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370F" w:rsidRDefault="00E4370F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购销合同</w:t>
      </w:r>
      <w:r>
        <w:rPr>
          <w:rFonts w:ascii="宋体" w:hint="eastAsia"/>
          <w:kern w:val="0"/>
          <w:sz w:val="32"/>
          <w:szCs w:val="20"/>
          <w:lang w:val="zh-CN"/>
        </w:rPr>
        <w:t>（标准文本４）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买卖合同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4370F" w:rsidRDefault="00E4370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　）购字：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E4370F" w:rsidRDefault="00E4370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供方：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经双方协商，签订本合同并严肃地履行。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8"/>
        <w:gridCol w:w="1249"/>
        <w:gridCol w:w="1248"/>
        <w:gridCol w:w="1247"/>
        <w:gridCol w:w="1248"/>
        <w:gridCol w:w="1308"/>
        <w:gridCol w:w="1308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885"/>
        </w:trPr>
        <w:tc>
          <w:tcPr>
            <w:tcW w:w="1361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品名</w:t>
            </w: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牌号</w:t>
            </w:r>
          </w:p>
        </w:tc>
        <w:tc>
          <w:tcPr>
            <w:tcW w:w="1361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单价（元）</w:t>
            </w: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金额（元）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85"/>
        </w:trPr>
        <w:tc>
          <w:tcPr>
            <w:tcW w:w="1361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1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85"/>
        </w:trPr>
        <w:tc>
          <w:tcPr>
            <w:tcW w:w="1361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1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85"/>
        </w:trPr>
        <w:tc>
          <w:tcPr>
            <w:tcW w:w="1361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</w:t>
            </w: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1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62" w:type="dxa"/>
            <w:vAlign w:val="center"/>
          </w:tcPr>
          <w:p w:rsidR="00E4370F" w:rsidRDefault="00E4370F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１．交货期限和地址：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２．质量标准：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３．包装及费用负担：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４．交货方式及费用负担：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５．副次品率及处理：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６．数量超差幅度：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７．验收方式：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８．结算方式：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９．违约罚则：按《中华人民共和国合同法》及其它相关规定执行。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１０．争议解决办法：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１１．附则：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本合同另附件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张，本合同一式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份，双方各执正本一份。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有效期自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方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供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</w:p>
    <w:p w:rsidR="00E4370F" w:rsidRDefault="00E4370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</w:p>
    <w:p w:rsidR="00E4370F" w:rsidRDefault="00E4370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（盖章）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4370F" w:rsidRDefault="00E4370F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日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E4370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370F" w:rsidRDefault="00E4370F" w:rsidP="00D833D1">
      <w:r>
        <w:separator/>
      </w:r>
    </w:p>
  </w:endnote>
  <w:endnote w:type="continuationSeparator" w:id="0">
    <w:p w:rsidR="00E4370F" w:rsidRDefault="00E4370F" w:rsidP="00D83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370F" w:rsidRDefault="00E4370F" w:rsidP="00D833D1">
      <w:r>
        <w:separator/>
      </w:r>
    </w:p>
  </w:footnote>
  <w:footnote w:type="continuationSeparator" w:id="0">
    <w:p w:rsidR="00E4370F" w:rsidRDefault="00E4370F" w:rsidP="00D833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200"/>
    <w:rsid w:val="00D833D1"/>
    <w:rsid w:val="00E4370F"/>
    <w:rsid w:val="00E6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0A7FAFA8-29A0-4CBA-89D4-3DC44BD4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833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833D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833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833D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</Words>
  <Characters>981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