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결재서_샘플_구매요청_v2</w:t>
      </w:r>
    </w:p>
    <w:p>
      <w:r>
        <w:rPr>
          <w:sz w:val="20"/>
        </w:rPr>
        <w:t>샘플테크 주식회사 / 생성일 2025-10-17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문서번호</w:t>
            </w:r>
          </w:p>
        </w:tc>
        <w:tc>
          <w:tcPr>
            <w:tcW w:type="dxa" w:w="4320"/>
          </w:tcPr>
          <w:p>
            <w:r>
              <w:t>PR-20251017-0012</w:t>
            </w:r>
          </w:p>
        </w:tc>
      </w:tr>
      <w:tr>
        <w:tc>
          <w:tcPr>
            <w:tcW w:type="dxa" w:w="4320"/>
          </w:tcPr>
          <w:p>
            <w:r>
              <w:t>회사명</w:t>
            </w:r>
          </w:p>
        </w:tc>
        <w:tc>
          <w:tcPr>
            <w:tcW w:type="dxa" w:w="4320"/>
          </w:tcPr>
          <w:p>
            <w:r>
              <w:t>샘플테크 주식회사</w:t>
            </w:r>
          </w:p>
        </w:tc>
      </w:tr>
      <w:tr>
        <w:tc>
          <w:tcPr>
            <w:tcW w:type="dxa" w:w="4320"/>
          </w:tcPr>
          <w:p>
            <w:r>
              <w:t>제목</w:t>
            </w:r>
          </w:p>
        </w:tc>
        <w:tc>
          <w:tcPr>
            <w:tcW w:type="dxa" w:w="4320"/>
          </w:tcPr>
          <w:p>
            <w:r>
              <w:t>SaaS 협업툴 및 SSO 모듈 구매요청</w:t>
            </w:r>
          </w:p>
        </w:tc>
      </w:tr>
      <w:tr>
        <w:tc>
          <w:tcPr>
            <w:tcW w:type="dxa" w:w="4320"/>
          </w:tcPr>
          <w:p>
            <w:r>
              <w:t>요청부서</w:t>
            </w:r>
          </w:p>
        </w:tc>
        <w:tc>
          <w:tcPr>
            <w:tcW w:type="dxa" w:w="4320"/>
          </w:tcPr>
          <w:p>
            <w:r>
              <w:t>개발본부</w:t>
            </w:r>
          </w:p>
        </w:tc>
      </w:tr>
      <w:tr>
        <w:tc>
          <w:tcPr>
            <w:tcW w:type="dxa" w:w="4320"/>
          </w:tcPr>
          <w:p>
            <w:r>
              <w:t>요청자</w:t>
            </w:r>
          </w:p>
        </w:tc>
        <w:tc>
          <w:tcPr>
            <w:tcW w:type="dxa" w:w="4320"/>
          </w:tcPr>
          <w:p>
            <w:r>
              <w:t>박개발 매니저</w:t>
            </w:r>
          </w:p>
        </w:tc>
      </w:tr>
      <w:tr>
        <w:tc>
          <w:tcPr>
            <w:tcW w:type="dxa" w:w="4320"/>
          </w:tcPr>
          <w:p>
            <w:r>
              <w:t>요청일자</w:t>
            </w:r>
          </w:p>
        </w:tc>
        <w:tc>
          <w:tcPr>
            <w:tcW w:type="dxa" w:w="4320"/>
          </w:tcPr>
          <w:p>
            <w:r>
              <w:t>2025-10-17</w:t>
            </w:r>
          </w:p>
        </w:tc>
      </w:tr>
      <w:tr>
        <w:tc>
          <w:tcPr>
            <w:tcW w:type="dxa" w:w="4320"/>
          </w:tcPr>
          <w:p>
            <w:r>
              <w:t>보안/법무 협조</w:t>
            </w:r>
          </w:p>
        </w:tc>
        <w:tc>
          <w:tcPr>
            <w:tcW w:type="dxa" w:w="4320"/>
          </w:tcPr>
          <w:p>
            <w:r>
              <w:t>개인정보 처리 포함(필수)</w:t>
            </w:r>
          </w:p>
        </w:tc>
      </w:tr>
      <w:tr>
        <w:tc>
          <w:tcPr>
            <w:tcW w:type="dxa" w:w="4320"/>
          </w:tcPr>
          <w:p>
            <w:r>
              <w:t>보안등급</w:t>
            </w:r>
          </w:p>
        </w:tc>
        <w:tc>
          <w:tcPr>
            <w:tcW w:type="dxa" w:w="4320"/>
          </w:tcPr>
          <w:p>
            <w:r>
              <w:t>사내</w:t>
            </w:r>
          </w:p>
        </w:tc>
      </w:tr>
      <w:tr>
        <w:tc>
          <w:tcPr>
            <w:tcW w:type="dxa" w:w="4320"/>
          </w:tcPr>
          <w:p>
            <w:r>
              <w:t>보존연한</w:t>
            </w:r>
          </w:p>
        </w:tc>
        <w:tc>
          <w:tcPr>
            <w:tcW w:type="dxa" w:w="4320"/>
          </w:tcPr>
          <w:p>
            <w:r>
              <w:t>5년</w:t>
            </w:r>
          </w:p>
        </w:tc>
      </w:tr>
      <w:tr>
        <w:tc>
          <w:tcPr>
            <w:tcW w:type="dxa" w:w="4320"/>
          </w:tcPr>
          <w:p>
            <w:r>
              <w:t>결재선(예시)</w:t>
            </w:r>
          </w:p>
        </w:tc>
        <w:tc>
          <w:tcPr>
            <w:tcW w:type="dxa" w:w="4320"/>
          </w:tcPr>
          <w:p>
            <w:r>
              <w:t>기안자→팀장→보안→법무→구매팀장→임원</w:t>
            </w:r>
          </w:p>
        </w:tc>
      </w:tr>
    </w:tbl>
    <w:p>
      <w:pPr>
        <w:pStyle w:val="Heading2"/>
      </w:pPr>
      <w:r>
        <w:t>요청 항목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자재/서비스</w:t>
            </w:r>
          </w:p>
        </w:tc>
        <w:tc>
          <w:tcPr>
            <w:tcW w:type="dxa" w:w="1440"/>
          </w:tcPr>
          <w:p>
            <w:r>
              <w:t>규격</w:t>
            </w:r>
          </w:p>
        </w:tc>
        <w:tc>
          <w:tcPr>
            <w:tcW w:type="dxa" w:w="1440"/>
          </w:tcPr>
          <w:p>
            <w:r>
              <w:t>수량</w:t>
            </w:r>
          </w:p>
        </w:tc>
        <w:tc>
          <w:tcPr>
            <w:tcW w:type="dxa" w:w="1440"/>
          </w:tcPr>
          <w:p>
            <w:r>
              <w:t>단가</w:t>
            </w:r>
          </w:p>
        </w:tc>
        <w:tc>
          <w:tcPr>
            <w:tcW w:type="dxa" w:w="1440"/>
          </w:tcPr>
          <w:p>
            <w:r>
              <w:t>금액</w:t>
            </w:r>
          </w:p>
        </w:tc>
        <w:tc>
          <w:tcPr>
            <w:tcW w:type="dxa" w:w="1440"/>
          </w:tcPr>
          <w:p>
            <w:r>
              <w:t>후보 공급사</w:t>
            </w:r>
          </w:p>
        </w:tc>
      </w:tr>
      <w:tr>
        <w:tc>
          <w:tcPr>
            <w:tcW w:type="dxa" w:w="1440"/>
          </w:tcPr>
          <w:p>
            <w:r>
              <w:t>Collab Pro 구독</w:t>
            </w:r>
          </w:p>
        </w:tc>
        <w:tc>
          <w:tcPr>
            <w:tcW w:type="dxa" w:w="1440"/>
          </w:tcPr>
          <w:p>
            <w:r>
              <w:t>연간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300000</w:t>
            </w:r>
          </w:p>
        </w:tc>
        <w:tc>
          <w:tcPr>
            <w:tcW w:type="dxa" w:w="1440"/>
          </w:tcPr>
          <w:p>
            <w:r>
              <w:t>3000000</w:t>
            </w:r>
          </w:p>
        </w:tc>
        <w:tc>
          <w:tcPr>
            <w:tcW w:type="dxa" w:w="1440"/>
          </w:tcPr>
          <w:p>
            <w:r>
              <w:t>Collab Korea</w:t>
            </w:r>
          </w:p>
        </w:tc>
      </w:tr>
      <w:tr>
        <w:tc>
          <w:tcPr>
            <w:tcW w:type="dxa" w:w="1440"/>
          </w:tcPr>
          <w:p>
            <w:r>
              <w:t>SSO 모듈</w:t>
            </w:r>
          </w:p>
        </w:tc>
        <w:tc>
          <w:tcPr>
            <w:tcW w:type="dxa" w:w="1440"/>
          </w:tcPr>
          <w:p>
            <w:r>
              <w:t>연간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2000000</w:t>
            </w:r>
          </w:p>
        </w:tc>
        <w:tc>
          <w:tcPr>
            <w:tcW w:type="dxa" w:w="1440"/>
          </w:tcPr>
          <w:p>
            <w:r>
              <w:t>2000000</w:t>
            </w:r>
          </w:p>
        </w:tc>
        <w:tc>
          <w:tcPr>
            <w:tcW w:type="dxa" w:w="1440"/>
          </w:tcPr>
          <w:p>
            <w:r>
              <w:t>Auth(주)</w:t>
            </w:r>
          </w:p>
        </w:tc>
      </w:tr>
    </w:tbl>
    <w:p>
      <w:pPr>
        <w:pStyle w:val="Heading2"/>
      </w:pPr>
      <w:r>
        <w:t>첨부(체크리스트)</w:t>
      </w:r>
    </w:p>
    <w:p>
      <w:r>
        <w:t>- 견적서 3부(예외 시 예외사유서)</w:t>
        <w:br/>
        <w:t>- (IT/SaaS) 보안/법무 협조문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