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89BDB1" w14:textId="77777777" w:rsidR="004C220F" w:rsidRDefault="004C220F" w:rsidP="004C220F">
      <w:r>
        <w:t xml:space="preserve">2. (a) Explain the mechanisms to handle multiple </w:t>
      </w:r>
      <w:proofErr w:type="gramStart"/>
      <w:r>
        <w:t>interrupts</w:t>
      </w:r>
      <w:proofErr w:type="gramEnd"/>
      <w:r>
        <w:t>. [3 marks]</w:t>
      </w:r>
    </w:p>
    <w:p w14:paraId="363F1667" w14:textId="77777777" w:rsidR="004C220F" w:rsidRDefault="004C220F" w:rsidP="004C220F">
      <w:r>
        <w:t>(b) Using a block diagram, explain a typical instruction cycle with</w:t>
      </w:r>
    </w:p>
    <w:p w14:paraId="2D4B44DC" w14:textId="77777777" w:rsidR="004C220F" w:rsidRDefault="004C220F" w:rsidP="004C220F">
      <w:r>
        <w:t>interrupts. [4 marks]</w:t>
      </w:r>
    </w:p>
    <w:p w14:paraId="3B9D84CA" w14:textId="77777777" w:rsidR="004C220F" w:rsidRDefault="004C220F" w:rsidP="004C220F">
      <w:r>
        <w:t>(c) Differentiate between centralized and distributed bus arbitration.</w:t>
      </w:r>
    </w:p>
    <w:p w14:paraId="171A4672" w14:textId="53FA50B7" w:rsidR="004C220F" w:rsidRPr="004C220F" w:rsidRDefault="004C220F" w:rsidP="004C220F">
      <w:r>
        <w:t>[3 marks]</w:t>
      </w:r>
      <w:r>
        <w:br/>
      </w:r>
      <w:r>
        <w:br/>
      </w:r>
      <w:r>
        <w:br/>
      </w:r>
      <w:r>
        <w:br/>
      </w:r>
      <w:r w:rsidRPr="004C220F">
        <w:t>Here’s a beginner-friendly explanation for part (a):</w:t>
      </w:r>
    </w:p>
    <w:p w14:paraId="660D377D" w14:textId="77777777" w:rsidR="004C220F" w:rsidRPr="004C220F" w:rsidRDefault="00000000" w:rsidP="004C220F">
      <w:r>
        <w:pict w14:anchorId="382373D2">
          <v:rect id="_x0000_i1025" style="width:0;height:1.5pt" o:hralign="center" o:hrstd="t" o:hr="t" fillcolor="#a0a0a0" stroked="f"/>
        </w:pict>
      </w:r>
    </w:p>
    <w:p w14:paraId="24169978" w14:textId="77777777" w:rsidR="004C220F" w:rsidRPr="004C220F" w:rsidRDefault="004C220F" w:rsidP="004C220F">
      <w:r w:rsidRPr="004C220F">
        <w:rPr>
          <w:b/>
          <w:bCs/>
        </w:rPr>
        <w:t>(a) Mechanisms to Handle Multiple Interrupts</w:t>
      </w:r>
      <w:r w:rsidRPr="004C220F">
        <w:br/>
      </w:r>
      <w:r w:rsidRPr="004C220F">
        <w:rPr>
          <w:b/>
          <w:bCs/>
        </w:rPr>
        <w:t>[3 Marks]</w:t>
      </w:r>
    </w:p>
    <w:p w14:paraId="120A4905" w14:textId="77777777" w:rsidR="004C220F" w:rsidRPr="004C220F" w:rsidRDefault="004C220F" w:rsidP="004C220F">
      <w:pPr>
        <w:numPr>
          <w:ilvl w:val="0"/>
          <w:numId w:val="3"/>
        </w:numPr>
      </w:pPr>
      <w:r w:rsidRPr="004C220F">
        <w:rPr>
          <w:b/>
          <w:bCs/>
        </w:rPr>
        <w:t>Disable Interrupts:</w:t>
      </w:r>
    </w:p>
    <w:p w14:paraId="2F9FEFAD" w14:textId="77777777" w:rsidR="004C220F" w:rsidRPr="004C220F" w:rsidRDefault="004C220F" w:rsidP="004C220F">
      <w:pPr>
        <w:numPr>
          <w:ilvl w:val="1"/>
          <w:numId w:val="3"/>
        </w:numPr>
      </w:pPr>
      <w:r w:rsidRPr="004C220F">
        <w:t xml:space="preserve">When the CPU is handling one </w:t>
      </w:r>
      <w:proofErr w:type="gramStart"/>
      <w:r w:rsidRPr="004C220F">
        <w:t>interrupt</w:t>
      </w:r>
      <w:proofErr w:type="gramEnd"/>
      <w:r w:rsidRPr="004C220F">
        <w:t xml:space="preserve">, it can temporarily disable other </w:t>
      </w:r>
      <w:proofErr w:type="gramStart"/>
      <w:r w:rsidRPr="004C220F">
        <w:t>interrupts</w:t>
      </w:r>
      <w:proofErr w:type="gramEnd"/>
      <w:r w:rsidRPr="004C220F">
        <w:t>.</w:t>
      </w:r>
    </w:p>
    <w:p w14:paraId="25BA95CB" w14:textId="77777777" w:rsidR="004C220F" w:rsidRPr="004C220F" w:rsidRDefault="004C220F" w:rsidP="004C220F">
      <w:pPr>
        <w:numPr>
          <w:ilvl w:val="1"/>
          <w:numId w:val="3"/>
        </w:numPr>
      </w:pPr>
      <w:r w:rsidRPr="004C220F">
        <w:t xml:space="preserve">Other </w:t>
      </w:r>
      <w:proofErr w:type="gramStart"/>
      <w:r w:rsidRPr="004C220F">
        <w:t>interrupts</w:t>
      </w:r>
      <w:proofErr w:type="gramEnd"/>
      <w:r w:rsidRPr="004C220F">
        <w:t xml:space="preserve"> remain </w:t>
      </w:r>
      <w:r w:rsidRPr="004C220F">
        <w:rPr>
          <w:i/>
          <w:iCs/>
        </w:rPr>
        <w:t>pending</w:t>
      </w:r>
      <w:r w:rsidRPr="004C220F">
        <w:t xml:space="preserve"> and will be checked once the current one is finished.</w:t>
      </w:r>
    </w:p>
    <w:p w14:paraId="02114D57" w14:textId="77777777" w:rsidR="004C220F" w:rsidRPr="004C220F" w:rsidRDefault="004C220F" w:rsidP="004C220F">
      <w:pPr>
        <w:numPr>
          <w:ilvl w:val="1"/>
          <w:numId w:val="3"/>
        </w:numPr>
      </w:pPr>
      <w:r w:rsidRPr="004C220F">
        <w:t xml:space="preserve">This ensures </w:t>
      </w:r>
      <w:r w:rsidRPr="004C220F">
        <w:rPr>
          <w:i/>
          <w:iCs/>
        </w:rPr>
        <w:t>sequential</w:t>
      </w:r>
      <w:r w:rsidRPr="004C220F">
        <w:t xml:space="preserve"> (one-by-one) </w:t>
      </w:r>
      <w:proofErr w:type="gramStart"/>
      <w:r w:rsidRPr="004C220F">
        <w:t>interrupt</w:t>
      </w:r>
      <w:proofErr w:type="gramEnd"/>
      <w:r w:rsidRPr="004C220F">
        <w:t xml:space="preserve"> handling.</w:t>
      </w:r>
    </w:p>
    <w:p w14:paraId="6CD0A5BF" w14:textId="77777777" w:rsidR="004C220F" w:rsidRPr="004C220F" w:rsidRDefault="004C220F" w:rsidP="004C220F">
      <w:pPr>
        <w:numPr>
          <w:ilvl w:val="0"/>
          <w:numId w:val="3"/>
        </w:numPr>
      </w:pPr>
      <w:r w:rsidRPr="004C220F">
        <w:rPr>
          <w:b/>
          <w:bCs/>
        </w:rPr>
        <w:t>Interrupt Priority Levels:</w:t>
      </w:r>
    </w:p>
    <w:p w14:paraId="1B737180" w14:textId="77777777" w:rsidR="004C220F" w:rsidRPr="004C220F" w:rsidRDefault="004C220F" w:rsidP="004C220F">
      <w:pPr>
        <w:numPr>
          <w:ilvl w:val="1"/>
          <w:numId w:val="3"/>
        </w:numPr>
      </w:pPr>
      <w:r w:rsidRPr="004C220F">
        <w:t xml:space="preserve">Each interrupt can be </w:t>
      </w:r>
      <w:proofErr w:type="gramStart"/>
      <w:r w:rsidRPr="004C220F">
        <w:t>assigned</w:t>
      </w:r>
      <w:proofErr w:type="gramEnd"/>
      <w:r w:rsidRPr="004C220F">
        <w:t xml:space="preserve"> a </w:t>
      </w:r>
      <w:r w:rsidRPr="004C220F">
        <w:rPr>
          <w:i/>
          <w:iCs/>
        </w:rPr>
        <w:t>priority</w:t>
      </w:r>
      <w:r w:rsidRPr="004C220F">
        <w:t>.</w:t>
      </w:r>
    </w:p>
    <w:p w14:paraId="36D5EF47" w14:textId="77777777" w:rsidR="004C220F" w:rsidRPr="004C220F" w:rsidRDefault="004C220F" w:rsidP="004C220F">
      <w:pPr>
        <w:numPr>
          <w:ilvl w:val="1"/>
          <w:numId w:val="3"/>
        </w:numPr>
      </w:pPr>
      <w:r w:rsidRPr="004C220F">
        <w:t xml:space="preserve">A </w:t>
      </w:r>
      <w:r w:rsidRPr="004C220F">
        <w:rPr>
          <w:i/>
          <w:iCs/>
        </w:rPr>
        <w:t>higher priority</w:t>
      </w:r>
      <w:r w:rsidRPr="004C220F">
        <w:t xml:space="preserve"> interrupt can interrupt (preempt) a lower priority one.</w:t>
      </w:r>
    </w:p>
    <w:p w14:paraId="48493DFA" w14:textId="77777777" w:rsidR="004C220F" w:rsidRPr="004C220F" w:rsidRDefault="004C220F" w:rsidP="004C220F">
      <w:pPr>
        <w:numPr>
          <w:ilvl w:val="1"/>
          <w:numId w:val="3"/>
        </w:numPr>
      </w:pPr>
      <w:r w:rsidRPr="004C220F">
        <w:t>After handling the higher priority task, the CPU returns to finish the lower one.</w:t>
      </w:r>
    </w:p>
    <w:p w14:paraId="3CDB68BA" w14:textId="77777777" w:rsidR="004C220F" w:rsidRPr="004C220F" w:rsidRDefault="004C220F" w:rsidP="004C220F">
      <w:pPr>
        <w:numPr>
          <w:ilvl w:val="1"/>
          <w:numId w:val="3"/>
        </w:numPr>
      </w:pPr>
      <w:r w:rsidRPr="004C220F">
        <w:t xml:space="preserve">This helps handle </w:t>
      </w:r>
      <w:r w:rsidRPr="004C220F">
        <w:rPr>
          <w:i/>
          <w:iCs/>
        </w:rPr>
        <w:t>more important</w:t>
      </w:r>
      <w:r w:rsidRPr="004C220F">
        <w:t xml:space="preserve"> tasks first.</w:t>
      </w:r>
    </w:p>
    <w:p w14:paraId="484D774B" w14:textId="77777777" w:rsidR="004C220F" w:rsidRPr="004C220F" w:rsidRDefault="004C220F" w:rsidP="004C220F">
      <w:r w:rsidRPr="004C220F">
        <w:t>These two mechanisms help manage and organize multiple interrupt requests efficiently.</w:t>
      </w:r>
    </w:p>
    <w:p w14:paraId="5EE65C46" w14:textId="77777777" w:rsidR="004C220F" w:rsidRPr="004C220F" w:rsidRDefault="00000000" w:rsidP="004C220F">
      <w:r>
        <w:pict w14:anchorId="431EFE9B">
          <v:rect id="_x0000_i1026" style="width:0;height:1.5pt" o:hralign="center" o:hrstd="t" o:hr="t" fillcolor="#a0a0a0" stroked="f"/>
        </w:pict>
      </w:r>
    </w:p>
    <w:p w14:paraId="4C11B87E" w14:textId="44F7684D" w:rsidR="004C220F" w:rsidRDefault="004C220F" w:rsidP="004C220F">
      <w:r w:rsidRPr="004C220F">
        <w:t>Let me know if you want a diagram or example to understand it more clearly!</w:t>
      </w:r>
      <w:r>
        <w:br/>
      </w:r>
      <w:r>
        <w:br/>
      </w:r>
    </w:p>
    <w:p w14:paraId="7C7A78CC" w14:textId="70C838EC" w:rsidR="004C220F" w:rsidRDefault="004C220F" w:rsidP="004C220F">
      <w:pPr>
        <w:rPr>
          <w:noProof/>
        </w:rPr>
      </w:pPr>
      <w:r>
        <w:rPr>
          <w:noProof/>
        </w:rPr>
        <w:lastRenderedPageBreak/>
        <w:t>b)</w:t>
      </w:r>
    </w:p>
    <w:p w14:paraId="38513B9D" w14:textId="57925715" w:rsidR="004C220F" w:rsidRDefault="004C220F" w:rsidP="004C220F">
      <w:pPr>
        <w:rPr>
          <w:noProof/>
        </w:rPr>
      </w:pPr>
      <w:r>
        <w:rPr>
          <w:noProof/>
        </w:rPr>
        <w:drawing>
          <wp:inline distT="0" distB="0" distL="0" distR="0" wp14:anchorId="2423A050" wp14:editId="05C9F52F">
            <wp:extent cx="4237920" cy="2047875"/>
            <wp:effectExtent l="0" t="0" r="0" b="0"/>
            <wp:docPr id="1064739536"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739536" name="Picture 1" descr="A diagram of a diagram&#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4242942" cy="2050302"/>
                    </a:xfrm>
                    <a:prstGeom prst="rect">
                      <a:avLst/>
                    </a:prstGeom>
                  </pic:spPr>
                </pic:pic>
              </a:graphicData>
            </a:graphic>
          </wp:inline>
        </w:drawing>
      </w:r>
    </w:p>
    <w:p w14:paraId="10B4104E" w14:textId="6AA713DC" w:rsidR="004C220F" w:rsidRDefault="004C220F" w:rsidP="004C220F">
      <w:pPr>
        <w:rPr>
          <w:noProof/>
        </w:rPr>
      </w:pPr>
      <w:r>
        <w:rPr>
          <w:noProof/>
        </w:rPr>
        <w:drawing>
          <wp:inline distT="0" distB="0" distL="0" distR="0" wp14:anchorId="4A27A3C0" wp14:editId="6DC1DC22">
            <wp:extent cx="3653262" cy="3867150"/>
            <wp:effectExtent l="0" t="0" r="4445" b="0"/>
            <wp:docPr id="1450255598"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255598" name="Picture 2" descr="A screenshot of a computer program&#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3655540" cy="3869561"/>
                    </a:xfrm>
                    <a:prstGeom prst="rect">
                      <a:avLst/>
                    </a:prstGeom>
                  </pic:spPr>
                </pic:pic>
              </a:graphicData>
            </a:graphic>
          </wp:inline>
        </w:drawing>
      </w:r>
    </w:p>
    <w:p w14:paraId="3CAF77EE" w14:textId="16D50A0F" w:rsidR="004C220F" w:rsidRDefault="004C220F" w:rsidP="004C220F">
      <w:r>
        <w:br/>
      </w:r>
      <w:r>
        <w:br/>
      </w:r>
      <w:r>
        <w:br/>
      </w:r>
      <w:r>
        <w:br/>
      </w:r>
      <w:r>
        <w:br/>
      </w:r>
      <w:r>
        <w:br/>
      </w:r>
      <w:r>
        <w:br/>
      </w:r>
      <w:r>
        <w:lastRenderedPageBreak/>
        <w:br/>
        <w:t>c)</w:t>
      </w:r>
    </w:p>
    <w:p w14:paraId="10D2A6A0" w14:textId="77777777" w:rsidR="004C220F" w:rsidRPr="004C220F" w:rsidRDefault="004C220F" w:rsidP="004C220F">
      <w:r w:rsidRPr="004C220F">
        <w:t xml:space="preserve">Centralized and distributed bus arbitration </w:t>
      </w:r>
      <w:proofErr w:type="gramStart"/>
      <w:r w:rsidRPr="004C220F">
        <w:t>differ</w:t>
      </w:r>
      <w:proofErr w:type="gramEnd"/>
      <w:r w:rsidRPr="004C220F">
        <w:t xml:space="preserve"> in how control over the bus is managed:</w:t>
      </w:r>
    </w:p>
    <w:p w14:paraId="7C4F0B55" w14:textId="77777777" w:rsidR="004C220F" w:rsidRPr="004C220F" w:rsidRDefault="004C220F" w:rsidP="004C220F">
      <w:pPr>
        <w:numPr>
          <w:ilvl w:val="0"/>
          <w:numId w:val="2"/>
        </w:numPr>
      </w:pPr>
      <w:r w:rsidRPr="004C220F">
        <w:rPr>
          <w:b/>
          <w:bCs/>
        </w:rPr>
        <w:t>Centralized Arbitration:</w:t>
      </w:r>
      <w:r w:rsidRPr="004C220F">
        <w:t xml:space="preserve"> A single hardware component, called the bus controller or arbiter, is responsible for managing access to the bus. This controller allocates time on the bus and ensures orderly communication between connected devices. It can be integrated into the CPU or exist as a separate unit.</w:t>
      </w:r>
    </w:p>
    <w:p w14:paraId="7F72B975" w14:textId="77777777" w:rsidR="004C220F" w:rsidRPr="004C220F" w:rsidRDefault="004C220F" w:rsidP="004C220F">
      <w:pPr>
        <w:numPr>
          <w:ilvl w:val="0"/>
          <w:numId w:val="2"/>
        </w:numPr>
      </w:pPr>
      <w:r w:rsidRPr="004C220F">
        <w:rPr>
          <w:b/>
          <w:bCs/>
        </w:rPr>
        <w:t>Distributed Arbitration:</w:t>
      </w:r>
      <w:r w:rsidRPr="004C220F">
        <w:t xml:space="preserve"> There is no central controller; instead, each module connected to the bus contains its own access control logic. These modules work together to determine bus access, leading to a more decentralized and cooperative approach.</w:t>
      </w:r>
    </w:p>
    <w:p w14:paraId="6F41A7D3" w14:textId="77777777" w:rsidR="004C220F" w:rsidRPr="004C220F" w:rsidRDefault="004C220F" w:rsidP="004C220F">
      <w:r w:rsidRPr="004C220F">
        <w:t>A centralized system offers simplicity and efficiency but can create bottlenecks if the arbiter fails. Distributed arbitration increases system resilience and scalability but requires more complex coordination among modules.</w:t>
      </w:r>
    </w:p>
    <w:p w14:paraId="545F0583" w14:textId="77777777" w:rsidR="004C220F" w:rsidRDefault="004C220F" w:rsidP="004C220F"/>
    <w:p w14:paraId="371D439E" w14:textId="77777777" w:rsidR="004C220F" w:rsidRPr="004C220F" w:rsidRDefault="004C220F" w:rsidP="004C220F">
      <w:r w:rsidRPr="004C220F">
        <w:t>Here's a beginner-friendly comparison to answer part (c) of your question:</w:t>
      </w:r>
    </w:p>
    <w:p w14:paraId="78B7C489" w14:textId="77777777" w:rsidR="004C220F" w:rsidRPr="004C220F" w:rsidRDefault="00000000" w:rsidP="004C220F">
      <w:r>
        <w:pict w14:anchorId="5C05A4F9">
          <v:rect id="_x0000_i1027" style="width:0;height:1.5pt" o:hralign="center" o:hrstd="t" o:hr="t" fillcolor="#a0a0a0" stroked="f"/>
        </w:pict>
      </w:r>
    </w:p>
    <w:p w14:paraId="3CFBA831" w14:textId="77777777" w:rsidR="004C220F" w:rsidRPr="004C220F" w:rsidRDefault="004C220F" w:rsidP="004C220F">
      <w:r w:rsidRPr="004C220F">
        <w:rPr>
          <w:b/>
          <w:bCs/>
        </w:rPr>
        <w:t>(c) Difference between Centralized and Distributed Bus Arbitration:</w:t>
      </w:r>
      <w:r w:rsidRPr="004C220F">
        <w:br/>
      </w:r>
      <w:r w:rsidRPr="004C220F">
        <w:rPr>
          <w:b/>
          <w:bCs/>
        </w:rPr>
        <w:t>[3 Marks]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5"/>
        <w:gridCol w:w="4074"/>
        <w:gridCol w:w="3961"/>
      </w:tblGrid>
      <w:tr w:rsidR="004C220F" w:rsidRPr="004C220F" w14:paraId="33882AD9" w14:textId="77777777" w:rsidTr="004C220F">
        <w:trPr>
          <w:tblHeader/>
          <w:tblCellSpacing w:w="15" w:type="dxa"/>
        </w:trPr>
        <w:tc>
          <w:tcPr>
            <w:tcW w:w="0" w:type="auto"/>
            <w:vAlign w:val="center"/>
            <w:hideMark/>
          </w:tcPr>
          <w:p w14:paraId="1D703359" w14:textId="77777777" w:rsidR="004C220F" w:rsidRPr="004C220F" w:rsidRDefault="004C220F" w:rsidP="004C220F">
            <w:pPr>
              <w:rPr>
                <w:b/>
                <w:bCs/>
              </w:rPr>
            </w:pPr>
            <w:r w:rsidRPr="004C220F">
              <w:rPr>
                <w:b/>
                <w:bCs/>
              </w:rPr>
              <w:t>Feature</w:t>
            </w:r>
          </w:p>
        </w:tc>
        <w:tc>
          <w:tcPr>
            <w:tcW w:w="0" w:type="auto"/>
            <w:vAlign w:val="center"/>
            <w:hideMark/>
          </w:tcPr>
          <w:p w14:paraId="746EA51C" w14:textId="77777777" w:rsidR="004C220F" w:rsidRPr="004C220F" w:rsidRDefault="004C220F" w:rsidP="004C220F">
            <w:pPr>
              <w:rPr>
                <w:b/>
                <w:bCs/>
              </w:rPr>
            </w:pPr>
            <w:r w:rsidRPr="004C220F">
              <w:rPr>
                <w:b/>
                <w:bCs/>
              </w:rPr>
              <w:t>Centralized Arbitration</w:t>
            </w:r>
          </w:p>
        </w:tc>
        <w:tc>
          <w:tcPr>
            <w:tcW w:w="0" w:type="auto"/>
            <w:vAlign w:val="center"/>
            <w:hideMark/>
          </w:tcPr>
          <w:p w14:paraId="53C123D3" w14:textId="77777777" w:rsidR="004C220F" w:rsidRPr="004C220F" w:rsidRDefault="004C220F" w:rsidP="004C220F">
            <w:pPr>
              <w:rPr>
                <w:b/>
                <w:bCs/>
              </w:rPr>
            </w:pPr>
            <w:r w:rsidRPr="004C220F">
              <w:rPr>
                <w:b/>
                <w:bCs/>
              </w:rPr>
              <w:t>Distributed Arbitration</w:t>
            </w:r>
          </w:p>
        </w:tc>
      </w:tr>
      <w:tr w:rsidR="004C220F" w:rsidRPr="004C220F" w14:paraId="616A9DB0" w14:textId="77777777" w:rsidTr="004C220F">
        <w:trPr>
          <w:tblCellSpacing w:w="15" w:type="dxa"/>
        </w:trPr>
        <w:tc>
          <w:tcPr>
            <w:tcW w:w="0" w:type="auto"/>
            <w:vAlign w:val="center"/>
            <w:hideMark/>
          </w:tcPr>
          <w:p w14:paraId="09E08E78" w14:textId="77777777" w:rsidR="004C220F" w:rsidRPr="004C220F" w:rsidRDefault="004C220F" w:rsidP="004C220F">
            <w:r w:rsidRPr="004C220F">
              <w:rPr>
                <w:b/>
                <w:bCs/>
              </w:rPr>
              <w:t>Control</w:t>
            </w:r>
          </w:p>
        </w:tc>
        <w:tc>
          <w:tcPr>
            <w:tcW w:w="0" w:type="auto"/>
            <w:vAlign w:val="center"/>
            <w:hideMark/>
          </w:tcPr>
          <w:p w14:paraId="06C63796" w14:textId="77777777" w:rsidR="004C220F" w:rsidRPr="004C220F" w:rsidRDefault="004C220F" w:rsidP="004C220F">
            <w:r w:rsidRPr="004C220F">
              <w:t>A single device (like a bus controller or CPU) controls who gets access to the bus.</w:t>
            </w:r>
          </w:p>
        </w:tc>
        <w:tc>
          <w:tcPr>
            <w:tcW w:w="0" w:type="auto"/>
            <w:vAlign w:val="center"/>
            <w:hideMark/>
          </w:tcPr>
          <w:p w14:paraId="7D4F2C7C" w14:textId="77777777" w:rsidR="004C220F" w:rsidRPr="004C220F" w:rsidRDefault="004C220F" w:rsidP="004C220F">
            <w:r w:rsidRPr="004C220F">
              <w:t xml:space="preserve">No single </w:t>
            </w:r>
            <w:proofErr w:type="gramStart"/>
            <w:r w:rsidRPr="004C220F">
              <w:t>controller;</w:t>
            </w:r>
            <w:proofErr w:type="gramEnd"/>
            <w:r w:rsidRPr="004C220F">
              <w:t xml:space="preserve"> all devices participate in deciding who gets access.</w:t>
            </w:r>
          </w:p>
        </w:tc>
      </w:tr>
      <w:tr w:rsidR="004C220F" w:rsidRPr="004C220F" w14:paraId="205D9B68" w14:textId="77777777" w:rsidTr="004C220F">
        <w:trPr>
          <w:tblCellSpacing w:w="15" w:type="dxa"/>
        </w:trPr>
        <w:tc>
          <w:tcPr>
            <w:tcW w:w="0" w:type="auto"/>
            <w:vAlign w:val="center"/>
            <w:hideMark/>
          </w:tcPr>
          <w:p w14:paraId="52304087" w14:textId="77777777" w:rsidR="004C220F" w:rsidRPr="004C220F" w:rsidRDefault="004C220F" w:rsidP="004C220F">
            <w:r w:rsidRPr="004C220F">
              <w:rPr>
                <w:b/>
                <w:bCs/>
              </w:rPr>
              <w:t>Complexity</w:t>
            </w:r>
          </w:p>
        </w:tc>
        <w:tc>
          <w:tcPr>
            <w:tcW w:w="0" w:type="auto"/>
            <w:vAlign w:val="center"/>
            <w:hideMark/>
          </w:tcPr>
          <w:p w14:paraId="202861D9" w14:textId="77777777" w:rsidR="004C220F" w:rsidRPr="004C220F" w:rsidRDefault="004C220F" w:rsidP="004C220F">
            <w:r w:rsidRPr="004C220F">
              <w:t>Simple to implement.</w:t>
            </w:r>
          </w:p>
        </w:tc>
        <w:tc>
          <w:tcPr>
            <w:tcW w:w="0" w:type="auto"/>
            <w:vAlign w:val="center"/>
            <w:hideMark/>
          </w:tcPr>
          <w:p w14:paraId="483E7D66" w14:textId="77777777" w:rsidR="004C220F" w:rsidRPr="004C220F" w:rsidRDefault="004C220F" w:rsidP="004C220F">
            <w:r w:rsidRPr="004C220F">
              <w:t>More complex because each module needs its own logic.</w:t>
            </w:r>
          </w:p>
        </w:tc>
      </w:tr>
      <w:tr w:rsidR="004C220F" w:rsidRPr="004C220F" w14:paraId="732ACD09" w14:textId="77777777" w:rsidTr="004C220F">
        <w:trPr>
          <w:tblCellSpacing w:w="15" w:type="dxa"/>
        </w:trPr>
        <w:tc>
          <w:tcPr>
            <w:tcW w:w="0" w:type="auto"/>
            <w:vAlign w:val="center"/>
            <w:hideMark/>
          </w:tcPr>
          <w:p w14:paraId="421FA718" w14:textId="77777777" w:rsidR="004C220F" w:rsidRPr="004C220F" w:rsidRDefault="004C220F" w:rsidP="004C220F">
            <w:r w:rsidRPr="004C220F">
              <w:rPr>
                <w:b/>
                <w:bCs/>
              </w:rPr>
              <w:t>Speed</w:t>
            </w:r>
          </w:p>
        </w:tc>
        <w:tc>
          <w:tcPr>
            <w:tcW w:w="0" w:type="auto"/>
            <w:vAlign w:val="center"/>
            <w:hideMark/>
          </w:tcPr>
          <w:p w14:paraId="535A140B" w14:textId="77777777" w:rsidR="004C220F" w:rsidRPr="004C220F" w:rsidRDefault="004C220F" w:rsidP="004C220F">
            <w:r w:rsidRPr="004C220F">
              <w:t>Usually faster because decisions are made by one device.</w:t>
            </w:r>
          </w:p>
        </w:tc>
        <w:tc>
          <w:tcPr>
            <w:tcW w:w="0" w:type="auto"/>
            <w:vAlign w:val="center"/>
            <w:hideMark/>
          </w:tcPr>
          <w:p w14:paraId="41BFB90C" w14:textId="77777777" w:rsidR="004C220F" w:rsidRPr="004C220F" w:rsidRDefault="004C220F" w:rsidP="004C220F">
            <w:r w:rsidRPr="004C220F">
              <w:t>Slower due to communication between modules.</w:t>
            </w:r>
          </w:p>
        </w:tc>
      </w:tr>
    </w:tbl>
    <w:p w14:paraId="4C08BDA4" w14:textId="77777777" w:rsidR="004C220F" w:rsidRPr="004C220F" w:rsidRDefault="00000000" w:rsidP="004C220F">
      <w:r>
        <w:pict w14:anchorId="5F96CC02">
          <v:rect id="_x0000_i1028" style="width:0;height:1.5pt" o:hralign="center" o:hrstd="t" o:hr="t" fillcolor="#a0a0a0" stroked="f"/>
        </w:pict>
      </w:r>
    </w:p>
    <w:p w14:paraId="066021A9" w14:textId="77777777" w:rsidR="004C220F" w:rsidRPr="004C220F" w:rsidRDefault="004C220F" w:rsidP="004C220F">
      <w:r w:rsidRPr="004C220F">
        <w:t>Let me know if you want an example or diagram to understand better.</w:t>
      </w:r>
    </w:p>
    <w:p w14:paraId="1C7EFAEB" w14:textId="640F2B94" w:rsidR="00030259" w:rsidRDefault="00030259" w:rsidP="00030259">
      <w:pPr>
        <w:pStyle w:val="ListParagraph"/>
        <w:numPr>
          <w:ilvl w:val="0"/>
          <w:numId w:val="3"/>
        </w:numPr>
      </w:pPr>
      <w:r>
        <w:lastRenderedPageBreak/>
        <w:t xml:space="preserve">B) </w:t>
      </w:r>
      <w:r>
        <w:br/>
      </w:r>
      <w:r>
        <w:t xml:space="preserve">Differentiate </w:t>
      </w:r>
      <w:proofErr w:type="gramStart"/>
      <w:r>
        <w:t>among</w:t>
      </w:r>
      <w:proofErr w:type="gramEnd"/>
      <w:r>
        <w:t xml:space="preserve"> programmed I/O, interrupt driven I/O, and</w:t>
      </w:r>
    </w:p>
    <w:p w14:paraId="4E6CDB6B" w14:textId="77777777" w:rsidR="00030259" w:rsidRDefault="00030259" w:rsidP="00030259">
      <w:r>
        <w:t>direct memory access (DMA). Explain operation of direct memory</w:t>
      </w:r>
    </w:p>
    <w:p w14:paraId="119C9340" w14:textId="77777777" w:rsidR="00030259" w:rsidRPr="00030259" w:rsidRDefault="00030259" w:rsidP="00030259">
      <w:r>
        <w:t>access (DMA). [5 marks]</w:t>
      </w:r>
      <w:r>
        <w:br/>
      </w:r>
      <w:r>
        <w:br/>
      </w:r>
      <w:r>
        <w:br/>
      </w:r>
      <w:r w:rsidRPr="00030259">
        <w:t xml:space="preserve">Here’s a clear and beginner-friendly answer for your </w:t>
      </w:r>
      <w:r w:rsidRPr="00030259">
        <w:rPr>
          <w:b/>
          <w:bCs/>
        </w:rPr>
        <w:t>5-mark</w:t>
      </w:r>
      <w:r w:rsidRPr="00030259">
        <w:t xml:space="preserve"> question based on the given information:</w:t>
      </w:r>
    </w:p>
    <w:p w14:paraId="3EC9BDF0" w14:textId="77777777" w:rsidR="00030259" w:rsidRPr="00030259" w:rsidRDefault="00030259" w:rsidP="00030259">
      <w:r w:rsidRPr="00030259">
        <w:pict w14:anchorId="0DA7998C">
          <v:rect id="_x0000_i1047" style="width:0;height:1.5pt" o:hralign="center" o:hrstd="t" o:hr="t" fillcolor="#a0a0a0" stroked="f"/>
        </w:pict>
      </w:r>
    </w:p>
    <w:p w14:paraId="5C888929" w14:textId="77777777" w:rsidR="00030259" w:rsidRPr="00030259" w:rsidRDefault="00030259" w:rsidP="00030259">
      <w:pPr>
        <w:rPr>
          <w:b/>
          <w:bCs/>
        </w:rPr>
      </w:pPr>
      <w:r w:rsidRPr="00030259">
        <w:rPr>
          <w:b/>
          <w:bCs/>
        </w:rPr>
        <w:t>(a) Difference among Programmed I/O, Interrupt Driven I/O, and Direct Memory Access (DMA):</w:t>
      </w:r>
    </w:p>
    <w:p w14:paraId="7D02D616" w14:textId="77777777" w:rsidR="00030259" w:rsidRPr="00030259" w:rsidRDefault="00030259" w:rsidP="00030259">
      <w:r w:rsidRPr="00030259">
        <w:rPr>
          <w:b/>
          <w:bCs/>
        </w:rPr>
        <w:t>[3 Marks]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8"/>
        <w:gridCol w:w="2653"/>
        <w:gridCol w:w="2693"/>
        <w:gridCol w:w="2456"/>
      </w:tblGrid>
      <w:tr w:rsidR="00030259" w:rsidRPr="00030259" w14:paraId="21E1FC3A" w14:textId="77777777" w:rsidTr="00030259">
        <w:trPr>
          <w:tblHeader/>
          <w:tblCellSpacing w:w="15" w:type="dxa"/>
        </w:trPr>
        <w:tc>
          <w:tcPr>
            <w:tcW w:w="0" w:type="auto"/>
            <w:vAlign w:val="center"/>
            <w:hideMark/>
          </w:tcPr>
          <w:p w14:paraId="70DC1548" w14:textId="77777777" w:rsidR="00030259" w:rsidRPr="00030259" w:rsidRDefault="00030259" w:rsidP="00030259">
            <w:pPr>
              <w:rPr>
                <w:b/>
                <w:bCs/>
              </w:rPr>
            </w:pPr>
            <w:r w:rsidRPr="00030259">
              <w:rPr>
                <w:b/>
                <w:bCs/>
              </w:rPr>
              <w:t>Technique</w:t>
            </w:r>
          </w:p>
        </w:tc>
        <w:tc>
          <w:tcPr>
            <w:tcW w:w="0" w:type="auto"/>
            <w:vAlign w:val="center"/>
            <w:hideMark/>
          </w:tcPr>
          <w:p w14:paraId="46295EC5" w14:textId="77777777" w:rsidR="00030259" w:rsidRPr="00030259" w:rsidRDefault="00030259" w:rsidP="00030259">
            <w:pPr>
              <w:rPr>
                <w:b/>
                <w:bCs/>
              </w:rPr>
            </w:pPr>
            <w:r w:rsidRPr="00030259">
              <w:rPr>
                <w:b/>
                <w:bCs/>
              </w:rPr>
              <w:t>Programmed I/O</w:t>
            </w:r>
          </w:p>
        </w:tc>
        <w:tc>
          <w:tcPr>
            <w:tcW w:w="0" w:type="auto"/>
            <w:vAlign w:val="center"/>
            <w:hideMark/>
          </w:tcPr>
          <w:p w14:paraId="3C258FE5" w14:textId="77777777" w:rsidR="00030259" w:rsidRPr="00030259" w:rsidRDefault="00030259" w:rsidP="00030259">
            <w:pPr>
              <w:rPr>
                <w:b/>
                <w:bCs/>
              </w:rPr>
            </w:pPr>
            <w:r w:rsidRPr="00030259">
              <w:rPr>
                <w:b/>
                <w:bCs/>
              </w:rPr>
              <w:t>Interrupt Driven I/O</w:t>
            </w:r>
          </w:p>
        </w:tc>
        <w:tc>
          <w:tcPr>
            <w:tcW w:w="0" w:type="auto"/>
            <w:vAlign w:val="center"/>
            <w:hideMark/>
          </w:tcPr>
          <w:p w14:paraId="080E265A" w14:textId="77777777" w:rsidR="00030259" w:rsidRPr="00030259" w:rsidRDefault="00030259" w:rsidP="00030259">
            <w:pPr>
              <w:rPr>
                <w:b/>
                <w:bCs/>
              </w:rPr>
            </w:pPr>
            <w:r w:rsidRPr="00030259">
              <w:rPr>
                <w:b/>
                <w:bCs/>
              </w:rPr>
              <w:t>Direct Memory Access (DMA)</w:t>
            </w:r>
          </w:p>
        </w:tc>
      </w:tr>
      <w:tr w:rsidR="00030259" w:rsidRPr="00030259" w14:paraId="34083210" w14:textId="77777777" w:rsidTr="00030259">
        <w:trPr>
          <w:tblCellSpacing w:w="15" w:type="dxa"/>
        </w:trPr>
        <w:tc>
          <w:tcPr>
            <w:tcW w:w="0" w:type="auto"/>
            <w:vAlign w:val="center"/>
            <w:hideMark/>
          </w:tcPr>
          <w:p w14:paraId="7595F304" w14:textId="77777777" w:rsidR="00030259" w:rsidRPr="00030259" w:rsidRDefault="00030259" w:rsidP="00030259">
            <w:r w:rsidRPr="00030259">
              <w:rPr>
                <w:b/>
                <w:bCs/>
              </w:rPr>
              <w:t>CPU Role</w:t>
            </w:r>
          </w:p>
        </w:tc>
        <w:tc>
          <w:tcPr>
            <w:tcW w:w="0" w:type="auto"/>
            <w:vAlign w:val="center"/>
            <w:hideMark/>
          </w:tcPr>
          <w:p w14:paraId="1498D844" w14:textId="77777777" w:rsidR="00030259" w:rsidRPr="00030259" w:rsidRDefault="00030259" w:rsidP="00030259">
            <w:r w:rsidRPr="00030259">
              <w:t>CPU handles the entire I/O operation and waits for it to finish.</w:t>
            </w:r>
          </w:p>
        </w:tc>
        <w:tc>
          <w:tcPr>
            <w:tcW w:w="0" w:type="auto"/>
            <w:vAlign w:val="center"/>
            <w:hideMark/>
          </w:tcPr>
          <w:p w14:paraId="46AD6D43" w14:textId="77777777" w:rsidR="00030259" w:rsidRPr="00030259" w:rsidRDefault="00030259" w:rsidP="00030259">
            <w:r w:rsidRPr="00030259">
              <w:t>CPU starts I/O and continues other tasks; gets interrupted when done.</w:t>
            </w:r>
          </w:p>
        </w:tc>
        <w:tc>
          <w:tcPr>
            <w:tcW w:w="0" w:type="auto"/>
            <w:vAlign w:val="center"/>
            <w:hideMark/>
          </w:tcPr>
          <w:p w14:paraId="064584E6" w14:textId="77777777" w:rsidR="00030259" w:rsidRPr="00030259" w:rsidRDefault="00030259" w:rsidP="00030259">
            <w:r w:rsidRPr="00030259">
              <w:t>CPU starts I/O, then DMA controller handles the data transfer.</w:t>
            </w:r>
          </w:p>
        </w:tc>
      </w:tr>
      <w:tr w:rsidR="00030259" w:rsidRPr="00030259" w14:paraId="7490F1B8" w14:textId="77777777" w:rsidTr="00030259">
        <w:trPr>
          <w:tblCellSpacing w:w="15" w:type="dxa"/>
        </w:trPr>
        <w:tc>
          <w:tcPr>
            <w:tcW w:w="0" w:type="auto"/>
            <w:vAlign w:val="center"/>
            <w:hideMark/>
          </w:tcPr>
          <w:p w14:paraId="397566BB" w14:textId="77777777" w:rsidR="00030259" w:rsidRPr="00030259" w:rsidRDefault="00030259" w:rsidP="00030259">
            <w:r w:rsidRPr="00030259">
              <w:rPr>
                <w:b/>
                <w:bCs/>
              </w:rPr>
              <w:t>Efficiency</w:t>
            </w:r>
          </w:p>
        </w:tc>
        <w:tc>
          <w:tcPr>
            <w:tcW w:w="0" w:type="auto"/>
            <w:vAlign w:val="center"/>
            <w:hideMark/>
          </w:tcPr>
          <w:p w14:paraId="67F2E262" w14:textId="77777777" w:rsidR="00030259" w:rsidRPr="00030259" w:rsidRDefault="00030259" w:rsidP="00030259">
            <w:r w:rsidRPr="00030259">
              <w:t>Least efficient — CPU time is wasted waiting.</w:t>
            </w:r>
          </w:p>
        </w:tc>
        <w:tc>
          <w:tcPr>
            <w:tcW w:w="0" w:type="auto"/>
            <w:vAlign w:val="center"/>
            <w:hideMark/>
          </w:tcPr>
          <w:p w14:paraId="6BE3AA42" w14:textId="77777777" w:rsidR="00030259" w:rsidRPr="00030259" w:rsidRDefault="00030259" w:rsidP="00030259">
            <w:r w:rsidRPr="00030259">
              <w:t>Better — CPU can do other work during I/O.</w:t>
            </w:r>
          </w:p>
        </w:tc>
        <w:tc>
          <w:tcPr>
            <w:tcW w:w="0" w:type="auto"/>
            <w:vAlign w:val="center"/>
            <w:hideMark/>
          </w:tcPr>
          <w:p w14:paraId="18078BF5" w14:textId="77777777" w:rsidR="00030259" w:rsidRPr="00030259" w:rsidRDefault="00030259" w:rsidP="00030259">
            <w:r w:rsidRPr="00030259">
              <w:t>Most efficient — CPU is free while DMA transfers data.</w:t>
            </w:r>
          </w:p>
        </w:tc>
      </w:tr>
      <w:tr w:rsidR="00030259" w:rsidRPr="00030259" w14:paraId="29CB99A0" w14:textId="77777777" w:rsidTr="00030259">
        <w:trPr>
          <w:tblCellSpacing w:w="15" w:type="dxa"/>
        </w:trPr>
        <w:tc>
          <w:tcPr>
            <w:tcW w:w="0" w:type="auto"/>
            <w:vAlign w:val="center"/>
            <w:hideMark/>
          </w:tcPr>
          <w:p w14:paraId="77961720" w14:textId="77777777" w:rsidR="00030259" w:rsidRPr="00030259" w:rsidRDefault="00030259" w:rsidP="00030259">
            <w:r w:rsidRPr="00030259">
              <w:rPr>
                <w:b/>
                <w:bCs/>
              </w:rPr>
              <w:t>Data Transfer</w:t>
            </w:r>
          </w:p>
        </w:tc>
        <w:tc>
          <w:tcPr>
            <w:tcW w:w="0" w:type="auto"/>
            <w:vAlign w:val="center"/>
            <w:hideMark/>
          </w:tcPr>
          <w:p w14:paraId="54022D6C" w14:textId="77777777" w:rsidR="00030259" w:rsidRPr="00030259" w:rsidRDefault="00030259" w:rsidP="00030259">
            <w:r w:rsidRPr="00030259">
              <w:t>Done by CPU.</w:t>
            </w:r>
          </w:p>
        </w:tc>
        <w:tc>
          <w:tcPr>
            <w:tcW w:w="0" w:type="auto"/>
            <w:vAlign w:val="center"/>
            <w:hideMark/>
          </w:tcPr>
          <w:p w14:paraId="72955961" w14:textId="77777777" w:rsidR="00030259" w:rsidRPr="00030259" w:rsidRDefault="00030259" w:rsidP="00030259">
            <w:r w:rsidRPr="00030259">
              <w:t xml:space="preserve">Done by CPU after </w:t>
            </w:r>
            <w:proofErr w:type="gramStart"/>
            <w:r w:rsidRPr="00030259">
              <w:t>interrupt</w:t>
            </w:r>
            <w:proofErr w:type="gramEnd"/>
            <w:r w:rsidRPr="00030259">
              <w:t>.</w:t>
            </w:r>
          </w:p>
        </w:tc>
        <w:tc>
          <w:tcPr>
            <w:tcW w:w="0" w:type="auto"/>
            <w:vAlign w:val="center"/>
            <w:hideMark/>
          </w:tcPr>
          <w:p w14:paraId="6692D393" w14:textId="77777777" w:rsidR="00030259" w:rsidRPr="00030259" w:rsidRDefault="00030259" w:rsidP="00030259">
            <w:r w:rsidRPr="00030259">
              <w:t>Done by DMA controller directly between memory and I/O.</w:t>
            </w:r>
          </w:p>
        </w:tc>
      </w:tr>
      <w:tr w:rsidR="00030259" w:rsidRPr="00030259" w14:paraId="7F19B8FE" w14:textId="77777777" w:rsidTr="00030259">
        <w:trPr>
          <w:tblCellSpacing w:w="15" w:type="dxa"/>
        </w:trPr>
        <w:tc>
          <w:tcPr>
            <w:tcW w:w="0" w:type="auto"/>
            <w:vAlign w:val="center"/>
            <w:hideMark/>
          </w:tcPr>
          <w:p w14:paraId="02D16632" w14:textId="77777777" w:rsidR="00030259" w:rsidRPr="00030259" w:rsidRDefault="00030259" w:rsidP="00030259">
            <w:r w:rsidRPr="00030259">
              <w:rPr>
                <w:b/>
                <w:bCs/>
              </w:rPr>
              <w:t>CPU Involvement</w:t>
            </w:r>
          </w:p>
        </w:tc>
        <w:tc>
          <w:tcPr>
            <w:tcW w:w="0" w:type="auto"/>
            <w:vAlign w:val="center"/>
            <w:hideMark/>
          </w:tcPr>
          <w:p w14:paraId="364A4230" w14:textId="77777777" w:rsidR="00030259" w:rsidRPr="00030259" w:rsidRDefault="00030259" w:rsidP="00030259">
            <w:r w:rsidRPr="00030259">
              <w:t>Fully involved during the whole process.</w:t>
            </w:r>
          </w:p>
        </w:tc>
        <w:tc>
          <w:tcPr>
            <w:tcW w:w="0" w:type="auto"/>
            <w:vAlign w:val="center"/>
            <w:hideMark/>
          </w:tcPr>
          <w:p w14:paraId="59DA03DB" w14:textId="77777777" w:rsidR="00030259" w:rsidRPr="00030259" w:rsidRDefault="00030259" w:rsidP="00030259">
            <w:r w:rsidRPr="00030259">
              <w:t>Involved only at start and end.</w:t>
            </w:r>
          </w:p>
        </w:tc>
        <w:tc>
          <w:tcPr>
            <w:tcW w:w="0" w:type="auto"/>
            <w:vAlign w:val="center"/>
            <w:hideMark/>
          </w:tcPr>
          <w:p w14:paraId="1BD2BFED" w14:textId="77777777" w:rsidR="00030259" w:rsidRPr="00030259" w:rsidRDefault="00030259" w:rsidP="00030259">
            <w:r w:rsidRPr="00030259">
              <w:t>Involved only to start and receive final signal (interrupt).</w:t>
            </w:r>
          </w:p>
        </w:tc>
      </w:tr>
    </w:tbl>
    <w:p w14:paraId="18DAD692" w14:textId="77777777" w:rsidR="00030259" w:rsidRPr="00030259" w:rsidRDefault="00030259" w:rsidP="00030259">
      <w:r w:rsidRPr="00030259">
        <w:pict w14:anchorId="71BA4FC5">
          <v:rect id="_x0000_i1048" style="width:0;height:1.5pt" o:hralign="center" o:hrstd="t" o:hr="t" fillcolor="#a0a0a0" stroked="f"/>
        </w:pict>
      </w:r>
    </w:p>
    <w:p w14:paraId="1E6660E7" w14:textId="659FA3AB" w:rsidR="00030259" w:rsidRPr="00030259" w:rsidRDefault="00030259" w:rsidP="00030259">
      <w:pPr>
        <w:rPr>
          <w:b/>
          <w:bCs/>
        </w:rPr>
      </w:pPr>
      <w:r>
        <w:rPr>
          <w:b/>
          <w:bCs/>
        </w:rPr>
        <w:lastRenderedPageBreak/>
        <w:br/>
      </w:r>
      <w:r>
        <w:rPr>
          <w:b/>
          <w:bCs/>
        </w:rPr>
        <w:br/>
      </w:r>
      <w:r w:rsidRPr="00030259">
        <w:rPr>
          <w:b/>
          <w:bCs/>
        </w:rPr>
        <w:t>(b) Operation of Direct Memory Access (DMA):</w:t>
      </w:r>
    </w:p>
    <w:p w14:paraId="58A04ACB" w14:textId="77777777" w:rsidR="00030259" w:rsidRPr="00030259" w:rsidRDefault="00030259" w:rsidP="00030259">
      <w:r w:rsidRPr="00030259">
        <w:rPr>
          <w:b/>
          <w:bCs/>
        </w:rPr>
        <w:t>[2 Marks]</w:t>
      </w:r>
    </w:p>
    <w:p w14:paraId="18623586" w14:textId="77777777" w:rsidR="00030259" w:rsidRPr="00030259" w:rsidRDefault="00030259" w:rsidP="00030259">
      <w:pPr>
        <w:numPr>
          <w:ilvl w:val="0"/>
          <w:numId w:val="4"/>
        </w:numPr>
      </w:pPr>
      <w:r w:rsidRPr="00030259">
        <w:rPr>
          <w:b/>
          <w:bCs/>
        </w:rPr>
        <w:t>Initiation:</w:t>
      </w:r>
      <w:r w:rsidRPr="00030259">
        <w:t xml:space="preserve"> The </w:t>
      </w:r>
      <w:r w:rsidRPr="00030259">
        <w:rPr>
          <w:b/>
          <w:bCs/>
        </w:rPr>
        <w:t>CPU</w:t>
      </w:r>
      <w:r w:rsidRPr="00030259">
        <w:t xml:space="preserve"> sends a request to the </w:t>
      </w:r>
      <w:r w:rsidRPr="00030259">
        <w:rPr>
          <w:b/>
          <w:bCs/>
        </w:rPr>
        <w:t>DMA controller</w:t>
      </w:r>
      <w:r w:rsidRPr="00030259">
        <w:t xml:space="preserve"> with:</w:t>
      </w:r>
    </w:p>
    <w:p w14:paraId="0AAC1F1D" w14:textId="77777777" w:rsidR="00030259" w:rsidRPr="00030259" w:rsidRDefault="00030259" w:rsidP="00030259">
      <w:pPr>
        <w:numPr>
          <w:ilvl w:val="1"/>
          <w:numId w:val="4"/>
        </w:numPr>
      </w:pPr>
      <w:r w:rsidRPr="00030259">
        <w:t>Type of operation (read/write)</w:t>
      </w:r>
    </w:p>
    <w:p w14:paraId="08324F50" w14:textId="77777777" w:rsidR="00030259" w:rsidRPr="00030259" w:rsidRDefault="00030259" w:rsidP="00030259">
      <w:pPr>
        <w:numPr>
          <w:ilvl w:val="1"/>
          <w:numId w:val="4"/>
        </w:numPr>
      </w:pPr>
      <w:r w:rsidRPr="00030259">
        <w:t>Source and destination addresses</w:t>
      </w:r>
    </w:p>
    <w:p w14:paraId="0D19773F" w14:textId="77777777" w:rsidR="00030259" w:rsidRPr="00030259" w:rsidRDefault="00030259" w:rsidP="00030259">
      <w:pPr>
        <w:numPr>
          <w:ilvl w:val="1"/>
          <w:numId w:val="4"/>
        </w:numPr>
      </w:pPr>
      <w:r w:rsidRPr="00030259">
        <w:t>Size of data</w:t>
      </w:r>
    </w:p>
    <w:p w14:paraId="250074CB" w14:textId="77777777" w:rsidR="00030259" w:rsidRPr="00030259" w:rsidRDefault="00030259" w:rsidP="00030259">
      <w:pPr>
        <w:numPr>
          <w:ilvl w:val="0"/>
          <w:numId w:val="4"/>
        </w:numPr>
      </w:pPr>
      <w:r w:rsidRPr="00030259">
        <w:rPr>
          <w:b/>
          <w:bCs/>
        </w:rPr>
        <w:t>Transfer:</w:t>
      </w:r>
    </w:p>
    <w:p w14:paraId="1D8D5F79" w14:textId="77777777" w:rsidR="00030259" w:rsidRPr="00030259" w:rsidRDefault="00030259" w:rsidP="00030259">
      <w:pPr>
        <w:numPr>
          <w:ilvl w:val="1"/>
          <w:numId w:val="4"/>
        </w:numPr>
      </w:pPr>
      <w:r w:rsidRPr="00030259">
        <w:t xml:space="preserve">The </w:t>
      </w:r>
      <w:r w:rsidRPr="00030259">
        <w:rPr>
          <w:b/>
          <w:bCs/>
        </w:rPr>
        <w:t>DMA controller</w:t>
      </w:r>
      <w:r w:rsidRPr="00030259">
        <w:t xml:space="preserve"> takes control of the </w:t>
      </w:r>
      <w:proofErr w:type="gramStart"/>
      <w:r w:rsidRPr="00030259">
        <w:t>system bus</w:t>
      </w:r>
      <w:proofErr w:type="gramEnd"/>
      <w:r w:rsidRPr="00030259">
        <w:t>.</w:t>
      </w:r>
    </w:p>
    <w:p w14:paraId="5394629F" w14:textId="77777777" w:rsidR="00030259" w:rsidRPr="00030259" w:rsidRDefault="00030259" w:rsidP="00030259">
      <w:pPr>
        <w:numPr>
          <w:ilvl w:val="1"/>
          <w:numId w:val="4"/>
        </w:numPr>
      </w:pPr>
      <w:r w:rsidRPr="00030259">
        <w:t xml:space="preserve">It transfers data </w:t>
      </w:r>
      <w:r w:rsidRPr="00030259">
        <w:rPr>
          <w:b/>
          <w:bCs/>
        </w:rPr>
        <w:t>directly between I/O device and memory</w:t>
      </w:r>
      <w:r w:rsidRPr="00030259">
        <w:t>, bypassing the CPU.</w:t>
      </w:r>
    </w:p>
    <w:p w14:paraId="7E985A67" w14:textId="77777777" w:rsidR="00030259" w:rsidRPr="00030259" w:rsidRDefault="00030259" w:rsidP="00030259">
      <w:pPr>
        <w:numPr>
          <w:ilvl w:val="0"/>
          <w:numId w:val="4"/>
        </w:numPr>
      </w:pPr>
      <w:r w:rsidRPr="00030259">
        <w:rPr>
          <w:b/>
          <w:bCs/>
        </w:rPr>
        <w:t>Completion:</w:t>
      </w:r>
    </w:p>
    <w:p w14:paraId="35D13028" w14:textId="77777777" w:rsidR="00030259" w:rsidRPr="00030259" w:rsidRDefault="00030259" w:rsidP="00030259">
      <w:pPr>
        <w:numPr>
          <w:ilvl w:val="1"/>
          <w:numId w:val="4"/>
        </w:numPr>
      </w:pPr>
      <w:r w:rsidRPr="00030259">
        <w:t xml:space="preserve">Once the transfer is complete, the </w:t>
      </w:r>
      <w:r w:rsidRPr="00030259">
        <w:rPr>
          <w:b/>
          <w:bCs/>
        </w:rPr>
        <w:t xml:space="preserve">DMA controller sends an </w:t>
      </w:r>
      <w:proofErr w:type="gramStart"/>
      <w:r w:rsidRPr="00030259">
        <w:rPr>
          <w:b/>
          <w:bCs/>
        </w:rPr>
        <w:t>interrupt</w:t>
      </w:r>
      <w:proofErr w:type="gramEnd"/>
      <w:r w:rsidRPr="00030259">
        <w:t xml:space="preserve"> to the CPU.</w:t>
      </w:r>
    </w:p>
    <w:p w14:paraId="3531496C" w14:textId="77777777" w:rsidR="00030259" w:rsidRPr="00030259" w:rsidRDefault="00030259" w:rsidP="00030259">
      <w:pPr>
        <w:numPr>
          <w:ilvl w:val="1"/>
          <w:numId w:val="4"/>
        </w:numPr>
      </w:pPr>
      <w:r w:rsidRPr="00030259">
        <w:t>CPU then continues with post-transfer operations.</w:t>
      </w:r>
    </w:p>
    <w:p w14:paraId="3EDA7460" w14:textId="77777777" w:rsidR="00030259" w:rsidRPr="00030259" w:rsidRDefault="00030259" w:rsidP="00030259">
      <w:r w:rsidRPr="00030259">
        <w:rPr>
          <w:rFonts w:ascii="Segoe UI Emoji" w:hAnsi="Segoe UI Emoji" w:cs="Segoe UI Emoji"/>
        </w:rPr>
        <w:t>✅</w:t>
      </w:r>
      <w:r w:rsidRPr="00030259">
        <w:t xml:space="preserve"> This reduces CPU workload and increases overall system performance, especially for large data transfers.</w:t>
      </w:r>
    </w:p>
    <w:p w14:paraId="5DAF4CEE" w14:textId="77777777" w:rsidR="00030259" w:rsidRPr="00030259" w:rsidRDefault="00030259" w:rsidP="00030259">
      <w:r w:rsidRPr="00030259">
        <w:pict w14:anchorId="13933673">
          <v:rect id="_x0000_i1049" style="width:0;height:1.5pt" o:hralign="center" o:hrstd="t" o:hr="t" fillcolor="#a0a0a0" stroked="f"/>
        </w:pict>
      </w:r>
    </w:p>
    <w:p w14:paraId="2927404C" w14:textId="77777777" w:rsidR="00030259" w:rsidRPr="00030259" w:rsidRDefault="00030259" w:rsidP="00030259">
      <w:r w:rsidRPr="00030259">
        <w:t>Let me know if you want a simple diagram to go with this!</w:t>
      </w:r>
    </w:p>
    <w:p w14:paraId="412A6DBD" w14:textId="61DA646C" w:rsidR="00030259" w:rsidRDefault="00030259" w:rsidP="00030259"/>
    <w:p w14:paraId="3A94B5A5" w14:textId="13C0CBA5" w:rsidR="004C220F" w:rsidRDefault="004C220F" w:rsidP="004C220F"/>
    <w:sectPr w:rsidR="004C2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323AC"/>
    <w:multiLevelType w:val="multilevel"/>
    <w:tmpl w:val="6D723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BE0F29"/>
    <w:multiLevelType w:val="multilevel"/>
    <w:tmpl w:val="9E887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952757"/>
    <w:multiLevelType w:val="multilevel"/>
    <w:tmpl w:val="F488C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BE20A7"/>
    <w:multiLevelType w:val="hybridMultilevel"/>
    <w:tmpl w:val="4A8EAE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8512957">
    <w:abstractNumId w:val="3"/>
  </w:num>
  <w:num w:numId="2" w16cid:durableId="263617594">
    <w:abstractNumId w:val="2"/>
  </w:num>
  <w:num w:numId="3" w16cid:durableId="2062750531">
    <w:abstractNumId w:val="0"/>
  </w:num>
  <w:num w:numId="4" w16cid:durableId="1739790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BB2"/>
    <w:rsid w:val="00030259"/>
    <w:rsid w:val="00176E14"/>
    <w:rsid w:val="002432C0"/>
    <w:rsid w:val="00402BB2"/>
    <w:rsid w:val="004C220F"/>
    <w:rsid w:val="00CA3849"/>
    <w:rsid w:val="00EA2C52"/>
    <w:rsid w:val="00FA1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7789E"/>
  <w15:chartTrackingRefBased/>
  <w15:docId w15:val="{13704701-E7B0-430A-B2F0-2E1DE5918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2B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2B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2B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2B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2B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2B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2B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2B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2B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B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2B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2B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2B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2B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2B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2B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2B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2BB2"/>
    <w:rPr>
      <w:rFonts w:eastAsiaTheme="majorEastAsia" w:cstheme="majorBidi"/>
      <w:color w:val="272727" w:themeColor="text1" w:themeTint="D8"/>
    </w:rPr>
  </w:style>
  <w:style w:type="paragraph" w:styleId="Title">
    <w:name w:val="Title"/>
    <w:basedOn w:val="Normal"/>
    <w:next w:val="Normal"/>
    <w:link w:val="TitleChar"/>
    <w:uiPriority w:val="10"/>
    <w:qFormat/>
    <w:rsid w:val="00402B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2B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2B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2B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2BB2"/>
    <w:pPr>
      <w:spacing w:before="160"/>
      <w:jc w:val="center"/>
    </w:pPr>
    <w:rPr>
      <w:i/>
      <w:iCs/>
      <w:color w:val="404040" w:themeColor="text1" w:themeTint="BF"/>
    </w:rPr>
  </w:style>
  <w:style w:type="character" w:customStyle="1" w:styleId="QuoteChar">
    <w:name w:val="Quote Char"/>
    <w:basedOn w:val="DefaultParagraphFont"/>
    <w:link w:val="Quote"/>
    <w:uiPriority w:val="29"/>
    <w:rsid w:val="00402BB2"/>
    <w:rPr>
      <w:i/>
      <w:iCs/>
      <w:color w:val="404040" w:themeColor="text1" w:themeTint="BF"/>
    </w:rPr>
  </w:style>
  <w:style w:type="paragraph" w:styleId="ListParagraph">
    <w:name w:val="List Paragraph"/>
    <w:basedOn w:val="Normal"/>
    <w:uiPriority w:val="34"/>
    <w:qFormat/>
    <w:rsid w:val="00402BB2"/>
    <w:pPr>
      <w:ind w:left="720"/>
      <w:contextualSpacing/>
    </w:pPr>
  </w:style>
  <w:style w:type="character" w:styleId="IntenseEmphasis">
    <w:name w:val="Intense Emphasis"/>
    <w:basedOn w:val="DefaultParagraphFont"/>
    <w:uiPriority w:val="21"/>
    <w:qFormat/>
    <w:rsid w:val="00402BB2"/>
    <w:rPr>
      <w:i/>
      <w:iCs/>
      <w:color w:val="0F4761" w:themeColor="accent1" w:themeShade="BF"/>
    </w:rPr>
  </w:style>
  <w:style w:type="paragraph" w:styleId="IntenseQuote">
    <w:name w:val="Intense Quote"/>
    <w:basedOn w:val="Normal"/>
    <w:next w:val="Normal"/>
    <w:link w:val="IntenseQuoteChar"/>
    <w:uiPriority w:val="30"/>
    <w:qFormat/>
    <w:rsid w:val="00402B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2BB2"/>
    <w:rPr>
      <w:i/>
      <w:iCs/>
      <w:color w:val="0F4761" w:themeColor="accent1" w:themeShade="BF"/>
    </w:rPr>
  </w:style>
  <w:style w:type="character" w:styleId="IntenseReference">
    <w:name w:val="Intense Reference"/>
    <w:basedOn w:val="DefaultParagraphFont"/>
    <w:uiPriority w:val="32"/>
    <w:qFormat/>
    <w:rsid w:val="00402BB2"/>
    <w:rPr>
      <w:b/>
      <w:bCs/>
      <w:smallCaps/>
      <w:color w:val="0F4761" w:themeColor="accent1" w:themeShade="BF"/>
      <w:spacing w:val="5"/>
    </w:rPr>
  </w:style>
  <w:style w:type="paragraph" w:styleId="NormalWeb">
    <w:name w:val="Normal (Web)"/>
    <w:basedOn w:val="Normal"/>
    <w:uiPriority w:val="99"/>
    <w:semiHidden/>
    <w:unhideWhenUsed/>
    <w:rsid w:val="004C220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332160">
      <w:bodyDiv w:val="1"/>
      <w:marLeft w:val="0"/>
      <w:marRight w:val="0"/>
      <w:marTop w:val="0"/>
      <w:marBottom w:val="0"/>
      <w:divBdr>
        <w:top w:val="none" w:sz="0" w:space="0" w:color="auto"/>
        <w:left w:val="none" w:sz="0" w:space="0" w:color="auto"/>
        <w:bottom w:val="none" w:sz="0" w:space="0" w:color="auto"/>
        <w:right w:val="none" w:sz="0" w:space="0" w:color="auto"/>
      </w:divBdr>
    </w:div>
    <w:div w:id="330186505">
      <w:bodyDiv w:val="1"/>
      <w:marLeft w:val="0"/>
      <w:marRight w:val="0"/>
      <w:marTop w:val="0"/>
      <w:marBottom w:val="0"/>
      <w:divBdr>
        <w:top w:val="none" w:sz="0" w:space="0" w:color="auto"/>
        <w:left w:val="none" w:sz="0" w:space="0" w:color="auto"/>
        <w:bottom w:val="none" w:sz="0" w:space="0" w:color="auto"/>
        <w:right w:val="none" w:sz="0" w:space="0" w:color="auto"/>
      </w:divBdr>
    </w:div>
    <w:div w:id="524253126">
      <w:bodyDiv w:val="1"/>
      <w:marLeft w:val="0"/>
      <w:marRight w:val="0"/>
      <w:marTop w:val="0"/>
      <w:marBottom w:val="0"/>
      <w:divBdr>
        <w:top w:val="none" w:sz="0" w:space="0" w:color="auto"/>
        <w:left w:val="none" w:sz="0" w:space="0" w:color="auto"/>
        <w:bottom w:val="none" w:sz="0" w:space="0" w:color="auto"/>
        <w:right w:val="none" w:sz="0" w:space="0" w:color="auto"/>
      </w:divBdr>
    </w:div>
    <w:div w:id="1217814094">
      <w:bodyDiv w:val="1"/>
      <w:marLeft w:val="0"/>
      <w:marRight w:val="0"/>
      <w:marTop w:val="0"/>
      <w:marBottom w:val="0"/>
      <w:divBdr>
        <w:top w:val="none" w:sz="0" w:space="0" w:color="auto"/>
        <w:left w:val="none" w:sz="0" w:space="0" w:color="auto"/>
        <w:bottom w:val="none" w:sz="0" w:space="0" w:color="auto"/>
        <w:right w:val="none" w:sz="0" w:space="0" w:color="auto"/>
      </w:divBdr>
    </w:div>
    <w:div w:id="1347438183">
      <w:bodyDiv w:val="1"/>
      <w:marLeft w:val="0"/>
      <w:marRight w:val="0"/>
      <w:marTop w:val="0"/>
      <w:marBottom w:val="0"/>
      <w:divBdr>
        <w:top w:val="none" w:sz="0" w:space="0" w:color="auto"/>
        <w:left w:val="none" w:sz="0" w:space="0" w:color="auto"/>
        <w:bottom w:val="none" w:sz="0" w:space="0" w:color="auto"/>
        <w:right w:val="none" w:sz="0" w:space="0" w:color="auto"/>
      </w:divBdr>
    </w:div>
    <w:div w:id="1448543477">
      <w:bodyDiv w:val="1"/>
      <w:marLeft w:val="0"/>
      <w:marRight w:val="0"/>
      <w:marTop w:val="0"/>
      <w:marBottom w:val="0"/>
      <w:divBdr>
        <w:top w:val="none" w:sz="0" w:space="0" w:color="auto"/>
        <w:left w:val="none" w:sz="0" w:space="0" w:color="auto"/>
        <w:bottom w:val="none" w:sz="0" w:space="0" w:color="auto"/>
        <w:right w:val="none" w:sz="0" w:space="0" w:color="auto"/>
      </w:divBdr>
    </w:div>
    <w:div w:id="2080201299">
      <w:bodyDiv w:val="1"/>
      <w:marLeft w:val="0"/>
      <w:marRight w:val="0"/>
      <w:marTop w:val="0"/>
      <w:marBottom w:val="0"/>
      <w:divBdr>
        <w:top w:val="none" w:sz="0" w:space="0" w:color="auto"/>
        <w:left w:val="none" w:sz="0" w:space="0" w:color="auto"/>
        <w:bottom w:val="none" w:sz="0" w:space="0" w:color="auto"/>
        <w:right w:val="none" w:sz="0" w:space="0" w:color="auto"/>
      </w:divBdr>
    </w:div>
    <w:div w:id="213112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640</Words>
  <Characters>3649</Characters>
  <Application>Microsoft Office Word</Application>
  <DocSecurity>0</DocSecurity>
  <Lines>30</Lines>
  <Paragraphs>8</Paragraphs>
  <ScaleCrop>false</ScaleCrop>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Sarafat Hossain</dc:creator>
  <cp:keywords/>
  <dc:description/>
  <cp:lastModifiedBy>Sheikh Sarafat Hossain</cp:lastModifiedBy>
  <cp:revision>3</cp:revision>
  <dcterms:created xsi:type="dcterms:W3CDTF">2025-05-24T18:10:00Z</dcterms:created>
  <dcterms:modified xsi:type="dcterms:W3CDTF">2025-05-24T18:24:00Z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2025-05-24T18:18:12Z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ac8aa0a2-e991-49a7-9053-0147231359d0</vt:lpwstr>
  </property>
  <property fmtid="{D5CDD505-2E9C-101B-9397-08002B2CF9AE}" pid="7" name="MSIP_Label_defa4170-0d19-0005-0004-bc88714345d2_ActionId">
    <vt:lpwstr>f91fbfca-01fe-4797-8541-7e59111cc26e</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