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8239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bookmarkStart w:id="0" w:name="_Hlk83241362"/>
      <w:bookmarkEnd w:id="0"/>
    </w:p>
    <w:p w14:paraId="42F0AA4F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5C27E3B" w14:textId="77777777" w:rsidR="0026302D" w:rsidRDefault="0026302D" w:rsidP="00FF3B13">
      <w:pPr>
        <w:spacing w:after="0" w:line="240" w:lineRule="auto"/>
        <w:ind w:leftChars="0" w:left="0" w:firstLineChars="0" w:firstLine="0"/>
        <w:rPr>
          <w:color w:val="000000"/>
          <w:sz w:val="36"/>
          <w:szCs w:val="36"/>
        </w:rPr>
      </w:pPr>
    </w:p>
    <w:p w14:paraId="317155A2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3EEE42B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EB427ED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06C94ED" w14:textId="77777777" w:rsidR="0026302D" w:rsidRDefault="0026302D" w:rsidP="00494B0A">
      <w:pPr>
        <w:spacing w:after="0" w:line="240" w:lineRule="auto"/>
        <w:ind w:leftChars="0" w:left="0" w:firstLineChars="0" w:firstLine="0"/>
        <w:rPr>
          <w:sz w:val="36"/>
          <w:szCs w:val="36"/>
        </w:rPr>
      </w:pPr>
    </w:p>
    <w:p w14:paraId="209A1C2B" w14:textId="77777777" w:rsidR="0026302D" w:rsidRDefault="0026302D">
      <w:pPr>
        <w:spacing w:after="0" w:line="240" w:lineRule="auto"/>
        <w:ind w:left="2" w:hanging="4"/>
        <w:jc w:val="center"/>
        <w:rPr>
          <w:sz w:val="36"/>
          <w:szCs w:val="36"/>
        </w:rPr>
      </w:pPr>
    </w:p>
    <w:p w14:paraId="53376FD1" w14:textId="77777777" w:rsidR="0026302D" w:rsidRDefault="0026302D">
      <w:pPr>
        <w:spacing w:after="0" w:line="240" w:lineRule="auto"/>
        <w:ind w:left="2" w:hanging="4"/>
        <w:jc w:val="center"/>
        <w:rPr>
          <w:sz w:val="36"/>
          <w:szCs w:val="36"/>
        </w:rPr>
      </w:pPr>
    </w:p>
    <w:p w14:paraId="10C988BC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E8F45AD" w14:textId="77777777" w:rsidR="0026302D" w:rsidRDefault="0026302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970CC38" w14:textId="77777777" w:rsidR="0026302D" w:rsidRDefault="00717E1A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de Software </w:t>
      </w:r>
    </w:p>
    <w:p w14:paraId="77578065" w14:textId="77777777" w:rsidR="0026302D" w:rsidRDefault="0026302D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72E58CDD" w14:textId="77777777" w:rsidR="0026302D" w:rsidRDefault="00717E1A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[CETAF]</w:t>
      </w:r>
    </w:p>
    <w:p w14:paraId="6B59E2F5" w14:textId="77777777" w:rsidR="0026302D" w:rsidRDefault="00717E1A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494B0A">
        <w:rPr>
          <w:b/>
          <w:i/>
          <w:color w:val="00B050"/>
          <w:sz w:val="36"/>
          <w:szCs w:val="36"/>
        </w:rPr>
        <w:t>[24/09</w:t>
      </w:r>
      <w:r>
        <w:rPr>
          <w:b/>
          <w:i/>
          <w:color w:val="00B050"/>
          <w:sz w:val="36"/>
          <w:szCs w:val="36"/>
        </w:rPr>
        <w:t>/2021]</w:t>
      </w:r>
    </w:p>
    <w:p w14:paraId="7264C7C3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1F50804C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6E56B235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0EFF89DA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7C582790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5CF2C86E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69000D62" w14:textId="77777777" w:rsidR="00494B0A" w:rsidRDefault="00494B0A">
      <w:pPr>
        <w:spacing w:after="0" w:line="240" w:lineRule="auto"/>
        <w:ind w:left="0" w:hanging="2"/>
        <w:rPr>
          <w:color w:val="365F91"/>
        </w:rPr>
      </w:pPr>
    </w:p>
    <w:p w14:paraId="420E583F" w14:textId="77777777" w:rsidR="00494B0A" w:rsidRDefault="00494B0A">
      <w:pPr>
        <w:spacing w:after="0" w:line="240" w:lineRule="auto"/>
        <w:ind w:left="0" w:hanging="2"/>
        <w:rPr>
          <w:color w:val="365F91"/>
        </w:rPr>
      </w:pPr>
    </w:p>
    <w:p w14:paraId="3B5C3517" w14:textId="77777777" w:rsidR="00494B0A" w:rsidRDefault="00494B0A">
      <w:pPr>
        <w:spacing w:after="0" w:line="240" w:lineRule="auto"/>
        <w:ind w:left="0" w:hanging="2"/>
        <w:rPr>
          <w:color w:val="365F91"/>
        </w:rPr>
      </w:pPr>
    </w:p>
    <w:p w14:paraId="5B6D82C7" w14:textId="77777777" w:rsidR="00494B0A" w:rsidRDefault="00494B0A">
      <w:pPr>
        <w:spacing w:after="0" w:line="240" w:lineRule="auto"/>
        <w:ind w:left="0" w:hanging="2"/>
        <w:rPr>
          <w:color w:val="365F91"/>
        </w:rPr>
      </w:pPr>
    </w:p>
    <w:p w14:paraId="133EFAD1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7228D454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23668165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2E7EC24E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4FF0F02B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693A868C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05489C67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4DA4D257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472632EA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1F7C16A6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767D9766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4B260DA1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0DE5B0C8" w14:textId="77777777" w:rsidR="0026302D" w:rsidRDefault="00717E1A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 w14:paraId="3FBBB396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sdt>
      <w:sdtPr>
        <w:id w:val="1855686227"/>
        <w:docPartObj>
          <w:docPartGallery w:val="Table of Contents"/>
          <w:docPartUnique/>
        </w:docPartObj>
      </w:sdtPr>
      <w:sdtEndPr/>
      <w:sdtContent>
        <w:p w14:paraId="1EE54D8C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gjdgxs" w:history="1"/>
        </w:p>
        <w:p w14:paraId="5DDCB558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0j0zll" w:history="1"/>
        </w:p>
        <w:p w14:paraId="7725E7BA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1fob9te" w:history="1"/>
        </w:p>
        <w:p w14:paraId="0437C6F5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Resumen Ejecutivo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3znysh7" w:history="1"/>
        </w:p>
        <w:p w14:paraId="6AD84632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Alcance de las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2et92p0" w:history="1"/>
        </w:p>
        <w:p w14:paraId="0609D7EA" w14:textId="77777777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Elementos de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tyjcwt" w:history="1"/>
        </w:p>
        <w:p w14:paraId="42ACE747" w14:textId="714CB412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Nuevas Funcionalidades a Probar</w:t>
          </w:r>
          <w:r>
            <w:rPr>
              <w:color w:val="000000"/>
            </w:rPr>
            <w:tab/>
          </w:r>
          <w:r w:rsidR="00AD2D6A">
            <w:rPr>
              <w:color w:val="000000"/>
            </w:rPr>
            <w:t>5</w:t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hyperlink w:anchor="_heading=h.3dy6vkm" w:history="1"/>
        </w:p>
        <w:p w14:paraId="7E315C44" w14:textId="22613712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Pruebas de Regresión</w:t>
          </w:r>
          <w:r>
            <w:rPr>
              <w:color w:val="000000"/>
            </w:rPr>
            <w:tab/>
          </w:r>
          <w:r w:rsidR="00AD2D6A">
            <w:rPr>
              <w:color w:val="000000"/>
            </w:rPr>
            <w:t>5</w:t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hyperlink w:anchor="_heading=h.1t3h5sf" w:history="1"/>
        </w:p>
        <w:p w14:paraId="0C5B0E30" w14:textId="74DEE997" w:rsidR="0026302D" w:rsidRPr="00AD2D6A" w:rsidRDefault="00717E1A" w:rsidP="00AD2D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Chars="0" w:left="0" w:firstLineChars="0" w:firstLine="0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Enfoque de Pruebas (Estrategia)</w:t>
          </w:r>
          <w:r>
            <w:rPr>
              <w:color w:val="000000"/>
            </w:rPr>
            <w:tab/>
          </w:r>
          <w:r w:rsidR="00AD2D6A">
            <w:rPr>
              <w:color w:val="000000"/>
            </w:rPr>
            <w:t>6</w:t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hyperlink w:anchor="_heading=h.2s8eyo1" w:history="1"/>
        </w:p>
        <w:p w14:paraId="1C3C052E" w14:textId="6B4FB205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Criterios de Aceptación o Rechazo</w:t>
          </w:r>
          <w:r>
            <w:rPr>
              <w:color w:val="000000"/>
            </w:rPr>
            <w:tab/>
          </w:r>
          <w:r w:rsidR="00AD2D6A">
            <w:rPr>
              <w:color w:val="000000"/>
            </w:rPr>
            <w:t>6</w:t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hyperlink w:anchor="_heading=h.17dp8vu" w:history="1"/>
        </w:p>
        <w:p w14:paraId="4A14DDF3" w14:textId="730879C2" w:rsidR="0026302D" w:rsidRPr="00AD2D6A" w:rsidRDefault="00717E1A" w:rsidP="00AD2D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Entregables</w:t>
          </w:r>
          <w:r>
            <w:rPr>
              <w:color w:val="000000"/>
            </w:rPr>
            <w:tab/>
          </w:r>
          <w:r w:rsidR="00AD2D6A">
            <w:rPr>
              <w:color w:val="000000"/>
            </w:rPr>
            <w:t>7</w:t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hyperlink w:anchor="_heading=h.35nkun2" w:history="1"/>
        </w:p>
        <w:p w14:paraId="1D938F4B" w14:textId="47E650B0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Recursos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 w:rsidR="00AD2D6A">
            <w:rPr>
              <w:color w:val="000000"/>
            </w:rPr>
            <w:t>7</w:t>
          </w:r>
          <w:hyperlink w:anchor="_heading=h.1ksv4uv" w:history="1"/>
        </w:p>
        <w:p w14:paraId="40ECE5D2" w14:textId="67F285BD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 Entornos – Hardware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 w:rsidR="00AD2D6A">
            <w:rPr>
              <w:color w:val="000000"/>
            </w:rPr>
            <w:t>7</w:t>
          </w:r>
          <w:hyperlink w:anchor="_heading=h.44sinio" w:history="1"/>
        </w:p>
        <w:p w14:paraId="5B397E42" w14:textId="43691659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 Entornos –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 w:rsidR="00AD2D6A">
            <w:rPr>
              <w:color w:val="000000"/>
            </w:rPr>
            <w:t>7</w:t>
          </w:r>
          <w:hyperlink w:anchor="_heading=h.2jxsxqh" w:history="1"/>
        </w:p>
        <w:p w14:paraId="47AD8311" w14:textId="541E4E1A" w:rsidR="0026302D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Herramientas de Pruebas Requeridas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 w:rsidR="00AD2D6A">
            <w:rPr>
              <w:color w:val="000000"/>
            </w:rPr>
            <w:t>8</w:t>
          </w:r>
          <w:hyperlink w:anchor="_heading=h.z337ya" w:history="1"/>
        </w:p>
        <w:p w14:paraId="46B7B979" w14:textId="77777777" w:rsidR="00AD2D6A" w:rsidRDefault="00717E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AD2D6A" w:rsidRPr="00AD2D6A">
            <w:rPr>
              <w:color w:val="000000"/>
            </w:rPr>
            <w:t xml:space="preserve"> </w:t>
          </w:r>
          <w:r w:rsidR="00AD2D6A">
            <w:rPr>
              <w:color w:val="000000"/>
            </w:rPr>
            <w:t>Perdida de Autenticación                                                                                         8</w:t>
          </w:r>
        </w:p>
        <w:p w14:paraId="7C802FEF" w14:textId="1546F4D8" w:rsidR="00AD2D6A" w:rsidRDefault="00AD2D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</w:pPr>
          <w:r>
            <w:rPr>
              <w:color w:val="000000"/>
            </w:rPr>
            <w:t>Prueba de carpetas del Sistema                                                                               8</w:t>
          </w:r>
          <w:r>
            <w:rPr>
              <w:color w:val="000000"/>
            </w:rPr>
            <w:tab/>
          </w:r>
        </w:p>
        <w:p w14:paraId="5DC988C3" w14:textId="7EB332FC" w:rsidR="00AD2D6A" w:rsidRDefault="00717E1A" w:rsidP="00AD2D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Persona</w:t>
          </w:r>
          <w:r w:rsidR="00AD2D6A">
            <w:rPr>
              <w:color w:val="000000"/>
            </w:rPr>
            <w:t>l</w:t>
          </w:r>
          <w:r w:rsidR="00B77535">
            <w:rPr>
              <w:color w:val="000000"/>
            </w:rPr>
            <w:t xml:space="preserve">                                                                                                                  10</w:t>
          </w:r>
        </w:p>
        <w:p w14:paraId="1D5094B4" w14:textId="32A4226D" w:rsidR="0026302D" w:rsidRPr="00AD2D6A" w:rsidRDefault="00717E1A" w:rsidP="00AD2D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Glosario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1</w:t>
          </w:r>
          <w:r w:rsidR="00485232">
            <w:rPr>
              <w:color w:val="000000"/>
            </w:rPr>
            <w:t>0</w:t>
          </w:r>
          <w:r>
            <w:fldChar w:fldCharType="end"/>
          </w:r>
          <w:r>
            <w:fldChar w:fldCharType="end"/>
          </w:r>
        </w:p>
      </w:sdtContent>
    </w:sdt>
    <w:p w14:paraId="37657DC1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4B963013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5BBF365F" w14:textId="77777777" w:rsidR="0026302D" w:rsidRDefault="0026302D">
      <w:pPr>
        <w:spacing w:after="0" w:line="240" w:lineRule="auto"/>
        <w:ind w:left="0" w:hanging="2"/>
        <w:rPr>
          <w:color w:val="365F91"/>
        </w:rPr>
      </w:pPr>
    </w:p>
    <w:p w14:paraId="67A1B2DE" w14:textId="77777777" w:rsidR="00AD2D6A" w:rsidRDefault="00AD2D6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365F91"/>
        </w:rPr>
      </w:pPr>
      <w:bookmarkStart w:id="1" w:name="_heading=h.gjdgxs" w:colFirst="0" w:colLast="0"/>
      <w:bookmarkEnd w:id="1"/>
    </w:p>
    <w:p w14:paraId="6565F03B" w14:textId="0066178A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2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997"/>
        <w:gridCol w:w="1980"/>
        <w:gridCol w:w="1706"/>
        <w:gridCol w:w="2992"/>
      </w:tblGrid>
      <w:tr w:rsidR="0026302D" w14:paraId="1794E708" w14:textId="77777777" w:rsidTr="00A37A00">
        <w:tc>
          <w:tcPr>
            <w:tcW w:w="1271" w:type="dxa"/>
            <w:shd w:val="clear" w:color="auto" w:fill="D9D9D9"/>
          </w:tcPr>
          <w:p w14:paraId="12BDF9ED" w14:textId="77777777" w:rsidR="0026302D" w:rsidRDefault="00717E1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97" w:type="dxa"/>
            <w:shd w:val="clear" w:color="auto" w:fill="D9D9D9"/>
          </w:tcPr>
          <w:p w14:paraId="1D29C18E" w14:textId="77777777" w:rsidR="0026302D" w:rsidRDefault="00717E1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980" w:type="dxa"/>
            <w:shd w:val="clear" w:color="auto" w:fill="D9D9D9"/>
          </w:tcPr>
          <w:p w14:paraId="65F330DC" w14:textId="77777777" w:rsidR="0026302D" w:rsidRDefault="00717E1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706" w:type="dxa"/>
            <w:shd w:val="clear" w:color="auto" w:fill="D9D9D9"/>
          </w:tcPr>
          <w:p w14:paraId="3DA664AE" w14:textId="77777777" w:rsidR="0026302D" w:rsidRDefault="00717E1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33712B3F" w14:textId="77777777" w:rsidR="0026302D" w:rsidRDefault="00717E1A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26302D" w14:paraId="4DFBF5D9" w14:textId="77777777" w:rsidTr="00A37A00">
        <w:tc>
          <w:tcPr>
            <w:tcW w:w="1271" w:type="dxa"/>
          </w:tcPr>
          <w:p w14:paraId="466FDAE6" w14:textId="77777777" w:rsidR="0026302D" w:rsidRDefault="00A37A00" w:rsidP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A37A00">
              <w:rPr>
                <w:color w:val="000000"/>
                <w:sz w:val="20"/>
                <w:szCs w:val="20"/>
              </w:rPr>
              <w:t>01/10/2020</w:t>
            </w:r>
          </w:p>
        </w:tc>
        <w:tc>
          <w:tcPr>
            <w:tcW w:w="997" w:type="dxa"/>
          </w:tcPr>
          <w:p w14:paraId="4C2D7DD9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980" w:type="dxa"/>
          </w:tcPr>
          <w:p w14:paraId="0841D4F0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A37A00">
              <w:rPr>
                <w:color w:val="000000"/>
                <w:sz w:val="20"/>
                <w:szCs w:val="20"/>
              </w:rPr>
              <w:t xml:space="preserve">Leonardo </w:t>
            </w:r>
            <w:proofErr w:type="spellStart"/>
            <w:r w:rsidRPr="00A37A00">
              <w:rPr>
                <w:color w:val="000000"/>
                <w:sz w:val="20"/>
                <w:szCs w:val="20"/>
              </w:rPr>
              <w:t>Menza</w:t>
            </w:r>
            <w:proofErr w:type="spellEnd"/>
          </w:p>
        </w:tc>
        <w:tc>
          <w:tcPr>
            <w:tcW w:w="1706" w:type="dxa"/>
          </w:tcPr>
          <w:p w14:paraId="6092AC44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2992" w:type="dxa"/>
          </w:tcPr>
          <w:p w14:paraId="75E78591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A37A00">
              <w:rPr>
                <w:color w:val="000000"/>
                <w:sz w:val="20"/>
                <w:szCs w:val="20"/>
              </w:rPr>
              <w:t>Versión inicial</w:t>
            </w:r>
          </w:p>
        </w:tc>
      </w:tr>
      <w:tr w:rsidR="0026302D" w14:paraId="798D96B6" w14:textId="77777777" w:rsidTr="00A37A00">
        <w:tc>
          <w:tcPr>
            <w:tcW w:w="1271" w:type="dxa"/>
          </w:tcPr>
          <w:p w14:paraId="56136E81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A37A00">
              <w:rPr>
                <w:color w:val="000000"/>
                <w:sz w:val="20"/>
                <w:szCs w:val="20"/>
              </w:rPr>
              <w:t>01/02/2021</w:t>
            </w:r>
          </w:p>
        </w:tc>
        <w:tc>
          <w:tcPr>
            <w:tcW w:w="997" w:type="dxa"/>
          </w:tcPr>
          <w:p w14:paraId="4283418D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1980" w:type="dxa"/>
          </w:tcPr>
          <w:p w14:paraId="40768D46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Equipo de Trabajo</w:t>
            </w:r>
          </w:p>
        </w:tc>
        <w:tc>
          <w:tcPr>
            <w:tcW w:w="1706" w:type="dxa"/>
          </w:tcPr>
          <w:p w14:paraId="1F16821C" w14:textId="77777777" w:rsidR="0026302D" w:rsidRDefault="00A37A0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2992" w:type="dxa"/>
          </w:tcPr>
          <w:p w14:paraId="3D8A312E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Implementación </w:t>
            </w:r>
            <w:r w:rsidR="00A37A00" w:rsidRPr="00A37A00">
              <w:rPr>
                <w:color w:val="000000"/>
                <w:sz w:val="20"/>
                <w:szCs w:val="20"/>
              </w:rPr>
              <w:t>de módulos</w:t>
            </w:r>
          </w:p>
        </w:tc>
      </w:tr>
      <w:tr w:rsidR="0026302D" w14:paraId="11FDE767" w14:textId="77777777" w:rsidTr="00A37A00">
        <w:tc>
          <w:tcPr>
            <w:tcW w:w="1271" w:type="dxa"/>
          </w:tcPr>
          <w:p w14:paraId="47DBBEA0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162BAB">
              <w:rPr>
                <w:color w:val="000000"/>
                <w:sz w:val="20"/>
                <w:szCs w:val="20"/>
              </w:rPr>
              <w:t>13/07/2021</w:t>
            </w:r>
          </w:p>
        </w:tc>
        <w:tc>
          <w:tcPr>
            <w:tcW w:w="997" w:type="dxa"/>
          </w:tcPr>
          <w:p w14:paraId="542CD95D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1980" w:type="dxa"/>
          </w:tcPr>
          <w:p w14:paraId="579BAB70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Equipo de Trabajo</w:t>
            </w:r>
          </w:p>
        </w:tc>
        <w:tc>
          <w:tcPr>
            <w:tcW w:w="1706" w:type="dxa"/>
          </w:tcPr>
          <w:p w14:paraId="0A0CBBB0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2992" w:type="dxa"/>
          </w:tcPr>
          <w:p w14:paraId="2588F3CE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162BAB">
              <w:rPr>
                <w:color w:val="000000"/>
                <w:sz w:val="20"/>
                <w:szCs w:val="20"/>
              </w:rPr>
              <w:t>Actualización</w:t>
            </w:r>
          </w:p>
        </w:tc>
      </w:tr>
      <w:tr w:rsidR="0026302D" w14:paraId="37FB5E19" w14:textId="77777777" w:rsidTr="007C3662">
        <w:trPr>
          <w:trHeight w:val="347"/>
        </w:trPr>
        <w:tc>
          <w:tcPr>
            <w:tcW w:w="1271" w:type="dxa"/>
          </w:tcPr>
          <w:p w14:paraId="54A30B6C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24/09</w:t>
            </w:r>
            <w:r w:rsidRPr="00162BAB">
              <w:rPr>
                <w:color w:val="000000"/>
                <w:sz w:val="20"/>
                <w:szCs w:val="20"/>
              </w:rPr>
              <w:t>/2021</w:t>
            </w:r>
          </w:p>
        </w:tc>
        <w:tc>
          <w:tcPr>
            <w:tcW w:w="997" w:type="dxa"/>
          </w:tcPr>
          <w:p w14:paraId="0DFA0022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1980" w:type="dxa"/>
          </w:tcPr>
          <w:p w14:paraId="4AE3E048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Equipo de Trabajo</w:t>
            </w:r>
          </w:p>
        </w:tc>
        <w:tc>
          <w:tcPr>
            <w:tcW w:w="1706" w:type="dxa"/>
          </w:tcPr>
          <w:p w14:paraId="23201262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2992" w:type="dxa"/>
          </w:tcPr>
          <w:p w14:paraId="206E067B" w14:textId="77777777" w:rsidR="0026302D" w:rsidRDefault="00162BA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162BAB">
              <w:rPr>
                <w:color w:val="000000"/>
                <w:sz w:val="20"/>
                <w:szCs w:val="20"/>
              </w:rPr>
              <w:t>Actualización</w:t>
            </w:r>
          </w:p>
        </w:tc>
      </w:tr>
    </w:tbl>
    <w:p w14:paraId="4155AE83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30j0zll" w:colFirst="0" w:colLast="0"/>
      <w:bookmarkEnd w:id="2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26302D" w14:paraId="343DB9CE" w14:textId="77777777">
        <w:tc>
          <w:tcPr>
            <w:tcW w:w="3261" w:type="dxa"/>
          </w:tcPr>
          <w:p w14:paraId="0F14B1BB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27F31A1E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SENA</w:t>
            </w:r>
          </w:p>
        </w:tc>
      </w:tr>
      <w:tr w:rsidR="0026302D" w14:paraId="2E2E0B78" w14:textId="77777777">
        <w:tc>
          <w:tcPr>
            <w:tcW w:w="3261" w:type="dxa"/>
          </w:tcPr>
          <w:p w14:paraId="3F0DE38F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12DFC8FB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CETAF</w:t>
            </w:r>
          </w:p>
        </w:tc>
      </w:tr>
      <w:tr w:rsidR="0026302D" w14:paraId="4274C1CC" w14:textId="77777777">
        <w:tc>
          <w:tcPr>
            <w:tcW w:w="3261" w:type="dxa"/>
          </w:tcPr>
          <w:p w14:paraId="377ABC9B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7AA2611E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Abril 2019</w:t>
            </w:r>
          </w:p>
        </w:tc>
      </w:tr>
      <w:tr w:rsidR="0026302D" w14:paraId="7FC57168" w14:textId="77777777">
        <w:tc>
          <w:tcPr>
            <w:tcW w:w="3261" w:type="dxa"/>
          </w:tcPr>
          <w:p w14:paraId="143B795E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48ABBED9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Colegio San Basilio de Suba</w:t>
            </w:r>
          </w:p>
        </w:tc>
      </w:tr>
      <w:tr w:rsidR="0026302D" w14:paraId="461FD56E" w14:textId="77777777">
        <w:tc>
          <w:tcPr>
            <w:tcW w:w="3261" w:type="dxa"/>
          </w:tcPr>
          <w:p w14:paraId="549C962B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1639E556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26302D" w14:paraId="2109374D" w14:textId="77777777">
        <w:tc>
          <w:tcPr>
            <w:tcW w:w="3261" w:type="dxa"/>
          </w:tcPr>
          <w:p w14:paraId="4E4BB7D9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Líder de Proyecto</w:t>
            </w:r>
          </w:p>
        </w:tc>
        <w:tc>
          <w:tcPr>
            <w:tcW w:w="5609" w:type="dxa"/>
          </w:tcPr>
          <w:p w14:paraId="49D8E655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 xml:space="preserve">Leonardo </w:t>
            </w:r>
            <w:proofErr w:type="spellStart"/>
            <w:r>
              <w:t>Menza</w:t>
            </w:r>
            <w:proofErr w:type="spellEnd"/>
          </w:p>
        </w:tc>
      </w:tr>
      <w:tr w:rsidR="0026302D" w14:paraId="35A0658E" w14:textId="77777777">
        <w:tc>
          <w:tcPr>
            <w:tcW w:w="3261" w:type="dxa"/>
          </w:tcPr>
          <w:p w14:paraId="799B5871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Tester</w:t>
            </w:r>
            <w:proofErr w:type="spellEnd"/>
          </w:p>
        </w:tc>
        <w:tc>
          <w:tcPr>
            <w:tcW w:w="5609" w:type="dxa"/>
          </w:tcPr>
          <w:p w14:paraId="579CCE3A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Carolina Caro</w:t>
            </w:r>
          </w:p>
        </w:tc>
      </w:tr>
      <w:tr w:rsidR="0026302D" w14:paraId="468B94B9" w14:textId="77777777">
        <w:tc>
          <w:tcPr>
            <w:tcW w:w="3261" w:type="dxa"/>
          </w:tcPr>
          <w:p w14:paraId="6564D44C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Programador</w:t>
            </w:r>
          </w:p>
        </w:tc>
        <w:tc>
          <w:tcPr>
            <w:tcW w:w="5609" w:type="dxa"/>
          </w:tcPr>
          <w:p w14:paraId="68314E09" w14:textId="77777777" w:rsidR="0026302D" w:rsidRDefault="00717E1A">
            <w:pPr>
              <w:spacing w:after="0" w:line="240" w:lineRule="auto"/>
              <w:ind w:left="0" w:hanging="2"/>
            </w:pPr>
            <w:r>
              <w:t>Kevin Rangel</w:t>
            </w:r>
          </w:p>
        </w:tc>
      </w:tr>
      <w:tr w:rsidR="0026302D" w14:paraId="0B4D5894" w14:textId="77777777">
        <w:tc>
          <w:tcPr>
            <w:tcW w:w="3261" w:type="dxa"/>
          </w:tcPr>
          <w:p w14:paraId="73D554CC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Diseñador</w:t>
            </w:r>
          </w:p>
        </w:tc>
        <w:tc>
          <w:tcPr>
            <w:tcW w:w="5609" w:type="dxa"/>
          </w:tcPr>
          <w:p w14:paraId="5A22FCE9" w14:textId="77777777" w:rsidR="0026302D" w:rsidRDefault="00717E1A">
            <w:pPr>
              <w:spacing w:after="0" w:line="240" w:lineRule="auto"/>
              <w:ind w:left="0" w:hanging="2"/>
            </w:pPr>
            <w:r>
              <w:t>Paola Pardo</w:t>
            </w:r>
          </w:p>
        </w:tc>
      </w:tr>
      <w:tr w:rsidR="0026302D" w14:paraId="7FF683EB" w14:textId="77777777">
        <w:tc>
          <w:tcPr>
            <w:tcW w:w="3261" w:type="dxa"/>
          </w:tcPr>
          <w:p w14:paraId="314BE8C1" w14:textId="77777777" w:rsidR="0026302D" w:rsidRDefault="00717E1A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Analista</w:t>
            </w:r>
          </w:p>
        </w:tc>
        <w:tc>
          <w:tcPr>
            <w:tcW w:w="5609" w:type="dxa"/>
          </w:tcPr>
          <w:p w14:paraId="482CF66D" w14:textId="77777777" w:rsidR="0026302D" w:rsidRDefault="00717E1A">
            <w:pPr>
              <w:spacing w:after="0" w:line="240" w:lineRule="auto"/>
              <w:ind w:left="0" w:hanging="2"/>
            </w:pPr>
            <w:r>
              <w:t xml:space="preserve">Jhon Alba </w:t>
            </w:r>
          </w:p>
        </w:tc>
      </w:tr>
    </w:tbl>
    <w:p w14:paraId="2F2FC3C9" w14:textId="77777777" w:rsidR="0026302D" w:rsidRDefault="0026302D">
      <w:pPr>
        <w:ind w:left="0" w:hanging="2"/>
      </w:pPr>
      <w:bookmarkStart w:id="3" w:name="_heading=h.1fob9te" w:colFirst="0" w:colLast="0"/>
      <w:bookmarkEnd w:id="3"/>
    </w:p>
    <w:p w14:paraId="5676C1C5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Aprobaciones</w:t>
      </w:r>
    </w:p>
    <w:tbl>
      <w:tblPr>
        <w:tblW w:w="94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1"/>
        <w:gridCol w:w="1846"/>
        <w:gridCol w:w="2693"/>
        <w:gridCol w:w="1387"/>
        <w:gridCol w:w="1633"/>
      </w:tblGrid>
      <w:tr w:rsidR="00983240" w:rsidRPr="00983240" w14:paraId="105EF7B2" w14:textId="77777777" w:rsidTr="0047545A">
        <w:trPr>
          <w:trHeight w:val="496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F494E9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Nombre y Apellido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01692A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Cargo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2C44C8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Departamento /</w:t>
            </w:r>
            <w:r w:rsidRPr="00983240"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Organización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575BF0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6ED145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b/>
                <w:bCs/>
                <w:color w:val="000000"/>
                <w:position w:val="0"/>
                <w:sz w:val="20"/>
                <w:szCs w:val="20"/>
                <w:lang w:eastAsia="es-CO"/>
              </w:rPr>
              <w:t>Firma</w:t>
            </w:r>
          </w:p>
        </w:tc>
      </w:tr>
      <w:tr w:rsidR="0047545A" w:rsidRPr="00983240" w14:paraId="439D8513" w14:textId="77777777" w:rsidTr="0047545A">
        <w:trPr>
          <w:trHeight w:val="291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120E9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Cs w:val="24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Cs w:val="24"/>
                <w:lang w:eastAsia="es-CO"/>
              </w:rPr>
              <w:t>L</w:t>
            </w: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 xml:space="preserve">eonardo </w:t>
            </w:r>
            <w:proofErr w:type="spellStart"/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Menza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85BCC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Líder del Proyecto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49B8" w14:textId="77777777" w:rsidR="00983240" w:rsidRPr="00983240" w:rsidRDefault="00983240" w:rsidP="0047545A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AVANT-GARDE LTD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02EA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  <w:r w:rsid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24/09/2021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BA93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  <w:r w:rsidR="0047545A" w:rsidRPr="00983240">
              <w:rPr>
                <w:rFonts w:eastAsia="Times New Roman"/>
                <w:color w:val="000000"/>
                <w:position w:val="0"/>
                <w:szCs w:val="24"/>
                <w:lang w:eastAsia="es-CO"/>
              </w:rPr>
              <w:t>L</w:t>
            </w:r>
            <w:r w:rsidR="0047545A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 xml:space="preserve">eonardo </w:t>
            </w:r>
            <w:proofErr w:type="spellStart"/>
            <w:r w:rsidR="0047545A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Menza</w:t>
            </w:r>
            <w:proofErr w:type="spellEnd"/>
          </w:p>
        </w:tc>
      </w:tr>
      <w:tr w:rsidR="0047545A" w:rsidRPr="00983240" w14:paraId="68564E0F" w14:textId="77777777" w:rsidTr="0047545A">
        <w:trPr>
          <w:trHeight w:val="291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7046B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Carolina Caro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4088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proofErr w:type="spellStart"/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Tester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57C12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AVANT-GARDE LTD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9023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24/09/2021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76122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  <w:r w:rsidR="0047545A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Carolina Caro</w:t>
            </w:r>
          </w:p>
        </w:tc>
      </w:tr>
      <w:tr w:rsidR="0047545A" w:rsidRPr="00983240" w14:paraId="50D5F693" w14:textId="77777777" w:rsidTr="0047545A">
        <w:trPr>
          <w:trHeight w:val="291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D8744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Kevin Rangel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B122D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Programador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ECFD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AVANT-GARDE LTD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478EE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24/09/2021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2631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Kevin Rangel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</w:tr>
      <w:tr w:rsidR="0047545A" w:rsidRPr="00983240" w14:paraId="43D92C50" w14:textId="77777777" w:rsidTr="0047545A">
        <w:trPr>
          <w:trHeight w:val="291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37E6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Paola Pardo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A4BDF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 </w:t>
            </w: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Diseñador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7144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AVANT-GARDE LTD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33F1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24/09/2021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8704F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 </w:t>
            </w:r>
            <w:r w:rsidR="0047545A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  <w:t>Paola Pardo</w:t>
            </w:r>
          </w:p>
        </w:tc>
      </w:tr>
      <w:tr w:rsidR="0047545A" w:rsidRPr="00983240" w14:paraId="6EB06A10" w14:textId="77777777" w:rsidTr="0047545A">
        <w:trPr>
          <w:trHeight w:val="291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D9F1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Jhon Alba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6ED70" w14:textId="77777777" w:rsidR="00983240" w:rsidRPr="00983240" w:rsidRDefault="00983240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Analista</w:t>
            </w: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F90F9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47545A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AVANT-GARDE LTD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9452C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24/09/2021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F82F9" w14:textId="77777777" w:rsidR="00983240" w:rsidRPr="00983240" w:rsidRDefault="0047545A" w:rsidP="00983240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20"/>
                <w:szCs w:val="20"/>
                <w:lang w:val="es-CO" w:eastAsia="es-CO"/>
              </w:rPr>
            </w:pPr>
            <w:r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Jhon Alba</w:t>
            </w:r>
            <w:r w:rsidR="00983240" w:rsidRPr="00983240">
              <w:rPr>
                <w:rFonts w:eastAsia="Times New Roman"/>
                <w:color w:val="000000"/>
                <w:position w:val="0"/>
                <w:sz w:val="20"/>
                <w:szCs w:val="20"/>
                <w:lang w:eastAsia="es-CO"/>
              </w:rPr>
              <w:t> </w:t>
            </w:r>
          </w:p>
        </w:tc>
      </w:tr>
    </w:tbl>
    <w:p w14:paraId="00E1DF54" w14:textId="77777777" w:rsidR="0026302D" w:rsidRDefault="0026302D">
      <w:pPr>
        <w:spacing w:after="0"/>
        <w:ind w:left="0" w:hanging="2"/>
      </w:pPr>
    </w:p>
    <w:p w14:paraId="74414233" w14:textId="77777777" w:rsidR="0026302D" w:rsidRDefault="0026302D">
      <w:pPr>
        <w:spacing w:after="0"/>
        <w:ind w:left="0" w:hanging="2"/>
      </w:pPr>
    </w:p>
    <w:p w14:paraId="06959093" w14:textId="77777777" w:rsidR="0026302D" w:rsidRDefault="0026302D">
      <w:pPr>
        <w:spacing w:after="0"/>
        <w:ind w:left="0" w:hanging="2"/>
      </w:pPr>
    </w:p>
    <w:p w14:paraId="32D80197" w14:textId="77777777" w:rsidR="0026302D" w:rsidRDefault="0026302D" w:rsidP="0047545A">
      <w:pPr>
        <w:spacing w:after="0"/>
        <w:ind w:leftChars="0" w:left="0" w:firstLineChars="0" w:firstLine="0"/>
      </w:pPr>
    </w:p>
    <w:p w14:paraId="23C1BB73" w14:textId="77777777" w:rsidR="0026302D" w:rsidRDefault="0026302D">
      <w:pPr>
        <w:spacing w:after="0"/>
        <w:ind w:left="0" w:hanging="2"/>
      </w:pPr>
    </w:p>
    <w:p w14:paraId="5A40EA17" w14:textId="77777777" w:rsidR="0026302D" w:rsidRDefault="0026302D">
      <w:pPr>
        <w:spacing w:after="0"/>
        <w:ind w:left="0" w:hanging="2"/>
      </w:pPr>
    </w:p>
    <w:p w14:paraId="076160DB" w14:textId="77777777" w:rsidR="0026302D" w:rsidRDefault="0026302D">
      <w:pPr>
        <w:spacing w:after="0"/>
        <w:ind w:left="0" w:hanging="2"/>
      </w:pPr>
    </w:p>
    <w:p w14:paraId="3DCD65A2" w14:textId="77777777" w:rsidR="0026302D" w:rsidRDefault="0026302D">
      <w:pPr>
        <w:spacing w:after="0"/>
        <w:ind w:left="0" w:hanging="2"/>
      </w:pPr>
    </w:p>
    <w:p w14:paraId="0BC0DAE9" w14:textId="77777777" w:rsidR="0026302D" w:rsidRDefault="0026302D">
      <w:pPr>
        <w:spacing w:after="0"/>
        <w:ind w:left="0" w:hanging="2"/>
      </w:pPr>
      <w:bookmarkStart w:id="4" w:name="_heading=h.3znysh7" w:colFirst="0" w:colLast="0"/>
      <w:bookmarkEnd w:id="4"/>
    </w:p>
    <w:p w14:paraId="009AD512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Calibri" w:eastAsia="Calibri" w:hAnsi="Calibri" w:cs="Calibri"/>
          <w:b/>
          <w:color w:val="222222"/>
          <w:sz w:val="22"/>
        </w:rPr>
      </w:pPr>
      <w:r>
        <w:rPr>
          <w:b/>
          <w:color w:val="365F91"/>
          <w:sz w:val="32"/>
          <w:szCs w:val="32"/>
        </w:rPr>
        <w:lastRenderedPageBreak/>
        <w:t>Resumen Ejecutivo</w:t>
      </w:r>
      <w:r>
        <w:rPr>
          <w:rFonts w:ascii="Calibri" w:eastAsia="Calibri" w:hAnsi="Calibri" w:cs="Calibri"/>
          <w:b/>
          <w:color w:val="222222"/>
          <w:sz w:val="22"/>
        </w:rPr>
        <w:t> </w:t>
      </w:r>
    </w:p>
    <w:p w14:paraId="4EECBE66" w14:textId="77777777" w:rsidR="0026302D" w:rsidRPr="00B359D9" w:rsidRDefault="00B359D9" w:rsidP="00B359D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 w:rsidRPr="00B359D9">
        <w:t xml:space="preserve">El propósito </w:t>
      </w:r>
      <w:r w:rsidR="009A5D8B" w:rsidRPr="00B359D9">
        <w:t>del software</w:t>
      </w:r>
      <w:r w:rsidR="006431F2">
        <w:t xml:space="preserve"> </w:t>
      </w:r>
      <w:r w:rsidRPr="00B359D9">
        <w:t>(CETAF) es tener al alcance el plan de pruebas, en el que se establece detalladamente cada una de las características que conforman los Activos Fijos, sus funcionalidades y sus posibles mejora</w:t>
      </w:r>
      <w:bookmarkStart w:id="5" w:name="_heading=h.2et92p0" w:colFirst="0" w:colLast="0"/>
      <w:bookmarkEnd w:id="5"/>
      <w:r>
        <w:t>s.</w:t>
      </w:r>
    </w:p>
    <w:p w14:paraId="6B5124FF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 las Pruebas</w:t>
      </w:r>
    </w:p>
    <w:p w14:paraId="49B32412" w14:textId="77777777" w:rsidR="005B10EA" w:rsidRDefault="00717E1A" w:rsidP="005B1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365F91"/>
        </w:rPr>
      </w:pPr>
      <w:bookmarkStart w:id="6" w:name="_heading=h.tyjcwt" w:colFirst="0" w:colLast="0"/>
      <w:bookmarkStart w:id="7" w:name="_heading=h.dhn9p645v5f" w:colFirst="0" w:colLast="0"/>
      <w:bookmarkEnd w:id="6"/>
      <w:bookmarkEnd w:id="7"/>
      <w:r>
        <w:rPr>
          <w:b/>
          <w:color w:val="365F91"/>
        </w:rPr>
        <w:t>Elementos de Pruebas</w:t>
      </w:r>
    </w:p>
    <w:p w14:paraId="3A823260" w14:textId="77777777" w:rsidR="005B10EA" w:rsidRDefault="005B10EA" w:rsidP="005B1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365F91"/>
        </w:rPr>
      </w:pPr>
    </w:p>
    <w:p w14:paraId="040CCEAD" w14:textId="787BA552" w:rsidR="007824FD" w:rsidRPr="005B10EA" w:rsidRDefault="007824FD" w:rsidP="005B10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365F91"/>
        </w:rPr>
      </w:pPr>
      <w:r w:rsidRPr="00AF4C1D">
        <w:t>Es importante identificar que el sitio web maneja un total de nueve secciones las cuales se encuentran distribuidas de la siguiente forma:</w:t>
      </w:r>
    </w:p>
    <w:p w14:paraId="7A616E61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Usuarios</w:t>
      </w:r>
    </w:p>
    <w:p w14:paraId="06D46D89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Categorías</w:t>
      </w:r>
    </w:p>
    <w:p w14:paraId="1E7AE2A2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Activos</w:t>
      </w:r>
    </w:p>
    <w:p w14:paraId="6B552DBA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Tipos de usuario</w:t>
      </w:r>
    </w:p>
    <w:p w14:paraId="3DC82059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Sedes</w:t>
      </w:r>
    </w:p>
    <w:p w14:paraId="418DBFD6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Ambientes</w:t>
      </w:r>
    </w:p>
    <w:p w14:paraId="760555D9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Asignaciones</w:t>
      </w:r>
    </w:p>
    <w:p w14:paraId="45BB4F42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Consultas</w:t>
      </w:r>
    </w:p>
    <w:p w14:paraId="3DDC6055" w14:textId="77777777" w:rsidR="007824FD" w:rsidRPr="00AF4C1D" w:rsidRDefault="007824FD" w:rsidP="00AF4C1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Copia de seguridad</w:t>
      </w:r>
    </w:p>
    <w:p w14:paraId="4A68700D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Calibri" w:eastAsia="Calibri" w:hAnsi="Calibri" w:cs="Calibri"/>
          <w:b/>
          <w:color w:val="00B050"/>
          <w:sz w:val="22"/>
        </w:rPr>
      </w:pPr>
      <w:r>
        <w:rPr>
          <w:b/>
          <w:color w:val="365F91"/>
        </w:rPr>
        <w:t>Nuevas Funcionalidades a Probar</w:t>
      </w:r>
      <w:r>
        <w:rPr>
          <w:b/>
          <w:color w:val="222222"/>
          <w:sz w:val="19"/>
          <w:szCs w:val="19"/>
        </w:rPr>
        <w:t> </w:t>
      </w:r>
    </w:p>
    <w:p w14:paraId="239F6E07" w14:textId="77777777" w:rsidR="000B1886" w:rsidRPr="00AF4C1D" w:rsidRDefault="000B1886" w:rsidP="00AF4C1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 w:rsidRPr="00AF4C1D">
        <w:t>Es</w:t>
      </w:r>
      <w:r w:rsidR="00AF4C1D">
        <w:t xml:space="preserve"> importante</w:t>
      </w:r>
      <w:r w:rsidRPr="00AF4C1D">
        <w:t xml:space="preserve"> saber qué secciones son independien</w:t>
      </w:r>
      <w:r w:rsidR="00AF4C1D">
        <w:t>tes y cuales dependen de otras, e</w:t>
      </w:r>
      <w:r w:rsidRPr="00AF4C1D">
        <w:t>sto con el propósito de informar que sucede si se elimina un registro de (x)</w:t>
      </w:r>
      <w:r w:rsidR="00AF4C1D">
        <w:t xml:space="preserve"> sección, </w:t>
      </w:r>
      <w:r w:rsidRPr="00AF4C1D">
        <w:t>las secciones independientes son:</w:t>
      </w:r>
    </w:p>
    <w:p w14:paraId="364CCB13" w14:textId="77777777" w:rsidR="000B1886" w:rsidRPr="00AF4C1D" w:rsidRDefault="000B1886" w:rsidP="00AF4C1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Categorías</w:t>
      </w:r>
    </w:p>
    <w:p w14:paraId="3B176B26" w14:textId="77777777" w:rsidR="000B1886" w:rsidRPr="00AF4C1D" w:rsidRDefault="000B1886" w:rsidP="00AF4C1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Sedes</w:t>
      </w:r>
    </w:p>
    <w:p w14:paraId="0C766314" w14:textId="77777777" w:rsidR="000B1886" w:rsidRPr="00AF4C1D" w:rsidRDefault="000B1886" w:rsidP="00AF4C1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Ambientes</w:t>
      </w:r>
    </w:p>
    <w:p w14:paraId="6970525B" w14:textId="77777777" w:rsidR="00AF4C1D" w:rsidRDefault="00717E1A" w:rsidP="00AF4C1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bookmarkStart w:id="8" w:name="_heading=h.1t3h5sf" w:colFirst="0" w:colLast="0"/>
      <w:bookmarkEnd w:id="8"/>
      <w:r>
        <w:rPr>
          <w:b/>
          <w:color w:val="365F91"/>
        </w:rPr>
        <w:t>Pruebas de Regresión</w:t>
      </w:r>
      <w:r>
        <w:rPr>
          <w:b/>
          <w:color w:val="222222"/>
          <w:sz w:val="19"/>
          <w:szCs w:val="19"/>
        </w:rPr>
        <w:t> </w:t>
      </w:r>
    </w:p>
    <w:p w14:paraId="15146F10" w14:textId="77777777" w:rsidR="000B1886" w:rsidRPr="00AF4C1D" w:rsidRDefault="000B1886" w:rsidP="00AF4C1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hanging="2"/>
      </w:pPr>
      <w:r w:rsidRPr="00AF4C1D">
        <w:t>Las secciones que dependen de otras son:</w:t>
      </w:r>
    </w:p>
    <w:p w14:paraId="4BF571E8" w14:textId="77777777" w:rsidR="000B1886" w:rsidRPr="00AF4C1D" w:rsidRDefault="000B1886" w:rsidP="00AF4C1D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Activos → Depende de la sección Categorías</w:t>
      </w:r>
    </w:p>
    <w:p w14:paraId="221FBADB" w14:textId="2FD362D2" w:rsidR="0026302D" w:rsidRDefault="000B1886" w:rsidP="00407FF9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textDirection w:val="lrTb"/>
      </w:pPr>
      <w:r w:rsidRPr="00AF4C1D">
        <w:t>Asignación → Depende de las secciones Activo, Sedes y Ambientes</w:t>
      </w:r>
      <w:bookmarkStart w:id="9" w:name="_heading=h.3dy6vkm" w:colFirst="0" w:colLast="0"/>
      <w:bookmarkStart w:id="10" w:name="_heading=h.4d34og8" w:colFirst="0" w:colLast="0"/>
      <w:bookmarkStart w:id="11" w:name="_heading=h.o60x5nfwlu55" w:colFirst="0" w:colLast="0"/>
      <w:bookmarkEnd w:id="9"/>
      <w:bookmarkEnd w:id="10"/>
      <w:bookmarkEnd w:id="11"/>
    </w:p>
    <w:p w14:paraId="5B82D2E0" w14:textId="77777777" w:rsidR="005B10EA" w:rsidRPr="00407FF9" w:rsidRDefault="005B10EA" w:rsidP="005B10E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718" w:firstLineChars="0" w:firstLine="0"/>
        <w:textDirection w:val="lrTb"/>
      </w:pPr>
    </w:p>
    <w:p w14:paraId="36503AC7" w14:textId="77777777" w:rsidR="0026302D" w:rsidRDefault="00717E1A" w:rsidP="00AF4C1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b/>
          <w:color w:val="222222"/>
          <w:sz w:val="19"/>
          <w:szCs w:val="19"/>
        </w:rPr>
      </w:pPr>
      <w:bookmarkStart w:id="12" w:name="_heading=h.2s8eyo1" w:colFirst="0" w:colLast="0"/>
      <w:bookmarkEnd w:id="12"/>
      <w:r>
        <w:rPr>
          <w:b/>
          <w:color w:val="365F91"/>
        </w:rPr>
        <w:t>Enfoque de Pruebas (Estrategia)</w:t>
      </w:r>
      <w:r>
        <w:rPr>
          <w:b/>
          <w:color w:val="222222"/>
          <w:sz w:val="19"/>
          <w:szCs w:val="19"/>
        </w:rPr>
        <w:t> </w:t>
      </w:r>
    </w:p>
    <w:p w14:paraId="3EEBA841" w14:textId="77777777" w:rsidR="00AF6B8F" w:rsidRPr="00AF6B8F" w:rsidRDefault="00AF6B8F" w:rsidP="00AF4C1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</w:pPr>
      <w:r w:rsidRPr="00AF6B8F">
        <w:lastRenderedPageBreak/>
        <w:t>Se realiza cuadro haciendo pruebas con cada una de las categorías</w:t>
      </w:r>
      <w:r w:rsidR="00D70B27">
        <w:t xml:space="preserve"> validando su funcionalidad.</w:t>
      </w:r>
    </w:p>
    <w:tbl>
      <w:tblPr>
        <w:tblW w:w="9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4477"/>
        <w:gridCol w:w="1201"/>
        <w:gridCol w:w="1808"/>
      </w:tblGrid>
      <w:tr w:rsidR="00E25718" w:rsidRPr="00E25718" w14:paraId="73FA0BB0" w14:textId="77777777" w:rsidTr="00407FF9">
        <w:trPr>
          <w:trHeight w:val="264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1A295C9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Nombre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5592780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 xml:space="preserve">Prueba 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84D0722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Funcional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E176E94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No funcional</w:t>
            </w:r>
          </w:p>
        </w:tc>
      </w:tr>
      <w:tr w:rsidR="00E25718" w:rsidRPr="00E25718" w14:paraId="3E155451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5CA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 xml:space="preserve">Usuarios 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DE2B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crear, editar, cambio de contraseña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ED7E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B465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155D992A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8828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Categorías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537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4D35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B495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31174E9E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9C5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Activos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F619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E8E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0597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1813F226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D84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Permisos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875E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Grupo, Listar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FDFC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8869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448DDC15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52A7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Sedes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A902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917D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2122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76DBBC39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FD74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Ambientes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0D3B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4BD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C59C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3B76A084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CCA4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Asignaciones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AC2E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crear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638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5E4E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23BA5B17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BB0C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Consultas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60E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Nombre, Persona, Categoría, sede, Ambiente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5A1A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6A64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296D5A2B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640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Histórico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A75F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Registro y Monitoreo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C459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6631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751CD4B6" w14:textId="77777777" w:rsidTr="00407FF9">
        <w:trPr>
          <w:trHeight w:val="264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DA77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 xml:space="preserve">Cerrar Sesión 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05EF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Inicio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8195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1037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  <w:tr w:rsidR="00E25718" w:rsidRPr="00E25718" w14:paraId="39CEDF5F" w14:textId="77777777" w:rsidTr="00407FF9">
        <w:trPr>
          <w:trHeight w:val="325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35F0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Ayuda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20B6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Manuales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CEF1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X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D1D0" w14:textId="77777777" w:rsidR="00E25718" w:rsidRPr="00E25718" w:rsidRDefault="00E25718" w:rsidP="00E25718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</w:pPr>
            <w:r w:rsidRPr="00E25718">
              <w:t> </w:t>
            </w:r>
          </w:p>
        </w:tc>
      </w:tr>
    </w:tbl>
    <w:p w14:paraId="505C0BF0" w14:textId="77777777" w:rsidR="0026302D" w:rsidRDefault="0026302D" w:rsidP="00E25718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7642DA83" w14:textId="77777777" w:rsidR="0026302D" w:rsidRDefault="0026302D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3" w:name="_heading=h.17dp8vu" w:colFirst="0" w:colLast="0"/>
      <w:bookmarkEnd w:id="13"/>
    </w:p>
    <w:p w14:paraId="7DC5DC1B" w14:textId="77777777" w:rsidR="0026302D" w:rsidRDefault="00717E1A">
      <w:pPr>
        <w:shd w:val="clear" w:color="auto" w:fill="FFFFFF"/>
        <w:spacing w:after="0" w:line="240" w:lineRule="auto"/>
        <w:ind w:left="1" w:hanging="3"/>
        <w:rPr>
          <w:b/>
          <w:color w:val="365F91"/>
          <w:sz w:val="32"/>
          <w:szCs w:val="32"/>
        </w:rPr>
      </w:pPr>
      <w:bookmarkStart w:id="14" w:name="_heading=h.80dxp15qhlye" w:colFirst="0" w:colLast="0"/>
      <w:bookmarkEnd w:id="14"/>
      <w:r>
        <w:rPr>
          <w:b/>
          <w:color w:val="365F91"/>
          <w:sz w:val="32"/>
          <w:szCs w:val="32"/>
        </w:rPr>
        <w:t>Criterios de Aceptación o Rechazo</w:t>
      </w:r>
    </w:p>
    <w:p w14:paraId="2A99F637" w14:textId="77777777" w:rsidR="00D70B27" w:rsidRDefault="00717E1A" w:rsidP="00D70B2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bookmarkStart w:id="15" w:name="_heading=h.3rdcrjn" w:colFirst="0" w:colLast="0"/>
      <w:bookmarkEnd w:id="15"/>
      <w:r>
        <w:rPr>
          <w:b/>
          <w:color w:val="365F91"/>
        </w:rPr>
        <w:t> Criterios de Aceptación o Rechazo </w:t>
      </w:r>
    </w:p>
    <w:p w14:paraId="6F875FF0" w14:textId="77777777" w:rsidR="00D70B27" w:rsidRPr="00407FF9" w:rsidRDefault="00407FF9" w:rsidP="00407FF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</w:pPr>
      <w:r w:rsidRPr="00AF6B8F">
        <w:t>Se realiza cuadro haciendo pruebas con cada una de las categorías</w:t>
      </w:r>
      <w:r>
        <w:t xml:space="preserve"> validando el % de funcionalidad (Prueba, Falla).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160"/>
        <w:gridCol w:w="1200"/>
      </w:tblGrid>
      <w:tr w:rsidR="00D70B27" w:rsidRPr="00D70B27" w14:paraId="4EAA292D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77870BA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  <w:t>Nombre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28950D6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  <w:t>% Prueba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8EEDD3D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FFFFFF"/>
                <w:position w:val="0"/>
                <w:sz w:val="22"/>
                <w:lang w:val="es-CO" w:eastAsia="es-CO"/>
              </w:rPr>
              <w:t>% Falla</w:t>
            </w:r>
          </w:p>
        </w:tc>
      </w:tr>
      <w:tr w:rsidR="00D70B27" w:rsidRPr="00D70B27" w14:paraId="6DDD50B5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9024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 xml:space="preserve">Usuarios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AB64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EDF9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1848D4B0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1521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Categorías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8A0D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E040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546FA530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2AD2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Activos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8DAF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52C8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2FABC230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F6CE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Permisos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2AE8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D99B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078958B8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6BB9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Sedes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9290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8FFA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69C9F16E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37BA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Ambientes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ACD7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9EE2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3DCF1546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050C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Asignaciones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490B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00DE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02890371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E2FD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Consultas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E577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F31A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20EC4F93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B51B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Histórico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A959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9254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5EBE704B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7094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 xml:space="preserve">Cerrar Sesión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9DC1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D398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  <w:tr w:rsidR="00D70B27" w:rsidRPr="00D70B27" w14:paraId="616EF118" w14:textId="77777777" w:rsidTr="00D70B27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D3AC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Ayuda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52F1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98C7" w14:textId="77777777" w:rsidR="00D70B27" w:rsidRPr="00D70B27" w:rsidRDefault="00D70B27" w:rsidP="00D70B27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</w:pPr>
            <w:r w:rsidRPr="00D70B27">
              <w:rPr>
                <w:rFonts w:ascii="Calibri" w:eastAsia="Times New Roman" w:hAnsi="Calibri" w:cs="Calibri"/>
                <w:color w:val="000000"/>
                <w:position w:val="0"/>
                <w:sz w:val="22"/>
                <w:lang w:val="es-CO" w:eastAsia="es-CO"/>
              </w:rPr>
              <w:t> </w:t>
            </w:r>
          </w:p>
        </w:tc>
      </w:tr>
    </w:tbl>
    <w:p w14:paraId="782407A6" w14:textId="77777777" w:rsidR="0026302D" w:rsidRDefault="0026302D" w:rsidP="004C42EA">
      <w:pPr>
        <w:shd w:val="clear" w:color="auto" w:fill="FFFFFF"/>
        <w:spacing w:after="0" w:line="240" w:lineRule="auto"/>
        <w:ind w:leftChars="0" w:left="0" w:firstLineChars="0" w:firstLine="0"/>
        <w:rPr>
          <w:rFonts w:ascii="Calibri" w:eastAsia="Calibri" w:hAnsi="Calibri" w:cs="Calibri"/>
          <w:color w:val="222222"/>
          <w:sz w:val="22"/>
        </w:rPr>
      </w:pPr>
      <w:bookmarkStart w:id="16" w:name="_heading=h.35nkun2" w:colFirst="0" w:colLast="0"/>
      <w:bookmarkEnd w:id="16"/>
    </w:p>
    <w:p w14:paraId="194654A8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rFonts w:ascii="Calibri" w:eastAsia="Calibri" w:hAnsi="Calibri" w:cs="Calibri"/>
          <w:b/>
          <w:color w:val="222222"/>
          <w:sz w:val="22"/>
        </w:rPr>
      </w:pPr>
      <w:r>
        <w:rPr>
          <w:b/>
          <w:color w:val="365F91"/>
          <w:sz w:val="32"/>
          <w:szCs w:val="32"/>
        </w:rPr>
        <w:t>Entregables</w:t>
      </w:r>
      <w:r>
        <w:rPr>
          <w:rFonts w:ascii="Calibri" w:eastAsia="Calibri" w:hAnsi="Calibri" w:cs="Calibri"/>
          <w:b/>
          <w:color w:val="222222"/>
          <w:sz w:val="22"/>
        </w:rPr>
        <w:t> </w:t>
      </w:r>
    </w:p>
    <w:p w14:paraId="1A4B6AB2" w14:textId="765048C1" w:rsidR="0026302D" w:rsidRPr="00E16295" w:rsidRDefault="00E16295" w:rsidP="00E16295">
      <w:pPr>
        <w:shd w:val="clear" w:color="auto" w:fill="FFFFFF"/>
        <w:spacing w:after="0" w:line="240" w:lineRule="auto"/>
        <w:ind w:left="0" w:hanging="2"/>
      </w:pPr>
      <w:r w:rsidRPr="00E16295">
        <w:lastRenderedPageBreak/>
        <w:t>S</w:t>
      </w:r>
      <w:r w:rsidR="00717E1A" w:rsidRPr="00E16295">
        <w:t>e entregará como parte de la ejecución del plan</w:t>
      </w:r>
      <w:r w:rsidRPr="00E16295">
        <w:t>, el d</w:t>
      </w:r>
      <w:r w:rsidR="00717E1A" w:rsidRPr="00E16295">
        <w:t>ocumento</w:t>
      </w:r>
      <w:r w:rsidRPr="00E16295">
        <w:t xml:space="preserve"> donde se encontrará las pruebas realizadas al software.</w:t>
      </w:r>
      <w:bookmarkStart w:id="17" w:name="_heading=h.1ksv4uv" w:colFirst="0" w:colLast="0"/>
      <w:bookmarkStart w:id="18" w:name="_heading=h.ftcosonusmnk" w:colFirst="0" w:colLast="0"/>
      <w:bookmarkEnd w:id="17"/>
      <w:bookmarkEnd w:id="18"/>
    </w:p>
    <w:p w14:paraId="5A48ECA1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Recursos</w:t>
      </w:r>
    </w:p>
    <w:p w14:paraId="3AAABEA5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222222"/>
          <w:sz w:val="19"/>
          <w:szCs w:val="19"/>
        </w:rPr>
      </w:pPr>
      <w:bookmarkStart w:id="19" w:name="_heading=h.44sinio" w:colFirst="0" w:colLast="0"/>
      <w:bookmarkEnd w:id="19"/>
      <w:r>
        <w:rPr>
          <w:b/>
          <w:color w:val="222222"/>
          <w:sz w:val="19"/>
          <w:szCs w:val="19"/>
        </w:rPr>
        <w:t> </w:t>
      </w:r>
      <w:r>
        <w:rPr>
          <w:b/>
          <w:color w:val="365F91"/>
        </w:rPr>
        <w:t>Requerimientos de Entornos – Hardware</w:t>
      </w:r>
      <w:r>
        <w:rPr>
          <w:b/>
          <w:color w:val="222222"/>
          <w:sz w:val="19"/>
          <w:szCs w:val="19"/>
        </w:rPr>
        <w:t> </w:t>
      </w:r>
    </w:p>
    <w:p w14:paraId="2EECDD12" w14:textId="1A140DFF" w:rsidR="00E16295" w:rsidRPr="00E16295" w:rsidRDefault="00E16295">
      <w:pPr>
        <w:shd w:val="clear" w:color="auto" w:fill="FFFFFF"/>
        <w:spacing w:after="0" w:line="240" w:lineRule="auto"/>
        <w:ind w:left="0" w:hanging="2"/>
      </w:pPr>
      <w:r w:rsidRPr="00E16295">
        <w:t xml:space="preserve">Se anexa a continuación el listado </w:t>
      </w:r>
      <w:r w:rsidR="00717E1A" w:rsidRPr="00E16295">
        <w:t xml:space="preserve">de los </w:t>
      </w:r>
      <w:r w:rsidRPr="00E16295">
        <w:t>requerimientos utilizados en el equipo donde es instalado el Sistema.</w:t>
      </w:r>
    </w:p>
    <w:p w14:paraId="0E69BFD0" w14:textId="09F04FAE" w:rsidR="00E16295" w:rsidRDefault="00E16295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tbl>
      <w:tblPr>
        <w:tblW w:w="84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2"/>
        <w:gridCol w:w="6731"/>
      </w:tblGrid>
      <w:tr w:rsidR="00E16295" w:rsidRPr="007E3A46" w14:paraId="54A55C05" w14:textId="77777777" w:rsidTr="00133719">
        <w:trPr>
          <w:trHeight w:val="332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BF10D3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Organismo</w:t>
            </w:r>
          </w:p>
        </w:tc>
        <w:tc>
          <w:tcPr>
            <w:tcW w:w="6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5AB2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Colegio San Basilio de Suba</w:t>
            </w:r>
          </w:p>
        </w:tc>
      </w:tr>
      <w:tr w:rsidR="00E16295" w:rsidRPr="007E3A46" w14:paraId="3972081F" w14:textId="77777777" w:rsidTr="00133719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C8014F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1735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Software Especializado para el Control de los Activos Fijos</w:t>
            </w:r>
          </w:p>
        </w:tc>
      </w:tr>
      <w:tr w:rsidR="00E16295" w:rsidRPr="007E3A46" w14:paraId="01B568F7" w14:textId="77777777" w:rsidTr="00133719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AE6C1E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B974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Distribución Equipos Hardware</w:t>
            </w:r>
          </w:p>
        </w:tc>
      </w:tr>
      <w:tr w:rsidR="00E16295" w:rsidRPr="007E3A46" w14:paraId="20F819D0" w14:textId="77777777" w:rsidTr="00133719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888CB2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4EA6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CETAF</w:t>
            </w:r>
          </w:p>
        </w:tc>
      </w:tr>
      <w:tr w:rsidR="00E16295" w:rsidRPr="007E3A46" w14:paraId="7B95DE7A" w14:textId="77777777" w:rsidTr="00133719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2FC6E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Equipo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E6D2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Computador de Escritorio HP Modelo </w:t>
            </w:r>
            <w:r w:rsidRPr="007E3A46">
              <w:rPr>
                <w:rFonts w:eastAsia="Times New Roman"/>
                <w:color w:val="000000"/>
                <w:lang w:eastAsia="es-CO"/>
              </w:rPr>
              <w:t>280 G3</w:t>
            </w:r>
          </w:p>
        </w:tc>
      </w:tr>
      <w:tr w:rsidR="00E16295" w:rsidRPr="007E3A46" w14:paraId="55D87FC8" w14:textId="77777777" w:rsidTr="00133719">
        <w:trPr>
          <w:trHeight w:val="332"/>
          <w:jc w:val="center"/>
        </w:trPr>
        <w:tc>
          <w:tcPr>
            <w:tcW w:w="16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4E681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CA30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Procesador Intel CORE I3-8100 (3.6GHZ)</w:t>
            </w:r>
          </w:p>
        </w:tc>
      </w:tr>
      <w:tr w:rsidR="00E16295" w:rsidRPr="007E3A46" w14:paraId="2CED3812" w14:textId="77777777" w:rsidTr="00133719">
        <w:trPr>
          <w:trHeight w:val="332"/>
          <w:jc w:val="center"/>
        </w:trPr>
        <w:tc>
          <w:tcPr>
            <w:tcW w:w="16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B0E85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EF9D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Memoria RAM 4 Gb DDR3.</w:t>
            </w:r>
          </w:p>
        </w:tc>
      </w:tr>
      <w:tr w:rsidR="00E16295" w:rsidRPr="007E3A46" w14:paraId="01A7CA56" w14:textId="77777777" w:rsidTr="00133719">
        <w:trPr>
          <w:trHeight w:val="332"/>
          <w:jc w:val="center"/>
        </w:trPr>
        <w:tc>
          <w:tcPr>
            <w:tcW w:w="16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E2CF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D1A0" w14:textId="77777777" w:rsidR="00E16295" w:rsidRPr="007E3A46" w:rsidRDefault="00E16295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Disco Duro de 500 Gb.</w:t>
            </w:r>
          </w:p>
        </w:tc>
      </w:tr>
    </w:tbl>
    <w:p w14:paraId="694C574F" w14:textId="6F682731" w:rsidR="0026302D" w:rsidRDefault="00717E1A" w:rsidP="00E1629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b/>
          <w:color w:val="365F91"/>
        </w:rPr>
      </w:pPr>
      <w:bookmarkStart w:id="20" w:name="_heading=h.2jxsxqh" w:colFirst="0" w:colLast="0"/>
      <w:bookmarkEnd w:id="20"/>
      <w:r>
        <w:rPr>
          <w:b/>
          <w:color w:val="365F91"/>
        </w:rPr>
        <w:t>Requerimientos de Entornos – Software </w:t>
      </w:r>
    </w:p>
    <w:p w14:paraId="108FB15C" w14:textId="1CF426C4" w:rsidR="0026302D" w:rsidRDefault="00E16295" w:rsidP="00E16EC5">
      <w:pPr>
        <w:shd w:val="clear" w:color="auto" w:fill="FFFFFF"/>
        <w:spacing w:after="0" w:line="240" w:lineRule="auto"/>
        <w:ind w:leftChars="0" w:left="0" w:firstLineChars="0" w:firstLine="0"/>
      </w:pPr>
      <w:bookmarkStart w:id="21" w:name="_heading=h.z337ya" w:colFirst="0" w:colLast="0"/>
      <w:bookmarkEnd w:id="21"/>
      <w:r w:rsidRPr="00E16295">
        <w:t>Se anexa a continuación el listado de los requerimientos utilizados en el equipo donde es instalado el Sistema</w:t>
      </w:r>
    </w:p>
    <w:p w14:paraId="5D7FDDAE" w14:textId="0D684A0F" w:rsidR="00E16295" w:rsidRDefault="00E16295" w:rsidP="00E16EC5">
      <w:pPr>
        <w:shd w:val="clear" w:color="auto" w:fill="FFFFFF"/>
        <w:spacing w:after="0" w:line="240" w:lineRule="auto"/>
        <w:ind w:leftChars="0" w:left="0" w:firstLineChars="0" w:firstLine="0"/>
      </w:pPr>
    </w:p>
    <w:tbl>
      <w:tblPr>
        <w:tblW w:w="8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4"/>
        <w:gridCol w:w="4772"/>
      </w:tblGrid>
      <w:tr w:rsidR="0037010F" w:rsidRPr="00D46D5C" w14:paraId="6FB9E4A6" w14:textId="77777777" w:rsidTr="00133719">
        <w:trPr>
          <w:trHeight w:val="243"/>
          <w:jc w:val="center"/>
        </w:trPr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93CB6B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Organismo</w:t>
            </w:r>
          </w:p>
        </w:tc>
        <w:tc>
          <w:tcPr>
            <w:tcW w:w="4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9F2A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Colegio San Basilio de Suba</w:t>
            </w:r>
          </w:p>
        </w:tc>
      </w:tr>
      <w:tr w:rsidR="0037010F" w:rsidRPr="00D46D5C" w14:paraId="2306E2C3" w14:textId="77777777" w:rsidTr="00133719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859EB4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3689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Software Especializado para el Control de los Activos Fijos</w:t>
            </w:r>
          </w:p>
        </w:tc>
      </w:tr>
      <w:tr w:rsidR="0037010F" w:rsidRPr="00D46D5C" w14:paraId="04D17B96" w14:textId="77777777" w:rsidTr="00133719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362722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2A73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Distribución Equipos Software</w:t>
            </w:r>
          </w:p>
        </w:tc>
      </w:tr>
      <w:tr w:rsidR="0037010F" w:rsidRPr="00D46D5C" w14:paraId="4907C317" w14:textId="77777777" w:rsidTr="00133719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7EDBFE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A8972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CETAF</w:t>
            </w:r>
          </w:p>
        </w:tc>
      </w:tr>
      <w:tr w:rsidR="0037010F" w:rsidRPr="00D46D5C" w14:paraId="72BF9104" w14:textId="77777777" w:rsidTr="00133719">
        <w:trPr>
          <w:trHeight w:val="243"/>
          <w:jc w:val="center"/>
        </w:trPr>
        <w:tc>
          <w:tcPr>
            <w:tcW w:w="3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D419AE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Programas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F742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Microsoft Windows 10 Pro</w:t>
            </w:r>
          </w:p>
        </w:tc>
      </w:tr>
      <w:tr w:rsidR="0037010F" w:rsidRPr="00D46D5C" w14:paraId="33DCF10C" w14:textId="77777777" w:rsidTr="00133719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31D3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50BC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Gestor base de datos MYSQL.</w:t>
            </w:r>
          </w:p>
        </w:tc>
      </w:tr>
      <w:tr w:rsidR="0037010F" w:rsidRPr="00D46D5C" w14:paraId="1513EDEB" w14:textId="77777777" w:rsidTr="00133719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82E67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057A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Python 3.9.1 para Windows</w:t>
            </w:r>
          </w:p>
        </w:tc>
      </w:tr>
      <w:tr w:rsidR="0037010F" w:rsidRPr="00D46D5C" w14:paraId="45761535" w14:textId="77777777" w:rsidTr="00133719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069F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C8B8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Django 3.1.6</w:t>
            </w:r>
          </w:p>
        </w:tc>
      </w:tr>
      <w:tr w:rsidR="0037010F" w:rsidRPr="00D46D5C" w14:paraId="48F78C70" w14:textId="77777777" w:rsidTr="00133719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6E57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E282" w14:textId="77777777" w:rsidR="0037010F" w:rsidRPr="00D46D5C" w:rsidRDefault="0037010F" w:rsidP="00133719">
            <w:pPr>
              <w:spacing w:after="0" w:line="240" w:lineRule="auto"/>
              <w:ind w:left="0" w:hanging="2"/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Visual Studio </w:t>
            </w:r>
            <w:proofErr w:type="spellStart"/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>Code</w:t>
            </w:r>
            <w:proofErr w:type="spellEnd"/>
            <w:r w:rsidRPr="00D46D5C">
              <w:rPr>
                <w:rFonts w:ascii="Calibri" w:eastAsia="Times New Roman" w:hAnsi="Calibri" w:cs="Calibri"/>
                <w:color w:val="000000"/>
                <w:szCs w:val="24"/>
                <w:lang w:eastAsia="es-CO"/>
              </w:rPr>
              <w:t xml:space="preserve"> 7.8.10</w:t>
            </w:r>
          </w:p>
        </w:tc>
      </w:tr>
    </w:tbl>
    <w:p w14:paraId="7B3C1732" w14:textId="77777777" w:rsidR="00E16295" w:rsidRDefault="00E16295" w:rsidP="00E16EC5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7393C2DA" w14:textId="4C6F5C5C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Herramientas de Pruebas Requeridas </w:t>
      </w:r>
    </w:p>
    <w:p w14:paraId="4F2F54CB" w14:textId="64ACFE93" w:rsidR="00251323" w:rsidRPr="00251323" w:rsidRDefault="00251323" w:rsidP="005B10EA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textDirection w:val="lrTb"/>
      </w:pPr>
      <w:r w:rsidRPr="00251323">
        <w:t>Pérdida de autenticación.</w:t>
      </w:r>
    </w:p>
    <w:p w14:paraId="65D4CCCE" w14:textId="02408A0C" w:rsidR="00251323" w:rsidRDefault="00251323" w:rsidP="00251323">
      <w:pPr>
        <w:shd w:val="clear" w:color="auto" w:fill="FFFFFF"/>
        <w:spacing w:after="0" w:line="240" w:lineRule="auto"/>
        <w:ind w:leftChars="0" w:left="0" w:firstLineChars="0" w:firstLine="0"/>
      </w:pPr>
      <w:r w:rsidRPr="00251323">
        <w:t>Se toma captura</w:t>
      </w:r>
      <w:r w:rsidR="005B10EA">
        <w:t xml:space="preserve"> </w:t>
      </w:r>
      <w:r w:rsidRPr="00251323">
        <w:t xml:space="preserve">desde la herramienta </w:t>
      </w:r>
      <w:r w:rsidRPr="00251323">
        <w:rPr>
          <w:b/>
          <w:bCs/>
        </w:rPr>
        <w:t>Wireshark</w:t>
      </w:r>
      <w:r w:rsidRPr="00251323">
        <w:t>, para validar Usuario y Password</w:t>
      </w:r>
      <w:r w:rsidR="005B10EA">
        <w:t>.</w:t>
      </w:r>
    </w:p>
    <w:p w14:paraId="10A3F3F3" w14:textId="77777777" w:rsidR="005B10EA" w:rsidRDefault="005B10EA" w:rsidP="00251323">
      <w:pPr>
        <w:shd w:val="clear" w:color="auto" w:fill="FFFFFF"/>
        <w:spacing w:after="0" w:line="240" w:lineRule="auto"/>
        <w:ind w:leftChars="0" w:left="0" w:firstLineChars="0" w:firstLine="0"/>
      </w:pPr>
    </w:p>
    <w:p w14:paraId="73B8B0ED" w14:textId="04F988A5" w:rsidR="00251323" w:rsidRDefault="00251323" w:rsidP="005B10EA">
      <w:pPr>
        <w:shd w:val="clear" w:color="auto" w:fill="FFFFFF"/>
        <w:spacing w:after="0" w:line="240" w:lineRule="auto"/>
        <w:ind w:leftChars="0" w:left="0" w:firstLineChars="0" w:firstLine="0"/>
        <w:jc w:val="center"/>
      </w:pPr>
      <w:r>
        <w:rPr>
          <w:noProof/>
        </w:rPr>
        <w:drawing>
          <wp:inline distT="0" distB="0" distL="0" distR="0" wp14:anchorId="73471560" wp14:editId="31EE7E83">
            <wp:extent cx="4810125" cy="2263556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36" cy="22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C60E" w14:textId="77777777" w:rsidR="005B10EA" w:rsidRPr="00251323" w:rsidRDefault="005B10EA" w:rsidP="005B10EA">
      <w:pPr>
        <w:shd w:val="clear" w:color="auto" w:fill="FFFFFF"/>
        <w:spacing w:after="0" w:line="240" w:lineRule="auto"/>
        <w:ind w:leftChars="0" w:left="0" w:firstLineChars="0" w:firstLine="0"/>
        <w:jc w:val="center"/>
      </w:pPr>
    </w:p>
    <w:p w14:paraId="2E7133D7" w14:textId="3ACBC88B" w:rsidR="00251323" w:rsidRPr="009E02B4" w:rsidRDefault="005B10EA" w:rsidP="009E02B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textDirection w:val="lrTb"/>
      </w:pPr>
      <w:r w:rsidRPr="00251323">
        <w:t>P</w:t>
      </w:r>
      <w:r>
        <w:t xml:space="preserve">ruebas de cada una de las carpetas del sistema desde </w:t>
      </w:r>
      <w:r w:rsidRPr="00251323">
        <w:t xml:space="preserve">la herramienta </w:t>
      </w:r>
      <w:hyperlink r:id="rId9" w:history="1">
        <w:r w:rsidRPr="00FA121F">
          <w:rPr>
            <w:rStyle w:val="Hipervnculo"/>
          </w:rPr>
          <w:t>https://www.welivesecurity.com/la-es/2013/05/17/arachni-alternativa-auditar-aplicaciones-web/</w:t>
        </w:r>
      </w:hyperlink>
    </w:p>
    <w:p w14:paraId="42E898C9" w14:textId="77777777" w:rsidR="0026302D" w:rsidRDefault="0026302D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042C1131" w14:textId="1BE5A7B1" w:rsidR="0026302D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r>
        <w:rPr>
          <w:color w:val="00B050"/>
        </w:rPr>
        <w:t>Imagen 1.</w:t>
      </w:r>
    </w:p>
    <w:p w14:paraId="545EEA65" w14:textId="39443A28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2D92F010" wp14:editId="10E4EC26">
            <wp:extent cx="5612130" cy="27800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EDE5" w14:textId="6ED30FC1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32105E7E" w14:textId="3905D985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3076A3AD" w14:textId="5271EDF3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77C275C4" w14:textId="7A2CCF05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240EE589" w14:textId="6A886FD7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0F37785B" w14:textId="77777777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17262287" w14:textId="77777777" w:rsidR="009E02B4" w:rsidRP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  <w:r w:rsidRPr="009E02B4">
        <w:rPr>
          <w:color w:val="00B050"/>
        </w:rPr>
        <w:t xml:space="preserve">Imagen 2. </w:t>
      </w:r>
    </w:p>
    <w:p w14:paraId="67D5FBB4" w14:textId="5E10E817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r>
        <w:rPr>
          <w:noProof/>
          <w:color w:val="00B050"/>
        </w:rPr>
        <w:lastRenderedPageBreak/>
        <w:drawing>
          <wp:inline distT="0" distB="0" distL="0" distR="0" wp14:anchorId="1873FE4E" wp14:editId="53D6B463">
            <wp:extent cx="5612130" cy="30429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9A90" w14:textId="79F8EBE1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492BEE55" w14:textId="40A327F2" w:rsidR="009E02B4" w:rsidRP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textDirection w:val="lrTb"/>
        <w:rPr>
          <w:color w:val="00B050"/>
        </w:rPr>
      </w:pPr>
      <w:r w:rsidRPr="009E02B4">
        <w:rPr>
          <w:color w:val="00B050"/>
        </w:rPr>
        <w:t xml:space="preserve">Imagen </w:t>
      </w:r>
      <w:r>
        <w:rPr>
          <w:color w:val="00B050"/>
        </w:rPr>
        <w:t>3.</w:t>
      </w:r>
    </w:p>
    <w:p w14:paraId="5D7E1657" w14:textId="4E40392B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7F38088E" wp14:editId="2D05DDE9">
            <wp:extent cx="5612130" cy="30384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00B0" w14:textId="2564AF38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22A2B2D7" w14:textId="56B39E1F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43C5F80F" w14:textId="1CCA2766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125646A1" w14:textId="12E04869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764F6EDC" w14:textId="605CE415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66A6E4B3" w14:textId="77777777" w:rsidR="009E02B4" w:rsidRDefault="009E02B4" w:rsidP="009E02B4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299C3894" w14:textId="77777777" w:rsidR="0026302D" w:rsidRDefault="00717E1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</w:rPr>
      </w:pPr>
      <w:bookmarkStart w:id="22" w:name="_heading=h.3j2qqm3" w:colFirst="0" w:colLast="0"/>
      <w:bookmarkEnd w:id="22"/>
      <w:r>
        <w:rPr>
          <w:b/>
          <w:color w:val="222222"/>
          <w:sz w:val="19"/>
          <w:szCs w:val="19"/>
        </w:rPr>
        <w:t> </w:t>
      </w:r>
      <w:r>
        <w:rPr>
          <w:b/>
          <w:color w:val="365F91"/>
        </w:rPr>
        <w:t>Personal</w:t>
      </w:r>
    </w:p>
    <w:tbl>
      <w:tblPr>
        <w:tblW w:w="9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120"/>
        <w:gridCol w:w="3700"/>
        <w:gridCol w:w="1500"/>
      </w:tblGrid>
      <w:tr w:rsidR="00FA121F" w:rsidRPr="00B3387F" w14:paraId="425172FE" w14:textId="77777777" w:rsidTr="00FA121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0128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</w:rPr>
              <w:lastRenderedPageBreak/>
              <w:t>VERSIÓN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A0DA9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</w:rPr>
              <w:t>CAUSA DEL CAMBIO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D3BB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</w:rPr>
              <w:t>RESPONSABLE DEL CAMBIO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5D6A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B3387F">
              <w:rPr>
                <w:rFonts w:eastAsia="Times New Roman" w:cs="Calibri"/>
                <w:b/>
                <w:bCs/>
                <w:color w:val="000000"/>
              </w:rPr>
              <w:t>FECHA</w:t>
            </w:r>
          </w:p>
        </w:tc>
      </w:tr>
      <w:tr w:rsidR="00FA121F" w:rsidRPr="00B3387F" w14:paraId="054402AF" w14:textId="77777777" w:rsidTr="00FA121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54FB1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0.1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F15D6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Versión inicial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59917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 xml:space="preserve">Leonardo </w:t>
            </w:r>
            <w:proofErr w:type="spellStart"/>
            <w:r w:rsidRPr="00B3387F">
              <w:rPr>
                <w:rFonts w:eastAsia="Times New Roman" w:cs="Calibri"/>
                <w:color w:val="000000"/>
                <w:szCs w:val="24"/>
              </w:rPr>
              <w:t>Menza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F0C34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1/10/2020</w:t>
            </w:r>
          </w:p>
        </w:tc>
      </w:tr>
      <w:tr w:rsidR="00FA121F" w:rsidRPr="00B3387F" w14:paraId="0256C1B3" w14:textId="77777777" w:rsidTr="00FA121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943F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0.2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EFDC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implementación de módulos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47C86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Equipo de trabajo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03F5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1/02/2021</w:t>
            </w:r>
          </w:p>
        </w:tc>
      </w:tr>
      <w:tr w:rsidR="00FA121F" w:rsidRPr="00B3387F" w14:paraId="67E91F34" w14:textId="77777777" w:rsidTr="00FA121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18E86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0.3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581C0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Actualización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6FC6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Equipo de trabajo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FF4A3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 xml:space="preserve"> 13/07/2021</w:t>
            </w:r>
          </w:p>
        </w:tc>
      </w:tr>
      <w:tr w:rsidR="00FA121F" w:rsidRPr="00B3387F" w14:paraId="27536B00" w14:textId="77777777" w:rsidTr="00FA121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EEFD2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0.4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334A3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Actualización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73A0B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B3387F">
              <w:rPr>
                <w:rFonts w:eastAsia="Times New Roman" w:cs="Calibri"/>
                <w:color w:val="000000"/>
                <w:szCs w:val="24"/>
              </w:rPr>
              <w:t>Equipo de trabajo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A6FE4" w14:textId="77777777" w:rsidR="00FA121F" w:rsidRPr="00B3387F" w:rsidRDefault="00FA121F" w:rsidP="00133719">
            <w:pPr>
              <w:ind w:left="0" w:hanging="2"/>
              <w:jc w:val="center"/>
              <w:rPr>
                <w:rFonts w:eastAsia="Times New Roman" w:cs="Calibri"/>
                <w:color w:val="000000"/>
                <w:szCs w:val="24"/>
              </w:rPr>
            </w:pPr>
            <w:r>
              <w:rPr>
                <w:rFonts w:eastAsia="Times New Roman" w:cs="Calibri"/>
                <w:color w:val="000000"/>
                <w:szCs w:val="24"/>
              </w:rPr>
              <w:t>24/09</w:t>
            </w:r>
            <w:r w:rsidRPr="00B3387F">
              <w:rPr>
                <w:rFonts w:eastAsia="Times New Roman" w:cs="Calibri"/>
                <w:color w:val="000000"/>
                <w:szCs w:val="24"/>
              </w:rPr>
              <w:t>/2021</w:t>
            </w:r>
          </w:p>
        </w:tc>
      </w:tr>
    </w:tbl>
    <w:p w14:paraId="21345F31" w14:textId="5B502492" w:rsidR="0026302D" w:rsidRPr="00FA121F" w:rsidRDefault="00717E1A" w:rsidP="00FA121F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  <w:bookmarkStart w:id="23" w:name="_heading=h.1y810tw" w:colFirst="0" w:colLast="0"/>
      <w:bookmarkStart w:id="24" w:name="_heading=h.3is0dm4t0dds" w:colFirst="0" w:colLast="0"/>
      <w:bookmarkEnd w:id="23"/>
      <w:bookmarkEnd w:id="24"/>
      <w:r>
        <w:rPr>
          <w:color w:val="00B050"/>
        </w:rPr>
        <w:t>.</w:t>
      </w:r>
      <w:bookmarkStart w:id="25" w:name="_heading=h.1pxezwc" w:colFirst="0" w:colLast="0"/>
      <w:bookmarkEnd w:id="25"/>
    </w:p>
    <w:p w14:paraId="56A36283" w14:textId="1757FE5F" w:rsidR="00FA121F" w:rsidRPr="00FA121F" w:rsidRDefault="00717E1A" w:rsidP="00FA121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4F81BD" w:themeColor="accent1"/>
          <w:szCs w:val="24"/>
        </w:rPr>
      </w:pPr>
      <w:r w:rsidRPr="00FA121F">
        <w:rPr>
          <w:b/>
          <w:color w:val="4F81BD" w:themeColor="accent1"/>
          <w:szCs w:val="24"/>
        </w:rPr>
        <w:t>Glosario</w:t>
      </w:r>
    </w:p>
    <w:p w14:paraId="42F91DAA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1" w:hanging="3"/>
        <w:rPr>
          <w:color w:val="202124"/>
          <w:szCs w:val="24"/>
          <w:highlight w:val="white"/>
        </w:rPr>
      </w:pPr>
      <w:r>
        <w:rPr>
          <w:b/>
          <w:color w:val="000000"/>
          <w:sz w:val="28"/>
          <w:szCs w:val="28"/>
        </w:rPr>
        <w:t>Software</w:t>
      </w:r>
      <w:r>
        <w:rPr>
          <w:b/>
          <w:color w:val="000000"/>
          <w:szCs w:val="24"/>
        </w:rPr>
        <w:t xml:space="preserve">: </w:t>
      </w:r>
      <w:r>
        <w:rPr>
          <w:color w:val="202124"/>
          <w:szCs w:val="24"/>
          <w:highlight w:val="white"/>
        </w:rPr>
        <w:t>Conjunto de programas y rutinas que permiten a la computadora realizar determinadas tareas.</w:t>
      </w:r>
    </w:p>
    <w:p w14:paraId="69F3CB23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Activo fijo: </w:t>
      </w:r>
      <w:r>
        <w:rPr>
          <w:color w:val="000000"/>
          <w:szCs w:val="24"/>
        </w:rPr>
        <w:t>Un </w:t>
      </w:r>
      <w:hyperlink r:id="rId13">
        <w:r>
          <w:rPr>
            <w:color w:val="000000"/>
            <w:szCs w:val="24"/>
          </w:rPr>
          <w:t>activo</w:t>
        </w:r>
      </w:hyperlink>
      <w:r>
        <w:rPr>
          <w:color w:val="000000"/>
          <w:szCs w:val="24"/>
        </w:rPr>
        <w:t> fijo es un bien de una empresa, ya sea tangible o intangible, que no   puede convertirse en líquido a corto plazo y que normalmente son necesarios para el funcionamiento de la </w:t>
      </w:r>
      <w:hyperlink r:id="rId14">
        <w:r>
          <w:rPr>
            <w:color w:val="000000"/>
            <w:szCs w:val="24"/>
          </w:rPr>
          <w:t>empresa</w:t>
        </w:r>
      </w:hyperlink>
      <w:r>
        <w:rPr>
          <w:color w:val="000000"/>
          <w:szCs w:val="24"/>
        </w:rPr>
        <w:t> y no se destinan a la venta.</w:t>
      </w:r>
    </w:p>
    <w:p w14:paraId="48C4E963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Aplicativo</w:t>
      </w:r>
      <w:r>
        <w:rPr>
          <w:color w:val="000000"/>
          <w:szCs w:val="24"/>
        </w:rPr>
        <w:t>: Es un sistema de información diseñado para facilitar al usuario la realización de un determinado tipo de trabajo.</w:t>
      </w:r>
    </w:p>
    <w:p w14:paraId="453A557A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Usuario</w:t>
      </w:r>
      <w:r>
        <w:rPr>
          <w:color w:val="000000"/>
          <w:szCs w:val="24"/>
        </w:rPr>
        <w:t>: Es aquella persona que usa el aplicativo para una función en específico. Gestión: Refiere a proporcionar a los usuarios servicios para el uso, acceso y control de accesos, tanto de archivos como a directorios.</w:t>
      </w:r>
    </w:p>
    <w:p w14:paraId="69EE1357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Interfaz</w:t>
      </w:r>
      <w:r>
        <w:rPr>
          <w:color w:val="000000"/>
          <w:szCs w:val="24"/>
        </w:rPr>
        <w:t>: Consiste en proporcionar un entorno visual sencillo para permitir la comunicación con el sistema.</w:t>
      </w:r>
    </w:p>
    <w:p w14:paraId="6D68F1A1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Eficiente</w:t>
      </w:r>
      <w:r>
        <w:rPr>
          <w:color w:val="000000"/>
          <w:szCs w:val="24"/>
        </w:rPr>
        <w:t>: Comprende un sistema de pasos e instrucciones con los que se puede garantizar calidad en el producto final.</w:t>
      </w:r>
    </w:p>
    <w:p w14:paraId="6E0AA572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Ordenador</w:t>
      </w:r>
      <w:r>
        <w:rPr>
          <w:color w:val="000000"/>
          <w:szCs w:val="24"/>
        </w:rPr>
        <w:t>: Recibe y procesa datos con la misión de transformarlos en información útil. (Computador portátil o de escritorio)</w:t>
      </w:r>
    </w:p>
    <w:p w14:paraId="2979FF46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Manual de usuario</w:t>
      </w:r>
      <w:r>
        <w:rPr>
          <w:color w:val="000000"/>
          <w:szCs w:val="24"/>
        </w:rPr>
        <w:t xml:space="preserve">: Guía que ayuda a entender el funcionamiento de algo, o bien que educa a sus lectores acerca de un tema de forma ordenada y concisa. </w:t>
      </w:r>
    </w:p>
    <w:p w14:paraId="4842F9D2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Interacción</w:t>
      </w:r>
      <w:r>
        <w:rPr>
          <w:color w:val="000000"/>
          <w:szCs w:val="24"/>
        </w:rPr>
        <w:t>: Acción recíproca entre dos o más personas. Acceso: Resultado positivo de una autentificación.</w:t>
      </w:r>
    </w:p>
    <w:p w14:paraId="4C76BB84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szCs w:val="24"/>
        </w:rPr>
        <w:lastRenderedPageBreak/>
        <w:t>Módulo</w:t>
      </w:r>
      <w:r>
        <w:rPr>
          <w:color w:val="000000"/>
          <w:szCs w:val="24"/>
        </w:rPr>
        <w:t>: Elemento con función propia concebido para poder ser agrupado de distintas maneras con otros elementos constituyendo una unidad mayor.</w:t>
      </w:r>
    </w:p>
    <w:p w14:paraId="020482B6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Diligenciar</w:t>
      </w:r>
      <w:r>
        <w:rPr>
          <w:color w:val="000000"/>
          <w:szCs w:val="24"/>
        </w:rPr>
        <w:t>: Hacer los trámites y gestiones necesarios para lograr una solicitud o para otro asunto.</w:t>
      </w:r>
    </w:p>
    <w:p w14:paraId="021725BC" w14:textId="77777777" w:rsidR="00FA121F" w:rsidRDefault="00FA121F" w:rsidP="00FA121F">
      <w:pPr>
        <w:pBdr>
          <w:top w:val="nil"/>
          <w:left w:val="nil"/>
          <w:bottom w:val="nil"/>
          <w:right w:val="nil"/>
          <w:between w:val="nil"/>
        </w:pBdr>
        <w:spacing w:before="10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Exportar</w:t>
      </w:r>
      <w:r>
        <w:rPr>
          <w:color w:val="000000"/>
          <w:szCs w:val="24"/>
        </w:rPr>
        <w:t>:</w:t>
      </w:r>
      <w:r>
        <w:rPr>
          <w:color w:val="222222"/>
          <w:szCs w:val="24"/>
          <w:highlight w:val="white"/>
        </w:rPr>
        <w:t xml:space="preserve"> </w:t>
      </w:r>
      <w:r>
        <w:rPr>
          <w:color w:val="000000"/>
          <w:szCs w:val="24"/>
        </w:rPr>
        <w:t>Enviar datos o información a un programa o una aplicación distintos a los que se están usando.</w:t>
      </w:r>
    </w:p>
    <w:p w14:paraId="0F0F8922" w14:textId="50A386BB" w:rsidR="00FA121F" w:rsidRDefault="00FA121F" w:rsidP="00FA121F">
      <w:pPr>
        <w:shd w:val="clear" w:color="auto" w:fill="FFFFFF"/>
        <w:spacing w:after="0" w:line="240" w:lineRule="auto"/>
        <w:ind w:left="0" w:hanging="2"/>
        <w:rPr>
          <w:color w:val="000000"/>
          <w:szCs w:val="24"/>
        </w:rPr>
      </w:pPr>
      <w:r>
        <w:rPr>
          <w:b/>
          <w:color w:val="000000"/>
          <w:szCs w:val="24"/>
        </w:rPr>
        <w:t>Acción</w:t>
      </w:r>
      <w:r>
        <w:rPr>
          <w:color w:val="000000"/>
          <w:szCs w:val="24"/>
        </w:rPr>
        <w:t>:</w:t>
      </w:r>
      <w:r>
        <w:rPr>
          <w:color w:val="222222"/>
          <w:szCs w:val="24"/>
          <w:highlight w:val="white"/>
        </w:rPr>
        <w:t xml:space="preserve"> </w:t>
      </w:r>
      <w:r>
        <w:rPr>
          <w:color w:val="000000"/>
          <w:szCs w:val="24"/>
        </w:rPr>
        <w:t>Hecho, acto u operación que implica actividad, movimiento o cambio y normalmente un agente que actúa voluntariamente, en oposición a quietud o acción no física</w:t>
      </w:r>
    </w:p>
    <w:p w14:paraId="2C74A022" w14:textId="112FF6EB" w:rsidR="00FA121F" w:rsidRDefault="00FA121F" w:rsidP="00FA121F">
      <w:pPr>
        <w:shd w:val="clear" w:color="auto" w:fill="FFFFFF"/>
        <w:spacing w:after="0" w:line="240" w:lineRule="auto"/>
        <w:ind w:left="0" w:hanging="2"/>
        <w:rPr>
          <w:color w:val="000000"/>
          <w:szCs w:val="24"/>
        </w:rPr>
      </w:pPr>
    </w:p>
    <w:p w14:paraId="7820628B" w14:textId="0F1D2B95" w:rsidR="00FA121F" w:rsidRDefault="00FA121F" w:rsidP="00FA121F">
      <w:pPr>
        <w:shd w:val="clear" w:color="auto" w:fill="FFFFFF"/>
        <w:spacing w:after="0" w:line="240" w:lineRule="auto"/>
        <w:ind w:left="0" w:hanging="2"/>
        <w:rPr>
          <w:color w:val="000000"/>
          <w:szCs w:val="24"/>
        </w:rPr>
      </w:pPr>
      <w:r w:rsidRPr="00251323">
        <w:rPr>
          <w:b/>
          <w:bCs/>
        </w:rPr>
        <w:t>Wireshark</w:t>
      </w:r>
      <w:r>
        <w:rPr>
          <w:b/>
          <w:bCs/>
        </w:rPr>
        <w:t>:</w:t>
      </w:r>
      <w:r w:rsidRPr="00FA121F">
        <w:t xml:space="preserve"> E</w:t>
      </w:r>
      <w:r w:rsidRPr="00FA121F">
        <w:rPr>
          <w:color w:val="000000"/>
          <w:szCs w:val="24"/>
        </w:rPr>
        <w:t>s un </w:t>
      </w:r>
      <w:hyperlink r:id="rId15" w:tooltip="Analizador de protocolos" w:history="1">
        <w:r w:rsidRPr="00FA121F">
          <w:rPr>
            <w:color w:val="000000"/>
            <w:szCs w:val="24"/>
          </w:rPr>
          <w:t>analizador de protocolos</w:t>
        </w:r>
      </w:hyperlink>
      <w:r w:rsidRPr="00FA121F">
        <w:rPr>
          <w:color w:val="000000"/>
          <w:szCs w:val="24"/>
        </w:rPr>
        <w:t> utilizado para realizar análisis y solucionar problemas en redes de comunicaciones, para análisis de datos y </w:t>
      </w:r>
      <w:hyperlink r:id="rId16" w:tooltip="Protocolo (informática)" w:history="1">
        <w:r w:rsidRPr="00FA121F">
          <w:rPr>
            <w:color w:val="000000"/>
            <w:szCs w:val="24"/>
          </w:rPr>
          <w:t>protocolos</w:t>
        </w:r>
      </w:hyperlink>
      <w:r w:rsidRPr="00FA121F">
        <w:rPr>
          <w:color w:val="000000"/>
          <w:szCs w:val="24"/>
        </w:rPr>
        <w:t>, y como una herramienta didáctica.</w:t>
      </w:r>
    </w:p>
    <w:p w14:paraId="6D1DBA88" w14:textId="2889F795" w:rsidR="009E02B4" w:rsidRDefault="009E02B4" w:rsidP="00FA121F">
      <w:pPr>
        <w:shd w:val="clear" w:color="auto" w:fill="FFFFFF"/>
        <w:spacing w:after="0" w:line="240" w:lineRule="auto"/>
        <w:ind w:left="0" w:hanging="2"/>
        <w:rPr>
          <w:color w:val="000000"/>
          <w:szCs w:val="24"/>
        </w:rPr>
      </w:pPr>
    </w:p>
    <w:p w14:paraId="4FEBD27D" w14:textId="187FD4B0" w:rsidR="009E02B4" w:rsidRDefault="009E02B4" w:rsidP="00FA121F">
      <w:pPr>
        <w:shd w:val="clear" w:color="auto" w:fill="FFFFFF"/>
        <w:spacing w:after="0" w:line="240" w:lineRule="auto"/>
        <w:ind w:left="0" w:hanging="2"/>
        <w:rPr>
          <w:color w:val="00B050"/>
        </w:rPr>
      </w:pPr>
      <w:r w:rsidRPr="009E02B4">
        <w:rPr>
          <w:b/>
          <w:bCs/>
        </w:rPr>
        <w:t>Arachni</w:t>
      </w:r>
      <w:r>
        <w:rPr>
          <w:b/>
          <w:bCs/>
        </w:rPr>
        <w:t xml:space="preserve">: </w:t>
      </w:r>
      <w:r w:rsidRPr="009E02B4">
        <w:rPr>
          <w:color w:val="000000"/>
          <w:szCs w:val="24"/>
        </w:rPr>
        <w:t>es una herramienta que permite realizar auditorías de seguridad sobre aplicaciones web.</w:t>
      </w:r>
    </w:p>
    <w:sectPr w:rsidR="009E02B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F87C9" w14:textId="77777777" w:rsidR="00E066E9" w:rsidRDefault="00E066E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C3F1BCA" w14:textId="77777777" w:rsidR="00E066E9" w:rsidRDefault="00E066E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6C6A" w14:textId="77777777" w:rsidR="00FF3B13" w:rsidRDefault="00FF3B13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5BE1" w14:textId="77777777" w:rsidR="0026302D" w:rsidRDefault="00717E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AF4C1D">
      <w:rPr>
        <w:rFonts w:ascii="Calibri" w:eastAsia="Calibri" w:hAnsi="Calibri" w:cs="Calibri"/>
        <w:noProof/>
        <w:color w:val="000000"/>
        <w:sz w:val="20"/>
        <w:szCs w:val="20"/>
      </w:rPr>
      <w:t>6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3851BC60" w14:textId="77777777" w:rsidR="0026302D" w:rsidRDefault="0026302D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116C" w14:textId="77777777" w:rsidR="00FF3B13" w:rsidRDefault="00FF3B13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0517" w14:textId="77777777" w:rsidR="00E066E9" w:rsidRDefault="00E066E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90AE981" w14:textId="77777777" w:rsidR="00E066E9" w:rsidRDefault="00E066E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C9F1" w14:textId="77777777" w:rsidR="00FF3B13" w:rsidRDefault="00FF3B13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ADFA" w14:textId="77777777" w:rsidR="0026302D" w:rsidRDefault="00FF3B13" w:rsidP="00FF3B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noProof/>
        <w:color w:val="000000"/>
      </w:rPr>
      <w:drawing>
        <wp:inline distT="0" distB="0" distL="0" distR="0" wp14:anchorId="6EE7A004" wp14:editId="46F2A87F">
          <wp:extent cx="1595126" cy="508375"/>
          <wp:effectExtent l="0" t="0" r="0" b="0"/>
          <wp:docPr id="40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5126" cy="508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5A83" w14:textId="77777777" w:rsidR="00FF3B13" w:rsidRDefault="00FF3B13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1BDC"/>
    <w:multiLevelType w:val="hybridMultilevel"/>
    <w:tmpl w:val="99EA13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C5AC9"/>
    <w:multiLevelType w:val="multilevel"/>
    <w:tmpl w:val="29EEE5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5022C5B"/>
    <w:multiLevelType w:val="hybridMultilevel"/>
    <w:tmpl w:val="C5B8D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FB450C"/>
    <w:multiLevelType w:val="hybridMultilevel"/>
    <w:tmpl w:val="24C4C5B4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AB20DB3"/>
    <w:multiLevelType w:val="hybridMultilevel"/>
    <w:tmpl w:val="84961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0C4ABC"/>
    <w:multiLevelType w:val="hybridMultilevel"/>
    <w:tmpl w:val="C6125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224F9D"/>
    <w:multiLevelType w:val="multilevel"/>
    <w:tmpl w:val="78AE0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BAE6E0F"/>
    <w:multiLevelType w:val="hybridMultilevel"/>
    <w:tmpl w:val="99EA13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9040C"/>
    <w:multiLevelType w:val="hybridMultilevel"/>
    <w:tmpl w:val="0338B6F6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2D"/>
    <w:rsid w:val="000B1886"/>
    <w:rsid w:val="00162BAB"/>
    <w:rsid w:val="0024036E"/>
    <w:rsid w:val="00251323"/>
    <w:rsid w:val="0026302D"/>
    <w:rsid w:val="0037010F"/>
    <w:rsid w:val="003C4ACF"/>
    <w:rsid w:val="00407FF9"/>
    <w:rsid w:val="00420E7D"/>
    <w:rsid w:val="0042580B"/>
    <w:rsid w:val="00436CC5"/>
    <w:rsid w:val="0047545A"/>
    <w:rsid w:val="00485232"/>
    <w:rsid w:val="00494B0A"/>
    <w:rsid w:val="004C42EA"/>
    <w:rsid w:val="005616EC"/>
    <w:rsid w:val="005B10EA"/>
    <w:rsid w:val="006431F2"/>
    <w:rsid w:val="00694A95"/>
    <w:rsid w:val="00717E1A"/>
    <w:rsid w:val="007824FD"/>
    <w:rsid w:val="007C3662"/>
    <w:rsid w:val="00983240"/>
    <w:rsid w:val="009A5D8B"/>
    <w:rsid w:val="009E02B4"/>
    <w:rsid w:val="00A37A00"/>
    <w:rsid w:val="00AD2D6A"/>
    <w:rsid w:val="00AF4C1D"/>
    <w:rsid w:val="00AF6B8F"/>
    <w:rsid w:val="00B359D9"/>
    <w:rsid w:val="00B77535"/>
    <w:rsid w:val="00D70B27"/>
    <w:rsid w:val="00E066E9"/>
    <w:rsid w:val="00E16295"/>
    <w:rsid w:val="00E16EC5"/>
    <w:rsid w:val="00E25718"/>
    <w:rsid w:val="00FA121F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608F"/>
  <w15:docId w15:val="{A2E7FFAF-4EAE-41C6-8252-F3EA7DCB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O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5B1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bitoor.es/glosario/definicion-de-activo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Protocolo_(inform%C3%A1tica)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Analizador_de_protocolo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elivesecurity.com/la-es/2013/05/17/arachni-alternativa-auditar-aplicaciones-web/" TargetMode="External"/><Relationship Id="rId14" Type="http://schemas.openxmlformats.org/officeDocument/2006/relationships/hyperlink" Target="https://debitoor.es/glosario/definicion-empresa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cI7/70h+wDT7LjfTFBbWkDpQA==">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1410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Jhon Esteban Alba P.</cp:lastModifiedBy>
  <cp:revision>22</cp:revision>
  <dcterms:created xsi:type="dcterms:W3CDTF">2021-03-07T21:00:00Z</dcterms:created>
  <dcterms:modified xsi:type="dcterms:W3CDTF">2021-09-24T00:23:00Z</dcterms:modified>
</cp:coreProperties>
</file>