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397"/>
        <w:gridCol w:w="2133"/>
        <w:gridCol w:w="2766"/>
      </w:tblGrid>
      <w:tr w:rsidR="002A6A8A" w14:paraId="2C74F400" w14:textId="77777777" w:rsidTr="002A6A8A">
        <w:tc>
          <w:tcPr>
            <w:tcW w:w="3397" w:type="dxa"/>
          </w:tcPr>
          <w:p w14:paraId="117A2529" w14:textId="6A0E211E" w:rsidR="002A6A8A" w:rsidRDefault="00704756" w:rsidP="002A6A8A">
            <w:pPr>
              <w:jc w:val="left"/>
              <w:rPr>
                <w:lang w:val="en-US"/>
              </w:rPr>
            </w:pPr>
            <w:r>
              <w:rPr>
                <w:lang w:val="en-US"/>
              </w:rPr>
              <w:t>B240921</w:t>
            </w:r>
          </w:p>
          <w:p w14:paraId="5A6D521E" w14:textId="77777777" w:rsidR="00704756" w:rsidRDefault="00704756" w:rsidP="002A6A8A">
            <w:pPr>
              <w:jc w:val="left"/>
              <w:rPr>
                <w:lang w:val="en-US"/>
              </w:rPr>
            </w:pPr>
          </w:p>
          <w:p w14:paraId="697AA096" w14:textId="4E8C26E3" w:rsidR="00704756" w:rsidRDefault="00704756" w:rsidP="002A6A8A">
            <w:pPr>
              <w:jc w:val="left"/>
              <w:rPr>
                <w:lang w:val="en-US"/>
              </w:rPr>
            </w:pPr>
            <w:r>
              <w:rPr>
                <w:lang w:val="en-US"/>
              </w:rPr>
              <w:t xml:space="preserve">Overall mark: </w:t>
            </w:r>
            <w:commentRangeStart w:id="0"/>
            <w:r>
              <w:rPr>
                <w:lang w:val="en-US"/>
              </w:rPr>
              <w:t>54</w:t>
            </w:r>
            <w:commentRangeEnd w:id="0"/>
            <w:r w:rsidR="00353339">
              <w:rPr>
                <w:rStyle w:val="CommentReference"/>
              </w:rPr>
              <w:commentReference w:id="0"/>
            </w:r>
          </w:p>
          <w:p w14:paraId="7CEE89FE" w14:textId="77777777" w:rsidR="00704756" w:rsidRPr="00704756" w:rsidRDefault="00704756" w:rsidP="002A6A8A">
            <w:pPr>
              <w:jc w:val="left"/>
              <w:rPr>
                <w:lang w:val="en-US"/>
              </w:rPr>
            </w:pPr>
          </w:p>
        </w:tc>
        <w:tc>
          <w:tcPr>
            <w:tcW w:w="2133" w:type="dxa"/>
          </w:tcPr>
          <w:p w14:paraId="6630CCEF" w14:textId="77777777" w:rsidR="002A6A8A" w:rsidRDefault="002A6A8A" w:rsidP="002A6A8A">
            <w:pPr>
              <w:jc w:val="left"/>
            </w:pPr>
          </w:p>
        </w:tc>
        <w:tc>
          <w:tcPr>
            <w:tcW w:w="2766" w:type="dxa"/>
          </w:tcPr>
          <w:p w14:paraId="7932C9CF" w14:textId="77777777" w:rsidR="002A6A8A" w:rsidRDefault="002A6A8A" w:rsidP="002A6A8A">
            <w:pPr>
              <w:jc w:val="left"/>
            </w:pPr>
          </w:p>
        </w:tc>
      </w:tr>
      <w:tr w:rsidR="002A6A8A" w14:paraId="6D95B275" w14:textId="77777777" w:rsidTr="002A6A8A">
        <w:tc>
          <w:tcPr>
            <w:tcW w:w="3397" w:type="dxa"/>
          </w:tcPr>
          <w:p w14:paraId="1DC169C3" w14:textId="49001C08" w:rsidR="002A6A8A" w:rsidRPr="002A6A8A" w:rsidRDefault="002A6A8A" w:rsidP="002A6A8A">
            <w:pPr>
              <w:pStyle w:val="ListParagraph"/>
              <w:numPr>
                <w:ilvl w:val="0"/>
                <w:numId w:val="1"/>
              </w:numPr>
              <w:jc w:val="left"/>
              <w:rPr>
                <w:lang w:val="en-US"/>
              </w:rPr>
            </w:pPr>
            <w:r>
              <w:rPr>
                <w:lang w:val="en-US"/>
              </w:rPr>
              <w:t>Business Question and Answer</w:t>
            </w:r>
          </w:p>
        </w:tc>
        <w:tc>
          <w:tcPr>
            <w:tcW w:w="2133" w:type="dxa"/>
          </w:tcPr>
          <w:p w14:paraId="20031570" w14:textId="782339F4" w:rsidR="002A6A8A" w:rsidRPr="002A6A8A" w:rsidRDefault="002A6A8A" w:rsidP="002A6A8A">
            <w:pPr>
              <w:jc w:val="left"/>
              <w:rPr>
                <w:lang w:val="en-US"/>
              </w:rPr>
            </w:pPr>
            <w:r>
              <w:rPr>
                <w:lang w:val="en-US"/>
              </w:rPr>
              <w:t>Good</w:t>
            </w:r>
          </w:p>
        </w:tc>
        <w:tc>
          <w:tcPr>
            <w:tcW w:w="2766" w:type="dxa"/>
          </w:tcPr>
          <w:p w14:paraId="315A3AFC" w14:textId="67373B55" w:rsidR="002A6A8A" w:rsidRPr="002A6A8A" w:rsidRDefault="002A6A8A" w:rsidP="002A6A8A">
            <w:pPr>
              <w:jc w:val="left"/>
              <w:rPr>
                <w:lang w:val="en-US"/>
              </w:rPr>
            </w:pPr>
            <w:commentRangeStart w:id="1"/>
            <w:r>
              <w:rPr>
                <w:lang w:val="en-US"/>
              </w:rPr>
              <w:t>The business question is clearly stated, and the analysis is appropriately structured.</w:t>
            </w:r>
            <w:commentRangeEnd w:id="1"/>
            <w:r w:rsidR="00353339">
              <w:rPr>
                <w:rStyle w:val="CommentReference"/>
              </w:rPr>
              <w:commentReference w:id="1"/>
            </w:r>
          </w:p>
        </w:tc>
      </w:tr>
      <w:tr w:rsidR="002A6A8A" w14:paraId="35023B8B" w14:textId="77777777" w:rsidTr="002A6A8A">
        <w:tc>
          <w:tcPr>
            <w:tcW w:w="3397" w:type="dxa"/>
          </w:tcPr>
          <w:p w14:paraId="22EC1556" w14:textId="626D5A1B" w:rsidR="002A6A8A" w:rsidRPr="002A6A8A" w:rsidRDefault="002A6A8A" w:rsidP="002A6A8A">
            <w:pPr>
              <w:pStyle w:val="ListParagraph"/>
              <w:numPr>
                <w:ilvl w:val="0"/>
                <w:numId w:val="1"/>
              </w:numPr>
              <w:jc w:val="left"/>
              <w:rPr>
                <w:lang w:val="en-US"/>
              </w:rPr>
            </w:pPr>
            <w:r>
              <w:rPr>
                <w:lang w:val="en-US"/>
              </w:rPr>
              <w:t>Using the Data</w:t>
            </w:r>
          </w:p>
        </w:tc>
        <w:tc>
          <w:tcPr>
            <w:tcW w:w="2133" w:type="dxa"/>
          </w:tcPr>
          <w:p w14:paraId="55FB4E32" w14:textId="0D66F01B" w:rsidR="002A6A8A" w:rsidRPr="002A6A8A" w:rsidRDefault="002A6A8A" w:rsidP="002A6A8A">
            <w:pPr>
              <w:jc w:val="left"/>
              <w:rPr>
                <w:lang w:val="en-US"/>
              </w:rPr>
            </w:pPr>
            <w:r>
              <w:rPr>
                <w:lang w:val="en-US"/>
              </w:rPr>
              <w:t>Good</w:t>
            </w:r>
          </w:p>
        </w:tc>
        <w:tc>
          <w:tcPr>
            <w:tcW w:w="2766" w:type="dxa"/>
          </w:tcPr>
          <w:p w14:paraId="24F3B8B8" w14:textId="2B99B01A" w:rsidR="002A6A8A" w:rsidRPr="002A6A8A" w:rsidRDefault="002A6A8A" w:rsidP="002A6A8A">
            <w:pPr>
              <w:jc w:val="left"/>
              <w:rPr>
                <w:lang w:val="en-US"/>
              </w:rPr>
            </w:pPr>
            <w:r>
              <w:rPr>
                <w:lang w:val="en-US"/>
              </w:rPr>
              <w:t xml:space="preserve">The use of data can be improved by exploiting it further. For example, by using some transformation of features. </w:t>
            </w:r>
            <w:commentRangeStart w:id="2"/>
            <w:r>
              <w:rPr>
                <w:lang w:val="en-US"/>
              </w:rPr>
              <w:t xml:space="preserve">In addition, what </w:t>
            </w:r>
            <w:r w:rsidR="00774C4C">
              <w:rPr>
                <w:lang w:val="en-US"/>
              </w:rPr>
              <w:t>data attributes are used to support the analysis needs to be addressed more clearly.</w:t>
            </w:r>
            <w:commentRangeEnd w:id="2"/>
            <w:r w:rsidR="00353339">
              <w:rPr>
                <w:rStyle w:val="CommentReference"/>
              </w:rPr>
              <w:commentReference w:id="2"/>
            </w:r>
          </w:p>
        </w:tc>
      </w:tr>
      <w:tr w:rsidR="002A6A8A" w14:paraId="7D8A278C" w14:textId="77777777" w:rsidTr="002A6A8A">
        <w:tc>
          <w:tcPr>
            <w:tcW w:w="3397" w:type="dxa"/>
          </w:tcPr>
          <w:p w14:paraId="31B30F06" w14:textId="6694484D" w:rsidR="002A6A8A" w:rsidRPr="002A6A8A" w:rsidRDefault="002A6A8A" w:rsidP="002A6A8A">
            <w:pPr>
              <w:pStyle w:val="ListParagraph"/>
              <w:numPr>
                <w:ilvl w:val="0"/>
                <w:numId w:val="1"/>
              </w:numPr>
              <w:jc w:val="left"/>
              <w:rPr>
                <w:lang w:val="en-US"/>
              </w:rPr>
            </w:pPr>
            <w:r>
              <w:rPr>
                <w:lang w:val="en-US"/>
              </w:rPr>
              <w:t>Visualization</w:t>
            </w:r>
          </w:p>
        </w:tc>
        <w:tc>
          <w:tcPr>
            <w:tcW w:w="2133" w:type="dxa"/>
          </w:tcPr>
          <w:p w14:paraId="3D54369E" w14:textId="57C61F08" w:rsidR="002A6A8A" w:rsidRPr="002A6A8A" w:rsidRDefault="002A6A8A" w:rsidP="002A6A8A">
            <w:pPr>
              <w:jc w:val="left"/>
              <w:rPr>
                <w:lang w:val="en-US"/>
              </w:rPr>
            </w:pPr>
            <w:r>
              <w:rPr>
                <w:lang w:val="en-US"/>
              </w:rPr>
              <w:t>Good</w:t>
            </w:r>
          </w:p>
        </w:tc>
        <w:tc>
          <w:tcPr>
            <w:tcW w:w="2766" w:type="dxa"/>
          </w:tcPr>
          <w:p w14:paraId="62C01247" w14:textId="4E6E7745" w:rsidR="002A6A8A" w:rsidRPr="00774C4C" w:rsidRDefault="00774C4C" w:rsidP="002A6A8A">
            <w:pPr>
              <w:jc w:val="left"/>
              <w:rPr>
                <w:lang w:val="en-US"/>
              </w:rPr>
            </w:pPr>
            <w:r>
              <w:rPr>
                <w:lang w:val="en-US"/>
              </w:rPr>
              <w:t xml:space="preserve">The visualization looks good with captions and annotations. </w:t>
            </w:r>
            <w:commentRangeStart w:id="3"/>
            <w:r>
              <w:rPr>
                <w:lang w:val="en-US"/>
              </w:rPr>
              <w:t xml:space="preserve">It is better to limit the number of </w:t>
            </w:r>
            <w:proofErr w:type="gramStart"/>
            <w:r>
              <w:rPr>
                <w:lang w:val="en-US"/>
              </w:rPr>
              <w:t>subplots</w:t>
            </w:r>
            <w:proofErr w:type="gramEnd"/>
            <w:r>
              <w:rPr>
                <w:lang w:val="en-US"/>
              </w:rPr>
              <w:t xml:space="preserve"> maximum at 3</w:t>
            </w:r>
            <w:commentRangeEnd w:id="3"/>
            <w:r w:rsidR="00353339">
              <w:rPr>
                <w:rStyle w:val="CommentReference"/>
              </w:rPr>
              <w:commentReference w:id="3"/>
            </w:r>
            <w:r>
              <w:rPr>
                <w:lang w:val="en-US"/>
              </w:rPr>
              <w:t>. The table is not really a good way to visualize.</w:t>
            </w:r>
          </w:p>
        </w:tc>
      </w:tr>
      <w:tr w:rsidR="002A6A8A" w14:paraId="23FD1B26" w14:textId="77777777" w:rsidTr="002A6A8A">
        <w:tc>
          <w:tcPr>
            <w:tcW w:w="3397" w:type="dxa"/>
          </w:tcPr>
          <w:p w14:paraId="381C2C6E" w14:textId="0F1C0D92" w:rsidR="002A6A8A" w:rsidRPr="002A6A8A" w:rsidRDefault="002A6A8A" w:rsidP="002A6A8A">
            <w:pPr>
              <w:pStyle w:val="ListParagraph"/>
              <w:numPr>
                <w:ilvl w:val="0"/>
                <w:numId w:val="1"/>
              </w:numPr>
              <w:jc w:val="left"/>
              <w:rPr>
                <w:lang w:val="en-US"/>
              </w:rPr>
            </w:pPr>
            <w:r>
              <w:rPr>
                <w:lang w:val="en-US"/>
              </w:rPr>
              <w:t>Code Quality &amp; Structure</w:t>
            </w:r>
          </w:p>
        </w:tc>
        <w:tc>
          <w:tcPr>
            <w:tcW w:w="2133" w:type="dxa"/>
          </w:tcPr>
          <w:p w14:paraId="2BE15A7E" w14:textId="756CD027" w:rsidR="002A6A8A" w:rsidRPr="002A6A8A" w:rsidRDefault="002A6A8A" w:rsidP="002A6A8A">
            <w:pPr>
              <w:jc w:val="left"/>
              <w:rPr>
                <w:lang w:val="en-US"/>
              </w:rPr>
            </w:pPr>
            <w:r>
              <w:rPr>
                <w:lang w:val="en-US"/>
              </w:rPr>
              <w:t>Good</w:t>
            </w:r>
          </w:p>
        </w:tc>
        <w:tc>
          <w:tcPr>
            <w:tcW w:w="2766" w:type="dxa"/>
          </w:tcPr>
          <w:p w14:paraId="7F596824" w14:textId="7A68DFBF" w:rsidR="002A6A8A" w:rsidRPr="00704756" w:rsidRDefault="00704756" w:rsidP="002A6A8A">
            <w:pPr>
              <w:jc w:val="left"/>
              <w:rPr>
                <w:lang w:val="en-US"/>
              </w:rPr>
            </w:pPr>
            <w:commentRangeStart w:id="4"/>
            <w:r>
              <w:rPr>
                <w:lang w:val="en-US"/>
              </w:rPr>
              <w:t>The code structure is good overall.</w:t>
            </w:r>
            <w:commentRangeEnd w:id="4"/>
            <w:r w:rsidR="00353339">
              <w:rPr>
                <w:rStyle w:val="CommentReference"/>
              </w:rPr>
              <w:commentReference w:id="4"/>
            </w:r>
          </w:p>
        </w:tc>
      </w:tr>
    </w:tbl>
    <w:p w14:paraId="54B88010" w14:textId="77777777" w:rsidR="00E50299" w:rsidRDefault="00E50299" w:rsidP="002A6A8A">
      <w:pPr>
        <w:jc w:val="left"/>
        <w:rPr>
          <w:lang w:val="en-US"/>
        </w:rPr>
      </w:pPr>
    </w:p>
    <w:p w14:paraId="2D970215" w14:textId="77777777" w:rsidR="00704756" w:rsidRDefault="00704756" w:rsidP="002A6A8A">
      <w:pPr>
        <w:jc w:val="left"/>
        <w:rPr>
          <w:lang w:val="en-US"/>
        </w:rPr>
      </w:pPr>
    </w:p>
    <w:p w14:paraId="5FBCE654" w14:textId="77777777" w:rsidR="00704756" w:rsidRDefault="00704756" w:rsidP="002A6A8A">
      <w:pPr>
        <w:jc w:val="left"/>
        <w:rPr>
          <w:lang w:val="en-US"/>
        </w:rPr>
      </w:pPr>
    </w:p>
    <w:p w14:paraId="75759676" w14:textId="77777777" w:rsidR="00704756" w:rsidRDefault="00704756" w:rsidP="002A6A8A">
      <w:pPr>
        <w:jc w:val="left"/>
        <w:rPr>
          <w:lang w:val="en-US"/>
        </w:rPr>
      </w:pPr>
    </w:p>
    <w:p w14:paraId="730F8203" w14:textId="77777777" w:rsidR="00704756" w:rsidRDefault="00704756" w:rsidP="002A6A8A">
      <w:pPr>
        <w:jc w:val="left"/>
        <w:rPr>
          <w:lang w:val="en-US"/>
        </w:rPr>
      </w:pPr>
    </w:p>
    <w:p w14:paraId="34599D68" w14:textId="77777777" w:rsidR="00704756" w:rsidRDefault="00704756" w:rsidP="002A6A8A">
      <w:pPr>
        <w:jc w:val="left"/>
        <w:rPr>
          <w:lang w:val="en-US"/>
        </w:rPr>
      </w:pPr>
    </w:p>
    <w:p w14:paraId="13A85865" w14:textId="77777777" w:rsidR="00704756" w:rsidRDefault="00704756" w:rsidP="002A6A8A">
      <w:pPr>
        <w:jc w:val="left"/>
        <w:rPr>
          <w:lang w:val="en-US"/>
        </w:rPr>
      </w:pPr>
    </w:p>
    <w:p w14:paraId="74F3E67B" w14:textId="77777777" w:rsidR="00704756" w:rsidRDefault="00704756" w:rsidP="002A6A8A">
      <w:pPr>
        <w:jc w:val="left"/>
        <w:rPr>
          <w:lang w:val="en-US"/>
        </w:rPr>
      </w:pPr>
    </w:p>
    <w:p w14:paraId="1DEAE5D6" w14:textId="77777777" w:rsidR="00704756" w:rsidRDefault="00704756" w:rsidP="002A6A8A">
      <w:pPr>
        <w:jc w:val="left"/>
        <w:rPr>
          <w:lang w:val="en-US"/>
        </w:rPr>
      </w:pPr>
    </w:p>
    <w:p w14:paraId="641B283F" w14:textId="77777777" w:rsidR="00704756" w:rsidRDefault="00704756" w:rsidP="002A6A8A">
      <w:pPr>
        <w:jc w:val="left"/>
        <w:rPr>
          <w:lang w:val="en-US"/>
        </w:rPr>
      </w:pPr>
    </w:p>
    <w:p w14:paraId="40514D25" w14:textId="77777777" w:rsidR="00704756" w:rsidRDefault="00704756" w:rsidP="002A6A8A">
      <w:pPr>
        <w:jc w:val="left"/>
        <w:rPr>
          <w:lang w:val="en-US"/>
        </w:rPr>
      </w:pPr>
    </w:p>
    <w:p w14:paraId="260DDACD" w14:textId="77777777" w:rsidR="00704756" w:rsidRDefault="00704756" w:rsidP="002A6A8A">
      <w:pPr>
        <w:jc w:val="left"/>
        <w:rPr>
          <w:lang w:val="en-US"/>
        </w:rPr>
      </w:pPr>
    </w:p>
    <w:p w14:paraId="2F126946" w14:textId="77777777" w:rsidR="00704756" w:rsidRDefault="00704756" w:rsidP="002A6A8A">
      <w:pPr>
        <w:jc w:val="left"/>
        <w:rPr>
          <w:lang w:val="en-US"/>
        </w:rPr>
      </w:pPr>
    </w:p>
    <w:p w14:paraId="4D7534BD" w14:textId="77777777" w:rsidR="00704756" w:rsidRDefault="00704756" w:rsidP="002A6A8A">
      <w:pPr>
        <w:jc w:val="left"/>
        <w:rPr>
          <w:lang w:val="en-US"/>
        </w:rPr>
      </w:pPr>
    </w:p>
    <w:p w14:paraId="39FB50B1" w14:textId="77777777" w:rsidR="00704756" w:rsidRDefault="00704756" w:rsidP="002A6A8A">
      <w:pPr>
        <w:jc w:val="left"/>
        <w:rPr>
          <w:lang w:val="en-US"/>
        </w:rPr>
      </w:pPr>
    </w:p>
    <w:p w14:paraId="0DA94D4B" w14:textId="77777777" w:rsidR="00704756" w:rsidRDefault="00704756" w:rsidP="002A6A8A">
      <w:pPr>
        <w:jc w:val="left"/>
        <w:rPr>
          <w:lang w:val="en-US"/>
        </w:rPr>
      </w:pPr>
    </w:p>
    <w:p w14:paraId="2B412FE1" w14:textId="77777777" w:rsidR="00704756" w:rsidRDefault="00704756" w:rsidP="002A6A8A">
      <w:pPr>
        <w:jc w:val="left"/>
        <w:rPr>
          <w:lang w:val="en-US"/>
        </w:rPr>
      </w:pPr>
    </w:p>
    <w:p w14:paraId="0B635438" w14:textId="77777777" w:rsidR="00704756" w:rsidRDefault="00704756" w:rsidP="002A6A8A">
      <w:pPr>
        <w:jc w:val="left"/>
        <w:rPr>
          <w:lang w:val="en-US"/>
        </w:rPr>
      </w:pPr>
    </w:p>
    <w:tbl>
      <w:tblPr>
        <w:tblStyle w:val="TableGrid"/>
        <w:tblW w:w="0" w:type="auto"/>
        <w:tblLook w:val="04A0" w:firstRow="1" w:lastRow="0" w:firstColumn="1" w:lastColumn="0" w:noHBand="0" w:noVBand="1"/>
      </w:tblPr>
      <w:tblGrid>
        <w:gridCol w:w="3397"/>
        <w:gridCol w:w="2133"/>
        <w:gridCol w:w="2766"/>
      </w:tblGrid>
      <w:tr w:rsidR="00704756" w14:paraId="229CF818" w14:textId="77777777" w:rsidTr="00BB6F2F">
        <w:tc>
          <w:tcPr>
            <w:tcW w:w="3397" w:type="dxa"/>
          </w:tcPr>
          <w:p w14:paraId="1E832B77" w14:textId="0C5D8620" w:rsidR="00704756" w:rsidRDefault="00704756" w:rsidP="00BB6F2F">
            <w:pPr>
              <w:jc w:val="left"/>
              <w:rPr>
                <w:lang w:val="en-US"/>
              </w:rPr>
            </w:pPr>
            <w:r>
              <w:rPr>
                <w:lang w:val="en-US"/>
              </w:rPr>
              <w:lastRenderedPageBreak/>
              <w:t>B241730</w:t>
            </w:r>
          </w:p>
          <w:p w14:paraId="29273054" w14:textId="77777777" w:rsidR="00704756" w:rsidRDefault="00704756" w:rsidP="00BB6F2F">
            <w:pPr>
              <w:jc w:val="left"/>
              <w:rPr>
                <w:lang w:val="en-US"/>
              </w:rPr>
            </w:pPr>
          </w:p>
          <w:p w14:paraId="5F75C48E" w14:textId="154E9511" w:rsidR="00704756" w:rsidRDefault="00704756" w:rsidP="00BB6F2F">
            <w:pPr>
              <w:jc w:val="left"/>
              <w:rPr>
                <w:lang w:val="en-US"/>
              </w:rPr>
            </w:pPr>
            <w:r>
              <w:rPr>
                <w:lang w:val="en-US"/>
              </w:rPr>
              <w:t>Overall mark: 47</w:t>
            </w:r>
          </w:p>
          <w:p w14:paraId="440264B6" w14:textId="77777777" w:rsidR="00704756" w:rsidRPr="00704756" w:rsidRDefault="00704756" w:rsidP="00BB6F2F">
            <w:pPr>
              <w:jc w:val="left"/>
              <w:rPr>
                <w:lang w:val="en-US"/>
              </w:rPr>
            </w:pPr>
          </w:p>
        </w:tc>
        <w:tc>
          <w:tcPr>
            <w:tcW w:w="2133" w:type="dxa"/>
          </w:tcPr>
          <w:p w14:paraId="2ADE6DE3" w14:textId="77777777" w:rsidR="00704756" w:rsidRDefault="00704756" w:rsidP="00BB6F2F">
            <w:pPr>
              <w:jc w:val="left"/>
            </w:pPr>
          </w:p>
        </w:tc>
        <w:tc>
          <w:tcPr>
            <w:tcW w:w="2766" w:type="dxa"/>
          </w:tcPr>
          <w:p w14:paraId="322A7A27" w14:textId="77777777" w:rsidR="00704756" w:rsidRDefault="00704756" w:rsidP="00BB6F2F">
            <w:pPr>
              <w:jc w:val="left"/>
            </w:pPr>
          </w:p>
        </w:tc>
      </w:tr>
      <w:tr w:rsidR="00704756" w14:paraId="22815E7B" w14:textId="77777777" w:rsidTr="00BB6F2F">
        <w:tc>
          <w:tcPr>
            <w:tcW w:w="3397" w:type="dxa"/>
          </w:tcPr>
          <w:p w14:paraId="7AE686F5" w14:textId="1559A565" w:rsidR="00704756" w:rsidRPr="00704756" w:rsidRDefault="00704756" w:rsidP="00704756">
            <w:pPr>
              <w:pStyle w:val="ListParagraph"/>
              <w:numPr>
                <w:ilvl w:val="0"/>
                <w:numId w:val="2"/>
              </w:numPr>
              <w:jc w:val="left"/>
              <w:rPr>
                <w:lang w:val="en-US"/>
              </w:rPr>
            </w:pPr>
            <w:r w:rsidRPr="00704756">
              <w:rPr>
                <w:lang w:val="en-US"/>
              </w:rPr>
              <w:t>Business Question and Answer</w:t>
            </w:r>
          </w:p>
        </w:tc>
        <w:tc>
          <w:tcPr>
            <w:tcW w:w="2133" w:type="dxa"/>
          </w:tcPr>
          <w:p w14:paraId="78D467D3" w14:textId="22AF0EE4" w:rsidR="00704756" w:rsidRPr="002A6A8A" w:rsidRDefault="00704756" w:rsidP="00BB6F2F">
            <w:pPr>
              <w:jc w:val="left"/>
              <w:rPr>
                <w:lang w:val="en-US"/>
              </w:rPr>
            </w:pPr>
            <w:r>
              <w:rPr>
                <w:lang w:val="en-US"/>
              </w:rPr>
              <w:t>Pass</w:t>
            </w:r>
          </w:p>
        </w:tc>
        <w:tc>
          <w:tcPr>
            <w:tcW w:w="2766" w:type="dxa"/>
          </w:tcPr>
          <w:p w14:paraId="07A00F8E" w14:textId="01E65EB0" w:rsidR="00704756" w:rsidRPr="002A6A8A" w:rsidRDefault="00704756" w:rsidP="00BB6F2F">
            <w:pPr>
              <w:jc w:val="left"/>
              <w:rPr>
                <w:lang w:val="en-US"/>
              </w:rPr>
            </w:pPr>
            <w:r>
              <w:rPr>
                <w:lang w:val="en-US"/>
              </w:rPr>
              <w:t xml:space="preserve">The stated business question is clear but </w:t>
            </w:r>
            <w:commentRangeStart w:id="5"/>
            <w:r>
              <w:rPr>
                <w:lang w:val="en-US"/>
              </w:rPr>
              <w:t>the analysis with data is shallow.</w:t>
            </w:r>
            <w:commentRangeEnd w:id="5"/>
            <w:r w:rsidR="00353339">
              <w:rPr>
                <w:rStyle w:val="CommentReference"/>
              </w:rPr>
              <w:commentReference w:id="5"/>
            </w:r>
          </w:p>
        </w:tc>
      </w:tr>
      <w:tr w:rsidR="00704756" w14:paraId="46989D02" w14:textId="77777777" w:rsidTr="00BB6F2F">
        <w:tc>
          <w:tcPr>
            <w:tcW w:w="3397" w:type="dxa"/>
          </w:tcPr>
          <w:p w14:paraId="58124862" w14:textId="77777777" w:rsidR="00704756" w:rsidRPr="002A6A8A" w:rsidRDefault="00704756" w:rsidP="00704756">
            <w:pPr>
              <w:pStyle w:val="ListParagraph"/>
              <w:numPr>
                <w:ilvl w:val="0"/>
                <w:numId w:val="2"/>
              </w:numPr>
              <w:jc w:val="left"/>
              <w:rPr>
                <w:lang w:val="en-US"/>
              </w:rPr>
            </w:pPr>
            <w:r>
              <w:rPr>
                <w:lang w:val="en-US"/>
              </w:rPr>
              <w:t>Using the Data</w:t>
            </w:r>
          </w:p>
        </w:tc>
        <w:tc>
          <w:tcPr>
            <w:tcW w:w="2133" w:type="dxa"/>
          </w:tcPr>
          <w:p w14:paraId="506FBE2D" w14:textId="40B39CE4" w:rsidR="00704756" w:rsidRPr="002A6A8A" w:rsidRDefault="00704756" w:rsidP="00BB6F2F">
            <w:pPr>
              <w:jc w:val="left"/>
              <w:rPr>
                <w:lang w:val="en-US"/>
              </w:rPr>
            </w:pPr>
            <w:r>
              <w:rPr>
                <w:lang w:val="en-US"/>
              </w:rPr>
              <w:t>Pass</w:t>
            </w:r>
          </w:p>
        </w:tc>
        <w:tc>
          <w:tcPr>
            <w:tcW w:w="2766" w:type="dxa"/>
          </w:tcPr>
          <w:p w14:paraId="69DFB7BC" w14:textId="126AA0B7" w:rsidR="00704756" w:rsidRPr="002A6A8A" w:rsidRDefault="00704756" w:rsidP="00BB6F2F">
            <w:pPr>
              <w:jc w:val="left"/>
              <w:rPr>
                <w:lang w:val="en-US"/>
              </w:rPr>
            </w:pPr>
            <w:commentRangeStart w:id="6"/>
            <w:r>
              <w:rPr>
                <w:lang w:val="en-US"/>
              </w:rPr>
              <w:t>The definitions of the attributes used are provided, but why they are appropriate for answering the business question needs to be addressed.</w:t>
            </w:r>
            <w:commentRangeEnd w:id="6"/>
            <w:r w:rsidR="00CB1B4E">
              <w:rPr>
                <w:rStyle w:val="CommentReference"/>
              </w:rPr>
              <w:commentReference w:id="6"/>
            </w:r>
          </w:p>
        </w:tc>
      </w:tr>
      <w:tr w:rsidR="00704756" w14:paraId="3E63C68A" w14:textId="77777777" w:rsidTr="00BB6F2F">
        <w:tc>
          <w:tcPr>
            <w:tcW w:w="3397" w:type="dxa"/>
          </w:tcPr>
          <w:p w14:paraId="67CC3D46" w14:textId="77777777" w:rsidR="00704756" w:rsidRPr="002A6A8A" w:rsidRDefault="00704756" w:rsidP="00704756">
            <w:pPr>
              <w:pStyle w:val="ListParagraph"/>
              <w:numPr>
                <w:ilvl w:val="0"/>
                <w:numId w:val="2"/>
              </w:numPr>
              <w:jc w:val="left"/>
              <w:rPr>
                <w:lang w:val="en-US"/>
              </w:rPr>
            </w:pPr>
            <w:r>
              <w:rPr>
                <w:lang w:val="en-US"/>
              </w:rPr>
              <w:t>Visualization</w:t>
            </w:r>
          </w:p>
        </w:tc>
        <w:tc>
          <w:tcPr>
            <w:tcW w:w="2133" w:type="dxa"/>
          </w:tcPr>
          <w:p w14:paraId="2157A7AF" w14:textId="6C90890E" w:rsidR="00704756" w:rsidRPr="002A6A8A" w:rsidRDefault="00704756" w:rsidP="00BB6F2F">
            <w:pPr>
              <w:jc w:val="left"/>
              <w:rPr>
                <w:lang w:val="en-US"/>
              </w:rPr>
            </w:pPr>
            <w:r>
              <w:rPr>
                <w:lang w:val="en-US"/>
              </w:rPr>
              <w:t>Pass</w:t>
            </w:r>
          </w:p>
        </w:tc>
        <w:tc>
          <w:tcPr>
            <w:tcW w:w="2766" w:type="dxa"/>
          </w:tcPr>
          <w:p w14:paraId="3AC8A4B7" w14:textId="3EBDF5B0" w:rsidR="00704756" w:rsidRPr="00774C4C" w:rsidRDefault="00704756" w:rsidP="00BB6F2F">
            <w:pPr>
              <w:jc w:val="left"/>
              <w:rPr>
                <w:lang w:val="en-US"/>
              </w:rPr>
            </w:pPr>
            <w:r>
              <w:rPr>
                <w:lang w:val="en-US"/>
              </w:rPr>
              <w:t xml:space="preserve">The visualization is OK but is based on quite straightforward use of data. </w:t>
            </w:r>
            <w:commentRangeStart w:id="7"/>
            <w:r>
              <w:rPr>
                <w:lang w:val="en-US"/>
              </w:rPr>
              <w:t xml:space="preserve">Consider using data more comprehensively and therefore </w:t>
            </w:r>
            <w:proofErr w:type="gramStart"/>
            <w:r>
              <w:rPr>
                <w:lang w:val="en-US"/>
              </w:rPr>
              <w:t>rich</w:t>
            </w:r>
            <w:proofErr w:type="gramEnd"/>
            <w:r>
              <w:rPr>
                <w:lang w:val="en-US"/>
              </w:rPr>
              <w:t xml:space="preserve"> the visualization.</w:t>
            </w:r>
            <w:commentRangeEnd w:id="7"/>
            <w:r w:rsidR="00CB1B4E">
              <w:rPr>
                <w:rStyle w:val="CommentReference"/>
              </w:rPr>
              <w:commentReference w:id="7"/>
            </w:r>
          </w:p>
        </w:tc>
      </w:tr>
      <w:tr w:rsidR="00704756" w14:paraId="0A12703B" w14:textId="77777777" w:rsidTr="00BB6F2F">
        <w:tc>
          <w:tcPr>
            <w:tcW w:w="3397" w:type="dxa"/>
          </w:tcPr>
          <w:p w14:paraId="14C46F9B" w14:textId="77777777" w:rsidR="00704756" w:rsidRPr="002A6A8A" w:rsidRDefault="00704756" w:rsidP="00704756">
            <w:pPr>
              <w:pStyle w:val="ListParagraph"/>
              <w:numPr>
                <w:ilvl w:val="0"/>
                <w:numId w:val="2"/>
              </w:numPr>
              <w:jc w:val="left"/>
              <w:rPr>
                <w:lang w:val="en-US"/>
              </w:rPr>
            </w:pPr>
            <w:r>
              <w:rPr>
                <w:lang w:val="en-US"/>
              </w:rPr>
              <w:t>Code Quality &amp; Structure</w:t>
            </w:r>
          </w:p>
        </w:tc>
        <w:tc>
          <w:tcPr>
            <w:tcW w:w="2133" w:type="dxa"/>
          </w:tcPr>
          <w:p w14:paraId="4EFA4E1F" w14:textId="45ECB8CE" w:rsidR="00704756" w:rsidRPr="002A6A8A" w:rsidRDefault="00704756" w:rsidP="00BB6F2F">
            <w:pPr>
              <w:jc w:val="left"/>
              <w:rPr>
                <w:lang w:val="en-US"/>
              </w:rPr>
            </w:pPr>
            <w:r>
              <w:rPr>
                <w:lang w:val="en-US"/>
              </w:rPr>
              <w:t>Pass</w:t>
            </w:r>
          </w:p>
        </w:tc>
        <w:tc>
          <w:tcPr>
            <w:tcW w:w="2766" w:type="dxa"/>
          </w:tcPr>
          <w:p w14:paraId="7393D9AB" w14:textId="4982E562" w:rsidR="00704756" w:rsidRPr="00704756" w:rsidRDefault="00704756" w:rsidP="00BB6F2F">
            <w:pPr>
              <w:jc w:val="left"/>
              <w:rPr>
                <w:lang w:val="en-US"/>
              </w:rPr>
            </w:pPr>
            <w:r>
              <w:rPr>
                <w:lang w:val="en-US"/>
              </w:rPr>
              <w:t>The code is error-free but with</w:t>
            </w:r>
            <w:commentRangeStart w:id="8"/>
            <w:r>
              <w:rPr>
                <w:lang w:val="en-US"/>
              </w:rPr>
              <w:t xml:space="preserve"> no comments.</w:t>
            </w:r>
            <w:commentRangeEnd w:id="8"/>
            <w:r w:rsidR="00CB1B4E">
              <w:rPr>
                <w:rStyle w:val="CommentReference"/>
              </w:rPr>
              <w:commentReference w:id="8"/>
            </w:r>
          </w:p>
        </w:tc>
      </w:tr>
    </w:tbl>
    <w:p w14:paraId="00684BB3" w14:textId="77777777" w:rsidR="00704756" w:rsidRDefault="00704756" w:rsidP="00704756">
      <w:pPr>
        <w:jc w:val="left"/>
      </w:pPr>
    </w:p>
    <w:p w14:paraId="03243147" w14:textId="77777777" w:rsidR="00704756" w:rsidRDefault="00704756" w:rsidP="002A6A8A">
      <w:pPr>
        <w:jc w:val="left"/>
        <w:rPr>
          <w:lang w:val="en-US"/>
        </w:rPr>
      </w:pPr>
    </w:p>
    <w:p w14:paraId="410EC9EE" w14:textId="77777777" w:rsidR="00704756" w:rsidRDefault="00704756" w:rsidP="002A6A8A">
      <w:pPr>
        <w:jc w:val="left"/>
        <w:rPr>
          <w:lang w:val="en-US"/>
        </w:rPr>
      </w:pPr>
    </w:p>
    <w:p w14:paraId="237F7599" w14:textId="77777777" w:rsidR="00704756" w:rsidRDefault="00704756" w:rsidP="002A6A8A">
      <w:pPr>
        <w:jc w:val="left"/>
        <w:rPr>
          <w:lang w:val="en-US"/>
        </w:rPr>
      </w:pPr>
    </w:p>
    <w:p w14:paraId="06995142" w14:textId="77777777" w:rsidR="00704756" w:rsidRDefault="00704756" w:rsidP="002A6A8A">
      <w:pPr>
        <w:jc w:val="left"/>
        <w:rPr>
          <w:lang w:val="en-US"/>
        </w:rPr>
      </w:pPr>
    </w:p>
    <w:p w14:paraId="1DD60631" w14:textId="77777777" w:rsidR="00704756" w:rsidRDefault="00704756" w:rsidP="002A6A8A">
      <w:pPr>
        <w:jc w:val="left"/>
        <w:rPr>
          <w:lang w:val="en-US"/>
        </w:rPr>
      </w:pPr>
    </w:p>
    <w:p w14:paraId="54D06696" w14:textId="77777777" w:rsidR="00704756" w:rsidRDefault="00704756" w:rsidP="002A6A8A">
      <w:pPr>
        <w:jc w:val="left"/>
        <w:rPr>
          <w:lang w:val="en-US"/>
        </w:rPr>
      </w:pPr>
    </w:p>
    <w:p w14:paraId="40FC3812" w14:textId="77777777" w:rsidR="00704756" w:rsidRDefault="00704756" w:rsidP="002A6A8A">
      <w:pPr>
        <w:jc w:val="left"/>
        <w:rPr>
          <w:lang w:val="en-US"/>
        </w:rPr>
      </w:pPr>
    </w:p>
    <w:p w14:paraId="4136F6EE" w14:textId="77777777" w:rsidR="00704756" w:rsidRDefault="00704756" w:rsidP="002A6A8A">
      <w:pPr>
        <w:jc w:val="left"/>
        <w:rPr>
          <w:lang w:val="en-US"/>
        </w:rPr>
      </w:pPr>
    </w:p>
    <w:p w14:paraId="7F100CEB" w14:textId="77777777" w:rsidR="00704756" w:rsidRDefault="00704756" w:rsidP="002A6A8A">
      <w:pPr>
        <w:jc w:val="left"/>
        <w:rPr>
          <w:lang w:val="en-US"/>
        </w:rPr>
      </w:pPr>
    </w:p>
    <w:p w14:paraId="36292A6C" w14:textId="77777777" w:rsidR="00704756" w:rsidRDefault="00704756" w:rsidP="002A6A8A">
      <w:pPr>
        <w:jc w:val="left"/>
        <w:rPr>
          <w:lang w:val="en-US"/>
        </w:rPr>
      </w:pPr>
    </w:p>
    <w:p w14:paraId="04FB016E" w14:textId="77777777" w:rsidR="00704756" w:rsidRDefault="00704756" w:rsidP="002A6A8A">
      <w:pPr>
        <w:jc w:val="left"/>
        <w:rPr>
          <w:lang w:val="en-US"/>
        </w:rPr>
      </w:pPr>
    </w:p>
    <w:p w14:paraId="42C747BF" w14:textId="77777777" w:rsidR="00704756" w:rsidRDefault="00704756" w:rsidP="002A6A8A">
      <w:pPr>
        <w:jc w:val="left"/>
        <w:rPr>
          <w:lang w:val="en-US"/>
        </w:rPr>
      </w:pPr>
    </w:p>
    <w:p w14:paraId="2720E0B4" w14:textId="77777777" w:rsidR="00704756" w:rsidRDefault="00704756" w:rsidP="002A6A8A">
      <w:pPr>
        <w:jc w:val="left"/>
        <w:rPr>
          <w:lang w:val="en-US"/>
        </w:rPr>
      </w:pPr>
    </w:p>
    <w:p w14:paraId="7BD0A0FD" w14:textId="77777777" w:rsidR="00704756" w:rsidRDefault="00704756" w:rsidP="002A6A8A">
      <w:pPr>
        <w:jc w:val="left"/>
        <w:rPr>
          <w:lang w:val="en-US"/>
        </w:rPr>
      </w:pPr>
    </w:p>
    <w:p w14:paraId="25E3E72F" w14:textId="77777777" w:rsidR="00704756" w:rsidRDefault="00704756" w:rsidP="002A6A8A">
      <w:pPr>
        <w:jc w:val="left"/>
        <w:rPr>
          <w:lang w:val="en-US"/>
        </w:rPr>
      </w:pPr>
    </w:p>
    <w:p w14:paraId="3CF155E2" w14:textId="77777777" w:rsidR="00704756" w:rsidRDefault="00704756" w:rsidP="002A6A8A">
      <w:pPr>
        <w:jc w:val="left"/>
        <w:rPr>
          <w:lang w:val="en-US"/>
        </w:rPr>
      </w:pPr>
    </w:p>
    <w:p w14:paraId="590C18AE" w14:textId="77777777" w:rsidR="00704756" w:rsidRDefault="00704756" w:rsidP="002A6A8A">
      <w:pPr>
        <w:jc w:val="left"/>
        <w:rPr>
          <w:lang w:val="en-US"/>
        </w:rPr>
      </w:pPr>
    </w:p>
    <w:p w14:paraId="386CA5BF" w14:textId="77777777" w:rsidR="00704756" w:rsidRDefault="00704756" w:rsidP="002A6A8A">
      <w:pPr>
        <w:jc w:val="left"/>
        <w:rPr>
          <w:lang w:val="en-US"/>
        </w:rPr>
      </w:pPr>
    </w:p>
    <w:p w14:paraId="3B5B515C" w14:textId="77777777" w:rsidR="00704756" w:rsidRDefault="00704756" w:rsidP="002A6A8A">
      <w:pPr>
        <w:jc w:val="left"/>
        <w:rPr>
          <w:lang w:val="en-US"/>
        </w:rPr>
      </w:pPr>
    </w:p>
    <w:p w14:paraId="5CBD88C7" w14:textId="77777777" w:rsidR="00704756" w:rsidRDefault="00704756" w:rsidP="002A6A8A">
      <w:pPr>
        <w:jc w:val="left"/>
        <w:rPr>
          <w:lang w:val="en-US"/>
        </w:rPr>
      </w:pPr>
    </w:p>
    <w:p w14:paraId="070FB9FB" w14:textId="77777777" w:rsidR="00704756" w:rsidRDefault="00704756" w:rsidP="002A6A8A">
      <w:pPr>
        <w:jc w:val="left"/>
        <w:rPr>
          <w:lang w:val="en-US"/>
        </w:rPr>
      </w:pPr>
    </w:p>
    <w:tbl>
      <w:tblPr>
        <w:tblStyle w:val="TableGrid"/>
        <w:tblW w:w="0" w:type="auto"/>
        <w:tblLook w:val="04A0" w:firstRow="1" w:lastRow="0" w:firstColumn="1" w:lastColumn="0" w:noHBand="0" w:noVBand="1"/>
      </w:tblPr>
      <w:tblGrid>
        <w:gridCol w:w="3397"/>
        <w:gridCol w:w="2133"/>
        <w:gridCol w:w="2766"/>
      </w:tblGrid>
      <w:tr w:rsidR="00704756" w14:paraId="7279BAAB" w14:textId="77777777" w:rsidTr="00BB6F2F">
        <w:tc>
          <w:tcPr>
            <w:tcW w:w="3397" w:type="dxa"/>
          </w:tcPr>
          <w:p w14:paraId="2BAC3C8B" w14:textId="49025221" w:rsidR="00704756" w:rsidRDefault="00704756" w:rsidP="00BB6F2F">
            <w:pPr>
              <w:jc w:val="left"/>
              <w:rPr>
                <w:lang w:val="en-US"/>
              </w:rPr>
            </w:pPr>
            <w:r>
              <w:rPr>
                <w:lang w:val="en-US"/>
              </w:rPr>
              <w:lastRenderedPageBreak/>
              <w:t>B261703</w:t>
            </w:r>
          </w:p>
          <w:p w14:paraId="099B6EB0" w14:textId="77777777" w:rsidR="00704756" w:rsidRDefault="00704756" w:rsidP="00BB6F2F">
            <w:pPr>
              <w:jc w:val="left"/>
              <w:rPr>
                <w:lang w:val="en-US"/>
              </w:rPr>
            </w:pPr>
          </w:p>
          <w:p w14:paraId="2AF20B07" w14:textId="34A184FB" w:rsidR="00704756" w:rsidRDefault="00704756" w:rsidP="00BB6F2F">
            <w:pPr>
              <w:jc w:val="left"/>
              <w:rPr>
                <w:lang w:val="en-US"/>
              </w:rPr>
            </w:pPr>
            <w:r>
              <w:rPr>
                <w:lang w:val="en-US"/>
              </w:rPr>
              <w:t xml:space="preserve">Overall mark: </w:t>
            </w:r>
            <w:commentRangeStart w:id="9"/>
            <w:r>
              <w:rPr>
                <w:lang w:val="en-US"/>
              </w:rPr>
              <w:t>64.5</w:t>
            </w:r>
            <w:commentRangeEnd w:id="9"/>
            <w:r w:rsidR="00CB1B4E">
              <w:rPr>
                <w:rStyle w:val="CommentReference"/>
              </w:rPr>
              <w:commentReference w:id="9"/>
            </w:r>
          </w:p>
          <w:p w14:paraId="229DC667" w14:textId="77777777" w:rsidR="00704756" w:rsidRPr="00704756" w:rsidRDefault="00704756" w:rsidP="00BB6F2F">
            <w:pPr>
              <w:jc w:val="left"/>
              <w:rPr>
                <w:lang w:val="en-US"/>
              </w:rPr>
            </w:pPr>
          </w:p>
        </w:tc>
        <w:tc>
          <w:tcPr>
            <w:tcW w:w="2133" w:type="dxa"/>
          </w:tcPr>
          <w:p w14:paraId="19D117C1" w14:textId="77777777" w:rsidR="00704756" w:rsidRDefault="00704756" w:rsidP="00BB6F2F">
            <w:pPr>
              <w:jc w:val="left"/>
            </w:pPr>
          </w:p>
        </w:tc>
        <w:tc>
          <w:tcPr>
            <w:tcW w:w="2766" w:type="dxa"/>
          </w:tcPr>
          <w:p w14:paraId="0588F709" w14:textId="77777777" w:rsidR="00704756" w:rsidRDefault="00704756" w:rsidP="00BB6F2F">
            <w:pPr>
              <w:jc w:val="left"/>
            </w:pPr>
          </w:p>
        </w:tc>
      </w:tr>
      <w:tr w:rsidR="00704756" w14:paraId="06FEA1B1" w14:textId="77777777" w:rsidTr="00BB6F2F">
        <w:tc>
          <w:tcPr>
            <w:tcW w:w="3397" w:type="dxa"/>
          </w:tcPr>
          <w:p w14:paraId="42FB22A0" w14:textId="47A71E8C" w:rsidR="00704756" w:rsidRPr="00704756" w:rsidRDefault="00704756" w:rsidP="00704756">
            <w:pPr>
              <w:pStyle w:val="ListParagraph"/>
              <w:numPr>
                <w:ilvl w:val="0"/>
                <w:numId w:val="4"/>
              </w:numPr>
              <w:jc w:val="left"/>
              <w:rPr>
                <w:lang w:val="en-US"/>
              </w:rPr>
            </w:pPr>
            <w:r w:rsidRPr="00704756">
              <w:rPr>
                <w:lang w:val="en-US"/>
              </w:rPr>
              <w:t>Business Question and Answer</w:t>
            </w:r>
          </w:p>
        </w:tc>
        <w:tc>
          <w:tcPr>
            <w:tcW w:w="2133" w:type="dxa"/>
          </w:tcPr>
          <w:p w14:paraId="376C36F5" w14:textId="48471CD5" w:rsidR="00704756" w:rsidRPr="002A6A8A" w:rsidRDefault="00704756" w:rsidP="00BB6F2F">
            <w:pPr>
              <w:jc w:val="left"/>
              <w:rPr>
                <w:lang w:val="en-US"/>
              </w:rPr>
            </w:pPr>
            <w:r>
              <w:rPr>
                <w:lang w:val="en-US"/>
              </w:rPr>
              <w:t>Very Good</w:t>
            </w:r>
          </w:p>
        </w:tc>
        <w:tc>
          <w:tcPr>
            <w:tcW w:w="2766" w:type="dxa"/>
          </w:tcPr>
          <w:p w14:paraId="4D851EE2" w14:textId="2116F790" w:rsidR="00704756" w:rsidRPr="002A6A8A" w:rsidRDefault="007559AA" w:rsidP="00BB6F2F">
            <w:pPr>
              <w:jc w:val="left"/>
              <w:rPr>
                <w:lang w:val="en-US"/>
              </w:rPr>
            </w:pPr>
            <w:r>
              <w:rPr>
                <w:lang w:val="en-US"/>
              </w:rPr>
              <w:t>The business question is stated very clearly with solid and logical analysis.</w:t>
            </w:r>
          </w:p>
        </w:tc>
      </w:tr>
      <w:tr w:rsidR="00704756" w14:paraId="61CC27C5" w14:textId="77777777" w:rsidTr="00BB6F2F">
        <w:tc>
          <w:tcPr>
            <w:tcW w:w="3397" w:type="dxa"/>
          </w:tcPr>
          <w:p w14:paraId="718DB1C1" w14:textId="077391B2" w:rsidR="00704756" w:rsidRPr="00704756" w:rsidRDefault="00704756" w:rsidP="00704756">
            <w:pPr>
              <w:pStyle w:val="ListParagraph"/>
              <w:numPr>
                <w:ilvl w:val="0"/>
                <w:numId w:val="4"/>
              </w:numPr>
              <w:jc w:val="left"/>
              <w:rPr>
                <w:lang w:val="en-US"/>
              </w:rPr>
            </w:pPr>
            <w:r w:rsidRPr="00704756">
              <w:rPr>
                <w:lang w:val="en-US"/>
              </w:rPr>
              <w:t>Using the Data</w:t>
            </w:r>
          </w:p>
        </w:tc>
        <w:tc>
          <w:tcPr>
            <w:tcW w:w="2133" w:type="dxa"/>
          </w:tcPr>
          <w:p w14:paraId="63E92AA1" w14:textId="648A81DE" w:rsidR="00704756" w:rsidRPr="002A6A8A" w:rsidRDefault="00704756" w:rsidP="00BB6F2F">
            <w:pPr>
              <w:jc w:val="left"/>
              <w:rPr>
                <w:lang w:val="en-US"/>
              </w:rPr>
            </w:pPr>
            <w:r>
              <w:rPr>
                <w:lang w:val="en-US"/>
              </w:rPr>
              <w:t>Very Good</w:t>
            </w:r>
          </w:p>
        </w:tc>
        <w:tc>
          <w:tcPr>
            <w:tcW w:w="2766" w:type="dxa"/>
          </w:tcPr>
          <w:p w14:paraId="03154386" w14:textId="14283E7E" w:rsidR="00704756" w:rsidRPr="002A6A8A" w:rsidRDefault="007559AA" w:rsidP="00BB6F2F">
            <w:pPr>
              <w:jc w:val="left"/>
              <w:rPr>
                <w:lang w:val="en-US"/>
              </w:rPr>
            </w:pPr>
            <w:r>
              <w:rPr>
                <w:lang w:val="en-US"/>
              </w:rPr>
              <w:t>A wide range of data attributes are used to answer the proposed question. Why the selected attributes are useful for the question is well explained.</w:t>
            </w:r>
          </w:p>
        </w:tc>
      </w:tr>
      <w:tr w:rsidR="00704756" w14:paraId="0A377219" w14:textId="77777777" w:rsidTr="00BB6F2F">
        <w:tc>
          <w:tcPr>
            <w:tcW w:w="3397" w:type="dxa"/>
          </w:tcPr>
          <w:p w14:paraId="701EA455" w14:textId="77777777" w:rsidR="00704756" w:rsidRPr="002A6A8A" w:rsidRDefault="00704756" w:rsidP="00704756">
            <w:pPr>
              <w:pStyle w:val="ListParagraph"/>
              <w:numPr>
                <w:ilvl w:val="0"/>
                <w:numId w:val="4"/>
              </w:numPr>
              <w:jc w:val="left"/>
              <w:rPr>
                <w:lang w:val="en-US"/>
              </w:rPr>
            </w:pPr>
            <w:r>
              <w:rPr>
                <w:lang w:val="en-US"/>
              </w:rPr>
              <w:t>Visualization</w:t>
            </w:r>
          </w:p>
        </w:tc>
        <w:tc>
          <w:tcPr>
            <w:tcW w:w="2133" w:type="dxa"/>
          </w:tcPr>
          <w:p w14:paraId="629333B5" w14:textId="77777777" w:rsidR="00704756" w:rsidRPr="002A6A8A" w:rsidRDefault="00704756" w:rsidP="00BB6F2F">
            <w:pPr>
              <w:jc w:val="left"/>
              <w:rPr>
                <w:lang w:val="en-US"/>
              </w:rPr>
            </w:pPr>
            <w:r>
              <w:rPr>
                <w:lang w:val="en-US"/>
              </w:rPr>
              <w:t>Good</w:t>
            </w:r>
          </w:p>
        </w:tc>
        <w:tc>
          <w:tcPr>
            <w:tcW w:w="2766" w:type="dxa"/>
          </w:tcPr>
          <w:p w14:paraId="44339712" w14:textId="758622C6" w:rsidR="00704756" w:rsidRPr="00774C4C" w:rsidRDefault="007559AA" w:rsidP="00BB6F2F">
            <w:pPr>
              <w:jc w:val="left"/>
              <w:rPr>
                <w:lang w:val="en-US"/>
              </w:rPr>
            </w:pPr>
            <w:r>
              <w:rPr>
                <w:lang w:val="en-US"/>
              </w:rPr>
              <w:t>The visualization is good overall, but the last subplot ‘Booking changes vs. Lead Time’ needs more clarification.</w:t>
            </w:r>
          </w:p>
        </w:tc>
      </w:tr>
      <w:tr w:rsidR="00704756" w14:paraId="2AA009A8" w14:textId="77777777" w:rsidTr="00BB6F2F">
        <w:tc>
          <w:tcPr>
            <w:tcW w:w="3397" w:type="dxa"/>
          </w:tcPr>
          <w:p w14:paraId="0C20D36C" w14:textId="77777777" w:rsidR="00704756" w:rsidRPr="002A6A8A" w:rsidRDefault="00704756" w:rsidP="00704756">
            <w:pPr>
              <w:pStyle w:val="ListParagraph"/>
              <w:numPr>
                <w:ilvl w:val="0"/>
                <w:numId w:val="4"/>
              </w:numPr>
              <w:jc w:val="left"/>
              <w:rPr>
                <w:lang w:val="en-US"/>
              </w:rPr>
            </w:pPr>
            <w:r>
              <w:rPr>
                <w:lang w:val="en-US"/>
              </w:rPr>
              <w:t>Code Quality &amp; Structure</w:t>
            </w:r>
          </w:p>
        </w:tc>
        <w:tc>
          <w:tcPr>
            <w:tcW w:w="2133" w:type="dxa"/>
          </w:tcPr>
          <w:p w14:paraId="625B7B66" w14:textId="77777777" w:rsidR="00704756" w:rsidRPr="002A6A8A" w:rsidRDefault="00704756" w:rsidP="00BB6F2F">
            <w:pPr>
              <w:jc w:val="left"/>
              <w:rPr>
                <w:lang w:val="en-US"/>
              </w:rPr>
            </w:pPr>
            <w:r>
              <w:rPr>
                <w:lang w:val="en-US"/>
              </w:rPr>
              <w:t>Good</w:t>
            </w:r>
          </w:p>
        </w:tc>
        <w:tc>
          <w:tcPr>
            <w:tcW w:w="2766" w:type="dxa"/>
          </w:tcPr>
          <w:p w14:paraId="6A99D57D" w14:textId="46C8F537" w:rsidR="00704756" w:rsidRPr="00704756" w:rsidRDefault="007559AA" w:rsidP="00BB6F2F">
            <w:pPr>
              <w:jc w:val="left"/>
              <w:rPr>
                <w:lang w:val="en-US"/>
              </w:rPr>
            </w:pPr>
            <w:r>
              <w:rPr>
                <w:lang w:val="en-US"/>
              </w:rPr>
              <w:t>The code structure is clear overall, except that the data file seems not imported correctly (do not use the file name and path that works only on your machine).</w:t>
            </w:r>
          </w:p>
        </w:tc>
      </w:tr>
    </w:tbl>
    <w:p w14:paraId="589F456D" w14:textId="77777777" w:rsidR="00704756" w:rsidRDefault="00704756" w:rsidP="00704756">
      <w:pPr>
        <w:jc w:val="left"/>
      </w:pPr>
    </w:p>
    <w:p w14:paraId="242E9F91" w14:textId="77777777" w:rsidR="00704756" w:rsidRDefault="00704756" w:rsidP="002A6A8A">
      <w:pPr>
        <w:jc w:val="left"/>
        <w:rPr>
          <w:lang w:val="en-US"/>
        </w:rPr>
      </w:pPr>
    </w:p>
    <w:p w14:paraId="4EBB0408" w14:textId="77777777" w:rsidR="007559AA" w:rsidRDefault="007559AA" w:rsidP="002A6A8A">
      <w:pPr>
        <w:jc w:val="left"/>
        <w:rPr>
          <w:lang w:val="en-US"/>
        </w:rPr>
      </w:pPr>
    </w:p>
    <w:p w14:paraId="6226C475" w14:textId="77777777" w:rsidR="007559AA" w:rsidRDefault="007559AA" w:rsidP="002A6A8A">
      <w:pPr>
        <w:jc w:val="left"/>
        <w:rPr>
          <w:lang w:val="en-US"/>
        </w:rPr>
      </w:pPr>
    </w:p>
    <w:p w14:paraId="6368F8EA" w14:textId="77777777" w:rsidR="007559AA" w:rsidRDefault="007559AA" w:rsidP="002A6A8A">
      <w:pPr>
        <w:jc w:val="left"/>
        <w:rPr>
          <w:lang w:val="en-US"/>
        </w:rPr>
      </w:pPr>
    </w:p>
    <w:p w14:paraId="2F2435DD" w14:textId="77777777" w:rsidR="007559AA" w:rsidRDefault="007559AA" w:rsidP="002A6A8A">
      <w:pPr>
        <w:jc w:val="left"/>
        <w:rPr>
          <w:lang w:val="en-US"/>
        </w:rPr>
      </w:pPr>
    </w:p>
    <w:p w14:paraId="16545B9C" w14:textId="77777777" w:rsidR="007559AA" w:rsidRDefault="007559AA" w:rsidP="002A6A8A">
      <w:pPr>
        <w:jc w:val="left"/>
        <w:rPr>
          <w:lang w:val="en-US"/>
        </w:rPr>
      </w:pPr>
    </w:p>
    <w:p w14:paraId="0AB7CAA1" w14:textId="77777777" w:rsidR="007559AA" w:rsidRDefault="007559AA" w:rsidP="002A6A8A">
      <w:pPr>
        <w:jc w:val="left"/>
        <w:rPr>
          <w:lang w:val="en-US"/>
        </w:rPr>
      </w:pPr>
    </w:p>
    <w:p w14:paraId="40B8865E" w14:textId="77777777" w:rsidR="007559AA" w:rsidRDefault="007559AA" w:rsidP="002A6A8A">
      <w:pPr>
        <w:jc w:val="left"/>
        <w:rPr>
          <w:lang w:val="en-US"/>
        </w:rPr>
      </w:pPr>
    </w:p>
    <w:p w14:paraId="775C1A90" w14:textId="77777777" w:rsidR="007559AA" w:rsidRDefault="007559AA" w:rsidP="002A6A8A">
      <w:pPr>
        <w:jc w:val="left"/>
        <w:rPr>
          <w:lang w:val="en-US"/>
        </w:rPr>
      </w:pPr>
    </w:p>
    <w:p w14:paraId="369ACE13" w14:textId="77777777" w:rsidR="007559AA" w:rsidRDefault="007559AA" w:rsidP="002A6A8A">
      <w:pPr>
        <w:jc w:val="left"/>
        <w:rPr>
          <w:lang w:val="en-US"/>
        </w:rPr>
      </w:pPr>
    </w:p>
    <w:p w14:paraId="1FED9291" w14:textId="77777777" w:rsidR="007559AA" w:rsidRDefault="007559AA" w:rsidP="002A6A8A">
      <w:pPr>
        <w:jc w:val="left"/>
        <w:rPr>
          <w:lang w:val="en-US"/>
        </w:rPr>
      </w:pPr>
    </w:p>
    <w:p w14:paraId="7C4D8762" w14:textId="77777777" w:rsidR="007559AA" w:rsidRDefault="007559AA" w:rsidP="002A6A8A">
      <w:pPr>
        <w:jc w:val="left"/>
        <w:rPr>
          <w:lang w:val="en-US"/>
        </w:rPr>
      </w:pPr>
    </w:p>
    <w:p w14:paraId="1B8267D5" w14:textId="77777777" w:rsidR="007559AA" w:rsidRDefault="007559AA" w:rsidP="002A6A8A">
      <w:pPr>
        <w:jc w:val="left"/>
        <w:rPr>
          <w:lang w:val="en-US"/>
        </w:rPr>
      </w:pPr>
    </w:p>
    <w:p w14:paraId="52E3011E" w14:textId="77777777" w:rsidR="007559AA" w:rsidRDefault="007559AA" w:rsidP="002A6A8A">
      <w:pPr>
        <w:jc w:val="left"/>
        <w:rPr>
          <w:lang w:val="en-US"/>
        </w:rPr>
      </w:pPr>
    </w:p>
    <w:p w14:paraId="6EF79FE6" w14:textId="77777777" w:rsidR="007559AA" w:rsidRDefault="007559AA" w:rsidP="002A6A8A">
      <w:pPr>
        <w:jc w:val="left"/>
        <w:rPr>
          <w:lang w:val="en-US"/>
        </w:rPr>
      </w:pPr>
    </w:p>
    <w:p w14:paraId="15DE98E3" w14:textId="77777777" w:rsidR="007559AA" w:rsidRDefault="007559AA" w:rsidP="002A6A8A">
      <w:pPr>
        <w:jc w:val="left"/>
        <w:rPr>
          <w:lang w:val="en-US"/>
        </w:rPr>
      </w:pPr>
    </w:p>
    <w:p w14:paraId="541464F0" w14:textId="77777777" w:rsidR="007559AA" w:rsidRDefault="007559AA" w:rsidP="002A6A8A">
      <w:pPr>
        <w:jc w:val="left"/>
        <w:rPr>
          <w:lang w:val="en-US"/>
        </w:rPr>
      </w:pPr>
    </w:p>
    <w:p w14:paraId="6A0D9F0C" w14:textId="77777777" w:rsidR="007559AA" w:rsidRDefault="007559AA" w:rsidP="002A6A8A">
      <w:pPr>
        <w:jc w:val="left"/>
        <w:rPr>
          <w:lang w:val="en-US"/>
        </w:rPr>
      </w:pPr>
    </w:p>
    <w:p w14:paraId="13589616" w14:textId="77777777" w:rsidR="007559AA" w:rsidRDefault="007559AA" w:rsidP="002A6A8A">
      <w:pPr>
        <w:jc w:val="left"/>
        <w:rPr>
          <w:lang w:val="en-US"/>
        </w:rPr>
      </w:pPr>
    </w:p>
    <w:tbl>
      <w:tblPr>
        <w:tblStyle w:val="TableGrid"/>
        <w:tblW w:w="0" w:type="auto"/>
        <w:tblLook w:val="04A0" w:firstRow="1" w:lastRow="0" w:firstColumn="1" w:lastColumn="0" w:noHBand="0" w:noVBand="1"/>
      </w:tblPr>
      <w:tblGrid>
        <w:gridCol w:w="3397"/>
        <w:gridCol w:w="2133"/>
        <w:gridCol w:w="2766"/>
      </w:tblGrid>
      <w:tr w:rsidR="007559AA" w14:paraId="12684CCE" w14:textId="77777777" w:rsidTr="00BB6F2F">
        <w:tc>
          <w:tcPr>
            <w:tcW w:w="3397" w:type="dxa"/>
          </w:tcPr>
          <w:p w14:paraId="173C2AA2" w14:textId="061A76BF" w:rsidR="007559AA" w:rsidRDefault="007559AA" w:rsidP="00BB6F2F">
            <w:pPr>
              <w:jc w:val="left"/>
              <w:rPr>
                <w:lang w:val="en-US"/>
              </w:rPr>
            </w:pPr>
            <w:r>
              <w:rPr>
                <w:lang w:val="en-US"/>
              </w:rPr>
              <w:lastRenderedPageBreak/>
              <w:t>B268426</w:t>
            </w:r>
          </w:p>
          <w:p w14:paraId="7A3C4863" w14:textId="77777777" w:rsidR="007559AA" w:rsidRDefault="007559AA" w:rsidP="00BB6F2F">
            <w:pPr>
              <w:jc w:val="left"/>
              <w:rPr>
                <w:lang w:val="en-US"/>
              </w:rPr>
            </w:pPr>
          </w:p>
          <w:p w14:paraId="75B1FF5D" w14:textId="2148C1FC" w:rsidR="007559AA" w:rsidRDefault="007559AA" w:rsidP="00BB6F2F">
            <w:pPr>
              <w:jc w:val="left"/>
              <w:rPr>
                <w:lang w:val="en-US"/>
              </w:rPr>
            </w:pPr>
            <w:r>
              <w:rPr>
                <w:lang w:val="en-US"/>
              </w:rPr>
              <w:t>Overall mark: 66</w:t>
            </w:r>
          </w:p>
          <w:p w14:paraId="489E874C" w14:textId="77777777" w:rsidR="007559AA" w:rsidRPr="00704756" w:rsidRDefault="007559AA" w:rsidP="00BB6F2F">
            <w:pPr>
              <w:jc w:val="left"/>
              <w:rPr>
                <w:lang w:val="en-US"/>
              </w:rPr>
            </w:pPr>
          </w:p>
        </w:tc>
        <w:tc>
          <w:tcPr>
            <w:tcW w:w="2133" w:type="dxa"/>
          </w:tcPr>
          <w:p w14:paraId="04B959D6" w14:textId="77777777" w:rsidR="007559AA" w:rsidRDefault="007559AA" w:rsidP="00BB6F2F">
            <w:pPr>
              <w:jc w:val="left"/>
            </w:pPr>
          </w:p>
        </w:tc>
        <w:tc>
          <w:tcPr>
            <w:tcW w:w="2766" w:type="dxa"/>
          </w:tcPr>
          <w:p w14:paraId="55B81772" w14:textId="77777777" w:rsidR="007559AA" w:rsidRDefault="007559AA" w:rsidP="00BB6F2F">
            <w:pPr>
              <w:jc w:val="left"/>
            </w:pPr>
          </w:p>
        </w:tc>
      </w:tr>
      <w:tr w:rsidR="007559AA" w14:paraId="7F55AF4E" w14:textId="77777777" w:rsidTr="00BB6F2F">
        <w:tc>
          <w:tcPr>
            <w:tcW w:w="3397" w:type="dxa"/>
          </w:tcPr>
          <w:p w14:paraId="46572CE3" w14:textId="77777777" w:rsidR="007559AA" w:rsidRPr="002A6A8A" w:rsidRDefault="007559AA" w:rsidP="00BB6F2F">
            <w:pPr>
              <w:pStyle w:val="ListParagraph"/>
              <w:numPr>
                <w:ilvl w:val="0"/>
                <w:numId w:val="1"/>
              </w:numPr>
              <w:jc w:val="left"/>
              <w:rPr>
                <w:lang w:val="en-US"/>
              </w:rPr>
            </w:pPr>
            <w:r>
              <w:rPr>
                <w:lang w:val="en-US"/>
              </w:rPr>
              <w:t>Business Question and Answer</w:t>
            </w:r>
          </w:p>
        </w:tc>
        <w:tc>
          <w:tcPr>
            <w:tcW w:w="2133" w:type="dxa"/>
          </w:tcPr>
          <w:p w14:paraId="1961E732" w14:textId="7BE9A9BB" w:rsidR="007559AA" w:rsidRPr="002A6A8A" w:rsidRDefault="007559AA" w:rsidP="00BB6F2F">
            <w:pPr>
              <w:jc w:val="left"/>
              <w:rPr>
                <w:lang w:val="en-US"/>
              </w:rPr>
            </w:pPr>
            <w:r>
              <w:rPr>
                <w:lang w:val="en-US"/>
              </w:rPr>
              <w:t>Very Good</w:t>
            </w:r>
          </w:p>
        </w:tc>
        <w:tc>
          <w:tcPr>
            <w:tcW w:w="2766" w:type="dxa"/>
          </w:tcPr>
          <w:p w14:paraId="5BEF1DC3" w14:textId="2A0B7414" w:rsidR="007559AA" w:rsidRPr="002A6A8A" w:rsidRDefault="007559AA" w:rsidP="00BB6F2F">
            <w:pPr>
              <w:jc w:val="left"/>
              <w:rPr>
                <w:lang w:val="en-US"/>
              </w:rPr>
            </w:pPr>
            <w:r>
              <w:rPr>
                <w:lang w:val="en-US"/>
              </w:rPr>
              <w:t>The business question is stated very clearly with solid analysis. The proposed question and the presented analysis are insightful.</w:t>
            </w:r>
          </w:p>
        </w:tc>
      </w:tr>
      <w:tr w:rsidR="007559AA" w14:paraId="6C37D494" w14:textId="77777777" w:rsidTr="00BB6F2F">
        <w:tc>
          <w:tcPr>
            <w:tcW w:w="3397" w:type="dxa"/>
          </w:tcPr>
          <w:p w14:paraId="15335201" w14:textId="77777777" w:rsidR="007559AA" w:rsidRPr="002A6A8A" w:rsidRDefault="007559AA" w:rsidP="00BB6F2F">
            <w:pPr>
              <w:pStyle w:val="ListParagraph"/>
              <w:numPr>
                <w:ilvl w:val="0"/>
                <w:numId w:val="1"/>
              </w:numPr>
              <w:jc w:val="left"/>
              <w:rPr>
                <w:lang w:val="en-US"/>
              </w:rPr>
            </w:pPr>
            <w:r>
              <w:rPr>
                <w:lang w:val="en-US"/>
              </w:rPr>
              <w:t>Using the Data</w:t>
            </w:r>
          </w:p>
        </w:tc>
        <w:tc>
          <w:tcPr>
            <w:tcW w:w="2133" w:type="dxa"/>
          </w:tcPr>
          <w:p w14:paraId="6CDD9DD8" w14:textId="69FFC815" w:rsidR="007559AA" w:rsidRPr="002A6A8A" w:rsidRDefault="007559AA" w:rsidP="00BB6F2F">
            <w:pPr>
              <w:jc w:val="left"/>
              <w:rPr>
                <w:lang w:val="en-US"/>
              </w:rPr>
            </w:pPr>
            <w:r>
              <w:rPr>
                <w:lang w:val="en-US"/>
              </w:rPr>
              <w:t>Very Good</w:t>
            </w:r>
          </w:p>
        </w:tc>
        <w:tc>
          <w:tcPr>
            <w:tcW w:w="2766" w:type="dxa"/>
          </w:tcPr>
          <w:p w14:paraId="0CFD4B20" w14:textId="2E853C86" w:rsidR="007559AA" w:rsidRPr="002A6A8A" w:rsidRDefault="007559AA" w:rsidP="00BB6F2F">
            <w:pPr>
              <w:jc w:val="left"/>
              <w:rPr>
                <w:lang w:val="en-US"/>
              </w:rPr>
            </w:pPr>
            <w:commentRangeStart w:id="10"/>
            <w:r>
              <w:rPr>
                <w:lang w:val="en-US"/>
              </w:rPr>
              <w:t xml:space="preserve">The data is appropriately used with </w:t>
            </w:r>
            <w:proofErr w:type="gramStart"/>
            <w:r>
              <w:rPr>
                <w:lang w:val="en-US"/>
              </w:rPr>
              <w:t>own</w:t>
            </w:r>
            <w:proofErr w:type="gramEnd"/>
            <w:r>
              <w:rPr>
                <w:lang w:val="en-US"/>
              </w:rPr>
              <w:t xml:space="preserve"> understanding of which attributes to select</w:t>
            </w:r>
            <w:r w:rsidR="001267D9">
              <w:rPr>
                <w:lang w:val="en-US"/>
              </w:rPr>
              <w:t>.</w:t>
            </w:r>
            <w:commentRangeEnd w:id="10"/>
            <w:r w:rsidR="005F147F">
              <w:rPr>
                <w:rStyle w:val="CommentReference"/>
              </w:rPr>
              <w:commentReference w:id="10"/>
            </w:r>
          </w:p>
        </w:tc>
      </w:tr>
      <w:tr w:rsidR="007559AA" w14:paraId="489C2E67" w14:textId="77777777" w:rsidTr="00BB6F2F">
        <w:tc>
          <w:tcPr>
            <w:tcW w:w="3397" w:type="dxa"/>
          </w:tcPr>
          <w:p w14:paraId="34E31652" w14:textId="77777777" w:rsidR="007559AA" w:rsidRPr="002A6A8A" w:rsidRDefault="007559AA" w:rsidP="00BB6F2F">
            <w:pPr>
              <w:pStyle w:val="ListParagraph"/>
              <w:numPr>
                <w:ilvl w:val="0"/>
                <w:numId w:val="1"/>
              </w:numPr>
              <w:jc w:val="left"/>
              <w:rPr>
                <w:lang w:val="en-US"/>
              </w:rPr>
            </w:pPr>
            <w:r>
              <w:rPr>
                <w:lang w:val="en-US"/>
              </w:rPr>
              <w:t>Visualization</w:t>
            </w:r>
          </w:p>
        </w:tc>
        <w:tc>
          <w:tcPr>
            <w:tcW w:w="2133" w:type="dxa"/>
          </w:tcPr>
          <w:p w14:paraId="06DC18A4" w14:textId="2F0C0A7C" w:rsidR="007559AA" w:rsidRPr="002A6A8A" w:rsidRDefault="007559AA" w:rsidP="00BB6F2F">
            <w:pPr>
              <w:jc w:val="left"/>
              <w:rPr>
                <w:lang w:val="en-US"/>
              </w:rPr>
            </w:pPr>
            <w:r>
              <w:rPr>
                <w:lang w:val="en-US"/>
              </w:rPr>
              <w:t>Good</w:t>
            </w:r>
          </w:p>
        </w:tc>
        <w:tc>
          <w:tcPr>
            <w:tcW w:w="2766" w:type="dxa"/>
          </w:tcPr>
          <w:p w14:paraId="44A9FEAE" w14:textId="0052A79A" w:rsidR="007559AA" w:rsidRPr="00774C4C" w:rsidRDefault="001267D9" w:rsidP="00BB6F2F">
            <w:pPr>
              <w:jc w:val="left"/>
              <w:rPr>
                <w:lang w:val="en-US"/>
              </w:rPr>
            </w:pPr>
            <w:commentRangeStart w:id="11"/>
            <w:r>
              <w:rPr>
                <w:lang w:val="en-US"/>
              </w:rPr>
              <w:t>The visualization is good with clearly stated axis labels and bar values.</w:t>
            </w:r>
            <w:commentRangeEnd w:id="11"/>
            <w:r w:rsidR="005F147F">
              <w:rPr>
                <w:rStyle w:val="CommentReference"/>
              </w:rPr>
              <w:commentReference w:id="11"/>
            </w:r>
          </w:p>
        </w:tc>
      </w:tr>
      <w:tr w:rsidR="007559AA" w14:paraId="45900E6F" w14:textId="77777777" w:rsidTr="00BB6F2F">
        <w:tc>
          <w:tcPr>
            <w:tcW w:w="3397" w:type="dxa"/>
          </w:tcPr>
          <w:p w14:paraId="2AAD136A" w14:textId="77777777" w:rsidR="007559AA" w:rsidRPr="002A6A8A" w:rsidRDefault="007559AA" w:rsidP="00BB6F2F">
            <w:pPr>
              <w:pStyle w:val="ListParagraph"/>
              <w:numPr>
                <w:ilvl w:val="0"/>
                <w:numId w:val="1"/>
              </w:numPr>
              <w:jc w:val="left"/>
              <w:rPr>
                <w:lang w:val="en-US"/>
              </w:rPr>
            </w:pPr>
            <w:r>
              <w:rPr>
                <w:lang w:val="en-US"/>
              </w:rPr>
              <w:t>Code Quality &amp; Structure</w:t>
            </w:r>
          </w:p>
        </w:tc>
        <w:tc>
          <w:tcPr>
            <w:tcW w:w="2133" w:type="dxa"/>
          </w:tcPr>
          <w:p w14:paraId="4CCE95DC" w14:textId="7BFB045F" w:rsidR="007559AA" w:rsidRPr="002A6A8A" w:rsidRDefault="007559AA" w:rsidP="00BB6F2F">
            <w:pPr>
              <w:jc w:val="left"/>
              <w:rPr>
                <w:lang w:val="en-US"/>
              </w:rPr>
            </w:pPr>
            <w:r>
              <w:rPr>
                <w:lang w:val="en-US"/>
              </w:rPr>
              <w:t>Good</w:t>
            </w:r>
          </w:p>
        </w:tc>
        <w:tc>
          <w:tcPr>
            <w:tcW w:w="2766" w:type="dxa"/>
          </w:tcPr>
          <w:p w14:paraId="2C57F649" w14:textId="1EC5213C" w:rsidR="007559AA" w:rsidRPr="00704756" w:rsidRDefault="007559AA" w:rsidP="00BB6F2F">
            <w:pPr>
              <w:jc w:val="left"/>
              <w:rPr>
                <w:lang w:val="en-US"/>
              </w:rPr>
            </w:pPr>
            <w:r>
              <w:rPr>
                <w:lang w:val="en-US"/>
              </w:rPr>
              <w:t>The code structure is good</w:t>
            </w:r>
            <w:r w:rsidR="001267D9">
              <w:rPr>
                <w:lang w:val="en-US"/>
              </w:rPr>
              <w:t xml:space="preserve"> with comments. It is better put the lines of code that do the similar thing in one cell in </w:t>
            </w:r>
            <w:proofErr w:type="spellStart"/>
            <w:r w:rsidR="001267D9">
              <w:rPr>
                <w:lang w:val="en-US"/>
              </w:rPr>
              <w:t>jupyter</w:t>
            </w:r>
            <w:proofErr w:type="spellEnd"/>
            <w:r w:rsidR="001267D9">
              <w:rPr>
                <w:lang w:val="en-US"/>
              </w:rPr>
              <w:t xml:space="preserve"> notebook.</w:t>
            </w:r>
          </w:p>
        </w:tc>
      </w:tr>
    </w:tbl>
    <w:p w14:paraId="42868FD7" w14:textId="77777777" w:rsidR="007559AA" w:rsidRDefault="007559AA" w:rsidP="007559AA">
      <w:pPr>
        <w:jc w:val="left"/>
      </w:pPr>
    </w:p>
    <w:p w14:paraId="47CCCF5E" w14:textId="77777777" w:rsidR="007559AA" w:rsidRPr="007559AA" w:rsidRDefault="007559AA" w:rsidP="002A6A8A">
      <w:pPr>
        <w:jc w:val="left"/>
      </w:pPr>
    </w:p>
    <w:sectPr w:rsidR="007559AA" w:rsidRPr="007559A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uini Qu" w:date="2025-04-08T10:42:00Z" w:initials="RQ">
    <w:p w14:paraId="4B66EEA8" w14:textId="77777777" w:rsidR="00353339" w:rsidRDefault="00353339" w:rsidP="00353339">
      <w:pPr>
        <w:pStyle w:val="CommentText"/>
        <w:jc w:val="left"/>
      </w:pPr>
      <w:r>
        <w:rPr>
          <w:rStyle w:val="CommentReference"/>
        </w:rPr>
        <w:annotationRef/>
      </w:r>
      <w:r>
        <w:t>The final mark is a bit low for this work</w:t>
      </w:r>
    </w:p>
  </w:comment>
  <w:comment w:id="1" w:author="Ruini Qu" w:date="2025-04-08T10:36:00Z" w:initials="RQ">
    <w:p w14:paraId="2CD85BA4" w14:textId="6B39C838" w:rsidR="00353339" w:rsidRDefault="00353339" w:rsidP="00353339">
      <w:pPr>
        <w:pStyle w:val="CommentText"/>
        <w:jc w:val="left"/>
      </w:pPr>
      <w:r>
        <w:rPr>
          <w:rStyle w:val="CommentReference"/>
        </w:rPr>
        <w:annotationRef/>
      </w:r>
      <w:r>
        <w:t xml:space="preserve">Such comment is not critical enough for a good performance, </w:t>
      </w:r>
      <w:r>
        <w:rPr>
          <w:highlight w:val="white"/>
        </w:rPr>
        <w:t>you need to highlight where the student fell short of achieving "very good."</w:t>
      </w:r>
      <w:r>
        <w:t xml:space="preserve"> </w:t>
      </w:r>
    </w:p>
  </w:comment>
  <w:comment w:id="2" w:author="Ruini Qu" w:date="2025-04-08T10:45:00Z" w:initials="RQ">
    <w:p w14:paraId="1E9632F3" w14:textId="77777777" w:rsidR="00353339" w:rsidRDefault="00353339" w:rsidP="00353339">
      <w:pPr>
        <w:pStyle w:val="CommentText"/>
        <w:jc w:val="left"/>
      </w:pPr>
      <w:r>
        <w:rPr>
          <w:rStyle w:val="CommentReference"/>
        </w:rPr>
        <w:annotationRef/>
      </w:r>
      <w:r>
        <w:t xml:space="preserve">Students don’t need to mention this explicitly in their report, as long as the attribute used are self-explainable (such as through the column names). It is only when the data is not sufficient to provide a comprehensive answer to the question, we can question their data selection </w:t>
      </w:r>
    </w:p>
  </w:comment>
  <w:comment w:id="3" w:author="Ruini Qu" w:date="2025-04-08T10:39:00Z" w:initials="RQ">
    <w:p w14:paraId="047A2076" w14:textId="24871E96" w:rsidR="00353339" w:rsidRDefault="00353339" w:rsidP="00353339">
      <w:pPr>
        <w:pStyle w:val="CommentText"/>
        <w:jc w:val="left"/>
      </w:pPr>
      <w:r>
        <w:rPr>
          <w:rStyle w:val="CommentReference"/>
        </w:rPr>
        <w:annotationRef/>
      </w:r>
      <w:r>
        <w:t>We cannot say things like this in the comment, since no advice is given in the instruction for best number of subplots to use</w:t>
      </w:r>
    </w:p>
  </w:comment>
  <w:comment w:id="4" w:author="Ruini Qu" w:date="2025-04-08T10:40:00Z" w:initials="RQ">
    <w:p w14:paraId="0F320D10" w14:textId="77777777" w:rsidR="00353339" w:rsidRDefault="00353339" w:rsidP="00353339">
      <w:pPr>
        <w:pStyle w:val="CommentText"/>
        <w:jc w:val="left"/>
      </w:pPr>
      <w:r>
        <w:rPr>
          <w:rStyle w:val="CommentReference"/>
        </w:rPr>
        <w:annotationRef/>
      </w:r>
      <w:r>
        <w:t>This is a rather general comment, not critical enough for Good</w:t>
      </w:r>
    </w:p>
  </w:comment>
  <w:comment w:id="5" w:author="Ruini Qu" w:date="2025-04-08T10:43:00Z" w:initials="RQ">
    <w:p w14:paraId="71A903F8" w14:textId="77777777" w:rsidR="00353339" w:rsidRDefault="00353339" w:rsidP="00353339">
      <w:pPr>
        <w:pStyle w:val="CommentText"/>
        <w:jc w:val="left"/>
      </w:pPr>
      <w:r>
        <w:rPr>
          <w:rStyle w:val="CommentReference"/>
        </w:rPr>
        <w:annotationRef/>
      </w:r>
      <w:r>
        <w:t xml:space="preserve">The analysis is sufficient to answer the question, hence this comment is not quite accurate </w:t>
      </w:r>
    </w:p>
  </w:comment>
  <w:comment w:id="6" w:author="Ruini Qu" w:date="2025-04-08T10:46:00Z" w:initials="RQ">
    <w:p w14:paraId="2C7C183A" w14:textId="77777777" w:rsidR="00CB1B4E" w:rsidRDefault="00CB1B4E" w:rsidP="00CB1B4E">
      <w:pPr>
        <w:pStyle w:val="CommentText"/>
        <w:jc w:val="left"/>
      </w:pPr>
      <w:r>
        <w:rPr>
          <w:rStyle w:val="CommentReference"/>
        </w:rPr>
        <w:annotationRef/>
      </w:r>
      <w:r>
        <w:t xml:space="preserve">It is already clear why data is relevant for answering the question, making the comment irrelevant </w:t>
      </w:r>
    </w:p>
  </w:comment>
  <w:comment w:id="7" w:author="Ruini Qu" w:date="2025-04-08T10:50:00Z" w:initials="RQ">
    <w:p w14:paraId="59E4B4CD" w14:textId="77777777" w:rsidR="00CB1B4E" w:rsidRDefault="00CB1B4E" w:rsidP="00CB1B4E">
      <w:pPr>
        <w:pStyle w:val="CommentText"/>
        <w:jc w:val="left"/>
      </w:pPr>
      <w:r>
        <w:rPr>
          <w:rStyle w:val="CommentReference"/>
        </w:rPr>
        <w:annotationRef/>
      </w:r>
      <w:r>
        <w:t xml:space="preserve">A bar chart is sufficient and appropriate for the business question. When chart is simple, then we need to look closely, including its title, labels, use of annotation to highlight any observations etc to critique on the performance </w:t>
      </w:r>
    </w:p>
  </w:comment>
  <w:comment w:id="8" w:author="Ruini Qu" w:date="2025-04-08T10:48:00Z" w:initials="RQ">
    <w:p w14:paraId="0AAC37FC" w14:textId="42384AB1" w:rsidR="00CB1B4E" w:rsidRDefault="00CB1B4E" w:rsidP="00CB1B4E">
      <w:pPr>
        <w:pStyle w:val="CommentText"/>
        <w:jc w:val="left"/>
      </w:pPr>
      <w:r>
        <w:rPr>
          <w:rStyle w:val="CommentReference"/>
        </w:rPr>
        <w:annotationRef/>
      </w:r>
      <w:r>
        <w:t>No comments alone cannot be the reason for getting a pass</w:t>
      </w:r>
    </w:p>
  </w:comment>
  <w:comment w:id="9" w:author="Ruini Qu" w:date="2025-04-08T10:51:00Z" w:initials="RQ">
    <w:p w14:paraId="2DDCF64F" w14:textId="77777777" w:rsidR="00CB1B4E" w:rsidRDefault="00CB1B4E" w:rsidP="00CB1B4E">
      <w:pPr>
        <w:pStyle w:val="CommentText"/>
        <w:jc w:val="left"/>
      </w:pPr>
      <w:r>
        <w:rPr>
          <w:rStyle w:val="CommentReference"/>
        </w:rPr>
        <w:annotationRef/>
      </w:r>
      <w:r>
        <w:t>.5?</w:t>
      </w:r>
    </w:p>
  </w:comment>
  <w:comment w:id="10" w:author="Ruini Qu" w:date="2025-04-08T10:58:00Z" w:initials="RQ">
    <w:p w14:paraId="7028B36F" w14:textId="77777777" w:rsidR="005F147F" w:rsidRDefault="005F147F" w:rsidP="005F147F">
      <w:pPr>
        <w:pStyle w:val="CommentText"/>
        <w:jc w:val="left"/>
      </w:pPr>
      <w:r>
        <w:rPr>
          <w:rStyle w:val="CommentReference"/>
        </w:rPr>
        <w:annotationRef/>
      </w:r>
      <w:r>
        <w:t>Don’t you think the data analysis is quite basic for a very good performance?</w:t>
      </w:r>
    </w:p>
    <w:p w14:paraId="00A2E662" w14:textId="77777777" w:rsidR="005F147F" w:rsidRDefault="005F147F" w:rsidP="005F147F">
      <w:pPr>
        <w:pStyle w:val="CommentText"/>
        <w:jc w:val="left"/>
      </w:pPr>
      <w:r>
        <w:t xml:space="preserve">What this student does is not very different from </w:t>
      </w:r>
      <w:r>
        <w:rPr>
          <w:lang w:val="en-US"/>
        </w:rPr>
        <w:t xml:space="preserve">B241730 – a simple bar chart. </w:t>
      </w:r>
    </w:p>
  </w:comment>
  <w:comment w:id="11" w:author="Ruini Qu" w:date="2025-04-08T10:58:00Z" w:initials="RQ">
    <w:p w14:paraId="22004C64" w14:textId="77777777" w:rsidR="005F147F" w:rsidRDefault="005F147F" w:rsidP="005F147F">
      <w:pPr>
        <w:pStyle w:val="CommentText"/>
        <w:jc w:val="left"/>
      </w:pPr>
      <w:r>
        <w:rPr>
          <w:rStyle w:val="CommentReference"/>
        </w:rPr>
        <w:annotationRef/>
      </w:r>
      <w:r>
        <w:t xml:space="preserve">Not critical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66EEA8" w15:done="0"/>
  <w15:commentEx w15:paraId="2CD85BA4" w15:done="0"/>
  <w15:commentEx w15:paraId="1E9632F3" w15:done="0"/>
  <w15:commentEx w15:paraId="047A2076" w15:done="0"/>
  <w15:commentEx w15:paraId="0F320D10" w15:done="0"/>
  <w15:commentEx w15:paraId="71A903F8" w15:done="0"/>
  <w15:commentEx w15:paraId="2C7C183A" w15:done="0"/>
  <w15:commentEx w15:paraId="59E4B4CD" w15:done="0"/>
  <w15:commentEx w15:paraId="0AAC37FC" w15:done="0"/>
  <w15:commentEx w15:paraId="2DDCF64F" w15:done="0"/>
  <w15:commentEx w15:paraId="00A2E662" w15:done="0"/>
  <w15:commentEx w15:paraId="22004C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1B2858" w16cex:dateUtc="2025-04-08T09:42:00Z"/>
  <w16cex:commentExtensible w16cex:durableId="3910B7AE" w16cex:dateUtc="2025-04-08T09:36:00Z"/>
  <w16cex:commentExtensible w16cex:durableId="4FE566D9" w16cex:dateUtc="2025-04-08T09:45:00Z"/>
  <w16cex:commentExtensible w16cex:durableId="35E9806B" w16cex:dateUtc="2025-04-08T09:39:00Z"/>
  <w16cex:commentExtensible w16cex:durableId="2D0A1761" w16cex:dateUtc="2025-04-08T09:40:00Z"/>
  <w16cex:commentExtensible w16cex:durableId="05E7129B" w16cex:dateUtc="2025-04-08T09:43:00Z"/>
  <w16cex:commentExtensible w16cex:durableId="4C917B3C" w16cex:dateUtc="2025-04-08T09:46:00Z"/>
  <w16cex:commentExtensible w16cex:durableId="3C4C3C81" w16cex:dateUtc="2025-04-08T09:50:00Z"/>
  <w16cex:commentExtensible w16cex:durableId="53B2C867" w16cex:dateUtc="2025-04-08T09:48:00Z"/>
  <w16cex:commentExtensible w16cex:durableId="73AEFD98" w16cex:dateUtc="2025-04-08T09:51:00Z"/>
  <w16cex:commentExtensible w16cex:durableId="021F2227" w16cex:dateUtc="2025-04-08T09:58:00Z"/>
  <w16cex:commentExtensible w16cex:durableId="368D7440" w16cex:dateUtc="2025-04-08T0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66EEA8" w16cid:durableId="3B1B2858"/>
  <w16cid:commentId w16cid:paraId="2CD85BA4" w16cid:durableId="3910B7AE"/>
  <w16cid:commentId w16cid:paraId="1E9632F3" w16cid:durableId="4FE566D9"/>
  <w16cid:commentId w16cid:paraId="047A2076" w16cid:durableId="35E9806B"/>
  <w16cid:commentId w16cid:paraId="0F320D10" w16cid:durableId="2D0A1761"/>
  <w16cid:commentId w16cid:paraId="71A903F8" w16cid:durableId="05E7129B"/>
  <w16cid:commentId w16cid:paraId="2C7C183A" w16cid:durableId="4C917B3C"/>
  <w16cid:commentId w16cid:paraId="59E4B4CD" w16cid:durableId="3C4C3C81"/>
  <w16cid:commentId w16cid:paraId="0AAC37FC" w16cid:durableId="53B2C867"/>
  <w16cid:commentId w16cid:paraId="2DDCF64F" w16cid:durableId="73AEFD98"/>
  <w16cid:commentId w16cid:paraId="00A2E662" w16cid:durableId="021F2227"/>
  <w16cid:commentId w16cid:paraId="22004C64" w16cid:durableId="368D74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D40B15"/>
    <w:multiLevelType w:val="hybridMultilevel"/>
    <w:tmpl w:val="F8FA54EA"/>
    <w:lvl w:ilvl="0" w:tplc="5754AAE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1626C60"/>
    <w:multiLevelType w:val="hybridMultilevel"/>
    <w:tmpl w:val="AFDAC9B2"/>
    <w:lvl w:ilvl="0" w:tplc="B492E4A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3500256"/>
    <w:multiLevelType w:val="hybridMultilevel"/>
    <w:tmpl w:val="3F30789A"/>
    <w:lvl w:ilvl="0" w:tplc="E7AE9C0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4F776E6"/>
    <w:multiLevelType w:val="hybridMultilevel"/>
    <w:tmpl w:val="DF6AAAE6"/>
    <w:lvl w:ilvl="0" w:tplc="1DC42A5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2782867">
    <w:abstractNumId w:val="3"/>
  </w:num>
  <w:num w:numId="2" w16cid:durableId="651371684">
    <w:abstractNumId w:val="1"/>
  </w:num>
  <w:num w:numId="3" w16cid:durableId="2017538088">
    <w:abstractNumId w:val="0"/>
  </w:num>
  <w:num w:numId="4" w16cid:durableId="13602743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uini Qu">
    <w15:presenceInfo w15:providerId="AD" w15:userId="S::rqu@ed.ac.uk::f61aa02b-f37f-4012-bb0a-e1f11941f5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8A"/>
    <w:rsid w:val="001267D9"/>
    <w:rsid w:val="00205035"/>
    <w:rsid w:val="002A6A8A"/>
    <w:rsid w:val="00353339"/>
    <w:rsid w:val="005E4EA9"/>
    <w:rsid w:val="005F147F"/>
    <w:rsid w:val="00704756"/>
    <w:rsid w:val="007559AA"/>
    <w:rsid w:val="00774C4C"/>
    <w:rsid w:val="00CB1B4E"/>
    <w:rsid w:val="00D32C52"/>
    <w:rsid w:val="00D37645"/>
    <w:rsid w:val="00E50299"/>
    <w:rsid w:val="00F24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9D9DAA"/>
  <w15:chartTrackingRefBased/>
  <w15:docId w15:val="{F4AEE6B5-FCDA-7349-B4CD-162BE542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paragraph" w:styleId="Heading1">
    <w:name w:val="heading 1"/>
    <w:basedOn w:val="Normal"/>
    <w:next w:val="Normal"/>
    <w:link w:val="Heading1Char"/>
    <w:uiPriority w:val="9"/>
    <w:qFormat/>
    <w:rsid w:val="002A6A8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2A6A8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2A6A8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2A6A8A"/>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2A6A8A"/>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2A6A8A"/>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2A6A8A"/>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2A6A8A"/>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2A6A8A"/>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A8A"/>
    <w:rPr>
      <w:rFonts w:asciiTheme="majorHAnsi" w:eastAsiaTheme="majorEastAsia" w:hAnsiTheme="majorHAnsi" w:cstheme="majorBidi"/>
      <w:color w:val="0F4761" w:themeColor="accent1" w:themeShade="BF"/>
      <w:sz w:val="48"/>
      <w:szCs w:val="48"/>
      <w:lang w:val="en-GB"/>
    </w:rPr>
  </w:style>
  <w:style w:type="character" w:customStyle="1" w:styleId="Heading2Char">
    <w:name w:val="Heading 2 Char"/>
    <w:basedOn w:val="DefaultParagraphFont"/>
    <w:link w:val="Heading2"/>
    <w:uiPriority w:val="9"/>
    <w:semiHidden/>
    <w:rsid w:val="002A6A8A"/>
    <w:rPr>
      <w:rFonts w:asciiTheme="majorHAnsi" w:eastAsiaTheme="majorEastAsia" w:hAnsiTheme="majorHAnsi" w:cstheme="majorBidi"/>
      <w:color w:val="0F4761" w:themeColor="accent1" w:themeShade="BF"/>
      <w:sz w:val="40"/>
      <w:szCs w:val="40"/>
      <w:lang w:val="en-GB"/>
    </w:rPr>
  </w:style>
  <w:style w:type="character" w:customStyle="1" w:styleId="Heading3Char">
    <w:name w:val="Heading 3 Char"/>
    <w:basedOn w:val="DefaultParagraphFont"/>
    <w:link w:val="Heading3"/>
    <w:uiPriority w:val="9"/>
    <w:semiHidden/>
    <w:rsid w:val="002A6A8A"/>
    <w:rPr>
      <w:rFonts w:asciiTheme="majorHAnsi" w:eastAsiaTheme="majorEastAsia" w:hAnsiTheme="majorHAnsi" w:cstheme="majorBidi"/>
      <w:color w:val="0F4761" w:themeColor="accent1" w:themeShade="BF"/>
      <w:sz w:val="32"/>
      <w:szCs w:val="32"/>
      <w:lang w:val="en-GB"/>
    </w:rPr>
  </w:style>
  <w:style w:type="character" w:customStyle="1" w:styleId="Heading4Char">
    <w:name w:val="Heading 4 Char"/>
    <w:basedOn w:val="DefaultParagraphFont"/>
    <w:link w:val="Heading4"/>
    <w:uiPriority w:val="9"/>
    <w:semiHidden/>
    <w:rsid w:val="002A6A8A"/>
    <w:rPr>
      <w:rFonts w:cstheme="majorBidi"/>
      <w:color w:val="0F4761" w:themeColor="accent1" w:themeShade="BF"/>
      <w:sz w:val="28"/>
      <w:szCs w:val="28"/>
      <w:lang w:val="en-GB"/>
    </w:rPr>
  </w:style>
  <w:style w:type="character" w:customStyle="1" w:styleId="Heading5Char">
    <w:name w:val="Heading 5 Char"/>
    <w:basedOn w:val="DefaultParagraphFont"/>
    <w:link w:val="Heading5"/>
    <w:uiPriority w:val="9"/>
    <w:semiHidden/>
    <w:rsid w:val="002A6A8A"/>
    <w:rPr>
      <w:rFonts w:cstheme="majorBidi"/>
      <w:color w:val="0F4761" w:themeColor="accent1" w:themeShade="BF"/>
      <w:sz w:val="24"/>
      <w:lang w:val="en-GB"/>
    </w:rPr>
  </w:style>
  <w:style w:type="character" w:customStyle="1" w:styleId="Heading6Char">
    <w:name w:val="Heading 6 Char"/>
    <w:basedOn w:val="DefaultParagraphFont"/>
    <w:link w:val="Heading6"/>
    <w:uiPriority w:val="9"/>
    <w:semiHidden/>
    <w:rsid w:val="002A6A8A"/>
    <w:rPr>
      <w:rFonts w:cstheme="majorBidi"/>
      <w:b/>
      <w:bCs/>
      <w:color w:val="0F4761" w:themeColor="accent1" w:themeShade="BF"/>
      <w:lang w:val="en-GB"/>
    </w:rPr>
  </w:style>
  <w:style w:type="character" w:customStyle="1" w:styleId="Heading7Char">
    <w:name w:val="Heading 7 Char"/>
    <w:basedOn w:val="DefaultParagraphFont"/>
    <w:link w:val="Heading7"/>
    <w:uiPriority w:val="9"/>
    <w:semiHidden/>
    <w:rsid w:val="002A6A8A"/>
    <w:rPr>
      <w:rFonts w:cstheme="majorBidi"/>
      <w:b/>
      <w:bCs/>
      <w:color w:val="595959" w:themeColor="text1" w:themeTint="A6"/>
      <w:lang w:val="en-GB"/>
    </w:rPr>
  </w:style>
  <w:style w:type="character" w:customStyle="1" w:styleId="Heading8Char">
    <w:name w:val="Heading 8 Char"/>
    <w:basedOn w:val="DefaultParagraphFont"/>
    <w:link w:val="Heading8"/>
    <w:uiPriority w:val="9"/>
    <w:semiHidden/>
    <w:rsid w:val="002A6A8A"/>
    <w:rPr>
      <w:rFonts w:cstheme="majorBidi"/>
      <w:color w:val="595959" w:themeColor="text1" w:themeTint="A6"/>
      <w:lang w:val="en-GB"/>
    </w:rPr>
  </w:style>
  <w:style w:type="character" w:customStyle="1" w:styleId="Heading9Char">
    <w:name w:val="Heading 9 Char"/>
    <w:basedOn w:val="DefaultParagraphFont"/>
    <w:link w:val="Heading9"/>
    <w:uiPriority w:val="9"/>
    <w:semiHidden/>
    <w:rsid w:val="002A6A8A"/>
    <w:rPr>
      <w:rFonts w:eastAsiaTheme="majorEastAsia" w:cstheme="majorBidi"/>
      <w:color w:val="595959" w:themeColor="text1" w:themeTint="A6"/>
      <w:lang w:val="en-GB"/>
    </w:rPr>
  </w:style>
  <w:style w:type="paragraph" w:styleId="Title">
    <w:name w:val="Title"/>
    <w:basedOn w:val="Normal"/>
    <w:next w:val="Normal"/>
    <w:link w:val="TitleChar"/>
    <w:uiPriority w:val="10"/>
    <w:qFormat/>
    <w:rsid w:val="002A6A8A"/>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A8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A6A8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A8A"/>
    <w:rPr>
      <w:rFonts w:asciiTheme="majorHAnsi" w:eastAsiaTheme="majorEastAsia" w:hAnsiTheme="maj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A6A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6A8A"/>
    <w:rPr>
      <w:i/>
      <w:iCs/>
      <w:color w:val="404040" w:themeColor="text1" w:themeTint="BF"/>
      <w:lang w:val="en-GB"/>
    </w:rPr>
  </w:style>
  <w:style w:type="paragraph" w:styleId="ListParagraph">
    <w:name w:val="List Paragraph"/>
    <w:basedOn w:val="Normal"/>
    <w:uiPriority w:val="34"/>
    <w:qFormat/>
    <w:rsid w:val="002A6A8A"/>
    <w:pPr>
      <w:ind w:left="720"/>
      <w:contextualSpacing/>
    </w:pPr>
  </w:style>
  <w:style w:type="character" w:styleId="IntenseEmphasis">
    <w:name w:val="Intense Emphasis"/>
    <w:basedOn w:val="DefaultParagraphFont"/>
    <w:uiPriority w:val="21"/>
    <w:qFormat/>
    <w:rsid w:val="002A6A8A"/>
    <w:rPr>
      <w:i/>
      <w:iCs/>
      <w:color w:val="0F4761" w:themeColor="accent1" w:themeShade="BF"/>
    </w:rPr>
  </w:style>
  <w:style w:type="paragraph" w:styleId="IntenseQuote">
    <w:name w:val="Intense Quote"/>
    <w:basedOn w:val="Normal"/>
    <w:next w:val="Normal"/>
    <w:link w:val="IntenseQuoteChar"/>
    <w:uiPriority w:val="30"/>
    <w:qFormat/>
    <w:rsid w:val="002A6A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A8A"/>
    <w:rPr>
      <w:i/>
      <w:iCs/>
      <w:color w:val="0F4761" w:themeColor="accent1" w:themeShade="BF"/>
      <w:lang w:val="en-GB"/>
    </w:rPr>
  </w:style>
  <w:style w:type="character" w:styleId="IntenseReference">
    <w:name w:val="Intense Reference"/>
    <w:basedOn w:val="DefaultParagraphFont"/>
    <w:uiPriority w:val="32"/>
    <w:qFormat/>
    <w:rsid w:val="002A6A8A"/>
    <w:rPr>
      <w:b/>
      <w:bCs/>
      <w:smallCaps/>
      <w:color w:val="0F4761" w:themeColor="accent1" w:themeShade="BF"/>
      <w:spacing w:val="5"/>
    </w:rPr>
  </w:style>
  <w:style w:type="table" w:styleId="TableGrid">
    <w:name w:val="Table Grid"/>
    <w:basedOn w:val="TableNormal"/>
    <w:uiPriority w:val="39"/>
    <w:rsid w:val="002A6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3339"/>
    <w:rPr>
      <w:sz w:val="16"/>
      <w:szCs w:val="16"/>
    </w:rPr>
  </w:style>
  <w:style w:type="paragraph" w:styleId="CommentText">
    <w:name w:val="annotation text"/>
    <w:basedOn w:val="Normal"/>
    <w:link w:val="CommentTextChar"/>
    <w:uiPriority w:val="99"/>
    <w:unhideWhenUsed/>
    <w:rsid w:val="00353339"/>
    <w:rPr>
      <w:sz w:val="20"/>
      <w:szCs w:val="20"/>
    </w:rPr>
  </w:style>
  <w:style w:type="character" w:customStyle="1" w:styleId="CommentTextChar">
    <w:name w:val="Comment Text Char"/>
    <w:basedOn w:val="DefaultParagraphFont"/>
    <w:link w:val="CommentText"/>
    <w:uiPriority w:val="99"/>
    <w:rsid w:val="00353339"/>
    <w:rPr>
      <w:sz w:val="20"/>
      <w:szCs w:val="20"/>
      <w:lang w:val="en-GB"/>
    </w:rPr>
  </w:style>
  <w:style w:type="paragraph" w:styleId="CommentSubject">
    <w:name w:val="annotation subject"/>
    <w:basedOn w:val="CommentText"/>
    <w:next w:val="CommentText"/>
    <w:link w:val="CommentSubjectChar"/>
    <w:uiPriority w:val="99"/>
    <w:semiHidden/>
    <w:unhideWhenUsed/>
    <w:rsid w:val="00353339"/>
    <w:rPr>
      <w:b/>
      <w:bCs/>
    </w:rPr>
  </w:style>
  <w:style w:type="character" w:customStyle="1" w:styleId="CommentSubjectChar">
    <w:name w:val="Comment Subject Char"/>
    <w:basedOn w:val="CommentTextChar"/>
    <w:link w:val="CommentSubject"/>
    <w:uiPriority w:val="99"/>
    <w:semiHidden/>
    <w:rsid w:val="0035333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贺卿 施</dc:creator>
  <cp:keywords/>
  <dc:description/>
  <cp:lastModifiedBy>Ruini Qu</cp:lastModifiedBy>
  <cp:revision>2</cp:revision>
  <dcterms:created xsi:type="dcterms:W3CDTF">2025-04-07T23:40:00Z</dcterms:created>
  <dcterms:modified xsi:type="dcterms:W3CDTF">2025-04-08T09:59:00Z</dcterms:modified>
</cp:coreProperties>
</file>