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学生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12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（124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白磷红磷稳定性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光合作用能量转换效率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无水硫酸铜溶解热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戊烷异构体燃烧热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石墨金刚石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燃烧热比较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胆矾与</w:t>
            </w:r>
            <w:r>
              <w:rPr>
                <w:rFonts w:hint="eastAsia" w:ascii="Times New Roman" w:hAnsi="Times New Roman" w:eastAsia="Times New Roman" w:cs="Times New Roman"/>
              </w:rPr>
              <w:t>Q1Q2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炉膛水蒸气助燃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环己二烯脱氢放热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燃烧与量热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不完全燃烧组合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恒压恒容燃烧热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Clausius-Clapeyron</w:t>
            </w:r>
            <w:r>
              <w:rPr>
                <w:rFonts w:hint="eastAsia" w:ascii="Times New Roman" w:hAnsi="Times New Roman" w:eastAsia="FangSong" w:cs="Times New Roman"/>
              </w:rPr>
              <w:t>求汽化焓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布居比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统计熵计算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6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深度每增加</w:t>
            </w:r>
            <w:r>
              <w:rPr>
                <w:rFonts w:ascii="Times New Roman" w:hAnsi="Times New Roman" w:eastAsia="Times New Roman" w:cs="Times New Roman"/>
              </w:rPr>
              <w:t xml:space="preserve"> 1 km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转化率与浓度影响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K-t</w:t>
            </w:r>
            <w:r>
              <w:rPr>
                <w:rFonts w:hint="eastAsia" w:ascii="Times New Roman" w:hAnsi="Times New Roman" w:eastAsia="FangSong" w:cs="Times New Roman"/>
              </w:rPr>
              <w:t>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勒沙特列原理解释啤酒泡沫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二组分共晶相图步冷曲线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二组分完全互溶相图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杠杆规则计算两相比例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van’tHoff</w:t>
            </w:r>
            <w:r>
              <w:rPr>
                <w:rFonts w:hint="eastAsia" w:ascii="Times New Roman" w:hAnsi="Times New Roman" w:eastAsia="FangSong" w:cs="Times New Roman"/>
              </w:rPr>
              <w:t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恒容条件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容积不变的密闭容器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1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（123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210Bi</w:t>
            </w:r>
            <w:r>
              <w:rPr>
                <w:rFonts w:hint="eastAsia" w:ascii="Times New Roman" w:hAnsi="Times New Roman" w:eastAsia="FangSong" w:cs="Times New Roman"/>
              </w:rPr>
              <w:t>放射衰变链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酶催化动力学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对于基元反应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H2PO2</w:t>
            </w:r>
            <w:r>
              <w:rPr>
                <w:rFonts w:hint="eastAsia" w:ascii="Times New Roman" w:hAnsi="Times New Roman" w:eastAsia="FangSong" w:cs="Times New Roman"/>
              </w:rPr>
              <w:t>负速率方程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广东高考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大理石速率探究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v-t</w:t>
            </w:r>
            <w:r>
              <w:rPr>
                <w:rFonts w:hint="eastAsia" w:ascii="Times New Roman" w:hAnsi="Times New Roman" w:eastAsia="FangSong" w:cs="Times New Roman"/>
              </w:rPr>
              <w:t>图阴影面积含义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与浓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反应曲线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预平衡近似与稳态近似比较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初始速率法求级数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求活化能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Arrhenius）”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21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（216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的共振与歧化反应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电池符号表示与电动势计算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浓差电池电动势之比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库仑法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滴定联测</w:t>
            </w:r>
            <w:r>
              <w:rPr>
                <w:rFonts w:ascii="Times New Roman" w:hAnsi="Times New Roman" w:eastAsia="Times New Roman" w:cs="Times New Roman"/>
              </w:rPr>
              <w:t xml:space="preserve"> H2 </w:t>
            </w:r>
            <w:r>
              <w:rPr>
                <w:rFonts w:hint="eastAsia" w:ascii="Times New Roman" w:hAnsi="Times New Roman" w:eastAsia="FangSong" w:cs="Times New Roman"/>
              </w:rPr>
              <w:t xml:space="preserve"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该反应的平衡常数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硫化亚铜硝酸配平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硫酸铵受热分解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年清华大学自主招生试题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硫酸亚铁受热分解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水基漆缓蚀剂反应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胆矾与黄铁矿反应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XO(OH)2</w:t>
            </w:r>
            <w:r>
              <w:rPr>
                <w:rFonts w:hint="eastAsia" w:ascii="Times New Roman" w:hAnsi="Times New Roman" w:eastAsia="FangSong" w:cs="Times New Roman"/>
              </w:rPr>
              <w:t>正离子价态推算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质子理论判反应方向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pH9</w:t>
            </w:r>
            <w:r>
              <w:rPr>
                <w:rFonts w:hint="eastAsia" w:ascii="Times New Roman" w:hAnsi="Times New Roman" w:eastAsia="FangSong" w:cs="Times New Roman"/>
              </w:rPr>
              <w:t>缓冲溶液配制方案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酸碱稀释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变化判断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NaAc</w:t>
            </w:r>
            <w:r>
              <w:rPr>
                <w:rFonts w:hint="eastAsia" w:ascii="Times New Roman" w:hAnsi="Times New Roman" w:eastAsia="FangSong" w:cs="Times New Roman"/>
              </w:rPr>
              <w:t>缓冲体系四问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甘氨酸在不同介质中的存在形式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水的两性与酸碱相对强度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质子理论微粒酸碱分类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Ag2CrO4</w:t>
            </w:r>
            <w:r>
              <w:rPr>
                <w:rFonts w:hint="eastAsia" w:ascii="Times New Roman" w:hAnsi="Times New Roman" w:eastAsia="FangSong" w:cs="Times New Roman"/>
              </w:rPr>
              <w:t>溶解度求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同离子效应溶解度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锅垢</w:t>
            </w:r>
            <w:r>
              <w:rPr>
                <w:rFonts w:hint="eastAsia" w:ascii="Times New Roman" w:hAnsi="Times New Roman" w:eastAsia="Times New Roman" w:cs="Times New Roman"/>
              </w:rPr>
              <w:t>CaSO4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SrSO4</w:t>
            </w:r>
            <w:r>
              <w:rPr>
                <w:rFonts w:hint="eastAsia" w:ascii="Times New Roman" w:hAnsi="Times New Roman" w:eastAsia="FangSong" w:cs="Times New Roman"/>
              </w:rPr>
              <w:t>沉淀溶解平衡曲线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曲线四判断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氧化还原反应设计原电池符号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钚</w:t>
            </w:r>
            <w:r>
              <w:rPr>
                <w:rFonts w:hint="eastAsia" w:ascii="Times New Roman" w:hAnsi="Times New Roman" w:eastAsia="Times New Roman" w:cs="Times New Roman"/>
              </w:rPr>
              <w:t>238</w:t>
            </w:r>
            <w:r>
              <w:rPr>
                <w:rFonts w:hint="eastAsia" w:ascii="Times New Roman" w:hAnsi="Times New Roman" w:eastAsia="FangSong" w:cs="Times New Roman"/>
              </w:rPr>
              <w:t>核电池四判断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可设计原电池的反应选择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银锌电池电极反应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地下管道浓差腐蚀年限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阳离子交换膜电解食盐水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锂离子电池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电极电势与能斯特方程综合填空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§Nernst）”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EθΔGθK</w:t>
            </w:r>
            <w:r>
              <w:rPr>
                <w:rFonts w:hint="eastAsia" w:ascii="Times New Roman" w:hAnsi="Times New Roman" w:eastAsia="FangSong" w:cs="Times New Roman"/>
              </w:rPr>
              <w:t>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>四场景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配平下列化学反应方程式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元素分析推断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水杨醛甘氨酸希夫碱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五角双锥过氧配合物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diars</w:t>
            </w:r>
            <w:r>
              <w:rPr>
                <w:rFonts w:hint="eastAsia" w:ascii="Times New Roman" w:hAnsi="Times New Roman" w:eastAsia="FangSong" w:cs="Times New Roman"/>
              </w:rPr>
              <w:t>铁双配离子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PtC60PPh3</w:t>
            </w:r>
            <w:r>
              <w:rPr>
                <w:rFonts w:hint="eastAsia" w:ascii="Times New Roman" w:hAnsi="Times New Roman" w:eastAsia="FangSong" w:cs="Times New Roman"/>
              </w:rPr>
              <w:t>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铂抗癌药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五步合成路线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RuCl3</w:t>
            </w:r>
            <w:r>
              <w:rPr>
                <w:rFonts w:hint="eastAsia" w:ascii="Times New Roman" w:hAnsi="Times New Roman" w:eastAsia="FangSong" w:cs="Times New Roman"/>
              </w:rPr>
              <w:t>水解异构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2PtCl4</w:t>
            </w:r>
            <w:r>
              <w:rPr>
                <w:rFonts w:hint="eastAsia" w:ascii="Times New Roman" w:hAnsi="Times New Roman" w:eastAsia="FangSong" w:cs="Times New Roman"/>
              </w:rPr>
              <w:t>三异构体合成设计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酸碱平衡与缓冲溶液综合填空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碱性比较与酸碱质子理论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与同离子效应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酸碱中和与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缓冲溶液与混合酸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三元酸起始浓度计算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混合弱酸离子浓度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缓冲溶液配制计算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盐类水解平衡计算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混合求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侯氏制碱法原理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泡沫灭火器双水解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离子大量共存判断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证明离子反应的实验设计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氢氧化钡滴硫酸木块浮沉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配位数概念四说法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硝基与亚硝酸根键合异构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碳酸氢钙与烧碱量比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与醋酸混合离子浓度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硫酸复盐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1】（2015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年捷克高中化学竞赛试题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</w:t>
            </w:r>
            <w:r>
              <w:rPr>
                <w:rFonts w:hint="eastAsia" w:ascii="Times New Roman" w:hAnsi="Times New Roman" w:eastAsia="FangSong" w:cs="Times New Roman"/>
              </w:rPr>
              <w:t>沉淀推断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年拉脱维亚化学竞赛试题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弹簧秤读数与导电性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现象与图形相符判断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塑料小球浮沉与硫酸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亚铁氰化钾分解与含氰废水处理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·6】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单质转化框图推断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铬酸盐法测定钡离子浓度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配合物命名表格与</w:t>
            </w:r>
            <w:r>
              <w:rPr>
                <w:rFonts w:hint="eastAsia" w:ascii="Times New Roman" w:hAnsi="Times New Roman" w:eastAsia="Times New Roman" w:cs="Times New Roman"/>
              </w:rPr>
              <w:t>CrNH3Cl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广东高考铜单质与化合物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不能作螯合剂的选择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五种配合物异构类型判断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命名十种配合物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PtCl4</w:t>
            </w:r>
            <w:r>
              <w:rPr>
                <w:rFonts w:hint="eastAsia" w:ascii="Times New Roman" w:hAnsi="Times New Roman" w:eastAsia="FangSong" w:cs="Times New Roman"/>
              </w:rPr>
              <w:t>水解配合物两方程式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硝酸盐与碘化钠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氯的含氧化合物转换推断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CoNH3BrCO3</w:t>
            </w:r>
            <w:r>
              <w:rPr>
                <w:rFonts w:hint="eastAsia" w:ascii="Times New Roman" w:hAnsi="Times New Roman" w:eastAsia="FangSong" w:cs="Times New Roman"/>
              </w:rPr>
              <w:t>全部异构体与区分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Ma3def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MAB2cd</w:t>
            </w:r>
            <w:r>
              <w:rPr>
                <w:rFonts w:hint="eastAsia" w:ascii="Times New Roman" w:hAnsi="Times New Roman" w:eastAsia="FangSong" w:cs="Times New Roman"/>
              </w:rPr>
              <w:t>八面体异构体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1995</w:t>
            </w:r>
            <w:r>
              <w:rPr>
                <w:rFonts w:hint="eastAsia" w:ascii="Times New Roman" w:hAnsi="Times New Roman" w:eastAsia="FangSong" w:cs="Times New Roman"/>
              </w:rPr>
              <w:t>全国冬令营反位效应设计合成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全国初赛钒吡啶甲酸配合物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六配合物空间构型与几何异构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5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临界现象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太阳碳氮循环聚变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相对原子质量基准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过氧乙酸消毒液配制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氯化氢与氯气混合气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沉淀质量数据分析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缔合与</w:t>
            </w:r>
            <w:r>
              <w:rPr>
                <w:rFonts w:hint="eastAsia" w:ascii="Times New Roman" w:hAnsi="Times New Roman" w:eastAsia="Times New Roman" w:cs="Times New Roman"/>
              </w:rPr>
              <w:t>Kb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水垢组成分析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三甲胺分子量外推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元素二元化合物试算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油脂单分子层测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氯酸钾二氧化锰反应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气体温度计测室温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氯化铝蒸气分子式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蒸气密度测摩尔质量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缔合与溶液浓度比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CCl4</w:t>
            </w:r>
            <w:r>
              <w:rPr>
                <w:rFonts w:hint="eastAsia" w:ascii="Times New Roman" w:hAnsi="Times New Roman" w:eastAsia="FangSong" w:cs="Times New Roman"/>
              </w:rPr>
              <w:t>蒸气密度法测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BrClx</w:t>
            </w:r>
            <w:r>
              <w:rPr>
                <w:rFonts w:hint="eastAsia" w:ascii="Times New Roman" w:hAnsi="Times New Roman" w:eastAsia="FangSong" w:cs="Times New Roman"/>
              </w:rPr>
              <w:t>卤素互化物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喷泉实验定量条件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氢氧燃料电池吸附过程与航天应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镁碳化物与复杂盐推断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元素摩尔质量测定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Argyrodite</w:t>
            </w:r>
            <w:r>
              <w:rPr>
                <w:rFonts w:hint="eastAsia" w:ascii="Times New Roman" w:hAnsi="Times New Roman" w:eastAsia="FangSong" w:cs="Times New Roman"/>
              </w:rPr>
              <w:t>矿石推断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BaOH2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NaHSO4</w:t>
            </w:r>
            <w:r>
              <w:rPr>
                <w:rFonts w:hint="eastAsia" w:ascii="Times New Roman" w:hAnsi="Times New Roman" w:eastAsia="FangSong" w:cs="Times New Roman"/>
              </w:rPr>
              <w:t>浓度推断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铀氯化物热分解推断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25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（256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现有</w:t>
            </w:r>
            <w:r>
              <w:rPr>
                <w:rFonts w:ascii="Times New Roman" w:hAnsi="Times New Roman" w:eastAsia="Times New Roman" w:cs="Times New Roman"/>
              </w:rPr>
              <w:t xml:space="preserve"> A、 B、 C、 D、 E </w:t>
            </w:r>
            <w:r>
              <w:rPr>
                <w:rFonts w:hint="eastAsia" w:ascii="Times New Roman" w:hAnsi="Times New Roman" w:eastAsia="FangSong" w:cs="Times New Roman"/>
              </w:rPr>
              <w:t xml:space="preserve">五种短周期元素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A、B、C、D、E </w:t>
            </w:r>
            <w:r>
              <w:rPr>
                <w:rFonts w:hint="eastAsia" w:ascii="Times New Roman" w:hAnsi="Times New Roman" w:eastAsia="FangSong" w:cs="Times New Roman"/>
              </w:rPr>
              <w:t xml:space="preserve">都是短周期元素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电子亲合能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三元素质子数推断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1（1996</w:t>
            </w:r>
            <w:r>
              <w:rPr>
                <w:rFonts w:hint="eastAsia" w:ascii="Times New Roman" w:hAnsi="Times New Roman" w:eastAsia="FangSong" w:cs="Times New Roman"/>
              </w:rPr>
              <w:t>年陕西省化学竞赛试题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硼化物电子总数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超重元素位置预测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4（2000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反物质与反氢原子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电离能对数图推</w:t>
            </w:r>
            <w:r>
              <w:rPr>
                <w:rFonts w:hint="eastAsia" w:ascii="Times New Roman" w:hAnsi="Times New Roman" w:eastAsia="Times New Roman" w:cs="Times New Roman"/>
              </w:rPr>
              <w:t>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114116118</w:t>
            </w:r>
            <w:r>
              <w:rPr>
                <w:rFonts w:hint="eastAsia" w:ascii="Times New Roman" w:hAnsi="Times New Roman" w:eastAsia="FangSong" w:cs="Times New Roman"/>
              </w:rPr>
              <w:t>号元素预言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美国化学竞赛试题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号元素电离能图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电离能图推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年湖南省化学竞赛试题改编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短周期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化合物序数差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类推结论判正误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二维空间钠原子排布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四原子磁矩比较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FangSong" w:cs="Times New Roman"/>
              </w:rPr>
              <w:t>电负性递变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号元素推测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非金属单质形态与电子结构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五元素电子排布性质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三对物质性质比较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电离层五种离子稳定性预测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据</w:t>
            </w:r>
            <w:r>
              <w:rPr>
                <w:rFonts w:ascii="Times New Roman" w:hAnsi="Times New Roman" w:eastAsia="Times New Roman" w:cs="Times New Roman"/>
              </w:rPr>
              <w:t xml:space="preserve"> 2005 </w:t>
            </w:r>
            <w:r>
              <w:rPr>
                <w:rFonts w:hint="eastAsia" w:ascii="Times New Roman" w:hAnsi="Times New Roman" w:eastAsia="FangSong" w:cs="Times New Roman"/>
              </w:rPr>
              <w:t>年江苏省选拔赛试题改编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水解与配位场颜色来源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个量子数描述</w:t>
            </w:r>
            <w:r>
              <w:rPr>
                <w:rFonts w:hint="eastAsia" w:ascii="Times New Roman" w:hAnsi="Times New Roman" w:eastAsia="Times New Roman" w:cs="Times New Roman"/>
              </w:rPr>
              <w:t>n3</w:t>
            </w:r>
            <w:r>
              <w:rPr>
                <w:rFonts w:hint="eastAsia" w:ascii="Times New Roman" w:hAnsi="Times New Roman" w:eastAsia="FangSong" w:cs="Times New Roman"/>
              </w:rPr>
              <w:t>所有电子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水的同位素组合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晶体硼二十面体原子计数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外星球十元素相对位置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同位素与马涛契规则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负离子与墨汁半径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5（2012</w:t>
            </w:r>
            <w:r>
              <w:rPr>
                <w:rFonts w:hint="eastAsia" w:ascii="Times New Roman" w:hAnsi="Times New Roman" w:eastAsia="FangSong" w:cs="Times New Roman"/>
              </w:rPr>
              <w:t>年高一化学竞赛模拟试题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金属半径估计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年全国理科班化学竞赛试题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假想元素周期表填空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共生矿与惰性电子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钔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FangSong" w:cs="Times New Roman"/>
              </w:rPr>
              <w:t>核反应合成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考古测年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电离能与半径比较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原子激发到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能量比较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原子电子排布与量子数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M2+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排布推断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由条件写出电子排布式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价层电子数之和为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的非金属推断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电子后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半充满推断元素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波粒二象性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解题思路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28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（289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杂化含孤电子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同核双原子分子轨道图与键级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分子轨道理论解释电离能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分子为平面结构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AlCl3</w:t>
            </w:r>
            <w:r>
              <w:rPr>
                <w:rFonts w:hint="eastAsia" w:ascii="Times New Roman" w:hAnsi="Times New Roman" w:eastAsia="FangSong" w:cs="Times New Roman"/>
              </w:rPr>
              <w:t>双聚</w:t>
            </w:r>
            <w:r>
              <w:rPr>
                <w:rFonts w:hint="eastAsia" w:ascii="Times New Roman" w:hAnsi="Times New Roman" w:eastAsia="Times New Roman" w:cs="Times New Roman"/>
              </w:rPr>
              <w:t>Al2Cl6</w:t>
            </w:r>
            <w:r>
              <w:rPr>
                <w:rFonts w:hint="eastAsia" w:ascii="Times New Roman" w:hAnsi="Times New Roman" w:eastAsia="FangSong" w:cs="Times New Roman"/>
              </w:rPr>
              <w:t>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三种微粒键角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分子中的大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ClF3</w:t>
            </w: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PHF3</w:t>
            </w:r>
            <w:r>
              <w:rPr>
                <w:rFonts w:hint="eastAsia" w:ascii="Times New Roman" w:hAnsi="Times New Roman" w:eastAsia="FangSong" w:cs="Times New Roman"/>
              </w:rPr>
              <w:t>正的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判断六微粒杂化与构型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无机苯与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CO-CO2-HCHO</w:t>
            </w:r>
            <w:r>
              <w:rPr>
                <w:rFonts w:hint="eastAsia" w:ascii="Times New Roman" w:hAnsi="Times New Roman" w:eastAsia="FangSong" w:cs="Times New Roman"/>
              </w:rPr>
              <w:t>成键与键长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键角规律与</w:t>
            </w:r>
            <w:r>
              <w:rPr>
                <w:rFonts w:hint="eastAsia" w:ascii="Times New Roman" w:hAnsi="Times New Roman" w:eastAsia="Times New Roman" w:cs="Times New Roman"/>
              </w:rPr>
              <w:t>PF3</w:t>
            </w:r>
            <w:r>
              <w:rPr>
                <w:rFonts w:hint="eastAsia" w:ascii="Times New Roman" w:hAnsi="Times New Roman" w:eastAsia="FangSong" w:cs="Times New Roman"/>
              </w:rPr>
              <w:t>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五微粒杂化孤对与构型填表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几何构型与乙醚加合物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I3</w:t>
            </w:r>
            <w:r>
              <w:rPr>
                <w:rFonts w:hint="eastAsia" w:ascii="Times New Roman" w:hAnsi="Times New Roman" w:eastAsia="FangSong" w:cs="Times New Roman"/>
              </w:rPr>
              <w:t>正负离子与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的极性判断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三组化合物沸点比较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沸点及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碱性差异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偶极矩四问与</w:t>
            </w:r>
            <w:r>
              <w:rPr>
                <w:rFonts w:hint="eastAsia" w:ascii="Times New Roman" w:hAnsi="Times New Roman" w:eastAsia="Times New Roman" w:cs="Times New Roman"/>
              </w:rPr>
              <w:t>PtNH32Cl2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等电子体为何不包括</w:t>
            </w:r>
            <w:r>
              <w:rPr>
                <w:rFonts w:hint="eastAsia" w:ascii="Times New Roman" w:hAnsi="Times New Roman" w:eastAsia="Times New Roman" w:cs="Times New Roman"/>
              </w:rPr>
              <w:t>SiO32-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PO33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s-02-Xe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C3F4-SO4-XeF2</w:t>
            </w:r>
            <w:r>
              <w:rPr>
                <w:rFonts w:hint="eastAsia" w:ascii="Times New Roman" w:hAnsi="Times New Roman" w:eastAsia="FangSong" w:cs="Times New Roman"/>
              </w:rPr>
              <w:t>结构与杂化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SnCl4</w:t>
            </w:r>
            <w:r>
              <w:rPr>
                <w:rFonts w:hint="eastAsia" w:ascii="Times New Roman" w:hAnsi="Times New Roman" w:eastAsia="FangSong" w:cs="Times New Roman"/>
              </w:rPr>
              <w:t>水解与杂化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NSF</w:t>
            </w:r>
            <w:r>
              <w:rPr>
                <w:rFonts w:hint="eastAsia" w:ascii="Times New Roman" w:hAnsi="Times New Roman" w:eastAsia="FangSong" w:cs="Times New Roman"/>
              </w:rPr>
              <w:t>同分异构与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等电子体与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正的路易斯结构式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浓硫酸高沸点与稀释安全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Si、P、S </w:t>
            </w:r>
            <w:r>
              <w:rPr>
                <w:rFonts w:hint="eastAsia" w:ascii="Times New Roman" w:hAnsi="Times New Roman" w:eastAsia="FangSong" w:cs="Times New Roman"/>
              </w:rPr>
              <w:t xml:space="preserve">三元素杂化轨道类型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判断分子构型基础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33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（334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最近发现硼化镁在</w:t>
            </w:r>
            <w:r>
              <w:rPr>
                <w:rFonts w:ascii="Times New Roman" w:hAnsi="Times New Roman" w:eastAsia="Times New Roman" w:cs="Times New Roman"/>
              </w:rPr>
              <w:t xml:space="preserve"> 39K </w:t>
            </w:r>
            <w:r>
              <w:rPr>
                <w:rFonts w:hint="eastAsia" w:ascii="Times New Roman" w:hAnsi="Times New Roman" w:eastAsia="FangSong" w:cs="Times New Roman"/>
              </w:rPr>
              <w:t xml:space="preserve">呈超导性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金属键强弱与熔点比较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卤化物熔点规律对比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最小立方体与阿伏加德罗常数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金属镍综合结构题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四元素推断与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电离能氢键与晶体熔点综合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溶解度核电荷曲线与五元素推断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晶体结构与熔点比较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六种短周期元素推断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原子半径与化合价数据推断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冰中氢键与熔化热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金属银点阵类型判定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铜晶胞边长与金属半径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晶体学与晶体结构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干冰晶胞基础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溶解度离子极化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</w:t>
            </w:r>
            <w:r>
              <w:rPr>
                <w:rFonts w:hint="eastAsia" w:ascii="Times New Roman" w:hAnsi="Times New Roman" w:eastAsia="Times New Roman" w:cs="Times New Roman"/>
              </w:rPr>
              <w:t>NaH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LaNi5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钒是生物体内一重要微量元素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一定量的纯粹的</w:t>
            </w:r>
            <w:r>
              <w:rPr>
                <w:rFonts w:ascii="Times New Roman" w:hAnsi="Times New Roman" w:eastAsia="Times New Roman" w:cs="Times New Roman"/>
              </w:rPr>
              <w:t xml:space="preserve"> NiO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晶体在氧气中加热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冰晶石用作电解法炼铝的助熔剂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表面与界面化学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但上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下层原子正好重叠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结晶水合物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  <w:r>
              <w:rPr>
                <w:rFonts w:hint="eastAsia" w:ascii="Times New Roman" w:hAnsi="Times New Roman" w:eastAsia="FangSong" w:cs="Times New Roman"/>
              </w:rPr>
              <w:t>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四方晶胞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沸石分子筛与方石英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CaB6</w:t>
            </w:r>
            <w:r>
              <w:rPr>
                <w:rFonts w:hint="eastAsia" w:ascii="Times New Roman" w:hAnsi="Times New Roman" w:eastAsia="FangSong" w:cs="Times New Roman"/>
              </w:rPr>
              <w:t>硼化钙晶胞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Te-Bi-Cl</w:t>
            </w:r>
            <w:r>
              <w:rPr>
                <w:rFonts w:hint="eastAsia" w:ascii="Times New Roman" w:hAnsi="Times New Roman" w:eastAsia="FangSong" w:cs="Times New Roman"/>
              </w:rPr>
              <w:t>三元一维链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离子极化与热稳定性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下钡的氢化物可形成四方晶系晶体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这个单元基础上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Cu-Cu </w:t>
            </w:r>
            <w:r>
              <w:rPr>
                <w:rFonts w:hint="eastAsia" w:ascii="Times New Roman" w:hAnsi="Times New Roman" w:eastAsia="FangSong" w:cs="Times New Roman"/>
              </w:rPr>
              <w:t xml:space="preserve">之间也由实线相连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四面体在无机化合物中很常见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钼有一种含氧酸根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26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（266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种聚合物异构体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两种异构体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细粉与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配离子中钴的价态和配位数分别是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配离子的实测磁矩数值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则的稳定常数是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不满足十八电子规则的是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没有反馈键的是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主要是因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哪一个不适宜做配体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离子磁矩分别为和它可能是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金属离子配合物的磁矩为</w:t>
            </w:r>
            <w:r>
              <w:rPr>
                <w:rFonts w:ascii="Times New Roman" w:hAnsi="Times New Roman" w:eastAsia="Times New Roman" w:cs="Times New Roman"/>
              </w:rPr>
              <w:t xml:space="preserve"> 4.90B.M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配离子或配合物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八面体和四面体配合物的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相等的是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配合物顺反异构与杂化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光谱化学序列与配合物磁性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光谱化学序列排序与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颜色与光谱化学序列解释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配合物命名与空间构型综合填空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与在液态中反应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Me3SiH</w:t>
            </w:r>
            <w:r>
              <w:rPr>
                <w:rFonts w:hint="eastAsia" w:ascii="Times New Roman" w:hAnsi="Times New Roman" w:eastAsia="FangSong" w:cs="Times New Roman"/>
              </w:rPr>
              <w:t>的镓氢化合物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氰配合物氧化还原机理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铂抗癌药合成路线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联吡啶氮氧化物配体配合物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MX6Y2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水氰配合物磁矩结构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自旋交叉络合物应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配合物的名称写出它们的化学式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磁矩与配合物电子结构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磁矩判断杂化类型与空间构型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晶体场理论与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姜泰勒效应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配位单元稳定性比较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气相随原子序数增大</w:t>
            </w:r>
            <w:r>
              <w:rPr>
                <w:rFonts w:hint="eastAsia" w:ascii="Times New Roman" w:hAnsi="Times New Roman" w:eastAsia="Times New Roman" w:cs="Times New Roman"/>
              </w:rPr>
              <w:t>IE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制备三草酸合铁酸钾的步骤如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六配位单核配合物呈电中性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  <w:r>
              <w:rPr>
                <w:rFonts w:ascii="Times New Roman" w:hAnsi="Times New Roman" w:eastAsia="Times New Roman" w:cs="Times New Roman"/>
              </w:rPr>
              <w:t xml:space="preserve"> 50mL </w:t>
            </w:r>
            <w:r>
              <w:rPr>
                <w:rFonts w:hint="eastAsia" w:ascii="Times New Roman" w:hAnsi="Times New Roman" w:eastAsia="FangSong" w:cs="Times New Roman"/>
              </w:rPr>
              <w:t xml:space="preserve">加入密度为</w:t>
            </w:r>
            <w:r>
              <w:rPr>
                <w:rFonts w:ascii="Times New Roman" w:hAnsi="Times New Roman" w:eastAsia="Times New Roman" w:cs="Times New Roman"/>
              </w:rPr>
              <w:t xml:space="preserve"> 0.932g/mL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18.24% </w:t>
            </w:r>
            <w:r>
              <w:rPr>
                <w:rFonts w:hint="eastAsia" w:ascii="Times New Roman" w:hAnsi="Times New Roman" w:eastAsia="FangSong" w:cs="Times New Roman"/>
              </w:rPr>
              <w:t xml:space="preserve">的氨水</w:t>
            </w:r>
            <w:r>
              <w:rPr>
                <w:rFonts w:ascii="Times New Roman" w:hAnsi="Times New Roman" w:eastAsia="Times New Roman" w:cs="Times New Roman"/>
              </w:rPr>
              <w:t xml:space="preserve"> 30mL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Pt </w:t>
            </w:r>
            <w:r>
              <w:rPr>
                <w:rFonts w:hint="eastAsia" w:ascii="Times New Roman" w:hAnsi="Times New Roman" w:eastAsia="FangSong" w:cs="Times New Roman"/>
              </w:rPr>
              <w:t>四氯合铂酸水中溶解度较大的是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为正八面体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配离子电荷为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配合物为平面四方形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桨轮型结构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判断反应能否发生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Werner</w:t>
            </w:r>
            <w:r>
              <w:rPr>
                <w:rFonts w:hint="eastAsia" w:ascii="Times New Roman" w:hAnsi="Times New Roman" w:eastAsia="FangSong" w:cs="Times New Roman"/>
              </w:rPr>
              <w:t>制备了以证明旋光性与碳原子无关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物质价电子层结构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推测羰基化合物的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离子结构分析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联吡啶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三氯化六氨合钴的合成机理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经验式为的化合物具有抗磁性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AsCl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混合物通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给下列各化合物命名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锂钴复合氧化物电极材料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半径化合价表五元素推断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25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（254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1.1.1（ARX’s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以下反应的电子推动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以下反应的机理已知第一步三苯甲基正离子拔掉异丁烷的氢得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尝试提出一些其他方法破坏椅式构象提示关注椅式构象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在以上例子中如果把氮原子换成氟原子直立构象产物会更多还是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异头碳效应的实质是孤对电子的作用在高级性溶剂如水中糖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萘吡啶对甲苯甲酸混合物分离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苯甲酸提取</w:t>
            </w: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共轭判断和弯曲箭头表示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红外光谱特征峰识别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共振结构稳定性判断四原则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氨基酸等电点计算与电泳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碳氢酸性比较与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糖类</w:t>
            </w:r>
            <w:r>
              <w:rPr>
                <w:rFonts w:hint="eastAsia" w:ascii="Times New Roman" w:hAnsi="Times New Roman" w:eastAsia="Times New Roman" w:cs="Times New Roman"/>
              </w:rPr>
              <w:t>D-L</w:t>
            </w:r>
            <w:r>
              <w:rPr>
                <w:rFonts w:hint="eastAsia" w:ascii="Times New Roman" w:hAnsi="Times New Roman" w:eastAsia="FangSong" w:cs="Times New Roman"/>
              </w:rPr>
              <w:t>构型与环状结构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糖类旋光性与变旋光现象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芳香性物质判断</w:t>
            </w:r>
            <w:r>
              <w:rPr>
                <w:rFonts w:hint="eastAsia" w:ascii="Times New Roman" w:hAnsi="Times New Roman" w:eastAsia="Times New Roman" w:cs="Times New Roman"/>
              </w:rPr>
              <w:t>Hückel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键波数比较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在下图的框中使用推电子箭头描述以下反应可能的两种机理硫酸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化合物芳香性电子计数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键波数排序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</w:t>
            </w:r>
            <w:r>
              <w:rPr>
                <w:rFonts w:hint="eastAsia" w:ascii="Times New Roman" w:hAnsi="Times New Roman" w:eastAsia="FangSong" w:cs="Times New Roman"/>
              </w:rPr>
              <w:t>约化质量与波数关系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六大因素比较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-IR-3000</w:t>
            </w:r>
            <w:r>
              <w:rPr>
                <w:rFonts w:hint="eastAsia" w:ascii="Times New Roman" w:hAnsi="Times New Roman" w:eastAsia="FangSong" w:cs="Times New Roman"/>
              </w:rPr>
              <w:t>以上吸收峰判断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</w:t>
            </w:r>
            <w:r>
              <w:rPr>
                <w:rFonts w:hint="eastAsia" w:ascii="Times New Roman" w:hAnsi="Times New Roman" w:eastAsia="FangSong" w:cs="Times New Roman"/>
              </w:rPr>
              <w:t>不同杂化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-NMR-ReplacementTest</w:t>
            </w:r>
            <w:r>
              <w:rPr>
                <w:rFonts w:hint="eastAsia" w:ascii="Times New Roman" w:hAnsi="Times New Roman" w:eastAsia="FangSong" w:cs="Times New Roman"/>
              </w:rPr>
              <w:t>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二甲苯异构体信号数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信号和化学位移预测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-UV-</w:t>
            </w:r>
            <w:r>
              <w:rPr>
                <w:rFonts w:hint="eastAsia" w:ascii="Times New Roman" w:hAnsi="Times New Roman" w:eastAsia="FangSong" w:cs="Times New Roman"/>
              </w:rPr>
              <w:t>吸收与共轭体系判断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C6H14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丙烷构象</w:t>
            </w:r>
            <w:r>
              <w:rPr>
                <w:rFonts w:hint="eastAsia" w:ascii="Times New Roman" w:hAnsi="Times New Roman" w:eastAsia="Times New Roman" w:cs="Times New Roman"/>
              </w:rPr>
              <w:t>Newman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异构与结构表征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C2H7N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金刚烷合成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</w:t>
            </w:r>
            <w:r>
              <w:rPr>
                <w:rFonts w:hint="eastAsia" w:ascii="Times New Roman" w:hAnsi="Times New Roman" w:eastAsia="FangSong" w:cs="Times New Roman"/>
              </w:rPr>
              <w:t>反键轨道与端基效应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1.2.2-1（ARX’s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金刚烷合成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1.3.1-3（ARX’s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五元芳杂环元素规则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9.2-2（ARX’s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根据下列实验数据判断与羧基相连的基团的诱导效应是吸电子的还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丙烷和丁烷</w:t>
            </w:r>
            <w:r>
              <w:rPr>
                <w:rFonts w:ascii="Times New Roman" w:hAnsi="Times New Roman" w:eastAsia="Times New Roman" w:cs="Times New Roman"/>
              </w:rPr>
              <w:t xml:space="preserve"> C2 C3 </w:t>
            </w: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C C </w:t>
            </w:r>
            <w:r>
              <w:rPr>
                <w:rFonts w:hint="eastAsia" w:ascii="Times New Roman" w:hAnsi="Times New Roman" w:eastAsia="FangSong" w:cs="Times New Roman"/>
              </w:rPr>
              <w:t xml:space="preserve">为轴的纽曼投影式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羟基酸在不同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下的存在形式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三个分子的质子化去质子化位点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酸碱组合产物预测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互变异构体关系与阴离子结构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利用超共轭效应解释以下现象通常多取代的双键比少取代的双键热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D2O</w:t>
            </w:r>
            <w:r>
              <w:rPr>
                <w:rFonts w:hint="eastAsia" w:ascii="Times New Roman" w:hAnsi="Times New Roman" w:eastAsia="FangSong" w:cs="Times New Roman"/>
              </w:rPr>
              <w:t>中胍和</w:t>
            </w:r>
            <w:r>
              <w:rPr>
                <w:rFonts w:hint="eastAsia" w:ascii="Times New Roman" w:hAnsi="Times New Roman" w:eastAsia="Times New Roman" w:cs="Times New Roman"/>
              </w:rPr>
              <w:t>Meldrum</w:t>
            </w:r>
            <w:r>
              <w:rPr>
                <w:rFonts w:hint="eastAsia" w:ascii="Times New Roman" w:hAnsi="Times New Roman" w:eastAsia="FangSong" w:cs="Times New Roman"/>
              </w:rPr>
              <w:t>酸衍生物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五个苯酚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值排序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半胱氨酸和精氨酸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及不同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选择合适的碱去质子化给定分子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互变异构导致等价性的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复杂化合物中共轭体系范围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胍鎓烯醇盐萘电荷分布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重氮甲烷</w:t>
            </w:r>
            <w:r>
              <w:rPr>
                <w:rFonts w:hint="eastAsia" w:ascii="Times New Roman" w:hAnsi="Times New Roman" w:eastAsia="Times New Roman" w:cs="Times New Roman"/>
              </w:rPr>
              <w:t>N2ON2O4</w:t>
            </w:r>
            <w:r>
              <w:rPr>
                <w:rFonts w:hint="eastAsia" w:ascii="Times New Roman" w:hAnsi="Times New Roman" w:eastAsia="FangSong" w:cs="Times New Roman"/>
              </w:rPr>
              <w:t>离域箭头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吲哚薁吡喃酮腺嘌呤芳香性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茚与溴的反应活性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左边烯基醚共振式的轨道重叠图解释共轭效应为何只能把电子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乙醛水合</w:t>
            </w:r>
            <w:r>
              <w:rPr>
                <w:rFonts w:hint="eastAsia" w:ascii="Times New Roman" w:hAnsi="Times New Roman" w:eastAsia="Times New Roman" w:cs="Times New Roman"/>
              </w:rPr>
              <w:t>vsDMF</w:t>
            </w:r>
            <w:r>
              <w:rPr>
                <w:rFonts w:hint="eastAsia" w:ascii="Times New Roman" w:hAnsi="Times New Roman" w:eastAsia="FangSong" w:cs="Times New Roman"/>
              </w:rPr>
              <w:t>不水合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推断硝化产物结构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确定亲核芳香取代产物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揭示共轭加成过程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分析酯间碱催化反应产物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酐加</w:t>
            </w:r>
            <w:r>
              <w:rPr>
                <w:rFonts w:hint="eastAsia" w:ascii="Times New Roman" w:hAnsi="Times New Roman" w:eastAsia="Times New Roman" w:cs="Times New Roman"/>
              </w:rPr>
              <w:t>MeMgBr</w:t>
            </w:r>
            <w:r>
              <w:rPr>
                <w:rFonts w:hint="eastAsia" w:ascii="Times New Roman" w:hAnsi="Times New Roman" w:eastAsia="FangSong" w:cs="Times New Roman"/>
              </w:rPr>
              <w:t>产物用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ascii="Times New Roman" w:hAnsi="Times New Roman" w:eastAsia="Times New Roman" w:cs="Times New Roman"/>
              </w:rPr>
              <w:t xml:space="preserve"> 13C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偶合数据确定二甲氧基苯甲酸异构体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谱归属和论证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归属和多重性解释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吡啶硝化产物硝基位置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当硝基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连在乙烯上面时物质的共振式解释哪些位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三个化合物反应产物结构光谱确定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烯烃制备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产物立体化学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C6H5FO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13C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偶合结构确定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Bullatenone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并纠正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三个意外反应产物全光谱确定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多光谱证据区分两个结构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氟丙酮酸钠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是否匹配结构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Grandisol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Z-ochtodenol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以下两个碳正离子谁更稳定提示考虑轨道重叠程度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确定小分子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环状缩醛构象预测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规则应用于关环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取代环己酮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偶合常数大小用于结构确定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预测关联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10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（108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灰姑娘水晶鞋旋光性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相关产物的相对立体化学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取代基顺序规则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四个化合物立体化学讨论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反应产物手性和对映体纯度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碱性条件下外消旋化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产物立体化学和对映非对映关系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环己基溴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困难和构象变化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烯烃区域立体选择性转化试剂选择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十氢化萘溴化物环氧化与构象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椅式船式构象识别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环己酮缩醛化困难与构象关系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氨基醇制备中区域选择性试剂选择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不饱和羰基直接共轭加成区域选择性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芳香亲电取代和自由基取代区域选择性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Wolff-Kishner</w:t>
            </w:r>
            <w:r>
              <w:rPr>
                <w:rFonts w:hint="eastAsia" w:ascii="Times New Roman" w:hAnsi="Times New Roman" w:eastAsia="FangSong" w:cs="Times New Roman"/>
              </w:rPr>
              <w:t>序列中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多步序列中区域和化学选择性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区域选择性烯醇烯醇盐制备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昆虫信息素</w:t>
            </w: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循环中间体创建新手性中心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拆分法规划不对称合成入门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五个分子手性判断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不对称合成初步规划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简单序列逐步讨论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从手性池化合物识别目标结构特征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可靠催化反应识别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可不对称合成的结构特征识别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环己烯环氧化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胺开环构象分析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非反应对立体化学的影响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折叠分子凹凸面反应性差异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多取代天然产物构象探索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锌介导螯合控制还原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旋光值区分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碘内酯化反应立体化学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开链立体化学关联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重排立体化学和机理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亲电加成的区域选择性与机理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羟汞化脱汞反应区域选择性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六元环构象稳定性分析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炔烃部分还原立体选择性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烯烃加成反应立体化学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环氧开环区域选择性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</w:t>
            </w: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环己烷衍生物最稳定构象判断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椅式环己烷</w:t>
            </w:r>
            <w:r>
              <w:rPr>
                <w:rFonts w:hint="eastAsia" w:ascii="Times New Roman" w:hAnsi="Times New Roman" w:eastAsia="Times New Roman" w:cs="Times New Roman"/>
              </w:rPr>
              <w:t>axial-equatorial</w:t>
            </w:r>
            <w:r>
              <w:rPr>
                <w:rFonts w:hint="eastAsia" w:ascii="Times New Roman" w:hAnsi="Times New Roman" w:eastAsia="FangSong" w:cs="Times New Roman"/>
              </w:rPr>
              <w:t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取代基轴向赤道混合判断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Tramadol</w:t>
            </w:r>
            <w:r>
              <w:rPr>
                <w:rFonts w:hint="eastAsia" w:ascii="Times New Roman" w:hAnsi="Times New Roman" w:eastAsia="FangSong" w:cs="Times New Roman"/>
              </w:rPr>
              <w:t>六元环构象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开链化合物立体化学控制入门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12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（122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烯烃是双官能团化是烯烃重要的转化方式之一传统有机化学中烯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溴水对三个烯烃加成产物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镇静剂合成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二硫缩醛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二噻烷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共轭加成本质和不发生的情况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烯酮不同反应可能性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SNAr</w:t>
            </w:r>
            <w:r>
              <w:rPr>
                <w:rFonts w:hint="eastAsia" w:ascii="Times New Roman" w:hAnsi="Times New Roman" w:eastAsia="FangSong" w:cs="Times New Roman"/>
              </w:rPr>
              <w:t>机理和选择性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氯吡啶亲核取代选择性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亲核芳香取代在合成中的应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烯胺类烷基化合成胺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醛烯醇盐烷基化失败分析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硼氢化钠还原醛酮机理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丙二酸酯双烷基化序列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烯烃和羧酸官能团关系探索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非活化烯烃的自由基关环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烷基溴自由基关环到烯烃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中等复杂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烷基吡啶</w:t>
            </w:r>
            <w:r>
              <w:rPr>
                <w:rFonts w:hint="eastAsia" w:ascii="Times New Roman" w:hAnsi="Times New Roman" w:eastAsia="Times New Roman" w:cs="Times New Roman"/>
              </w:rPr>
              <w:t>LHMDS</w:t>
            </w:r>
            <w:r>
              <w:rPr>
                <w:rFonts w:hint="eastAsia" w:ascii="Times New Roman" w:hAnsi="Times New Roman" w:eastAsia="FangSong" w:cs="Times New Roman"/>
              </w:rPr>
              <w:t>侧链延伸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烯烃几何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烷烃与环烷烃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烷烃与环烷烃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烷基溴对叠氮钠反应活性排序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二烯烃与炔烃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二烯烃与炔烃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醇醚环氧化物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醚与环氧化物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等量耗氧组合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溴乙烷除乙醇杂质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钠法合成环丙烷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烯烃臭氧化分解规律应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有机硅水解缩合聚硅氧烷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硼氢化钠选择性还原与保护基策略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对三个烯烃加成方向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不对称烯烃</w:t>
            </w: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两个烯烃溴化机理和产物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磷对烯酮的共轭加成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烯烃复分解应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烯醇烯醇盐烷基化路线选择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消除产物烯烃几何构型控制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三个消除反应中烯烃位置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有机化学-第4章-芳香化合物与亲电取代题目来源4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复杂化合物中芳香环识别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苯同系物键数通式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硝基氯苯合成路线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重氮盐法制酚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硝基还原与芳香胺制备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-SNAr</w:t>
            </w:r>
            <w:r>
              <w:rPr>
                <w:rFonts w:hint="eastAsia" w:ascii="Times New Roman" w:hAnsi="Times New Roman" w:eastAsia="FangSong" w:cs="Times New Roman"/>
              </w:rPr>
              <w:t>亲核取代反应条件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苯环亲电取代定位效应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重氮盐反应与合成应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硝化机理和取代苯选择性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甲苯不同位点反应活性定量评估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三溴苯酚形成四溴化物化学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考虑定位效应的合成路线选择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吡咯并吡啶三环芳香杂环合成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不熟悉杂环合成和芳香性判断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芳香烃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10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（104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微妙选择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卤化物转化试剂选择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tBuNMe2</w:t>
            </w:r>
            <w:r>
              <w:rPr>
                <w:rFonts w:hint="eastAsia" w:ascii="Times New Roman" w:hAnsi="Times New Roman" w:eastAsia="FangSong" w:cs="Times New Roman"/>
              </w:rPr>
              <w:t>与乙酸酐机理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催化剂在取代中的作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Reboxetine</w:t>
            </w:r>
            <w:r>
              <w:rPr>
                <w:rFonts w:hint="eastAsia" w:ascii="Times New Roman" w:hAnsi="Times New Roman" w:eastAsia="FangSong" w:cs="Times New Roman"/>
              </w:rPr>
              <w:t>合成序列中的取代反应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Tamoxifen</w:t>
            </w:r>
            <w:r>
              <w:rPr>
                <w:rFonts w:hint="eastAsia" w:ascii="Times New Roman" w:hAnsi="Times New Roman" w:eastAsia="FangSong" w:cs="Times New Roman"/>
              </w:rPr>
              <w:t>消除步骤和</w:t>
            </w: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两个酮烯醇含量差异解释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机理复习加烯醇参与的反应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烯醇碳反应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氧反应选择性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二羰基化合物烯醇分析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酯化酸催化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碱不反应分析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预测羰基取代成功失败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含环二羰基化合物亲核取代机理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氨基酸酯盐酸盐中和后反应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丁二酸酐选择性形成二酯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单酯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酸氯酸酐酰胺反应性对比机理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酸碱条件下酰胺酯平衡方向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卤仿反应产物预测</w:t>
            </w:r>
            <w:r>
              <w:rPr>
                <w:rFonts w:hint="eastAsia" w:ascii="Times New Roman" w:hAnsi="Times New Roman" w:eastAsia="Times New Roman" w:cs="Times New Roman"/>
              </w:rPr>
              <w:t>pKa=13.7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Montelukast</w:t>
            </w:r>
            <w:r>
              <w:rPr>
                <w:rFonts w:hint="eastAsia" w:ascii="Times New Roman" w:hAnsi="Times New Roman" w:eastAsia="FangSong" w:cs="Times New Roman"/>
              </w:rPr>
              <w:t>前体中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氰醇形成能量图绘制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羰基化合物烯醇式绘制和稳定性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酸碱对内酯形成和氰醇平衡的影响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烯醇烯醇盐碳酰化合成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缩醛掩蔽的羰基化合物合成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烯胺形成和反应详细机理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烯醇等价体与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RCH2Br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醛锂烯醇盐问题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重氮盐亲核取代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自由基对比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烯醇醚溴化</w:t>
            </w:r>
            <w:r>
              <w:rPr>
                <w:rFonts w:hint="eastAsia" w:ascii="Times New Roman" w:hAnsi="Times New Roman" w:eastAsia="Times New Roman" w:cs="Times New Roman"/>
              </w:rPr>
              <w:t>WittigPd</w:t>
            </w:r>
            <w:r>
              <w:rPr>
                <w:rFonts w:hint="eastAsia" w:ascii="Times New Roman" w:hAnsi="Times New Roman" w:eastAsia="FangSong" w:cs="Times New Roman"/>
              </w:rPr>
              <w:t>化学入门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杂环上亲电亲核取代产物预测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卤代烃与有机金属化合物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Phenaglycodol</w:t>
            </w:r>
            <w:r>
              <w:rPr>
                <w:rFonts w:hint="eastAsia" w:ascii="Times New Roman" w:hAnsi="Times New Roman" w:eastAsia="FangSong" w:cs="Times New Roman"/>
              </w:rPr>
              <w:t>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1211</w:t>
            </w:r>
            <w:r>
              <w:rPr>
                <w:rFonts w:hint="eastAsia" w:ascii="Times New Roman" w:hAnsi="Times New Roman" w:eastAsia="FangSong" w:cs="Times New Roman"/>
              </w:rPr>
              <w:t>灭火剂命名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二溴环己烯系统命名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苯酚溴水后加足量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酒精生理作用说法判断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丙烯丙醇混合物氢质量分数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两碳原料合成聚乙烯醇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醇的多步合成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酰基亲核取代活性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-SN2</w:t>
            </w:r>
            <w:r>
              <w:rPr>
                <w:rFonts w:hint="eastAsia" w:ascii="Times New Roman" w:hAnsi="Times New Roman" w:eastAsia="FangSong" w:cs="Times New Roman"/>
              </w:rPr>
              <w:t>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从缩醛反推原始醛酮和醇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-E2</w:t>
            </w:r>
            <w:r>
              <w:rPr>
                <w:rFonts w:hint="eastAsia" w:ascii="Times New Roman" w:hAnsi="Times New Roman" w:eastAsia="FangSong" w:cs="Times New Roman"/>
              </w:rPr>
              <w:t>消除扎伊采夫与霍夫曼规则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频哪醇重排机理与迁移规则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亚胺形成机理复习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C5H12O</w:t>
            </w:r>
            <w:r>
              <w:rPr>
                <w:rFonts w:hint="eastAsia" w:ascii="Times New Roman" w:hAnsi="Times New Roman" w:eastAsia="FangSong" w:cs="Times New Roman"/>
              </w:rPr>
              <w:t>醇异构体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硅基氰化物形成氰醇机理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吡啶酮和三氯氧磷反应得到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氯吡啶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+NaBH4</w:t>
            </w:r>
            <w:r>
              <w:rPr>
                <w:rFonts w:hint="eastAsia" w:ascii="Times New Roman" w:hAnsi="Times New Roman" w:eastAsia="FangSong" w:cs="Times New Roman"/>
              </w:rPr>
              <w:t>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庚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酮蜂信息素两种合成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缩醛和亚胺形成机理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甲醛与氮亲核试剂反应机理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缩醛选择性水解和硫缩醛水解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与分子内缩醛不兼容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氨三聚机理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含氮官能团转化试剂选择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白蚁防御化合物</w:t>
            </w:r>
            <w:r>
              <w:rPr>
                <w:rFonts w:hint="eastAsia" w:ascii="Times New Roman" w:hAnsi="Times New Roman" w:eastAsia="Times New Roman" w:cs="Times New Roman"/>
              </w:rPr>
              <w:t>Aldol+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Aldol-Wittig-</w:t>
            </w:r>
            <w:r>
              <w:rPr>
                <w:rFonts w:hint="eastAsia" w:ascii="Times New Roman" w:hAnsi="Times New Roman" w:eastAsia="FangSong" w:cs="Times New Roman"/>
              </w:rPr>
              <w:t>丙二酸合成不饱和羰基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有机金属加成羰基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失败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碳上酰化失败分析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酚酮酰化产物预测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1,4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二酮切断计数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硫缩醛作为亲核试剂</w:t>
            </w:r>
            <w:r>
              <w:rPr>
                <w:rFonts w:hint="eastAsia" w:ascii="Times New Roman" w:hAnsi="Times New Roman" w:eastAsia="Times New Roman" w:cs="Times New Roman"/>
              </w:rPr>
              <w:t>d1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同时制备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Claisen-3,3-σ</w:t>
            </w:r>
            <w:r>
              <w:rPr>
                <w:rFonts w:hint="eastAsia" w:ascii="Times New Roman" w:hAnsi="Times New Roman" w:eastAsia="FangSong" w:cs="Times New Roman"/>
              </w:rPr>
              <w:t>迁移入门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醛与酮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醛与酮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羧酸及衍生物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羧酸及其衍生物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碳负离子反应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最简单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自缩合机理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DHA</w:t>
            </w:r>
            <w:r>
              <w:rPr>
                <w:rFonts w:hint="eastAsia" w:ascii="Times New Roman" w:hAnsi="Times New Roman" w:eastAsia="FangSong" w:cs="Times New Roman"/>
              </w:rPr>
              <w:t>脑黄金分子组成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苯乙醛苯乙酮反应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环己酮酸性比较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酯化反应平衡移动策略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皂化反应机理与工业应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溴代醛选择性转化为两个产物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DIBAL</w:t>
            </w:r>
            <w:r>
              <w:rPr>
                <w:rFonts w:hint="eastAsia" w:ascii="Times New Roman" w:hAnsi="Times New Roman" w:eastAsia="FangSong" w:cs="Times New Roman"/>
              </w:rPr>
              <w:t>选择性还原酯基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歧化反应机理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烯醇互变异构与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醇的氧化反应选择性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试剂与羰基化合物反应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乙酰乙酸乙酯合成法应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酰基转化完整链路网络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酰胺水解与</w:t>
            </w: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不同亲核试剂捕获中间体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环丙酮水合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半缩醛稳定性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还原二羰基选择性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茚三酮水合选择性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异常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环状半缩醛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还原氯醛水合物机理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7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使用含氟的受体可以实现</w:t>
            </w:r>
            <w:r>
              <w:rPr>
                <w:rFonts w:ascii="Times New Roman" w:hAnsi="Times New Roman" w:eastAsia="Times New Roman" w:cs="Times New Roman"/>
              </w:rPr>
              <w:t xml:space="preserve"> 5 endo trig </w:t>
            </w: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DDQ</w:t>
            </w:r>
            <w:r>
              <w:rPr>
                <w:rFonts w:hint="eastAsia" w:ascii="Times New Roman" w:hAnsi="Times New Roman" w:eastAsia="FangSong" w:cs="Times New Roman"/>
              </w:rPr>
              <w:t>脱保护机理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有机金属反应产物预测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Fenarimol</w:t>
            </w:r>
            <w:r>
              <w:rPr>
                <w:rFonts w:hint="eastAsia" w:ascii="Times New Roman" w:hAnsi="Times New Roman" w:eastAsia="FangSong" w:cs="Times New Roman"/>
              </w:rPr>
              <w:t>替代合成路线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Biperidin</w:t>
            </w:r>
            <w:r>
              <w:rPr>
                <w:rFonts w:hint="eastAsia" w:ascii="Times New Roman" w:hAnsi="Times New Roman" w:eastAsia="FangSong" w:cs="Times New Roman"/>
              </w:rPr>
              <w:t>结构预测和</w:t>
            </w:r>
            <w:r>
              <w:rPr>
                <w:rFonts w:hint="eastAsia" w:ascii="Times New Roman" w:hAnsi="Times New Roman" w:eastAsia="Times New Roman" w:cs="Times New Roman"/>
              </w:rPr>
              <w:t>Procyclidine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Br-Li</w:t>
            </w:r>
            <w:r>
              <w:rPr>
                <w:rFonts w:hint="eastAsia" w:ascii="Times New Roman" w:hAnsi="Times New Roman" w:eastAsia="FangSong" w:cs="Times New Roman"/>
              </w:rPr>
              <w:t>交换选择性分析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  <w:r>
              <w:rPr>
                <w:rFonts w:hint="eastAsia" w:ascii="Times New Roman" w:hAnsi="Times New Roman" w:eastAsia="Times New Roman" w:cs="Times New Roman"/>
              </w:rPr>
              <w:t>+Grignard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cuprate</w:t>
            </w:r>
            <w:r>
              <w:rPr>
                <w:rFonts w:hint="eastAsia" w:ascii="Times New Roman" w:hAnsi="Times New Roman" w:eastAsia="FangSong" w:cs="Times New Roman"/>
              </w:rPr>
              <w:t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Heck</w:t>
            </w:r>
            <w:r>
              <w:rPr>
                <w:rFonts w:hint="eastAsia" w:ascii="Times New Roman" w:hAnsi="Times New Roman" w:eastAsia="FangSong" w:cs="Times New Roman"/>
              </w:rPr>
              <w:t>反应机理步骤理解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甲醛和乙醛反应得到季戊四醇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吡啶合成</w:t>
            </w:r>
            <w:r>
              <w:rPr>
                <w:rFonts w:hint="eastAsia" w:ascii="Times New Roman" w:hAnsi="Times New Roman" w:eastAsia="Times New Roman" w:cs="Times New Roman"/>
              </w:rPr>
              <w:t>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催化胺合成简单实例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以下反应的产物训练要求做到看到反应物立刻写出产物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底物的优势构象写出以下反应的产物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官能团缩写识别与保护基分类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聚合反应类型与机理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以下两个氧化反应主要产物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的结构式并解释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乙酰乙酸乙酯在碳酸钠存在下与</w:t>
            </w:r>
            <w:r>
              <w:rPr>
                <w:rFonts w:ascii="Times New Roman" w:hAnsi="Times New Roman" w:eastAsia="Times New Roman" w:cs="Times New Roman"/>
              </w:rPr>
              <w:t xml:space="preserve"> 1 3 </w:t>
            </w:r>
            <w:r>
              <w:rPr>
                <w:rFonts w:hint="eastAsia" w:ascii="Times New Roman" w:hAnsi="Times New Roman" w:eastAsia="FangSong" w:cs="Times New Roman"/>
              </w:rPr>
              <w:t xml:space="preserve">二溴丙烷反应的主要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以下反应的机理文献机理是错误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有机化学-第8章-周环反应与自由基题目来源14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-BaeyerVilliger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-Beckmann</w:t>
            </w:r>
            <w:r>
              <w:rPr>
                <w:rFonts w:hint="eastAsia" w:ascii="Times New Roman" w:hAnsi="Times New Roman" w:eastAsia="FangSong" w:cs="Times New Roman"/>
              </w:rPr>
              <w:t>重排扩环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-WagnerMeerwein</w:t>
            </w:r>
            <w:r>
              <w:rPr>
                <w:rFonts w:hint="eastAsia" w:ascii="Times New Roman" w:hAnsi="Times New Roman" w:eastAsia="FangSong" w:cs="Times New Roman"/>
              </w:rPr>
              <w:t>标记追踪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邻基参与碱性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弱碱对比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PIDA </w:t>
            </w:r>
            <w:r>
              <w:rPr>
                <w:rFonts w:hint="eastAsia" w:ascii="Times New Roman" w:hAnsi="Times New Roman" w:eastAsia="FangSong" w:cs="Times New Roman"/>
              </w:rPr>
              <w:t xml:space="preserve">氧化醇到醛酮的机理</w:t>
            </w:r>
            <w:r>
              <w:rPr>
                <w:rFonts w:ascii="Times New Roman" w:hAnsi="Times New Roman" w:eastAsia="Times New Roman" w:cs="Times New Roman"/>
              </w:rPr>
              <w:t xml:space="preserve"> PIDA PhI 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关环另一种应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尝试写出银镜反应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Cannizzaro </w:t>
            </w:r>
            <w:r>
              <w:rPr>
                <w:rFonts w:hint="eastAsia" w:ascii="Times New Roman" w:hAnsi="Times New Roman" w:eastAsia="FangSong" w:cs="Times New Roman"/>
              </w:rPr>
              <w:t xml:space="preserve">康尼查罗反应是醛在强碱浓溶液中发生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二碘化钐基础思维的考察节选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三甲基苯酸催化重排机理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的酸性强于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则比较以下物质的酸性强弱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以下转换的反应机理二烯酮酚重排并解释反应的驱动力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苯酚在浓硫酸或无水氯化锌的作用下与邻苯二甲酸酐反应生成酚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三氯化铝或三溴化硼分解苯甲醚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以苯为原料合成以下物质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乙酰化</w:t>
            </w:r>
            <w:r>
              <w:rPr>
                <w:rFonts w:ascii="Times New Roman" w:hAnsi="Times New Roman" w:eastAsia="Times New Roman" w:cs="Times New Roman"/>
              </w:rPr>
              <w:t xml:space="preserve"> Boc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  <w:r>
              <w:rPr>
                <w:rFonts w:ascii="Times New Roman" w:hAnsi="Times New Roman" w:eastAsia="Times New Roman" w:cs="Times New Roman"/>
              </w:rPr>
              <w:t xml:space="preserve"> BnOCO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尝试给出更多羰基还原成亚甲基的方法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以下转换中顺式烯烃是主产物解释原因暂时超纲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FangSong" w:cs="Times New Roman"/>
              </w:rPr>
              <w:t>在质子溶剂中还原萘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萘被氧化形成邻苯二甲酸酐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以上反应的机理复习之前学过的反应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以不超过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个碳的有机物和其他试剂合成以下物质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二甲亚砜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是有机化学中常用的有机氧化剂可以在较温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在陈荣业所著有机人名反应机理新解中认为重氮甲烷应该是三元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Regitz</w:t>
            </w:r>
            <w:r>
              <w:rPr>
                <w:rFonts w:hint="eastAsia" w:ascii="Times New Roman" w:hAnsi="Times New Roman" w:eastAsia="FangSong" w:cs="Times New Roman"/>
              </w:rPr>
              <w:t>重氮转移反应机理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为了探究</w:t>
            </w:r>
            <w:r>
              <w:rPr>
                <w:rFonts w:ascii="Times New Roman" w:hAnsi="Times New Roman" w:eastAsia="Times New Roman" w:cs="Times New Roman"/>
              </w:rPr>
              <w:t xml:space="preserve"> Corey Fuchs </w:t>
            </w:r>
            <w:r>
              <w:rPr>
                <w:rFonts w:hint="eastAsia" w:ascii="Times New Roman" w:hAnsi="Times New Roman" w:eastAsia="FangSong" w:cs="Times New Roman"/>
              </w:rPr>
              <w:t xml:space="preserve">第二步的机理哪个正确可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以上三种异腈合成方法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如果把羧酸换成叠氮酸产物应该是什么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环戊烯酮环丙烷化与氯代制备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在有机人名反应机理新解中对</w:t>
            </w:r>
            <w:r>
              <w:rPr>
                <w:rFonts w:ascii="Times New Roman" w:hAnsi="Times New Roman" w:eastAsia="Times New Roman" w:cs="Times New Roman"/>
              </w:rPr>
              <w:t xml:space="preserve"> Bartoli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如左侧所示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重要自由基反应复习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原子编号追踪重排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类比硼氢化氧化反应的机理写出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SN2-vs-SN1</w:t>
            </w:r>
            <w:r>
              <w:rPr>
                <w:rFonts w:hint="eastAsia" w:ascii="Times New Roman" w:hAnsi="Times New Roman" w:eastAsia="FangSong" w:cs="Times New Roman"/>
              </w:rPr>
              <w:t>判断与消旋化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消除选择性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NBS</w:t>
            </w:r>
            <w:r>
              <w:rPr>
                <w:rFonts w:hint="eastAsia" w:ascii="Times New Roman" w:hAnsi="Times New Roman" w:eastAsia="FangSong" w:cs="Times New Roman"/>
              </w:rPr>
              <w:t>苄位烯丙位溴化及应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避免自由基反应陷阱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自由基官能团化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重排作为结构证明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四元环到五元环容易重排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Baeyer-Villiger</w:t>
            </w:r>
            <w:r>
              <w:rPr>
                <w:rFonts w:hint="eastAsia" w:ascii="Times New Roman" w:hAnsi="Times New Roman" w:eastAsia="FangSong" w:cs="Times New Roman"/>
              </w:rPr>
              <w:t>重排预测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三元环扩张等于四元环收缩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近年来我国有机化学家发展了一些新型的有机试剂如氟化试剂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三元环开环简单碎片化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机理新解对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消除的机理描述如下同位素标记实验证明如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完成下列反应式注意产物的立体化学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环氧产物加入三苯基膦实现异构化的方法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自由基反应的引发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增长与终止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周环反应四大特征判断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卤代反应机理与选择性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s-cis</w:t>
            </w:r>
            <w:r>
              <w:rPr>
                <w:rFonts w:hint="eastAsia" w:ascii="Times New Roman" w:hAnsi="Times New Roman" w:eastAsia="FangSong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"/>
    <w:bookmarkStart w:id="31" w:name="有机化学-第9章-杂环化合物与含杂原子有机物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硫叶立德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半缩硫醛选择性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高碘酸氧化葡萄糖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吡咯苯吡啶反应活性对比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木星生物氨体系糖类类比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纤维素硝酸酯酯化羟基数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赖氨酸三条件优势构型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Roundup</w:t>
            </w:r>
            <w:r>
              <w:rPr>
                <w:rFonts w:hint="eastAsia" w:ascii="Times New Roman" w:hAnsi="Times New Roman" w:eastAsia="FangSong" w:cs="Times New Roman"/>
              </w:rPr>
              <w:t>一扫光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CnH2nO4N2</w:t>
            </w:r>
            <w:r>
              <w:rPr>
                <w:rFonts w:hint="eastAsia" w:ascii="Times New Roman" w:hAnsi="Times New Roman" w:eastAsia="FangSong" w:cs="Times New Roman"/>
              </w:rPr>
              <w:t>氨基酸数目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呋喃选择性锂化时序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赖氨酸型甲与二羧基乙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淀粉水解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Lyocell</w:t>
            </w:r>
            <w:r>
              <w:rPr>
                <w:rFonts w:hint="eastAsia" w:ascii="Times New Roman" w:hAnsi="Times New Roman" w:eastAsia="FangSong" w:cs="Times New Roman"/>
              </w:rPr>
              <w:t>纤维与</w:t>
            </w:r>
            <w:r>
              <w:rPr>
                <w:rFonts w:hint="eastAsia" w:ascii="Times New Roman" w:hAnsi="Times New Roman" w:eastAsia="Times New Roman" w:cs="Times New Roman"/>
              </w:rPr>
              <w:t>NMMO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多肽</w:t>
            </w:r>
            <w:r>
              <w:rPr>
                <w:rFonts w:hint="eastAsia" w:ascii="Times New Roman" w:hAnsi="Times New Roman" w:eastAsia="Times New Roman" w:cs="Times New Roman"/>
              </w:rPr>
              <w:t>415g</w:t>
            </w:r>
            <w:r>
              <w:rPr>
                <w:rFonts w:hint="eastAsia" w:ascii="Times New Roman" w:hAnsi="Times New Roman" w:eastAsia="FangSong" w:cs="Times New Roman"/>
              </w:rPr>
              <w:t>水解三问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离子液体酶催化阿斯巴糖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杂环化合物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核糖性质判断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三大营养物质判断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年暑假某机构考题中有一个全合成对喹啉苯并吡啶还原时还原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还原胺化和相关化合物不同合成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内酯选择性开环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Birch</w:t>
            </w:r>
            <w:r>
              <w:rPr>
                <w:rFonts w:hint="eastAsia" w:ascii="Times New Roman" w:hAnsi="Times New Roman" w:eastAsia="FangSong" w:cs="Times New Roman"/>
              </w:rPr>
              <w:t>还原产物预测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多步反应中的保护策略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二胺选择性保护策略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双官能团关系的合成设计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需要选择性的合成设计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9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格氏试剂以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  <w:r>
              <w:rPr>
                <w:rFonts w:hint="eastAsia" w:ascii="Times New Roman" w:hAnsi="Times New Roman" w:eastAsia="FangSong" w:cs="Times New Roman"/>
              </w:rPr>
              <w:t>表示和二氧化碳反应得到羧酸根的电子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反应的单电子转移机理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以下反应所有产物的电子推动机理解释产物的生成原因提示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完成下列反应写出主要产物并指出此反应是亲核加成还是亲电加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碎裂化反应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2.4-2（ARX’s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教材中存在一个著名的错误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判断以下物质中所有手性中心的立体构型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在有机反应中反式邻二醇是一类重要原料可以通过烯烃的氧化反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卤代内酯化反应是一种简单的串联反应已知反应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解释以下问题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羟基酸</w:t>
            </w:r>
            <w:r>
              <w:rPr>
                <w:rFonts w:ascii="Times New Roman" w:hAnsi="Times New Roman" w:eastAsia="Times New Roman" w:cs="Times New Roman"/>
              </w:rPr>
              <w:t xml:space="preserve"> 1 2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氨基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存在碱时反式邻环戊二醇与四醋酸铅反应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以环氧乙烷为原料设计一种合成芥子气的方法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在某著名搞笑教材有机人名反应机理新解中把硼氢化氧化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解释以下反应产物的选择性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以下反应的产物提示黑点表示氢朝上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3.1.2（ARX’s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周环反应小综合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以下反应的轨道表示判断哪些对称性允许哪些对称性禁阻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以下反应的中间体和产物的结构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Zincke</w:t>
            </w:r>
            <w:r>
              <w:rPr>
                <w:rFonts w:hint="eastAsia" w:ascii="Times New Roman" w:hAnsi="Times New Roman" w:eastAsia="FangSong" w:cs="Times New Roman"/>
              </w:rPr>
              <w:t>盐一锅法吡啶官能团化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格氏试剂以</w:t>
            </w:r>
            <w:r>
              <w:rPr>
                <w:rFonts w:ascii="Times New Roman" w:hAnsi="Times New Roman" w:eastAsia="Times New Roman" w:cs="Times New Roman"/>
              </w:rPr>
              <w:t xml:space="preserve"> RMgX </w:t>
            </w:r>
            <w:r>
              <w:rPr>
                <w:rFonts w:hint="eastAsia" w:ascii="Times New Roman" w:hAnsi="Times New Roman" w:eastAsia="FangSong" w:cs="Times New Roman"/>
              </w:rPr>
              <w:t xml:space="preserve">表示和二氧化碳反应得到羧酸根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查阅有关资料通过键能数据判断烯醇和酮谁更稳定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特殊氧化烯烃邻二醇切断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CrO3</w:t>
            </w:r>
            <w:r>
              <w:rPr>
                <w:rFonts w:hint="eastAsia" w:ascii="Times New Roman" w:hAnsi="Times New Roman" w:eastAsia="FangSong" w:cs="Times New Roman"/>
              </w:rPr>
              <w:t>氧化醇机理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2.2.2（ARX’s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3.4（ARX’s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酯取代中间体两个碳正离子稳定性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碱引发两个简单卡宾反应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右侧物质的烯醇含量在水中高还是环己烷中高提示氢键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另一种卡宾方法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天然抗生素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常规卡宾插入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氮烯类比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卡宾化学不期望出现时如何避免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关系理解检验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动力学产物与热力学产物判断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核磁完全转化与能量差计算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酯化反应同位素标记实验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反应机理合理性判断标准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碳正离子重排判断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工业制备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当然不会利用这个方法而是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判断以下自由基是还原性自由基还是氧化性自由基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类比以上信息描述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与盐酸反应产生氢气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综合学过的知识描述铜与浓硝酸反应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3"/>
    <w:bookmarkStart w:id="34" w:name="有机化学-第12章-高分子化学题目来源2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吡咯多聚形成聚吡咯的机理这种聚合反应是哪种聚合类型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无机原料合成聚氯乙烯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共聚物燃烧体积比定单体比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侧链多酯药物耗碱量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502</w:t>
            </w:r>
            <w:r>
              <w:rPr>
                <w:rFonts w:hint="eastAsia" w:ascii="Times New Roman" w:hAnsi="Times New Roman" w:eastAsia="FangSong" w:cs="Times New Roman"/>
              </w:rPr>
              <w:t>胶厌氧胶白乳胶三问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PHB</w:t>
            </w:r>
            <w:r>
              <w:rPr>
                <w:rFonts w:hint="eastAsia" w:ascii="Times New Roman" w:hAnsi="Times New Roman" w:eastAsia="FangSong" w:cs="Times New Roman"/>
              </w:rPr>
              <w:t>生物降解塑料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氯乙烯生产工艺产率计算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聚乳酸可降解材料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导电塑料单双键交替判据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10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（109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B X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碘在石蜡油中的颜色与温度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吸收制甲醇燃料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氰与苛性钠及电子式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浓硫酸鉴别卤化钙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TiFe</w:t>
            </w:r>
            <w:r>
              <w:rPr>
                <w:rFonts w:hint="eastAsia" w:ascii="Times New Roman" w:hAnsi="Times New Roman" w:eastAsia="FangSong" w:cs="Times New Roman"/>
              </w:rPr>
              <w:t>合金贮氢体积计算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初赛洁污剂混合产生氯气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分解与水解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FeCl2</w:t>
            </w:r>
            <w:r>
              <w:rPr>
                <w:rFonts w:hint="eastAsia" w:ascii="Times New Roman" w:hAnsi="Times New Roman" w:eastAsia="FangSong" w:cs="Times New Roman"/>
              </w:rPr>
              <w:t>三步热化学循环分解水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高能射线照射水与水合电子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萤石制氟与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负离子危害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漂白液碘量法滴定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五步变化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氢化锂含锂气体容量法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Debye-Huckel</w:t>
            </w:r>
            <w:r>
              <w:rPr>
                <w:rFonts w:hint="eastAsia" w:ascii="Times New Roman" w:hAnsi="Times New Roman" w:eastAsia="FangSong" w:cs="Times New Roman"/>
              </w:rPr>
              <w:t>活度系数计算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摩尔电导率与离子迁移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离子强度与活度系数综合计算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-01-AgI</w:t>
            </w:r>
            <w:r>
              <w:rPr>
                <w:rFonts w:hint="eastAsia" w:ascii="Times New Roman" w:hAnsi="Times New Roman" w:eastAsia="FangSong" w:cs="Times New Roman"/>
              </w:rPr>
              <w:t>胶团结构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-02-Langmuir</w:t>
            </w:r>
            <w:r>
              <w:rPr>
                <w:rFonts w:hint="eastAsia" w:ascii="Times New Roman" w:hAnsi="Times New Roman" w:eastAsia="FangSong" w:cs="Times New Roman"/>
              </w:rPr>
              <w:t>吸附等温线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KCl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溶液和</w:t>
            </w:r>
            <w:r>
              <w:rPr>
                <w:rFonts w:ascii="Times New Roman" w:hAnsi="Times New Roman" w:eastAsia="Times New Roman" w:cs="Times New Roman"/>
              </w:rPr>
              <w:t xml:space="preserve"> 100 mL 0.05 mol/L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溶液混合以制备</w:t>
            </w:r>
            <w:r>
              <w:rPr>
                <w:rFonts w:ascii="Times New Roman" w:hAnsi="Times New Roman" w:eastAsia="Times New Roman" w:cs="Times New Roman"/>
              </w:rPr>
              <w:t xml:space="preserve"> AgCl </w:t>
            </w:r>
            <w:r>
              <w:rPr>
                <w:rFonts w:hint="eastAsia" w:ascii="Times New Roman" w:hAnsi="Times New Roman" w:eastAsia="FangSong" w:cs="Times New Roman"/>
              </w:rPr>
              <w:t xml:space="preserve">溶胶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6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环乙亚砜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二氧化硫的水溶液与铝反应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SeOF6</w:t>
            </w:r>
            <w:r>
              <w:rPr>
                <w:rFonts w:hint="eastAsia" w:ascii="Times New Roman" w:hAnsi="Times New Roman" w:eastAsia="FangSong" w:cs="Times New Roman"/>
              </w:rPr>
              <w:t>氧化数与杂化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·10】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硝酸还原产物</w:t>
            </w:r>
            <w:r>
              <w:rPr>
                <w:rFonts w:hint="eastAsia" w:ascii="Times New Roman" w:hAnsi="Times New Roman" w:eastAsia="Times New Roman" w:cs="Times New Roman"/>
              </w:rPr>
              <w:t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29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（296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亚临界水极性变化与分离设计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钠汞齐与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制保险粉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硫与强碱黄色多硫化物及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脱色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硫化氢起始三步合成海波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氯酸钾分解氧气中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循环制硝酸转化率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氮的离子与电子式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磷酸缩合与高聚磷酸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铵盐热分解质子传递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氨氧化制硝酸资料分析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与碳辅助氯化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硅硼方程式六连写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高岭土提纯氧化铝两法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硅溶于硝酸氢氟酸混酸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水解产氢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硅硼工艺现象解释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硼酸一元路易斯酸与磷酸二元质子酸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工艺平衡分析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液氨中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化学式推断与硫代硫酸银综合填空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烧碱中纯碱双指示剂滴定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结构与加合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碱金属性质三解释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碱金属汞齐与水计算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电解法生产钠三问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硫酸锌除铁试剂选择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-01-O2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金刚石石墨硅酸盐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液态碘和足量的氯气在下加热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极性解释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氮化硼与碳纳米管类比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电子亲和能性质与反应填空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使酚酞褪色的实验探究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硫酸侵蚀石灰岩形成溶洞论述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多硫离子结构与性质预测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石硫合剂多硫化钙杀虫原理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天然气</w:t>
            </w:r>
            <w:r>
              <w:rPr>
                <w:rFonts w:hint="eastAsia" w:ascii="Times New Roman" w:hAnsi="Times New Roman" w:eastAsia="Times New Roman" w:cs="Times New Roman"/>
              </w:rPr>
              <w:t>Fe2O3</w:t>
            </w:r>
            <w:r>
              <w:rPr>
                <w:rFonts w:hint="eastAsia" w:ascii="Times New Roman" w:hAnsi="Times New Roman" w:eastAsia="FangSong" w:cs="Times New Roman"/>
              </w:rPr>
              <w:t>悬浊液脱硫化氢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碱金属与碱土金属综合填空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BaO2</w:t>
            </w:r>
            <w:r>
              <w:rPr>
                <w:rFonts w:hint="eastAsia" w:ascii="Times New Roman" w:hAnsi="Times New Roman" w:eastAsia="FangSong" w:cs="Times New Roman"/>
              </w:rPr>
              <w:t>过氧键与</w:t>
            </w:r>
            <w:r>
              <w:rPr>
                <w:rFonts w:hint="eastAsia" w:ascii="Times New Roman" w:hAnsi="Times New Roman" w:eastAsia="Times New Roman" w:cs="Times New Roman"/>
              </w:rPr>
              <w:t>PbO2</w:t>
            </w:r>
            <w:r>
              <w:rPr>
                <w:rFonts w:hint="eastAsia" w:ascii="Times New Roman" w:hAnsi="Times New Roman" w:eastAsia="FangSong" w:cs="Times New Roman"/>
              </w:rPr>
              <w:t>区别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N2H4</w:t>
            </w:r>
            <w:r>
              <w:rPr>
                <w:rFonts w:hint="eastAsia" w:ascii="Times New Roman" w:hAnsi="Times New Roman" w:eastAsia="FangSong" w:cs="Times New Roman"/>
              </w:rPr>
              <w:t>热分解方程式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温压弹耗氧原理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砒霜鉴定砷镜反应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沉淀分离试剂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钠的化合物反应式组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具有很强的氧化性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空气中臭氧碘量法分析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化学反应方程式表示制备过程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简要回答各题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单质硼制备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Pb3O4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15..61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15..54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化学式推断与磷硫化物综合填空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16..57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16..50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硫代硫酸银分解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鉴别含硫溶液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12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化学式推断与分子构型综合填空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配位化合物稳定性与过渡元素颜色与配位行为综合填空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钒的化合物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铬的晶格与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铜族元素性质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化学反应方程式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铜副族和锌副族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钛和钒的工业生产过程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解释钛和钒的实验现象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钛和锆离子在水溶液中的稳定性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解释铬和锰的实验现象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离子共存问题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FeSO4</w:t>
            </w:r>
            <w:r>
              <w:rPr>
                <w:rFonts w:hint="eastAsia" w:ascii="Times New Roman" w:hAnsi="Times New Roman" w:eastAsia="FangSong" w:cs="Times New Roman"/>
              </w:rPr>
              <w:t>加氨水现象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赤血盐黄血盐制备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中铬的主要存在形式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钛与钒综合填空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V2O5</w:t>
            </w:r>
            <w:r>
              <w:rPr>
                <w:rFonts w:hint="eastAsia" w:ascii="Times New Roman" w:hAnsi="Times New Roman" w:eastAsia="FangSong" w:cs="Times New Roman"/>
              </w:rPr>
              <w:t>溶于强碱强酸产物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浓氨水查漏与铬蓝两方程式组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Fe2Plus</w:t>
            </w:r>
            <w:r>
              <w:rPr>
                <w:rFonts w:hint="eastAsia" w:ascii="Times New Roman" w:hAnsi="Times New Roman" w:eastAsia="FangSong" w:cs="Times New Roman"/>
              </w:rPr>
              <w:t>的试剂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不能化合制取的物质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-01-Ti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-02-V</w:t>
            </w:r>
            <w:r>
              <w:rPr>
                <w:rFonts w:hint="eastAsia" w:ascii="Times New Roman" w:hAnsi="Times New Roman" w:eastAsia="FangSong" w:cs="Times New Roman"/>
              </w:rPr>
              <w:t>价态颜色催化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钒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-03-Cu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铜锌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卤化银银氨配位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铬与锰综合填空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4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这世界上有很多种水泥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颜色信号推断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元素推断与含氧酸氧化性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埃及蓝由</w:t>
            </w:r>
            <w:r>
              <w:rPr>
                <w:rFonts w:ascii="Times New Roman" w:hAnsi="Times New Roman" w:eastAsia="Times New Roman" w:cs="Times New Roman"/>
              </w:rPr>
              <w:t xml:space="preserve"> 10.00g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21.7g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9.05g B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85℃ </w:t>
            </w:r>
            <w:r>
              <w:rPr>
                <w:rFonts w:hint="eastAsia" w:ascii="Times New Roman" w:hAnsi="Times New Roman" w:eastAsia="FangSong" w:cs="Times New Roman"/>
              </w:rPr>
              <w:t xml:space="preserve">加热而成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15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-01-KMnO4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银量法测定氯化物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滴定水的硬度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移取一定体积的乙二醇试液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的含水甘油加入</w:t>
            </w:r>
            <w:r>
              <w:rPr>
                <w:rFonts w:ascii="Times New Roman" w:hAnsi="Times New Roman" w:eastAsia="Times New Roman" w:cs="Times New Roman"/>
              </w:rPr>
              <w:t xml:space="preserve"> 50.0mL </w:t>
            </w:r>
            <w:r>
              <w:rPr>
                <w:rFonts w:hint="eastAsia" w:ascii="Times New Roman" w:hAnsi="Times New Roman" w:eastAsia="FangSong" w:cs="Times New Roman"/>
              </w:rPr>
              <w:t xml:space="preserve">含有</w:t>
            </w:r>
            <w:r>
              <w:rPr>
                <w:rFonts w:ascii="Times New Roman" w:hAnsi="Times New Roman" w:eastAsia="Times New Roman" w:cs="Times New Roman"/>
              </w:rPr>
              <w:t xml:space="preserve"> 0.0837mol/L Ce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4mol/L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化学耗氧量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连续滴定原理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分光光度法参比溶液的选择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摩尔吸收系数与透光度换算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最佳吸光度范围选择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Beer</w:t>
            </w:r>
            <w:r>
              <w:rPr>
                <w:rFonts w:hint="eastAsia" w:ascii="Times New Roman" w:hAnsi="Times New Roman" w:eastAsia="FangSong" w:cs="Times New Roman"/>
              </w:rPr>
              <w:t>定律原因判断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氧化还原滴定可行性判断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沉淀条件选择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四舍六入五成双修约规则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检验法判断异常值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有效数字运算规则应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Lambert-Beer</w:t>
            </w:r>
            <w:r>
              <w:rPr>
                <w:rFonts w:hint="eastAsia" w:ascii="Times New Roman" w:hAnsi="Times New Roman" w:eastAsia="FangSong" w:cs="Times New Roman"/>
              </w:rPr>
              <w:t>定律的原因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标准曲线法测定未知浓度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标定的影响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多元酸分步滴定判断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2026-09-13T17:01:06Z</dcterms:created>
  <dcterms:modified xsi:type="dcterms:W3CDTF">2026-09-13T17:01:06Z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