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5" w:name="第五讲钛钒铬锰过渡金属一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第五讲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钒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铬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过渡金属一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模块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核心能力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能用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多价态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氧化还原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主线组织第一过渡系左部的化学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能解释最高氧化态稳定性从左到右递减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能写</w:t>
            </w:r>
            <w:r>
              <w:rPr>
                <w:rFonts w:ascii="Times New Roman" w:hAnsi="Times New Roman" w:eastAsia="Times New Roman" w:cs="Times New Roman"/>
              </w:rPr>
              <w:t xml:space="preserve"> TiCl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水解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钛白粉气相氧化制备方程式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用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热力学活泼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动力学钝化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解释钛的常温稳定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能默写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V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FangSong" w:cs="Times New Roman"/>
              </w:rPr>
              <w:t>紫</w:t>
            </w:r>
            <w:r>
              <w:rPr>
                <w:rFonts w:hint="eastAsia" w:ascii="Times New Roman" w:hAnsi="Times New Roman" w:eastAsia="Times New Roman" w:cs="Times New Roman"/>
              </w:rPr>
              <w:t>→V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FangSong" w:cs="Times New Roman"/>
              </w:rPr>
              <w:t>绿</w:t>
            </w:r>
            <w:r>
              <w:rPr>
                <w:rFonts w:hint="eastAsia" w:ascii="Times New Roman" w:hAnsi="Times New Roman" w:eastAsia="Times New Roman" w:cs="Times New Roman"/>
              </w:rPr>
              <w:t>→VO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FangSong" w:cs="Times New Roman"/>
              </w:rPr>
              <w:t>蓝</w:t>
            </w:r>
            <w:r>
              <w:rPr>
                <w:rFonts w:hint="eastAsia" w:ascii="Times New Roman" w:hAnsi="Times New Roman" w:eastAsia="Times New Roman" w:cs="Times New Roman"/>
              </w:rPr>
              <w:t>→VO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黄颜色序列及对应价态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理解</w:t>
            </w:r>
            <w:r>
              <w:rPr>
                <w:rFonts w:ascii="Times New Roman" w:hAnsi="Times New Roman" w:eastAsia="Times New Roman" w:cs="Times New Roman"/>
              </w:rPr>
              <w:t xml:space="preserve"> V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催化的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氧化还原中介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本质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能写</w:t>
            </w:r>
            <w:r>
              <w:rPr>
                <w:rFonts w:ascii="Times New Roman" w:hAnsi="Times New Roman" w:eastAsia="Times New Roman" w:cs="Times New Roman"/>
              </w:rPr>
              <w:t xml:space="preserve"> 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>/Cr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酸碱互变平衡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理解</w:t>
            </w:r>
            <w:r>
              <w:rPr>
                <w:rFonts w:ascii="Times New Roman" w:hAnsi="Times New Roman" w:eastAsia="Times New Roman" w:cs="Times New Roman"/>
              </w:rPr>
              <w:t xml:space="preserve"> Cr(VI) </w:t>
            </w:r>
            <w:r>
              <w:rPr>
                <w:rFonts w:hint="eastAsia" w:ascii="Times New Roman" w:hAnsi="Times New Roman" w:eastAsia="FangSong" w:cs="Times New Roman"/>
              </w:rPr>
              <w:t>酸性强氧化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碱性弱氧化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区分</w:t>
            </w:r>
            <w:r>
              <w:rPr>
                <w:rFonts w:ascii="Times New Roman" w:hAnsi="Times New Roman" w:eastAsia="Times New Roman" w:cs="Times New Roman"/>
              </w:rPr>
              <w:t xml:space="preserve"> Cr(III) </w:t>
            </w:r>
            <w:r>
              <w:rPr>
                <w:rFonts w:hint="eastAsia" w:ascii="Times New Roman" w:hAnsi="Times New Roman" w:eastAsia="FangSong" w:cs="Times New Roman"/>
              </w:rPr>
              <w:t xml:space="preserve">动力学惰性与</w:t>
            </w:r>
            <w:r>
              <w:rPr>
                <w:rFonts w:ascii="Times New Roman" w:hAnsi="Times New Roman" w:eastAsia="Times New Roman" w:cs="Times New Roman"/>
              </w:rPr>
              <w:t xml:space="preserve"> Al(III) </w:t>
            </w:r>
            <w:r>
              <w:rPr>
                <w:rFonts w:hint="eastAsia" w:ascii="Times New Roman" w:hAnsi="Times New Roman" w:eastAsia="FangSong" w:cs="Times New Roman"/>
              </w:rPr>
              <w:t xml:space="preserve">活泼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能按</w:t>
            </w:r>
            <w:r>
              <w:rPr>
                <w:rFonts w:ascii="Times New Roman" w:hAnsi="Times New Roman" w:eastAsia="Times New Roman" w:cs="Times New Roman"/>
              </w:rPr>
              <w:t xml:space="preserve"> pH </w:t>
            </w:r>
            <w:r>
              <w:rPr>
                <w:rFonts w:hint="eastAsia" w:ascii="Times New Roman" w:hAnsi="Times New Roman" w:eastAsia="FangSong" w:cs="Times New Roman"/>
              </w:rPr>
              <w:t xml:space="preserve">写</w:t>
            </w:r>
            <w:r>
              <w:rPr>
                <w:rFonts w:ascii="Times New Roman" w:hAnsi="Times New Roman" w:eastAsia="Times New Roman" w:cs="Times New Roman"/>
              </w:rPr>
              <w:t xml:space="preserve"> KMnO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的三个还原产物及半反应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理解</w:t>
            </w:r>
            <w:r>
              <w:rPr>
                <w:rFonts w:ascii="Times New Roman" w:hAnsi="Times New Roman" w:eastAsia="Times New Roman" w:cs="Times New Roman"/>
              </w:rPr>
              <w:t xml:space="preserve"> 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半满稳定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掌握</w:t>
            </w:r>
            <w:r>
              <w:rPr>
                <w:rFonts w:ascii="Times New Roman" w:hAnsi="Times New Roman" w:eastAsia="Times New Roman" w:cs="Times New Roman"/>
              </w:rPr>
              <w:t xml:space="preserve"> 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两种鉴定法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横向比较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能由</w:t>
            </w:r>
            <w:r>
              <w:rPr>
                <w:rFonts w:ascii="Times New Roman" w:hAnsi="Times New Roman" w:eastAsia="Times New Roman" w:cs="Times New Roman"/>
              </w:rPr>
              <w:t xml:space="preserve"> Ti→V→Cr→Mn </w:t>
            </w:r>
            <w:r>
              <w:rPr>
                <w:rFonts w:hint="eastAsia" w:ascii="Times New Roman" w:hAnsi="Times New Roman" w:eastAsia="FangSong" w:cs="Times New Roman"/>
              </w:rPr>
              <w:t>递推含氧酸酸性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最高价氧化性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钝化特性差异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方法框架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能按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颜色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价态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介质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三联动处理过渡金属推断题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6" w:name="一过渡金属通性多价态与氧化还原主线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过渡金属通性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多价态与氧化还原主线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过渡金属通性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过渡元素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主族元素讲的是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一个元素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一个主要价态</w:t>
      </w:r>
      <w:r>
        <w:rPr>
          <w:rFonts w:hint="eastAsia" w:ascii="Times New Roman" w:hAnsi="Times New Roman" w:eastAsia="Times New Roman" w:cs="Times New Roman"/>
        </w:rPr>
        <w:t>」；</w:t>
      </w:r>
      <w:r>
        <w:rPr>
          <w:rFonts w:hint="eastAsia" w:ascii="Times New Roman" w:hAnsi="Times New Roman" w:eastAsia="FangSong" w:cs="Times New Roman"/>
        </w:rPr>
        <w:t>过渡金属讲的是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一个元素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一串价态</w:t>
      </w:r>
      <w:r>
        <w:rPr>
          <w:rFonts w:hint="eastAsia" w:ascii="Times New Roman" w:hAnsi="Times New Roman" w:eastAsia="Times New Roman" w:cs="Times New Roman"/>
        </w:rPr>
        <w:t>」。Ti→V→Cr→Mn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正好展示了从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高价稳定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到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低价稳定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的完整渐变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10" w:name="d-区元素四大特征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1.1 d </w:t>
      </w:r>
      <w:r>
        <w:rPr>
          <w:rFonts w:hint="eastAsia" w:ascii="Times New Roman" w:hAnsi="Times New Roman" w:eastAsia="SimHei" w:cs="Times New Roman"/>
        </w:rPr>
        <w:t xml:space="preserve">区元素四大特征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在本讲的表现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多种氧化数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最高氧化数</w:t>
            </w:r>
            <w:r>
              <w:rPr>
                <w:rFonts w:ascii="Times New Roman" w:hAnsi="Times New Roman" w:eastAsia="Times New Roman" w:cs="Times New Roman"/>
              </w:rPr>
              <w:t xml:space="preserve"> = ns + (n−1)d </w:t>
            </w:r>
            <w:r>
              <w:rPr>
                <w:rFonts w:hint="eastAsia" w:ascii="Times New Roman" w:hAnsi="Times New Roman" w:eastAsia="FangSong" w:cs="Times New Roman"/>
              </w:rPr>
              <w:t xml:space="preserve">电子总和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Ti(+4)、V(+5)、Cr(+6)、Mn(+7)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同族自上而下活泼性降低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与主族相反</w:t>
            </w:r>
            <w:r>
              <w:rPr>
                <w:rFonts w:hint="eastAsia" w:ascii="Times New Roman" w:hAnsi="Times New Roman" w:eastAsia="Times New Roman" w:cs="Times New Roman"/>
              </w:rPr>
              <w:t>（d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轨道收缩</w:t>
            </w:r>
            <w:r>
              <w:rPr>
                <w:rFonts w:hint="eastAsia" w:ascii="Times New Roman" w:hAnsi="Times New Roman" w:eastAsia="Times New Roman" w:cs="Times New Roman"/>
              </w:rPr>
              <w:t>、5d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系惰性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Ti </w:t>
            </w:r>
            <w:r>
              <w:rPr>
                <w:rFonts w:hint="eastAsia" w:ascii="Times New Roman" w:hAnsi="Times New Roman" w:eastAsia="FangSong" w:cs="Times New Roman"/>
              </w:rPr>
              <w:t xml:space="preserve">活泼</w:t>
            </w:r>
            <w:r>
              <w:rPr>
                <w:rFonts w:ascii="Times New Roman" w:hAnsi="Times New Roman" w:eastAsia="Times New Roman" w:cs="Times New Roman"/>
              </w:rPr>
              <w:t xml:space="preserve"> &lt; </w:t>
            </w:r>
            <w:r>
              <w:rPr>
                <w:rFonts w:hint="eastAsia" w:ascii="Times New Roman" w:hAnsi="Times New Roman" w:eastAsia="Times New Roman" w:cs="Times New Roman"/>
              </w:rPr>
              <w:t>Zr/Hf（</w:t>
            </w:r>
            <w:r>
              <w:rPr>
                <w:rFonts w:hint="eastAsia" w:ascii="Times New Roman" w:hAnsi="Times New Roman" w:eastAsia="FangSong" w:cs="Times New Roman"/>
              </w:rPr>
              <w:t>本讲只涉及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Ti）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形成配合物倾向强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空</w:t>
            </w:r>
            <w:r>
              <w:rPr>
                <w:rFonts w:ascii="Times New Roman" w:hAnsi="Times New Roman" w:eastAsia="Times New Roman" w:cs="Times New Roman"/>
              </w:rPr>
              <w:t xml:space="preserve"> d </w:t>
            </w:r>
            <w:r>
              <w:rPr>
                <w:rFonts w:hint="eastAsia" w:ascii="Times New Roman" w:hAnsi="Times New Roman" w:eastAsia="FangSong" w:cs="Times New Roman"/>
              </w:rPr>
              <w:t xml:space="preserve">轨道接受配体孤对电子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[TiF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>、[Cr(H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、VO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水合离子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酸根有色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未成对</w:t>
            </w:r>
            <w:r>
              <w:rPr>
                <w:rFonts w:ascii="Times New Roman" w:hAnsi="Times New Roman" w:eastAsia="Times New Roman" w:cs="Times New Roman"/>
              </w:rPr>
              <w:t xml:space="preserve"> d </w:t>
            </w:r>
            <w:r>
              <w:rPr>
                <w:rFonts w:hint="eastAsia" w:ascii="Times New Roman" w:hAnsi="Times New Roman" w:eastAsia="FangSong" w:cs="Times New Roman"/>
              </w:rPr>
              <w:t xml:space="preserve">电子</w:t>
            </w:r>
            <w:r>
              <w:rPr>
                <w:rFonts w:ascii="Times New Roman" w:hAnsi="Times New Roman" w:eastAsia="Times New Roman" w:cs="Times New Roman"/>
              </w:rPr>
              <w:t xml:space="preserve"> → d-d </w:t>
            </w:r>
            <w:r>
              <w:rPr>
                <w:rFonts w:hint="eastAsia" w:ascii="Times New Roman" w:hAnsi="Times New Roman" w:eastAsia="FangSong" w:cs="Times New Roman"/>
              </w:rPr>
              <w:t>跃迁</w:t>
            </w:r>
            <w:r>
              <w:rPr>
                <w:rFonts w:hint="eastAsia" w:ascii="Times New Roman" w:hAnsi="Times New Roman" w:eastAsia="Times New Roman" w:cs="Times New Roman"/>
              </w:rPr>
              <w:t>；d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0</w:t>
            </w:r>
            <w:r>
              <w:rPr>
                <w:rFonts w:hint="eastAsia" w:ascii="Times New Roman" w:hAnsi="Times New Roman" w:eastAsia="Times New Roman" w:cs="Times New Roman"/>
              </w:rPr>
              <w:t>/d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紫</w:t>
            </w:r>
            <w:r>
              <w:rPr>
                <w:rFonts w:hint="eastAsia" w:ascii="Times New Roman" w:hAnsi="Times New Roman" w:eastAsia="Times New Roman" w:cs="Times New Roman"/>
              </w:rPr>
              <w:t>（LMCT）、Cr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绿</w:t>
            </w:r>
            <w:r>
              <w:rPr>
                <w:rFonts w:hint="eastAsia" w:ascii="Times New Roman" w:hAnsi="Times New Roman" w:eastAsia="Times New Roman" w:cs="Times New Roman"/>
              </w:rPr>
              <w:t>、V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紫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信号点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Style w:val="VerbatimChar"/>
          <w:rFonts w:ascii="Times New Roman" w:hAnsi="Times New Roman" w:eastAsia="Times New Roman" w:cs="Times New Roman"/>
        </w:rPr>
        <w:t>Sc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3+</w:t>
      </w:r>
      <w:r>
        <w:rPr>
          <w:rStyle w:val="VerbatimChar"/>
          <w:rFonts w:ascii="Times New Roman" w:hAnsi="Times New Roman" w:eastAsia="Times New Roman" w:cs="Times New Roman"/>
        </w:rPr>
        <w:t>(d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0</w:t>
      </w:r>
      <w:r>
        <w:rPr>
          <w:rStyle w:val="VerbatimChar"/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>Ti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4+</w:t>
      </w:r>
      <w:r>
        <w:rPr>
          <w:rStyle w:val="VerbatimChar"/>
          <w:rFonts w:ascii="Times New Roman" w:hAnsi="Times New Roman" w:eastAsia="Times New Roman" w:cs="Times New Roman"/>
        </w:rPr>
        <w:t>(d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0</w:t>
      </w:r>
      <w:r>
        <w:rPr>
          <w:rStyle w:val="VerbatimChar"/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>Zn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2+</w:t>
      </w:r>
      <w:r>
        <w:rPr>
          <w:rStyle w:val="VerbatimChar"/>
          <w:rFonts w:ascii="Times New Roman" w:hAnsi="Times New Roman" w:eastAsia="Times New Roman" w:cs="Times New Roman"/>
        </w:rPr>
        <w:t>(d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10</w:t>
      </w:r>
      <w:r>
        <w:rPr>
          <w:rStyle w:val="VerbatimChar"/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Style w:val="VerbatimChar"/>
          <w:rFonts w:ascii="Times New Roman" w:hAnsi="Times New Roman" w:eastAsia="Times New Roman" w:cs="Times New Roman"/>
        </w:rPr>
        <w:t>Cu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2+</w:t>
      </w:r>
      <w:r>
        <w:rPr>
          <w:rStyle w:val="VerbatimChar"/>
          <w:rFonts w:ascii="Times New Roman" w:hAnsi="Times New Roman" w:eastAsia="Times New Roman" w:cs="Times New Roman"/>
        </w:rPr>
        <w:t>(d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9</w:t>
      </w:r>
      <w:r>
        <w:rPr>
          <w:rStyle w:val="VerbatimChar"/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Style w:val="VerbatimChar"/>
          <w:rFonts w:ascii="Times New Roman" w:hAnsi="Times New Roman" w:eastAsia="Times New Roman" w:cs="Times New Roman"/>
        </w:rPr>
        <w:t>Cr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3+</w:t>
      </w:r>
      <w:r>
        <w:rPr>
          <w:rStyle w:val="VerbatimChar"/>
          <w:rFonts w:ascii="Times New Roman" w:hAnsi="Times New Roman" w:eastAsia="Times New Roman" w:cs="Times New Roman"/>
        </w:rPr>
        <w:t>(d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紫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绿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Style w:val="VerbatimChar"/>
          <w:rFonts w:ascii="Times New Roman" w:hAnsi="Times New Roman" w:eastAsia="Times New Roman" w:cs="Times New Roman"/>
        </w:rPr>
        <w:t>MnO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紫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"/>
    <w:bookmarkStart w:id="11" w:name="第一过渡系左部timn价态总览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>第一过渡系左部</w:t>
      </w:r>
      <w:r>
        <w:rPr>
          <w:rFonts w:hint="eastAsia" w:ascii="Times New Roman" w:hAnsi="Times New Roman" w:eastAsia="Times New Roman" w:cs="Times New Roman"/>
        </w:rPr>
        <w:t>（Ti~Mn）</w:t>
      </w:r>
      <w:r>
        <w:rPr>
          <w:rFonts w:hint="eastAsia" w:ascii="Times New Roman" w:hAnsi="Times New Roman" w:eastAsia="SimHei" w:cs="Times New Roman"/>
        </w:rPr>
        <w:t>价态总览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4"/>
        <w:gridCol w:w="1414"/>
        <w:gridCol w:w="1414"/>
        <w:gridCol w:w="1414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最高氧化态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常见稳定价态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IVB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[Ar]3d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+4（</w:t>
            </w:r>
            <w:r>
              <w:rPr>
                <w:rFonts w:hint="eastAsia" w:ascii="Times New Roman" w:hAnsi="Times New Roman" w:eastAsia="FangSong" w:cs="Times New Roman"/>
              </w:rPr>
              <w:t>最稳</w:t>
            </w:r>
            <w:r>
              <w:rPr>
                <w:rFonts w:hint="eastAsia" w:ascii="Times New Roman" w:hAnsi="Times New Roman" w:eastAsia="Times New Roman" w:cs="Times New Roman"/>
              </w:rPr>
              <w:t>，d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无色</w:t>
            </w:r>
            <w:r>
              <w:rPr>
                <w:rFonts w:hint="eastAsia" w:ascii="Times New Roman" w:hAnsi="Times New Roman" w:eastAsia="Times New Roman" w:cs="Times New Roman"/>
              </w:rPr>
              <w:t>）、+3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高氧化态为主</w:t>
            </w:r>
            <w:r>
              <w:rPr>
                <w:rFonts w:hint="eastAsia" w:ascii="Times New Roman" w:hAnsi="Times New Roman" w:eastAsia="Times New Roman" w:cs="Times New Roman"/>
              </w:rPr>
              <w:t>；Ti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强还原剂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[Ar]3d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+5、+4、+3、+2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多价态共存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颜色序列推断指纹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VIB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[Ar]3d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+3（</w:t>
            </w:r>
            <w:r>
              <w:rPr>
                <w:rFonts w:hint="eastAsia" w:ascii="Times New Roman" w:hAnsi="Times New Roman" w:eastAsia="FangSong" w:cs="Times New Roman"/>
              </w:rPr>
              <w:t>最稳</w:t>
            </w:r>
            <w:r>
              <w:rPr>
                <w:rFonts w:hint="eastAsia" w:ascii="Times New Roman" w:hAnsi="Times New Roman" w:eastAsia="Times New Roman" w:cs="Times New Roman"/>
              </w:rPr>
              <w:t>）、+6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Cr(VI) </w:t>
            </w:r>
            <w:r>
              <w:rPr>
                <w:rFonts w:hint="eastAsia" w:ascii="Times New Roman" w:hAnsi="Times New Roman" w:eastAsia="FangSong" w:cs="Times New Roman"/>
              </w:rPr>
              <w:t>强氧化</w:t>
            </w:r>
            <w:r>
              <w:rPr>
                <w:rFonts w:hint="eastAsia" w:ascii="Times New Roman" w:hAnsi="Times New Roman" w:eastAsia="Times New Roman" w:cs="Times New Roman"/>
              </w:rPr>
              <w:t>；Cr(III)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动力学惰性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VIIB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[Ar]3d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+7、+4、+2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价态最丰富</w:t>
            </w:r>
            <w:r>
              <w:rPr>
                <w:rFonts w:hint="eastAsia" w:ascii="Times New Roman" w:hAnsi="Times New Roman" w:eastAsia="Times New Roman" w:cs="Times New Roman"/>
              </w:rPr>
              <w:t>；MnO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最强氧化剂之一</w:t>
            </w:r>
          </w:p>
        </w:tc>
      </w:tr>
    </w:tbl>
    <w:bookmarkEnd w:id="11"/>
    <w:bookmarkStart w:id="15" w:name="三条核心递变规律本轮必会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>三条核心递变规律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本轮必会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最高氧化态稳定性从左到右递减</w:t>
      </w:r>
      <w:r>
        <w:rPr>
          <w:rFonts w:hint="eastAsia" w:ascii="Times New Roman" w:hAnsi="Times New Roman" w:eastAsia="Times New Roman" w:cs="Times New Roman"/>
        </w:rPr>
        <w:t>：Ti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极稳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几乎无氧化性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弱氧化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强氧化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最强氧化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低氧化态稳定性从左到右递增</w:t>
      </w:r>
      <w:r>
        <w:rPr>
          <w:rFonts w:hint="eastAsia" w:ascii="Times New Roman" w:hAnsi="Times New Roman" w:eastAsia="Times New Roman" w:cs="Times New Roman"/>
        </w:rPr>
        <w:t>：Ti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是强还原剂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易被空气氧化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V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强还原</w:t>
      </w:r>
      <w:r>
        <w:rPr>
          <w:rFonts w:ascii="Times New Roman" w:hAnsi="Times New Roman" w:eastAsia="Times New Roman" w:cs="Times New Roman"/>
        </w:rPr>
        <w:t xml:space="preserve"> → Cr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极不稳定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Mn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极稳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半满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>最高氧化态含氧酸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氢氧化物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酸性递增</w:t>
      </w:r>
      <w:r>
        <w:rPr>
          <w:rFonts w:hint="eastAsia" w:ascii="Times New Roman" w:hAnsi="Times New Roman" w:eastAsia="Times New Roman" w:cs="Times New Roman"/>
        </w:rPr>
        <w:t>：Ti(OH)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两性偏碱</w:t>
      </w:r>
      <w:r>
        <w:rPr>
          <w:rFonts w:hint="eastAsia" w:ascii="Times New Roman" w:hAnsi="Times New Roman" w:eastAsia="Times New Roman" w:cs="Times New Roman"/>
        </w:rPr>
        <w:t>）&lt;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VO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两性偏酸</w:t>
      </w:r>
      <w:r>
        <w:rPr>
          <w:rFonts w:hint="eastAsia" w:ascii="Times New Roman" w:hAnsi="Times New Roman" w:eastAsia="Times New Roman" w:cs="Times New Roman"/>
        </w:rPr>
        <w:t>）&lt;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酸性</w:t>
      </w:r>
      <w:r>
        <w:rPr>
          <w:rFonts w:hint="eastAsia" w:ascii="Times New Roman" w:hAnsi="Times New Roman" w:eastAsia="Times New Roman" w:cs="Times New Roman"/>
        </w:rPr>
        <w:t>）&lt;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强酸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这三条是同一件事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从左到右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有效核电荷增大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高氧化态越来越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想要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得电子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氧化性增强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低氧化态越来越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舍不得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失电子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还原性减弱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  <w:spacing w:after="160" w:before="40"/>
        <w:jc w:val="center"/>
      </w:pP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bCs/>
          <w:i w:val="0"/>
          <w:sz w:val="21"/>
        </w:rPr>
        <w:t xml:space="preserve"> 1 </w:t>
      </w: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 xml:space="preserve">第一过渡系电子构型与常见氧化态总览表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66"/>
        <w:gridCol w:w="1466"/>
        <w:gridCol w:w="1466"/>
        <w:gridCol w:w="1173"/>
        <w:gridCol w:w="1173"/>
        <w:gridCol w:w="117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原子序数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价电子构型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常见氧化态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</w:t>
            </w:r>
            <w:r>
              <w:rPr>
                <w:rFonts w:hint="eastAsia" w:ascii="Times New Roman" w:hAnsi="Times New Roman" w:eastAsia="SimHei" w:cs="Times New Roman"/>
                <w:b/>
              </w:rPr>
              <w:t>最高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最稳定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氧化态稳定性趋势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sSup>
                <m:e>
                  <m:r>
                    <m:t>d</m:t>
                  </m:r>
                </m:e>
                <m:sup>
                  <m:r>
                    <m:t>14</m:t>
                  </m:r>
                </m:sup>
              </m:sSup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仅有</w:t>
            </w:r>
            <w:r>
              <w:rPr>
                <w:rFonts w:hint="eastAsia" w:ascii="Times New Roman" w:hAnsi="Times New Roman" w:eastAsia="Times New Roman" w:cs="Times New Roman"/>
              </w:rPr>
              <w:t>+3</w:t>
            </w:r>
            <w:r>
              <w:rPr>
                <w:rFonts w:hint="eastAsia" w:ascii="Times New Roman" w:hAnsi="Times New Roman" w:eastAsia="FangSong" w:cs="Times New Roman"/>
              </w:rPr>
              <w:t>价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性质类似</w:t>
            </w:r>
            <w:r>
              <w:rPr>
                <w:rFonts w:hint="eastAsia" w:ascii="Times New Roman" w:hAnsi="Times New Roman" w:eastAsia="Times New Roman" w:cs="Times New Roman"/>
              </w:rPr>
              <w:t>Al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22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sSup>
                <m:e>
                  <m:r>
                    <m:t>d</m:t>
                  </m:r>
                </m:e>
                <m:sup>
                  <m:r>
                    <m:t>24</m:t>
                  </m:r>
                </m:sup>
              </m:sSup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+2, +3,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+4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+4</w:t>
            </w:r>
            <w:r>
              <w:rPr>
                <w:rFonts w:hint="eastAsia" w:ascii="Times New Roman" w:hAnsi="Times New Roman" w:eastAsia="FangSong" w:cs="Times New Roman"/>
              </w:rPr>
              <w:t>最稳定</w:t>
            </w:r>
            <w:r>
              <w:rPr>
                <w:rFonts w:hint="eastAsia" w:ascii="Times New Roman" w:hAnsi="Times New Roman" w:eastAsia="Times New Roman" w:cs="Times New Roman"/>
              </w:rPr>
              <w:t>，+3</w:t>
            </w:r>
            <w:r>
              <w:rPr>
                <w:rFonts w:hint="eastAsia" w:ascii="Times New Roman" w:hAnsi="Times New Roman" w:eastAsia="FangSong" w:cs="Times New Roman"/>
              </w:rPr>
              <w:t>具较强还原性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23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sSup>
                <m:e>
                  <m:r>
                    <m:t>d</m:t>
                  </m:r>
                </m:e>
                <m:sup>
                  <m:r>
                    <m:t>34</m:t>
                  </m:r>
                </m:sup>
              </m:sSup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+2, +3, +4,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+5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+5</w:t>
            </w:r>
            <w:r>
              <w:rPr>
                <w:rFonts w:hint="eastAsia" w:ascii="Times New Roman" w:hAnsi="Times New Roman" w:eastAsia="FangSong" w:cs="Times New Roman"/>
              </w:rPr>
              <w:t>为主要态</w:t>
            </w:r>
            <w:r>
              <w:rPr>
                <w:rFonts w:hint="eastAsia" w:ascii="Times New Roman" w:hAnsi="Times New Roman" w:eastAsia="Times New Roman" w:cs="Times New Roman"/>
              </w:rPr>
              <w:t>，+4</w:t>
            </w:r>
            <w:r>
              <w:rPr>
                <w:rFonts w:hint="eastAsia" w:ascii="Times New Roman" w:hAnsi="Times New Roman" w:eastAsia="FangSong" w:cs="Times New Roman"/>
              </w:rPr>
              <w:t>最稳定</w:t>
            </w:r>
            <w:r>
              <w:rPr>
                <w:rFonts w:hint="eastAsia" w:ascii="Times New Roman" w:hAnsi="Times New Roman" w:eastAsia="Times New Roman" w:cs="Times New Roman"/>
              </w:rPr>
              <w:t>，+2</w:t>
            </w:r>
            <w:r>
              <w:rPr>
                <w:rFonts w:hint="eastAsia" w:ascii="Times New Roman" w:hAnsi="Times New Roman" w:eastAsia="FangSong" w:cs="Times New Roman"/>
              </w:rPr>
              <w:t>具强还原性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24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sSup>
                <m:e>
                  <m:r>
                    <m:t>d</m:t>
                  </m:r>
                </m:e>
                <m:sup>
                  <m:r>
                    <m:t>54</m:t>
                  </m:r>
                </m:sup>
              </m:sSup>
              <m:sSup>
                <m:e>
                  <m:r>
                    <m:t>s</m:t>
                  </m:r>
                </m:e>
                <m:sup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+3</w:t>
            </w:r>
            <w:r>
              <w:rPr>
                <w:rFonts w:ascii="Times New Roman" w:hAnsi="Times New Roman" w:eastAsia="Times New Roman" w:cs="Times New Roman"/>
              </w:rPr>
              <w:t xml:space="preserve"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+6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+3</w:t>
            </w:r>
            <w:r>
              <w:rPr>
                <w:rFonts w:hint="eastAsia" w:ascii="Times New Roman" w:hAnsi="Times New Roman" w:eastAsia="FangSong" w:cs="Times New Roman"/>
              </w:rPr>
              <w:t>最稳定</w:t>
            </w:r>
            <w:r>
              <w:rPr>
                <w:rFonts w:hint="eastAsia" w:ascii="Times New Roman" w:hAnsi="Times New Roman" w:eastAsia="Times New Roman" w:cs="Times New Roman"/>
              </w:rPr>
              <w:t>，+6</w:t>
            </w:r>
            <w:r>
              <w:rPr>
                <w:rFonts w:hint="eastAsia" w:ascii="Times New Roman" w:hAnsi="Times New Roman" w:eastAsia="FangSong" w:cs="Times New Roman"/>
              </w:rPr>
              <w:t>具强氧化性</w:t>
            </w:r>
            <w:r>
              <w:rPr>
                <w:rFonts w:hint="eastAsia" w:ascii="Times New Roman" w:hAnsi="Times New Roman" w:eastAsia="Times New Roman" w:cs="Times New Roman"/>
              </w:rPr>
              <w:t>，+2</w:t>
            </w:r>
            <w:r>
              <w:rPr>
                <w:rFonts w:hint="eastAsia" w:ascii="Times New Roman" w:hAnsi="Times New Roman" w:eastAsia="FangSong" w:cs="Times New Roman"/>
              </w:rPr>
              <w:t>极易被氧化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sSup>
                <m:e>
                  <m:r>
                    <m:t>d</m:t>
                  </m:r>
                </m:e>
                <m:sup>
                  <m:r>
                    <m:t>54</m:t>
                  </m:r>
                </m:sup>
              </m:sSup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+2</w:t>
            </w:r>
            <w:r>
              <w:rPr>
                <w:rFonts w:ascii="Times New Roman" w:hAnsi="Times New Roman" w:eastAsia="Times New Roman" w:cs="Times New Roman"/>
              </w:rPr>
              <w:t xml:space="preserve">, +3,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+4</w:t>
            </w:r>
            <w:r>
              <w:rPr>
                <w:rFonts w:ascii="Times New Roman" w:hAnsi="Times New Roman" w:eastAsia="Times New Roman" w:cs="Times New Roman"/>
              </w:rPr>
              <w:t xml:space="preserve">, +6,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+7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+2</w:t>
            </w:r>
            <w:r>
              <w:rPr>
                <w:rFonts w:hint="eastAsia" w:ascii="Times New Roman" w:hAnsi="Times New Roman" w:eastAsia="FangSong" w:cs="Times New Roman"/>
              </w:rPr>
              <w:t>最稳定</w:t>
            </w:r>
            <w:r>
              <w:rPr>
                <w:rFonts w:hint="eastAsia" w:ascii="Times New Roman" w:hAnsi="Times New Roman" w:eastAsia="Times New Roman" w:cs="Times New Roman"/>
              </w:rPr>
              <w:t>，+7</w:t>
            </w:r>
            <w:r>
              <w:rPr>
                <w:rFonts w:hint="eastAsia" w:ascii="Times New Roman" w:hAnsi="Times New Roman" w:eastAsia="FangSong" w:cs="Times New Roman"/>
              </w:rPr>
              <w:t>具极强氧化性</w:t>
            </w:r>
            <w:r>
              <w:rPr>
                <w:rFonts w:hint="eastAsia" w:ascii="Times New Roman" w:hAnsi="Times New Roman" w:eastAsia="Times New Roman" w:cs="Times New Roman"/>
              </w:rPr>
              <w:t>，+3</w:t>
            </w:r>
            <w:r>
              <w:rPr>
                <w:rFonts w:hint="eastAsia" w:ascii="Times New Roman" w:hAnsi="Times New Roman" w:eastAsia="FangSong" w:cs="Times New Roman"/>
              </w:rPr>
              <w:t>易歧化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26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sSup>
                <m:e>
                  <m:r>
                    <m:t>d</m:t>
                  </m:r>
                </m:e>
                <m:sup>
                  <m:r>
                    <m:t>64</m:t>
                  </m:r>
                </m:sup>
              </m:sSup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+2</w:t>
            </w:r>
            <w:r>
              <w:rPr>
                <w:rFonts w:ascii="Times New Roman" w:hAnsi="Times New Roman" w:eastAsia="Times New Roman" w:cs="Times New Roman"/>
              </w:rPr>
              <w:t xml:space="preserve"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+3</w:t>
            </w:r>
            <w:r>
              <w:rPr>
                <w:rFonts w:ascii="Times New Roman" w:hAnsi="Times New Roman" w:eastAsia="Times New Roman" w:cs="Times New Roman"/>
              </w:rPr>
              <w:t xml:space="preserve">, +6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+3</w:t>
            </w:r>
            <w:r>
              <w:rPr>
                <w:rFonts w:hint="eastAsia" w:ascii="Times New Roman" w:hAnsi="Times New Roman" w:eastAsia="FangSong" w:cs="Times New Roman"/>
              </w:rPr>
              <w:t>较稳定</w:t>
            </w:r>
            <w:r>
              <w:rPr>
                <w:rFonts w:hint="eastAsia" w:ascii="Times New Roman" w:hAnsi="Times New Roman" w:eastAsia="Times New Roman" w:cs="Times New Roman"/>
              </w:rPr>
              <w:t>，+2</w:t>
            </w:r>
            <w:r>
              <w:rPr>
                <w:rFonts w:hint="eastAsia" w:ascii="Times New Roman" w:hAnsi="Times New Roman" w:eastAsia="FangSong" w:cs="Times New Roman"/>
              </w:rPr>
              <w:t>具还原性</w:t>
            </w:r>
            <w:r>
              <w:rPr>
                <w:rFonts w:hint="eastAsia" w:ascii="Times New Roman" w:hAnsi="Times New Roman" w:eastAsia="Times New Roman" w:cs="Times New Roman"/>
              </w:rPr>
              <w:t>，+6</w:t>
            </w:r>
            <w:r>
              <w:rPr>
                <w:rFonts w:hint="eastAsia" w:ascii="Times New Roman" w:hAnsi="Times New Roman" w:eastAsia="FangSong" w:cs="Times New Roman"/>
              </w:rPr>
              <w:t>极易分解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27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sSup>
                <m:e>
                  <m:r>
                    <m:t>d</m:t>
                  </m:r>
                </m:e>
                <m:sup>
                  <m:r>
                    <m:t>74</m:t>
                  </m:r>
                </m:sup>
              </m:sSup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+2</w:t>
            </w:r>
            <w:r>
              <w:rPr>
                <w:rFonts w:ascii="Times New Roman" w:hAnsi="Times New Roman" w:eastAsia="Times New Roman" w:cs="Times New Roman"/>
              </w:rPr>
              <w:t xml:space="preserve"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简单离子</w:t>
            </w:r>
            <w:r>
              <w:rPr>
                <w:rFonts w:hint="eastAsia" w:ascii="Times New Roman" w:hAnsi="Times New Roman" w:eastAsia="Times New Roman" w:cs="Times New Roman"/>
              </w:rPr>
              <w:t>+2</w:t>
            </w:r>
            <w:r>
              <w:rPr>
                <w:rFonts w:hint="eastAsia" w:ascii="Times New Roman" w:hAnsi="Times New Roman" w:eastAsia="FangSong" w:cs="Times New Roman"/>
              </w:rPr>
              <w:t>稳定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配合物中</w:t>
            </w:r>
            <w:r>
              <w:rPr>
                <w:rFonts w:hint="eastAsia" w:ascii="Times New Roman" w:hAnsi="Times New Roman" w:eastAsia="Times New Roman" w:cs="Times New Roman"/>
              </w:rPr>
              <w:t>+3</w:t>
            </w:r>
            <w:r>
              <w:rPr>
                <w:rFonts w:hint="eastAsia" w:ascii="Times New Roman" w:hAnsi="Times New Roman" w:eastAsia="FangSong" w:cs="Times New Roman"/>
              </w:rPr>
              <w:t>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28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sSup>
                <m:e>
                  <m:r>
                    <m:t>d</m:t>
                  </m:r>
                </m:e>
                <m:sup>
                  <m:r>
                    <m:t>84</m:t>
                  </m:r>
                </m:sup>
              </m:sSup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+2</w:t>
            </w:r>
            <w:r>
              <w:rPr>
                <w:rFonts w:ascii="Times New Roman" w:hAnsi="Times New Roman" w:eastAsia="Times New Roman" w:cs="Times New Roman"/>
              </w:rPr>
              <w:t xml:space="preserve">, +3, +4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+2</w:t>
            </w:r>
            <w:r>
              <w:rPr>
                <w:rFonts w:hint="eastAsia" w:ascii="Times New Roman" w:hAnsi="Times New Roman" w:eastAsia="FangSong" w:cs="Times New Roman"/>
              </w:rPr>
              <w:t>极稳定</w:t>
            </w:r>
            <w:r>
              <w:rPr>
                <w:rFonts w:hint="eastAsia" w:ascii="Times New Roman" w:hAnsi="Times New Roman" w:eastAsia="Times New Roman" w:cs="Times New Roman"/>
              </w:rPr>
              <w:t>，+3/+4</w:t>
            </w:r>
            <w:r>
              <w:rPr>
                <w:rFonts w:hint="eastAsia" w:ascii="Times New Roman" w:hAnsi="Times New Roman" w:eastAsia="FangSong" w:cs="Times New Roman"/>
              </w:rPr>
              <w:t>极少且氧化性极强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29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sSup>
                <m:e>
                  <m:r>
                    <m:t>d</m:t>
                  </m:r>
                </m:e>
                <m:sup>
                  <m:r>
                    <m:t>10</m:t>
                  </m:r>
                </m:sup>
              </m:sSup>
              <m:r>
                <m:t>4</m:t>
              </m:r>
              <m:sSup>
                <m:e>
                  <m:r>
                    <m:t>s</m:t>
                  </m:r>
                </m:e>
                <m:sup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+1</w:t>
            </w:r>
            <w:r>
              <w:rPr>
                <w:rFonts w:ascii="Times New Roman" w:hAnsi="Times New Roman" w:eastAsia="Times New Roman" w:cs="Times New Roman"/>
              </w:rPr>
              <w:t xml:space="preserve"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固态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+1</w:t>
            </w:r>
            <w:r>
              <w:rPr>
                <w:rFonts w:hint="eastAsia" w:ascii="Times New Roman" w:hAnsi="Times New Roman" w:eastAsia="FangSong" w:cs="Times New Roman"/>
              </w:rPr>
              <w:t>常见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水溶液中</w:t>
            </w:r>
            <w:r>
              <w:rPr>
                <w:rFonts w:hint="eastAsia" w:ascii="Times New Roman" w:hAnsi="Times New Roman" w:eastAsia="Times New Roman" w:cs="Times New Roman"/>
              </w:rPr>
              <w:t>+2</w:t>
            </w:r>
            <w:r>
              <w:rPr>
                <w:rFonts w:hint="eastAsia" w:ascii="Times New Roman" w:hAnsi="Times New Roman" w:eastAsia="FangSong" w:cs="Times New Roman"/>
              </w:rPr>
              <w:t>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sSup>
                <m:e>
                  <m:r>
                    <m:t>d</m:t>
                  </m:r>
                </m:e>
                <m:sup>
                  <m:r>
                    <m:t>10</m:t>
                  </m:r>
                </m:sup>
              </m:sSup>
              <m:r>
                <m:t>4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仅有</w:t>
            </w:r>
            <w:r>
              <w:rPr>
                <w:rFonts w:hint="eastAsia" w:ascii="Times New Roman" w:hAnsi="Times New Roman" w:eastAsia="Times New Roman" w:cs="Times New Roman"/>
              </w:rPr>
              <w:t>+2</w:t>
            </w:r>
            <w:r>
              <w:rPr>
                <w:rFonts w:hint="eastAsia" w:ascii="Times New Roman" w:hAnsi="Times New Roman" w:eastAsia="FangSong" w:cs="Times New Roman"/>
              </w:rPr>
              <w:t>价</w:t>
            </w:r>
            <w:r>
              <w:rPr>
                <w:rFonts w:hint="eastAsia" w:ascii="Times New Roman" w:hAnsi="Times New Roman" w:eastAsia="Times New Roman" w:cs="Times New Roman"/>
              </w:rPr>
              <w:t>，d</w:t>
            </w:r>
            <w:r>
              <w:rPr>
                <w:rFonts w:hint="eastAsia" w:ascii="Times New Roman" w:hAnsi="Times New Roman" w:eastAsia="FangSong" w:cs="Times New Roman"/>
              </w:rPr>
              <w:t>轨道全充满无颜色</w:t>
            </w:r>
          </w:p>
        </w:tc>
      </w:tr>
    </w:tbl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86"/>
        <w:gridCol w:w="733"/>
        <w:gridCol w:w="733"/>
        <w:gridCol w:w="733"/>
        <w:gridCol w:w="733"/>
        <w:gridCol w:w="733"/>
        <w:gridCol w:w="733"/>
        <w:gridCol w:w="733"/>
        <w:gridCol w:w="733"/>
        <w:gridCol w:w="733"/>
        <w:gridCol w:w="73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Ti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Mn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Fe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Ni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Zn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7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8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+3, +6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+2, +4, +7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+2, 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+2, 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+1, 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</w:tr>
    </w:tbl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第一过渡系前段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（Ti→Mn）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常见氧化态数轴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778112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2b9c887dc3fc07d17643c01733c32d0d123f5704153918f03ce121a0cdea0003.jp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7781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End w:id="16"/>
    <w:bookmarkStart w:id="25" w:name="二钛第三金属与水解化学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钛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第三金属与水解化学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钛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金红石型结构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钛的化学由两个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反常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驱动</w:t>
      </w:r>
      <w:r>
        <w:rPr>
          <w:rFonts w:hint="eastAsia" w:ascii="Times New Roman" w:hAnsi="Times New Roman" w:eastAsia="Times New Roman" w:cs="Times New Roman"/>
        </w:rPr>
        <w:t>——①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制备反常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不用碳还原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TiC </w:t>
      </w:r>
      <w:r>
        <w:rPr>
          <w:rFonts w:hint="eastAsia" w:ascii="Times New Roman" w:hAnsi="Times New Roman" w:eastAsia="FangSong" w:cs="Times New Roman"/>
        </w:rPr>
        <w:t>截胡</w:t>
      </w:r>
      <w:r>
        <w:rPr>
          <w:rFonts w:hint="eastAsia" w:ascii="Times New Roman" w:hAnsi="Times New Roman" w:eastAsia="Times New Roman" w:cs="Times New Roman"/>
        </w:rPr>
        <w:t>）；②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活泼性反常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热力学极活泼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动力学上被钝化膜锁住</w:t>
      </w:r>
      <w:r>
        <w:rPr>
          <w:rFonts w:hint="eastAsia" w:ascii="Times New Roman" w:hAnsi="Times New Roman" w:eastAsia="Times New Roman" w:cs="Times New Roman"/>
        </w:rPr>
        <w:t>）。</w:t>
      </w:r>
    </w:p>
    <w:bookmarkStart w:id="17" w:name="电子构型与常见氧化态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电子构型与常见氧化态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最稳定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几乎不显示氧化还原性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紫色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强还原性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空气中易被氧化为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Ti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4+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褪色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lockText"/>
        <w:spacing w:before="120"/>
      </w:pPr>
      <w:r>
        <w:rPr>
          <w:rStyle w:val="VerbatimChar"/>
          <w:rFonts w:ascii="Times New Roman" w:hAnsi="Times New Roman" w:eastAsia="Times New Roman" w:cs="Times New Roman"/>
        </w:rPr>
        <w:t>[Ti(H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O)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6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紫色来自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d-d </w:t>
      </w:r>
      <w:r>
        <w:rPr>
          <w:rFonts w:hint="eastAsia" w:ascii="Times New Roman" w:hAnsi="Times New Roman" w:eastAsia="FangSong" w:cs="Times New Roman"/>
        </w:rPr>
        <w:t>跃迁</w:t>
      </w:r>
      <w:r>
        <w:rPr>
          <w:rFonts w:hint="eastAsia" w:ascii="Times New Roman" w:hAnsi="Times New Roman" w:eastAsia="Times New Roman" w:cs="Times New Roman"/>
        </w:rPr>
        <w:t>。Ti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紫色溶液被氧化后褪色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推断信号的来源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不要与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MnO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也是紫色但强氧化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混淆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17"/>
    <w:bookmarkStart w:id="18" w:name="单质第三金属与钝化悖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>单质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第三金属与钝化悖论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Times New Roman" w:cs="Times New Roman"/>
          <w:b/>
          <w:bCs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>第三金属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强度接近钢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密度仅</w:t>
      </w:r>
      <w:r>
        <w:rPr>
          <w:rFonts w:ascii="Times New Roman" w:hAnsi="Times New Roman" w:eastAsia="Times New Roman" w:cs="Times New Roman"/>
        </w:rPr>
        <w:t xml:space="preserve"> 4.54 </w:t>
      </w:r>
      <w:r>
        <w:rPr>
          <w:rFonts w:hint="eastAsia" w:ascii="Times New Roman" w:hAnsi="Times New Roman" w:eastAsia="Times New Roman" w:cs="Times New Roman"/>
        </w:rPr>
        <w:t>g/cm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约为钢的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60%），</w:t>
      </w:r>
      <w:r>
        <w:rPr>
          <w:rFonts w:hint="eastAsia" w:ascii="Times New Roman" w:hAnsi="Times New Roman" w:eastAsia="FangSong" w:cs="Times New Roman"/>
        </w:rPr>
        <w:t>耐高温</w:t>
      </w:r>
      <w:r>
        <w:rPr>
          <w:rFonts w:hint="eastAsia" w:ascii="Times New Roman" w:hAnsi="Times New Roman" w:eastAsia="Times New Roman" w:cs="Times New Roman"/>
        </w:rPr>
        <w:t>（800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性能不变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仅次于铁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铝的工程金属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>钝化悖论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认知冲突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T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1.63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热力学上钛比锌还活泼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但表面形成致密</w:t>
      </w:r>
      <w:r>
        <w:rPr>
          <w:rFonts w:ascii="Times New Roman" w:hAnsi="Times New Roman" w:eastAsia="Times New Roman" w:cs="Times New Roman"/>
        </w:rPr>
        <w:t xml:space="preserve"> TiO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常温下不与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冷酸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王水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强碱反应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本质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热力学倾向反应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电势很负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动力学被钝化膜阻挡</w:t>
      </w:r>
      <w:r>
        <w:rPr>
          <w:rFonts w:hint="eastAsia" w:ascii="Times New Roman" w:hAnsi="Times New Roman" w:eastAsia="Times New Roman" w:cs="Times New Roman"/>
        </w:rPr>
        <w:t>——「</w:t>
      </w:r>
      <w:r>
        <w:rPr>
          <w:rFonts w:hint="eastAsia" w:ascii="Times New Roman" w:hAnsi="Times New Roman" w:eastAsia="FangSong" w:cs="Times New Roman"/>
        </w:rPr>
        <w:t>活泼但被锁住</w:t>
      </w:r>
      <w:r>
        <w:rPr>
          <w:rFonts w:hint="eastAsia" w:ascii="Times New Roman" w:hAnsi="Times New Roman" w:eastAsia="Times New Roman" w:cs="Times New Roman"/>
        </w:rPr>
        <w:t>」。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认知冲突</w:t>
      </w:r>
      <w:r>
        <w:rPr>
          <w:rFonts w:hint="eastAsia" w:ascii="Times New Roman" w:hAnsi="Times New Roman" w:eastAsia="Times New Roman" w:cs="Times New Roman"/>
          <w:b/>
          <w:bCs/>
        </w:rPr>
        <w:t>①：</w:t>
      </w:r>
      <w:r>
        <w:rPr>
          <w:rFonts w:hint="eastAsia" w:ascii="Times New Roman" w:hAnsi="Times New Roman" w:eastAsia="FangSong" w:cs="Times New Roman"/>
          <w:b/>
          <w:bCs/>
        </w:rPr>
        <w:t>热力学</w:t>
      </w:r>
      <w:r>
        <w:rPr>
          <w:rFonts w:ascii="Times New Roman" w:hAnsi="Times New Roman" w:eastAsia="Times New Roman" w:cs="Times New Roman"/>
          <w:b/>
          <w:bCs/>
        </w:rPr>
        <w:t xml:space="preserve"> vs </w:t>
      </w:r>
      <w:r>
        <w:rPr>
          <w:rFonts w:hint="eastAsia" w:ascii="Times New Roman" w:hAnsi="Times New Roman" w:eastAsia="FangSong" w:cs="Times New Roman"/>
          <w:b/>
          <w:bCs/>
        </w:rPr>
        <w:t xml:space="preserve">动力学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钛的电势那么负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为什么我的钛杯不怕王水</w:t>
      </w:r>
      <w:r>
        <w:rPr>
          <w:rFonts w:hint="eastAsia" w:ascii="Times New Roman" w:hAnsi="Times New Roman" w:eastAsia="Times New Roman" w:cs="Times New Roman"/>
        </w:rPr>
        <w:t>？」——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回答的是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能不能反应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而钝化膜回答的是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反应开不开得了头</w:t>
      </w:r>
      <w:r>
        <w:rPr>
          <w:rFonts w:hint="eastAsia" w:ascii="Times New Roman" w:hAnsi="Times New Roman" w:eastAsia="Times New Roman" w:cs="Times New Roman"/>
        </w:rPr>
        <w:t>」。</w:t>
      </w:r>
      <w:r>
        <w:rPr>
          <w:rFonts w:hint="eastAsia" w:ascii="Times New Roman" w:hAnsi="Times New Roman" w:eastAsia="FangSong" w:cs="Times New Roman"/>
        </w:rPr>
        <w:t>热力学活泼</w:t>
      </w:r>
      <w:r>
        <w:rPr>
          <w:rFonts w:ascii="Times New Roman" w:hAnsi="Times New Roman" w:eastAsia="Times New Roman" w:cs="Times New Roman"/>
        </w:rPr>
        <w:t xml:space="preserve"> ≠ </w:t>
      </w:r>
      <w:r>
        <w:rPr>
          <w:rFonts w:hint="eastAsia" w:ascii="Times New Roman" w:hAnsi="Times New Roman" w:eastAsia="FangSong" w:cs="Times New Roman"/>
        </w:rPr>
        <w:t>实际反应快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这是过渡金属推断中反复出现的区分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钛溶于热浓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HCl、</w:t>
      </w:r>
      <w:r>
        <w:rPr>
          <w:rFonts w:hint="eastAsia" w:ascii="Times New Roman" w:hAnsi="Times New Roman" w:eastAsia="FangSong" w:cs="Times New Roman"/>
        </w:rPr>
        <w:t>热浓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、HF：</w:t>
      </w:r>
    </w:p>
    <w:p>
      <w:pPr>
        <w:pStyle w:val="Compact"/>
        <w:numPr>
          <w:ilvl w:val="1"/>
          <w:numId w:val="1004"/>
        </w:numPr>
      </w:pPr>
      <w:r>
        <w:rPr>
          <w:rFonts w:ascii="Times New Roman" w:hAnsi="Times New Roman" w:eastAsia="Times New Roman" w:cs="Times New Roman"/>
        </w:rPr>
        <w:t xml:space="preserve">Ti + 6HF 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T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↑ + 2H</w:t>
      </w:r>
      <w:r>
        <w:rPr>
          <w:rFonts w:ascii="Times New Roman" w:hAnsi="Times New Roman" w:eastAsia="Times New Roman" w:cs="Times New Roman"/>
          <w:vertAlign w:val="superscript"/>
        </w:rPr>
        <w:t>+</w:t>
      </w:r>
    </w:p>
    <w:p>
      <w:pPr>
        <w:pStyle w:val="Compact"/>
        <w:numPr>
          <w:ilvl w:val="1"/>
          <w:numId w:val="1004"/>
        </w:numPr>
      </w:pPr>
      <w:r>
        <w:rPr>
          <w:rFonts w:ascii="Times New Roman" w:hAnsi="Times New Roman" w:eastAsia="Times New Roman" w:cs="Times New Roman"/>
        </w:rPr>
        <w:t xml:space="preserve">Ti + </w:t>
      </w:r>
      <w:r>
        <w:rPr>
          <w:rFonts w:hint="eastAsia" w:ascii="Times New Roman" w:hAnsi="Times New Roman" w:eastAsia="Times New Roman" w:cs="Times New Roman"/>
        </w:rPr>
        <w:t>6HCl(</w:t>
      </w:r>
      <w:r>
        <w:rPr>
          <w:rFonts w:hint="eastAsia" w:ascii="Times New Roman" w:hAnsi="Times New Roman" w:eastAsia="FangSong" w:cs="Times New Roman"/>
        </w:rPr>
        <w:t>热浓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↑ + 2H</w:t>
      </w:r>
      <w:r>
        <w:rPr>
          <w:rFonts w:ascii="Times New Roman" w:hAnsi="Times New Roman" w:eastAsia="Times New Roman" w:cs="Times New Roman"/>
          <w:vertAlign w:val="superscript"/>
        </w:rPr>
        <w:t>+</w:t>
      </w:r>
    </w:p>
    <w:bookmarkEnd w:id="18"/>
    <w:bookmarkStart w:id="19" w:name="制备特殊性为什么不用碳还原认知冲突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>制备特殊性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为什么不用碳还原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认知冲突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看似可行</w:t>
      </w:r>
      <w:r>
        <w:rPr>
          <w:rFonts w:hint="eastAsia" w:ascii="Times New Roman" w:hAnsi="Times New Roman" w:eastAsia="Times New Roman" w:cs="Times New Roman"/>
        </w:rPr>
        <w:t>：TiO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+ 2C → Ti + 2CO↑。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实际被截胡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生成的</w:t>
      </w:r>
      <w:r>
        <w:rPr>
          <w:rFonts w:ascii="Times New Roman" w:hAnsi="Times New Roman" w:eastAsia="Times New Roman" w:cs="Times New Roman"/>
        </w:rPr>
        <w:t xml:space="preserve"> Ti </w:t>
      </w:r>
      <w:r>
        <w:rPr>
          <w:rFonts w:hint="eastAsia" w:ascii="Times New Roman" w:hAnsi="Times New Roman" w:eastAsia="FangSong" w:cs="Times New Roman"/>
        </w:rPr>
        <w:t xml:space="preserve">立即与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结合成</w:t>
      </w:r>
      <w:r>
        <w:rPr>
          <w:rFonts w:hint="eastAsia" w:ascii="Times New Roman" w:hAnsi="Times New Roman" w:eastAsia="FangSong" w:cs="Times New Roman"/>
          <w:b/>
          <w:bCs/>
        </w:rPr>
        <w:t xml:space="preserve">更稳定的</w:t>
      </w:r>
      <w:r>
        <w:rPr>
          <w:rFonts w:ascii="Times New Roman" w:hAnsi="Times New Roman" w:eastAsia="Times New Roman" w:cs="Times New Roman"/>
          <w:b/>
          <w:bCs/>
        </w:rPr>
        <w:t xml:space="preserve"> TiC</w:t>
      </w:r>
      <w:r>
        <w:rPr>
          <w:rFonts w:hint="eastAsia" w:ascii="Times New Roman" w:hAnsi="Times New Roman" w:eastAsia="Times New Roman" w:cs="Times New Roman"/>
        </w:rPr>
        <w:t xml:space="preserve">（ΔH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极负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碳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还原剂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半路被</w:t>
      </w:r>
      <w:r>
        <w:rPr>
          <w:rFonts w:ascii="Times New Roman" w:hAnsi="Times New Roman" w:eastAsia="Times New Roman" w:cs="Times New Roman"/>
        </w:rPr>
        <w:t xml:space="preserve"> Ti </w:t>
      </w:r>
      <w:r>
        <w:rPr>
          <w:rFonts w:hint="eastAsia" w:ascii="Times New Roman" w:hAnsi="Times New Roman" w:eastAsia="FangSong" w:cs="Times New Roman"/>
        </w:rPr>
        <w:t>本人签收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好比快递员还没送到目的地就被收货人本人拦下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工业氯化法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两段式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1"/>
          <w:numId w:val="1006"/>
        </w:numPr>
      </w:pPr>
      <w:r>
        <w:rPr>
          <w:rFonts w:ascii="Times New Roman" w:hAnsi="Times New Roman" w:eastAsia="Times New Roman" w:cs="Times New Roman"/>
        </w:rPr>
        <w:t>TiO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+ 2C → </w:t>
      </w:r>
      <w:r>
        <w:rPr>
          <w:rFonts w:hint="eastAsia" w:ascii="Times New Roman" w:hAnsi="Times New Roman" w:eastAsia="FangSong" w:cs="Times New Roman"/>
        </w:rPr>
        <w:t>高温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ascii="Times New Roman" w:hAnsi="Times New Roman" w:eastAsia="Times New Roman" w:cs="Times New Roman"/>
        </w:rPr>
        <w:t xml:space="preserve"> TiCl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2CO（</w:t>
      </w:r>
      <w:r>
        <w:rPr>
          <w:rFonts w:hint="eastAsia" w:ascii="Times New Roman" w:hAnsi="Times New Roman" w:eastAsia="FangSong" w:cs="Times New Roman"/>
        </w:rPr>
        <w:t>氯化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06"/>
        </w:numPr>
      </w:pPr>
      <w:r>
        <w:rPr>
          <w:rFonts w:ascii="Times New Roman" w:hAnsi="Times New Roman" w:eastAsia="Times New Roman" w:cs="Times New Roman"/>
        </w:rPr>
        <w:t>TiCl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+ 2Mg → </w:t>
      </w:r>
      <w:r>
        <w:rPr>
          <w:rFonts w:hint="eastAsia" w:ascii="Times New Roman" w:hAnsi="Times New Roman" w:eastAsia="FangSong" w:cs="Times New Roman"/>
        </w:rPr>
        <w:t>惰性气氛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ascii="Times New Roman" w:hAnsi="Times New Roman" w:eastAsia="Times New Roman" w:cs="Times New Roman"/>
        </w:rPr>
        <w:t xml:space="preserve"> Ti + </w:t>
      </w:r>
      <w:r>
        <w:rPr>
          <w:rFonts w:hint="eastAsia" w:ascii="Times New Roman" w:hAnsi="Times New Roman" w:eastAsia="Times New Roman" w:cs="Times New Roman"/>
        </w:rPr>
        <w:t>2MgCl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镁还原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与下节衔接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镁还原法依赖</w:t>
      </w:r>
      <w:r>
        <w:rPr>
          <w:rFonts w:ascii="Times New Roman" w:hAnsi="Times New Roman" w:eastAsia="Times New Roman" w:cs="Times New Roman"/>
        </w:rPr>
        <w:t xml:space="preserve"> TiCl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的挥发性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沸点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136°C），</w:t>
      </w:r>
      <w:r>
        <w:rPr>
          <w:rFonts w:hint="eastAsia" w:ascii="Times New Roman" w:hAnsi="Times New Roman" w:eastAsia="FangSong" w:cs="Times New Roman"/>
        </w:rPr>
        <w:t>可用分馏提纯</w:t>
      </w:r>
      <w:r>
        <w:rPr>
          <w:rFonts w:hint="eastAsia" w:ascii="Times New Roman" w:hAnsi="Times New Roman" w:eastAsia="Times New Roman" w:cs="Times New Roman"/>
        </w:rPr>
        <w:t>——「</w:t>
      </w:r>
      <w:r>
        <w:rPr>
          <w:rFonts w:hint="eastAsia" w:ascii="Times New Roman" w:hAnsi="Times New Roman" w:eastAsia="FangSong" w:cs="Times New Roman"/>
        </w:rPr>
        <w:t>氯化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FangSong" w:cs="Times New Roman"/>
        </w:rPr>
        <w:t>还原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是制备高纯钛的标准路线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9"/>
    <w:bookmarkStart w:id="23" w:name="tio₂-与-ticl₄水解与钛白粉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>2.4 TiO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TiCl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水解与钛白粉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TiO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钛白粉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金红石型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四方晶系</w:t>
            </w:r>
            <w:r>
              <w:rPr>
                <w:rFonts w:hint="eastAsia" w:ascii="Times New Roman" w:hAnsi="Times New Roman" w:eastAsia="Times New Roman" w:cs="Times New Roman"/>
              </w:rPr>
              <w:t>），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Ti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配位数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 xml:space="preserve">6，O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配位数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3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白色颜料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无毒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遮盖力强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替代铅白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2H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浓热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→ Ti(SO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无色液体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熔点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−25°C，</w:t>
            </w:r>
            <w:r>
              <w:rPr>
                <w:rFonts w:hint="eastAsia" w:ascii="Times New Roman" w:hAnsi="Times New Roman" w:eastAsia="FangSong" w:cs="Times New Roman"/>
              </w:rPr>
              <w:t>沸点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136°C），</w:t>
            </w:r>
            <w:r>
              <w:rPr>
                <w:rFonts w:hint="eastAsia" w:ascii="Times New Roman" w:hAnsi="Times New Roman" w:eastAsia="FangSong" w:cs="Times New Roman"/>
              </w:rPr>
              <w:t>强</w:t>
            </w:r>
            <w:r>
              <w:rPr>
                <w:rFonts w:ascii="Times New Roman" w:hAnsi="Times New Roman" w:eastAsia="Times New Roman" w:cs="Times New Roman"/>
              </w:rPr>
              <w:t xml:space="preserve"> Lewis </w:t>
            </w:r>
            <w:r>
              <w:rPr>
                <w:rFonts w:hint="eastAsia" w:ascii="Times New Roman" w:hAnsi="Times New Roman" w:eastAsia="FangSong" w:cs="Times New Roman"/>
              </w:rPr>
              <w:t xml:space="preserve">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TiCl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O → TiO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↓ + 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4HCl↑（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白色烟雾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</w:tr>
    </w:tbl>
    <w:p>
      <w:pPr>
        <w:pStyle w:val="Compact"/>
        <w:numPr>
          <w:ilvl w:val="0"/>
          <w:numId w:val="1007"/>
        </w:numPr>
        <w:spacing w:before="120"/>
      </w:pPr>
      <w:r>
        <w:rPr>
          <w:rFonts w:ascii="Times New Roman" w:hAnsi="Times New Roman" w:eastAsia="Times New Roman" w:cs="Times New Roman"/>
          <w:b/>
          <w:bCs/>
        </w:rPr>
        <w:t>TiCl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水解本质</w:t>
      </w:r>
      <w:r>
        <w:rPr>
          <w:rFonts w:hint="eastAsia" w:ascii="Times New Roman" w:hAnsi="Times New Roman" w:eastAsia="Times New Roman" w:cs="Times New Roman"/>
        </w:rPr>
        <w:t>：Ti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电荷高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半径小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对水分子有强极化作用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剧烈水解</w:t>
      </w:r>
      <w:r>
        <w:rPr>
          <w:rFonts w:hint="eastAsia" w:ascii="Times New Roman" w:hAnsi="Times New Roman" w:eastAsia="Times New Roman" w:cs="Times New Roman"/>
        </w:rPr>
        <w:t>，HCl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遇水蒸气成白色酸雾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钛白粉制备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气相氧化法</w:t>
      </w:r>
      <w:r>
        <w:rPr>
          <w:rFonts w:hint="eastAsia" w:ascii="Times New Roman" w:hAnsi="Times New Roman" w:eastAsia="Times New Roman" w:cs="Times New Roman"/>
        </w:rPr>
        <w:t>）：TiCl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气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气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高温</w:t>
      </w:r>
      <w:r>
        <w:rPr>
          <w:rFonts w:hint="eastAsia" w:ascii="Times New Roman" w:hAnsi="Times New Roman" w:eastAsia="Times New Roman" w:cs="Times New Roman"/>
        </w:rPr>
        <w:t>(~900°C)→</w:t>
      </w:r>
      <w:r>
        <w:rPr>
          <w:rFonts w:ascii="Times New Roman" w:hAnsi="Times New Roman" w:eastAsia="Times New Roman" w:cs="Times New Roman"/>
        </w:rPr>
        <w:t xml:space="preserve"> TiO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钛的定性检验</w:t>
      </w:r>
      <w:r>
        <w:rPr>
          <w:rFonts w:hint="eastAsia" w:ascii="Times New Roman" w:hAnsi="Times New Roman" w:eastAsia="Times New Roman" w:cs="Times New Roman"/>
        </w:rPr>
        <w:t>：Ti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酸性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橘黄色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O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过氧配合物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用于比色分析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Ti </w:t>
      </w: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Si </w:t>
      </w:r>
      <w:r>
        <w:rPr>
          <w:rFonts w:hint="eastAsia" w:ascii="Times New Roman" w:hAnsi="Times New Roman" w:eastAsia="FangSong" w:cs="Times New Roman"/>
          <w:b/>
          <w:bCs/>
        </w:rPr>
        <w:t xml:space="preserve">的类比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两者都有空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轨道</w:t>
      </w:r>
      <w:r>
        <w:rPr>
          <w:rFonts w:ascii="Times New Roman" w:hAnsi="Times New Roman" w:eastAsia="Times New Roman" w:cs="Times New Roman"/>
        </w:rPr>
        <w:t xml:space="preserve"> → ① </w:t>
      </w:r>
      <w:r>
        <w:rPr>
          <w:rFonts w:hint="eastAsia" w:ascii="Times New Roman" w:hAnsi="Times New Roman" w:eastAsia="FangSong" w:cs="Times New Roman"/>
        </w:rPr>
        <w:t>氯化物都剧烈水解</w:t>
      </w:r>
      <w:r>
        <w:rPr>
          <w:rFonts w:hint="eastAsia" w:ascii="Times New Roman" w:hAnsi="Times New Roman" w:eastAsia="Times New Roman" w:cs="Times New Roman"/>
        </w:rPr>
        <w:t>（TiCl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/ SiCl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白色烟雾</w:t>
      </w:r>
      <w:r>
        <w:rPr>
          <w:rFonts w:hint="eastAsia" w:ascii="Times New Roman" w:hAnsi="Times New Roman" w:eastAsia="Times New Roman" w:cs="Times New Roman"/>
        </w:rPr>
        <w:t>）；②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都易形成氟配离子</w:t>
      </w:r>
      <w:r>
        <w:rPr>
          <w:rFonts w:hint="eastAsia" w:ascii="Times New Roman" w:hAnsi="Times New Roman" w:eastAsia="Times New Roman" w:cs="Times New Roman"/>
        </w:rPr>
        <w:t>（TiF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Times New Roman" w:cs="Times New Roman"/>
        </w:rPr>
        <w:t>SiF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）；③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高氧化态都极稳定</w:t>
      </w:r>
      <w:r>
        <w:rPr>
          <w:rFonts w:hint="eastAsia" w:ascii="Times New Roman" w:hAnsi="Times New Roman" w:eastAsia="Times New Roman" w:cs="Times New Roman"/>
        </w:rPr>
        <w:t>（Ti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Times New Roman" w:cs="Times New Roman"/>
        </w:rPr>
        <w:t>Si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565818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8e0f112f90a5e68eabcc1f954ab833ca7d16bbeb76523b0f93eb63a0958d7bde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5658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*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金红石型</w:t>
      </w:r>
      <w:r>
        <w:rPr>
          <w:rFonts w:ascii="Times New Roman" w:hAnsi="Times New Roman" w:eastAsia="Times New Roman" w:cs="Times New Roman"/>
        </w:rPr>
        <w:t xml:space="preserve"> TiO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晶胞结构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四方晶系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显示</w:t>
      </w:r>
      <w:r>
        <w:rPr>
          <w:rFonts w:ascii="Times New Roman" w:hAnsi="Times New Roman" w:eastAsia="Times New Roman" w:cs="Times New Roman"/>
        </w:rPr>
        <w:t xml:space="preserve"> Ti </w:t>
      </w:r>
      <w:r>
        <w:rPr>
          <w:rFonts w:hint="eastAsia" w:ascii="Times New Roman" w:hAnsi="Times New Roman" w:eastAsia="FangSong" w:cs="Times New Roman"/>
        </w:rPr>
        <w:t>八面体配位</w:t>
      </w:r>
      <w:r>
        <w:rPr>
          <w:rFonts w:hint="eastAsia" w:ascii="Times New Roman" w:hAnsi="Times New Roman" w:eastAsia="Times New Roman" w:cs="Times New Roman"/>
        </w:rPr>
        <w:t>（CN=6）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三角配位</w:t>
      </w:r>
      <w:r>
        <w:rPr>
          <w:rFonts w:hint="eastAsia" w:ascii="Times New Roman" w:hAnsi="Times New Roman" w:eastAsia="Times New Roman" w:cs="Times New Roman"/>
        </w:rPr>
        <w:t>（CN=3），</w:t>
      </w:r>
      <w:r>
        <w:rPr>
          <w:rFonts w:hint="eastAsia" w:ascii="Times New Roman" w:hAnsi="Times New Roman" w:eastAsia="FangSong" w:cs="Times New Roman"/>
        </w:rPr>
        <w:t>标注晶胞内</w:t>
      </w:r>
      <w:r>
        <w:rPr>
          <w:rFonts w:ascii="Times New Roman" w:hAnsi="Times New Roman" w:eastAsia="Times New Roman" w:cs="Times New Roman"/>
        </w:rPr>
        <w:t xml:space="preserve"> Ti:O = 1:2。</w:t>
      </w:r>
    </w:p>
    <w:p>
      <w:pPr>
        <w:pStyle w:val="BlockText"/>
        <w:spacing w:after="160" w:before="40"/>
        <w:jc w:val="center"/>
      </w:pP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bCs/>
          <w:i w:val="0"/>
          <w:sz w:val="21"/>
        </w:rPr>
        <w:t xml:space="preserve"> 4 </w:t>
      </w: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>钛的氯化</w:t>
      </w: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>—</w:t>
      </w: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>镁还原工业流程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29"/>
        <w:gridCol w:w="1863"/>
        <w:gridCol w:w="1863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操作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 </w:t>
            </w:r>
            <w:r>
              <w:rPr>
                <w:rFonts w:hint="eastAsia" w:ascii="Times New Roman" w:hAnsi="Times New Roman" w:eastAsia="FangSong" w:cs="Times New Roman"/>
              </w:rPr>
              <w:t xml:space="preserve">氯化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钛铁矿</w:t>
            </w:r>
            <w:r>
              <w:rPr>
                <w:rFonts w:ascii="Times New Roman" w:hAnsi="Times New Roman" w:eastAsia="Times New Roman" w:cs="Times New Roman"/>
              </w:rPr>
              <w:t xml:space="preserve"> FeTiO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金红石</w:t>
            </w:r>
            <w:r>
              <w:rPr>
                <w:rFonts w:ascii="Times New Roman" w:hAnsi="Times New Roman" w:eastAsia="Times New Roman" w:cs="Times New Roman"/>
              </w:rPr>
              <w:t xml:space="preserve"> TiO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 C、+ 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高温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粗品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沸点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136℃）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 </w:t>
            </w:r>
            <w:r>
              <w:rPr>
                <w:rFonts w:hint="eastAsia" w:ascii="Times New Roman" w:hAnsi="Times New Roman" w:eastAsia="FangSong" w:cs="Times New Roman"/>
              </w:rPr>
              <w:t xml:space="preserve">精馏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粗品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提纯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纯</w:t>
            </w:r>
            <w:r>
              <w:rPr>
                <w:rFonts w:ascii="Times New Roman" w:hAnsi="Times New Roman" w:eastAsia="Times New Roman" w:cs="Times New Roman"/>
              </w:rPr>
              <w:t xml:space="preserve"> TiCl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液体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 </w:t>
            </w:r>
            <w:r>
              <w:rPr>
                <w:rFonts w:hint="eastAsia" w:ascii="Times New Roman" w:hAnsi="Times New Roman" w:eastAsia="FangSong" w:cs="Times New Roman"/>
              </w:rPr>
              <w:t xml:space="preserve">镁还原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纯</w:t>
            </w:r>
            <w:r>
              <w:rPr>
                <w:rFonts w:ascii="Times New Roman" w:hAnsi="Times New Roman" w:eastAsia="Times New Roman" w:cs="Times New Roman"/>
              </w:rPr>
              <w:t xml:space="preserve"> TiCl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 Mg、Ar </w:t>
            </w:r>
            <w:r>
              <w:rPr>
                <w:rFonts w:hint="eastAsia" w:ascii="Times New Roman" w:hAnsi="Times New Roman" w:eastAsia="FangSong" w:cs="Times New Roman"/>
              </w:rPr>
              <w:t>气氛</w:t>
            </w:r>
            <w:r>
              <w:rPr>
                <w:rFonts w:hint="eastAsia" w:ascii="Times New Roman" w:hAnsi="Times New Roman" w:eastAsia="Times New Roman" w:cs="Times New Roman"/>
              </w:rPr>
              <w:t>、800℃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海绵钛</w:t>
            </w:r>
            <w:r>
              <w:rPr>
                <w:rFonts w:ascii="Times New Roman" w:hAnsi="Times New Roman" w:eastAsia="Times New Roman" w:cs="Times New Roman"/>
              </w:rPr>
              <w:t xml:space="preserve"> Ti + MgCl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 </w:t>
            </w:r>
            <w:r>
              <w:rPr>
                <w:rFonts w:hint="eastAsia" w:ascii="Times New Roman" w:hAnsi="Times New Roman" w:eastAsia="FangSong" w:cs="Times New Roman"/>
              </w:rPr>
              <w:t xml:space="preserve">真空蒸馏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海绵钛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赶走</w:t>
            </w:r>
            <w:r>
              <w:rPr>
                <w:rFonts w:ascii="Times New Roman" w:hAnsi="Times New Roman" w:eastAsia="Times New Roman" w:cs="Times New Roman"/>
              </w:rPr>
              <w:t xml:space="preserve"> Mg / MgCl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高纯海绵钛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 </w:t>
            </w:r>
            <w:r>
              <w:rPr>
                <w:rFonts w:hint="eastAsia" w:ascii="Times New Roman" w:hAnsi="Times New Roman" w:eastAsia="FangSong" w:cs="Times New Roman"/>
              </w:rPr>
              <w:t xml:space="preserve">熔炼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高纯海绵钛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真空电弧熔炼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钛锭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</w:rPr>
        <w:t>工业流程链</w:t>
      </w:r>
      <w:r>
        <w:rPr>
          <w:rFonts w:hint="eastAsia" w:ascii="Times New Roman" w:hAnsi="Times New Roman" w:eastAsia="Times New Roman" w:cs="Times New Roman"/>
        </w:rPr>
        <w:t>：TiO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金红石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—（+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C、Cl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，900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°C）→</w:t>
      </w:r>
      <w:r>
        <w:rPr>
          <w:rFonts w:ascii="Times New Roman" w:hAnsi="Times New Roman" w:eastAsia="Times New Roman" w:cs="Times New Roman"/>
        </w:rPr>
        <w:t xml:space="preserve"> TiCl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粗品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—（</w:t>
      </w:r>
      <w:r>
        <w:rPr>
          <w:rFonts w:hint="eastAsia" w:ascii="Times New Roman" w:hAnsi="Times New Roman" w:eastAsia="FangSong" w:cs="Times New Roman"/>
        </w:rPr>
        <w:t>精馏提纯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TiCl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纯品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—（+</w:t>
      </w:r>
      <w:r>
        <w:rPr>
          <w:rFonts w:ascii="Times New Roman" w:hAnsi="Times New Roman" w:eastAsia="Times New Roman" w:cs="Times New Roman"/>
        </w:rPr>
        <w:t xml:space="preserve"> Mg / Ar </w:t>
      </w:r>
      <w:r>
        <w:rPr>
          <w:rFonts w:hint="eastAsia" w:ascii="Times New Roman" w:hAnsi="Times New Roman" w:eastAsia="FangSong" w:cs="Times New Roman"/>
        </w:rPr>
        <w:t>保护</w:t>
      </w:r>
      <w:r>
        <w:rPr>
          <w:rFonts w:hint="eastAsia" w:ascii="Times New Roman" w:hAnsi="Times New Roman" w:eastAsia="Times New Roman" w:cs="Times New Roman"/>
        </w:rPr>
        <w:t>，800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°C）→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海绵钛</w:t>
      </w:r>
      <w:r>
        <w:rPr>
          <w:rFonts w:ascii="Times New Roman" w:hAnsi="Times New Roman" w:eastAsia="Times New Roman" w:cs="Times New Roman"/>
        </w:rPr>
        <w:t xml:space="preserve"> Ti </w:t>
      </w:r>
      <w:r>
        <w:rPr>
          <w:rFonts w:hint="eastAsia" w:ascii="Times New Roman" w:hAnsi="Times New Roman" w:eastAsia="Times New Roman" w:cs="Times New Roman"/>
        </w:rPr>
        <w:t>—（</w:t>
      </w:r>
      <w:r>
        <w:rPr>
          <w:rFonts w:hint="eastAsia" w:ascii="Times New Roman" w:hAnsi="Times New Roman" w:eastAsia="FangSong" w:cs="Times New Roman"/>
        </w:rPr>
        <w:t>真空电弧熔炼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钛锭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>实验现象</w:t>
      </w:r>
      <w:r>
        <w:rPr>
          <w:rFonts w:hint="eastAsia" w:ascii="Times New Roman" w:hAnsi="Times New Roman" w:eastAsia="Times New Roman" w:cs="Times New Roman"/>
        </w:rPr>
        <w:t>：TiCl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水解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白色烟雾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滴管将</w:t>
      </w:r>
      <w:r>
        <w:rPr>
          <w:rFonts w:ascii="Times New Roman" w:hAnsi="Times New Roman" w:eastAsia="Times New Roman" w:cs="Times New Roman"/>
        </w:rPr>
        <w:t xml:space="preserve"> TiCl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滴入水中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会产生大量白烟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白烟的成分是</w:t>
      </w:r>
      <w:r>
        <w:rPr>
          <w:rFonts w:ascii="Times New Roman" w:hAnsi="Times New Roman" w:eastAsia="Times New Roman" w:cs="Times New Roman"/>
        </w:rPr>
        <w:t xml:space="preserve"> TiO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·nH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固体胶粒与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>酸雾的混合物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ascii="Times New Roman" w:hAnsi="Times New Roman" w:eastAsia="Times New Roman" w:cs="Times New Roman"/>
        </w:rPr>
        <w:t xml:space="preserve"> Ti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指纹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现象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3"/>
    <w:bookmarkStart w:id="24" w:name="钛关键反应小结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2.5 </w:t>
      </w:r>
      <w:r>
        <w:rPr>
          <w:rFonts w:hint="eastAsia" w:ascii="Times New Roman" w:hAnsi="Times New Roman" w:eastAsia="SimHei" w:cs="Times New Roman"/>
        </w:rPr>
        <w:t>钛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关键反应小结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编号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用途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信号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→ TiO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↓ + 4HCl↑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白烟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推断</w:t>
            </w:r>
            <w:r>
              <w:rPr>
                <w:rFonts w:ascii="Times New Roman" w:hAnsi="Times New Roman" w:eastAsia="Times New Roman" w:cs="Times New Roman"/>
              </w:rPr>
              <w:t xml:space="preserve"> Ti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+ 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高温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ascii="Times New Roman" w:hAnsi="Times New Roman" w:eastAsia="Times New Roman" w:cs="Times New Roman"/>
              </w:rPr>
              <w:t xml:space="preserve"> TiO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钛白粉气相氧化法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+ 2C → </w:t>
            </w:r>
            <w:r>
              <w:rPr>
                <w:rFonts w:hint="eastAsia" w:ascii="Times New Roman" w:hAnsi="Times New Roman" w:eastAsia="FangSong" w:cs="Times New Roman"/>
              </w:rPr>
              <w:t>高温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ascii="Times New Roman" w:hAnsi="Times New Roman" w:eastAsia="Times New Roman" w:cs="Times New Roman"/>
              </w:rPr>
              <w:t xml:space="preserve"> TiCl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+ 2CO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氯化法制备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+ 2Mg → Ti + 2MgCl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镁还原得单质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橘黄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钛的定性检验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End w:id="25"/>
    <w:bookmarkStart w:id="38" w:name="三钒变色龙的颜色序列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变色龙的颜色序列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钒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钒的多酸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钒是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单元素多价态颜色序列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最系统的范例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还原剂作用下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溶液颜色按黄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蓝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绿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紫递变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是竞赛推断题的经典指纹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29" w:name="多价态颜色序列本轮必会推断指纹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>多价态颜色序列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本轮必会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推断指纹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存在形式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备注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酸性</w:t>
            </w:r>
            <w:r>
              <w:rPr>
                <w:rFonts w:hint="eastAsia" w:ascii="Times New Roman" w:hAnsi="Times New Roman" w:eastAsia="Times New Roman" w:cs="Times New Roman"/>
              </w:rPr>
              <w:t>）/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VO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碱性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最高价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最稳定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VO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最稳定双原子离子</w:t>
            </w:r>
            <w:r>
              <w:rPr>
                <w:rFonts w:hint="eastAsia" w:ascii="Times New Roman" w:hAnsi="Times New Roman" w:eastAsia="Times New Roman" w:cs="Times New Roman"/>
              </w:rPr>
              <w:t>（V=O）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V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(aq)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还原性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V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(aq)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强还原性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价态越高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颜色越浅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紫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绿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蓝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Zn </w:t>
      </w:r>
      <w:r>
        <w:rPr>
          <w:rFonts w:hint="eastAsia" w:ascii="Times New Roman" w:hAnsi="Times New Roman" w:eastAsia="FangSong" w:cs="Times New Roman"/>
        </w:rPr>
        <w:t xml:space="preserve">还原</w:t>
      </w:r>
      <w:r>
        <w:rPr>
          <w:rFonts w:ascii="Times New Roman" w:hAnsi="Times New Roman" w:eastAsia="Times New Roman" w:cs="Times New Roman"/>
        </w:rPr>
        <w:t xml:space="preserve"> VO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酸性溶液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可依次观察到</w:t>
      </w:r>
      <w:r>
        <w:rPr>
          <w:rFonts w:hint="eastAsia" w:ascii="Times New Roman" w:hAnsi="Times New Roman" w:eastAsia="FangSong" w:cs="Times New Roman"/>
          <w:b/>
          <w:bCs/>
        </w:rPr>
        <w:t>黄</w:t>
      </w:r>
      <w:r>
        <w:rPr>
          <w:rFonts w:hint="eastAsia" w:ascii="Times New Roman" w:hAnsi="Times New Roman" w:eastAsia="Times New Roman" w:cs="Times New Roman"/>
          <w:b/>
          <w:bCs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>蓝</w:t>
      </w:r>
      <w:r>
        <w:rPr>
          <w:rFonts w:hint="eastAsia" w:ascii="Times New Roman" w:hAnsi="Times New Roman" w:eastAsia="Times New Roman" w:cs="Times New Roman"/>
          <w:b/>
          <w:bCs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>绿</w:t>
      </w:r>
      <w:r>
        <w:rPr>
          <w:rFonts w:hint="eastAsia" w:ascii="Times New Roman" w:hAnsi="Times New Roman" w:eastAsia="Times New Roman" w:cs="Times New Roman"/>
          <w:b/>
          <w:bCs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>紫</w:t>
      </w:r>
      <w:r>
        <w:rPr>
          <w:rFonts w:hint="eastAsia" w:ascii="Times New Roman" w:hAnsi="Times New Roman" w:eastAsia="FangSong" w:cs="Times New Roman"/>
        </w:rPr>
        <w:t>四段颜色变化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总反应</w:t>
      </w:r>
      <w:r>
        <w:rPr>
          <w:rFonts w:hint="eastAsia" w:ascii="Times New Roman" w:hAnsi="Times New Roman" w:eastAsia="Times New Roman" w:cs="Times New Roman"/>
        </w:rPr>
        <w:t>：2VO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+ 3Zn + 8H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2V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+ 3Zn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+ 4H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981818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bc1691164978e033769dd51e0cffe8e4d29c303eb471a03b6076adc4ae14f5c3.jp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9818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6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钒的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Latimer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酸性条件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）——VO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+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(+5,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)→VO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2+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(+4,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蓝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)→V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3+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(+3,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)→V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2+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(+2,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紫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)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逐级还原电势依次递减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（+1.000→+0.337→−0.255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V），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解释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Zn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还原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V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O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5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酸溶液可依次观察到黄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→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蓝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→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→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紫四段颜色变化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bookmarkEnd w:id="29"/>
    <w:bookmarkStart w:id="33" w:name="v₂o₅两性氧化物与催化中介认知冲突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两性氧化物与催化中介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认知冲突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性质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橙红色固体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两性偏酸性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以酸性为主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溶于碱生成钒酸盐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09"/>
        </w:numPr>
      </w:pPr>
      <w:r>
        <w:rPr>
          <w:rFonts w:ascii="Times New Roman" w:hAnsi="Times New Roman" w:eastAsia="Times New Roman" w:cs="Times New Roman"/>
        </w:rPr>
        <w:t>V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+ 6NaOH → 2Na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VO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制备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由偏钒酸铵热分解</w:t>
      </w:r>
      <w:r>
        <w:rPr>
          <w:rFonts w:hint="eastAsia" w:ascii="Times New Roman" w:hAnsi="Times New Roman" w:eastAsia="Times New Roman" w:cs="Times New Roman"/>
        </w:rPr>
        <w:t>）：2NH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VO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→△→ V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+ 2NH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↑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O↑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最重要应用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接触法制硫酸的催化剂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认知冲突</w:t>
      </w:r>
      <w:r>
        <w:rPr>
          <w:rFonts w:hint="eastAsia" w:ascii="Times New Roman" w:hAnsi="Times New Roman" w:eastAsia="Times New Roman" w:cs="Times New Roman"/>
          <w:b/>
          <w:bCs/>
        </w:rPr>
        <w:t>②：</w:t>
      </w:r>
      <w:r>
        <w:rPr>
          <w:rFonts w:hint="eastAsia" w:ascii="Times New Roman" w:hAnsi="Times New Roman" w:eastAsia="FangSong" w:cs="Times New Roman"/>
          <w:b/>
          <w:bCs/>
        </w:rPr>
        <w:t>催化剂消耗了吗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催化剂不消耗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FangSong" w:cs="Times New Roman"/>
          <w:b/>
          <w:bCs/>
        </w:rPr>
        <w:t xml:space="preserve">不精确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催化剂在每一步都参与了化学变化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只是净结果为零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接触法催化循环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1. V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+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V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+5 </w:t>
      </w:r>
      <w:r>
        <w:rPr>
          <w:rFonts w:hint="eastAsia" w:ascii="Times New Roman" w:hAnsi="Times New Roman" w:eastAsia="FangSong" w:cs="Times New Roman"/>
        </w:rPr>
        <w:t xml:space="preserve">被还原到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+4，</w:t>
      </w:r>
      <w:r>
        <w:rPr>
          <w:rFonts w:hint="eastAsia" w:ascii="Times New Roman" w:hAnsi="Times New Roman" w:eastAsia="FangSong" w:cs="Times New Roman"/>
        </w:rPr>
        <w:t>把氧交给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2. V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½O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（O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把</w:t>
      </w:r>
      <w:r>
        <w:rPr>
          <w:rFonts w:ascii="Times New Roman" w:hAnsi="Times New Roman" w:eastAsia="Times New Roman" w:cs="Times New Roman"/>
        </w:rPr>
        <w:t xml:space="preserve"> V </w:t>
      </w:r>
      <w:r>
        <w:rPr>
          <w:rFonts w:hint="eastAsia" w:ascii="Times New Roman" w:hAnsi="Times New Roman" w:eastAsia="FangSong" w:cs="Times New Roman"/>
        </w:rPr>
        <w:t xml:space="preserve">氧化回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+5，</w:t>
      </w:r>
      <w:r>
        <w:rPr>
          <w:rFonts w:hint="eastAsia" w:ascii="Times New Roman" w:hAnsi="Times New Roman" w:eastAsia="FangSong" w:cs="Times New Roman"/>
        </w:rPr>
        <w:t>催化剂再生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净反应</w:t>
      </w:r>
      <w:r>
        <w:rPr>
          <w:rFonts w:hint="eastAsia" w:ascii="Times New Roman" w:hAnsi="Times New Roman" w:eastAsia="Times New Roman" w:cs="Times New Roman"/>
        </w:rPr>
        <w:t>：SO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½O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。V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氧原子搬运工</w:t>
      </w:r>
      <w:r>
        <w:rPr>
          <w:rFonts w:ascii="Times New Roman" w:hAnsi="Times New Roman" w:eastAsia="Times New Roman" w:cs="Times New Roman"/>
        </w:rPr>
        <w:t>——V</w:t>
      </w:r>
      <w:r>
        <w:rPr>
          <w:rFonts w:ascii="Times New Roman" w:hAnsi="Times New Roman" w:eastAsia="Times New Roman" w:cs="Times New Roman"/>
          <w:vertAlign w:val="superscript"/>
        </w:rPr>
        <w:t>5+</w:t>
      </w:r>
      <w:r>
        <w:rPr>
          <w:rFonts w:ascii="Times New Roman" w:hAnsi="Times New Roman" w:eastAsia="Times New Roman" w:cs="Times New Roman"/>
        </w:rPr>
        <w:t>/V</w:t>
      </w:r>
      <w:r>
        <w:rPr>
          <w:rFonts w:ascii="Times New Roman" w:hAnsi="Times New Roman" w:eastAsia="Times New Roman" w:cs="Times New Roman"/>
          <w:vertAlign w:val="superscript"/>
        </w:rPr>
        <w:t>4+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可逆切换是过渡金属氧化催化的核心逻辑</w:t>
      </w:r>
      <w:r>
        <w:rPr>
          <w:rFonts w:hint="eastAsia" w:ascii="Times New Roman" w:hAnsi="Times New Roman" w:eastAsia="Times New Roman" w:cs="Times New Roman"/>
        </w:rPr>
        <w:t>。V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还用于萘氧化制邻苯二甲酸酐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435928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e3bae6d4230d5b8addb7b907569e0556c933b8f9ccc97bfe1336780dd8573b22.jp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359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图</w:t>
      </w:r>
      <w:r>
        <w:rPr>
          <w:rFonts w:hint="eastAsia" w:ascii="Times New Roman" w:hAnsi="Times New Roman" w:eastAsia="Times New Roman" w:cs="Times New Roman"/>
          <w:i/>
          <w:iCs/>
        </w:rPr>
        <w:t>（</w:t>
      </w:r>
      <w:r>
        <w:rPr>
          <w:rFonts w:hint="eastAsia" w:ascii="Times New Roman" w:hAnsi="Times New Roman" w:eastAsia="FangSong" w:cs="Times New Roman"/>
          <w:i/>
          <w:iCs/>
        </w:rPr>
        <w:t>图</w:t>
      </w:r>
      <w:r>
        <w:rPr>
          <w:rFonts w:ascii="Times New Roman" w:hAnsi="Times New Roman" w:eastAsia="Times New Roman" w:cs="Times New Roman"/>
          <w:i/>
          <w:iCs/>
        </w:rPr>
        <w:t xml:space="preserve"> 7 V</w:t>
      </w:r>
      <w:r>
        <w:rPr>
          <w:rFonts w:ascii="Times New Roman" w:hAnsi="Times New Roman" w:eastAsia="Times New Roman" w:cs="Times New Roman"/>
          <w:i/>
          <w:iCs/>
          <w:vertAlign w:val="subscript"/>
        </w:rPr>
        <w:t>2</w:t>
      </w:r>
      <w:r>
        <w:rPr>
          <w:rFonts w:ascii="Times New Roman" w:hAnsi="Times New Roman" w:eastAsia="Times New Roman" w:cs="Times New Roman"/>
          <w:i/>
          <w:iCs/>
        </w:rPr>
        <w:t>O</w:t>
      </w:r>
      <w:r>
        <w:rPr>
          <w:rFonts w:ascii="Times New Roman" w:hAnsi="Times New Roman" w:eastAsia="Times New Roman" w:cs="Times New Roman"/>
          <w:i/>
          <w:iCs/>
          <w:vertAlign w:val="subscript"/>
        </w:rPr>
        <w:t>5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催化</w:t>
      </w:r>
      <w:r>
        <w:rPr>
          <w:rFonts w:ascii="Times New Roman" w:hAnsi="Times New Roman" w:eastAsia="Times New Roman" w:cs="Times New Roman"/>
          <w:i/>
          <w:iCs/>
        </w:rPr>
        <w:t xml:space="preserve"> SO</w:t>
      </w:r>
      <w:r>
        <w:rPr>
          <w:rFonts w:ascii="Times New Roman" w:hAnsi="Times New Roman" w:eastAsia="Times New Roman" w:cs="Times New Roman"/>
          <w:i/>
          <w:iCs/>
          <w:vertAlign w:val="subscript"/>
        </w:rPr>
        <w:t>2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氧化的两步循环示意</w:t>
      </w:r>
      <w:r>
        <w:rPr>
          <w:rFonts w:hint="eastAsia" w:ascii="Times New Roman" w:hAnsi="Times New Roman" w:eastAsia="Times New Roman" w:cs="Times New Roman"/>
          <w:i/>
          <w:iCs/>
        </w:rPr>
        <w:t>（</w:t>
      </w:r>
      <w:r>
        <w:rPr>
          <w:rFonts w:hint="eastAsia" w:ascii="Times New Roman" w:hAnsi="Times New Roman" w:eastAsia="FangSong" w:cs="Times New Roman"/>
          <w:i/>
          <w:iCs/>
        </w:rPr>
        <w:t>自制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Times New Roman" w:cs="Times New Roman"/>
          <w:i/>
          <w:iCs/>
        </w:rPr>
        <w:t>Excalidraw/</w:t>
      </w:r>
      <w:r>
        <w:rPr>
          <w:rFonts w:hint="eastAsia" w:ascii="Times New Roman" w:hAnsi="Times New Roman" w:eastAsia="FangSong" w:cs="Times New Roman"/>
          <w:i/>
          <w:iCs/>
        </w:rPr>
        <w:t>教材图</w:t>
      </w:r>
      <w:r>
        <w:rPr>
          <w:rFonts w:hint="eastAsia" w:ascii="Times New Roman" w:hAnsi="Times New Roman" w:eastAsia="Times New Roman" w:cs="Times New Roman"/>
          <w:i/>
          <w:iCs/>
        </w:rPr>
        <w:t>）——</w:t>
      </w:r>
      <w:r>
        <w:rPr>
          <w:rFonts w:hint="eastAsia" w:ascii="Times New Roman" w:hAnsi="Times New Roman" w:eastAsia="FangSong" w:cs="Times New Roman"/>
          <w:i/>
          <w:iCs/>
        </w:rPr>
        <w:t>左半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Times New Roman" w:cs="Times New Roman"/>
          <w:i/>
          <w:iCs/>
        </w:rPr>
        <w:t>V</w:t>
      </w:r>
      <w:r>
        <w:rPr>
          <w:rFonts w:hint="eastAsia" w:ascii="Times New Roman" w:hAnsi="Times New Roman" w:eastAsia="Times New Roman" w:cs="Times New Roman"/>
          <w:i/>
          <w:i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i/>
          <w:iCs/>
        </w:rPr>
        <w:t>O</w:t>
      </w:r>
      <w:r>
        <w:rPr>
          <w:rFonts w:hint="eastAsia" w:ascii="Times New Roman" w:hAnsi="Times New Roman" w:eastAsia="Times New Roman" w:cs="Times New Roman"/>
          <w:i/>
          <w:iCs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i/>
          <w:iCs/>
        </w:rPr>
        <w:t>+SO</w:t>
      </w:r>
      <w:r>
        <w:rPr>
          <w:rFonts w:hint="eastAsia" w:ascii="Times New Roman" w:hAnsi="Times New Roman" w:eastAsia="Times New Roman" w:cs="Times New Roman"/>
          <w:i/>
          <w:i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i/>
          <w:iCs/>
        </w:rPr>
        <w:t>→V</w:t>
      </w:r>
      <w:r>
        <w:rPr>
          <w:rFonts w:hint="eastAsia" w:ascii="Times New Roman" w:hAnsi="Times New Roman" w:eastAsia="Times New Roman" w:cs="Times New Roman"/>
          <w:i/>
          <w:i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i/>
          <w:iCs/>
        </w:rPr>
        <w:t>O</w:t>
      </w:r>
      <w:r>
        <w:rPr>
          <w:rFonts w:hint="eastAsia" w:ascii="Times New Roman" w:hAnsi="Times New Roman" w:eastAsia="Times New Roman" w:cs="Times New Roman"/>
          <w:i/>
          <w:iCs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i/>
          <w:iCs/>
        </w:rPr>
        <w:t>+SO</w:t>
      </w:r>
      <w:r>
        <w:rPr>
          <w:rFonts w:hint="eastAsia" w:ascii="Times New Roman" w:hAnsi="Times New Roman" w:eastAsia="Times New Roman" w:cs="Times New Roman"/>
          <w:i/>
          <w:iCs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i/>
          <w:iCs/>
        </w:rPr>
        <w:t>，</w:t>
      </w:r>
      <w:r>
        <w:rPr>
          <w:rFonts w:hint="eastAsia" w:ascii="Times New Roman" w:hAnsi="Times New Roman" w:eastAsia="FangSong" w:cs="Times New Roman"/>
          <w:i/>
          <w:iCs/>
        </w:rPr>
        <w:t>右半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Times New Roman" w:cs="Times New Roman"/>
          <w:i/>
          <w:iCs/>
        </w:rPr>
        <w:t>V</w:t>
      </w:r>
      <w:r>
        <w:rPr>
          <w:rFonts w:hint="eastAsia" w:ascii="Times New Roman" w:hAnsi="Times New Roman" w:eastAsia="Times New Roman" w:cs="Times New Roman"/>
          <w:i/>
          <w:i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i/>
          <w:iCs/>
        </w:rPr>
        <w:t>O</w:t>
      </w:r>
      <w:r>
        <w:rPr>
          <w:rFonts w:hint="eastAsia" w:ascii="Times New Roman" w:hAnsi="Times New Roman" w:eastAsia="Times New Roman" w:cs="Times New Roman"/>
          <w:i/>
          <w:iCs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i/>
          <w:iCs/>
        </w:rPr>
        <w:t>+½O</w:t>
      </w:r>
      <w:r>
        <w:rPr>
          <w:rFonts w:hint="eastAsia" w:ascii="Times New Roman" w:hAnsi="Times New Roman" w:eastAsia="Times New Roman" w:cs="Times New Roman"/>
          <w:i/>
          <w:i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i/>
          <w:iCs/>
        </w:rPr>
        <w:t>→V</w:t>
      </w:r>
      <w:r>
        <w:rPr>
          <w:rFonts w:hint="eastAsia" w:ascii="Times New Roman" w:hAnsi="Times New Roman" w:eastAsia="Times New Roman" w:cs="Times New Roman"/>
          <w:i/>
          <w:i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i/>
          <w:iCs/>
        </w:rPr>
        <w:t>O</w:t>
      </w:r>
      <w:r>
        <w:rPr>
          <w:rFonts w:hint="eastAsia" w:ascii="Times New Roman" w:hAnsi="Times New Roman" w:eastAsia="Times New Roman" w:cs="Times New Roman"/>
          <w:i/>
          <w:iCs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i/>
          <w:iCs/>
        </w:rPr>
        <w:t>，</w:t>
      </w:r>
      <w:r>
        <w:rPr>
          <w:rFonts w:hint="eastAsia" w:ascii="Times New Roman" w:hAnsi="Times New Roman" w:eastAsia="FangSong" w:cs="Times New Roman"/>
          <w:i/>
          <w:iCs/>
        </w:rPr>
        <w:t>中间标</w:t>
      </w:r>
      <w:r>
        <w:rPr>
          <w:rFonts w:ascii="Times New Roman" w:hAnsi="Times New Roman" w:eastAsia="Times New Roman" w:cs="Times New Roman"/>
          <w:i/>
          <w:iCs/>
        </w:rPr>
        <w:t xml:space="preserve"> V</w:t>
      </w:r>
      <w:r>
        <w:rPr>
          <w:rFonts w:ascii="Times New Roman" w:hAnsi="Times New Roman" w:eastAsia="Times New Roman" w:cs="Times New Roman"/>
          <w:i/>
          <w:iCs/>
          <w:vertAlign w:val="superscript"/>
        </w:rPr>
        <w:t>5+</w:t>
      </w:r>
      <w:r>
        <w:rPr>
          <w:rFonts w:ascii="Times New Roman" w:hAnsi="Times New Roman" w:eastAsia="Times New Roman" w:cs="Times New Roman"/>
          <w:i/>
          <w:iCs/>
        </w:rPr>
        <w:t>⇌V</w:t>
      </w:r>
      <w:r>
        <w:rPr>
          <w:rFonts w:ascii="Times New Roman" w:hAnsi="Times New Roman" w:eastAsia="Times New Roman" w:cs="Times New Roman"/>
          <w:i/>
          <w:iCs/>
          <w:vertAlign w:val="superscript"/>
        </w:rPr>
        <w:t>4+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循环</w:t>
      </w:r>
      <w:r>
        <w:rPr>
          <w:rFonts w:hint="eastAsia" w:ascii="Times New Roman" w:hAnsi="Times New Roman" w:eastAsia="Times New Roman" w:cs="Times New Roman"/>
          <w:i/>
          <w:iCs/>
        </w:rPr>
        <w:t>，</w:t>
      </w:r>
      <w:r>
        <w:rPr>
          <w:rFonts w:hint="eastAsia" w:ascii="Times New Roman" w:hAnsi="Times New Roman" w:eastAsia="FangSong" w:cs="Times New Roman"/>
          <w:i/>
          <w:iCs/>
        </w:rPr>
        <w:t>标注</w:t>
      </w:r>
      <w:r>
        <w:rPr>
          <w:rFonts w:hint="eastAsia" w:ascii="Times New Roman" w:hAnsi="Times New Roman" w:eastAsia="Times New Roman" w:cs="Times New Roman"/>
          <w:i/>
          <w:iCs/>
        </w:rPr>
        <w:t>「</w:t>
      </w:r>
      <w:r>
        <w:rPr>
          <w:rFonts w:hint="eastAsia" w:ascii="Times New Roman" w:hAnsi="Times New Roman" w:eastAsia="FangSong" w:cs="Times New Roman"/>
          <w:i/>
          <w:iCs/>
        </w:rPr>
        <w:t>氧原子搬运工</w:t>
      </w:r>
      <w:r>
        <w:rPr>
          <w:rFonts w:hint="eastAsia" w:ascii="Times New Roman" w:hAnsi="Times New Roman" w:eastAsia="Times New Roman" w:cs="Times New Roman"/>
          <w:i/>
          <w:iCs/>
        </w:rPr>
        <w:t>」。</w:t>
      </w:r>
    </w:p>
    <w:bookmarkEnd w:id="33"/>
    <w:bookmarkStart w:id="34" w:name="钒酸根缩合多酸化学入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>钒酸根缩合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多酸化学入门</w:t>
      </w:r>
    </w:p>
    <w:p>
      <w:pPr>
        <w:pStyle w:val="Compact"/>
        <w:numPr>
          <w:ilvl w:val="0"/>
          <w:numId w:val="1010"/>
        </w:numPr>
        <w:spacing w:after="80"/>
      </w:pPr>
      <w:r>
        <w:rPr>
          <w:rFonts w:hint="eastAsia" w:ascii="Times New Roman" w:hAnsi="Times New Roman" w:eastAsia="FangSong" w:cs="Times New Roman"/>
        </w:rPr>
        <w:t>与磷酸根类比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钒酸根在溶液中随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降低而</w:t>
      </w:r>
      <w:r>
        <w:rPr>
          <w:rFonts w:hint="eastAsia" w:ascii="Times New Roman" w:hAnsi="Times New Roman" w:eastAsia="FangSong" w:cs="Times New Roman"/>
          <w:b/>
          <w:bCs/>
        </w:rPr>
        <w:t xml:space="preserve">缩合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聚合度增大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pH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主要物种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pH（</w:t>
            </w:r>
            <w:r>
              <w:rPr>
                <w:rFonts w:hint="eastAsia" w:ascii="Times New Roman" w:hAnsi="Times New Roman" w:eastAsia="FangSong" w:cs="Times New Roman"/>
              </w:rPr>
              <w:t>碱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正钒酸根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四面体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降低</w:t>
            </w:r>
            <w:r>
              <w:rPr>
                <w:rFonts w:ascii="Times New Roman" w:hAnsi="Times New Roman" w:eastAsia="Times New Roman" w:cs="Times New Roman"/>
              </w:rPr>
              <w:t xml:space="preserve"> pH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V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(OH)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3-</w:t>
            </w:r>
            <w:r>
              <w:rPr>
                <w:rFonts w:ascii="Times New Roman" w:hAnsi="Times New Roman" w:eastAsia="Times New Roman" w:cs="Times New Roman"/>
              </w:rPr>
              <w:t xml:space="preserve"> → V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4-</w:t>
            </w:r>
            <w:r>
              <w:rPr>
                <w:rFonts w:ascii="Times New Roman" w:hAnsi="Times New Roman" w:eastAsia="Times New Roman" w:cs="Times New Roman"/>
              </w:rPr>
              <w:t xml:space="preserve"> → V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9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淡黄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</w:t>
            </w:r>
            <w:r>
              <w:rPr>
                <w:rFonts w:ascii="Times New Roman" w:hAnsi="Times New Roman" w:eastAsia="Times New Roman" w:cs="Times New Roman"/>
              </w:rPr>
              <w:t xml:space="preserve"> pH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10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28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6-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十钒酸根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深红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VO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</w:t>
            </w:r>
          </w:p>
        </w:tc>
      </w:tr>
    </w:tbl>
    <w:p>
      <w:pPr>
        <w:pStyle w:val="Compact"/>
        <w:numPr>
          <w:ilvl w:val="0"/>
          <w:numId w:val="1011"/>
        </w:numPr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缩合序列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随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降低聚合度增大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与磷酸根类比</w:t>
      </w:r>
      <w:r>
        <w:rPr>
          <w:rFonts w:hint="eastAsia" w:ascii="Times New Roman" w:hAnsi="Times New Roman" w:eastAsia="Times New Roman" w:cs="Times New Roman"/>
        </w:rPr>
        <w:t>）：VO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 → V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(OH)</w:t>
      </w:r>
      <w:r>
        <w:rPr>
          <w:rFonts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 → V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9</w:t>
      </w:r>
      <w:r>
        <w:rPr>
          <w:rFonts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 → V</w:t>
      </w:r>
      <w:r>
        <w:rPr>
          <w:rFonts w:ascii="Times New Roman" w:hAnsi="Times New Roman" w:eastAsia="Times New Roman" w:cs="Times New Roman"/>
          <w:vertAlign w:val="subscript"/>
        </w:rPr>
        <w:t>10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28</w:t>
      </w:r>
      <w:r>
        <w:rPr>
          <w:rFonts w:ascii="Times New Roman" w:hAnsi="Times New Roman" w:eastAsia="Times New Roman" w:cs="Times New Roman"/>
          <w:vertAlign w:val="superscript"/>
        </w:rPr>
        <w:t>6-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颜色随聚合度变化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淡黄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深红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边界提示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记住缩合序列与颜色方向即可</w:t>
      </w:r>
      <w:r>
        <w:rPr>
          <w:rFonts w:hint="eastAsia" w:ascii="Times New Roman" w:hAnsi="Times New Roman" w:eastAsia="Times New Roman" w:cs="Times New Roman"/>
        </w:rPr>
        <w:t>；Keggin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型多酸等结构分析属第三轮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多酸化学深化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锚点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钒酸颜色随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pH——</w:t>
      </w:r>
      <w:r>
        <w:rPr>
          <w:rFonts w:hint="eastAsia" w:ascii="Times New Roman" w:hAnsi="Times New Roman" w:eastAsia="FangSong" w:cs="Times New Roman"/>
        </w:rPr>
        <w:t>碱无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hint="eastAsia" w:ascii="Times New Roman" w:hAnsi="Times New Roman" w:eastAsia="FangSong" w:cs="Times New Roman"/>
        </w:rPr>
        <w:t>弱黄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酸橙红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十钒酸根是高峰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4"/>
    <w:bookmarkStart w:id="35" w:name="vocl₃-与其他关键反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3.4 VOCl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与其他关键反应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Times New Roman" w:cs="Times New Roman"/>
        </w:rPr>
        <w:t>VOCl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三氯氧钒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黄色液体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剧烈水解</w:t>
      </w:r>
      <w:r>
        <w:rPr>
          <w:rFonts w:hint="eastAsia" w:ascii="Times New Roman" w:hAnsi="Times New Roman" w:eastAsia="Times New Roman" w:cs="Times New Roman"/>
        </w:rPr>
        <w:t>：2VOCl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V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+ 6HCl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卤化物颜色锚点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了解即可</w:t>
      </w:r>
      <w:r>
        <w:rPr>
          <w:rFonts w:hint="eastAsia" w:ascii="Times New Roman" w:hAnsi="Times New Roman" w:eastAsia="Times New Roman" w:cs="Times New Roman"/>
        </w:rPr>
        <w:t>）：VF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白</w:t>
      </w:r>
      <w:r>
        <w:rPr>
          <w:rFonts w:hint="eastAsia" w:ascii="Times New Roman" w:hAnsi="Times New Roman" w:eastAsia="Times New Roman" w:cs="Times New Roman"/>
        </w:rPr>
        <w:t>、VOCl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、VCl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红棕</w:t>
      </w:r>
      <w:r>
        <w:rPr>
          <w:rFonts w:hint="eastAsia" w:ascii="Times New Roman" w:hAnsi="Times New Roman" w:eastAsia="Times New Roman" w:cs="Times New Roman"/>
        </w:rPr>
        <w:t>、VCl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紫</w:t>
      </w:r>
      <w:r>
        <w:rPr>
          <w:rFonts w:hint="eastAsia" w:ascii="Times New Roman" w:hAnsi="Times New Roman" w:eastAsia="Times New Roman" w:cs="Times New Roman"/>
        </w:rPr>
        <w:t>、VF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蓝</w:t>
      </w:r>
    </w:p>
    <w:bookmarkEnd w:id="35"/>
    <w:bookmarkStart w:id="36" w:name="钒关键反应小结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3.5 </w:t>
      </w:r>
      <w:r>
        <w:rPr>
          <w:rFonts w:hint="eastAsia" w:ascii="Times New Roman" w:hAnsi="Times New Roman" w:eastAsia="SimHei" w:cs="Times New Roman"/>
        </w:rPr>
        <w:t>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关键反应小结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编号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用途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信号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V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+ 6NaOH → 2Na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VO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+ 3H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两性偏酸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溶于碱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VO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→△→ V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+ 2NH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↑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制备</w:t>
            </w:r>
            <w:r>
              <w:rPr>
                <w:rFonts w:ascii="Times New Roman" w:hAnsi="Times New Roman" w:eastAsia="Times New Roman" w:cs="Times New Roman"/>
              </w:rPr>
              <w:t xml:space="preserve"> V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2VOCl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+ 3H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→ V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+ 6HCl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剧烈水解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2VO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+ 3Zn + 8H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→ 2V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+ 3Zn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+ 4H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颜色序列总反应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V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+ 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V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；V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+ ½O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V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接触法催化循环</w:t>
            </w:r>
          </w:p>
        </w:tc>
      </w:tr>
    </w:tbl>
    <w:bookmarkEnd w:id="36"/>
    <w:bookmarkStart w:id="37" w:name="钒的-latimer-图酸性ethetav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3.6 </w:t>
      </w:r>
      <w:r>
        <w:rPr>
          <w:rFonts w:hint="eastAsia" w:ascii="Times New Roman" w:hAnsi="Times New Roman" w:eastAsia="SimHei" w:cs="Times New Roman"/>
        </w:rPr>
        <w:t xml:space="preserve">钒的</w:t>
      </w:r>
      <w:r>
        <w:rPr>
          <w:rFonts w:ascii="Times New Roman" w:hAnsi="Times New Roman" w:eastAsia="Times New Roman" w:cs="Times New Roman"/>
        </w:rPr>
        <w:t xml:space="preserve"> Latimer </w:t>
      </w:r>
      <w:r>
        <w:rPr>
          <w:rFonts w:hint="eastAsia" w:ascii="Times New Roman" w:hAnsi="Times New Roman" w:eastAsia="SimHei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酸性</w:t>
      </w:r>
      <w:r>
        <w:rPr>
          <w:rFonts w:hint="eastAsia" w:ascii="Times New Roman" w:hAnsi="Times New Roman" w:eastAsia="Times New Roman" w:cs="Times New Roman"/>
        </w:rPr>
        <w:t>，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/V）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V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  <m:sup>
              <m:r>
                <m:rPr>
                  <m:sty m:val="p"/>
                </m:rPr>
                <m:t>+</m:t>
              </m:r>
            </m:sup>
          </m:sSub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1.00</m:t>
              </m:r>
            </m:lim>
          </m:limUpp>
          <m:r>
            <m:rPr>
              <m:sty m:val="p"/>
            </m:rPr>
            <m:t>V</m:t>
          </m:r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0.34</m:t>
              </m:r>
            </m:lim>
          </m:limUpp>
          <m:sSup>
            <m:e>
              <m:r>
                <m:rPr>
                  <m:sty m:val="p"/>
                </m:rPr>
                <m:t>V</m:t>
              </m:r>
            </m:e>
            <m:sup>
              <m:r>
                <m:rPr>
                  <m:sty m:val="p"/>
                </m:rPr>
                <m:t>3</m:t>
              </m:r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0.26</m:t>
              </m:r>
            </m:lim>
          </m:limUpp>
          <m:sSup>
            <m:e>
              <m:r>
                <m:rPr>
                  <m:sty m:val="p"/>
                </m:rPr>
                <m:t>V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1.18</m:t>
              </m:r>
            </m:lim>
          </m:limUpp>
          <m:r>
            <m:rPr>
              <m:sty m:val="p"/>
            </m:rPr>
            <m:t>V</m:t>
          </m:r>
        </m:oMath>
      </m:oMathPara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三段降序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中间价态稳定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左</m:t>
        </m:r>
        <m:r>
          <m:rPr>
            <m:sty m:val="p"/>
          </m:rPr>
          <m:t>)</m:t>
        </m:r>
        <m:r>
          <m:rPr>
            <m:sty m:val="p"/>
          </m:rPr>
          <m:t>&gt;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右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（1.00</w:t>
      </w:r>
      <w:r>
        <w:rPr>
          <w:rFonts w:ascii="Times New Roman" w:hAnsi="Times New Roman" w:eastAsia="Times New Roman" w:cs="Times New Roman"/>
        </w:rPr>
        <w:t xml:space="preserve"> &gt; 0.34 &gt; </w:t>
      </w:r>
      <w:r>
        <w:rPr>
          <w:rFonts w:hint="eastAsia" w:ascii="Times New Roman" w:hAnsi="Times New Roman" w:eastAsia="Times New Roman" w:cs="Times New Roman"/>
        </w:rPr>
        <w:t>−0.26），VO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V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都不歧化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歧化需要右侧电势更大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电势左高右低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中间价态稳如磐石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13"/>
        </w:numPr>
      </w:pPr>
      <w:r>
        <w:rPr>
          <w:rFonts w:ascii="Times New Roman" w:hAnsi="Times New Roman" w:eastAsia="Times New Roman" w:cs="Times New Roman"/>
          <w:b/>
          <w:bCs/>
        </w:rPr>
        <w:t>V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是最强还原剂之一</w:t>
      </w:r>
      <w:r>
        <w:rPr>
          <w:rFonts w:hint="eastAsia" w:ascii="Times New Roman" w:hAnsi="Times New Roman" w:eastAsia="Times New Roman" w:cs="Times New Roman"/>
        </w:rPr>
        <w:t xml:space="preserve">（−1.18</w:t>
      </w:r>
      <w:r>
        <w:rPr>
          <w:rFonts w:ascii="Times New Roman" w:hAnsi="Times New Roman" w:eastAsia="Times New Roman" w:cs="Times New Roman"/>
        </w:rPr>
        <w:t xml:space="preserve"> V </w:t>
      </w:r>
      <w:r>
        <w:rPr>
          <w:rFonts w:hint="eastAsia" w:ascii="Times New Roman" w:hAnsi="Times New Roman" w:eastAsia="FangSong" w:cs="Times New Roman"/>
        </w:rPr>
        <w:t xml:space="preserve">比</w:t>
      </w:r>
      <w:r>
        <w:rPr>
          <w:rFonts w:ascii="Times New Roman" w:hAnsi="Times New Roman" w:eastAsia="Times New Roman" w:cs="Times New Roman"/>
        </w:rPr>
        <w:t xml:space="preserve"> Zn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−0.76 V </w:t>
      </w:r>
      <w:r>
        <w:rPr>
          <w:rFonts w:hint="eastAsia" w:ascii="Times New Roman" w:hAnsi="Times New Roman" w:eastAsia="FangSong" w:cs="Times New Roman"/>
        </w:rPr>
        <w:t>更负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这正是</w:t>
      </w:r>
      <w:r>
        <w:rPr>
          <w:rFonts w:ascii="Times New Roman" w:hAnsi="Times New Roman" w:eastAsia="Times New Roman" w:cs="Times New Roman"/>
        </w:rPr>
        <w:t xml:space="preserve"> §3.1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Zn </w:t>
      </w:r>
      <w:r>
        <w:rPr>
          <w:rFonts w:hint="eastAsia" w:ascii="Times New Roman" w:hAnsi="Times New Roman" w:eastAsia="FangSong" w:cs="Times New Roman"/>
        </w:rPr>
        <w:t xml:space="preserve">还原</w:t>
      </w:r>
      <w:r>
        <w:rPr>
          <w:rFonts w:ascii="Times New Roman" w:hAnsi="Times New Roman" w:eastAsia="Times New Roman" w:cs="Times New Roman"/>
        </w:rPr>
        <w:t xml:space="preserve"> VO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V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的动力来源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酸性</w:t>
      </w:r>
      <w:r>
        <w:rPr>
          <w:rFonts w:ascii="Times New Roman" w:hAnsi="Times New Roman" w:eastAsia="Times New Roman" w:cs="Times New Roman"/>
          <w:b/>
          <w:bCs/>
        </w:rPr>
        <w:t xml:space="preserve"> VO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有中等氧化性</w:t>
      </w:r>
      <w:r>
        <w:rPr>
          <w:rFonts w:hint="eastAsia" w:ascii="Times New Roman" w:hAnsi="Times New Roman" w:eastAsia="Times New Roman" w:cs="Times New Roman"/>
        </w:rPr>
        <w:t xml:space="preserve">（+1.00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V）：</w:t>
      </w:r>
      <w:r>
        <w:rPr>
          <w:rFonts w:hint="eastAsia" w:ascii="Times New Roman" w:hAnsi="Times New Roman" w:eastAsia="FangSong" w:cs="Times New Roman"/>
        </w:rPr>
        <w:t>能氧化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/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0.54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V）、Fe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（+0.77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V），</w:t>
      </w:r>
      <w:r>
        <w:rPr>
          <w:rFonts w:hint="eastAsia" w:ascii="Times New Roman" w:hAnsi="Times New Roman" w:eastAsia="FangSong" w:cs="Times New Roman"/>
        </w:rPr>
        <w:t>但氧化不了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（+1.36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V）。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三步平均电势</w:t>
      </w:r>
      <w:r>
        <w:rPr>
          <w:rFonts w:hint="eastAsia" w:ascii="Times New Roman" w:hAnsi="Times New Roman" w:eastAsia="Times New Roman" w:cs="Times New Roman"/>
        </w:rPr>
        <w:t>：VO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V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平均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1.00</m:t>
        </m:r>
        <m:r>
          <m:rPr>
            <m:sty m:val="p"/>
          </m:rPr>
          <m:t>+</m:t>
        </m:r>
        <m:r>
          <m:t>0.34</m:t>
        </m:r>
        <m:r>
          <m:rPr>
            <m:sty m:val="p"/>
          </m:rPr>
          <m:t>−</m:t>
        </m:r>
        <m:r>
          <m:t>0.26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0.36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V。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End w:id="38"/>
    <w:bookmarkStart w:id="58" w:name="四铬价态颜色介质三联动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铬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价态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SimHei" w:cs="Times New Roman"/>
        </w:rPr>
        <w:t>颜色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SimHei" w:cs="Times New Roman"/>
        </w:rPr>
        <w:t>介质三联动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铬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三价铬水解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六价铬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铬是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同一个元素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氧化还原身份随价态反转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的最佳教材</w:t>
      </w:r>
      <w:r>
        <w:rPr>
          <w:rFonts w:hint="eastAsia" w:ascii="Times New Roman" w:hAnsi="Times New Roman" w:eastAsia="Times New Roman" w:cs="Times New Roman"/>
        </w:rPr>
        <w:t>——Cr(VI)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是强氧化剂</w:t>
      </w:r>
      <w:r>
        <w:rPr>
          <w:rFonts w:hint="eastAsia" w:ascii="Times New Roman" w:hAnsi="Times New Roman" w:eastAsia="Times New Roman" w:cs="Times New Roman"/>
        </w:rPr>
        <w:t>，Cr(III)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可被氧化也可被还原</w:t>
      </w:r>
      <w:r>
        <w:rPr>
          <w:rFonts w:hint="eastAsia" w:ascii="Times New Roman" w:hAnsi="Times New Roman" w:eastAsia="Times New Roman" w:cs="Times New Roman"/>
        </w:rPr>
        <w:t>，Cr(II)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是强还原剂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颜色是</w:t>
      </w:r>
      <w:r>
        <w:rPr>
          <w:rFonts w:ascii="Times New Roman" w:hAnsi="Times New Roman" w:eastAsia="Times New Roman" w:cs="Times New Roman"/>
          <w:b/>
          <w:bCs/>
        </w:rPr>
        <w:t xml:space="preserve"> Cr </w:t>
      </w:r>
      <w:r>
        <w:rPr>
          <w:rFonts w:hint="eastAsia" w:ascii="Times New Roman" w:hAnsi="Times New Roman" w:eastAsia="FangSong" w:cs="Times New Roman"/>
          <w:b/>
          <w:bCs/>
        </w:rPr>
        <w:t>的信号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介质决定</w:t>
      </w:r>
      <w:r>
        <w:rPr>
          <w:rFonts w:ascii="Times New Roman" w:hAnsi="Times New Roman" w:eastAsia="Times New Roman" w:cs="Times New Roman"/>
          <w:b/>
          <w:bCs/>
        </w:rPr>
        <w:t xml:space="preserve"> Cr(VI) </w:t>
      </w:r>
      <w:r>
        <w:rPr>
          <w:rFonts w:hint="eastAsia" w:ascii="Times New Roman" w:hAnsi="Times New Roman" w:eastAsia="FangSong" w:cs="Times New Roman"/>
          <w:b/>
          <w:bCs/>
        </w:rPr>
        <w:t>的形态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bookmarkStart w:id="39" w:name="电子构型与单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电子构型与单质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电子构型</w:t>
      </w:r>
      <w:r>
        <w:rPr>
          <w:rFonts w:hint="eastAsia" w:ascii="Times New Roman" w:hAnsi="Times New Roman" w:eastAsia="Times New Roman" w:cs="Times New Roman"/>
        </w:rPr>
        <w:t>：3d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 xml:space="preserve">注意不是</w:t>
      </w:r>
      <w:r>
        <w:rPr>
          <w:rFonts w:ascii="Times New Roman" w:hAnsi="Times New Roman" w:eastAsia="Times New Roman" w:cs="Times New Roman"/>
          <w:b/>
          <w:bCs/>
        </w:rPr>
        <w:t xml:space="preserve"> 3d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4</w:t>
      </w:r>
      <w:r>
        <w:rPr>
          <w:rFonts w:ascii="Times New Roman" w:hAnsi="Times New Roman" w:eastAsia="Times New Roman" w:cs="Times New Roman"/>
          <w:b/>
          <w:bCs/>
        </w:rPr>
        <w:t>4s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半满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特殊稳定性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单质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银白色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所有金属单质中硬度最大</w:t>
      </w:r>
      <w:r>
        <w:rPr>
          <w:rFonts w:hint="eastAsia" w:ascii="Times New Roman" w:hAnsi="Times New Roman" w:eastAsia="Times New Roman" w:cs="Times New Roman"/>
        </w:rPr>
        <w:t xml:space="preserve"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个未成对电子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金属键最强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表面致密氧化膜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常温耐腐蚀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溶于稀</w:t>
      </w:r>
      <w:r>
        <w:rPr>
          <w:rFonts w:ascii="Times New Roman" w:hAnsi="Times New Roman" w:eastAsia="Times New Roman" w:cs="Times New Roman"/>
        </w:rPr>
        <w:t xml:space="preserve"> HCl/H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绿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不溶于浓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钝化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制备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铝热法</w:t>
      </w:r>
      <w:r>
        <w:rPr>
          <w:rFonts w:hint="eastAsia" w:ascii="Times New Roman" w:hAnsi="Times New Roman" w:eastAsia="Times New Roman" w:cs="Times New Roman"/>
        </w:rPr>
        <w:t>（2Al</w:t>
      </w:r>
      <w:r>
        <w:rPr>
          <w:rFonts w:ascii="Times New Roman" w:hAnsi="Times New Roman" w:eastAsia="Times New Roman" w:cs="Times New Roman"/>
        </w:rPr>
        <w:t xml:space="preserve"> + 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Al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2Cr）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CrI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真空热分解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实验室高纯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39"/>
    <w:bookmarkStart w:id="40" w:name="cr³最稳定的价态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最稳定的价态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[Cr(H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紫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常见盐</w:t>
            </w:r>
            <w:r>
              <w:rPr>
                <w:rFonts w:hint="eastAsia" w:ascii="Times New Roman" w:hAnsi="Times New Roman" w:eastAsia="Times New Roman" w:cs="Times New Roman"/>
              </w:rPr>
              <w:t>（CrCl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·6H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O）</w:t>
            </w:r>
            <w:r>
              <w:rPr>
                <w:rFonts w:hint="eastAsia" w:ascii="Times New Roman" w:hAnsi="Times New Roman" w:eastAsia="FangSong" w:cs="Times New Roman"/>
              </w:rPr>
              <w:t>绿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稀溶液与久置溶液呈绿色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中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碱条件下均最稳定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+ 3OH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Cr(OH)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↓(</w:t>
            </w:r>
            <w:r>
              <w:rPr>
                <w:rFonts w:hint="eastAsia" w:ascii="Times New Roman" w:hAnsi="Times New Roman" w:eastAsia="FangSong" w:cs="Times New Roman"/>
              </w:rPr>
              <w:t>灰绿</w:t>
            </w:r>
            <w:r>
              <w:rPr>
                <w:rFonts w:hint="eastAsia" w:ascii="Times New Roman" w:hAnsi="Times New Roman" w:eastAsia="Times New Roman" w:cs="Times New Roman"/>
              </w:rPr>
              <w:t>)；</w:t>
            </w:r>
            <w:r>
              <w:rPr>
                <w:rFonts w:hint="eastAsia" w:ascii="Times New Roman" w:hAnsi="Times New Roman" w:eastAsia="FangSong" w:cs="Times New Roman"/>
              </w:rPr>
              <w:t>过量</w:t>
            </w:r>
            <w:r>
              <w:rPr>
                <w:rFonts w:ascii="Times New Roman" w:hAnsi="Times New Roman" w:eastAsia="Times New Roman" w:cs="Times New Roman"/>
              </w:rPr>
              <w:t xml:space="preserve"> 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[Cr(OH)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亮绿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动力学惰性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构型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配体交换极慢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半衰期</w:t>
            </w:r>
            <w:r>
              <w:rPr>
                <w:rFonts w:ascii="Times New Roman" w:hAnsi="Times New Roman" w:eastAsia="Times New Roman" w:cs="Times New Roman"/>
              </w:rPr>
              <w:t xml:space="preserve"> ~10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s，</w:t>
            </w:r>
            <w:r>
              <w:rPr>
                <w:rFonts w:hint="eastAsia" w:ascii="Times New Roman" w:hAnsi="Times New Roman" w:eastAsia="FangSong" w:cs="Times New Roman"/>
              </w:rPr>
              <w:t>约</w:t>
            </w:r>
            <w:r>
              <w:rPr>
                <w:rFonts w:ascii="Times New Roman" w:hAnsi="Times New Roman" w:eastAsia="Times New Roman" w:cs="Times New Roman"/>
              </w:rPr>
              <w:t xml:space="preserve"> 1–3 </w:t>
            </w:r>
            <w:r>
              <w:rPr>
                <w:rFonts w:hint="eastAsia" w:ascii="Times New Roman" w:hAnsi="Times New Roman" w:eastAsia="FangSong" w:cs="Times New Roman"/>
              </w:rPr>
              <w:t>天</w:t>
            </w:r>
            <w:r>
              <w:rPr>
                <w:rFonts w:hint="eastAsia" w:ascii="Times New Roman" w:hAnsi="Times New Roman" w:eastAsia="Times New Roman" w:cs="Times New Roman"/>
              </w:rPr>
              <w:t>）——</w:t>
            </w:r>
            <w:r>
              <w:rPr>
                <w:rFonts w:hint="eastAsia" w:ascii="Times New Roman" w:hAnsi="Times New Roman" w:eastAsia="FangSong" w:cs="Times New Roman"/>
              </w:rPr>
              <w:t>水合异构体可分离</w:t>
            </w:r>
          </w:p>
        </w:tc>
      </w:tr>
    </w:tbl>
    <w:p>
      <w:pPr>
        <w:pStyle w:val="Block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Cr(III) </w:t>
      </w: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Al(III) </w:t>
      </w:r>
      <w:r>
        <w:rPr>
          <w:rFonts w:hint="eastAsia" w:ascii="Times New Roman" w:hAnsi="Times New Roman" w:eastAsia="FangSong" w:cs="Times New Roman"/>
          <w:b/>
          <w:bCs/>
        </w:rPr>
        <w:t>的关键区别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三轮必会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都是两性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都易形成矾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都双水解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Cr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有色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hint="eastAsia" w:ascii="Times New Roman" w:hAnsi="Times New Roman" w:eastAsia="FangSong" w:cs="Times New Roman"/>
          <w:b/>
          <w:bCs/>
        </w:rPr>
        <w:t xml:space="preserve">动力学惰性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配体交换慢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  <w:b/>
          <w:bCs/>
        </w:rPr>
        <w:t xml:space="preserve">碱性可被氧化为</w:t>
      </w:r>
      <w:r>
        <w:rPr>
          <w:rFonts w:ascii="Times New Roman" w:hAnsi="Times New Roman" w:eastAsia="Times New Roman" w:cs="Times New Roman"/>
          <w:b/>
          <w:bCs/>
        </w:rPr>
        <w:t xml:space="preserve"> Cr(VI)</w:t>
      </w:r>
      <w:r>
        <w:rPr>
          <w:rFonts w:hint="eastAsia" w:ascii="Times New Roman" w:hAnsi="Times New Roman" w:eastAsia="Times New Roman" w:cs="Times New Roman"/>
        </w:rPr>
        <w:t>；Al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动力学活泼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不显示还原性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三价铬水解五步法见</w:t>
      </w:r>
      <w:r>
        <w:rPr>
          <w:rFonts w:ascii="Times New Roman" w:hAnsi="Times New Roman" w:eastAsia="Times New Roman" w:cs="Times New Roman"/>
        </w:rPr>
        <w:t xml:space="preserve"> §4.5。</w:t>
      </w:r>
    </w:p>
    <w:bookmarkEnd w:id="40"/>
    <w:bookmarkStart w:id="47" w:name="crvi氧化还原身份反转认知冲突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Times New Roman" w:cs="Times New Roman"/>
        </w:rPr>
        <w:t>Cr(VI)：</w:t>
      </w:r>
      <w:r>
        <w:rPr>
          <w:rFonts w:hint="eastAsia" w:ascii="Times New Roman" w:hAnsi="Times New Roman" w:eastAsia="SimHei" w:cs="Times New Roman"/>
        </w:rPr>
        <w:t>氧化还原身份反转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认知冲突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认知冲突</w:t>
      </w:r>
      <w:r>
        <w:rPr>
          <w:rFonts w:hint="eastAsia" w:ascii="Times New Roman" w:hAnsi="Times New Roman" w:eastAsia="Times New Roman" w:cs="Times New Roman"/>
          <w:b/>
          <w:bCs/>
        </w:rPr>
        <w:t>③：</w:t>
      </w:r>
      <w:r>
        <w:rPr>
          <w:rFonts w:hint="eastAsia" w:ascii="Times New Roman" w:hAnsi="Times New Roman" w:eastAsia="FangSong" w:cs="Times New Roman"/>
          <w:b/>
          <w:bCs/>
        </w:rPr>
        <w:t>同一元素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相反的氧化还原角色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并列两组数据</w:t>
      </w:r>
      <w:r>
        <w:rPr>
          <w:rFonts w:hint="eastAsia" w:ascii="Times New Roman" w:hAnsi="Times New Roman" w:eastAsia="Times New Roman" w:cs="Times New Roman"/>
        </w:rPr>
        <w:t>：Cr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/Cr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+</m:t>
        </m:r>
        <m:r>
          <m:t>1.33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 xml:space="preserve">（Cr(VI)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是强氧化剂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相当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Cr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/Cr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&lt;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（Cr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是强还原剂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可被氧化到更高价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突破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画一条</w:t>
      </w:r>
      <w:r>
        <w:rPr>
          <w:rFonts w:hint="eastAsia" w:ascii="Times New Roman" w:hAnsi="Times New Roman" w:eastAsia="FangSong" w:cs="Times New Roman"/>
          <w:b/>
          <w:bCs/>
        </w:rPr>
        <w:t>价态</w:t>
      </w:r>
      <w:r>
        <w:rPr>
          <w:rFonts w:hint="eastAsia" w:ascii="Times New Roman" w:hAnsi="Times New Roman" w:eastAsia="Times New Roman" w:cs="Times New Roman"/>
          <w:b/>
          <w:bCs/>
        </w:rPr>
        <w:t>—</w:t>
      </w:r>
      <w:r>
        <w:rPr>
          <w:rFonts w:hint="eastAsia" w:ascii="Times New Roman" w:hAnsi="Times New Roman" w:eastAsia="FangSong" w:cs="Times New Roman"/>
          <w:b/>
          <w:bCs/>
        </w:rPr>
        <w:t>电势数轴</w:t>
      </w:r>
      <w:r>
        <w:rPr>
          <w:rFonts w:ascii="Times New Roman" w:hAnsi="Times New Roman" w:eastAsia="Times New Roman" w:cs="Times New Roman"/>
        </w:rPr>
        <w:t xml:space="preserve">——Cr(VI) </w:t>
      </w:r>
      <w:r>
        <w:rPr>
          <w:rFonts w:hint="eastAsia" w:ascii="Times New Roman" w:hAnsi="Times New Roman" w:eastAsia="FangSong" w:cs="Times New Roman"/>
        </w:rPr>
        <w:t>坐在高电势端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倾向得电子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氧化别人</w:t>
      </w:r>
      <w:r>
        <w:rPr>
          <w:rFonts w:hint="eastAsia" w:ascii="Times New Roman" w:hAnsi="Times New Roman" w:eastAsia="Times New Roman" w:cs="Times New Roman"/>
        </w:rPr>
        <w:t>），Cr(II)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坐在低电势端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倾向失电子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还原别人</w:t>
      </w:r>
      <w:r>
        <w:rPr>
          <w:rFonts w:hint="eastAsia" w:ascii="Times New Roman" w:hAnsi="Times New Roman" w:eastAsia="Times New Roman" w:cs="Times New Roman"/>
        </w:rPr>
        <w:t>），Cr(III)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居中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遇强氧化剂如碱性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可被氧化到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+6；</w:t>
      </w:r>
      <w:r>
        <w:rPr>
          <w:rFonts w:hint="eastAsia" w:ascii="Times New Roman" w:hAnsi="Times New Roman" w:eastAsia="FangSong" w:cs="Times New Roman"/>
        </w:rPr>
        <w:t>遇强还原剂如</w:t>
      </w:r>
      <w:r>
        <w:rPr>
          <w:rFonts w:ascii="Times New Roman" w:hAnsi="Times New Roman" w:eastAsia="Times New Roman" w:cs="Times New Roman"/>
        </w:rPr>
        <w:t xml:space="preserve"> Zn </w:t>
      </w:r>
      <w:r>
        <w:rPr>
          <w:rFonts w:hint="eastAsia" w:ascii="Times New Roman" w:hAnsi="Times New Roman" w:eastAsia="FangSong" w:cs="Times New Roman"/>
        </w:rPr>
        <w:t xml:space="preserve">可被还原到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+2）。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氧化还原角色不由元素决定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而由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该价态在电势数轴上的位置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酸碱互变平衡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本轮必会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numPr>
          <w:ilvl w:val="0"/>
          <w:numId w:val="1000"/>
        </w:numPr>
      </w:pPr>
      <w:r>
        <w:rPr>
          <w:rFonts w:hint="eastAsia" w:ascii="Times New Roman" w:hAnsi="Times New Roman" w:eastAsia="Times New Roman" w:cs="Times New Roman"/>
        </w:rPr>
        <w:t>2CrO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⇌ 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橙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O，</w:t>
      </w:r>
      <w:r>
        <w:rPr>
          <w:rFonts w:ascii="Times New Roman" w:hAnsi="Times New Roman" w:eastAsia="Times New Roman" w:cs="Times New Roman"/>
          <w:b/>
          <w:bCs/>
        </w:rPr>
        <w:t>K = 4.2 × 10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14</w:t>
      </w:r>
    </w:p>
    <w:p>
      <w:pPr>
        <w:pStyle w:val="Compact"/>
        <w:numPr>
          <w:ilvl w:val="1"/>
          <w:numId w:val="1016"/>
        </w:numPr>
      </w:pPr>
      <w:r>
        <w:rPr>
          <w:rFonts w:ascii="Times New Roman" w:hAnsi="Times New Roman" w:eastAsia="Times New Roman" w:cs="Times New Roman"/>
        </w:rPr>
        <w:t xml:space="preserve">pH &gt; </w:t>
      </w:r>
      <w:r>
        <w:rPr>
          <w:rFonts w:hint="eastAsia" w:ascii="Times New Roman" w:hAnsi="Times New Roman" w:eastAsia="Times New Roman" w:cs="Times New Roman"/>
        </w:rPr>
        <w:t>6：CrO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）；pH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1：Cr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橙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1"/>
          <w:numId w:val="1016"/>
        </w:numPr>
        <w:spacing w:after="80"/>
      </w:pPr>
      <w:r>
        <w:rPr>
          <w:rFonts w:hint="eastAsia" w:ascii="Times New Roman" w:hAnsi="Times New Roman" w:eastAsia="FangSong" w:cs="Times New Roman"/>
        </w:rPr>
        <w:t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加酸变橙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加碱变黄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本质是二聚平衡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介质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氧化性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碱性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中性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−0.13 </w:t>
            </w:r>
            <w:r>
              <w:rPr>
                <w:rFonts w:hint="eastAsia" w:ascii="Times New Roman" w:hAnsi="Times New Roman" w:eastAsia="Times New Roman" w:cs="Times New Roman"/>
              </w:rPr>
              <w:t>V（→Cr(OH)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+1.33 </w:t>
            </w:r>
            <w:r>
              <w:rPr>
                <w:rFonts w:hint="eastAsia" w:ascii="Times New Roman" w:hAnsi="Times New Roman" w:eastAsia="Times New Roman" w:cs="Times New Roman"/>
              </w:rPr>
              <w:t>V（→Cr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Compact"/>
        <w:numPr>
          <w:ilvl w:val="0"/>
          <w:numId w:val="1017"/>
        </w:numPr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强氧化性反应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铁含量测定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>废液处理</w:t>
      </w:r>
      <w:r>
        <w:rPr>
          <w:rFonts w:hint="eastAsia" w:ascii="Times New Roman" w:hAnsi="Times New Roman" w:eastAsia="Times New Roman" w:cs="Times New Roman"/>
        </w:rPr>
        <w:t>）：Cr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+ 6Fe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+ 14H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2Cr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+ 6Fe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+ 7H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</w:p>
    <w:p>
      <w:pPr>
        <w:pStyle w:val="Compact"/>
        <w:numPr>
          <w:ilvl w:val="0"/>
          <w:numId w:val="1017"/>
        </w:numPr>
      </w:pPr>
      <w:r>
        <w:rPr>
          <w:rFonts w:ascii="Times New Roman" w:hAnsi="Times New Roman" w:eastAsia="Times New Roman" w:cs="Times New Roman"/>
          <w:b/>
          <w:bCs/>
        </w:rPr>
        <w:t xml:space="preserve">Cr(VI) </w:t>
      </w:r>
      <w:r>
        <w:rPr>
          <w:rFonts w:hint="eastAsia" w:ascii="Times New Roman" w:hAnsi="Times New Roman" w:eastAsia="FangSong" w:cs="Times New Roman"/>
          <w:b/>
          <w:bCs/>
        </w:rPr>
        <w:t xml:space="preserve">毒性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强氧化性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致癌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废液必须用</w:t>
      </w:r>
      <w:r>
        <w:rPr>
          <w:rFonts w:ascii="Times New Roman" w:hAnsi="Times New Roman" w:eastAsia="Times New Roman" w:cs="Times New Roman"/>
        </w:rPr>
        <w:t xml:space="preserve"> FeSO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还原为</w:t>
      </w:r>
      <w:r>
        <w:rPr>
          <w:rFonts w:ascii="Times New Roman" w:hAnsi="Times New Roman" w:eastAsia="Times New Roman" w:cs="Times New Roman"/>
        </w:rPr>
        <w:t xml:space="preserve"> Cr(III) </w:t>
      </w:r>
      <w:r>
        <w:rPr>
          <w:rFonts w:hint="eastAsia" w:ascii="Times New Roman" w:hAnsi="Times New Roman" w:eastAsia="FangSong" w:cs="Times New Roman"/>
        </w:rPr>
        <w:t>再沉淀处理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醇检测</w:t>
      </w:r>
      <w:r>
        <w:rPr>
          <w:rFonts w:hint="eastAsia" w:ascii="Times New Roman" w:hAnsi="Times New Roman" w:eastAsia="Times New Roman" w:cs="Times New Roman"/>
        </w:rPr>
        <w:t>：2Cr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+ 3C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OH + 16H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4Cr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+ 3CH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COOH + </w:t>
      </w:r>
      <w:r>
        <w:rPr>
          <w:rFonts w:hint="eastAsia" w:ascii="Times New Roman" w:hAnsi="Times New Roman" w:eastAsia="Times New Roman" w:cs="Times New Roman"/>
        </w:rPr>
        <w:t>11H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</w:rPr>
        <w:t>酒驾检测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橙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绿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938681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b5a900674b3fa752df3bd2efb869d093a99d44b6d1d15d490462f1ca96d5b149.jp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9386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8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CrO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4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2-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Cr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O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7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2-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橙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酸碱互变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——2[CrO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4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]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2-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(aq)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+ 2H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+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(aq) ⇌ [Cr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O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7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]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2-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(aq) +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H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O(l)，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加酸平衡右移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橙色加深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加碱左移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黄色加深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761527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2fa3a25aa59c7cb992740172864da2c2a46a4fccf75ed4eb0a59549ac4c39f3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7615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9 Cr(III)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三种水合异构体的配位组成与特征颜色</w:t>
      </w:r>
    </w:p>
    <w:bookmarkEnd w:id="47"/>
    <w:bookmarkStart w:id="51" w:name="铬酸盐沉淀沉淀信号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4.4 </w:t>
      </w:r>
      <w:r>
        <w:rPr>
          <w:rFonts w:hint="eastAsia" w:ascii="Times New Roman" w:hAnsi="Times New Roman" w:eastAsia="SimHei" w:cs="Times New Roman"/>
        </w:rPr>
        <w:t>铬酸盐沉淀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沉淀信号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阳离子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砖红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沉淀滴定指示剂</w:t>
            </w:r>
            <w:r>
              <w:rPr>
                <w:rFonts w:hint="eastAsia" w:ascii="Times New Roman" w:hAnsi="Times New Roman" w:eastAsia="Times New Roman" w:cs="Times New Roman"/>
              </w:rPr>
              <w:t>（Mohr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法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Pb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PbCrO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橙黄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黄色颜料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铬黄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BaCrO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检验</w:t>
            </w:r>
            <w:r>
              <w:rPr>
                <w:rFonts w:ascii="Times New Roman" w:hAnsi="Times New Roman" w:eastAsia="Times New Roman" w:cs="Times New Roman"/>
              </w:rPr>
              <w:t xml:space="preserve"> 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规律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除碱金属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铵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镁的铬酸盐易溶外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其余均难溶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与卤化物溶解规律对比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加入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/Pb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/Ba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使</w:t>
      </w:r>
      <w:r>
        <w:rPr>
          <w:rFonts w:ascii="Times New Roman" w:hAnsi="Times New Roman" w:eastAsia="Times New Roman" w:cs="Times New Roman"/>
        </w:rPr>
        <w:t xml:space="preserve"> CrO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沉淀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拉动</w:t>
      </w:r>
      <w:r>
        <w:rPr>
          <w:rFonts w:ascii="Times New Roman" w:hAnsi="Times New Roman" w:eastAsia="Times New Roman" w:cs="Times New Roman"/>
        </w:rPr>
        <w:t xml:space="preserve"> 4.3 </w:t>
      </w:r>
      <w:r>
        <w:rPr>
          <w:rFonts w:hint="eastAsia" w:ascii="Times New Roman" w:hAnsi="Times New Roman" w:eastAsia="FangSong" w:cs="Times New Roman"/>
        </w:rPr>
        <w:t>平衡左移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121152" cy="3121152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067a308a9d69d41a5c5daaa0570c7157f02ba14aa780adacd3b39fd777747413.jp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21152" cy="31211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10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三种铬酸盐沉淀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砖红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Ag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CrO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4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橙黄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PbCrO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4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亮黄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BaCrO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4</w:t>
      </w:r>
    </w:p>
    <w:bookmarkEnd w:id="51"/>
    <w:bookmarkStart w:id="52" w:name="cr³-水解五步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4.5 Cr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水解五步法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新鲜配制的</w:t>
      </w:r>
      <w:r>
        <w:rPr>
          <w:rFonts w:ascii="Times New Roman" w:hAnsi="Times New Roman" w:eastAsia="Times New Roman" w:cs="Times New Roman"/>
        </w:rPr>
        <w:t xml:space="preserve"> [Cr(H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淡紫色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久置变绿变浑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不是简单的变色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而是经历五步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1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水合</w:t>
      </w:r>
      <w:r>
        <w:rPr>
          <w:rFonts w:hint="eastAsia" w:ascii="Times New Roman" w:hAnsi="Times New Roman" w:eastAsia="Times New Roman" w:cs="Times New Roman"/>
        </w:rPr>
        <w:t>：Cr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+ 6H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[Cr(H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3+</w:t>
      </w:r>
    </w:p>
    <w:p>
      <w:pPr>
        <w:pStyle w:val="Compact"/>
        <w:numPr>
          <w:ilvl w:val="1"/>
          <w:numId w:val="101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水解</w:t>
      </w:r>
      <w:r>
        <w:rPr>
          <w:rFonts w:hint="eastAsia" w:ascii="Times New Roman" w:hAnsi="Times New Roman" w:eastAsia="Times New Roman" w:cs="Times New Roman"/>
        </w:rPr>
        <w:t>：[Cr(H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→ [Cr(OH)(H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perscript"/>
        </w:rPr>
        <w:t>+</w:t>
      </w:r>
    </w:p>
    <w:p>
      <w:pPr>
        <w:pStyle w:val="Compact"/>
        <w:numPr>
          <w:ilvl w:val="1"/>
          <w:numId w:val="101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羟合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生成羟基桥连的多核配合物</w:t>
      </w:r>
    </w:p>
    <w:p>
      <w:pPr>
        <w:pStyle w:val="Compact"/>
        <w:numPr>
          <w:ilvl w:val="1"/>
          <w:numId w:val="101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氧合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羟桥脱水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氧桥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不可逆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1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阴离子渗透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进一步聚合沉降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强配体</w:t>
      </w:r>
      <w:r>
        <w:rPr>
          <w:rFonts w:hint="eastAsia" w:ascii="Times New Roman" w:hAnsi="Times New Roman" w:eastAsia="Times New Roman" w:cs="Times New Roman"/>
        </w:rPr>
        <w:t>（acac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草酸根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可竞争阻断水解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直接形成配合物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铬三水解五步走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解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羟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阴离子透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after="160" w:before="40"/>
        <w:jc w:val="center"/>
      </w:pP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bCs/>
          <w:i w:val="0"/>
          <w:sz w:val="21"/>
        </w:rPr>
        <w:t xml:space="preserve"> 11 Cr</w:t>
      </w:r>
      <w:r>
        <w:rPr>
          <w:rFonts w:ascii="Times New Roman" w:hAnsi="Times New Roman" w:eastAsia="FangSong" w:cs="Times New Roman"/>
          <w:b w:val="0"/>
          <w:bCs/>
          <w:i w:val="0"/>
          <w:sz w:val="21"/>
          <w:vertAlign w:val="superscript"/>
        </w:rPr>
        <w:t>3+</w:t>
      </w:r>
      <w:r>
        <w:rPr>
          <w:rFonts w:ascii="Times New Roman" w:hAnsi="Times New Roman" w:eastAsia="FangSong" w:cs="Times New Roman"/>
          <w:b w:val="0"/>
          <w:bCs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 xml:space="preserve">水解五步法流程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产物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颜色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[Cr(H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+ 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[Cr(H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(OH)]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[Cr(H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(OH)]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+ 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[Cr(H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绿色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[Cr(H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+ 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(H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↓（</w:t>
            </w:r>
            <w:r>
              <w:rPr>
                <w:rFonts w:hint="eastAsia" w:ascii="Times New Roman" w:hAnsi="Times New Roman" w:eastAsia="FangSong" w:cs="Times New Roman"/>
              </w:rPr>
              <w:t>灰绿色沉淀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(H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加过量</w:t>
            </w:r>
            <w:r>
              <w:rPr>
                <w:rFonts w:ascii="Times New Roman" w:hAnsi="Times New Roman" w:eastAsia="Times New Roman" w:cs="Times New Roman"/>
              </w:rPr>
              <w:t xml:space="preserve"> 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[Cr(OH)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(H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亮绿色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(H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加热老化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O（</w:t>
            </w:r>
            <w:r>
              <w:rPr>
                <w:rFonts w:hint="eastAsia" w:ascii="Times New Roman" w:hAnsi="Times New Roman" w:eastAsia="FangSong" w:cs="Times New Roman"/>
              </w:rPr>
              <w:t>深绿色稳定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</w:rPr>
        <w:t>回环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亮绿色</w:t>
      </w:r>
      <w:r>
        <w:rPr>
          <w:rFonts w:ascii="Times New Roman" w:hAnsi="Times New Roman" w:eastAsia="Times New Roman" w:cs="Times New Roman"/>
        </w:rPr>
        <w:t xml:space="preserve"> [Cr(OH)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加酸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可回到沉淀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沉淀加酸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可回到</w:t>
      </w:r>
      <w:r>
        <w:rPr>
          <w:rFonts w:ascii="Times New Roman" w:hAnsi="Times New Roman" w:eastAsia="Times New Roman" w:cs="Times New Roman"/>
        </w:rPr>
        <w:t xml:space="preserve"> [Cr(H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Cr(III) </w:t>
      </w:r>
      <w:r>
        <w:rPr>
          <w:rFonts w:hint="eastAsia" w:ascii="Times New Roman" w:hAnsi="Times New Roman" w:eastAsia="FangSong" w:cs="Times New Roman"/>
        </w:rPr>
        <w:t>水解递进链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r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—（</w:t>
      </w:r>
      <w:r>
        <w:rPr>
          <w:rFonts w:hint="eastAsia" w:ascii="Times New Roman" w:hAnsi="Times New Roman" w:eastAsia="FangSong" w:cs="Times New Roman"/>
        </w:rPr>
        <w:t>水解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r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—（</w:t>
      </w:r>
      <w:r>
        <w:rPr>
          <w:rFonts w:hint="eastAsia" w:ascii="Times New Roman" w:hAnsi="Times New Roman" w:eastAsia="FangSong" w:cs="Times New Roman"/>
        </w:rPr>
        <w:t>羟桥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8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4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—（</w:t>
      </w:r>
      <w:r>
        <w:rPr>
          <w:rFonts w:hint="eastAsia" w:ascii="Times New Roman" w:hAnsi="Times New Roman" w:eastAsia="FangSong" w:cs="Times New Roman"/>
        </w:rPr>
        <w:t>氧桥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10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4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—（</w:t>
      </w:r>
      <w:r>
        <w:rPr>
          <w:rFonts w:hint="eastAsia" w:ascii="Times New Roman" w:hAnsi="Times New Roman" w:eastAsia="FangSong" w:cs="Times New Roman"/>
        </w:rPr>
        <w:t>阴离子渗透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r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沉淀</w:t>
      </w:r>
    </w:p>
    <w:bookmarkEnd w:id="52"/>
    <w:bookmarkStart w:id="56" w:name="cro₅-过氧配合物与-cr-cr-四重键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4.6 CrO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过氧配合物与</w:t>
      </w:r>
      <w:r>
        <w:rPr>
          <w:rFonts w:ascii="Times New Roman" w:hAnsi="Times New Roman" w:eastAsia="Times New Roman" w:cs="Times New Roman"/>
        </w:rPr>
        <w:t xml:space="preserve"> Cr-Cr </w:t>
      </w:r>
      <w:r>
        <w:rPr>
          <w:rFonts w:hint="eastAsia" w:ascii="Times New Roman" w:hAnsi="Times New Roman" w:eastAsia="SimHei" w:cs="Times New Roman"/>
        </w:rPr>
        <w:t xml:space="preserve">四重键</w:t>
      </w:r>
    </w:p>
    <w:p>
      <w:pPr>
        <w:pStyle w:val="Compact"/>
        <w:numPr>
          <w:ilvl w:val="0"/>
          <w:numId w:val="1020"/>
        </w:numPr>
      </w:pPr>
      <w:r>
        <w:rPr>
          <w:rFonts w:ascii="Times New Roman" w:hAnsi="Times New Roman" w:eastAsia="Times New Roman" w:cs="Times New Roman"/>
          <w:b/>
          <w:bCs/>
        </w:rPr>
        <w:t>CrO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5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鉴定反应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乙醚层深蓝</w:t>
      </w:r>
      <w:r>
        <w:rPr>
          <w:rFonts w:hint="eastAsia" w:ascii="Times New Roman" w:hAnsi="Times New Roman" w:eastAsia="Times New Roman" w:cs="Times New Roman"/>
        </w:rPr>
        <w:t>，Cr(VI)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的特征检验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1"/>
          <w:numId w:val="1021"/>
        </w:numPr>
      </w:pPr>
      <w:r>
        <w:rPr>
          <w:rFonts w:ascii="Times New Roman" w:hAnsi="Times New Roman" w:eastAsia="Times New Roman" w:cs="Times New Roman"/>
        </w:rPr>
        <w:t>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+ 4H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2CrO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+ 5H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</w:p>
    <w:p>
      <w:pPr>
        <w:pStyle w:val="Compact"/>
        <w:numPr>
          <w:ilvl w:val="0"/>
          <w:numId w:val="1020"/>
        </w:numPr>
      </w:pPr>
      <w:r>
        <w:rPr>
          <w:rFonts w:ascii="Times New Roman" w:hAnsi="Times New Roman" w:eastAsia="Times New Roman" w:cs="Times New Roman"/>
          <w:b/>
          <w:bCs/>
        </w:rPr>
        <w:t>CrO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5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的真实结构</w:t>
      </w:r>
      <w:r>
        <w:rPr>
          <w:rFonts w:hint="eastAsia" w:ascii="Times New Roman" w:hAnsi="Times New Roman" w:eastAsia="Times New Roman" w:cs="Times New Roman"/>
        </w:rPr>
        <w:t>：CrO(O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含两个过氧根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−2），</w:t>
      </w:r>
      <w:r>
        <w:rPr>
          <w:rFonts w:hint="eastAsia" w:ascii="Times New Roman" w:hAnsi="Times New Roman" w:eastAsia="FangSong" w:cs="Times New Roman"/>
        </w:rPr>
        <w:t>一个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（−2），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Cr = +6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+10！）。</w:t>
      </w:r>
    </w:p>
    <w:p>
      <w:pPr>
        <w:pStyle w:val="Compact"/>
        <w:numPr>
          <w:ilvl w:val="1"/>
          <w:numId w:val="1022"/>
        </w:numPr>
      </w:pPr>
      <w:r>
        <w:rPr>
          <w:rFonts w:hint="eastAsia" w:ascii="Times New Roman" w:hAnsi="Times New Roman" w:eastAsia="FangSong" w:cs="Times New Roman"/>
        </w:rPr>
        <w:t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过氧根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二负一</w:t>
      </w:r>
      <w:r>
        <w:rPr>
          <w:rFonts w:hint="eastAsia" w:ascii="Times New Roman" w:hAnsi="Times New Roman" w:eastAsia="Times New Roman" w:cs="Times New Roman"/>
        </w:rPr>
        <w:t>；CrO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铬六不是十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0"/>
        </w:numPr>
      </w:pPr>
      <w:r>
        <w:rPr>
          <w:rFonts w:ascii="Times New Roman" w:hAnsi="Times New Roman" w:eastAsia="Times New Roman" w:cs="Times New Roman"/>
          <w:b/>
          <w:bCs/>
        </w:rPr>
        <w:t xml:space="preserve">Cr-Cr </w:t>
      </w:r>
      <w:r>
        <w:rPr>
          <w:rFonts w:hint="eastAsia" w:ascii="Times New Roman" w:hAnsi="Times New Roman" w:eastAsia="FangSong" w:cs="Times New Roman"/>
          <w:b/>
          <w:bCs/>
        </w:rPr>
        <w:t xml:space="preserve">四重键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概念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二醋酸铬</w:t>
      </w:r>
      <w:r>
        <w:rPr>
          <w:rFonts w:ascii="Times New Roman" w:hAnsi="Times New Roman" w:eastAsia="Times New Roman" w:cs="Times New Roman"/>
        </w:rPr>
        <w:t xml:space="preserve"> 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(OAc)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·2H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σ + 2π + δ </w:t>
      </w:r>
      <w:r>
        <w:rPr>
          <w:rFonts w:hint="eastAsia" w:ascii="Times New Roman" w:hAnsi="Times New Roman" w:eastAsia="FangSong" w:cs="Times New Roman"/>
        </w:rPr>
        <w:t>四重键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4），</w:t>
      </w:r>
      <w:r>
        <w:rPr>
          <w:rFonts w:hint="eastAsia" w:ascii="Times New Roman" w:hAnsi="Times New Roman" w:eastAsia="FangSong" w:cs="Times New Roman"/>
        </w:rPr>
        <w:t>是金属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FangSong" w:cs="Times New Roman"/>
        </w:rPr>
        <w:t>金属多重键的经典案例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也是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FangSong" w:cs="Times New Roman"/>
        </w:rPr>
        <w:t>电子规则例题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定量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属后置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148419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3f55ef049515129887bc7a56f94a842ac323cac4a1e4f6d58da796969b1d4851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1484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过氧化铬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CrO(O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)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蝴蝶状双过氧环分子结构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（Cr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为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+6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价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bookmarkEnd w:id="56"/>
    <w:bookmarkStart w:id="57" w:name="铬关键反应小结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4.7 </w:t>
      </w:r>
      <w:r>
        <w:rPr>
          <w:rFonts w:hint="eastAsia" w:ascii="Times New Roman" w:hAnsi="Times New Roman" w:eastAsia="SimHei" w:cs="Times New Roman"/>
        </w:rPr>
        <w:t>铬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关键反应小结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编号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用途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信号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⇌ 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O（K=4.2×10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14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橙</w:t>
            </w:r>
            <w:r>
              <w:rPr>
                <w:rFonts w:hint="eastAsia" w:ascii="Times New Roman" w:hAnsi="Times New Roman" w:eastAsia="Times New Roman" w:cs="Times New Roman"/>
              </w:rPr>
              <w:t>↔</w:t>
            </w:r>
            <w:r>
              <w:rPr>
                <w:rFonts w:hint="eastAsia" w:ascii="Times New Roman" w:hAnsi="Times New Roman" w:eastAsia="FangSong" w:cs="Times New Roman"/>
              </w:rPr>
              <w:t>黄互变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+ 6Fe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+ 14H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→ 2Cr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+ 6Fe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+ 7H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测铁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废液处理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+ 3OH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Cr(OH)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↓；+OH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过量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→ [Cr(OH)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2[Cr(OH)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+ 3H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2CrO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+ 8H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Cr(III) </w:t>
            </w:r>
            <w:r>
              <w:rPr>
                <w:rFonts w:hint="eastAsia" w:ascii="Times New Roman" w:hAnsi="Times New Roman" w:eastAsia="FangSong" w:cs="Times New Roman"/>
              </w:rPr>
              <w:t>碱中被氧化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绿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黄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+ 4H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→ 2CrO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+ 5H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Cr(VI) </w:t>
            </w:r>
            <w:r>
              <w:rPr>
                <w:rFonts w:hint="eastAsia" w:ascii="Times New Roman" w:hAnsi="Times New Roman" w:eastAsia="FangSong" w:cs="Times New Roman"/>
              </w:rPr>
              <w:t>鉴定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乙醚层深蓝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lock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Cr </w:t>
      </w:r>
      <w:r>
        <w:rPr>
          <w:rFonts w:hint="eastAsia" w:ascii="Times New Roman" w:hAnsi="Times New Roman" w:eastAsia="FangSong" w:cs="Times New Roman"/>
          <w:b/>
          <w:bCs/>
        </w:rPr>
        <w:t xml:space="preserve">三步色变链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鉴别核心流程</w:t>
      </w:r>
      <w:r>
        <w:rPr>
          <w:rFonts w:hint="eastAsia" w:ascii="Times New Roman" w:hAnsi="Times New Roman" w:eastAsia="Times New Roman" w:cs="Times New Roman"/>
        </w:rPr>
        <w:t>）：Cr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绿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+OH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Cr(OH)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↓(</w:t>
      </w:r>
      <w:r>
        <w:rPr>
          <w:rFonts w:hint="eastAsia" w:ascii="Times New Roman" w:hAnsi="Times New Roman" w:eastAsia="FangSong" w:cs="Times New Roman"/>
        </w:rPr>
        <w:t>灰绿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+OH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[Cr(OH)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亮绿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+H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7"/>
    <w:bookmarkEnd w:id="58"/>
    <w:bookmarkStart w:id="70" w:name="五锰ph-调控的氧化还原王者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锰</w:t>
      </w:r>
      <w:r>
        <w:rPr>
          <w:rFonts w:hint="eastAsia" w:ascii="Times New Roman" w:hAnsi="Times New Roman" w:eastAsia="Times New Roman" w:cs="Times New Roman"/>
        </w:rPr>
        <w:t>：pH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调控的氧化还原王者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锰的价态最丰富</w:t>
      </w:r>
      <w:r>
        <w:rPr>
          <w:rFonts w:hint="eastAsia" w:ascii="Times New Roman" w:hAnsi="Times New Roman" w:eastAsia="Times New Roman" w:cs="Times New Roman"/>
        </w:rPr>
        <w:t>（+2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+7 </w:t>
      </w:r>
      <w:r>
        <w:rPr>
          <w:rFonts w:hint="eastAsia" w:ascii="Times New Roman" w:hAnsi="Times New Roman" w:eastAsia="FangSong" w:cs="Times New Roman"/>
        </w:rPr>
        <w:t>几乎全有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但真正的高频考点只有一个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ascii="Times New Roman" w:hAnsi="Times New Roman" w:eastAsia="Times New Roman" w:cs="Times New Roman"/>
          <w:b/>
          <w:bCs/>
        </w:rPr>
        <w:t>MnO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的还原产物由</w:t>
      </w:r>
      <w:r>
        <w:rPr>
          <w:rFonts w:ascii="Times New Roman" w:hAnsi="Times New Roman" w:eastAsia="Times New Roman" w:cs="Times New Roman"/>
          <w:b/>
          <w:bCs/>
        </w:rPr>
        <w:t xml:space="preserve"> pH </w:t>
      </w:r>
      <w:r>
        <w:rPr>
          <w:rFonts w:hint="eastAsia" w:ascii="Times New Roman" w:hAnsi="Times New Roman" w:eastAsia="FangSong" w:cs="Times New Roman"/>
          <w:b/>
          <w:bCs/>
        </w:rPr>
        <w:t>决定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不由还原剂决定</w:t>
      </w:r>
      <w:r>
        <w:rPr>
          <w:rFonts w:ascii="Times New Roman" w:hAnsi="Times New Roman" w:eastAsia="Times New Roman" w:cs="Times New Roman"/>
        </w:rPr>
        <w:t xml:space="preserve">。</w:t>
      </w:r>
    </w:p>
    <w:bookmarkStart w:id="59" w:name="多价态全景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多价态全景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00"/>
        <w:gridCol w:w="1760"/>
        <w:gridCol w:w="2200"/>
        <w:gridCol w:w="17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代表物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稳定性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淡粉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近无色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酸性中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很稳定</w:t>
            </w:r>
            <w:r>
              <w:rPr>
                <w:rFonts w:hint="eastAsia" w:ascii="Times New Roman" w:hAnsi="Times New Roman" w:eastAsia="Times New Roman" w:cs="Times New Roman"/>
              </w:rPr>
              <w:t>（d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半满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酒红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易歧化</w:t>
            </w:r>
            <w:r>
              <w:rPr>
                <w:rFonts w:hint="eastAsia" w:ascii="Times New Roman" w:hAnsi="Times New Roman" w:eastAsia="Times New Roman" w:cs="Times New Roman"/>
              </w:rPr>
              <w:t>：2Mn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→ 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4H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强配体下可稳定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中性稳定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仅强碱稳定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歧化</w:t>
            </w:r>
            <w:r>
              <w:rPr>
                <w:rFonts w:hint="eastAsia" w:ascii="Times New Roman" w:hAnsi="Times New Roman" w:eastAsia="Times New Roman" w:cs="Times New Roman"/>
              </w:rPr>
              <w:t>：3MnO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→ 2MnO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+ 4OH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最强氧化剂</w:t>
            </w:r>
            <w:r>
              <w:rPr>
                <w:rFonts w:hint="eastAsia" w:ascii="Times New Roman" w:hAnsi="Times New Roman" w:eastAsia="Times New Roman" w:cs="Times New Roman"/>
              </w:rPr>
              <w:t>（LMCT）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规律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酸性条件下稳定价态为</w:t>
      </w:r>
      <w:r>
        <w:rPr>
          <w:rFonts w:ascii="Times New Roman" w:hAnsi="Times New Roman" w:eastAsia="Times New Roman" w:cs="Times New Roman"/>
        </w:rPr>
        <w:t xml:space="preserve"> 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；Mn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、Mn</w:t>
      </w:r>
      <w:r>
        <w:rPr>
          <w:rFonts w:hint="eastAsia" w:ascii="Times New Roman" w:hAnsi="Times New Roman" w:eastAsia="Times New Roman" w:cs="Times New Roman"/>
          <w:vertAlign w:val="superscript"/>
        </w:rPr>
        <w:t>6+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易歧化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碱性条件下歧化趋势减弱</w:t>
      </w:r>
      <w:r>
        <w:rPr>
          <w:rFonts w:hint="eastAsia" w:ascii="Times New Roman" w:hAnsi="Times New Roman" w:eastAsia="Times New Roman" w:cs="Times New Roman"/>
        </w:rPr>
        <w:t>，Mn</w:t>
      </w:r>
      <w:r>
        <w:rPr>
          <w:rFonts w:hint="eastAsia" w:ascii="Times New Roman" w:hAnsi="Times New Roman" w:eastAsia="Times New Roman" w:cs="Times New Roman"/>
          <w:vertAlign w:val="superscript"/>
        </w:rPr>
        <w:t>6+</w:t>
      </w:r>
      <w:r>
        <w:rPr>
          <w:rFonts w:hint="eastAsia" w:ascii="Times New Roman" w:hAnsi="Times New Roman" w:eastAsia="Times New Roman" w:cs="Times New Roman"/>
        </w:rPr>
        <w:t>（MnO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可以稳定存在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9"/>
    <w:bookmarkStart w:id="66" w:name="kmno₄三个-ph三种产物本轮最高频考点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Times New Roman" w:cs="Times New Roman"/>
        </w:rPr>
        <w:t>KMnO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三个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pH，</w:t>
      </w:r>
      <w:r>
        <w:rPr>
          <w:rFonts w:hint="eastAsia" w:ascii="Times New Roman" w:hAnsi="Times New Roman" w:eastAsia="SimHei" w:cs="Times New Roman"/>
        </w:rPr>
        <w:t>三种产物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本轮最高频考点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介质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还原产物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Mn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价态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转移电子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强酸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(pH&lt;1)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紫红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近无色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5e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+1.51 V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中性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弱碱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紫红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棕黑沉淀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+0.59 V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强碱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紫红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1e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+0.56 V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三个半反应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必背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酸性</w:t>
      </w:r>
      <w:r>
        <w:rPr>
          <w:rFonts w:hint="eastAsia" w:ascii="Times New Roman" w:hAnsi="Times New Roman" w:eastAsia="Times New Roman" w:cs="Times New Roman"/>
        </w:rPr>
        <w:t>：MnO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+ 8H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+ 5e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+ 4H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中性</w:t>
      </w:r>
      <w:r>
        <w:rPr>
          <w:rFonts w:hint="eastAsia" w:ascii="Times New Roman" w:hAnsi="Times New Roman" w:eastAsia="Times New Roman" w:cs="Times New Roman"/>
        </w:rPr>
        <w:t>：MnO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+ 3e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↓ + 4OH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强碱</w:t>
      </w:r>
      <w:r>
        <w:rPr>
          <w:rFonts w:hint="eastAsia" w:ascii="Times New Roman" w:hAnsi="Times New Roman" w:eastAsia="Times New Roman" w:cs="Times New Roman"/>
        </w:rPr>
        <w:t>：MnO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认知冲突</w:t>
      </w:r>
      <w:r>
        <w:rPr>
          <w:rFonts w:hint="eastAsia" w:ascii="Times New Roman" w:hAnsi="Times New Roman" w:eastAsia="Times New Roman" w:cs="Times New Roman"/>
          <w:b/>
          <w:bCs/>
        </w:rPr>
        <w:t>④：</w:t>
      </w:r>
      <w:r>
        <w:rPr>
          <w:rFonts w:hint="eastAsia" w:ascii="Times New Roman" w:hAnsi="Times New Roman" w:eastAsia="FangSong" w:cs="Times New Roman"/>
          <w:b/>
          <w:bCs/>
        </w:rPr>
        <w:t>同一还原剂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为什么产物不同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酸性出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中性出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碱性出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还原剂没变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产物却变了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不是还原剂强弱决定产物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pH </w:t>
      </w:r>
      <w:r>
        <w:rPr>
          <w:rFonts w:hint="eastAsia" w:ascii="Times New Roman" w:hAnsi="Times New Roman" w:eastAsia="FangSong" w:cs="Times New Roman"/>
          <w:b/>
          <w:bCs/>
        </w:rPr>
        <w:t xml:space="preserve">改变了</w:t>
      </w:r>
      <w:r>
        <w:rPr>
          <w:rFonts w:ascii="Times New Roman" w:hAnsi="Times New Roman" w:eastAsia="Times New Roman" w:cs="Times New Roman"/>
          <w:b/>
          <w:bCs/>
        </w:rPr>
        <w:t xml:space="preserve"> Mn </w:t>
      </w:r>
      <w:r>
        <w:rPr>
          <w:rFonts w:hint="eastAsia" w:ascii="Times New Roman" w:hAnsi="Times New Roman" w:eastAsia="FangSong" w:cs="Times New Roman"/>
          <w:b/>
          <w:bCs/>
        </w:rPr>
        <w:t xml:space="preserve">各价态之间的电势梯度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酸性</w:t>
      </w:r>
      <w:r>
        <w:rPr>
          <w:rFonts w:hint="eastAsia" w:ascii="Times New Roman" w:hAnsi="Times New Roman" w:eastAsia="Times New Roman" w:cs="Times New Roman"/>
        </w:rPr>
        <w:t>：MnO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→Mn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驱动力最大</w:t>
      </w:r>
      <w:r>
        <w:rPr>
          <w:rFonts w:hint="eastAsia" w:ascii="Times New Roman" w:hAnsi="Times New Roman" w:eastAsia="Times New Roman" w:cs="Times New Roman"/>
        </w:rPr>
        <w:t>（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=+1.51 </w:t>
      </w:r>
      <w:r>
        <w:rPr>
          <w:rFonts w:hint="eastAsia" w:ascii="Times New Roman" w:hAnsi="Times New Roman" w:eastAsia="Times New Roman" w:cs="Times New Roman"/>
        </w:rPr>
        <w:t>V），</w:t>
      </w:r>
      <w:r>
        <w:rPr>
          <w:rFonts w:hint="eastAsia" w:ascii="Times New Roman" w:hAnsi="Times New Roman" w:eastAsia="FangSong" w:cs="Times New Roman"/>
        </w:rPr>
        <w:t>一路走到最低价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中性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电势被压住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走到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就停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强碱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刚起步就停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只到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高锰褪色看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pH——</w:t>
      </w:r>
      <w:r>
        <w:rPr>
          <w:rFonts w:hint="eastAsia" w:ascii="Times New Roman" w:hAnsi="Times New Roman" w:eastAsia="FangSong" w:cs="Times New Roman"/>
          <w:b/>
          <w:bCs/>
        </w:rPr>
        <w:t>酸出二锰</w:t>
      </w:r>
      <w:r>
        <w:rPr>
          <w:rFonts w:hint="eastAsia" w:ascii="Times New Roman" w:hAnsi="Times New Roman" w:eastAsia="Times New Roman" w:cs="Times New Roman"/>
          <w:b/>
          <w:bCs/>
        </w:rPr>
        <w:t>（Mn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  <w:b/>
          <w:bCs/>
        </w:rPr>
        <w:t>），</w:t>
      </w:r>
      <w:r>
        <w:rPr>
          <w:rFonts w:hint="eastAsia" w:ascii="Times New Roman" w:hAnsi="Times New Roman" w:eastAsia="FangSong" w:cs="Times New Roman"/>
          <w:b/>
          <w:bCs/>
        </w:rPr>
        <w:t>中出锰淀</w:t>
      </w:r>
      <w:r>
        <w:rPr>
          <w:rFonts w:hint="eastAsia" w:ascii="Times New Roman" w:hAnsi="Times New Roman" w:eastAsia="Times New Roman" w:cs="Times New Roman"/>
          <w:b/>
          <w:bCs/>
        </w:rPr>
        <w:t>（MnO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），</w:t>
      </w:r>
      <w:r>
        <w:rPr>
          <w:rFonts w:hint="eastAsia" w:ascii="Times New Roman" w:hAnsi="Times New Roman" w:eastAsia="FangSong" w:cs="Times New Roman"/>
          <w:b/>
          <w:bCs/>
        </w:rPr>
        <w:t>碱出绿锰酸根</w:t>
      </w:r>
      <w:r>
        <w:rPr>
          <w:rFonts w:hint="eastAsia" w:ascii="Times New Roman" w:hAnsi="Times New Roman" w:eastAsia="Times New Roman" w:cs="Times New Roman"/>
          <w:b/>
          <w:bCs/>
        </w:rPr>
        <w:t>（MnO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>KMnO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Na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SO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的完整反应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练习常考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条件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离子方程式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现象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|:—:|:—|:—:|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酸性</w:t>
      </w:r>
      <w:r>
        <w:rPr>
          <w:rFonts w:ascii="Times New Roman" w:hAnsi="Times New Roman" w:eastAsia="Times New Roman" w:cs="Times New Roman"/>
        </w:rPr>
        <w:t xml:space="preserve"> | 2MnO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+ 5SO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+ 6H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2Mn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+ 5SO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| </w:t>
      </w:r>
      <w:r>
        <w:rPr>
          <w:rFonts w:hint="eastAsia" w:ascii="Times New Roman" w:hAnsi="Times New Roman" w:eastAsia="FangSong" w:cs="Times New Roman"/>
        </w:rPr>
        <w:t xml:space="preserve">紫红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近无色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中性</w:t>
      </w:r>
      <w:r>
        <w:rPr>
          <w:rFonts w:ascii="Times New Roman" w:hAnsi="Times New Roman" w:eastAsia="Times New Roman" w:cs="Times New Roman"/>
        </w:rPr>
        <w:t xml:space="preserve"> | 2MnO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+ 3SO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2MnO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↓ + 3SO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+ 2OH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紫红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棕黑沉淀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强碱</w:t>
      </w:r>
      <w:r>
        <w:rPr>
          <w:rFonts w:ascii="Times New Roman" w:hAnsi="Times New Roman" w:eastAsia="Times New Roman" w:cs="Times New Roman"/>
        </w:rPr>
        <w:t xml:space="preserve"> | 2MnO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+ 2OH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2MnO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| </w:t>
      </w:r>
      <w:r>
        <w:rPr>
          <w:rFonts w:hint="eastAsia" w:ascii="Times New Roman" w:hAnsi="Times New Roman" w:eastAsia="FangSong" w:cs="Times New Roman"/>
        </w:rPr>
        <w:t xml:space="preserve">紫红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绿</w:t>
      </w:r>
      <w:r>
        <w:rPr>
          <w:rFonts w:ascii="Times New Roman" w:hAnsi="Times New Roman" w:eastAsia="Times New Roman" w:cs="Times New Roman"/>
        </w:rPr>
        <w:t xml:space="preserve"> |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额外信号</w:t>
      </w:r>
      <w:r>
        <w:rPr>
          <w:rFonts w:hint="eastAsia" w:ascii="Times New Roman" w:hAnsi="Times New Roman" w:eastAsia="Times New Roman" w:cs="Times New Roman"/>
        </w:rPr>
        <w:t>：KMnO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共存时有</w:t>
      </w:r>
      <w:r>
        <w:rPr>
          <w:rFonts w:hint="eastAsia" w:ascii="Times New Roman" w:hAnsi="Times New Roman" w:eastAsia="FangSong" w:cs="Times New Roman"/>
          <w:b/>
          <w:bCs/>
        </w:rPr>
        <w:t xml:space="preserve">自催化效应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初始慢</w:t>
      </w:r>
      <w:r>
        <w:rPr>
          <w:rFonts w:hint="eastAsia" w:ascii="Times New Roman" w:hAnsi="Times New Roman" w:eastAsia="Times New Roman" w:cs="Times New Roman"/>
        </w:rPr>
        <w:t>，Mn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生成后加速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了解即可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2513581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3aa5f48d6b20e34c4fc5bdf9be4ec03bd55a0e143b2f87dc67e34cd44a76d7a9.jp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5135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13 Mn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Frost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酸性条件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斜率反映电对电势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，Mn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2+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位于最低点最稳定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121152" cy="3121152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0dd7814e42d9e05e77ad0df9be863b27efc03c9caf19e85556311fec38cc7662.jp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21152" cy="31211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14 KMnO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4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三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pH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还原产物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无色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淡粉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Mn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2+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棕黑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MnO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绿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MnO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4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2-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工业制备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了解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软锰矿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KOH </w:t>
      </w:r>
      <w:r>
        <w:rPr>
          <w:rFonts w:hint="eastAsia" w:ascii="Times New Roman" w:hAnsi="Times New Roman" w:eastAsia="FangSong" w:cs="Times New Roman"/>
        </w:rPr>
        <w:t xml:space="preserve">熔融</w:t>
      </w:r>
      <w:r>
        <w:rPr>
          <w:rFonts w:ascii="Times New Roman" w:hAnsi="Times New Roman" w:eastAsia="Times New Roman" w:cs="Times New Roman"/>
        </w:rPr>
        <w:t xml:space="preserve"> + 240°C </w:t>
      </w:r>
      <w:r>
        <w:rPr>
          <w:rFonts w:hint="eastAsia" w:ascii="Times New Roman" w:hAnsi="Times New Roman" w:eastAsia="FangSong" w:cs="Times New Roman"/>
        </w:rPr>
        <w:t xml:space="preserve">空气氧化焙烧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暗绿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水浸出后电解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KMnO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紫红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纯度约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95%，</w:t>
      </w:r>
      <w:r>
        <w:rPr>
          <w:rFonts w:hint="eastAsia" w:ascii="Times New Roman" w:hAnsi="Times New Roman" w:eastAsia="FangSong" w:cs="Times New Roman"/>
        </w:rPr>
        <w:t>重结晶提纯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焙烧</w:t>
      </w:r>
      <w:r>
        <w:rPr>
          <w:rFonts w:hint="eastAsia" w:ascii="Times New Roman" w:hAnsi="Times New Roman" w:eastAsia="Times New Roman" w:cs="Times New Roman"/>
        </w:rPr>
        <w:t>：2MnO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+ 4KOH +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→△→ 2K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电解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阳极氧化</w:t>
      </w:r>
      <w:r>
        <w:rPr>
          <w:rFonts w:hint="eastAsia" w:ascii="Times New Roman" w:hAnsi="Times New Roman" w:eastAsia="Times New Roman" w:cs="Times New Roman"/>
        </w:rPr>
        <w:t>）：2K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电解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ascii="Times New Roman" w:hAnsi="Times New Roman" w:eastAsia="Times New Roman" w:cs="Times New Roman"/>
        </w:rPr>
        <w:t xml:space="preserve"> 2KMnO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+ 2KOH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↑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滴定实操要点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分析化学接口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：KMnO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滴定</w:t>
      </w:r>
      <w:r>
        <w:rPr>
          <w:rFonts w:hint="eastAsia" w:ascii="Times New Roman" w:hAnsi="Times New Roman" w:eastAsia="FangSong" w:cs="Times New Roman"/>
          <w:b/>
          <w:bCs/>
        </w:rPr>
        <w:t xml:space="preserve">禁用</w:t>
      </w:r>
      <w:r>
        <w:rPr>
          <w:rFonts w:ascii="Times New Roman" w:hAnsi="Times New Roman" w:eastAsia="Times New Roman" w:cs="Times New Roman"/>
          <w:b/>
          <w:bCs/>
        </w:rPr>
        <w:t xml:space="preserve"> HCl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酸性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会氧化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1.36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V &lt; 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/Mn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+1.51 </w:t>
      </w:r>
      <w:r>
        <w:rPr>
          <w:rFonts w:hint="eastAsia" w:ascii="Times New Roman" w:hAnsi="Times New Roman" w:eastAsia="Times New Roman" w:cs="Times New Roman"/>
        </w:rPr>
        <w:t>V），</w:t>
      </w:r>
      <w:r>
        <w:rPr>
          <w:rFonts w:hint="eastAsia" w:ascii="Times New Roman" w:hAnsi="Times New Roman" w:eastAsia="FangSong" w:cs="Times New Roman"/>
        </w:rPr>
        <w:t>消耗标准液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故酸度一律用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。Fe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存在时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还会被</w:t>
      </w:r>
      <w:r>
        <w:rPr>
          <w:rFonts w:hint="eastAsia" w:ascii="Times New Roman" w:hAnsi="Times New Roman" w:eastAsia="FangSong" w:cs="Times New Roman"/>
          <w:b/>
          <w:bCs/>
        </w:rPr>
        <w:t xml:space="preserve">诱导氧化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误差更大</w:t>
      </w:r>
      <w:r>
        <w:rPr>
          <w:rFonts w:hint="eastAsia" w:ascii="Times New Roman" w:hAnsi="Times New Roman" w:eastAsia="Times New Roman" w:cs="Times New Roman"/>
        </w:rPr>
        <w:t>；KMnO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标准液还需</w:t>
      </w:r>
      <w:r>
        <w:rPr>
          <w:rFonts w:hint="eastAsia" w:ascii="Times New Roman" w:hAnsi="Times New Roman" w:eastAsia="FangSong" w:cs="Times New Roman"/>
          <w:b/>
          <w:bCs/>
        </w:rPr>
        <w:t xml:space="preserve">避光保存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见光分解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66"/>
    <w:bookmarkStart w:id="67" w:name="mn²-的鉴定本轮必会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5.3 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的鉴定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本轮必会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23"/>
        </w:numPr>
      </w:pPr>
      <w:r>
        <w:rPr>
          <w:rFonts w:ascii="Times New Roman" w:hAnsi="Times New Roman" w:eastAsia="Times New Roman" w:cs="Times New Roman"/>
          <w:b/>
          <w:bCs/>
        </w:rPr>
        <w:t>NaBiO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法</w:t>
      </w:r>
      <w:r>
        <w:rPr>
          <w:rFonts w:hint="eastAsia" w:ascii="Times New Roman" w:hAnsi="Times New Roman" w:eastAsia="Times New Roman" w:cs="Times New Roman"/>
        </w:rPr>
        <w:t>：2Mn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+ 5NaBiO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+ 14H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2MnO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+ 5Bi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+ 5Na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+ 7H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</w:p>
    <w:p>
      <w:pPr>
        <w:pStyle w:val="Compact"/>
        <w:numPr>
          <w:ilvl w:val="0"/>
          <w:numId w:val="1023"/>
        </w:numPr>
      </w:pPr>
      <w:r>
        <w:rPr>
          <w:rFonts w:ascii="Times New Roman" w:hAnsi="Times New Roman" w:eastAsia="Times New Roman" w:cs="Times New Roman"/>
          <w:b/>
          <w:bCs/>
        </w:rPr>
        <w:t>(NH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ascii="Times New Roman" w:hAnsi="Times New Roman" w:eastAsia="Times New Roman" w:cs="Times New Roman"/>
          <w:b/>
          <w:bCs/>
        </w:rPr>
        <w:t>)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S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8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法</w:t>
      </w:r>
      <w:r>
        <w:rPr>
          <w:rFonts w:hint="eastAsia" w:ascii="Times New Roman" w:hAnsi="Times New Roman" w:eastAsia="Times New Roman" w:cs="Times New Roman"/>
        </w:rPr>
        <w:t>（Ag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催化</w:t>
      </w:r>
      <w:r>
        <w:rPr>
          <w:rFonts w:hint="eastAsia" w:ascii="Times New Roman" w:hAnsi="Times New Roman" w:eastAsia="Times New Roman" w:cs="Times New Roman"/>
        </w:rPr>
        <w:t>）：2Mn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+ 5S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+ 8H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2MnO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+ 10SO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+ 16H</w:t>
      </w:r>
      <w:r>
        <w:rPr>
          <w:rFonts w:ascii="Times New Roman" w:hAnsi="Times New Roman" w:eastAsia="Times New Roman" w:cs="Times New Roman"/>
          <w:vertAlign w:val="superscript"/>
        </w:rPr>
        <w:t>+</w:t>
      </w:r>
    </w:p>
    <w:p>
      <w:pPr>
        <w:pStyle w:val="Compact"/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>现象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近无色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紫红色</w:t>
      </w:r>
      <w:r>
        <w:rPr>
          <w:rFonts w:hint="eastAsia" w:ascii="Times New Roman" w:hAnsi="Times New Roman" w:eastAsia="Times New Roman" w:cs="Times New Roman"/>
        </w:rPr>
        <w:t>（MnO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ascii="Times New Roman" w:hAnsi="Times New Roman" w:eastAsia="Times New Roman" w:cs="Times New Roman"/>
        </w:rPr>
        <w:t xml:space="preserve"> 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的特征鉴定信号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7"/>
    <w:bookmarkStart w:id="68" w:name="mno₂-与-mn₃o₄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5.4 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Mn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</w:p>
    <w:p>
      <w:pPr>
        <w:pStyle w:val="Compact"/>
        <w:numPr>
          <w:ilvl w:val="0"/>
          <w:numId w:val="1024"/>
        </w:numPr>
      </w:pPr>
      <w:r>
        <w:rPr>
          <w:rFonts w:ascii="Times New Roman" w:hAnsi="Times New Roman" w:eastAsia="Times New Roman" w:cs="Times New Roman"/>
          <w:b/>
          <w:bCs/>
        </w:rPr>
        <w:t>MnO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黑色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偏碱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  <w:b/>
          <w:bCs/>
        </w:rPr>
        <w:t xml:space="preserve">氧化性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与浓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 xml:space="preserve">加热制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1"/>
          <w:numId w:val="1025"/>
        </w:numPr>
      </w:pPr>
      <w:r>
        <w:rPr>
          <w:rFonts w:ascii="Times New Roman" w:hAnsi="Times New Roman" w:eastAsia="Times New Roman" w:cs="Times New Roman"/>
        </w:rPr>
        <w:t>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4HCl(</w:t>
      </w:r>
      <w:r>
        <w:rPr>
          <w:rFonts w:hint="eastAsia" w:ascii="Times New Roman" w:hAnsi="Times New Roman" w:eastAsia="FangSong" w:cs="Times New Roman"/>
        </w:rPr>
        <w:t>浓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→△→ MnCl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↑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</w:p>
    <w:p>
      <w:pPr>
        <w:pStyle w:val="Compact"/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催化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催化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分解</w:t>
      </w:r>
      <w:r>
        <w:rPr>
          <w:rFonts w:hint="eastAsia" w:ascii="Times New Roman" w:hAnsi="Times New Roman" w:eastAsia="Times New Roman" w:cs="Times New Roman"/>
        </w:rPr>
        <w:t>、KClO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分解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只记结论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不展开机理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1"/>
          <w:numId w:val="1026"/>
        </w:numPr>
      </w:pPr>
      <w:r>
        <w:rPr>
          <w:rFonts w:hint="eastAsia" w:ascii="Times New Roman" w:hAnsi="Times New Roman" w:eastAsia="FangSong" w:cs="Times New Roman"/>
        </w:rPr>
        <w:t>易错</w:t>
      </w:r>
      <w:r>
        <w:rPr>
          <w:rFonts w:hint="eastAsia" w:ascii="Times New Roman" w:hAnsi="Times New Roman" w:eastAsia="Times New Roman" w:cs="Times New Roman"/>
        </w:rPr>
        <w:t>：MnO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在上述制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反应中是</w:t>
      </w:r>
      <w:r>
        <w:rPr>
          <w:rFonts w:hint="eastAsia" w:ascii="Times New Roman" w:hAnsi="Times New Roman" w:eastAsia="FangSong" w:cs="Times New Roman"/>
          <w:b/>
          <w:bCs/>
        </w:rPr>
        <w:t xml:space="preserve">氧化剂</w:t>
      </w:r>
      <w:r>
        <w:rPr>
          <w:rFonts w:hint="eastAsia" w:ascii="Times New Roman" w:hAnsi="Times New Roman" w:eastAsia="Times New Roman" w:cs="Times New Roman"/>
        </w:rPr>
        <w:t>（Mn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hint="eastAsia" w:ascii="Times New Roman" w:hAnsi="Times New Roman" w:eastAsia="Times New Roman" w:cs="Times New Roman"/>
        </w:rPr>
        <w:t>→Mn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不是催化剂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4"/>
        </w:numPr>
      </w:pPr>
      <w:r>
        <w:rPr>
          <w:rFonts w:ascii="Times New Roman" w:hAnsi="Times New Roman" w:eastAsia="Times New Roman" w:cs="Times New Roman"/>
          <w:b/>
          <w:bCs/>
        </w:rPr>
        <w:t>Mn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：Mn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·MnO（</w:t>
      </w:r>
      <w:r>
        <w:rPr>
          <w:rFonts w:hint="eastAsia" w:ascii="Times New Roman" w:hAnsi="Times New Roman" w:eastAsia="FangSong" w:cs="Times New Roman"/>
        </w:rPr>
        <w:t>黑色</w:t>
      </w:r>
      <w:r>
        <w:rPr>
          <w:rFonts w:hint="eastAsia" w:ascii="Times New Roman" w:hAnsi="Times New Roman" w:eastAsia="Times New Roman" w:cs="Times New Roman"/>
        </w:rPr>
        <w:t>），MnCO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热分解产物链</w:t>
      </w:r>
      <w:r>
        <w:rPr>
          <w:rFonts w:hint="eastAsia" w:ascii="Times New Roman" w:hAnsi="Times New Roman" w:eastAsia="Times New Roman" w:cs="Times New Roman"/>
        </w:rPr>
        <w:t>：MnCO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→△→ MnO +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；4MnO</w:t>
      </w:r>
      <w:r>
        <w:rPr>
          <w:rFonts w:ascii="Times New Roman" w:hAnsi="Times New Roman" w:eastAsia="Times New Roman" w:cs="Times New Roman"/>
        </w:rPr>
        <w:t xml:space="preserve"> +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2Mn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；Mn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MnO → Mn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4"/>
        </w:numPr>
      </w:pPr>
      <w:r>
        <w:rPr>
          <w:rFonts w:ascii="Times New Roman" w:hAnsi="Times New Roman" w:eastAsia="Times New Roman" w:cs="Times New Roman"/>
          <w:b/>
          <w:bCs/>
        </w:rPr>
        <w:t>LiMn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 xml:space="preserve">（37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届</w:t>
      </w:r>
      <w:r>
        <w:rPr>
          <w:rFonts w:ascii="Times New Roman" w:hAnsi="Times New Roman" w:eastAsia="Times New Roman" w:cs="Times New Roman"/>
        </w:rPr>
        <w:t xml:space="preserve"> Q3 </w:t>
      </w:r>
      <w:r>
        <w:rPr>
          <w:rFonts w:hint="eastAsia" w:ascii="Times New Roman" w:hAnsi="Times New Roman" w:eastAsia="FangSong" w:cs="Times New Roman"/>
        </w:rPr>
        <w:t>考点</w:t>
      </w:r>
      <w:r>
        <w:rPr>
          <w:rFonts w:hint="eastAsia" w:ascii="Times New Roman" w:hAnsi="Times New Roman" w:eastAsia="Times New Roman" w:cs="Times New Roman"/>
        </w:rPr>
        <w:t>）：Mn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平均价态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+3.5（Li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+1，O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−2</w:t>
      </w:r>
      <w:r>
        <w:rPr>
          <w:rFonts w:ascii="Times New Roman" w:hAnsi="Times New Roman" w:eastAsia="Times New Roman" w:cs="Times New Roman"/>
        </w:rPr>
        <w:t xml:space="preserve"> → 2x+1−8=0 → </w:t>
      </w:r>
      <w:r>
        <w:rPr>
          <w:rFonts w:hint="eastAsia" w:ascii="Times New Roman" w:hAnsi="Times New Roman" w:eastAsia="Times New Roman" w:cs="Times New Roman"/>
        </w:rPr>
        <w:t>x=+3.5），</w:t>
      </w:r>
      <w:r>
        <w:rPr>
          <w:rFonts w:hint="eastAsia" w:ascii="Times New Roman" w:hAnsi="Times New Roman" w:eastAsia="FangSong" w:cs="Times New Roman"/>
        </w:rPr>
        <w:t>实际为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Mn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3+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Mn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4+</w:t>
      </w:r>
      <w:r>
        <w:rPr>
          <w:rFonts w:ascii="Times New Roman" w:hAnsi="Times New Roman" w:eastAsia="Times New Roman" w:cs="Times New Roman"/>
          <w:b/>
          <w:bCs/>
        </w:rPr>
        <w:t xml:space="preserve"> 1:1 </w:t>
      </w:r>
      <w:r>
        <w:rPr>
          <w:rFonts w:hint="eastAsia" w:ascii="Times New Roman" w:hAnsi="Times New Roman" w:eastAsia="FangSong" w:cs="Times New Roman"/>
          <w:b/>
          <w:bCs/>
        </w:rPr>
        <w:t xml:space="preserve">混合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1"/>
          <w:numId w:val="1027"/>
        </w:numPr>
      </w:pPr>
      <w:r>
        <w:rPr>
          <w:rFonts w:hint="eastAsia" w:ascii="Times New Roman" w:hAnsi="Times New Roman" w:eastAsia="FangSong" w:cs="Times New Roman"/>
        </w:rPr>
        <w:t>合成</w:t>
      </w:r>
      <w:r>
        <w:rPr>
          <w:rFonts w:hint="eastAsia" w:ascii="Times New Roman" w:hAnsi="Times New Roman" w:eastAsia="Times New Roman" w:cs="Times New Roman"/>
        </w:rPr>
        <w:t>：8MnO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+ 2Li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高温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ascii="Times New Roman" w:hAnsi="Times New Roman" w:eastAsia="Times New Roman" w:cs="Times New Roman"/>
        </w:rPr>
        <w:t xml:space="preserve"> 4LiMn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+ 2CO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↑ +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↑</w:t>
      </w:r>
    </w:p>
    <w:bookmarkEnd w:id="68"/>
    <w:bookmarkStart w:id="69" w:name="锰关键反应小结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5.5 </w:t>
      </w:r>
      <w:r>
        <w:rPr>
          <w:rFonts w:hint="eastAsia" w:ascii="Times New Roman" w:hAnsi="Times New Roman" w:eastAsia="SimHei" w:cs="Times New Roman"/>
        </w:rPr>
        <w:t>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关键反应小结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编号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用途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信号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+ 8H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+ 5e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4H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O（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=+1.51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V）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酸性滴定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+ 3e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↓ + 4OH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中性还原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强碱还原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+ 5NaBiO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+ 14H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→ 2MnO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+ 5Bi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+ 5Na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+ 7H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鉴定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4HCl(</w:t>
            </w:r>
            <w:r>
              <w:rPr>
                <w:rFonts w:hint="eastAsia" w:ascii="Times New Roman" w:hAnsi="Times New Roman" w:eastAsia="FangSong" w:cs="Times New Roman"/>
              </w:rPr>
              <w:t>浓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→△→ MnCl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↑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实验室制</w:t>
            </w:r>
            <w:r>
              <w:rPr>
                <w:rFonts w:ascii="Times New Roman" w:hAnsi="Times New Roman" w:eastAsia="Times New Roman" w:cs="Times New Roman"/>
              </w:rPr>
              <w:t xml:space="preserve"> 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69"/>
    <w:bookmarkEnd w:id="70"/>
    <w:bookmarkStart w:id="74" w:name="六横向比较tivcrmn-周期趋势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横向比较</w:t>
      </w:r>
      <w:r>
        <w:rPr>
          <w:rFonts w:hint="eastAsia" w:ascii="Times New Roman" w:hAnsi="Times New Roman" w:eastAsia="Times New Roman" w:cs="Times New Roman"/>
        </w:rPr>
        <w:t>：Ti→V→Cr→Mn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周期趋势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过渡金属通性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过渡金属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钛钒铬锰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把四个元素并排看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才能看见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周期趋势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FangSong" w:cs="Times New Roman"/>
        </w:rPr>
        <w:t>这正是从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记事实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到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推性质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的跨越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71" w:name="大对比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大对比表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Ti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Mn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3d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4s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特征价态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+4、+3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+5、+4、+3、+2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+6、+3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+7、+4、+2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单质硬度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最大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较低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钝化特性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致密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TiO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浓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HNO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/H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氧化膜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无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近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Mg）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酸中最稳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4+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水解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VO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/VO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绿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淡粉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碱中最稳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TiO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偏钛酸根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钒酸根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黄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绿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特征颜色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FangSong" w:cs="Times New Roman"/>
              </w:rPr>
              <w:t>紫</w:t>
            </w:r>
            <w:r>
              <w:rPr>
                <w:rFonts w:hint="eastAsia" w:ascii="Times New Roman" w:hAnsi="Times New Roman" w:eastAsia="Times New Roman" w:cs="Times New Roman"/>
              </w:rPr>
              <w:t>→V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FangSong" w:cs="Times New Roman"/>
              </w:rPr>
              <w:t>绿</w:t>
            </w:r>
            <w:r>
              <w:rPr>
                <w:rFonts w:hint="eastAsia" w:ascii="Times New Roman" w:hAnsi="Times New Roman" w:eastAsia="Times New Roman" w:cs="Times New Roman"/>
              </w:rPr>
              <w:t>→VO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FangSong" w:cs="Times New Roman"/>
              </w:rPr>
              <w:t>蓝</w:t>
            </w:r>
            <w:r>
              <w:rPr>
                <w:rFonts w:hint="eastAsia" w:ascii="Times New Roman" w:hAnsi="Times New Roman" w:eastAsia="Times New Roman" w:cs="Times New Roman"/>
              </w:rPr>
              <w:t>→VO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FangSong" w:cs="Times New Roman"/>
              </w:rPr>
              <w:t>绿</w:t>
            </w:r>
            <w:r>
              <w:rPr>
                <w:rFonts w:hint="eastAsia" w:ascii="Times New Roman" w:hAnsi="Times New Roman" w:eastAsia="Times New Roman" w:cs="Times New Roman"/>
              </w:rPr>
              <w:t>/Cr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FangSong" w:cs="Times New Roman"/>
              </w:rPr>
              <w:t>橙</w:t>
            </w:r>
            <w:r>
              <w:rPr>
                <w:rFonts w:hint="eastAsia" w:ascii="Times New Roman" w:hAnsi="Times New Roman" w:eastAsia="Times New Roman" w:cs="Times New Roman"/>
              </w:rPr>
              <w:t>/CrO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FangSong" w:cs="Times New Roman"/>
              </w:rPr>
              <w:t>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紫</w:t>
            </w:r>
            <w:r>
              <w:rPr>
                <w:rFonts w:hint="eastAsia" w:ascii="Times New Roman" w:hAnsi="Times New Roman" w:eastAsia="Times New Roman" w:cs="Times New Roman"/>
              </w:rPr>
              <w:t>/MnO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最高价含氧酸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两性偏碱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两性偏酸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强酸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>(M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/M)/V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−1.19</w:t>
            </w:r>
          </w:p>
        </w:tc>
      </w:tr>
    </w:tbl>
    <w:p>
      <w:pPr>
        <w:pStyle w:val="BlockText"/>
        <w:spacing w:before="40" w:after="160"/>
        <w:jc w:val="center"/>
      </w:pP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bCs/>
          <w:i w:val="0"/>
          <w:sz w:val="21"/>
        </w:rPr>
        <w:t xml:space="preserve"> 15 </w:t>
      </w: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>第一过渡系前中段</w:t>
      </w: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>（Ti~Mn）</w:t>
      </w: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>横向对比总表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Ti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Mn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最高氧化态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+4 (</w:t>
            </w:r>
            <m:oMath>
              <m:sSup>
                <m:e>
                  <m:r>
                    <m:t>d</m:t>
                  </m:r>
                </m:e>
                <m:sup>
                  <m:r>
                    <m:t>0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+5 (</w:t>
            </w:r>
            <m:oMath>
              <m:sSup>
                <m:e>
                  <m:r>
                    <m:t>d</m:t>
                  </m:r>
                </m:e>
                <m:sup>
                  <m:r>
                    <m:t>0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+6 (</w:t>
            </w:r>
            <m:oMath>
              <m:sSup>
                <m:e>
                  <m:r>
                    <m:t>d</m:t>
                  </m:r>
                </m:e>
                <m:sup>
                  <m:r>
                    <m:t>0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+7 (</w:t>
            </w:r>
            <m:oMath>
              <m:sSup>
                <m:e>
                  <m:r>
                    <m:t>d</m:t>
                  </m:r>
                </m:e>
                <m:sup>
                  <m:r>
                    <m:t>0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最高价氧化物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两性偏碱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极稳定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V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两性偏酸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中强氧化性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强酸性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强氧化性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O7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强酸性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极不稳定且易爆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最高价含氧酸根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[Ti(OH)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钛酸根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VO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3-</w:t>
            </w:r>
            <w:r>
              <w:rPr>
                <w:rFonts w:ascii="Times New Roman" w:hAnsi="Times New Roman" w:eastAsia="Times New Roman" w:cs="Times New Roman"/>
              </w:rPr>
              <w:t>/V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4-</w:t>
            </w:r>
            <w:r>
              <w:rPr>
                <w:rFonts w:ascii="Times New Roman" w:hAnsi="Times New Roman" w:eastAsia="Times New Roman" w:cs="Times New Roman"/>
              </w:rPr>
              <w:t>/V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28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多酸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>/Cr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铬酸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重铬酸根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高锰酸根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最稳定氧化态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低价态还原性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强还原性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极易被氧气氧化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V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强还原性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极强还原性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极难被氧化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</w:tbl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Ti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Mn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最高价稳定形态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无色</w:t>
            </w: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0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VO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黄</w:t>
            </w: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0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/ VO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橙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/ 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紫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特征还原态颜色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紫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V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紫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绿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淡粉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重要鉴定反应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+H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[TiO(O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)]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橘黄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锌还原产生</w:t>
            </w:r>
            <w:r>
              <w:rPr>
                <w:rFonts w:ascii="Times New Roman" w:hAnsi="Times New Roman" w:eastAsia="Times New Roman" w:cs="Times New Roman"/>
              </w:rPr>
              <w:t xml:space="preserve"> 4 </w:t>
            </w:r>
            <w:r>
              <w:rPr>
                <w:rFonts w:hint="eastAsia" w:ascii="Times New Roman" w:hAnsi="Times New Roman" w:eastAsia="FangSong" w:cs="Times New Roman"/>
              </w:rPr>
              <w:t xml:space="preserve">阶颜色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乙醚层蓝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铋酸钠氧化至紫红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特殊性质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氯化物剧烈水解发烟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V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两性偏酸催化剂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溶液颜色随</w:t>
            </w:r>
            <w:r>
              <w:rPr>
                <w:rFonts w:ascii="Times New Roman" w:hAnsi="Times New Roman" w:eastAsia="Times New Roman" w:cs="Times New Roman"/>
              </w:rPr>
              <w:t xml:space="preserve"> pH </w:t>
            </w:r>
            <w:r>
              <w:rPr>
                <w:rFonts w:hint="eastAsia" w:ascii="Times New Roman" w:hAnsi="Times New Roman" w:eastAsia="FangSong" w:cs="Times New Roman"/>
              </w:rPr>
              <w:t xml:space="preserve">互变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还原产物受</w:t>
            </w:r>
            <w:r>
              <w:rPr>
                <w:rFonts w:ascii="Times New Roman" w:hAnsi="Times New Roman" w:eastAsia="Times New Roman" w:cs="Times New Roman"/>
              </w:rPr>
              <w:t xml:space="preserve"> pH </w:t>
            </w:r>
            <w:r>
              <w:rPr>
                <w:rFonts w:hint="eastAsia" w:ascii="Times New Roman" w:hAnsi="Times New Roman" w:eastAsia="FangSong" w:cs="Times New Roman"/>
              </w:rPr>
              <w:t xml:space="preserve">调控</w:t>
            </w:r>
          </w:p>
        </w:tc>
      </w:tr>
    </w:tbl>
    <w:bookmarkEnd w:id="71"/>
    <w:bookmarkStart w:id="72" w:name="含氧酸酸性递变怎么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>含氧酸酸性递变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怎么推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T</m:t>
          </m:r>
          <m:r>
            <m:rPr>
              <m:sty m:val="p"/>
            </m:rPr>
            <m:t>i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 </m:t>
          </m:r>
          <m:r>
            <m:rPr>
              <m:sty m:val="p"/>
            </m:rPr>
            <m:t>(</m:t>
          </m:r>
          <m:r>
            <m:rPr>
              <m:sty m:val="p"/>
            </m:rPr>
            <m:t>两</m:t>
          </m:r>
          <m:r>
            <m:rPr>
              <m:sty m:val="p"/>
            </m:rPr>
            <m:t>性</m:t>
          </m:r>
          <m:r>
            <m:rPr>
              <m:sty m:val="p"/>
            </m:rPr>
            <m:t>偏</m:t>
          </m:r>
          <m:r>
            <m:rPr>
              <m:sty m:val="p"/>
            </m:rPr>
            <m:t>碱</m:t>
          </m:r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V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 </m:t>
          </m:r>
          <m:r>
            <m:rPr>
              <m:sty m:val="p"/>
            </m:rPr>
            <m:t>(</m:t>
          </m:r>
          <m:r>
            <m:rPr>
              <m:sty m:val="p"/>
            </m:rPr>
            <m:t>两</m:t>
          </m:r>
          <m:r>
            <m:rPr>
              <m:sty m:val="p"/>
            </m:rPr>
            <m:t>性</m:t>
          </m:r>
          <m:r>
            <m:rPr>
              <m:sty m:val="p"/>
            </m:rPr>
            <m:t>偏</m:t>
          </m:r>
          <m:r>
            <m:rPr>
              <m:sty m:val="p"/>
            </m:rPr>
            <m:t>酸</m:t>
          </m:r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r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 </m:t>
          </m:r>
          <m:r>
            <m:rPr>
              <m:sty m:val="p"/>
            </m:rPr>
            <m:t>(</m:t>
          </m:r>
          <m:r>
            <m:rPr>
              <m:sty m:val="p"/>
            </m:rPr>
            <m:t>酸</m:t>
          </m:r>
          <m:r>
            <m:rPr>
              <m:sty m:val="p"/>
            </m:rPr>
            <m:t>性</m:t>
          </m:r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rPr>
              <m:sty m:val="p"/>
            </m:rPr>
            <m:t>H</m:t>
          </m:r>
          <m:r>
            <m:rPr>
              <m:sty m:val="p"/>
            </m:rPr>
            <m:t>M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 </m:t>
          </m:r>
          <m:r>
            <m:rPr>
              <m:sty m:val="p"/>
            </m:rPr>
            <m:t>(</m:t>
          </m:r>
          <m:r>
            <m:rPr>
              <m:sty m:val="p"/>
            </m:rPr>
            <m:t>强</m:t>
          </m:r>
          <m:r>
            <m:rPr>
              <m:sty m:val="p"/>
            </m:rPr>
            <m:t>酸</m:t>
          </m:r>
          <m:r>
            <m:rPr>
              <m:sty m:val="p"/>
            </m:rPr>
            <m:t>)</m:t>
          </m:r>
        </m:oMath>
      </m:oMathPara>
    </w:p>
    <w:p>
      <w:pPr>
        <w:pStyle w:val="Compact"/>
        <w:numPr>
          <w:ilvl w:val="0"/>
          <w:numId w:val="102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同一周期从左到右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中心原子电荷增加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半径减小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的极化能力增强</w:t>
      </w:r>
      <w:r>
        <w:rPr>
          <w:rFonts w:ascii="Times New Roman" w:hAnsi="Times New Roman" w:eastAsia="Times New Roman" w:cs="Times New Roman"/>
        </w:rPr>
        <w:t xml:space="preserve"> → O—H </w:t>
      </w:r>
      <w:r>
        <w:rPr>
          <w:rFonts w:hint="eastAsia" w:ascii="Times New Roman" w:hAnsi="Times New Roman" w:eastAsia="FangSong" w:cs="Times New Roman"/>
        </w:rPr>
        <w:t xml:space="preserve">键更易断裂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酸性增强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8"/>
        </w:numPr>
      </w:pPr>
      <w:r>
        <w:rPr>
          <w:rFonts w:hint="eastAsia" w:ascii="Times New Roman" w:hAnsi="Times New Roman" w:eastAsia="FangSong" w:cs="Times New Roman"/>
        </w:rPr>
        <w:t>与主族类比</w:t>
      </w:r>
      <w:r>
        <w:rPr>
          <w:rFonts w:hint="eastAsia" w:ascii="Times New Roman" w:hAnsi="Times New Roman" w:eastAsia="Times New Roman" w:cs="Times New Roman"/>
        </w:rPr>
        <w:t>（HClO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&gt;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&gt; 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PO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SiO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完全同构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过渡金属也遵循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电荷密度决定含氧酸强度</w:t>
      </w:r>
      <w:r>
        <w:rPr>
          <w:rFonts w:hint="eastAsia" w:ascii="Times New Roman" w:hAnsi="Times New Roman" w:eastAsia="Times New Roman" w:cs="Times New Roman"/>
        </w:rPr>
        <w:t>」。</w:t>
      </w:r>
    </w:p>
    <w:bookmarkEnd w:id="72"/>
    <w:bookmarkStart w:id="73" w:name="信号响应速查矩阵推断核心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>信号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SimHei" w:cs="Times New Roman"/>
        </w:rPr>
        <w:t>响应速查矩阵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推断核心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29"/>
        <w:gridCol w:w="1863"/>
        <w:gridCol w:w="1863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信号类型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具体现象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可能物种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验证操作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紫色溶液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强氧化性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（Mn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+7）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碱看还原产物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紫色溶液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易被氧化褪色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（Ti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+3）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暴露空气褪色</w:t>
            </w:r>
            <w:r>
              <w:rPr>
                <w:rFonts w:ascii="Times New Roman" w:hAnsi="Times New Roman" w:eastAsia="Times New Roman" w:cs="Times New Roman"/>
              </w:rPr>
              <w:t xml:space="preserve"> → Ti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橙色溶液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强氧化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（Cr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+6，</w:t>
            </w:r>
            <w:r>
              <w:rPr>
                <w:rFonts w:hint="eastAsia" w:ascii="Times New Roman" w:hAnsi="Times New Roman" w:eastAsia="FangSong" w:cs="Times New Roman"/>
              </w:rPr>
              <w:t>酸性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加碱变黄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加还原剂变绿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黄色溶液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弱氧化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（Cr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+6，</w:t>
            </w:r>
            <w:r>
              <w:rPr>
                <w:rFonts w:hint="eastAsia" w:ascii="Times New Roman" w:hAnsi="Times New Roman" w:eastAsia="FangSong" w:cs="Times New Roman"/>
              </w:rPr>
              <w:t>碱性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加酸变橙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黄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蓝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绿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紫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连续变化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+5→+4→+3→+2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Zn </w:t>
            </w:r>
            <w:r>
              <w:rPr>
                <w:rFonts w:hint="eastAsia" w:ascii="Times New Roman" w:hAnsi="Times New Roman" w:eastAsia="FangSong" w:cs="Times New Roman"/>
              </w:rPr>
              <w:t xml:space="preserve">还原</w:t>
            </w:r>
            <w:r>
              <w:rPr>
                <w:rFonts w:ascii="Times New Roman" w:hAnsi="Times New Roman" w:eastAsia="Times New Roman" w:cs="Times New Roman"/>
              </w:rPr>
              <w:t xml:space="preserve"> VO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依次观察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绿色溶液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两性氢氧化物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/ V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NaOH：</w:t>
            </w:r>
            <w:r>
              <w:rPr>
                <w:rFonts w:hint="eastAsia" w:ascii="Times New Roman" w:hAnsi="Times New Roman" w:eastAsia="FangSong" w:cs="Times New Roman"/>
              </w:rPr>
              <w:t>灰绿沉淀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亮绿</w:t>
            </w:r>
            <w:r>
              <w:rPr>
                <w:rFonts w:ascii="Times New Roman" w:hAnsi="Times New Roman" w:eastAsia="Times New Roman" w:cs="Times New Roman"/>
              </w:rPr>
              <w:t xml:space="preserve"> [Cr(OH)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棕黑沉淀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催化分解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加浓</w:t>
            </w:r>
            <w:r>
              <w:rPr>
                <w:rFonts w:ascii="Times New Roman" w:hAnsi="Times New Roman" w:eastAsia="Times New Roman" w:cs="Times New Roman"/>
              </w:rPr>
              <w:t xml:space="preserve"> HCl </w:t>
            </w:r>
            <w:r>
              <w:rPr>
                <w:rFonts w:hint="eastAsia" w:ascii="Times New Roman" w:hAnsi="Times New Roman" w:eastAsia="FangSong" w:cs="Times New Roman"/>
              </w:rPr>
              <w:t xml:space="preserve">加热</w:t>
            </w:r>
            <w:r>
              <w:rPr>
                <w:rFonts w:ascii="Times New Roman" w:hAnsi="Times New Roman" w:eastAsia="Times New Roman" w:cs="Times New Roman"/>
              </w:rPr>
              <w:t xml:space="preserve"> → 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砖红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橙黄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/ PbCrO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/ BaCrO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试液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白色烟雾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水解</w:t>
            </w:r>
            <w:r>
              <w:rPr>
                <w:rFonts w:hint="eastAsia" w:ascii="Times New Roman" w:hAnsi="Times New Roman" w:eastAsia="Times New Roman" w:cs="Times New Roman"/>
              </w:rPr>
              <w:t>（TiO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·nH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HCl）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遇水观察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价态变化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+7 → +2/+4/+6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三</w:t>
            </w:r>
            <w:r>
              <w:rPr>
                <w:rFonts w:ascii="Times New Roman" w:hAnsi="Times New Roman" w:eastAsia="Times New Roman" w:cs="Times New Roman"/>
              </w:rPr>
              <w:t xml:space="preserve"> pH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先判介质再判产物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73"/>
    <w:bookmarkEnd w:id="74"/>
    <w:bookmarkStart w:id="79" w:name="七方法框架颜色价态介质三联动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方法框架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颜色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SimHei" w:cs="Times New Roman"/>
        </w:rPr>
        <w:t>价态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SimHei" w:cs="Times New Roman"/>
        </w:rPr>
        <w:t>介质三联动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关联专题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过渡金属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钛钒铬锰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推断技术详见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推断技术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过渡金属推断题几乎都长一个样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给你颜色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价态变化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让你反推元素与反应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固定顺序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先判信号类型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再定介质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>最后定产物并配平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bookmarkStart w:id="75" w:name="三联动决策流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 xml:space="preserve">三联动决策流程</w:t>
      </w:r>
    </w:p>
    <w:p>
      <w:pPr>
        <w:pStyle w:val="Compact"/>
        <w:numPr>
          <w:ilvl w:val="0"/>
          <w:numId w:val="102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颜色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紫色是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强氧化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还是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强还原</w:t>
      </w:r>
      <w:r>
        <w:rPr>
          <w:rFonts w:hint="eastAsia" w:ascii="Times New Roman" w:hAnsi="Times New Roman" w:eastAsia="Times New Roman" w:cs="Times New Roman"/>
        </w:rPr>
        <w:t>）？</w:t>
      </w:r>
      <w:r>
        <w:rPr>
          <w:rFonts w:hint="eastAsia" w:ascii="Times New Roman" w:hAnsi="Times New Roman" w:eastAsia="FangSong" w:cs="Times New Roman"/>
        </w:rPr>
        <w:t>橙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黄是</w:t>
      </w:r>
      <w:r>
        <w:rPr>
          <w:rFonts w:ascii="Times New Roman" w:hAnsi="Times New Roman" w:eastAsia="Times New Roman" w:cs="Times New Roman"/>
        </w:rPr>
        <w:t xml:space="preserve"> Cr(VI) </w:t>
      </w:r>
      <w:r>
        <w:rPr>
          <w:rFonts w:hint="eastAsia" w:ascii="Times New Roman" w:hAnsi="Times New Roman" w:eastAsia="FangSong" w:cs="Times New Roman"/>
        </w:rPr>
        <w:t>的两种形态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蓝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绿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紫是</w:t>
      </w:r>
      <w:r>
        <w:rPr>
          <w:rFonts w:ascii="Times New Roman" w:hAnsi="Times New Roman" w:eastAsia="Times New Roman" w:cs="Times New Roman"/>
        </w:rPr>
        <w:t xml:space="preserve"> V </w:t>
      </w:r>
      <w:r>
        <w:rPr>
          <w:rFonts w:hint="eastAsia" w:ascii="Times New Roman" w:hAnsi="Times New Roman" w:eastAsia="FangSong" w:cs="Times New Roman"/>
        </w:rPr>
        <w:t>的还原序列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2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介质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酸性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中性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强碱</w:t>
      </w:r>
      <w:r>
        <w:rPr>
          <w:rFonts w:hint="eastAsia" w:ascii="Times New Roman" w:hAnsi="Times New Roman" w:eastAsia="Times New Roman" w:cs="Times New Roman"/>
        </w:rPr>
        <w:t>？——</w:t>
      </w:r>
      <w:r>
        <w:rPr>
          <w:rFonts w:hint="eastAsia" w:ascii="Times New Roman" w:hAnsi="Times New Roman" w:eastAsia="FangSong" w:cs="Times New Roman"/>
        </w:rPr>
        <w:t>这一问决定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产物和</w:t>
      </w:r>
      <w:r>
        <w:rPr>
          <w:rFonts w:ascii="Times New Roman" w:hAnsi="Times New Roman" w:eastAsia="Times New Roman" w:cs="Times New Roman"/>
        </w:rPr>
        <w:t xml:space="preserve"> Cr </w:t>
      </w:r>
      <w:r>
        <w:rPr>
          <w:rFonts w:hint="eastAsia" w:ascii="Times New Roman" w:hAnsi="Times New Roman" w:eastAsia="FangSong" w:cs="Times New Roman"/>
        </w:rPr>
        <w:t>的形态</w:t>
      </w:r>
      <w:r>
        <w:rPr>
          <w:rFonts w:hint="eastAsia" w:ascii="Times New Roman" w:hAnsi="Times New Roman" w:eastAsia="Times New Roman" w:cs="Times New Roman"/>
        </w:rPr>
        <w:t>（Cr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Times New Roman" w:cs="Times New Roman"/>
        </w:rPr>
        <w:t>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2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先判产物是谁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再写方程式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最后配平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电子守恒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电荷守恒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原子守恒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75"/>
    <w:bookmarkStart w:id="76" w:name="套路一mno₄-还原产物三步法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>套路一</w:t>
      </w:r>
      <w:r>
        <w:rPr>
          <w:rFonts w:hint="eastAsia" w:ascii="Times New Roman" w:hAnsi="Times New Roman" w:eastAsia="Times New Roman" w:cs="Times New Roman"/>
        </w:rPr>
        <w:t>：MnO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还原产物三步法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核心操作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检查清单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先看介质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找</w:t>
            </w:r>
            <w:r>
              <w:rPr>
                <w:rFonts w:hint="eastAsia" w:ascii="Times New Roman" w:hAnsi="Times New Roman" w:eastAsia="Times New Roman" w:cs="Times New Roman"/>
              </w:rPr>
              <w:t>「H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」「</w:t>
            </w:r>
            <w:r>
              <w:rPr>
                <w:rFonts w:hint="eastAsia" w:ascii="Times New Roman" w:hAnsi="Times New Roman" w:eastAsia="FangSong" w:cs="Times New Roman"/>
              </w:rPr>
              <w:t>酸性</w:t>
            </w:r>
            <w:r>
              <w:rPr>
                <w:rFonts w:hint="eastAsia" w:ascii="Times New Roman" w:hAnsi="Times New Roman" w:eastAsia="Times New Roman" w:cs="Times New Roman"/>
              </w:rPr>
              <w:t>」「NaOH」「</w:t>
            </w:r>
            <w:r>
              <w:rPr>
                <w:rFonts w:hint="eastAsia" w:ascii="Times New Roman" w:hAnsi="Times New Roman" w:eastAsia="FangSong" w:cs="Times New Roman"/>
              </w:rPr>
              <w:t>中性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关键词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无介质时看反应物自带酸碱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☐ </w:t>
            </w:r>
            <w:r>
              <w:rPr>
                <w:rFonts w:hint="eastAsia" w:ascii="Times New Roman" w:hAnsi="Times New Roman" w:eastAsia="FangSong" w:cs="Times New Roman"/>
              </w:rPr>
              <w:t xml:space="preserve">介质已明确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定还原产物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酸</w:t>
            </w:r>
            <w:r>
              <w:rPr>
                <w:rFonts w:hint="eastAsia" w:ascii="Times New Roman" w:hAnsi="Times New Roman" w:eastAsia="Times New Roman" w:cs="Times New Roman"/>
              </w:rPr>
              <w:t>→Mn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（5e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）；</w:t>
            </w:r>
            <w:r>
              <w:rPr>
                <w:rFonts w:hint="eastAsia" w:ascii="Times New Roman" w:hAnsi="Times New Roman" w:eastAsia="FangSong" w:cs="Times New Roman"/>
              </w:rPr>
              <w:t>中</w:t>
            </w:r>
            <w:r>
              <w:rPr>
                <w:rFonts w:hint="eastAsia" w:ascii="Times New Roman" w:hAnsi="Times New Roman" w:eastAsia="Times New Roman" w:cs="Times New Roman"/>
              </w:rPr>
              <w:t>→MnO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↓（3e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）；</w:t>
            </w:r>
            <w:r>
              <w:rPr>
                <w:rFonts w:hint="eastAsia" w:ascii="Times New Roman" w:hAnsi="Times New Roman" w:eastAsia="FangSong" w:cs="Times New Roman"/>
              </w:rPr>
              <w:t>强碱</w:t>
            </w:r>
            <w:r>
              <w:rPr>
                <w:rFonts w:hint="eastAsia" w:ascii="Times New Roman" w:hAnsi="Times New Roman" w:eastAsia="Times New Roman" w:cs="Times New Roman"/>
              </w:rPr>
              <w:t>→MnO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（1e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☐ </w:t>
            </w:r>
            <w:r>
              <w:rPr>
                <w:rFonts w:hint="eastAsia" w:ascii="Times New Roman" w:hAnsi="Times New Roman" w:eastAsia="FangSong" w:cs="Times New Roman"/>
              </w:rPr>
              <w:t xml:space="preserve">电子数对应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半反应法配平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标沉淀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气体符号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☐ </w:t>
            </w: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电荷守恒</w:t>
            </w:r>
          </w:p>
        </w:tc>
      </w:tr>
    </w:tbl>
    <w:bookmarkEnd w:id="76"/>
    <w:bookmarkStart w:id="77" w:name="套路二crvicriii-转化判断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>套路二</w:t>
      </w:r>
      <w:r>
        <w:rPr>
          <w:rFonts w:hint="eastAsia" w:ascii="Times New Roman" w:hAnsi="Times New Roman" w:eastAsia="Times New Roman" w:cs="Times New Roman"/>
        </w:rPr>
        <w:t>：Cr(VI)/Cr(III)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转化判断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400"/>
        <w:gridCol w:w="35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核心操作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判当前</w:t>
            </w:r>
            <w:r>
              <w:rPr>
                <w:rFonts w:ascii="Times New Roman" w:hAnsi="Times New Roman" w:eastAsia="Times New Roman" w:cs="Times New Roman"/>
              </w:rPr>
              <w:t xml:space="preserve"> Cr </w:t>
            </w:r>
            <w:r>
              <w:rPr>
                <w:rFonts w:hint="eastAsia" w:ascii="Times New Roman" w:hAnsi="Times New Roman" w:eastAsia="FangSong" w:cs="Times New Roman"/>
              </w:rPr>
              <w:t>价态与介质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橙</w:t>
            </w:r>
            <w:r>
              <w:rPr>
                <w:rFonts w:hint="eastAsia" w:ascii="Times New Roman" w:hAnsi="Times New Roman" w:eastAsia="Times New Roman" w:cs="Times New Roman"/>
              </w:rPr>
              <w:t>=</w:t>
            </w:r>
            <w:r>
              <w:rPr>
                <w:rFonts w:hint="eastAsia" w:ascii="Times New Roman" w:hAnsi="Times New Roman" w:eastAsia="FangSong" w:cs="Times New Roman"/>
              </w:rPr>
              <w:t>酸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黄</w:t>
            </w:r>
            <w:r>
              <w:rPr>
                <w:rFonts w:hint="eastAsia" w:ascii="Times New Roman" w:hAnsi="Times New Roman" w:eastAsia="Times New Roman" w:cs="Times New Roman"/>
              </w:rPr>
              <w:t>=</w:t>
            </w:r>
            <w:r>
              <w:rPr>
                <w:rFonts w:hint="eastAsia" w:ascii="Times New Roman" w:hAnsi="Times New Roman" w:eastAsia="FangSong" w:cs="Times New Roman"/>
              </w:rPr>
              <w:t>碱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CrO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绿</w:t>
            </w:r>
            <w:r>
              <w:rPr>
                <w:rFonts w:hint="eastAsia" w:ascii="Times New Roman" w:hAnsi="Times New Roman" w:eastAsia="Times New Roman" w:cs="Times New Roman"/>
              </w:rPr>
              <w:t>=Cr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定方向</w:t>
            </w:r>
            <w:r>
              <w:rPr>
                <w:rFonts w:hint="eastAsia" w:ascii="Times New Roman" w:hAnsi="Times New Roman" w:eastAsia="Times New Roman" w:cs="Times New Roman"/>
              </w:rPr>
              <w:t>：Cr(VI)→Cr(III)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需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还原剂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酸性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；Cr(III)→Cr(VI)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需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氧化剂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碱性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写关键反应</w:t>
            </w:r>
            <w:r>
              <w:rPr>
                <w:rFonts w:hint="eastAsia" w:ascii="Times New Roman" w:hAnsi="Times New Roman" w:eastAsia="Times New Roman" w:cs="Times New Roman"/>
              </w:rPr>
              <w:t>：Cr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+ 14H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+ 6e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2Cr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7H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O；</w:t>
            </w:r>
            <w:r>
              <w:rPr>
                <w:rFonts w:hint="eastAsia" w:ascii="Times New Roman" w:hAnsi="Times New Roman" w:eastAsia="FangSong" w:cs="Times New Roman"/>
              </w:rPr>
              <w:t>或</w:t>
            </w:r>
            <w:r>
              <w:rPr>
                <w:rFonts w:ascii="Times New Roman" w:hAnsi="Times New Roman" w:eastAsia="Times New Roman" w:cs="Times New Roman"/>
              </w:rPr>
              <w:t xml:space="preserve"> 2[Cr(OH)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+ 3H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2CrO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+ 8H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</w:tbl>
    <w:bookmarkEnd w:id="77"/>
    <w:bookmarkStart w:id="78" w:name="套路三元素推断颜色-价态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7.4 </w:t>
      </w:r>
      <w:r>
        <w:rPr>
          <w:rFonts w:hint="eastAsia" w:ascii="Times New Roman" w:hAnsi="Times New Roman" w:eastAsia="SimHei" w:cs="Times New Roman"/>
        </w:rPr>
        <w:t>套路三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元素推断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颜色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Hei" w:cs="Times New Roman"/>
        </w:rPr>
        <w:t>价态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验证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白色烟雾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不溶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溶于浓热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黄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蓝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绿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紫</w:t>
            </w:r>
            <w:r>
              <w:rPr>
                <w:rFonts w:ascii="Times New Roman" w:hAnsi="Times New Roman" w:eastAsia="Times New Roman" w:cs="Times New Roman"/>
              </w:rPr>
              <w:t xml:space="preserve"> + Zn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 </w:t>
            </w:r>
            <w:r>
              <w:rPr>
                <w:rFonts w:hint="eastAsia" w:ascii="Times New Roman" w:hAnsi="Times New Roman" w:eastAsia="FangSong" w:cs="Times New Roman"/>
              </w:rPr>
              <w:t xml:space="preserve">还原序列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逆向变回黄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橙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绿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还原剂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→ Cr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加碱再氧化变黄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紫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介质变化产物不同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</w:t>
            </w:r>
            <w:r>
              <w:rPr>
                <w:rFonts w:ascii="Times New Roman" w:hAnsi="Times New Roman" w:eastAsia="Times New Roman" w:cs="Times New Roman"/>
              </w:rPr>
              <w:t xml:space="preserve"> pH </w:t>
            </w:r>
            <w:r>
              <w:rPr>
                <w:rFonts w:hint="eastAsia" w:ascii="Times New Roman" w:hAnsi="Times New Roman" w:eastAsia="FangSong" w:cs="Times New Roman"/>
              </w:rPr>
              <w:t xml:space="preserve">半反应验证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78"/>
    <w:bookmarkEnd w:id="79"/>
    <w:bookmarkStart w:id="82" w:name="八本讲速查一页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本讲速查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一页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80" w:name="颜色信号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 xml:space="preserve">颜色信号速查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紫色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[Ti(H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、MnO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、V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绿色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(aq)、V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、MnO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蓝色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VO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VO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、CrO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橙红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V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、Cr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棕黑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淡粉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近无色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(aq)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白色烟雾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水解</w:t>
            </w:r>
          </w:p>
        </w:tc>
      </w:tr>
    </w:tbl>
    <w:p>
      <w:pPr>
        <w:pStyle w:val="BodyText"/>
        <w:spacing w:before="120" w:after="80"/>
      </w:pPr>
      <w:r>
        <w:rPr>
          <w:rFonts w:ascii="Times New Roman" w:hAnsi="Times New Roman" w:eastAsia="Times New Roman" w:cs="Times New Roman"/>
          <w:b/>
          <w:bCs/>
        </w:rPr>
        <w:t xml:space="preserve">3d </w:t>
      </w:r>
      <w:r>
        <w:rPr>
          <w:rFonts w:hint="eastAsia" w:ascii="Times New Roman" w:hAnsi="Times New Roman" w:eastAsia="FangSong" w:cs="Times New Roman"/>
          <w:b/>
          <w:bCs/>
        </w:rPr>
        <w:t xml:space="preserve">区水合离子颜色全览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推断题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色卡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电子数记忆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水合离子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d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Sc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、Ti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V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V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、Cr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紫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近无色</w:t>
            </w:r>
            <w:r>
              <w:rPr>
                <w:rFonts w:hint="eastAsia" w:ascii="Times New Roman" w:hAnsi="Times New Roman" w:eastAsia="Times New Roman" w:cs="Times New Roman"/>
              </w:rPr>
              <w:t>）、Fe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淡黄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淡粉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淡黄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浅绿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粉红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Zn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</w:rPr>
        <w:t>规律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>d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0</w:t>
      </w:r>
      <w:r>
        <w:rPr>
          <w:rFonts w:ascii="Times New Roman" w:hAnsi="Times New Roman" w:eastAsia="Times New Roman" w:cs="Times New Roman"/>
          <w:b/>
          <w:bCs/>
        </w:rPr>
        <w:t xml:space="preserve"> / d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10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无色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d-d </w:t>
      </w:r>
      <w:r>
        <w:rPr>
          <w:rFonts w:hint="eastAsia" w:ascii="Times New Roman" w:hAnsi="Times New Roman" w:eastAsia="FangSong" w:cs="Times New Roman"/>
        </w:rPr>
        <w:t>跃迁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ascii="Times New Roman" w:hAnsi="Times New Roman" w:eastAsia="Times New Roman" w:cs="Times New Roman"/>
          <w:b/>
          <w:bCs/>
        </w:rPr>
        <w:t>d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5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半满颜色最浅</w:t>
      </w:r>
      <w:r>
        <w:rPr>
          <w:rFonts w:hint="eastAsia" w:ascii="Times New Roman" w:hAnsi="Times New Roman" w:eastAsia="Times New Roman" w:cs="Times New Roman"/>
        </w:rPr>
        <w:t>（Mn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近无色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同排离子颜色先随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加深再变浅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颜色只是</w:t>
      </w:r>
      <w:r>
        <w:rPr>
          <w:rFonts w:hint="eastAsia" w:ascii="Times New Roman" w:hAnsi="Times New Roman" w:eastAsia="Times New Roman" w:cs="Times New Roman"/>
        </w:rPr>
        <w:t>「d-d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跃迁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的表象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推断时看组态即可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80"/>
    <w:bookmarkStart w:id="81" w:name="核心方程式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 xml:space="preserve">核心方程式速查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方程式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Ti </w:t>
            </w:r>
            <w:r>
              <w:rPr>
                <w:rFonts w:hint="eastAsia" w:ascii="Times New Roman" w:hAnsi="Times New Roman" w:eastAsia="FangSong" w:cs="Times New Roman"/>
              </w:rPr>
              <w:t xml:space="preserve">水解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→ TiO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↓ + 4HCl↑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Ti </w:t>
            </w:r>
            <w:r>
              <w:rPr>
                <w:rFonts w:hint="eastAsia" w:ascii="Times New Roman" w:hAnsi="Times New Roman" w:eastAsia="FangSong" w:cs="Times New Roman"/>
              </w:rPr>
              <w:t xml:space="preserve">检验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橘黄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 </w:t>
            </w:r>
            <w:r>
              <w:rPr>
                <w:rFonts w:hint="eastAsia" w:ascii="Times New Roman" w:hAnsi="Times New Roman" w:eastAsia="FangSong" w:cs="Times New Roman"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FangSong" w:cs="Times New Roman"/>
              </w:rPr>
              <w:t>紫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V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FangSong" w:cs="Times New Roman"/>
              </w:rPr>
              <w:t>绿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VO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FangSong" w:cs="Times New Roman"/>
              </w:rPr>
              <w:t>蓝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VO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 </w:t>
            </w:r>
            <w:r>
              <w:rPr>
                <w:rFonts w:hint="eastAsia" w:ascii="Times New Roman" w:hAnsi="Times New Roman" w:eastAsia="FangSong" w:cs="Times New Roman"/>
              </w:rPr>
              <w:t xml:space="preserve">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hint="eastAsia" w:ascii="Times New Roman" w:hAnsi="Times New Roman" w:eastAsia="Times New Roman" w:cs="Times New Roman"/>
              </w:rPr>
              <w:t>+SO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→V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+SO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；V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+½O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→V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 </w:t>
            </w:r>
            <w:r>
              <w:rPr>
                <w:rFonts w:hint="eastAsia" w:ascii="Times New Roman" w:hAnsi="Times New Roman" w:eastAsia="FangSong" w:cs="Times New Roman"/>
              </w:rPr>
              <w:t xml:space="preserve">互变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⇌ 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O（K=4.2×10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14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 </w:t>
            </w:r>
            <w:r>
              <w:rPr>
                <w:rFonts w:hint="eastAsia" w:ascii="Times New Roman" w:hAnsi="Times New Roman" w:eastAsia="FangSong" w:cs="Times New Roman"/>
              </w:rPr>
              <w:t xml:space="preserve">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+ 6Fe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+ 14H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→ 2Cr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+ 6Fe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+ 7H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 </w:t>
            </w:r>
            <w:r>
              <w:rPr>
                <w:rFonts w:hint="eastAsia" w:ascii="Times New Roman" w:hAnsi="Times New Roman" w:eastAsia="FangSong" w:cs="Times New Roman"/>
              </w:rPr>
              <w:t xml:space="preserve">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+ 4H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→ 2CrO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5H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O（</w:t>
            </w:r>
            <w:r>
              <w:rPr>
                <w:rFonts w:hint="eastAsia" w:ascii="Times New Roman" w:hAnsi="Times New Roman" w:eastAsia="FangSong" w:cs="Times New Roman"/>
              </w:rPr>
              <w:t>乙醚层深蓝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Mn </w:t>
            </w:r>
            <w:r>
              <w:rPr>
                <w:rFonts w:hint="eastAsia" w:ascii="Times New Roman" w:hAnsi="Times New Roman" w:eastAsia="FangSong" w:cs="Times New Roman"/>
              </w:rPr>
              <w:t xml:space="preserve">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+ 8H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+ 5e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4H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O（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=+1.51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V）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Mn </w:t>
            </w:r>
            <w:r>
              <w:rPr>
                <w:rFonts w:hint="eastAsia" w:ascii="Times New Roman" w:hAnsi="Times New Roman" w:eastAsia="FangSong" w:cs="Times New Roman"/>
              </w:rPr>
              <w:t xml:space="preserve">中性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+ 3e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↓ + 4OH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Mn </w:t>
            </w:r>
            <w:r>
              <w:rPr>
                <w:rFonts w:hint="eastAsia" w:ascii="Times New Roman" w:hAnsi="Times New Roman" w:eastAsia="FangSong" w:cs="Times New Roman"/>
              </w:rPr>
              <w:t xml:space="preserve">碱性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+ 5NaBiO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+ 14H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→ 2MnO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+ 5Bi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+ 5Na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+ 7H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81"/>
    <w:bookmarkEnd w:id="82"/>
    <w:bookmarkStart w:id="83" w:name="九小结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小结</w:t>
      </w:r>
    </w:p>
    <w:p>
      <w:pPr>
        <w:pStyle w:val="Compact"/>
        <w:numPr>
          <w:ilvl w:val="0"/>
          <w:numId w:val="103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一条主线</w:t>
      </w:r>
      <w:r>
        <w:rPr>
          <w:rFonts w:hint="eastAsia" w:ascii="Times New Roman" w:hAnsi="Times New Roman" w:eastAsia="Times New Roman" w:cs="Times New Roman"/>
        </w:rPr>
        <w:t xml:space="preserve">：Ti→V→Cr→Mn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的化学是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多价态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氧化还原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主线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最高氧化态稳定性递减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氧化性递增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低氧化态稳定性递增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3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钛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第三金属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钝化悖论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热力学活泼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>动力学稳定</w:t>
      </w:r>
      <w:r>
        <w:rPr>
          <w:rFonts w:hint="eastAsia" w:ascii="Times New Roman" w:hAnsi="Times New Roman" w:eastAsia="Times New Roman" w:cs="Times New Roman"/>
        </w:rPr>
        <w:t>）；TiCl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水解白烟</w:t>
      </w:r>
      <w:r>
        <w:rPr>
          <w:rFonts w:hint="eastAsia" w:ascii="Times New Roman" w:hAnsi="Times New Roman" w:eastAsia="Times New Roman" w:cs="Times New Roman"/>
        </w:rPr>
        <w:t>；Ti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Si </w:t>
      </w:r>
      <w:r>
        <w:rPr>
          <w:rFonts w:hint="eastAsia" w:ascii="Times New Roman" w:hAnsi="Times New Roman" w:eastAsia="FangSong" w:cs="Times New Roman"/>
        </w:rPr>
        <w:t xml:space="preserve">都因空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轨道而水解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成氟配离子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3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颜色序列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紫</w:t>
      </w:r>
      <w:r>
        <w:rPr>
          <w:rFonts w:hint="eastAsia" w:ascii="Times New Roman" w:hAnsi="Times New Roman" w:eastAsia="Times New Roman" w:cs="Times New Roman"/>
        </w:rPr>
        <w:t>→V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绿</w:t>
      </w:r>
      <w:r>
        <w:rPr>
          <w:rFonts w:hint="eastAsia" w:ascii="Times New Roman" w:hAnsi="Times New Roman" w:eastAsia="Times New Roman" w:cs="Times New Roman"/>
        </w:rPr>
        <w:t>→VO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蓝</w:t>
      </w:r>
      <w:r>
        <w:rPr>
          <w:rFonts w:hint="eastAsia" w:ascii="Times New Roman" w:hAnsi="Times New Roman" w:eastAsia="Times New Roman" w:cs="Times New Roman"/>
        </w:rPr>
        <w:t>→VO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黄是推断指纹</w:t>
      </w:r>
      <w:r>
        <w:rPr>
          <w:rFonts w:hint="eastAsia" w:ascii="Times New Roman" w:hAnsi="Times New Roman" w:eastAsia="Times New Roman" w:cs="Times New Roman"/>
        </w:rPr>
        <w:t>；V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氧原子搬运工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型催化剂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3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铬</w:t>
      </w:r>
      <w:r>
        <w:rPr>
          <w:rFonts w:hint="eastAsia" w:ascii="Times New Roman" w:hAnsi="Times New Roman" w:eastAsia="Times New Roman" w:cs="Times New Roman"/>
        </w:rPr>
        <w:t>：Cr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绿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动力学惰性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最稳</w:t>
      </w:r>
      <w:r>
        <w:rPr>
          <w:rFonts w:hint="eastAsia" w:ascii="Times New Roman" w:hAnsi="Times New Roman" w:eastAsia="Times New Roman" w:cs="Times New Roman"/>
        </w:rPr>
        <w:t>；Cr(VI)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酸性橙</w:t>
      </w:r>
      <w:r>
        <w:rPr>
          <w:rFonts w:ascii="Times New Roman" w:hAnsi="Times New Roman" w:eastAsia="Times New Roman" w:cs="Times New Roman"/>
        </w:rPr>
        <w:t xml:space="preserve"> 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强氧化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碱性黄</w:t>
      </w:r>
      <w:r>
        <w:rPr>
          <w:rFonts w:ascii="Times New Roman" w:hAnsi="Times New Roman" w:eastAsia="Times New Roman" w:cs="Times New Roman"/>
        </w:rPr>
        <w:t xml:space="preserve"> CrO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弱氧化</w:t>
      </w:r>
      <w:r>
        <w:rPr>
          <w:rFonts w:hint="eastAsia" w:ascii="Times New Roman" w:hAnsi="Times New Roman" w:eastAsia="Times New Roman" w:cs="Times New Roman"/>
        </w:rPr>
        <w:t>；CrO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Cr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+6。</w:t>
      </w:r>
    </w:p>
    <w:p>
      <w:pPr>
        <w:pStyle w:val="Compact"/>
        <w:numPr>
          <w:ilvl w:val="0"/>
          <w:numId w:val="103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锰</w:t>
      </w:r>
      <w:r>
        <w:rPr>
          <w:rFonts w:hint="eastAsia" w:ascii="Times New Roman" w:hAnsi="Times New Roman" w:eastAsia="Times New Roman" w:cs="Times New Roman"/>
        </w:rPr>
        <w:t>：KMnO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还原产物由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决定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；Mn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半满最稳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3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方法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任何过渡金属推断题都走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颜色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价态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介质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三联动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先判信号再配平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3"/>
    <w:bookmarkStart w:id="88" w:name="十核心公式速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核心公式速查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考前一张纸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按元素模块查判据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易错提醒与正文各节</w:t>
      </w:r>
      <w:r>
        <w:rPr>
          <w:rFonts w:ascii="Times New Roman" w:hAnsi="Times New Roman" w:eastAsia="Times New Roman" w:cs="Times New Roman"/>
        </w:rPr>
        <w:t xml:space="preserve"> [!warning] </w:t>
      </w:r>
      <w:r>
        <w:rPr>
          <w:rFonts w:hint="eastAsia" w:ascii="Times New Roman" w:hAnsi="Times New Roman" w:eastAsia="FangSong" w:cs="Times New Roman"/>
        </w:rPr>
        <w:t>呼应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84" w:name="钛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钛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Ti </w:t>
            </w:r>
            <w:r>
              <w:rPr>
                <w:rFonts w:hint="eastAsia" w:ascii="Times New Roman" w:hAnsi="Times New Roman" w:eastAsia="FangSong" w:cs="Times New Roman"/>
              </w:rPr>
              <w:t>热力学活泼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1.63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V）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钝化是动力学惰性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「Ti </w:t>
            </w:r>
            <w:r>
              <w:rPr>
                <w:rFonts w:hint="eastAsia" w:ascii="Times New Roman" w:hAnsi="Times New Roman" w:eastAsia="FangSong" w:cs="Times New Roman"/>
              </w:rPr>
              <w:t>不活泼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氯化</w:t>
            </w:r>
            <w:r>
              <w:rPr>
                <w:rFonts w:hint="eastAsia" w:ascii="Times New Roman" w:hAnsi="Times New Roman" w:eastAsia="Times New Roman" w:cs="Times New Roman"/>
              </w:rPr>
              <w:t>—</w:t>
            </w:r>
            <w:r>
              <w:rPr>
                <w:rFonts w:hint="eastAsia" w:ascii="Times New Roman" w:hAnsi="Times New Roman" w:eastAsia="FangSong" w:cs="Times New Roman"/>
              </w:rPr>
              <w:t>镁还原法制</w:t>
            </w:r>
            <w:r>
              <w:rPr>
                <w:rFonts w:ascii="Times New Roman" w:hAnsi="Times New Roman" w:eastAsia="Times New Roman" w:cs="Times New Roman"/>
              </w:rPr>
              <w:t xml:space="preserve"> Ti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碳还原会被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TiC「</w:t>
            </w:r>
            <w:r>
              <w:rPr>
                <w:rFonts w:hint="eastAsia" w:ascii="Times New Roman" w:hAnsi="Times New Roman" w:eastAsia="FangSong" w:cs="Times New Roman"/>
              </w:rPr>
              <w:t>截胡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工业用</w:t>
            </w:r>
            <w:r>
              <w:rPr>
                <w:rFonts w:ascii="Times New Roman" w:hAnsi="Times New Roman" w:eastAsia="Times New Roman" w:cs="Times New Roman"/>
              </w:rPr>
              <w:t xml:space="preserve"> Mg </w:t>
            </w:r>
            <w:r>
              <w:rPr>
                <w:rFonts w:hint="eastAsia" w:ascii="Times New Roman" w:hAnsi="Times New Roman" w:eastAsia="FangSong" w:cs="Times New Roman"/>
              </w:rPr>
              <w:t xml:space="preserve">还原</w:t>
            </w:r>
            <w:r>
              <w:rPr>
                <w:rFonts w:ascii="Times New Roman" w:hAnsi="Times New Roman" w:eastAsia="Times New Roman" w:cs="Times New Roman"/>
              </w:rPr>
              <w:t xml:space="preserve"> TiCl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多为氧桥</w:t>
            </w:r>
            <w:r>
              <w:rPr>
                <w:rFonts w:ascii="Times New Roman" w:hAnsi="Times New Roman" w:eastAsia="Times New Roman" w:cs="Times New Roman"/>
              </w:rPr>
              <w:t xml:space="preserve"> Ti-O-Ti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仅少数特例有真正</w:t>
            </w:r>
            <w:r>
              <w:rPr>
                <w:rFonts w:ascii="Times New Roman" w:hAnsi="Times New Roman" w:eastAsia="Times New Roman" w:cs="Times New Roman"/>
              </w:rPr>
              <w:t xml:space="preserve"> Ti=O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见</w:t>
            </w:r>
            <w:r>
              <w:rPr>
                <w:rFonts w:ascii="Times New Roman" w:hAnsi="Times New Roman" w:eastAsia="Times New Roman" w:cs="Times New Roman"/>
              </w:rPr>
              <w:t xml:space="preserve"> TiO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就画双键是错的</w:t>
            </w:r>
          </w:p>
        </w:tc>
      </w:tr>
    </w:tbl>
    <w:bookmarkEnd w:id="84"/>
    <w:bookmarkStart w:id="85" w:name="钒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钒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颜色序列</w:t>
            </w:r>
            <w:r>
              <w:rPr>
                <w:rFonts w:hint="eastAsia" w:ascii="Times New Roman" w:hAnsi="Times New Roman" w:eastAsia="Times New Roman" w:cs="Times New Roman"/>
              </w:rPr>
              <w:t>：V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FangSong" w:cs="Times New Roman"/>
              </w:rPr>
              <w:t>紫</w:t>
            </w:r>
            <w:r>
              <w:rPr>
                <w:rFonts w:hint="eastAsia" w:ascii="Times New Roman" w:hAnsi="Times New Roman" w:eastAsia="Times New Roman" w:cs="Times New Roman"/>
              </w:rPr>
              <w:t>→V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FangSong" w:cs="Times New Roman"/>
              </w:rPr>
              <w:t>绿</w:t>
            </w:r>
            <w:r>
              <w:rPr>
                <w:rFonts w:hint="eastAsia" w:ascii="Times New Roman" w:hAnsi="Times New Roman" w:eastAsia="Times New Roman" w:cs="Times New Roman"/>
              </w:rPr>
              <w:t>→VO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FangSong" w:cs="Times New Roman"/>
              </w:rPr>
              <w:t>蓝</w:t>
            </w:r>
            <w:r>
              <w:rPr>
                <w:rFonts w:hint="eastAsia" w:ascii="Times New Roman" w:hAnsi="Times New Roman" w:eastAsia="Times New Roman" w:cs="Times New Roman"/>
              </w:rPr>
              <w:t>→VO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推断指纹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还原方向是黄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蓝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绿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紫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V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催化</w:t>
            </w:r>
            <w:r>
              <w:rPr>
                <w:rFonts w:ascii="Times New Roman" w:hAnsi="Times New Roman" w:eastAsia="Times New Roman" w:cs="Times New Roman"/>
              </w:rPr>
              <w:t xml:space="preserve"> 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氧原子搬运工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催化循环</w:t>
            </w:r>
            <w:r>
              <w:rPr>
                <w:rFonts w:ascii="Times New Roman" w:hAnsi="Times New Roman" w:eastAsia="Times New Roman" w:cs="Times New Roman"/>
              </w:rPr>
              <w:t xml:space="preserve"> V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↔V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</w:tr>
    </w:tbl>
    <w:bookmarkEnd w:id="85"/>
    <w:bookmarkStart w:id="86" w:name="铬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铬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 </w:t>
            </w:r>
            <w:r>
              <w:rPr>
                <w:rFonts w:hint="eastAsia" w:ascii="Times New Roman" w:hAnsi="Times New Roman" w:eastAsia="FangSong" w:cs="Times New Roman"/>
              </w:rPr>
              <w:t xml:space="preserve">电子构型</w:t>
            </w:r>
            <w:r>
              <w:rPr>
                <w:rFonts w:ascii="Times New Roman" w:hAnsi="Times New Roman" w:eastAsia="Times New Roman" w:cs="Times New Roman"/>
              </w:rPr>
              <w:t xml:space="preserve"> 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半满</w:t>
            </w:r>
            <w:r>
              <w:rPr>
                <w:rFonts w:ascii="Times New Roman" w:hAnsi="Times New Roman" w:eastAsia="Times New Roman" w:cs="Times New Roman"/>
              </w:rPr>
              <w:t xml:space="preserve"> 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「3d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4s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Cr(VI)：</w:t>
            </w:r>
            <w:r>
              <w:rPr>
                <w:rFonts w:hint="eastAsia" w:ascii="Times New Roman" w:hAnsi="Times New Roman" w:eastAsia="FangSong" w:cs="Times New Roman"/>
              </w:rPr>
              <w:t>酸性</w:t>
            </w:r>
            <w:r>
              <w:rPr>
                <w:rFonts w:ascii="Times New Roman" w:hAnsi="Times New Roman" w:eastAsia="Times New Roman" w:cs="Times New Roman"/>
              </w:rPr>
              <w:t xml:space="preserve"> 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强氧化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碱性</w:t>
            </w:r>
            <w:r>
              <w:rPr>
                <w:rFonts w:ascii="Times New Roman" w:hAnsi="Times New Roman" w:eastAsia="Times New Roman" w:cs="Times New Roman"/>
              </w:rPr>
              <w:t xml:space="preserve"> 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弱氧化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介质决定氧化性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所有</w:t>
            </w:r>
            <w:r>
              <w:rPr>
                <w:rFonts w:ascii="Times New Roman" w:hAnsi="Times New Roman" w:eastAsia="Times New Roman" w:cs="Times New Roman"/>
              </w:rPr>
              <w:t xml:space="preserve"> Cr(VI) </w:t>
            </w:r>
            <w:r>
              <w:rPr>
                <w:rFonts w:hint="eastAsia" w:ascii="Times New Roman" w:hAnsi="Times New Roman" w:eastAsia="FangSong" w:cs="Times New Roman"/>
              </w:rPr>
              <w:t>都强氧化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新鲜</w:t>
            </w:r>
            <w:r>
              <w:rPr>
                <w:rFonts w:ascii="Times New Roman" w:hAnsi="Times New Roman" w:eastAsia="Times New Roman" w:cs="Times New Roman"/>
              </w:rPr>
              <w:t xml:space="preserve"> [Cr(H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淡紫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久置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常见盐才绿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「Cr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一律绿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BaCrO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黄色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铬酸钡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BaSO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白色区分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  <w:r>
              <w:rPr>
                <w:rFonts w:ascii="Times New Roman" w:hAnsi="Times New Roman" w:eastAsia="Times New Roman" w:cs="Times New Roman"/>
              </w:rPr>
              <w:t xml:space="preserve"> Cr </w:t>
            </w: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  <w:r>
              <w:rPr>
                <w:rFonts w:ascii="Times New Roman" w:hAnsi="Times New Roman" w:eastAsia="Times New Roman" w:cs="Times New Roman"/>
              </w:rPr>
              <w:t xml:space="preserve"> +10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= CrO(O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两个过氧根</w:t>
            </w:r>
            <w:r>
              <w:rPr>
                <w:rFonts w:ascii="Times New Roman" w:hAnsi="Times New Roman" w:eastAsia="Times New Roman" w:cs="Times New Roman"/>
              </w:rPr>
              <w:t xml:space="preserve"> 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Cr = +6</w:t>
            </w:r>
          </w:p>
        </w:tc>
      </w:tr>
    </w:tbl>
    <w:bookmarkEnd w:id="86"/>
    <w:bookmarkStart w:id="87" w:name="锰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还原产物由</w:t>
            </w:r>
            <w:r>
              <w:rPr>
                <w:rFonts w:ascii="Times New Roman" w:hAnsi="Times New Roman" w:eastAsia="Times New Roman" w:cs="Times New Roman"/>
              </w:rPr>
              <w:t xml:space="preserve"> pH </w:t>
            </w:r>
            <w:r>
              <w:rPr>
                <w:rFonts w:hint="eastAsia" w:ascii="Times New Roman" w:hAnsi="Times New Roman" w:eastAsia="FangSong" w:cs="Times New Roman"/>
              </w:rPr>
              <w:t xml:space="preserve">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Mn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中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</w:t>
            </w:r>
            <w:r>
              <w:rPr>
                <w:rFonts w:ascii="Times New Roman" w:hAnsi="Times New Roman" w:eastAsia="Times New Roman" w:cs="Times New Roman"/>
              </w:rPr>
              <w:t xml:space="preserve"> 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介质变了产物变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淡粉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近无色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半满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「Mn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无色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不准确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碱性产物记成</w:t>
            </w:r>
            <w:r>
              <w:rPr>
                <w:rFonts w:ascii="Times New Roman" w:hAnsi="Times New Roman" w:eastAsia="Times New Roman" w:cs="Times New Roman"/>
              </w:rPr>
              <w:t xml:space="preserve"> 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强碱介质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碱性产物是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MnO</w:t>
            </w:r>
            <w:r>
              <w:rPr>
                <w:rFonts w:hint="eastAsia" w:ascii="Times New Roman" w:hAnsi="Times New Roman" w:eastAsia="Times New Roman" w:cs="Times New Roman"/>
                <w:b/>
                <w:bCs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b/>
                <w:bCs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绿色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所有反应都是催化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催化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/KClO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制</w:t>
            </w:r>
            <w:r>
              <w:rPr>
                <w:rFonts w:ascii="Times New Roman" w:hAnsi="Times New Roman" w:eastAsia="Times New Roman" w:cs="Times New Roman"/>
              </w:rPr>
              <w:t xml:space="preserve"> 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时是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氧化剂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非催化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87"/>
    <w:bookmarkEnd w:id="88"/>
    <w:bookmarkStart w:id="93" w:name="十一练习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</w:t>
      </w:r>
    </w:p>
    <w:bookmarkStart w:id="89" w:name="基础巩固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基础巩固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TiCl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水解的反应方程式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并解释为什么产生白色烟雾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默写钒的多价态颜色序列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V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标出对应氧化态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CrO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>/Cr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的酸碱互变平衡方程式与平衡常数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说明颜色变化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在酸性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中性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强碱性条件下与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反应的离子方程式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的两种鉴定方法的离子方程式</w:t>
      </w:r>
      <w:r>
        <w:rPr>
          <w:rFonts w:hint="eastAsia" w:ascii="Times New Roman" w:hAnsi="Times New Roman" w:eastAsia="Times New Roman" w:cs="Times New Roman"/>
        </w:rPr>
        <w:t>（NaBiO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法与</w:t>
      </w:r>
      <w:r>
        <w:rPr>
          <w:rFonts w:ascii="Times New Roman" w:hAnsi="Times New Roman" w:eastAsia="Times New Roman" w:cs="Times New Roman"/>
        </w:rPr>
        <w:t xml:space="preserve"> (NH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法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89"/>
    <w:bookmarkStart w:id="90" w:name="竞赛入门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竞赛入门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Ti </w:t>
      </w:r>
      <w:r>
        <w:rPr>
          <w:rFonts w:hint="eastAsia" w:ascii="Times New Roman" w:hAnsi="Times New Roman" w:eastAsia="FangSong" w:cs="Times New Roman"/>
        </w:rPr>
        <w:t>不能用碳还原冶炼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写出工业氯化法的两步反应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比较</w:t>
      </w:r>
      <w:r>
        <w:rPr>
          <w:rFonts w:ascii="Times New Roman" w:hAnsi="Times New Roman" w:eastAsia="Times New Roman" w:cs="Times New Roman"/>
        </w:rPr>
        <w:t xml:space="preserve"> Cr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的异同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ascii="Times New Roman" w:hAnsi="Times New Roman" w:eastAsia="Times New Roman" w:cs="Times New Roman"/>
        </w:rPr>
        <w:t xml:space="preserve"> Cr(III) </w:t>
      </w:r>
      <w:r>
        <w:rPr>
          <w:rFonts w:hint="eastAsia" w:ascii="Times New Roman" w:hAnsi="Times New Roman" w:eastAsia="FangSong" w:cs="Times New Roman"/>
        </w:rPr>
        <w:t>动力学惰性的表现与原因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解释</w:t>
      </w:r>
      <w:r>
        <w:rPr>
          <w:rFonts w:ascii="Times New Roman" w:hAnsi="Times New Roman" w:eastAsia="Times New Roman" w:cs="Times New Roman"/>
        </w:rPr>
        <w:t xml:space="preserve"> V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为什么是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催化剂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却不被消耗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写出接触法催化循环两步反应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Cr(VI) </w:t>
      </w:r>
      <w:r>
        <w:rPr>
          <w:rFonts w:hint="eastAsia" w:ascii="Times New Roman" w:hAnsi="Times New Roman" w:eastAsia="FangSong" w:cs="Times New Roman"/>
        </w:rPr>
        <w:t xml:space="preserve">废液为什么用</w:t>
      </w:r>
      <w:r>
        <w:rPr>
          <w:rFonts w:ascii="Times New Roman" w:hAnsi="Times New Roman" w:eastAsia="Times New Roman" w:cs="Times New Roman"/>
        </w:rPr>
        <w:t xml:space="preserve"> FeSO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处理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写出离子方程式并配平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已知一溶液为紫色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加酸后紫色褪去得近无色溶液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再加碱并滴加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出现绿色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判断最可能含哪种元素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物种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写出各步反应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90"/>
    <w:bookmarkStart w:id="91" w:name="真题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真题挑战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37 </w:t>
      </w:r>
      <w:r>
        <w:rPr>
          <w:rFonts w:hint="eastAsia" w:ascii="Times New Roman" w:hAnsi="Times New Roman" w:eastAsia="FangSong" w:cs="Times New Roman"/>
          <w:b/>
          <w:bCs/>
        </w:rPr>
        <w:t xml:space="preserve">届</w:t>
      </w:r>
      <w:r>
        <w:rPr>
          <w:rFonts w:ascii="Times New Roman" w:hAnsi="Times New Roman" w:eastAsia="Times New Roman" w:cs="Times New Roman"/>
          <w:b/>
          <w:bCs/>
        </w:rPr>
        <w:t xml:space="preserve"> Q3</w:t>
      </w:r>
      <w:r>
        <w:rPr>
          <w:rFonts w:hint="eastAsia" w:ascii="Times New Roman" w:hAnsi="Times New Roman" w:eastAsia="Times New Roman" w:cs="Times New Roman"/>
        </w:rPr>
        <w:t>：LiMn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Mn </w:t>
      </w:r>
      <w:r>
        <w:rPr>
          <w:rFonts w:hint="eastAsia" w:ascii="Times New Roman" w:hAnsi="Times New Roman" w:eastAsia="FangSong" w:cs="Times New Roman"/>
        </w:rPr>
        <w:t>的平均氧化态是多少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8MnO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+ 2Li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高温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的完整方程式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产物含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LiMn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上中过渡金属习题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重铬酸铵</w:t>
      </w:r>
      <w:r>
        <w:rPr>
          <w:rFonts w:ascii="Times New Roman" w:hAnsi="Times New Roman" w:eastAsia="Times New Roman" w:cs="Times New Roman"/>
        </w:rPr>
        <w:t xml:space="preserve"> (NH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加热分解为灰绿色固体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无色无味气体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Mg </w:t>
      </w:r>
      <w:r>
        <w:rPr>
          <w:rFonts w:hint="eastAsia" w:ascii="Times New Roman" w:hAnsi="Times New Roman" w:eastAsia="FangSong" w:cs="Times New Roman"/>
        </w:rPr>
        <w:t xml:space="preserve">反应生成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写出分解方程式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真题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无机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过渡金属颜色</w:t>
      </w:r>
      <w:r>
        <w:rPr>
          <w:rFonts w:hint="eastAsia" w:ascii="Times New Roman" w:hAnsi="Times New Roman" w:eastAsia="Times New Roman" w:cs="Times New Roman"/>
          <w:b/>
          <w:bCs/>
        </w:rPr>
        <w:t>-001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用晶体场理论定性解释</w:t>
      </w:r>
      <w:r>
        <w:rPr>
          <w:rFonts w:ascii="Times New Roman" w:hAnsi="Times New Roman" w:eastAsia="Times New Roman" w:cs="Times New Roman"/>
        </w:rPr>
        <w:t xml:space="preserve"> V </w:t>
      </w:r>
      <w:r>
        <w:rPr>
          <w:rFonts w:hint="eastAsia" w:ascii="Times New Roman" w:hAnsi="Times New Roman" w:eastAsia="FangSong" w:cs="Times New Roman"/>
        </w:rPr>
        <w:t>的多价态颜色序列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价态越高颜色越浅</w:t>
      </w:r>
      <w:r>
        <w:rPr>
          <w:rFonts w:hint="eastAsia" w:ascii="Times New Roman" w:hAnsi="Times New Roman" w:eastAsia="Times New Roman" w:cs="Times New Roman"/>
        </w:rPr>
        <w:t>」。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上中过渡金属习题</w:t>
      </w:r>
      <w:r>
        <w:rPr>
          <w:rFonts w:hint="eastAsia" w:ascii="Times New Roman" w:hAnsi="Times New Roman" w:eastAsia="Times New Roman" w:cs="Times New Roman"/>
        </w:rPr>
        <w:t>：CrO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中铬的氧化态是多少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ascii="Times New Roman" w:hAnsi="Times New Roman" w:eastAsia="Times New Roman" w:cs="Times New Roman"/>
        </w:rPr>
        <w:t xml:space="preserve"> CrO(O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结构并说明判断依据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综合推断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某白色固体溶于水得无色溶液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无沉淀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酸化后加入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出现黄色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Ba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得黄色沉淀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另一支试管中加入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与乙醚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上层深蓝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推断白色固体成分并写出关键反应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91"/>
    <w:bookmarkStart w:id="92" w:name="参考答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TiCl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TiO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↓ + 4HCl↑。Ti</w:t>
      </w:r>
      <w:r>
        <w:rPr>
          <w:rFonts w:ascii="Times New Roman" w:hAnsi="Times New Roman" w:eastAsia="Times New Roman" w:cs="Times New Roman"/>
          <w:vertAlign w:val="superscript"/>
        </w:rPr>
        <w:t>4+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电荷高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半径小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对水分子强极化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剧烈水解</w:t>
      </w:r>
      <w:r>
        <w:rPr>
          <w:rFonts w:hint="eastAsia" w:ascii="Times New Roman" w:hAnsi="Times New Roman" w:eastAsia="Times New Roman" w:cs="Times New Roman"/>
        </w:rPr>
        <w:t>，HCl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遇水蒸气成白色酸雾</w:t>
      </w:r>
      <w:r>
        <w:rPr>
          <w:rFonts w:hint="eastAsia" w:ascii="Times New Roman" w:hAnsi="Times New Roman" w:eastAsia="Times New Roman" w:cs="Times New Roman"/>
        </w:rPr>
        <w:t>（TiO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·nH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胶粒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 xml:space="preserve">HCl）。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紫</w:t>
      </w:r>
      <w:r>
        <w:rPr>
          <w:rFonts w:hint="eastAsia" w:ascii="Times New Roman" w:hAnsi="Times New Roman" w:eastAsia="Times New Roman" w:cs="Times New Roman"/>
        </w:rPr>
        <w:t>,+2)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绿</w:t>
      </w:r>
      <w:r>
        <w:rPr>
          <w:rFonts w:hint="eastAsia" w:ascii="Times New Roman" w:hAnsi="Times New Roman" w:eastAsia="Times New Roman" w:cs="Times New Roman"/>
        </w:rPr>
        <w:t>,+3)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VO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蓝</w:t>
      </w:r>
      <w:r>
        <w:rPr>
          <w:rFonts w:hint="eastAsia" w:ascii="Times New Roman" w:hAnsi="Times New Roman" w:eastAsia="Times New Roman" w:cs="Times New Roman"/>
        </w:rPr>
        <w:t>,+4)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VO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,+5)。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⇌ 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橙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O，K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4.2×10</w:t>
      </w:r>
      <w:r>
        <w:rPr>
          <w:rFonts w:hint="eastAsia" w:ascii="Times New Roman" w:hAnsi="Times New Roman" w:eastAsia="Times New Roman" w:cs="Times New Roman"/>
          <w:vertAlign w:val="superscript"/>
        </w:rPr>
        <w:t>14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加酸变橙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加碱变黄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酸性</w:t>
      </w:r>
      <w:r>
        <w:rPr>
          <w:rFonts w:hint="eastAsia" w:ascii="Times New Roman" w:hAnsi="Times New Roman" w:eastAsia="Times New Roman" w:cs="Times New Roman"/>
        </w:rPr>
        <w:t>：2MnO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+ 5SO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+ 6H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2Mn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+ 5SO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3H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</w:t>
      </w:r>
      <w:r>
        <w:rPr>
          <w:rFonts w:hint="eastAsia" w:ascii="Times New Roman" w:hAnsi="Times New Roman" w:eastAsia="FangSong" w:cs="Times New Roman"/>
        </w:rPr>
        <w:t>中性</w:t>
      </w:r>
      <w:r>
        <w:rPr>
          <w:rFonts w:hint="eastAsia" w:ascii="Times New Roman" w:hAnsi="Times New Roman" w:eastAsia="Times New Roman" w:cs="Times New Roman"/>
        </w:rPr>
        <w:t>：2MnO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+ 3SO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2MnO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↓ + 3SO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强碱</w:t>
      </w:r>
      <w:r>
        <w:rPr>
          <w:rFonts w:hint="eastAsia" w:ascii="Times New Roman" w:hAnsi="Times New Roman" w:eastAsia="Times New Roman" w:cs="Times New Roman"/>
        </w:rPr>
        <w:t>：2MnO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+ 2OH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2MnO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2Mn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+ 5NaBiO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+ 14H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2MnO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+ 5Bi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+ 5Na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7H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O；2Mn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+ 5S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+ 8H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2MnO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+ 10SO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+ 16H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Ti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生成更稳定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TiC（</w:t>
      </w:r>
      <w:r>
        <w:rPr>
          <w:rFonts w:hint="eastAsia" w:ascii="Times New Roman" w:hAnsi="Times New Roman" w:eastAsia="FangSong" w:cs="Times New Roman"/>
        </w:rPr>
        <w:t>截胡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碳还原路线被热力学阻断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工业</w:t>
      </w:r>
      <w:r>
        <w:rPr>
          <w:rFonts w:hint="eastAsia" w:ascii="Times New Roman" w:hAnsi="Times New Roman" w:eastAsia="Times New Roman" w:cs="Times New Roman"/>
        </w:rPr>
        <w:t>：TiO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+ 2C 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高温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ascii="Times New Roman" w:hAnsi="Times New Roman" w:eastAsia="Times New Roman" w:cs="Times New Roman"/>
        </w:rPr>
        <w:t xml:space="preserve"> TiCl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2CO；TiCl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+ 2Mg → Ti + 2MgCl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同为两性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氢氧化物均溶于过量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Cr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有色</w:t>
      </w:r>
      <w:r>
        <w:rPr>
          <w:rFonts w:hint="eastAsia" w:ascii="Times New Roman" w:hAnsi="Times New Roman" w:eastAsia="Times New Roman" w:cs="Times New Roman"/>
        </w:rPr>
        <w:t>、d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动力学惰性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配体交换半衰期</w:t>
      </w:r>
      <w:r>
        <w:rPr>
          <w:rFonts w:ascii="Times New Roman" w:hAnsi="Times New Roman" w:eastAsia="Times New Roman" w:cs="Times New Roman"/>
        </w:rPr>
        <w:t xml:space="preserve"> ~10</w:t>
      </w:r>
      <w:r>
        <w:rPr>
          <w:rFonts w:ascii="Times New Roman" w:hAnsi="Times New Roman" w:eastAsia="Times New Roman" w:cs="Times New Roman"/>
          <w:vertAlign w:val="super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s，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1–3 </w:t>
      </w:r>
      <w:r>
        <w:rPr>
          <w:rFonts w:hint="eastAsia" w:ascii="Times New Roman" w:hAnsi="Times New Roman" w:eastAsia="FangSong" w:cs="Times New Roman"/>
        </w:rPr>
        <w:t>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水合异构体可分离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碱性可被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Cr(VI)；Al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配体交换快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无还原性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催化剂每步都参与</w:t>
      </w:r>
      <w:r>
        <w:rPr>
          <w:rFonts w:hint="eastAsia" w:ascii="Times New Roman" w:hAnsi="Times New Roman" w:eastAsia="Times New Roman" w:cs="Times New Roman"/>
        </w:rPr>
        <w:t>：V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+SO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→V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+SO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（V</w:t>
      </w:r>
      <w:r>
        <w:rPr>
          <w:rFonts w:hint="eastAsia" w:ascii="Times New Roman" w:hAnsi="Times New Roman" w:eastAsia="Times New Roman" w:cs="Times New Roman"/>
          <w:vertAlign w:val="superscript"/>
        </w:rPr>
        <w:t>5+</w:t>
      </w:r>
      <w:r>
        <w:rPr>
          <w:rFonts w:hint="eastAsia" w:ascii="Times New Roman" w:hAnsi="Times New Roman" w:eastAsia="Times New Roman" w:cs="Times New Roman"/>
        </w:rPr>
        <w:t>→V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hint="eastAsia" w:ascii="Times New Roman" w:hAnsi="Times New Roman" w:eastAsia="Times New Roman" w:cs="Times New Roman"/>
        </w:rPr>
        <w:t>），V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+½O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→V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再生</w:t>
      </w:r>
      <w:r>
        <w:rPr>
          <w:rFonts w:hint="eastAsia" w:ascii="Times New Roman" w:hAnsi="Times New Roman" w:eastAsia="Times New Roman" w:cs="Times New Roman"/>
        </w:rPr>
        <w:t>）。V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的净变化为零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是氧原子搬运工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不是旁观者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Cr(VI) </w:t>
      </w:r>
      <w:r>
        <w:rPr>
          <w:rFonts w:hint="eastAsia" w:ascii="Times New Roman" w:hAnsi="Times New Roman" w:eastAsia="FangSong" w:cs="Times New Roman"/>
        </w:rPr>
        <w:t>有毒且强氧化</w:t>
      </w:r>
      <w:r>
        <w:rPr>
          <w:rFonts w:hint="eastAsia" w:ascii="Times New Roman" w:hAnsi="Times New Roman" w:eastAsia="Times New Roman" w:cs="Times New Roman"/>
        </w:rPr>
        <w:t>，Fe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将其还原为无毒的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：Cr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+ 6Fe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+ 14H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2Cr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+ 6Fe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+ 7H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紫色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加酸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近无色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加碱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强碱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绿色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：MnO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+8H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+5e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→Mn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+4H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+e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→MnO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Li(+1)，O(−2)×4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平均氧化态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x：1+2x−8=0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x=+3.5（Mn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Mn</w:t>
      </w:r>
      <w:r>
        <w:rPr>
          <w:rFonts w:ascii="Times New Roman" w:hAnsi="Times New Roman" w:eastAsia="Times New Roman" w:cs="Times New Roman"/>
          <w:vertAlign w:val="superscript"/>
        </w:rPr>
        <w:t>4+</w:t>
      </w:r>
      <w:r>
        <w:rPr>
          <w:rFonts w:ascii="Times New Roman" w:hAnsi="Times New Roman" w:eastAsia="Times New Roman" w:cs="Times New Roman"/>
        </w:rPr>
        <w:t xml:space="preserve"> 1:1 </w:t>
      </w:r>
      <w:r>
        <w:rPr>
          <w:rFonts w:hint="eastAsia" w:ascii="Times New Roman" w:hAnsi="Times New Roman" w:eastAsia="FangSong" w:cs="Times New Roman"/>
        </w:rPr>
        <w:t>混合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方程式</w:t>
      </w:r>
      <w:r>
        <w:rPr>
          <w:rFonts w:hint="eastAsia" w:ascii="Times New Roman" w:hAnsi="Times New Roman" w:eastAsia="Times New Roman" w:cs="Times New Roman"/>
        </w:rPr>
        <w:t>：8MnO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+ 2Li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高温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ascii="Times New Roman" w:hAnsi="Times New Roman" w:eastAsia="Times New Roman" w:cs="Times New Roman"/>
        </w:rPr>
        <w:t xml:space="preserve"> 4LiMn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+ 2CO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↑ +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↑。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 xml:space="preserve"> →△→ 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↑ + </w:t>
      </w:r>
      <w:r>
        <w:rPr>
          <w:rFonts w:hint="eastAsia" w:ascii="Times New Roman" w:hAnsi="Times New Roman" w:eastAsia="Times New Roman" w:cs="Times New Roman"/>
        </w:rPr>
        <w:t>4H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</w:rPr>
        <w:t>橙红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灰绿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无色无味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Mg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价态越高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电子越少</w:t>
      </w:r>
      <w:r>
        <w:rPr>
          <w:rFonts w:hint="eastAsia" w:ascii="Times New Roman" w:hAnsi="Times New Roman" w:eastAsia="Times New Roman" w:cs="Times New Roman"/>
        </w:rPr>
        <w:t>：V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(d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VO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(d</w:t>
      </w:r>
      <w:r>
        <w:rPr>
          <w:rFonts w:ascii="Times New Roman" w:hAnsi="Times New Roman" w:eastAsia="Times New Roman" w:cs="Times New Roman"/>
          <w:vertAlign w:val="superscript"/>
        </w:rPr>
        <w:t>0</w:t>
      </w:r>
      <w:r>
        <w:rPr>
          <w:rFonts w:ascii="Times New Roman" w:hAnsi="Times New Roman" w:eastAsia="Times New Roman" w:cs="Times New Roman"/>
        </w:rPr>
        <w:t xml:space="preserve">)。d-d </w:t>
      </w:r>
      <w:r>
        <w:rPr>
          <w:rFonts w:hint="eastAsia" w:ascii="Times New Roman" w:hAnsi="Times New Roman" w:eastAsia="FangSong" w:cs="Times New Roman"/>
        </w:rPr>
        <w:t>跃迁吸收的变化使补色红移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蓝移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高价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电子少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跃迁能级变化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呈现颜色变浅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紫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）。（</w:t>
      </w:r>
      <w:r>
        <w:rPr>
          <w:rFonts w:hint="eastAsia" w:ascii="Times New Roman" w:hAnsi="Times New Roman" w:eastAsia="FangSong" w:cs="Times New Roman"/>
        </w:rPr>
        <w:t>定性即可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具体颜色需实验确认</w:t>
      </w:r>
      <w:r>
        <w:rPr>
          <w:rFonts w:hint="eastAsia" w:ascii="Times New Roman" w:hAnsi="Times New Roman" w:eastAsia="Times New Roman" w:cs="Times New Roman"/>
        </w:rPr>
        <w:t>。）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Cr = </w:t>
      </w:r>
      <w:r>
        <w:rPr>
          <w:rFonts w:hint="eastAsia" w:ascii="Times New Roman" w:hAnsi="Times New Roman" w:eastAsia="Times New Roman" w:cs="Times New Roman"/>
        </w:rPr>
        <w:t>+6。CrO(O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两个过氧根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−2（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−4），</w:t>
      </w:r>
      <w:r>
        <w:rPr>
          <w:rFonts w:hint="eastAsia" w:ascii="Times New Roman" w:hAnsi="Times New Roman" w:eastAsia="FangSong" w:cs="Times New Roman"/>
        </w:rPr>
        <w:t>一个端基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−2，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Cr = </w:t>
      </w:r>
      <w:r>
        <w:rPr>
          <w:rFonts w:hint="eastAsia" w:ascii="Times New Roman" w:hAnsi="Times New Roman" w:eastAsia="Times New Roman" w:cs="Times New Roman"/>
        </w:rPr>
        <w:t>+6（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+10）。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白色固体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酸化后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：2CrO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+2H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→Cr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+H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+4H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+2H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→2CrO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+5H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</w:rPr>
        <w:t>乙醚层深蓝</w:t>
      </w:r>
      <w:r>
        <w:rPr>
          <w:rFonts w:hint="eastAsia" w:ascii="Times New Roman" w:hAnsi="Times New Roman" w:eastAsia="Times New Roman" w:cs="Times New Roman"/>
        </w:rPr>
        <w:t>）；Ba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+CrO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→BaCrO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↓（</w:t>
      </w:r>
      <w:r>
        <w:rPr>
          <w:rFonts w:hint="eastAsia" w:ascii="Times New Roman" w:hAnsi="Times New Roman" w:eastAsia="FangSong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2"/>
    <w:bookmarkEnd w:id="93"/>
    <w:bookmarkStart w:id="94" w:name="延伸阅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延伸阅读</w:t>
      </w:r>
    </w:p>
    <w:p>
      <w:pPr>
        <w:pStyle w:val="Compact"/>
        <w:numPr>
          <w:ilvl w:val="0"/>
          <w:numId w:val="103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对应专题页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过渡金属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钛钒铬锰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2-1~2-6、</w:t>
      </w:r>
      <w:r>
        <w:rPr>
          <w:rFonts w:hint="eastAsia" w:ascii="Times New Roman" w:hAnsi="Times New Roman" w:eastAsia="FangSong" w:cs="Times New Roman"/>
        </w:rPr>
        <w:t>信号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FangSong" w:cs="Times New Roman"/>
        </w:rPr>
        <w:t>响应矩阵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1-3）</w:t>
      </w:r>
    </w:p>
    <w:p>
      <w:pPr>
        <w:pStyle w:val="Compact"/>
        <w:numPr>
          <w:ilvl w:val="0"/>
          <w:numId w:val="103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上节衔接讲义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/5-</w:t>
      </w:r>
      <w:r>
        <w:rPr>
          <w:rFonts w:hint="eastAsia" w:ascii="Times New Roman" w:hAnsi="Times New Roman" w:eastAsia="FangSong" w:cs="Times New Roman"/>
        </w:rPr>
        <w:t>无机化学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碱金属碱土金属与稀有气体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3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下节衔接讲义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/5-</w:t>
      </w:r>
      <w:r>
        <w:rPr>
          <w:rFonts w:hint="eastAsia" w:ascii="Times New Roman" w:hAnsi="Times New Roman" w:eastAsia="FangSong" w:cs="Times New Roman"/>
        </w:rPr>
        <w:t>无机化学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铁钴镍铜锌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）（</w:t>
      </w:r>
      <w:r>
        <w:rPr>
          <w:rFonts w:hint="eastAsia" w:ascii="Times New Roman" w:hAnsi="Times New Roman" w:eastAsia="FangSong" w:cs="Times New Roman"/>
        </w:rPr>
        <w:t>过渡金属二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3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深化入口</w:t>
      </w:r>
      <w:r>
        <w:rPr>
          <w:rFonts w:hint="eastAsia" w:ascii="Times New Roman" w:hAnsi="Times New Roman" w:eastAsia="Times New Roman" w:cs="Times New Roman"/>
        </w:rPr>
        <w:t>：03-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无机和结构化学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过渡金属通性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无机和结构化学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三价铬水解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无机和结构化学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六价铬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无机和结构化学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金红石型结构</w:t>
      </w:r>
    </w:p>
    <w:p>
      <w:pPr>
        <w:pStyle w:val="Compact"/>
        <w:numPr>
          <w:ilvl w:val="0"/>
          <w:numId w:val="103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教材提炼</w:t>
      </w:r>
      <w:r>
        <w:rPr>
          <w:rFonts w:hint="eastAsia" w:ascii="Times New Roman" w:hAnsi="Times New Roman" w:eastAsia="Times New Roman" w:cs="Times New Roman"/>
        </w:rPr>
        <w:t>：07-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上海中学竞赛课程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第三分册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过渡金属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元素化学</w:t>
      </w:r>
    </w:p>
    <w:p>
      <w:pPr>
        <w:pStyle w:val="Compact"/>
        <w:numPr>
          <w:ilvl w:val="0"/>
          <w:numId w:val="103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竞赛真题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-037-3-1-1-LiMn2O4</w:t>
      </w:r>
      <w:r>
        <w:rPr>
          <w:rFonts w:hint="eastAsia" w:ascii="Times New Roman" w:hAnsi="Times New Roman" w:eastAsia="FangSong" w:cs="Times New Roman"/>
        </w:rPr>
        <w:t>合成方程式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过渡金属颜色</w:t>
      </w:r>
      <w:r>
        <w:rPr>
          <w:rFonts w:hint="eastAsia" w:ascii="Times New Roman" w:hAnsi="Times New Roman" w:eastAsia="Times New Roman" w:cs="Times New Roman"/>
        </w:rPr>
        <w:t>-001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-035-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过渡金属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-036-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过渡金属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2</w:t>
      </w:r>
    </w:p>
    <w:bookmarkEnd w:id="94"/>
    <w:bookmarkEnd w:id="95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BodyText">
    <w:name w:val="Body Text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8" Type="http://schemas.openxmlformats.org/officeDocument/2006/relationships/image" Target="media/rId48.jpg"/><Relationship Id="rId63" Type="http://schemas.openxmlformats.org/officeDocument/2006/relationships/image" Target="media/rId63.jpg"/><Relationship Id="rId12" Type="http://schemas.openxmlformats.org/officeDocument/2006/relationships/image" Target="media/rId12.jpg"/><Relationship Id="rId44" Type="http://schemas.openxmlformats.org/officeDocument/2006/relationships/image" Target="media/rId44.png"/><Relationship Id="rId60" Type="http://schemas.openxmlformats.org/officeDocument/2006/relationships/image" Target="media/rId60.jpg"/><Relationship Id="rId53" Type="http://schemas.openxmlformats.org/officeDocument/2006/relationships/image" Target="media/rId53.png"/><Relationship Id="rId20" Type="http://schemas.openxmlformats.org/officeDocument/2006/relationships/image" Target="media/rId20.png"/><Relationship Id="rId41" Type="http://schemas.openxmlformats.org/officeDocument/2006/relationships/image" Target="media/rId41.jpg"/><Relationship Id="rId26" Type="http://schemas.openxmlformats.org/officeDocument/2006/relationships/image" Target="media/rId26.jpg"/><Relationship Id="rId30" Type="http://schemas.openxmlformats.org/officeDocument/2006/relationships/image" Target="media/rId30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2026-09-19T04:11:31Z</dcterms:created>
  <dcterms:modified xsi:type="dcterms:W3CDTF">2026-09-19T04:11:31Z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