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8B9" w:rsidRDefault="003D18B9" w:rsidP="003D18B9">
      <w:pPr>
        <w:jc w:val="center"/>
        <w:rPr>
          <w:sz w:val="28"/>
          <w:szCs w:val="40"/>
        </w:rPr>
      </w:pPr>
      <w:r>
        <w:rPr>
          <w:sz w:val="28"/>
          <w:szCs w:val="40"/>
        </w:rPr>
        <w:t>Assignment #1</w:t>
      </w:r>
    </w:p>
    <w:p w:rsidR="003D18B9" w:rsidRDefault="003D18B9" w:rsidP="003D18B9">
      <w:pPr>
        <w:jc w:val="right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>019112163</w:t>
      </w:r>
      <w:r>
        <w:rPr>
          <w:rFonts w:hint="eastAsia"/>
          <w:sz w:val="22"/>
          <w:szCs w:val="32"/>
        </w:rPr>
        <w:t xml:space="preserve"> 박창수</w:t>
      </w:r>
    </w:p>
    <w:p w:rsidR="003D18B9" w:rsidRDefault="003D18B9" w:rsidP="003D18B9">
      <w:pPr>
        <w:jc w:val="right"/>
        <w:rPr>
          <w:sz w:val="22"/>
          <w:szCs w:val="32"/>
        </w:rPr>
      </w:pPr>
      <w:r>
        <w:rPr>
          <w:rFonts w:hint="eastAsia"/>
          <w:sz w:val="22"/>
          <w:szCs w:val="32"/>
        </w:rPr>
        <w:t>정보통신공학과</w:t>
      </w:r>
    </w:p>
    <w:p w:rsidR="003D18B9" w:rsidRDefault="003D18B9" w:rsidP="003D18B9">
      <w:pPr>
        <w:jc w:val="right"/>
        <w:rPr>
          <w:sz w:val="22"/>
          <w:szCs w:val="32"/>
        </w:rPr>
      </w:pPr>
      <w:proofErr w:type="spellStart"/>
      <w:r>
        <w:rPr>
          <w:rFonts w:hint="eastAsia"/>
          <w:sz w:val="22"/>
          <w:szCs w:val="32"/>
        </w:rPr>
        <w:t>소프트웨어공학및설계</w:t>
      </w:r>
      <w:proofErr w:type="spellEnd"/>
      <w:r>
        <w:rPr>
          <w:sz w:val="22"/>
          <w:szCs w:val="32"/>
        </w:rPr>
        <w:t>_02</w:t>
      </w: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2.</w:t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Default="003D18B9" w:rsidP="003D18B9">
      <w:pPr>
        <w:jc w:val="left"/>
        <w:rPr>
          <w:rFonts w:hint="eastAsia"/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1981200"/>
            <wp:effectExtent l="0" t="0" r="0" b="0"/>
            <wp:docPr id="844910612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0612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6.</w:t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Default="003D18B9" w:rsidP="003D18B9">
      <w:pPr>
        <w:jc w:val="left"/>
        <w:rPr>
          <w:rFonts w:hint="eastAsia"/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1181100"/>
            <wp:effectExtent l="0" t="0" r="0" b="0"/>
            <wp:docPr id="59349921" name="그림 2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921" name="그림 2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8.</w:t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2933700"/>
            <wp:effectExtent l="0" t="0" r="0" b="0"/>
            <wp:docPr id="553198817" name="그림 3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8817" name="그림 3" descr="텍스트, 스크린샷, 소프트웨어, 디스플레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lastRenderedPageBreak/>
        <w:t>#</w:t>
      </w:r>
      <w:r w:rsidRPr="003D18B9">
        <w:rPr>
          <w:b/>
          <w:bCs/>
          <w:sz w:val="22"/>
          <w:szCs w:val="32"/>
        </w:rPr>
        <w:t>9.</w:t>
      </w: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noProof/>
          <w:sz w:val="22"/>
          <w:szCs w:val="32"/>
        </w:rPr>
        <w:drawing>
          <wp:inline distT="0" distB="0" distL="0" distR="0">
            <wp:extent cx="5731510" cy="2731770"/>
            <wp:effectExtent l="0" t="0" r="0" b="0"/>
            <wp:docPr id="87924866" name="그림 4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4866" name="그림 4" descr="텍스트, 스크린샷, 소프트웨어, 디스플레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11.</w:t>
      </w: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2555875"/>
            <wp:effectExtent l="0" t="0" r="0" b="0"/>
            <wp:docPr id="309197503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7503" name="그림 5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12.</w:t>
      </w: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1843405"/>
            <wp:effectExtent l="0" t="0" r="0" b="0"/>
            <wp:docPr id="2053541023" name="그림 6" descr="텍스트, 폰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1023" name="그림 6" descr="텍스트, 폰트, 소프트웨어, 멀티미디어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lastRenderedPageBreak/>
        <w:t>#</w:t>
      </w:r>
      <w:r w:rsidRPr="003D18B9">
        <w:rPr>
          <w:b/>
          <w:bCs/>
          <w:sz w:val="22"/>
          <w:szCs w:val="32"/>
        </w:rPr>
        <w:t>14.</w:t>
      </w: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4025900"/>
            <wp:effectExtent l="0" t="0" r="0" b="0"/>
            <wp:docPr id="1312588385" name="그림 7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8385" name="그림 7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15.</w:t>
      </w:r>
    </w:p>
    <w:p w:rsidR="003D18B9" w:rsidRDefault="003D18B9" w:rsidP="003D18B9">
      <w:pPr>
        <w:jc w:val="left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3693160"/>
            <wp:effectExtent l="0" t="0" r="0" b="2540"/>
            <wp:docPr id="1929853284" name="그림 8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3284" name="그림 8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lastRenderedPageBreak/>
        <w:t>#</w:t>
      </w:r>
      <w:r w:rsidRPr="003D18B9">
        <w:rPr>
          <w:b/>
          <w:bCs/>
          <w:sz w:val="22"/>
          <w:szCs w:val="32"/>
        </w:rPr>
        <w:t>17.</w:t>
      </w:r>
    </w:p>
    <w:p w:rsidR="003D18B9" w:rsidRDefault="003D18B9" w:rsidP="003D18B9">
      <w:pPr>
        <w:jc w:val="left"/>
        <w:rPr>
          <w:rFonts w:hint="eastAsia"/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27700" cy="2514600"/>
            <wp:effectExtent l="0" t="0" r="0" b="0"/>
            <wp:docPr id="92781262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262" name="그림 9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9" w:rsidRDefault="003D18B9" w:rsidP="003D18B9">
      <w:pPr>
        <w:jc w:val="left"/>
        <w:rPr>
          <w:sz w:val="22"/>
          <w:szCs w:val="32"/>
        </w:rPr>
      </w:pPr>
    </w:p>
    <w:p w:rsidR="003D18B9" w:rsidRPr="003D18B9" w:rsidRDefault="003D18B9" w:rsidP="003D18B9">
      <w:pPr>
        <w:jc w:val="left"/>
        <w:rPr>
          <w:b/>
          <w:bCs/>
          <w:sz w:val="22"/>
          <w:szCs w:val="32"/>
        </w:rPr>
      </w:pPr>
      <w:r w:rsidRPr="003D18B9">
        <w:rPr>
          <w:rFonts w:hint="eastAsia"/>
          <w:b/>
          <w:bCs/>
          <w:sz w:val="22"/>
          <w:szCs w:val="32"/>
        </w:rPr>
        <w:t>#</w:t>
      </w:r>
      <w:r w:rsidRPr="003D18B9">
        <w:rPr>
          <w:b/>
          <w:bCs/>
          <w:sz w:val="22"/>
          <w:szCs w:val="32"/>
        </w:rPr>
        <w:t>18.</w:t>
      </w:r>
    </w:p>
    <w:p w:rsidR="003D18B9" w:rsidRPr="003D18B9" w:rsidRDefault="003D18B9" w:rsidP="003D18B9">
      <w:pPr>
        <w:jc w:val="left"/>
        <w:rPr>
          <w:rFonts w:hint="eastAsia"/>
          <w:sz w:val="22"/>
          <w:szCs w:val="32"/>
        </w:rPr>
      </w:pPr>
      <w:r>
        <w:rPr>
          <w:rFonts w:hint="eastAsia"/>
          <w:noProof/>
          <w:sz w:val="22"/>
          <w:szCs w:val="32"/>
        </w:rPr>
        <w:drawing>
          <wp:inline distT="0" distB="0" distL="0" distR="0">
            <wp:extent cx="5731510" cy="3662680"/>
            <wp:effectExtent l="0" t="0" r="0" b="0"/>
            <wp:docPr id="1355603202" name="그림 1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03202" name="그림 10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B9" w:rsidRPr="003D1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9"/>
    <w:rsid w:val="003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7EBE3"/>
  <w15:chartTrackingRefBased/>
  <w15:docId w15:val="{DBE5443A-7900-3D47-A1B3-EC909DC4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박창수</dc:creator>
  <cp:keywords/>
  <dc:description/>
  <cp:lastModifiedBy>박창수</cp:lastModifiedBy>
  <cp:revision>1</cp:revision>
  <dcterms:created xsi:type="dcterms:W3CDTF">2024-03-12T11:46:00Z</dcterms:created>
  <dcterms:modified xsi:type="dcterms:W3CDTF">2024-03-12T11:56:00Z</dcterms:modified>
</cp:coreProperties>
</file>