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3108" w14:textId="77777777" w:rsidR="00FF710A" w:rsidRPr="00FF710A" w:rsidRDefault="00FF710A" w:rsidP="00FF710A">
      <w:pPr>
        <w:rPr>
          <w:rFonts w:hint="eastAsia"/>
          <w:b/>
          <w:bCs/>
        </w:rPr>
      </w:pPr>
      <w:r w:rsidRPr="00FF710A">
        <w:rPr>
          <w:rFonts w:hint="eastAsia"/>
          <w:b/>
          <w:bCs/>
        </w:rPr>
        <w:t>Supplementary Methods</w:t>
      </w:r>
    </w:p>
    <w:p w14:paraId="00CEFDA4" w14:textId="77777777" w:rsidR="00FF710A" w:rsidRPr="00FF710A" w:rsidRDefault="00FF710A" w:rsidP="00FF710A">
      <w:pPr>
        <w:rPr>
          <w:rFonts w:hint="eastAsia"/>
          <w:b/>
          <w:bCs/>
        </w:rPr>
      </w:pPr>
      <w:r w:rsidRPr="00FF710A">
        <w:rPr>
          <w:rFonts w:hint="eastAsia"/>
          <w:b/>
          <w:bCs/>
        </w:rPr>
        <w:t>Supplementary Methods</w:t>
      </w:r>
    </w:p>
    <w:p w14:paraId="1FE52843" w14:textId="77777777" w:rsidR="00FF710A" w:rsidRPr="00FF710A" w:rsidRDefault="00FF710A" w:rsidP="00FF710A">
      <w:pPr>
        <w:rPr>
          <w:rFonts w:hint="eastAsia"/>
          <w:b/>
          <w:bCs/>
        </w:rPr>
      </w:pPr>
      <w:r w:rsidRPr="00FF710A">
        <w:rPr>
          <w:rFonts w:hint="eastAsia"/>
          <w:b/>
          <w:bCs/>
        </w:rPr>
        <w:t>Text S1. Sample naming conventions and data files</w:t>
      </w:r>
    </w:p>
    <w:p w14:paraId="35466836" w14:textId="77777777" w:rsidR="00FF710A" w:rsidRPr="00FF710A" w:rsidRDefault="00FF710A" w:rsidP="00FF710A">
      <w:pPr>
        <w:rPr>
          <w:rFonts w:hint="eastAsia"/>
        </w:rPr>
      </w:pPr>
      <w:r w:rsidRPr="00FF710A">
        <w:rPr>
          <w:rFonts w:hint="eastAsia"/>
        </w:rPr>
        <w:t>The final letter in each sample ID indicates the quadrat associated with phenotypic measurements. For example, in the sample ID “2012_a_b”, the final letter “b” denotes the quadrat from which phenotypic traits were measured.</w:t>
      </w:r>
    </w:p>
    <w:p w14:paraId="6918A4BD" w14:textId="77777777" w:rsidR="00FF710A" w:rsidRPr="00FF710A" w:rsidRDefault="00FF710A" w:rsidP="00FF710A">
      <w:pPr>
        <w:rPr>
          <w:rFonts w:hint="eastAsia"/>
        </w:rPr>
      </w:pPr>
      <w:r w:rsidRPr="00FF710A">
        <w:rPr>
          <w:rFonts w:hint="eastAsia"/>
        </w:rPr>
        <w:t>The main data files used in this study are as follows:</w:t>
      </w:r>
      <w:r w:rsidRPr="00FF710A">
        <w:rPr>
          <w:rFonts w:hint="eastAsia"/>
        </w:rPr>
        <w:br/>
        <w:t>(1) </w:t>
      </w:r>
      <w:r w:rsidRPr="00FF710A">
        <w:rPr>
          <w:rFonts w:hint="eastAsia"/>
          <w:i/>
          <w:iCs/>
        </w:rPr>
        <w:t>Phenotype of sampling points.csv</w:t>
      </w:r>
      <w:r w:rsidRPr="00FF710A">
        <w:rPr>
          <w:rFonts w:hint="eastAsia"/>
        </w:rPr>
        <w:t>, containing phenotypic measurements for all sampling sites;</w:t>
      </w:r>
      <w:r w:rsidRPr="00FF710A">
        <w:rPr>
          <w:rFonts w:hint="eastAsia"/>
        </w:rPr>
        <w:br/>
        <w:t>(2) </w:t>
      </w:r>
      <w:r w:rsidRPr="00FF710A">
        <w:rPr>
          <w:rFonts w:hint="eastAsia"/>
          <w:i/>
          <w:iCs/>
        </w:rPr>
        <w:t>sampling point coordinates.csv</w:t>
      </w:r>
      <w:r w:rsidRPr="00FF710A">
        <w:rPr>
          <w:rFonts w:hint="eastAsia"/>
        </w:rPr>
        <w:t>, containing geographic coordinates of sampling sites;</w:t>
      </w:r>
      <w:r w:rsidRPr="00FF710A">
        <w:rPr>
          <w:rFonts w:hint="eastAsia"/>
        </w:rPr>
        <w:br/>
        <w:t>(3) </w:t>
      </w:r>
      <w:r w:rsidRPr="00FF710A">
        <w:rPr>
          <w:rFonts w:hint="eastAsia"/>
          <w:i/>
          <w:iCs/>
        </w:rPr>
        <w:t xml:space="preserve">Genome </w:t>
      </w:r>
      <w:proofErr w:type="spellStart"/>
      <w:r w:rsidRPr="00FF710A">
        <w:rPr>
          <w:rFonts w:hint="eastAsia"/>
          <w:i/>
          <w:iCs/>
        </w:rPr>
        <w:t>Interpro</w:t>
      </w:r>
      <w:proofErr w:type="spellEnd"/>
      <w:r w:rsidRPr="00FF710A">
        <w:rPr>
          <w:rFonts w:hint="eastAsia"/>
          <w:i/>
          <w:iCs/>
        </w:rPr>
        <w:t xml:space="preserve"> database index.csv</w:t>
      </w:r>
      <w:r w:rsidRPr="00FF710A">
        <w:rPr>
          <w:rFonts w:hint="eastAsia"/>
        </w:rPr>
        <w:t>, containing the re-annotation results of the </w:t>
      </w:r>
      <w:r w:rsidRPr="00FF710A">
        <w:rPr>
          <w:rFonts w:hint="eastAsia"/>
          <w:i/>
          <w:iCs/>
        </w:rPr>
        <w:t>S. alterniflora</w:t>
      </w:r>
      <w:r w:rsidRPr="00FF710A">
        <w:rPr>
          <w:rFonts w:hint="eastAsia"/>
        </w:rPr>
        <w:t> reference genome;</w:t>
      </w:r>
      <w:r w:rsidRPr="00FF710A">
        <w:rPr>
          <w:rFonts w:hint="eastAsia"/>
        </w:rPr>
        <w:br/>
        <w:t>(4) </w:t>
      </w:r>
      <w:r w:rsidRPr="00FF710A">
        <w:rPr>
          <w:rFonts w:hint="eastAsia"/>
          <w:i/>
          <w:iCs/>
        </w:rPr>
        <w:t>transcriptome_info.csv</w:t>
      </w:r>
      <w:r w:rsidRPr="00FF710A">
        <w:rPr>
          <w:rFonts w:hint="eastAsia"/>
        </w:rPr>
        <w:t>, containing transcriptomic expression matrices and associated information;</w:t>
      </w:r>
      <w:r w:rsidRPr="00FF710A">
        <w:rPr>
          <w:rFonts w:hint="eastAsia"/>
        </w:rPr>
        <w:br/>
        <w:t>(5) </w:t>
      </w:r>
      <w:r w:rsidRPr="00FF710A">
        <w:rPr>
          <w:rFonts w:hint="eastAsia"/>
          <w:i/>
          <w:iCs/>
        </w:rPr>
        <w:t>metabolism_info.csv</w:t>
      </w:r>
      <w:r w:rsidRPr="00FF710A">
        <w:rPr>
          <w:rFonts w:hint="eastAsia"/>
        </w:rPr>
        <w:t>, containing metabolite annotations and quantification data;</w:t>
      </w:r>
      <w:r w:rsidRPr="00FF710A">
        <w:rPr>
          <w:rFonts w:hint="eastAsia"/>
        </w:rPr>
        <w:br/>
        <w:t>(6) </w:t>
      </w:r>
      <w:r w:rsidRPr="00FF710A">
        <w:rPr>
          <w:rFonts w:hint="eastAsia"/>
          <w:i/>
          <w:iCs/>
        </w:rPr>
        <w:t>Bayesian hierarchical model results.csv</w:t>
      </w:r>
      <w:r w:rsidRPr="00FF710A">
        <w:rPr>
          <w:rFonts w:hint="eastAsia"/>
        </w:rPr>
        <w:t>, containing the outputs of the Bayesian hierarchical model.</w:t>
      </w:r>
    </w:p>
    <w:p w14:paraId="7174C2EF" w14:textId="77777777" w:rsidR="00FF710A" w:rsidRPr="00FF710A" w:rsidRDefault="00000000" w:rsidP="00FF710A">
      <w:pPr>
        <w:rPr>
          <w:rFonts w:hint="eastAsia"/>
        </w:rPr>
      </w:pPr>
      <w:r>
        <w:pict w14:anchorId="051D55DF">
          <v:rect id="_x0000_i1025" style="width:541.7pt;height:.75pt" o:hrpct="0" o:hralign="center" o:hrstd="t" o:hr="t" fillcolor="#a0a0a0" stroked="f"/>
        </w:pict>
      </w:r>
    </w:p>
    <w:p w14:paraId="27672BEF" w14:textId="77777777" w:rsidR="00FF710A" w:rsidRPr="00FF710A" w:rsidRDefault="00FF710A" w:rsidP="00FF710A">
      <w:pPr>
        <w:rPr>
          <w:rFonts w:hint="eastAsia"/>
          <w:b/>
          <w:bCs/>
        </w:rPr>
      </w:pPr>
      <w:r w:rsidRPr="00FF710A">
        <w:rPr>
          <w:rFonts w:hint="eastAsia"/>
          <w:b/>
          <w:bCs/>
        </w:rPr>
        <w:t>Text S2. Detailed parameters for transcriptome processing and functional enrichment</w:t>
      </w:r>
    </w:p>
    <w:p w14:paraId="3C0D32E3" w14:textId="08795AED" w:rsidR="00FF710A" w:rsidRPr="00FF710A" w:rsidRDefault="00F77142" w:rsidP="00FF710A">
      <w:pPr>
        <w:rPr>
          <w:rFonts w:hint="eastAsia"/>
        </w:rPr>
      </w:pPr>
      <w:r w:rsidRPr="00F77142">
        <w:rPr>
          <w:rFonts w:hint="eastAsia"/>
        </w:rPr>
        <w:t xml:space="preserve">Raw transcriptomic sequencing data were first assessed and filtered using </w:t>
      </w:r>
      <w:proofErr w:type="spellStart"/>
      <w:r w:rsidRPr="00F77142">
        <w:rPr>
          <w:rFonts w:hint="eastAsia"/>
        </w:rPr>
        <w:t>using</w:t>
      </w:r>
      <w:proofErr w:type="spellEnd"/>
      <w:r w:rsidRPr="00F77142">
        <w:rPr>
          <w:rFonts w:hint="eastAsia"/>
        </w:rPr>
        <w:t xml:space="preserve"> </w:t>
      </w:r>
      <w:proofErr w:type="spellStart"/>
      <w:r w:rsidRPr="00F77142">
        <w:rPr>
          <w:rFonts w:hint="eastAsia"/>
        </w:rPr>
        <w:t>FastQC</w:t>
      </w:r>
      <w:proofErr w:type="spellEnd"/>
      <w:r w:rsidRPr="00F77142">
        <w:rPr>
          <w:rFonts w:hint="eastAsia"/>
        </w:rPr>
        <w:t xml:space="preserve"> v0.11 (Andrews, 2010). Filtered high-quality reads were aligned</w:t>
      </w:r>
      <w:r w:rsidR="00FF710A" w:rsidRPr="00FF710A">
        <w:rPr>
          <w:rFonts w:hint="eastAsia"/>
        </w:rPr>
        <w:t xml:space="preserve"> to the reference genome </w:t>
      </w:r>
      <w:r w:rsidRPr="00F77142">
        <w:rPr>
          <w:rFonts w:hint="eastAsia"/>
        </w:rPr>
        <w:t>using STAR v2.7.1 (</w:t>
      </w:r>
      <w:proofErr w:type="spellStart"/>
      <w:r w:rsidRPr="00F77142">
        <w:rPr>
          <w:rFonts w:hint="eastAsia"/>
        </w:rPr>
        <w:t>Dobin</w:t>
      </w:r>
      <w:proofErr w:type="spellEnd"/>
      <w:r w:rsidRPr="00F77142">
        <w:rPr>
          <w:rFonts w:hint="eastAsia"/>
        </w:rPr>
        <w:t xml:space="preserve"> et al., 2013). Raw read counts</w:t>
      </w:r>
      <w:r w:rsidR="00FF710A" w:rsidRPr="00FF710A">
        <w:rPr>
          <w:rFonts w:hint="eastAsia"/>
        </w:rPr>
        <w:t xml:space="preserve"> mapped to the reference genome were </w:t>
      </w:r>
      <w:r w:rsidRPr="00F77142">
        <w:rPr>
          <w:rFonts w:hint="eastAsia"/>
        </w:rPr>
        <w:t xml:space="preserve">generated using </w:t>
      </w:r>
      <w:proofErr w:type="spellStart"/>
      <w:r w:rsidRPr="00F77142">
        <w:rPr>
          <w:rFonts w:hint="eastAsia"/>
        </w:rPr>
        <w:t>featureCounts</w:t>
      </w:r>
      <w:proofErr w:type="spellEnd"/>
      <w:r w:rsidRPr="00F77142">
        <w:rPr>
          <w:rFonts w:hint="eastAsia"/>
        </w:rPr>
        <w:t xml:space="preserve"> v2.0.6 (Liao et al., 2014) and normalized using DESeq2 (Love et al., 2014).</w:t>
      </w:r>
    </w:p>
    <w:p w14:paraId="6165F7BE" w14:textId="77777777" w:rsidR="00FF710A" w:rsidRPr="00FF710A" w:rsidRDefault="00FF710A" w:rsidP="00FF710A">
      <w:pPr>
        <w:rPr>
          <w:rFonts w:hint="eastAsia"/>
        </w:rPr>
      </w:pPr>
      <w:r w:rsidRPr="00FF710A">
        <w:rPr>
          <w:rFonts w:hint="eastAsia"/>
        </w:rPr>
        <w:t xml:space="preserve">Transcript clustering was performed using the </w:t>
      </w:r>
      <w:proofErr w:type="spellStart"/>
      <w:r w:rsidRPr="00FF710A">
        <w:rPr>
          <w:rFonts w:hint="eastAsia"/>
        </w:rPr>
        <w:t>Mfuzz</w:t>
      </w:r>
      <w:proofErr w:type="spellEnd"/>
      <w:r w:rsidRPr="00FF710A">
        <w:rPr>
          <w:rFonts w:hint="eastAsia"/>
        </w:rPr>
        <w:t xml:space="preserve"> package in R. The clustering parameter was determined using the minimum centroid distance function implemented in </w:t>
      </w:r>
      <w:proofErr w:type="spellStart"/>
      <w:r w:rsidRPr="00FF710A">
        <w:rPr>
          <w:rFonts w:hint="eastAsia"/>
        </w:rPr>
        <w:t>Mfuzz</w:t>
      </w:r>
      <w:proofErr w:type="spellEnd"/>
      <w:r w:rsidRPr="00FF710A">
        <w:rPr>
          <w:rFonts w:hint="eastAsia"/>
        </w:rPr>
        <w:t>, and transcripts were ultimately classified into four clusters. Transcripts with membership values &gt; 0.5 were defined as core genes within each cluster.</w:t>
      </w:r>
    </w:p>
    <w:p w14:paraId="1FDE2697" w14:textId="77777777" w:rsidR="00FF710A" w:rsidRPr="00FF710A" w:rsidRDefault="00FF710A" w:rsidP="00FF710A">
      <w:pPr>
        <w:rPr>
          <w:rFonts w:hint="eastAsia"/>
        </w:rPr>
      </w:pPr>
      <w:r w:rsidRPr="00FF710A">
        <w:rPr>
          <w:rFonts w:hint="eastAsia"/>
        </w:rPr>
        <w:t xml:space="preserve">Functional annotation of the core gene sets was performed using GO enrichment analysis implemented in </w:t>
      </w:r>
      <w:proofErr w:type="spellStart"/>
      <w:r w:rsidRPr="00FF710A">
        <w:rPr>
          <w:rFonts w:hint="eastAsia"/>
        </w:rPr>
        <w:t>clusterProfiler</w:t>
      </w:r>
      <w:proofErr w:type="spellEnd"/>
      <w:r w:rsidRPr="00FF710A">
        <w:rPr>
          <w:rFonts w:hint="eastAsia"/>
        </w:rPr>
        <w:t xml:space="preserve">. Redundant GO terms were further reduced and visualized based on semantic similarity using the </w:t>
      </w:r>
      <w:proofErr w:type="spellStart"/>
      <w:r w:rsidRPr="00FF710A">
        <w:rPr>
          <w:rFonts w:hint="eastAsia"/>
        </w:rPr>
        <w:t>rrvgo</w:t>
      </w:r>
      <w:proofErr w:type="spellEnd"/>
      <w:r w:rsidRPr="00FF710A">
        <w:rPr>
          <w:rFonts w:hint="eastAsia"/>
        </w:rPr>
        <w:t xml:space="preserve"> package.</w:t>
      </w:r>
    </w:p>
    <w:p w14:paraId="287B3E48" w14:textId="77777777" w:rsidR="00FF710A" w:rsidRPr="00FF710A" w:rsidRDefault="00000000" w:rsidP="00FF710A">
      <w:pPr>
        <w:rPr>
          <w:rFonts w:hint="eastAsia"/>
        </w:rPr>
      </w:pPr>
      <w:r>
        <w:pict w14:anchorId="51740FF9">
          <v:rect id="_x0000_i1026" style="width:541.7pt;height:.75pt" o:hrpct="0" o:hralign="center" o:hrstd="t" o:hr="t" fillcolor="#a0a0a0" stroked="f"/>
        </w:pict>
      </w:r>
    </w:p>
    <w:p w14:paraId="1B111851" w14:textId="77777777" w:rsidR="00FF710A" w:rsidRPr="00FF710A" w:rsidRDefault="00FF710A" w:rsidP="00FF710A">
      <w:pPr>
        <w:rPr>
          <w:rFonts w:hint="eastAsia"/>
          <w:b/>
          <w:bCs/>
        </w:rPr>
      </w:pPr>
      <w:r w:rsidRPr="00FF710A">
        <w:rPr>
          <w:rFonts w:hint="eastAsia"/>
          <w:b/>
          <w:bCs/>
        </w:rPr>
        <w:lastRenderedPageBreak/>
        <w:t>Text S3. SNP calling and filtering criteria</w:t>
      </w:r>
    </w:p>
    <w:p w14:paraId="79DE8BD4" w14:textId="77777777" w:rsidR="00FF710A" w:rsidRPr="00FF710A" w:rsidRDefault="00FF710A" w:rsidP="00FF710A">
      <w:pPr>
        <w:rPr>
          <w:rFonts w:hint="eastAsia"/>
        </w:rPr>
      </w:pPr>
      <w:r w:rsidRPr="00FF710A">
        <w:rPr>
          <w:rFonts w:hint="eastAsia"/>
        </w:rPr>
        <w:t xml:space="preserve">SNPs used for genetic differentiation analyses were identified using the GATK v4.4.0.0 pipeline. Alignment files were first sorted with </w:t>
      </w:r>
      <w:proofErr w:type="spellStart"/>
      <w:r w:rsidRPr="00FF710A">
        <w:rPr>
          <w:rFonts w:hint="eastAsia"/>
        </w:rPr>
        <w:t>SAMtools</w:t>
      </w:r>
      <w:proofErr w:type="spellEnd"/>
      <w:r w:rsidRPr="00FF710A">
        <w:rPr>
          <w:rFonts w:hint="eastAsia"/>
        </w:rPr>
        <w:t xml:space="preserve"> v1.17, and potential PCR duplicates were removed using </w:t>
      </w:r>
      <w:proofErr w:type="spellStart"/>
      <w:r w:rsidRPr="00FF710A">
        <w:rPr>
          <w:rFonts w:hint="eastAsia"/>
        </w:rPr>
        <w:t>MarkDuplicates</w:t>
      </w:r>
      <w:proofErr w:type="spellEnd"/>
      <w:r w:rsidRPr="00FF710A">
        <w:rPr>
          <w:rFonts w:hint="eastAsia"/>
        </w:rPr>
        <w:t xml:space="preserve"> in Picard. </w:t>
      </w:r>
      <w:proofErr w:type="spellStart"/>
      <w:r w:rsidRPr="00FF710A">
        <w:rPr>
          <w:rFonts w:hint="eastAsia"/>
        </w:rPr>
        <w:t>HaplotypeCaller</w:t>
      </w:r>
      <w:proofErr w:type="spellEnd"/>
      <w:r w:rsidRPr="00FF710A">
        <w:rPr>
          <w:rFonts w:hint="eastAsia"/>
        </w:rPr>
        <w:t xml:space="preserve"> was then used to generate GVCF files for each sample, followed by joint genotyping with </w:t>
      </w:r>
      <w:proofErr w:type="spellStart"/>
      <w:r w:rsidRPr="00FF710A">
        <w:rPr>
          <w:rFonts w:hint="eastAsia"/>
        </w:rPr>
        <w:t>GenotypeGVCFs</w:t>
      </w:r>
      <w:proofErr w:type="spellEnd"/>
      <w:r w:rsidRPr="00FF710A">
        <w:rPr>
          <w:rFonts w:hint="eastAsia"/>
        </w:rPr>
        <w:t>.</w:t>
      </w:r>
    </w:p>
    <w:p w14:paraId="69A72AE4" w14:textId="0E7BFED7" w:rsidR="00FF710A" w:rsidRPr="00FF710A" w:rsidRDefault="00FF710A" w:rsidP="00FF710A">
      <w:pPr>
        <w:rPr>
          <w:rFonts w:hint="eastAsia"/>
        </w:rPr>
      </w:pPr>
      <w:r w:rsidRPr="00FF710A">
        <w:rPr>
          <w:rFonts w:hint="eastAsia"/>
        </w:rPr>
        <w:t xml:space="preserve">Raw SNPs were filtered using the following criteria: </w:t>
      </w:r>
      <w:proofErr w:type="spellStart"/>
      <w:r w:rsidRPr="00FF710A">
        <w:rPr>
          <w:rFonts w:hint="eastAsia"/>
        </w:rPr>
        <w:t>QualByDepth</w:t>
      </w:r>
      <w:proofErr w:type="spellEnd"/>
      <w:r w:rsidRPr="00FF710A">
        <w:rPr>
          <w:rFonts w:hint="eastAsia"/>
        </w:rPr>
        <w:t xml:space="preserve"> &gt; 2.0, </w:t>
      </w:r>
      <w:proofErr w:type="spellStart"/>
      <w:r w:rsidRPr="00FF710A">
        <w:rPr>
          <w:rFonts w:hint="eastAsia"/>
        </w:rPr>
        <w:t>FisherStrand</w:t>
      </w:r>
      <w:proofErr w:type="spellEnd"/>
      <w:r w:rsidRPr="00FF710A">
        <w:rPr>
          <w:rFonts w:hint="eastAsia"/>
        </w:rPr>
        <w:t xml:space="preserve"> &gt; 20.0, </w:t>
      </w:r>
      <w:proofErr w:type="spellStart"/>
      <w:r w:rsidRPr="00FF710A">
        <w:rPr>
          <w:rFonts w:hint="eastAsia"/>
        </w:rPr>
        <w:t>RMSMappingQuality</w:t>
      </w:r>
      <w:proofErr w:type="spellEnd"/>
      <w:r w:rsidRPr="00FF710A">
        <w:rPr>
          <w:rFonts w:hint="eastAsia"/>
        </w:rPr>
        <w:t xml:space="preserve"> &gt; 40.0, Depth &gt; 6.0, </w:t>
      </w:r>
      <w:proofErr w:type="spellStart"/>
      <w:r w:rsidRPr="00FF710A">
        <w:rPr>
          <w:rFonts w:hint="eastAsia"/>
        </w:rPr>
        <w:t>MappingQualityRankSumTest</w:t>
      </w:r>
      <w:proofErr w:type="spellEnd"/>
      <w:r w:rsidRPr="00FF710A">
        <w:rPr>
          <w:rFonts w:hint="eastAsia"/>
        </w:rPr>
        <w:t xml:space="preserve"> &gt; </w:t>
      </w:r>
      <w:r w:rsidRPr="00FF710A">
        <w:rPr>
          <w:rFonts w:ascii="微软雅黑" w:eastAsia="微软雅黑" w:hAnsi="微软雅黑" w:cs="微软雅黑" w:hint="eastAsia"/>
        </w:rPr>
        <w:t>−</w:t>
      </w:r>
      <w:r w:rsidRPr="00FF710A">
        <w:rPr>
          <w:rFonts w:hint="eastAsia"/>
        </w:rPr>
        <w:t xml:space="preserve">12.5, and </w:t>
      </w:r>
      <w:proofErr w:type="spellStart"/>
      <w:r w:rsidRPr="00FF710A">
        <w:rPr>
          <w:rFonts w:hint="eastAsia"/>
        </w:rPr>
        <w:t>ReadPosRankSumTest</w:t>
      </w:r>
      <w:proofErr w:type="spellEnd"/>
      <w:r w:rsidRPr="00FF710A">
        <w:rPr>
          <w:rFonts w:hint="eastAsia"/>
        </w:rPr>
        <w:t xml:space="preserve"> &lt; </w:t>
      </w:r>
      <w:r w:rsidRPr="00FF710A">
        <w:rPr>
          <w:rFonts w:ascii="微软雅黑" w:eastAsia="微软雅黑" w:hAnsi="微软雅黑" w:cs="微软雅黑" w:hint="eastAsia"/>
        </w:rPr>
        <w:t>−</w:t>
      </w:r>
      <w:r w:rsidRPr="00FF710A">
        <w:rPr>
          <w:rFonts w:hint="eastAsia"/>
        </w:rPr>
        <w:t xml:space="preserve">8.0. </w:t>
      </w:r>
      <w:r w:rsidR="00F77142" w:rsidRPr="00F77142">
        <w:rPr>
          <w:rFonts w:hint="eastAsia"/>
        </w:rPr>
        <w:t>Additional filtering was performed using PLINK 2</w:t>
      </w:r>
      <w:r w:rsidRPr="00FF710A">
        <w:rPr>
          <w:rFonts w:hint="eastAsia"/>
        </w:rPr>
        <w:t xml:space="preserve"> to remove SNPs with minor allele frequency (MAF) &lt; 0.05 or genotyping rate &lt; 80%.</w:t>
      </w:r>
    </w:p>
    <w:p w14:paraId="4D2555CD" w14:textId="77777777" w:rsidR="00FF710A" w:rsidRPr="00FF710A" w:rsidRDefault="00FF710A" w:rsidP="00FF710A">
      <w:pPr>
        <w:rPr>
          <w:rFonts w:hint="eastAsia"/>
        </w:rPr>
      </w:pPr>
      <w:r w:rsidRPr="00FF710A">
        <w:rPr>
          <w:rFonts w:hint="eastAsia"/>
        </w:rPr>
        <w:t xml:space="preserve">For genetic differentiation analyses, F_ST and nucleotide diversity (π) were calculated using </w:t>
      </w:r>
      <w:proofErr w:type="spellStart"/>
      <w:r w:rsidRPr="00FF710A">
        <w:rPr>
          <w:rFonts w:hint="eastAsia"/>
        </w:rPr>
        <w:t>VCFtools</w:t>
      </w:r>
      <w:proofErr w:type="spellEnd"/>
      <w:r w:rsidRPr="00FF710A">
        <w:rPr>
          <w:rFonts w:hint="eastAsia"/>
        </w:rPr>
        <w:t xml:space="preserve"> v0.1.16 for each patch relative to the other three patches. The top 5% overlap between F_ST and π outliers was defined as the set of significantly differentiated SNPs and used for downstream PCA.</w:t>
      </w:r>
    </w:p>
    <w:p w14:paraId="2C5985AC" w14:textId="77777777" w:rsidR="00FF710A" w:rsidRPr="00FF710A" w:rsidRDefault="00000000" w:rsidP="00FF710A">
      <w:pPr>
        <w:rPr>
          <w:rFonts w:hint="eastAsia"/>
        </w:rPr>
      </w:pPr>
      <w:r>
        <w:pict w14:anchorId="6C9593A1">
          <v:rect id="_x0000_i1027" style="width:541.7pt;height:.75pt" o:hrpct="0" o:hralign="center" o:hrstd="t" o:hr="t" fillcolor="#a0a0a0" stroked="f"/>
        </w:pict>
      </w:r>
    </w:p>
    <w:p w14:paraId="0169D60E" w14:textId="77777777" w:rsidR="00FF710A" w:rsidRPr="00FF710A" w:rsidRDefault="00FF710A" w:rsidP="00FF710A">
      <w:pPr>
        <w:rPr>
          <w:rFonts w:hint="eastAsia"/>
          <w:b/>
          <w:bCs/>
        </w:rPr>
      </w:pPr>
      <w:r w:rsidRPr="00FF710A">
        <w:rPr>
          <w:rFonts w:hint="eastAsia"/>
          <w:b/>
          <w:bCs/>
        </w:rPr>
        <w:t>Text S4. Experimental procedures and processing parameters for untargeted metabolomics</w:t>
      </w:r>
    </w:p>
    <w:p w14:paraId="54457DE6" w14:textId="77777777" w:rsidR="00FF710A" w:rsidRPr="00FF710A" w:rsidRDefault="00FF710A" w:rsidP="00FF710A">
      <w:pPr>
        <w:rPr>
          <w:rFonts w:hint="eastAsia"/>
        </w:rPr>
      </w:pPr>
      <w:r w:rsidRPr="00FF710A">
        <w:rPr>
          <w:rFonts w:hint="eastAsia"/>
        </w:rPr>
        <w:t>Metabolites were extracted from leaf samples using 80% methanol in water. Samples were vortexed, incubated on ice, and centrifuged, after which the supernatant was diluted with MS-grade water to a final methanol concentration of 53%. Following a second centrifugation step, the supernatant was subjected to LC–MS analysis.</w:t>
      </w:r>
    </w:p>
    <w:p w14:paraId="08FBBDD8" w14:textId="5BAEFC52" w:rsidR="00FF710A" w:rsidRPr="00FF710A" w:rsidRDefault="00F77142" w:rsidP="00FF710A">
      <w:pPr>
        <w:rPr>
          <w:rFonts w:hint="eastAsia"/>
        </w:rPr>
      </w:pPr>
      <w:r w:rsidRPr="00F77142">
        <w:rPr>
          <w:rFonts w:hint="eastAsia"/>
        </w:rPr>
        <w:t xml:space="preserve">Raw mass spectrometry data were converted into standard formats using </w:t>
      </w:r>
      <w:proofErr w:type="spellStart"/>
      <w:r w:rsidRPr="00F77142">
        <w:rPr>
          <w:rFonts w:hint="eastAsia"/>
        </w:rPr>
        <w:t>MSConvert</w:t>
      </w:r>
      <w:proofErr w:type="spellEnd"/>
      <w:r w:rsidRPr="00F77142">
        <w:rPr>
          <w:rFonts w:hint="eastAsia"/>
        </w:rPr>
        <w:t xml:space="preserve"> (Chambers et al., 2012) and then imported into </w:t>
      </w:r>
      <w:proofErr w:type="spellStart"/>
      <w:r w:rsidRPr="00F77142">
        <w:rPr>
          <w:rFonts w:hint="eastAsia"/>
        </w:rPr>
        <w:t>MZmine</w:t>
      </w:r>
      <w:proofErr w:type="spellEnd"/>
      <w:r w:rsidRPr="00F77142">
        <w:rPr>
          <w:rFonts w:hint="eastAsia"/>
        </w:rPr>
        <w:t xml:space="preserve"> v4.8 for processing (</w:t>
      </w:r>
      <w:proofErr w:type="spellStart"/>
      <w:r w:rsidRPr="00F77142">
        <w:rPr>
          <w:rFonts w:hint="eastAsia"/>
        </w:rPr>
        <w:t>Pluskal</w:t>
      </w:r>
      <w:proofErr w:type="spellEnd"/>
      <w:r w:rsidRPr="00F77142">
        <w:rPr>
          <w:rFonts w:hint="eastAsia"/>
        </w:rPr>
        <w:t xml:space="preserve"> et al., 2010).</w:t>
      </w:r>
      <w:r w:rsidR="00FF710A" w:rsidRPr="00FF710A">
        <w:rPr>
          <w:rFonts w:hint="eastAsia"/>
        </w:rPr>
        <w:t xml:space="preserve"> The workflow included MS1 and MS2 ion detection, feature detection using ADAP chromatogram builder 3, deconvolution with a baseline cutoff algorithm, isotope regrouping, peak alignment across samples, and gap filling. Only features present in at least two samples and containing MS/MS fragmentation information were retained. Duplicate peaks were removed, and only metabolite features with MS2 spectra were kept for further analysis.</w:t>
      </w:r>
    </w:p>
    <w:p w14:paraId="3CAECBE1" w14:textId="77777777" w:rsidR="00FF710A" w:rsidRPr="00FF710A" w:rsidRDefault="00000000" w:rsidP="00FF710A">
      <w:pPr>
        <w:rPr>
          <w:rFonts w:hint="eastAsia"/>
        </w:rPr>
      </w:pPr>
      <w:r>
        <w:pict w14:anchorId="414D6EF7">
          <v:rect id="_x0000_i1028" style="width:541.7pt;height:.75pt" o:hrpct="0" o:hralign="center" o:hrstd="t" o:hr="t" fillcolor="#a0a0a0" stroked="f"/>
        </w:pict>
      </w:r>
    </w:p>
    <w:p w14:paraId="18D04A5C" w14:textId="77777777" w:rsidR="00FF710A" w:rsidRPr="00FF710A" w:rsidRDefault="00FF710A" w:rsidP="00FF710A">
      <w:pPr>
        <w:rPr>
          <w:rFonts w:hint="eastAsia"/>
          <w:b/>
          <w:bCs/>
        </w:rPr>
      </w:pPr>
      <w:r w:rsidRPr="00FF710A">
        <w:rPr>
          <w:rFonts w:hint="eastAsia"/>
          <w:b/>
          <w:bCs/>
        </w:rPr>
        <w:t>Text S5. Parameters for metabolite annotation and molecular networking</w:t>
      </w:r>
    </w:p>
    <w:p w14:paraId="278665E4" w14:textId="77777777" w:rsidR="00F77142" w:rsidRDefault="00F77142" w:rsidP="00FF710A">
      <w:r w:rsidRPr="00F77142">
        <w:rPr>
          <w:rFonts w:hint="eastAsia"/>
        </w:rPr>
        <w:t xml:space="preserve">Spectral information generated by </w:t>
      </w:r>
      <w:proofErr w:type="spellStart"/>
      <w:r w:rsidRPr="00F77142">
        <w:rPr>
          <w:rFonts w:hint="eastAsia"/>
        </w:rPr>
        <w:t>MZmine</w:t>
      </w:r>
      <w:proofErr w:type="spellEnd"/>
      <w:r w:rsidRPr="00F77142">
        <w:rPr>
          <w:rFonts w:hint="eastAsia"/>
        </w:rPr>
        <w:t xml:space="preserve"> was further annotated using the SIRIUS </w:t>
      </w:r>
      <w:r w:rsidRPr="00F77142">
        <w:rPr>
          <w:rFonts w:hint="eastAsia"/>
        </w:rPr>
        <w:lastRenderedPageBreak/>
        <w:t xml:space="preserve">platform (including ZODIAC, </w:t>
      </w:r>
      <w:proofErr w:type="spellStart"/>
      <w:proofErr w:type="gramStart"/>
      <w:r w:rsidRPr="00F77142">
        <w:rPr>
          <w:rFonts w:hint="eastAsia"/>
        </w:rPr>
        <w:t>CSI:FingerID</w:t>
      </w:r>
      <w:proofErr w:type="spellEnd"/>
      <w:proofErr w:type="gramEnd"/>
      <w:r w:rsidRPr="00F77142">
        <w:rPr>
          <w:rFonts w:hint="eastAsia"/>
        </w:rPr>
        <w:t xml:space="preserve">, and CANOPUS) together with </w:t>
      </w:r>
      <w:proofErr w:type="spellStart"/>
      <w:r w:rsidRPr="00F77142">
        <w:rPr>
          <w:rFonts w:hint="eastAsia"/>
        </w:rPr>
        <w:t>NPClassifier</w:t>
      </w:r>
      <w:proofErr w:type="spellEnd"/>
      <w:r w:rsidRPr="00F77142">
        <w:rPr>
          <w:rFonts w:hint="eastAsia"/>
        </w:rPr>
        <w:t>-based class annotation.</w:t>
      </w:r>
    </w:p>
    <w:p w14:paraId="5E78C026" w14:textId="30FE516C" w:rsidR="00FF710A" w:rsidRPr="00FF710A" w:rsidRDefault="00FF710A" w:rsidP="00FF710A">
      <w:pPr>
        <w:rPr>
          <w:rFonts w:hint="eastAsia"/>
        </w:rPr>
      </w:pPr>
      <w:r w:rsidRPr="00FF710A">
        <w:rPr>
          <w:rFonts w:hint="eastAsia"/>
        </w:rPr>
        <w:t xml:space="preserve">SIRIUS parameters were set as follows: instrument type = </w:t>
      </w:r>
      <w:proofErr w:type="spellStart"/>
      <w:r w:rsidRPr="00FF710A">
        <w:rPr>
          <w:rFonts w:hint="eastAsia"/>
        </w:rPr>
        <w:t>QToF</w:t>
      </w:r>
      <w:proofErr w:type="spellEnd"/>
      <w:r w:rsidRPr="00FF710A">
        <w:rPr>
          <w:rFonts w:hint="eastAsia"/>
        </w:rPr>
        <w:t xml:space="preserve">, MS2 mass accuracy = 5 ppm, number of candidate molecular formulas = 80, minimum number of candidate molecular formulas retained per ion = 1, molecular formula database = all, and possible ionization modes = all. For ZODIAC, the edge threshold filter was set to 0.90, the minimum local connection number to 10, the number of Gibbs sampling iterations to 20,000, the burn-in period to 2,000 iterations, and the number of independent runs to 10. For </w:t>
      </w:r>
      <w:proofErr w:type="spellStart"/>
      <w:proofErr w:type="gramStart"/>
      <w:r w:rsidRPr="00FF710A">
        <w:rPr>
          <w:rFonts w:hint="eastAsia"/>
        </w:rPr>
        <w:t>CSI:FingerID</w:t>
      </w:r>
      <w:proofErr w:type="spellEnd"/>
      <w:proofErr w:type="gramEnd"/>
      <w:r w:rsidRPr="00FF710A">
        <w:rPr>
          <w:rFonts w:hint="eastAsia"/>
        </w:rPr>
        <w:t xml:space="preserve">, all available structure databases were enabled, with priority given to ions already annotated in </w:t>
      </w:r>
      <w:proofErr w:type="spellStart"/>
      <w:r w:rsidRPr="00FF710A">
        <w:rPr>
          <w:rFonts w:hint="eastAsia"/>
        </w:rPr>
        <w:t>MZmine</w:t>
      </w:r>
      <w:proofErr w:type="spellEnd"/>
      <w:r w:rsidRPr="00FF710A">
        <w:rPr>
          <w:rFonts w:hint="eastAsia"/>
        </w:rPr>
        <w:t>.</w:t>
      </w:r>
    </w:p>
    <w:p w14:paraId="59706DA9" w14:textId="77777777" w:rsidR="00FF710A" w:rsidRPr="00FF710A" w:rsidRDefault="00FF710A" w:rsidP="00FF710A">
      <w:pPr>
        <w:rPr>
          <w:rFonts w:hint="eastAsia"/>
        </w:rPr>
      </w:pPr>
      <w:r w:rsidRPr="00FF710A">
        <w:rPr>
          <w:rFonts w:hint="eastAsia"/>
        </w:rPr>
        <w:t>Feature-based molecular networking was performed on the GNPS platform. The parameters were set as follows: precursor ion mass tolerance = 0.05 Da, MS/MS fragment ion tolerance = 0.05 Da, cosine similarity threshold = 0.6, minimum matched peaks = 6, and only edges connecting nodes that were among each other</w:t>
      </w:r>
      <w:proofErr w:type="gramStart"/>
      <w:r w:rsidRPr="00FF710A">
        <w:rPr>
          <w:rFonts w:hint="eastAsia"/>
        </w:rPr>
        <w:t>’</w:t>
      </w:r>
      <w:proofErr w:type="gramEnd"/>
      <w:r w:rsidRPr="00FF710A">
        <w:rPr>
          <w:rFonts w:hint="eastAsia"/>
        </w:rPr>
        <w:t>s top 10 most similar nodes were retained. The maximum molecular family size was set to 100, and low-scoring edges were removed to maintain family size below this threshold. Matches between network spectra and GNPS library spectra were retained only when the cosine score was &gt; 0.6 and the number of matched peaks was ≥ 6.</w:t>
      </w:r>
    </w:p>
    <w:p w14:paraId="492BCFE6" w14:textId="4FAD04E8" w:rsidR="00FF710A" w:rsidRPr="00FF710A" w:rsidRDefault="00FF710A" w:rsidP="00FF710A">
      <w:pPr>
        <w:rPr>
          <w:rFonts w:hint="eastAsia"/>
        </w:rPr>
      </w:pPr>
      <w:r w:rsidRPr="00FF710A">
        <w:rPr>
          <w:rFonts w:hint="eastAsia"/>
        </w:rPr>
        <w:t xml:space="preserve">Final metabolite annotations were obtained by integrating GNPS and SIRIUS results. </w:t>
      </w:r>
      <w:r w:rsidR="00027E2C" w:rsidRPr="00027E2C">
        <w:t xml:space="preserve">Features matched to the GNPS spectral library were classified as level 2 annotations, whereas SIRIUS annotations with </w:t>
      </w:r>
      <w:proofErr w:type="spellStart"/>
      <w:r w:rsidR="00027E2C" w:rsidRPr="00027E2C">
        <w:t>ZodiacScore</w:t>
      </w:r>
      <w:proofErr w:type="spellEnd"/>
      <w:r w:rsidR="00027E2C" w:rsidRPr="00027E2C">
        <w:t xml:space="preserve"> ≥ 0.8 and </w:t>
      </w:r>
      <w:proofErr w:type="spellStart"/>
      <w:r w:rsidR="00027E2C" w:rsidRPr="00027E2C">
        <w:t>ConfidenceScore</w:t>
      </w:r>
      <w:proofErr w:type="spellEnd"/>
      <w:r w:rsidR="00027E2C" w:rsidRPr="00027E2C">
        <w:t xml:space="preserve"> ≥ 0.34 were classified as level 3 annotations according to the confidence framework of </w:t>
      </w:r>
      <w:proofErr w:type="spellStart"/>
      <w:r w:rsidR="00027E2C" w:rsidRPr="00027E2C">
        <w:t>Schymanski</w:t>
      </w:r>
      <w:proofErr w:type="spellEnd"/>
      <w:r w:rsidR="00027E2C" w:rsidRPr="00027E2C">
        <w:t xml:space="preserve"> et al. (2014).</w:t>
      </w:r>
      <w:r w:rsidRPr="00FF710A">
        <w:rPr>
          <w:rFonts w:hint="eastAsia"/>
        </w:rPr>
        <w:t xml:space="preserve"> After deduplication, SMILES structures were converted through PubChem and subsequently imported into </w:t>
      </w:r>
      <w:proofErr w:type="spellStart"/>
      <w:r w:rsidRPr="00FF710A">
        <w:rPr>
          <w:rFonts w:hint="eastAsia"/>
        </w:rPr>
        <w:t>MetaboAnalyst</w:t>
      </w:r>
      <w:proofErr w:type="spellEnd"/>
      <w:r w:rsidRPr="00FF710A">
        <w:rPr>
          <w:rFonts w:hint="eastAsia"/>
        </w:rPr>
        <w:t xml:space="preserve"> to obtain KEGG identifiers.</w:t>
      </w:r>
      <w:r w:rsidR="009E3C0C" w:rsidRPr="009E3C0C">
        <w:rPr>
          <w:rFonts w:ascii="Segoe UI" w:hAnsi="Segoe UI" w:cs="Segoe UI"/>
          <w:color w:val="666666"/>
          <w:spacing w:val="4"/>
          <w:sz w:val="21"/>
          <w:szCs w:val="21"/>
          <w:shd w:val="clear" w:color="auto" w:fill="FFFFFF"/>
        </w:rPr>
        <w:t xml:space="preserve"> </w:t>
      </w:r>
      <w:r w:rsidR="009E3C0C" w:rsidRPr="009E3C0C">
        <w:t>Of the annotated metabolite features, 143 could be mapped to KEGG identifiers for downstream pathway enrichment analysis.</w:t>
      </w:r>
    </w:p>
    <w:p w14:paraId="30D38CC9" w14:textId="77777777" w:rsidR="00FF710A" w:rsidRPr="00FF710A" w:rsidRDefault="00000000" w:rsidP="00FF710A">
      <w:pPr>
        <w:rPr>
          <w:rFonts w:hint="eastAsia"/>
        </w:rPr>
      </w:pPr>
      <w:r>
        <w:pict w14:anchorId="52A6CDB9">
          <v:rect id="_x0000_i1029" style="width:541.7pt;height:.75pt" o:hrpct="0" o:hralign="center" o:hrstd="t" o:hr="t" fillcolor="#a0a0a0" stroked="f"/>
        </w:pict>
      </w:r>
    </w:p>
    <w:p w14:paraId="3ECCD9E1" w14:textId="77777777" w:rsidR="00FF710A" w:rsidRPr="00FF710A" w:rsidRDefault="00FF710A" w:rsidP="00FF710A">
      <w:pPr>
        <w:rPr>
          <w:rFonts w:hint="eastAsia"/>
          <w:b/>
          <w:bCs/>
        </w:rPr>
      </w:pPr>
      <w:r w:rsidRPr="00FF710A">
        <w:rPr>
          <w:rFonts w:hint="eastAsia"/>
          <w:b/>
          <w:bCs/>
        </w:rPr>
        <w:t>Text S6. Batch effect handling and metabolite clustering</w:t>
      </w:r>
    </w:p>
    <w:p w14:paraId="65BC9EA4" w14:textId="77777777" w:rsidR="005C7EC5" w:rsidRDefault="005C7EC5" w:rsidP="00FF710A">
      <w:pPr>
        <w:rPr>
          <w:rFonts w:hint="eastAsia"/>
        </w:rPr>
      </w:pPr>
      <w:r w:rsidRPr="005C7EC5">
        <w:t>Because strong batch effects remained evident after testing multiple correction methods, and no correction approach satisfactorily removed batch-associated separation, only samples from the second batch were retained for downstream analyses. After excluding batch 1, the retained metabolomic sample sizes were 10 for the 2012 patch, 15 for the 2013 patch, 15 for the 2014 patch, and 10 for the 2015 patch.</w:t>
      </w:r>
    </w:p>
    <w:p w14:paraId="565FD048" w14:textId="275E3FA7" w:rsidR="00FF710A" w:rsidRPr="00FF710A" w:rsidRDefault="00FF710A" w:rsidP="00FF710A">
      <w:pPr>
        <w:rPr>
          <w:rFonts w:hint="eastAsia"/>
        </w:rPr>
      </w:pPr>
      <w:r w:rsidRPr="00FF710A">
        <w:rPr>
          <w:rFonts w:hint="eastAsia"/>
        </w:rPr>
        <w:t xml:space="preserve">The retained metabolomic dataset was normalized using DESeq2 and subjected to PCA. Soft clustering was then performed using the </w:t>
      </w:r>
      <w:proofErr w:type="spellStart"/>
      <w:r w:rsidRPr="00FF710A">
        <w:rPr>
          <w:rFonts w:hint="eastAsia"/>
        </w:rPr>
        <w:t>Mfuzz</w:t>
      </w:r>
      <w:proofErr w:type="spellEnd"/>
      <w:r w:rsidRPr="00FF710A">
        <w:rPr>
          <w:rFonts w:hint="eastAsia"/>
        </w:rPr>
        <w:t xml:space="preserve"> package, with the clustering </w:t>
      </w:r>
      <w:r w:rsidRPr="00FF710A">
        <w:rPr>
          <w:rFonts w:hint="eastAsia"/>
        </w:rPr>
        <w:lastRenderedPageBreak/>
        <w:t>parameter determined by the minimum centroid distance method. The data were ultimately grouped into four clusters to characterize metabolite patterns along the colonization-year gradient.</w:t>
      </w:r>
    </w:p>
    <w:p w14:paraId="34C6417C" w14:textId="77777777" w:rsidR="00FF710A" w:rsidRPr="00FF710A" w:rsidRDefault="00000000" w:rsidP="00FF710A">
      <w:pPr>
        <w:rPr>
          <w:rFonts w:hint="eastAsia"/>
        </w:rPr>
      </w:pPr>
      <w:r>
        <w:pict w14:anchorId="642F23CC">
          <v:rect id="_x0000_i1030" style="width:541.7pt;height:.75pt" o:hrpct="0" o:hralign="center" o:hrstd="t" o:hr="t" fillcolor="#a0a0a0" stroked="f"/>
        </w:pict>
      </w:r>
    </w:p>
    <w:p w14:paraId="34CAF808" w14:textId="77777777" w:rsidR="00FF710A" w:rsidRPr="00FF710A" w:rsidRDefault="00FF710A" w:rsidP="00FF710A">
      <w:pPr>
        <w:rPr>
          <w:rFonts w:hint="eastAsia"/>
          <w:b/>
          <w:bCs/>
        </w:rPr>
      </w:pPr>
      <w:r w:rsidRPr="00FF710A">
        <w:rPr>
          <w:rFonts w:hint="eastAsia"/>
          <w:b/>
          <w:bCs/>
        </w:rPr>
        <w:t>Text S7. Additional details of the Bayesian hierarchical model</w:t>
      </w:r>
    </w:p>
    <w:p w14:paraId="2A4E543B" w14:textId="77777777" w:rsidR="004A4E34" w:rsidRDefault="004A4E34" w:rsidP="00535516">
      <w:pPr>
        <w:rPr>
          <w:rFonts w:hint="eastAsia"/>
        </w:rPr>
      </w:pPr>
      <w:r w:rsidRPr="004A4E34">
        <w:rPr>
          <w:rFonts w:hint="eastAsia"/>
        </w:rPr>
        <w:t xml:space="preserve">Before hierarchical modeling, all datasets were cross-matched by sample identity. Only samples for which phenotypic, metabolomic, transcriptomic, and SNP data were simultaneously available were retained. This filtering yielded a final dataset of 20 samples for model fitting (six samples from 2012, six from 2013, three from 2014, and five from 2015). The final number at the end of each sample ID tracks exactly to the phenotypic quadrat from which it was derived. </w:t>
      </w:r>
    </w:p>
    <w:p w14:paraId="427DA8BA" w14:textId="45E62CB7" w:rsidR="00535516" w:rsidRDefault="00535516" w:rsidP="00535516">
      <w:pPr>
        <w:rPr>
          <w:rFonts w:hint="eastAsia"/>
        </w:rPr>
      </w:pPr>
      <w:r>
        <w:rPr>
          <w:rFonts w:hint="eastAsia"/>
        </w:rPr>
        <w:t>To reduce dimensionality and represent the dominant structure within each high-dimensional data type, principal component analysis (PCA) was performed separately for spatial position, SNP variation, transcriptomic variation, and metabolomic variation. The first principal component (PC1) from each analysis was extracted and used as the corresponding summary variable in the hierarchical model. Spatial-position PC1 was derived from quadrat longitude and latitude. PC1 scores for spatial position, SNP variation, transcriptomic variation, and metabolomic variation were normalized before analysis. In contrast, leaf biomass and spikelet number were used directly as observed phenotypic responses representing growth and reproductive performance, respectively. The first principal component explained 15.95% of the variance in spatial position, 21.99% in SNP variation, 17.9% in transcriptomic variation, and 10.0% in metabolomic variation.</w:t>
      </w:r>
    </w:p>
    <w:p w14:paraId="69BEBDBC" w14:textId="77777777" w:rsidR="00535516" w:rsidRDefault="00535516" w:rsidP="00535516">
      <w:pPr>
        <w:rPr>
          <w:rFonts w:hint="eastAsia"/>
        </w:rPr>
      </w:pPr>
      <w:r>
        <w:rPr>
          <w:rFonts w:hint="eastAsia"/>
        </w:rPr>
        <w:t xml:space="preserve">We implemented a two-layer Bayesian hierarchical model to quantify the relationships among spatial position, genetic differentiation, omics variation, and phenotype. In the first layer, transcriptomic and metabolomic PC1 scores for sample </w:t>
      </w:r>
      <w:proofErr w:type="spellStart"/>
      <w:r>
        <w:rPr>
          <w:rFonts w:hint="eastAsia"/>
        </w:rPr>
        <w:t>i</w:t>
      </w:r>
      <w:proofErr w:type="spellEnd"/>
      <w:r>
        <w:rPr>
          <w:rFonts w:hint="eastAsia"/>
        </w:rPr>
        <w:t xml:space="preserve"> were modeled as linear responses to spatial-position PC1 and SNP PC1. In the second layer, leaf biomass and spikelet number were modeled as linear responses to the transcriptomic and metabolomic components estimated in the first layer.</w:t>
      </w:r>
    </w:p>
    <w:p w14:paraId="5581D127" w14:textId="77777777" w:rsidR="00535516" w:rsidRDefault="00535516" w:rsidP="00535516">
      <w:pPr>
        <w:rPr>
          <w:rFonts w:hint="eastAsia"/>
        </w:rPr>
      </w:pPr>
      <w:r>
        <w:rPr>
          <w:rFonts w:hint="eastAsia"/>
        </w:rPr>
        <w:t>The model included fixed effects describing the relationships among predictors and responses, together with sample-level random effects to account for unexplained heterogeneity. Leaf biomass and spikelet number were modeled jointly, allowing the residual covariance between these two response variables to be estimated directly within the Bayesian framework.</w:t>
      </w:r>
    </w:p>
    <w:p w14:paraId="7041A8AC" w14:textId="77777777" w:rsidR="00535516" w:rsidRDefault="00535516" w:rsidP="00535516">
      <w:pPr>
        <w:rPr>
          <w:rFonts w:hint="eastAsia"/>
        </w:rPr>
      </w:pPr>
      <w:r>
        <w:rPr>
          <w:rFonts w:hint="eastAsia"/>
        </w:rPr>
        <w:t xml:space="preserve">Weakly informative priors were assigned to fixed-effect coefficients. Variance </w:t>
      </w:r>
      <w:r>
        <w:rPr>
          <w:rFonts w:hint="eastAsia"/>
        </w:rPr>
        <w:lastRenderedPageBreak/>
        <w:t>parameters were constrained to positive values and assigned exponential priors. Hyperpriors were used for scale parameters to allow adaptive shrinkage of effect sizes toward zero, thereby reducing prior sensitivity and limiting overparameterization. This hierarchical prior structure improves regularization while retaining sufficient flexibility to detect biologically meaningful effects.</w:t>
      </w:r>
    </w:p>
    <w:p w14:paraId="21F0B0B8" w14:textId="3EEC445C" w:rsidR="00535516" w:rsidRDefault="00535516" w:rsidP="00535516">
      <w:pPr>
        <w:rPr>
          <w:rFonts w:hint="eastAsia"/>
        </w:rPr>
      </w:pPr>
      <w:r>
        <w:rPr>
          <w:rFonts w:hint="eastAsia"/>
        </w:rPr>
        <w:t xml:space="preserve">All model parameters were estimated jointly using a Metropolis–Hastings Markov chain Monte Carlo (MCMC) algorithm. Normal proposal kernels were used for unconstrained regression parameters, whereas multiplier proposals were used for parameters bounded below by zero. The MCMC chain was run for 2,000,000 iterations, with samples retained every </w:t>
      </w:r>
      <w:r w:rsidR="002E4855">
        <w:rPr>
          <w:rFonts w:hint="eastAsia"/>
        </w:rPr>
        <w:t>2500</w:t>
      </w:r>
      <w:r>
        <w:rPr>
          <w:rFonts w:hint="eastAsia"/>
        </w:rPr>
        <w:t xml:space="preserve"> iterations after discarding an initial burn-in period of 200,000 iterations, resulting in </w:t>
      </w:r>
      <w:r w:rsidR="002E4855">
        <w:rPr>
          <w:rFonts w:hint="eastAsia"/>
        </w:rPr>
        <w:t>720</w:t>
      </w:r>
      <w:r>
        <w:rPr>
          <w:rFonts w:hint="eastAsia"/>
        </w:rPr>
        <w:t xml:space="preserve"> posterior samples retained for inference. Convergence was assessed by visual inspection of trace plots and by calculating effective sample sizes for major parameters.</w:t>
      </w:r>
    </w:p>
    <w:p w14:paraId="29B83B6B" w14:textId="77777777" w:rsidR="00535516" w:rsidRDefault="00535516" w:rsidP="00535516">
      <w:pPr>
        <w:rPr>
          <w:rFonts w:hint="eastAsia"/>
        </w:rPr>
      </w:pPr>
      <w:r>
        <w:rPr>
          <w:rFonts w:hint="eastAsia"/>
        </w:rPr>
        <w:t xml:space="preserve">Model outputs were summarized by posterior means, 95% credible intervals, and posterior probabilities of effect direction, expressed as </w:t>
      </w:r>
      <w:proofErr w:type="gramStart"/>
      <w:r>
        <w:rPr>
          <w:rFonts w:hint="eastAsia"/>
        </w:rPr>
        <w:t>P(</w:t>
      </w:r>
      <w:proofErr w:type="gramEnd"/>
      <w:r>
        <w:rPr>
          <w:rFonts w:hint="eastAsia"/>
        </w:rPr>
        <w:t>E &gt; 0). Lower posterior probabilities indicate stronger support for negative effects, whereas higher posterior probabilities indicate stronger support for positive effects.</w:t>
      </w:r>
    </w:p>
    <w:p w14:paraId="1BCC30AB" w14:textId="77777777" w:rsidR="00535516" w:rsidRDefault="00535516" w:rsidP="00535516">
      <w:pPr>
        <w:rPr>
          <w:rFonts w:hint="eastAsia"/>
        </w:rPr>
      </w:pPr>
      <w:r>
        <w:rPr>
          <w:rFonts w:hint="eastAsia"/>
        </w:rPr>
        <w:t xml:space="preserve">Metabolite annotation confidence was evaluated with reference to the framework proposed by </w:t>
      </w:r>
      <w:proofErr w:type="spellStart"/>
      <w:r>
        <w:rPr>
          <w:rFonts w:hint="eastAsia"/>
        </w:rPr>
        <w:t>Schymanski</w:t>
      </w:r>
      <w:proofErr w:type="spellEnd"/>
      <w:r>
        <w:rPr>
          <w:rFonts w:hint="eastAsia"/>
        </w:rPr>
        <w:t xml:space="preserve"> et al. (2014), which provides a standardized classification system for communicating confidence in small-molecule identification based on high-resolution mass spectrometry.</w:t>
      </w:r>
    </w:p>
    <w:p w14:paraId="0373DDD3" w14:textId="77777777" w:rsidR="00535516" w:rsidRDefault="00535516" w:rsidP="00535516">
      <w:pPr>
        <w:rPr>
          <w:rFonts w:hint="eastAsia"/>
        </w:rPr>
      </w:pPr>
      <w:r>
        <w:rPr>
          <w:rFonts w:hint="eastAsia"/>
        </w:rPr>
        <w:t>The mathematical structure of the model can be written as follows.</w:t>
      </w:r>
    </w:p>
    <w:p w14:paraId="0F11A8FE" w14:textId="77777777" w:rsidR="00535516" w:rsidRDefault="00535516" w:rsidP="00535516">
      <w:pPr>
        <w:rPr>
          <w:rFonts w:hint="eastAsia"/>
        </w:rPr>
      </w:pPr>
      <w:r>
        <w:rPr>
          <w:rFonts w:hint="eastAsia"/>
        </w:rPr>
        <w:t>First layer: omics responses</w:t>
      </w:r>
    </w:p>
    <w:p w14:paraId="338CDABC" w14:textId="77777777" w:rsidR="00535516" w:rsidRDefault="00535516" w:rsidP="00535516">
      <w:pPr>
        <w:rPr>
          <w:rFonts w:hint="eastAsia"/>
        </w:rPr>
      </w:pPr>
      <w:r>
        <w:rPr>
          <w:rFonts w:hint="eastAsia"/>
        </w:rPr>
        <w:t xml:space="preserve">For each sampling unit </w:t>
      </w:r>
      <w:proofErr w:type="spellStart"/>
      <w:r>
        <w:rPr>
          <w:rFonts w:hint="eastAsia"/>
        </w:rPr>
        <w:t>i</w:t>
      </w:r>
      <w:proofErr w:type="spellEnd"/>
      <w:r>
        <w:rPr>
          <w:rFonts w:hint="eastAsia"/>
        </w:rPr>
        <w:t xml:space="preserve">, let </w:t>
      </w:r>
      <w:proofErr w:type="spellStart"/>
      <w:r>
        <w:rPr>
          <w:rFonts w:hint="eastAsia"/>
        </w:rPr>
        <w:t>gi</w:t>
      </w:r>
      <w:proofErr w:type="spellEnd"/>
      <w:r>
        <w:rPr>
          <w:rFonts w:hint="eastAsia"/>
        </w:rPr>
        <w:t xml:space="preserve"> denote the transcriptomic response score and mi denote the metabolomic response score. These variables were modeled as:</w:t>
      </w:r>
    </w:p>
    <w:p w14:paraId="3DB03C8F" w14:textId="77777777" w:rsidR="00535516" w:rsidRDefault="00535516" w:rsidP="00535516">
      <w:pPr>
        <w:rPr>
          <w:rFonts w:hint="eastAsia"/>
        </w:rPr>
      </w:pPr>
      <w:proofErr w:type="spellStart"/>
      <w:r>
        <w:rPr>
          <w:rFonts w:hint="eastAsia"/>
        </w:rPr>
        <w:t>gi</w:t>
      </w:r>
      <w:proofErr w:type="spellEnd"/>
      <w:r>
        <w:rPr>
          <w:rFonts w:hint="eastAsia"/>
        </w:rPr>
        <w:t xml:space="preserve"> = αg + βg1Xi + βg2Gi + </w:t>
      </w:r>
      <w:proofErr w:type="spellStart"/>
      <w:r>
        <w:rPr>
          <w:rFonts w:hint="eastAsia"/>
        </w:rPr>
        <w:t>ug,i</w:t>
      </w:r>
      <w:proofErr w:type="spellEnd"/>
      <w:r>
        <w:rPr>
          <w:rFonts w:hint="eastAsia"/>
        </w:rPr>
        <w:t xml:space="preserve"> + ε</w:t>
      </w:r>
      <w:proofErr w:type="spellStart"/>
      <w:r>
        <w:rPr>
          <w:rFonts w:hint="eastAsia"/>
        </w:rPr>
        <w:t>g,i</w:t>
      </w:r>
      <w:proofErr w:type="spellEnd"/>
    </w:p>
    <w:p w14:paraId="2D1000C2" w14:textId="77777777" w:rsidR="00535516" w:rsidRDefault="00535516" w:rsidP="00535516">
      <w:pPr>
        <w:rPr>
          <w:rFonts w:hint="eastAsia"/>
        </w:rPr>
      </w:pPr>
      <w:r>
        <w:rPr>
          <w:rFonts w:hint="eastAsia"/>
        </w:rPr>
        <w:t xml:space="preserve">mi = αm + βm1Xi + βm2Gi + </w:t>
      </w:r>
      <w:proofErr w:type="spellStart"/>
      <w:r>
        <w:rPr>
          <w:rFonts w:hint="eastAsia"/>
        </w:rPr>
        <w:t>um,i</w:t>
      </w:r>
      <w:proofErr w:type="spellEnd"/>
      <w:r>
        <w:rPr>
          <w:rFonts w:hint="eastAsia"/>
        </w:rPr>
        <w:t xml:space="preserve"> + ε</w:t>
      </w:r>
      <w:proofErr w:type="spellStart"/>
      <w:r>
        <w:rPr>
          <w:rFonts w:hint="eastAsia"/>
        </w:rPr>
        <w:t>m,i</w:t>
      </w:r>
      <w:proofErr w:type="spellEnd"/>
    </w:p>
    <w:p w14:paraId="59F9DEE7" w14:textId="77777777" w:rsidR="00535516" w:rsidRDefault="00535516" w:rsidP="00535516">
      <w:pPr>
        <w:rPr>
          <w:rFonts w:hint="eastAsia"/>
        </w:rPr>
      </w:pPr>
      <w:r>
        <w:rPr>
          <w:rFonts w:hint="eastAsia"/>
        </w:rPr>
        <w:t xml:space="preserve">where Xi represents the spatial-position PC1 derived from quadrat longitude and latitude, Gi represents genetic differentiation summarized by SNP PC1, </w:t>
      </w:r>
      <w:proofErr w:type="spellStart"/>
      <w:r>
        <w:rPr>
          <w:rFonts w:hint="eastAsia"/>
        </w:rPr>
        <w:t>ug,i</w:t>
      </w:r>
      <w:proofErr w:type="spellEnd"/>
      <w:r>
        <w:rPr>
          <w:rFonts w:hint="eastAsia"/>
        </w:rPr>
        <w:t xml:space="preserve"> and </w:t>
      </w:r>
      <w:proofErr w:type="spellStart"/>
      <w:r>
        <w:rPr>
          <w:rFonts w:hint="eastAsia"/>
        </w:rPr>
        <w:t>um,i</w:t>
      </w:r>
      <w:proofErr w:type="spellEnd"/>
      <w:r>
        <w:rPr>
          <w:rFonts w:hint="eastAsia"/>
        </w:rPr>
        <w:t xml:space="preserve"> are sampling-unit-level random effects, and ε</w:t>
      </w:r>
      <w:proofErr w:type="spellStart"/>
      <w:r>
        <w:rPr>
          <w:rFonts w:hint="eastAsia"/>
        </w:rPr>
        <w:t>g,i</w:t>
      </w:r>
      <w:proofErr w:type="spellEnd"/>
      <w:r>
        <w:rPr>
          <w:rFonts w:hint="eastAsia"/>
        </w:rPr>
        <w:t xml:space="preserve"> and ε</w:t>
      </w:r>
      <w:proofErr w:type="spellStart"/>
      <w:r>
        <w:rPr>
          <w:rFonts w:hint="eastAsia"/>
        </w:rPr>
        <w:t>m,i</w:t>
      </w:r>
      <w:proofErr w:type="spellEnd"/>
      <w:r>
        <w:rPr>
          <w:rFonts w:hint="eastAsia"/>
        </w:rPr>
        <w:t xml:space="preserve"> are residual errors.</w:t>
      </w:r>
    </w:p>
    <w:p w14:paraId="61E9283F" w14:textId="77777777" w:rsidR="00535516" w:rsidRDefault="00535516" w:rsidP="00535516">
      <w:pPr>
        <w:rPr>
          <w:rFonts w:hint="eastAsia"/>
        </w:rPr>
      </w:pPr>
      <w:r>
        <w:rPr>
          <w:rFonts w:hint="eastAsia"/>
        </w:rPr>
        <w:t>Second layer: phenotypic responses</w:t>
      </w:r>
    </w:p>
    <w:p w14:paraId="48B9DB0B" w14:textId="77777777" w:rsidR="00535516" w:rsidRDefault="00535516" w:rsidP="00535516">
      <w:pPr>
        <w:rPr>
          <w:rFonts w:hint="eastAsia"/>
        </w:rPr>
      </w:pPr>
      <w:r>
        <w:rPr>
          <w:rFonts w:hint="eastAsia"/>
        </w:rPr>
        <w:t xml:space="preserve">Let </w:t>
      </w:r>
      <w:proofErr w:type="spellStart"/>
      <w:r>
        <w:rPr>
          <w:rFonts w:hint="eastAsia"/>
        </w:rPr>
        <w:t>yi</w:t>
      </w:r>
      <w:proofErr w:type="spellEnd"/>
      <w:r>
        <w:rPr>
          <w:rFonts w:hint="eastAsia"/>
        </w:rPr>
        <w:t xml:space="preserve"> denote leaf biomass and </w:t>
      </w:r>
      <w:proofErr w:type="spellStart"/>
      <w:r>
        <w:rPr>
          <w:rFonts w:hint="eastAsia"/>
        </w:rPr>
        <w:t>ri</w:t>
      </w:r>
      <w:proofErr w:type="spellEnd"/>
      <w:r>
        <w:rPr>
          <w:rFonts w:hint="eastAsia"/>
        </w:rPr>
        <w:t xml:space="preserve"> denote spikelet number for sampling unit </w:t>
      </w:r>
      <w:proofErr w:type="spellStart"/>
      <w:r>
        <w:rPr>
          <w:rFonts w:hint="eastAsia"/>
        </w:rPr>
        <w:t>i</w:t>
      </w:r>
      <w:proofErr w:type="spellEnd"/>
      <w:r>
        <w:rPr>
          <w:rFonts w:hint="eastAsia"/>
        </w:rPr>
        <w:t>. These phenotypic traits were modeled as:</w:t>
      </w:r>
    </w:p>
    <w:p w14:paraId="1D150CE4" w14:textId="77777777" w:rsidR="00535516" w:rsidRDefault="00535516" w:rsidP="00535516">
      <w:pPr>
        <w:rPr>
          <w:rFonts w:hint="eastAsia"/>
        </w:rPr>
      </w:pPr>
      <w:proofErr w:type="spellStart"/>
      <w:r>
        <w:rPr>
          <w:rFonts w:hint="eastAsia"/>
        </w:rPr>
        <w:lastRenderedPageBreak/>
        <w:t>yi</w:t>
      </w:r>
      <w:proofErr w:type="spellEnd"/>
      <w:r>
        <w:rPr>
          <w:rFonts w:hint="eastAsia"/>
        </w:rPr>
        <w:t xml:space="preserve"> = αy + γy1gi + γy2mi + </w:t>
      </w:r>
      <w:proofErr w:type="spellStart"/>
      <w:r>
        <w:rPr>
          <w:rFonts w:hint="eastAsia"/>
        </w:rPr>
        <w:t>uy,i</w:t>
      </w:r>
      <w:proofErr w:type="spellEnd"/>
      <w:r>
        <w:rPr>
          <w:rFonts w:hint="eastAsia"/>
        </w:rPr>
        <w:t xml:space="preserve"> + ε</w:t>
      </w:r>
      <w:proofErr w:type="spellStart"/>
      <w:r>
        <w:rPr>
          <w:rFonts w:hint="eastAsia"/>
        </w:rPr>
        <w:t>y,i</w:t>
      </w:r>
      <w:proofErr w:type="spellEnd"/>
    </w:p>
    <w:p w14:paraId="4B9C3CC7" w14:textId="77777777" w:rsidR="00535516" w:rsidRDefault="00535516" w:rsidP="00535516">
      <w:pPr>
        <w:rPr>
          <w:rFonts w:hint="eastAsia"/>
        </w:rPr>
      </w:pPr>
      <w:proofErr w:type="spellStart"/>
      <w:r>
        <w:rPr>
          <w:rFonts w:hint="eastAsia"/>
        </w:rPr>
        <w:t>ri</w:t>
      </w:r>
      <w:proofErr w:type="spellEnd"/>
      <w:r>
        <w:rPr>
          <w:rFonts w:hint="eastAsia"/>
        </w:rPr>
        <w:t xml:space="preserve"> = αr + γr1gi + γr2mi + </w:t>
      </w:r>
      <w:proofErr w:type="spellStart"/>
      <w:r>
        <w:rPr>
          <w:rFonts w:hint="eastAsia"/>
        </w:rPr>
        <w:t>ur,i</w:t>
      </w:r>
      <w:proofErr w:type="spellEnd"/>
      <w:r>
        <w:rPr>
          <w:rFonts w:hint="eastAsia"/>
        </w:rPr>
        <w:t xml:space="preserve"> + ε</w:t>
      </w:r>
      <w:proofErr w:type="spellStart"/>
      <w:r>
        <w:rPr>
          <w:rFonts w:hint="eastAsia"/>
        </w:rPr>
        <w:t>r,i</w:t>
      </w:r>
      <w:proofErr w:type="spellEnd"/>
    </w:p>
    <w:p w14:paraId="43D46FBD" w14:textId="77777777" w:rsidR="00535516" w:rsidRDefault="00535516" w:rsidP="00535516">
      <w:pPr>
        <w:rPr>
          <w:rFonts w:hint="eastAsia"/>
        </w:rPr>
      </w:pPr>
      <w:r>
        <w:rPr>
          <w:rFonts w:hint="eastAsia"/>
        </w:rPr>
        <w:t xml:space="preserve">where </w:t>
      </w:r>
      <w:proofErr w:type="spellStart"/>
      <w:r>
        <w:rPr>
          <w:rFonts w:hint="eastAsia"/>
        </w:rPr>
        <w:t>uy,i</w:t>
      </w:r>
      <w:proofErr w:type="spellEnd"/>
      <w:r>
        <w:rPr>
          <w:rFonts w:hint="eastAsia"/>
        </w:rPr>
        <w:t xml:space="preserve"> and </w:t>
      </w:r>
      <w:proofErr w:type="spellStart"/>
      <w:r>
        <w:rPr>
          <w:rFonts w:hint="eastAsia"/>
        </w:rPr>
        <w:t>ur,i</w:t>
      </w:r>
      <w:proofErr w:type="spellEnd"/>
      <w:r>
        <w:rPr>
          <w:rFonts w:hint="eastAsia"/>
        </w:rPr>
        <w:t xml:space="preserve"> are sampling-unit-level random effects and ε</w:t>
      </w:r>
      <w:proofErr w:type="spellStart"/>
      <w:r>
        <w:rPr>
          <w:rFonts w:hint="eastAsia"/>
        </w:rPr>
        <w:t>y,i</w:t>
      </w:r>
      <w:proofErr w:type="spellEnd"/>
      <w:r>
        <w:rPr>
          <w:rFonts w:hint="eastAsia"/>
        </w:rPr>
        <w:t xml:space="preserve"> and ε</w:t>
      </w:r>
      <w:proofErr w:type="spellStart"/>
      <w:r>
        <w:rPr>
          <w:rFonts w:hint="eastAsia"/>
        </w:rPr>
        <w:t>r,i</w:t>
      </w:r>
      <w:proofErr w:type="spellEnd"/>
      <w:r>
        <w:rPr>
          <w:rFonts w:hint="eastAsia"/>
        </w:rPr>
        <w:t xml:space="preserve"> are residual errors. Leaf biomass and spikelet number were modeled jointly so that their covariance structure could be estimated within the Bayesian framework.</w:t>
      </w:r>
    </w:p>
    <w:p w14:paraId="47CF9082" w14:textId="77777777" w:rsidR="00535516" w:rsidRDefault="00535516" w:rsidP="00535516">
      <w:pPr>
        <w:rPr>
          <w:rFonts w:hint="eastAsia"/>
        </w:rPr>
      </w:pPr>
      <w:r>
        <w:rPr>
          <w:rFonts w:hint="eastAsia"/>
        </w:rPr>
        <w:t>Priors</w:t>
      </w:r>
    </w:p>
    <w:p w14:paraId="00E7A5D2" w14:textId="77777777" w:rsidR="00535516" w:rsidRDefault="00535516" w:rsidP="00535516">
      <w:pPr>
        <w:rPr>
          <w:rFonts w:hint="eastAsia"/>
        </w:rPr>
      </w:pPr>
      <w:r>
        <w:rPr>
          <w:rFonts w:hint="eastAsia"/>
        </w:rPr>
        <w:t>A generic prior specification can be written as:</w:t>
      </w:r>
    </w:p>
    <w:p w14:paraId="51D10D8E" w14:textId="77777777" w:rsidR="00535516" w:rsidRDefault="00535516" w:rsidP="00535516">
      <w:pPr>
        <w:rPr>
          <w:rFonts w:hint="eastAsia"/>
        </w:rPr>
      </w:pPr>
      <w:r>
        <w:rPr>
          <w:rFonts w:hint="eastAsia"/>
        </w:rPr>
        <w:t>α, β, γ ~ Normal(0, σ²)</w:t>
      </w:r>
    </w:p>
    <w:p w14:paraId="5C01D721" w14:textId="77777777" w:rsidR="00535516" w:rsidRDefault="00535516" w:rsidP="00535516">
      <w:pPr>
        <w:rPr>
          <w:rFonts w:hint="eastAsia"/>
        </w:rPr>
      </w:pPr>
      <w:r>
        <w:rPr>
          <w:rFonts w:hint="eastAsia"/>
        </w:rPr>
        <w:t>σ ~ Exponential(λ)</w:t>
      </w:r>
    </w:p>
    <w:p w14:paraId="4DA6EA6C" w14:textId="77777777" w:rsidR="00535516" w:rsidRDefault="00535516" w:rsidP="00535516">
      <w:pPr>
        <w:rPr>
          <w:rFonts w:hint="eastAsia"/>
        </w:rPr>
      </w:pPr>
      <w:r>
        <w:rPr>
          <w:rFonts w:hint="eastAsia"/>
        </w:rPr>
        <w:t>u·,</w:t>
      </w:r>
      <w:proofErr w:type="spellStart"/>
      <w:r>
        <w:rPr>
          <w:rFonts w:hint="eastAsia"/>
        </w:rPr>
        <w:t>i</w:t>
      </w:r>
      <w:proofErr w:type="spellEnd"/>
      <w:r>
        <w:rPr>
          <w:rFonts w:hint="eastAsia"/>
        </w:rPr>
        <w:t xml:space="preserve"> ~ Normal(0, τ²)</w:t>
      </w:r>
    </w:p>
    <w:p w14:paraId="177C1E7C" w14:textId="77777777" w:rsidR="00535516" w:rsidRDefault="00535516" w:rsidP="00535516">
      <w:pPr>
        <w:rPr>
          <w:rFonts w:hint="eastAsia"/>
        </w:rPr>
      </w:pPr>
      <w:r>
        <w:rPr>
          <w:rFonts w:hint="eastAsia"/>
        </w:rPr>
        <w:t>τ ~ Exponential(λτ)</w:t>
      </w:r>
    </w:p>
    <w:p w14:paraId="449BC97C" w14:textId="0FAA2815" w:rsidR="00593A80" w:rsidRPr="00EB11AB" w:rsidRDefault="00535516" w:rsidP="00535516">
      <w:pPr>
        <w:rPr>
          <w:rFonts w:hint="eastAsia"/>
        </w:rPr>
      </w:pPr>
      <w:r>
        <w:rPr>
          <w:rFonts w:hint="eastAsia"/>
        </w:rPr>
        <w:t>These priors were chosen to provide weak regularization while allowing the model to capture biologically meaningful variation among samples.</w:t>
      </w:r>
    </w:p>
    <w:p w14:paraId="431713E4" w14:textId="0913D412" w:rsidR="00A3471F" w:rsidRDefault="00A3471F">
      <w:pPr>
        <w:rPr>
          <w:rFonts w:hint="eastAsia"/>
        </w:rPr>
      </w:pPr>
      <w:r>
        <w:rPr>
          <w:rFonts w:hint="eastAsia"/>
          <w:noProof/>
        </w:rPr>
        <w:lastRenderedPageBreak/>
        <w:drawing>
          <wp:inline distT="0" distB="0" distL="0" distR="0" wp14:anchorId="2C3BCE72" wp14:editId="75E3705D">
            <wp:extent cx="5264462" cy="62636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7" cstate="print">
                      <a:extLst>
                        <a:ext uri="{28A0092B-C50C-407E-A947-70E740481C1C}">
                          <a14:useLocalDpi xmlns:a14="http://schemas.microsoft.com/office/drawing/2010/main" val="0"/>
                        </a:ext>
                      </a:extLst>
                    </a:blip>
                    <a:srcRect l="33373" t="6139" r="10932"/>
                    <a:stretch/>
                  </pic:blipFill>
                  <pic:spPr bwMode="auto">
                    <a:xfrm>
                      <a:off x="0" y="0"/>
                      <a:ext cx="5274636" cy="6275745"/>
                    </a:xfrm>
                    <a:prstGeom prst="rect">
                      <a:avLst/>
                    </a:prstGeom>
                    <a:ln>
                      <a:noFill/>
                    </a:ln>
                    <a:extLst>
                      <a:ext uri="{53640926-AAD7-44D8-BBD7-CCE9431645EC}">
                        <a14:shadowObscured xmlns:a14="http://schemas.microsoft.com/office/drawing/2010/main"/>
                      </a:ext>
                    </a:extLst>
                  </pic:spPr>
                </pic:pic>
              </a:graphicData>
            </a:graphic>
          </wp:inline>
        </w:drawing>
      </w:r>
    </w:p>
    <w:p w14:paraId="3E88EDB5" w14:textId="77777777" w:rsidR="00A3471F" w:rsidRPr="00A3471F" w:rsidRDefault="00A3471F" w:rsidP="00A3471F">
      <w:pPr>
        <w:rPr>
          <w:rFonts w:hint="eastAsia"/>
        </w:rPr>
      </w:pPr>
      <w:r w:rsidRPr="00A3471F">
        <w:rPr>
          <w:b/>
          <w:bCs/>
        </w:rPr>
        <w:t>Figure S1 | Sampling patch distribution in 2019 and phenotypic differences among Spartina alterniflora patches with different colonization years.</w:t>
      </w:r>
      <w:r w:rsidRPr="00A3471F">
        <w:br/>
        <w:t>(a) Satellite image from 2019 showing the four sampling patches and three microgeographic zones. Red, green, blue, and yellow points indicate sampling locations in the 2012, 2013, 2014, and 2015 patches, respectively; blue, green, and yellow ellipses indicate the estuary, competition, and dense zones, respectively.</w:t>
      </w:r>
      <w:r w:rsidRPr="00A3471F">
        <w:br/>
        <w:t>(b–e) Differences in flowering stem density, plant height, inflorescence length, and spikelet number among the four colonization-year patches.</w:t>
      </w:r>
    </w:p>
    <w:p w14:paraId="136EBFBF" w14:textId="77777777" w:rsidR="00A3471F" w:rsidRDefault="00A3471F">
      <w:pPr>
        <w:rPr>
          <w:rFonts w:hint="eastAsia"/>
        </w:rPr>
      </w:pPr>
    </w:p>
    <w:p w14:paraId="32305688" w14:textId="270E6F8B" w:rsidR="00A3471F" w:rsidRDefault="00A3471F">
      <w:pPr>
        <w:rPr>
          <w:rFonts w:hint="eastAsia"/>
        </w:rPr>
      </w:pPr>
      <w:r>
        <w:rPr>
          <w:rFonts w:hint="eastAsia"/>
          <w:noProof/>
        </w:rPr>
        <w:lastRenderedPageBreak/>
        <w:drawing>
          <wp:inline distT="0" distB="0" distL="0" distR="0" wp14:anchorId="6FD9E78F" wp14:editId="640A3015">
            <wp:extent cx="5274310" cy="7256780"/>
            <wp:effectExtent l="0" t="0" r="2540" b="1270"/>
            <wp:docPr id="5" name="图片 5"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中度可信度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256780"/>
                    </a:xfrm>
                    <a:prstGeom prst="rect">
                      <a:avLst/>
                    </a:prstGeom>
                  </pic:spPr>
                </pic:pic>
              </a:graphicData>
            </a:graphic>
          </wp:inline>
        </w:drawing>
      </w:r>
    </w:p>
    <w:p w14:paraId="5B05E520" w14:textId="77777777" w:rsidR="00A3471F" w:rsidRPr="00A3471F" w:rsidRDefault="00A3471F" w:rsidP="00A3471F">
      <w:pPr>
        <w:rPr>
          <w:rFonts w:hint="eastAsia"/>
        </w:rPr>
      </w:pPr>
      <w:r w:rsidRPr="00A3471F">
        <w:rPr>
          <w:b/>
          <w:bCs/>
        </w:rPr>
        <w:t xml:space="preserve">Figure S2 | </w:t>
      </w:r>
      <w:proofErr w:type="spellStart"/>
      <w:r w:rsidRPr="00A3471F">
        <w:rPr>
          <w:b/>
          <w:bCs/>
        </w:rPr>
        <w:t>Mfuzz</w:t>
      </w:r>
      <w:proofErr w:type="spellEnd"/>
      <w:r w:rsidRPr="00A3471F">
        <w:rPr>
          <w:b/>
          <w:bCs/>
        </w:rPr>
        <w:t xml:space="preserve"> clustering analysis of transcriptomic and metabolomic data.</w:t>
      </w:r>
      <w:r w:rsidRPr="00A3471F">
        <w:br/>
        <w:t xml:space="preserve">(a) Minimum centroid distance used to determine the optimal clustering parameter for the transcriptomic </w:t>
      </w:r>
      <w:proofErr w:type="spellStart"/>
      <w:r w:rsidRPr="00A3471F">
        <w:t>Mfuzz</w:t>
      </w:r>
      <w:proofErr w:type="spellEnd"/>
      <w:r w:rsidRPr="00A3471F">
        <w:t xml:space="preserve"> analysis.</w:t>
      </w:r>
      <w:r w:rsidRPr="00A3471F">
        <w:br/>
        <w:t xml:space="preserve">(b) Minimum centroid distance used to determine the optimal clustering parameter for the metabolomic </w:t>
      </w:r>
      <w:proofErr w:type="spellStart"/>
      <w:r w:rsidRPr="00A3471F">
        <w:t>Mfuzz</w:t>
      </w:r>
      <w:proofErr w:type="spellEnd"/>
      <w:r w:rsidRPr="00A3471F">
        <w:t xml:space="preserve"> analysis.</w:t>
      </w:r>
      <w:r w:rsidRPr="00A3471F">
        <w:br/>
        <w:t xml:space="preserve">(c) Expression patterns of the four clusters identified by </w:t>
      </w:r>
      <w:proofErr w:type="spellStart"/>
      <w:r w:rsidRPr="00A3471F">
        <w:t>Mfuzz</w:t>
      </w:r>
      <w:proofErr w:type="spellEnd"/>
      <w:r w:rsidRPr="00A3471F">
        <w:t xml:space="preserve"> in the transcriptomic </w:t>
      </w:r>
      <w:r w:rsidRPr="00A3471F">
        <w:lastRenderedPageBreak/>
        <w:t>dataset.</w:t>
      </w:r>
      <w:r w:rsidRPr="00A3471F">
        <w:br/>
        <w:t xml:space="preserve">(d) Expression patterns of the four clusters identified by </w:t>
      </w:r>
      <w:proofErr w:type="spellStart"/>
      <w:r w:rsidRPr="00A3471F">
        <w:t>Mfuzz</w:t>
      </w:r>
      <w:proofErr w:type="spellEnd"/>
      <w:r w:rsidRPr="00A3471F">
        <w:t xml:space="preserve"> in the metabolomic dataset.</w:t>
      </w:r>
    </w:p>
    <w:p w14:paraId="16C39E69" w14:textId="7D90C675" w:rsidR="00A3471F" w:rsidRDefault="00A3471F">
      <w:pPr>
        <w:rPr>
          <w:rFonts w:hint="eastAsia"/>
        </w:rPr>
      </w:pPr>
      <w:r>
        <w:rPr>
          <w:rFonts w:hint="eastAsia"/>
          <w:noProof/>
        </w:rPr>
        <w:drawing>
          <wp:inline distT="0" distB="0" distL="0" distR="0" wp14:anchorId="361A7DFA" wp14:editId="700DFF5B">
            <wp:extent cx="5274310" cy="2417445"/>
            <wp:effectExtent l="0" t="0" r="2540" b="1905"/>
            <wp:docPr id="6"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17445"/>
                    </a:xfrm>
                    <a:prstGeom prst="rect">
                      <a:avLst/>
                    </a:prstGeom>
                  </pic:spPr>
                </pic:pic>
              </a:graphicData>
            </a:graphic>
          </wp:inline>
        </w:drawing>
      </w:r>
    </w:p>
    <w:p w14:paraId="30E4F0D3" w14:textId="59EDDA34" w:rsidR="00A3471F" w:rsidRDefault="002B178F">
      <w:pPr>
        <w:rPr>
          <w:rFonts w:hint="eastAsia"/>
        </w:rPr>
      </w:pPr>
      <w:r w:rsidRPr="002B178F">
        <w:rPr>
          <w:b/>
          <w:bCs/>
        </w:rPr>
        <w:t>Figure S3 | Internal model-fit summaries for the Bayesian multi-omics and phenotypic models.</w:t>
      </w:r>
      <w:r w:rsidR="00A3471F" w:rsidRPr="00A3471F">
        <w:br/>
        <w:t>Linear regressions were performed between the observed mean of each sample and the posterior predictive mean from the Bayesian multi-omics model (a) and phenotypic model (b). RMSE was calculated from leave-one-out posterior predictive means. Solid lines show fitted regressions with 95% confidence intervals, and dashed lines indicate x = y. Insets in (b) show the distribution of sample data and their medians.</w:t>
      </w:r>
    </w:p>
    <w:p w14:paraId="59F36EF5" w14:textId="77777777" w:rsidR="00A3471F" w:rsidRDefault="00A3471F">
      <w:pPr>
        <w:rPr>
          <w:rFonts w:hint="eastAsia"/>
        </w:rPr>
      </w:pPr>
    </w:p>
    <w:p w14:paraId="43D447E6" w14:textId="77777777" w:rsidR="00A3471F" w:rsidRDefault="00A3471F">
      <w:pPr>
        <w:rPr>
          <w:rFonts w:hint="eastAsia"/>
        </w:rPr>
      </w:pPr>
    </w:p>
    <w:p w14:paraId="71A0406F" w14:textId="77777777" w:rsidR="00A3471F" w:rsidRDefault="00A3471F">
      <w:pPr>
        <w:rPr>
          <w:rFonts w:hint="eastAsia"/>
        </w:rPr>
      </w:pPr>
    </w:p>
    <w:p w14:paraId="1EE0FF5D" w14:textId="77777777" w:rsidR="00A3471F" w:rsidRDefault="00A3471F">
      <w:pPr>
        <w:rPr>
          <w:rFonts w:hint="eastAsia"/>
        </w:rPr>
      </w:pPr>
    </w:p>
    <w:p w14:paraId="0737039B" w14:textId="77777777" w:rsidR="00A3471F" w:rsidRDefault="00A3471F">
      <w:pPr>
        <w:rPr>
          <w:rFonts w:hint="eastAsia"/>
        </w:rPr>
      </w:pPr>
    </w:p>
    <w:p w14:paraId="5149FF21" w14:textId="77777777" w:rsidR="00A3471F" w:rsidRDefault="00A3471F">
      <w:pPr>
        <w:rPr>
          <w:rFonts w:hint="eastAsia"/>
        </w:rPr>
      </w:pPr>
    </w:p>
    <w:p w14:paraId="4C40D43F" w14:textId="77777777" w:rsidR="00A3471F" w:rsidRDefault="00A3471F">
      <w:pPr>
        <w:rPr>
          <w:rFonts w:hint="eastAsia"/>
        </w:rPr>
      </w:pPr>
    </w:p>
    <w:p w14:paraId="26D93C11" w14:textId="77777777" w:rsidR="00A3471F" w:rsidRDefault="00A3471F">
      <w:pPr>
        <w:rPr>
          <w:rFonts w:hint="eastAsia"/>
        </w:rPr>
      </w:pPr>
    </w:p>
    <w:p w14:paraId="5A898475" w14:textId="77777777" w:rsidR="00A3471F" w:rsidRDefault="00A3471F">
      <w:pPr>
        <w:rPr>
          <w:rFonts w:hint="eastAsia"/>
        </w:rPr>
      </w:pPr>
    </w:p>
    <w:p w14:paraId="11DCAB78" w14:textId="77777777" w:rsidR="00A3471F" w:rsidRDefault="00A3471F">
      <w:pPr>
        <w:rPr>
          <w:rFonts w:hint="eastAsia"/>
        </w:rPr>
      </w:pPr>
    </w:p>
    <w:p w14:paraId="6C695705" w14:textId="77777777" w:rsidR="00A3471F" w:rsidRDefault="00A3471F">
      <w:pPr>
        <w:rPr>
          <w:rFonts w:hint="eastAsia"/>
        </w:rPr>
        <w:sectPr w:rsidR="00A3471F" w:rsidSect="005C0C52">
          <w:pgSz w:w="11906" w:h="16838"/>
          <w:pgMar w:top="1440" w:right="1800" w:bottom="1440" w:left="1800" w:header="851" w:footer="992" w:gutter="0"/>
          <w:cols w:space="425"/>
          <w:docGrid w:type="lines" w:linePitch="312"/>
        </w:sectPr>
      </w:pPr>
    </w:p>
    <w:p w14:paraId="2D690852" w14:textId="77777777" w:rsidR="00A3471F" w:rsidRPr="00A3471F" w:rsidRDefault="00A3471F" w:rsidP="00A3471F">
      <w:pPr>
        <w:rPr>
          <w:rFonts w:hint="eastAsia"/>
        </w:rPr>
      </w:pPr>
      <w:r w:rsidRPr="00A3471F">
        <w:rPr>
          <w:b/>
          <w:bCs/>
        </w:rPr>
        <w:lastRenderedPageBreak/>
        <w:t>Table S1</w:t>
      </w:r>
      <w:r w:rsidRPr="00A3471F">
        <w:t xml:space="preserve"> | Biomass allocation of plants across sampling plots and years.</w:t>
      </w:r>
    </w:p>
    <w:tbl>
      <w:tblPr>
        <w:tblStyle w:val="ae"/>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244"/>
        <w:gridCol w:w="2228"/>
        <w:gridCol w:w="2344"/>
        <w:gridCol w:w="2329"/>
        <w:gridCol w:w="2456"/>
        <w:gridCol w:w="2357"/>
      </w:tblGrid>
      <w:tr w:rsidR="00A3471F" w:rsidRPr="00A3471F" w14:paraId="1F5F773D" w14:textId="77777777" w:rsidTr="00A3471F">
        <w:trPr>
          <w:jc w:val="center"/>
        </w:trPr>
        <w:tc>
          <w:tcPr>
            <w:tcW w:w="2244" w:type="dxa"/>
            <w:tcBorders>
              <w:top w:val="single" w:sz="12" w:space="0" w:color="auto"/>
              <w:left w:val="nil"/>
              <w:bottom w:val="single" w:sz="12" w:space="0" w:color="auto"/>
              <w:right w:val="nil"/>
            </w:tcBorders>
            <w:vAlign w:val="center"/>
            <w:hideMark/>
          </w:tcPr>
          <w:p w14:paraId="3170EABC" w14:textId="77777777" w:rsidR="00A3471F" w:rsidRPr="00A3471F" w:rsidRDefault="00A3471F" w:rsidP="00A3471F">
            <w:pPr>
              <w:spacing w:after="160" w:line="278" w:lineRule="auto"/>
              <w:jc w:val="center"/>
              <w:rPr>
                <w:rFonts w:hint="eastAsia"/>
              </w:rPr>
            </w:pPr>
            <w:r w:rsidRPr="00A3471F">
              <w:t>Year</w:t>
            </w:r>
          </w:p>
        </w:tc>
        <w:tc>
          <w:tcPr>
            <w:tcW w:w="2228" w:type="dxa"/>
            <w:tcBorders>
              <w:top w:val="single" w:sz="12" w:space="0" w:color="auto"/>
              <w:left w:val="nil"/>
              <w:bottom w:val="single" w:sz="12" w:space="0" w:color="auto"/>
              <w:right w:val="nil"/>
            </w:tcBorders>
            <w:vAlign w:val="center"/>
            <w:hideMark/>
          </w:tcPr>
          <w:p w14:paraId="53EA09EF" w14:textId="77777777" w:rsidR="00A3471F" w:rsidRPr="00A3471F" w:rsidRDefault="00A3471F" w:rsidP="00A3471F">
            <w:pPr>
              <w:spacing w:after="160" w:line="278" w:lineRule="auto"/>
              <w:jc w:val="center"/>
              <w:rPr>
                <w:rFonts w:hint="eastAsia"/>
              </w:rPr>
            </w:pPr>
            <w:r w:rsidRPr="00A3471F">
              <w:t>Plot</w:t>
            </w:r>
          </w:p>
        </w:tc>
        <w:tc>
          <w:tcPr>
            <w:tcW w:w="2344" w:type="dxa"/>
            <w:tcBorders>
              <w:top w:val="single" w:sz="12" w:space="0" w:color="auto"/>
              <w:left w:val="nil"/>
              <w:bottom w:val="single" w:sz="12" w:space="0" w:color="auto"/>
              <w:right w:val="nil"/>
            </w:tcBorders>
            <w:vAlign w:val="center"/>
            <w:hideMark/>
          </w:tcPr>
          <w:p w14:paraId="548BF548" w14:textId="77777777" w:rsidR="00A3471F" w:rsidRPr="00A3471F" w:rsidRDefault="00A3471F" w:rsidP="00A3471F">
            <w:pPr>
              <w:spacing w:after="160" w:line="278" w:lineRule="auto"/>
              <w:jc w:val="center"/>
              <w:rPr>
                <w:rFonts w:hint="eastAsia"/>
              </w:rPr>
            </w:pPr>
            <w:proofErr w:type="spellStart"/>
            <w:r w:rsidRPr="00A3471F">
              <w:t>Stem_mass</w:t>
            </w:r>
            <w:proofErr w:type="spellEnd"/>
            <w:r w:rsidRPr="00A3471F">
              <w:t xml:space="preserve"> (g)</w:t>
            </w:r>
          </w:p>
        </w:tc>
        <w:tc>
          <w:tcPr>
            <w:tcW w:w="2329" w:type="dxa"/>
            <w:tcBorders>
              <w:top w:val="single" w:sz="12" w:space="0" w:color="auto"/>
              <w:left w:val="nil"/>
              <w:bottom w:val="single" w:sz="12" w:space="0" w:color="auto"/>
              <w:right w:val="nil"/>
            </w:tcBorders>
            <w:vAlign w:val="center"/>
            <w:hideMark/>
          </w:tcPr>
          <w:p w14:paraId="184DB4BC" w14:textId="77777777" w:rsidR="00A3471F" w:rsidRPr="00A3471F" w:rsidRDefault="00A3471F" w:rsidP="00A3471F">
            <w:pPr>
              <w:spacing w:after="160" w:line="278" w:lineRule="auto"/>
              <w:jc w:val="center"/>
              <w:rPr>
                <w:rFonts w:hint="eastAsia"/>
              </w:rPr>
            </w:pPr>
            <w:proofErr w:type="spellStart"/>
            <w:r w:rsidRPr="00A3471F">
              <w:t>Leaf_mass</w:t>
            </w:r>
            <w:proofErr w:type="spellEnd"/>
            <w:r w:rsidRPr="00A3471F">
              <w:t xml:space="preserve"> (g)</w:t>
            </w:r>
          </w:p>
        </w:tc>
        <w:tc>
          <w:tcPr>
            <w:tcW w:w="2456" w:type="dxa"/>
            <w:tcBorders>
              <w:top w:val="single" w:sz="12" w:space="0" w:color="auto"/>
              <w:left w:val="nil"/>
              <w:bottom w:val="single" w:sz="12" w:space="0" w:color="auto"/>
              <w:right w:val="nil"/>
            </w:tcBorders>
            <w:vAlign w:val="center"/>
            <w:hideMark/>
          </w:tcPr>
          <w:p w14:paraId="781B4126" w14:textId="7C774824" w:rsidR="00A3471F" w:rsidRPr="00A3471F" w:rsidRDefault="005C7EC5" w:rsidP="00A3471F">
            <w:pPr>
              <w:spacing w:after="160" w:line="278" w:lineRule="auto"/>
              <w:jc w:val="center"/>
              <w:rPr>
                <w:rFonts w:hint="eastAsia"/>
              </w:rPr>
            </w:pPr>
            <w:proofErr w:type="spellStart"/>
            <w:r w:rsidRPr="005C7EC5">
              <w:rPr>
                <w:rFonts w:hint="eastAsia"/>
              </w:rPr>
              <w:t>Inflorescence</w:t>
            </w:r>
            <w:r w:rsidR="00A3471F" w:rsidRPr="00A3471F">
              <w:t>_mass</w:t>
            </w:r>
            <w:proofErr w:type="spellEnd"/>
            <w:r w:rsidR="00A3471F" w:rsidRPr="00A3471F">
              <w:t xml:space="preserve"> (g)</w:t>
            </w:r>
          </w:p>
        </w:tc>
        <w:tc>
          <w:tcPr>
            <w:tcW w:w="2357" w:type="dxa"/>
            <w:tcBorders>
              <w:top w:val="single" w:sz="12" w:space="0" w:color="auto"/>
              <w:left w:val="nil"/>
              <w:bottom w:val="single" w:sz="12" w:space="0" w:color="auto"/>
              <w:right w:val="nil"/>
            </w:tcBorders>
            <w:vAlign w:val="center"/>
            <w:hideMark/>
          </w:tcPr>
          <w:p w14:paraId="489F3921" w14:textId="77777777" w:rsidR="00A3471F" w:rsidRPr="00A3471F" w:rsidRDefault="00A3471F" w:rsidP="00A3471F">
            <w:pPr>
              <w:spacing w:after="160" w:line="278" w:lineRule="auto"/>
              <w:jc w:val="center"/>
              <w:rPr>
                <w:rFonts w:hint="eastAsia"/>
              </w:rPr>
            </w:pPr>
            <w:proofErr w:type="spellStart"/>
            <w:r w:rsidRPr="00A3471F">
              <w:t>Shoot_mass</w:t>
            </w:r>
            <w:proofErr w:type="spellEnd"/>
            <w:r w:rsidRPr="00A3471F">
              <w:t xml:space="preserve"> (g)</w:t>
            </w:r>
          </w:p>
        </w:tc>
      </w:tr>
      <w:tr w:rsidR="00A3471F" w:rsidRPr="00A3471F" w14:paraId="3BB0B4A4" w14:textId="77777777" w:rsidTr="00A3471F">
        <w:trPr>
          <w:jc w:val="center"/>
        </w:trPr>
        <w:tc>
          <w:tcPr>
            <w:tcW w:w="2244" w:type="dxa"/>
            <w:tcBorders>
              <w:top w:val="single" w:sz="12" w:space="0" w:color="auto"/>
              <w:left w:val="nil"/>
              <w:bottom w:val="nil"/>
              <w:right w:val="nil"/>
            </w:tcBorders>
            <w:vAlign w:val="center"/>
            <w:hideMark/>
          </w:tcPr>
          <w:p w14:paraId="2C6E273E" w14:textId="2816463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single" w:sz="12" w:space="0" w:color="auto"/>
              <w:left w:val="nil"/>
              <w:bottom w:val="nil"/>
              <w:right w:val="nil"/>
            </w:tcBorders>
            <w:vAlign w:val="center"/>
            <w:hideMark/>
          </w:tcPr>
          <w:p w14:paraId="18E44553" w14:textId="77777777" w:rsidR="00A3471F" w:rsidRPr="00A3471F" w:rsidRDefault="00A3471F" w:rsidP="00A3471F">
            <w:pPr>
              <w:spacing w:after="160" w:line="278" w:lineRule="auto"/>
              <w:jc w:val="center"/>
              <w:rPr>
                <w:rFonts w:hint="eastAsia"/>
              </w:rPr>
            </w:pPr>
            <w:r w:rsidRPr="00A3471F">
              <w:t>1</w:t>
            </w:r>
          </w:p>
        </w:tc>
        <w:tc>
          <w:tcPr>
            <w:tcW w:w="2344" w:type="dxa"/>
            <w:tcBorders>
              <w:top w:val="single" w:sz="12" w:space="0" w:color="auto"/>
              <w:left w:val="nil"/>
              <w:bottom w:val="nil"/>
              <w:right w:val="nil"/>
            </w:tcBorders>
            <w:vAlign w:val="center"/>
            <w:hideMark/>
          </w:tcPr>
          <w:p w14:paraId="084445CA" w14:textId="166F6C6B" w:rsidR="00A3471F" w:rsidRPr="00A3471F" w:rsidRDefault="00A3471F" w:rsidP="00A3471F">
            <w:pPr>
              <w:spacing w:after="160" w:line="278" w:lineRule="auto"/>
              <w:jc w:val="center"/>
              <w:rPr>
                <w:rFonts w:hint="eastAsia"/>
              </w:rPr>
            </w:pPr>
            <w:r w:rsidRPr="00A3471F">
              <w:t>16.70</w:t>
            </w:r>
          </w:p>
        </w:tc>
        <w:tc>
          <w:tcPr>
            <w:tcW w:w="2329" w:type="dxa"/>
            <w:tcBorders>
              <w:top w:val="single" w:sz="12" w:space="0" w:color="auto"/>
              <w:left w:val="nil"/>
              <w:bottom w:val="nil"/>
              <w:right w:val="nil"/>
            </w:tcBorders>
            <w:vAlign w:val="center"/>
            <w:hideMark/>
          </w:tcPr>
          <w:p w14:paraId="3E36188C" w14:textId="4B9F077B" w:rsidR="00A3471F" w:rsidRPr="00A3471F" w:rsidRDefault="00A3471F" w:rsidP="00A3471F">
            <w:pPr>
              <w:spacing w:after="160" w:line="278" w:lineRule="auto"/>
              <w:jc w:val="center"/>
              <w:rPr>
                <w:rFonts w:hint="eastAsia"/>
              </w:rPr>
            </w:pPr>
            <w:r w:rsidRPr="00A3471F">
              <w:t>8.0</w:t>
            </w:r>
          </w:p>
        </w:tc>
        <w:tc>
          <w:tcPr>
            <w:tcW w:w="2456" w:type="dxa"/>
            <w:tcBorders>
              <w:top w:val="single" w:sz="12" w:space="0" w:color="auto"/>
              <w:left w:val="nil"/>
              <w:bottom w:val="nil"/>
              <w:right w:val="nil"/>
            </w:tcBorders>
            <w:vAlign w:val="center"/>
            <w:hideMark/>
          </w:tcPr>
          <w:p w14:paraId="3C58753F" w14:textId="77777777" w:rsidR="00A3471F" w:rsidRPr="00A3471F" w:rsidRDefault="00A3471F" w:rsidP="00A3471F">
            <w:pPr>
              <w:spacing w:after="160" w:line="278" w:lineRule="auto"/>
              <w:jc w:val="center"/>
              <w:rPr>
                <w:rFonts w:hint="eastAsia"/>
              </w:rPr>
            </w:pPr>
            <w:r w:rsidRPr="00A3471F">
              <w:t>0.8</w:t>
            </w:r>
          </w:p>
        </w:tc>
        <w:tc>
          <w:tcPr>
            <w:tcW w:w="2357" w:type="dxa"/>
            <w:tcBorders>
              <w:top w:val="single" w:sz="12" w:space="0" w:color="auto"/>
              <w:left w:val="nil"/>
              <w:bottom w:val="nil"/>
              <w:right w:val="nil"/>
            </w:tcBorders>
            <w:vAlign w:val="center"/>
            <w:hideMark/>
          </w:tcPr>
          <w:p w14:paraId="2896C92E" w14:textId="2EEEE5E2" w:rsidR="00A3471F" w:rsidRPr="00A3471F" w:rsidRDefault="00A3471F" w:rsidP="00A3471F">
            <w:pPr>
              <w:spacing w:after="160" w:line="278" w:lineRule="auto"/>
              <w:jc w:val="center"/>
              <w:rPr>
                <w:rFonts w:hint="eastAsia"/>
              </w:rPr>
            </w:pPr>
            <w:r w:rsidRPr="00A3471F">
              <w:t>25.6</w:t>
            </w:r>
          </w:p>
        </w:tc>
      </w:tr>
      <w:tr w:rsidR="00A3471F" w:rsidRPr="00A3471F" w14:paraId="4E194F46" w14:textId="77777777" w:rsidTr="00A3471F">
        <w:trPr>
          <w:jc w:val="center"/>
        </w:trPr>
        <w:tc>
          <w:tcPr>
            <w:tcW w:w="2244" w:type="dxa"/>
            <w:tcBorders>
              <w:top w:val="nil"/>
              <w:left w:val="nil"/>
              <w:bottom w:val="nil"/>
              <w:right w:val="nil"/>
            </w:tcBorders>
            <w:vAlign w:val="center"/>
            <w:hideMark/>
          </w:tcPr>
          <w:p w14:paraId="050EC3A2" w14:textId="406C1EC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273DF57"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524BDD01" w14:textId="1DF5CDAB" w:rsidR="00A3471F" w:rsidRPr="00A3471F" w:rsidRDefault="00A3471F" w:rsidP="00A3471F">
            <w:pPr>
              <w:spacing w:after="160" w:line="278" w:lineRule="auto"/>
              <w:jc w:val="center"/>
              <w:rPr>
                <w:rFonts w:hint="eastAsia"/>
              </w:rPr>
            </w:pPr>
            <w:r w:rsidRPr="00A3471F">
              <w:t>13.64</w:t>
            </w:r>
          </w:p>
        </w:tc>
        <w:tc>
          <w:tcPr>
            <w:tcW w:w="2329" w:type="dxa"/>
            <w:tcBorders>
              <w:top w:val="nil"/>
              <w:left w:val="nil"/>
              <w:bottom w:val="nil"/>
              <w:right w:val="nil"/>
            </w:tcBorders>
            <w:vAlign w:val="center"/>
            <w:hideMark/>
          </w:tcPr>
          <w:p w14:paraId="436A4562" w14:textId="79DFE64B" w:rsidR="00A3471F" w:rsidRPr="00A3471F" w:rsidRDefault="00A3471F" w:rsidP="00A3471F">
            <w:pPr>
              <w:spacing w:after="160" w:line="278" w:lineRule="auto"/>
              <w:jc w:val="center"/>
              <w:rPr>
                <w:rFonts w:hint="eastAsia"/>
              </w:rPr>
            </w:pPr>
            <w:r w:rsidRPr="00A3471F">
              <w:t>6.1</w:t>
            </w:r>
          </w:p>
        </w:tc>
        <w:tc>
          <w:tcPr>
            <w:tcW w:w="2456" w:type="dxa"/>
            <w:tcBorders>
              <w:top w:val="nil"/>
              <w:left w:val="nil"/>
              <w:bottom w:val="nil"/>
              <w:right w:val="nil"/>
            </w:tcBorders>
            <w:vAlign w:val="center"/>
            <w:hideMark/>
          </w:tcPr>
          <w:p w14:paraId="5EF48828" w14:textId="1D92CEE6"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6185247" w14:textId="24180694" w:rsidR="00A3471F" w:rsidRPr="00A3471F" w:rsidRDefault="00A3471F" w:rsidP="00A3471F">
            <w:pPr>
              <w:spacing w:after="160" w:line="278" w:lineRule="auto"/>
              <w:jc w:val="center"/>
              <w:rPr>
                <w:rFonts w:hint="eastAsia"/>
              </w:rPr>
            </w:pPr>
            <w:r w:rsidRPr="00A3471F">
              <w:t>21.0</w:t>
            </w:r>
          </w:p>
        </w:tc>
      </w:tr>
      <w:tr w:rsidR="00A3471F" w:rsidRPr="00A3471F" w14:paraId="3A5CF1DA" w14:textId="77777777" w:rsidTr="00A3471F">
        <w:trPr>
          <w:jc w:val="center"/>
        </w:trPr>
        <w:tc>
          <w:tcPr>
            <w:tcW w:w="2244" w:type="dxa"/>
            <w:tcBorders>
              <w:top w:val="nil"/>
              <w:left w:val="nil"/>
              <w:bottom w:val="nil"/>
              <w:right w:val="nil"/>
            </w:tcBorders>
            <w:vAlign w:val="center"/>
            <w:hideMark/>
          </w:tcPr>
          <w:p w14:paraId="3C031655" w14:textId="72302924"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5D7C95EA"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F902673" w14:textId="48C11802" w:rsidR="00A3471F" w:rsidRPr="00A3471F" w:rsidRDefault="00A3471F" w:rsidP="00A3471F">
            <w:pPr>
              <w:spacing w:after="160" w:line="278" w:lineRule="auto"/>
              <w:jc w:val="center"/>
              <w:rPr>
                <w:rFonts w:hint="eastAsia"/>
              </w:rPr>
            </w:pPr>
            <w:r w:rsidRPr="00A3471F">
              <w:t>29.01</w:t>
            </w:r>
          </w:p>
        </w:tc>
        <w:tc>
          <w:tcPr>
            <w:tcW w:w="2329" w:type="dxa"/>
            <w:tcBorders>
              <w:top w:val="nil"/>
              <w:left w:val="nil"/>
              <w:bottom w:val="nil"/>
              <w:right w:val="nil"/>
            </w:tcBorders>
            <w:vAlign w:val="center"/>
            <w:hideMark/>
          </w:tcPr>
          <w:p w14:paraId="281FC798" w14:textId="32C2E011" w:rsidR="00A3471F" w:rsidRPr="00A3471F" w:rsidRDefault="00A3471F" w:rsidP="00A3471F">
            <w:pPr>
              <w:spacing w:after="160" w:line="278" w:lineRule="auto"/>
              <w:jc w:val="center"/>
              <w:rPr>
                <w:rFonts w:hint="eastAsia"/>
              </w:rPr>
            </w:pPr>
            <w:r w:rsidRPr="00A3471F">
              <w:t>15.2</w:t>
            </w:r>
          </w:p>
        </w:tc>
        <w:tc>
          <w:tcPr>
            <w:tcW w:w="2456" w:type="dxa"/>
            <w:tcBorders>
              <w:top w:val="nil"/>
              <w:left w:val="nil"/>
              <w:bottom w:val="nil"/>
              <w:right w:val="nil"/>
            </w:tcBorders>
            <w:vAlign w:val="center"/>
            <w:hideMark/>
          </w:tcPr>
          <w:p w14:paraId="6638E670" w14:textId="791AAFC2"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FED36D2" w14:textId="0FD59F8A" w:rsidR="00A3471F" w:rsidRPr="00A3471F" w:rsidRDefault="00A3471F" w:rsidP="00A3471F">
            <w:pPr>
              <w:spacing w:after="160" w:line="278" w:lineRule="auto"/>
              <w:jc w:val="center"/>
              <w:rPr>
                <w:rFonts w:hint="eastAsia"/>
              </w:rPr>
            </w:pPr>
            <w:r w:rsidRPr="00A3471F">
              <w:t>45.4</w:t>
            </w:r>
          </w:p>
        </w:tc>
      </w:tr>
      <w:tr w:rsidR="00A3471F" w:rsidRPr="00A3471F" w14:paraId="6CE4A849" w14:textId="77777777" w:rsidTr="00A3471F">
        <w:trPr>
          <w:jc w:val="center"/>
        </w:trPr>
        <w:tc>
          <w:tcPr>
            <w:tcW w:w="2244" w:type="dxa"/>
            <w:tcBorders>
              <w:top w:val="nil"/>
              <w:left w:val="nil"/>
              <w:bottom w:val="nil"/>
              <w:right w:val="nil"/>
            </w:tcBorders>
            <w:vAlign w:val="center"/>
            <w:hideMark/>
          </w:tcPr>
          <w:p w14:paraId="1AB710B0" w14:textId="7946B8F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C07F744"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58A5E8E8" w14:textId="11562091" w:rsidR="00A3471F" w:rsidRPr="00A3471F" w:rsidRDefault="00A3471F" w:rsidP="00A3471F">
            <w:pPr>
              <w:spacing w:after="160" w:line="278" w:lineRule="auto"/>
              <w:jc w:val="center"/>
              <w:rPr>
                <w:rFonts w:hint="eastAsia"/>
              </w:rPr>
            </w:pPr>
            <w:r w:rsidRPr="00A3471F">
              <w:t>20.68</w:t>
            </w:r>
          </w:p>
        </w:tc>
        <w:tc>
          <w:tcPr>
            <w:tcW w:w="2329" w:type="dxa"/>
            <w:tcBorders>
              <w:top w:val="nil"/>
              <w:left w:val="nil"/>
              <w:bottom w:val="nil"/>
              <w:right w:val="nil"/>
            </w:tcBorders>
            <w:vAlign w:val="center"/>
            <w:hideMark/>
          </w:tcPr>
          <w:p w14:paraId="6FE4FA33" w14:textId="302C0D54" w:rsidR="00A3471F" w:rsidRPr="00A3471F" w:rsidRDefault="00A3471F" w:rsidP="00A3471F">
            <w:pPr>
              <w:spacing w:after="160" w:line="278" w:lineRule="auto"/>
              <w:jc w:val="center"/>
              <w:rPr>
                <w:rFonts w:hint="eastAsia"/>
              </w:rPr>
            </w:pPr>
            <w:r w:rsidRPr="00A3471F">
              <w:t>13.5</w:t>
            </w:r>
          </w:p>
        </w:tc>
        <w:tc>
          <w:tcPr>
            <w:tcW w:w="2456" w:type="dxa"/>
            <w:tcBorders>
              <w:top w:val="nil"/>
              <w:left w:val="nil"/>
              <w:bottom w:val="nil"/>
              <w:right w:val="nil"/>
            </w:tcBorders>
            <w:vAlign w:val="center"/>
            <w:hideMark/>
          </w:tcPr>
          <w:p w14:paraId="3E5F6246" w14:textId="25082144"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C49F90F" w14:textId="43F0E7B3" w:rsidR="00A3471F" w:rsidRPr="00A3471F" w:rsidRDefault="00A3471F" w:rsidP="00A3471F">
            <w:pPr>
              <w:spacing w:after="160" w:line="278" w:lineRule="auto"/>
              <w:jc w:val="center"/>
              <w:rPr>
                <w:rFonts w:hint="eastAsia"/>
              </w:rPr>
            </w:pPr>
            <w:r w:rsidRPr="00A3471F">
              <w:t>35.5</w:t>
            </w:r>
          </w:p>
        </w:tc>
      </w:tr>
      <w:tr w:rsidR="00A3471F" w:rsidRPr="00A3471F" w14:paraId="4C67D702" w14:textId="77777777" w:rsidTr="00A3471F">
        <w:trPr>
          <w:jc w:val="center"/>
        </w:trPr>
        <w:tc>
          <w:tcPr>
            <w:tcW w:w="2244" w:type="dxa"/>
            <w:tcBorders>
              <w:top w:val="nil"/>
              <w:left w:val="nil"/>
              <w:bottom w:val="nil"/>
              <w:right w:val="nil"/>
            </w:tcBorders>
            <w:vAlign w:val="center"/>
            <w:hideMark/>
          </w:tcPr>
          <w:p w14:paraId="1B18F1D5" w14:textId="3C6C409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7022EDB"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19CC3D0F" w14:textId="0BF58823" w:rsidR="00A3471F" w:rsidRPr="00A3471F" w:rsidRDefault="00A3471F" w:rsidP="00A3471F">
            <w:pPr>
              <w:spacing w:after="160" w:line="278" w:lineRule="auto"/>
              <w:jc w:val="center"/>
              <w:rPr>
                <w:rFonts w:hint="eastAsia"/>
              </w:rPr>
            </w:pPr>
            <w:r w:rsidRPr="00A3471F">
              <w:t>13.91</w:t>
            </w:r>
          </w:p>
        </w:tc>
        <w:tc>
          <w:tcPr>
            <w:tcW w:w="2329" w:type="dxa"/>
            <w:tcBorders>
              <w:top w:val="nil"/>
              <w:left w:val="nil"/>
              <w:bottom w:val="nil"/>
              <w:right w:val="nil"/>
            </w:tcBorders>
            <w:vAlign w:val="center"/>
            <w:hideMark/>
          </w:tcPr>
          <w:p w14:paraId="4B4F3673" w14:textId="65744C7A" w:rsidR="00A3471F" w:rsidRPr="00A3471F" w:rsidRDefault="00A3471F" w:rsidP="00A3471F">
            <w:pPr>
              <w:spacing w:after="160" w:line="278" w:lineRule="auto"/>
              <w:jc w:val="center"/>
              <w:rPr>
                <w:rFonts w:hint="eastAsia"/>
              </w:rPr>
            </w:pPr>
            <w:r w:rsidRPr="00A3471F">
              <w:t>6.6</w:t>
            </w:r>
          </w:p>
        </w:tc>
        <w:tc>
          <w:tcPr>
            <w:tcW w:w="2456" w:type="dxa"/>
            <w:tcBorders>
              <w:top w:val="nil"/>
              <w:left w:val="nil"/>
              <w:bottom w:val="nil"/>
              <w:right w:val="nil"/>
            </w:tcBorders>
            <w:vAlign w:val="center"/>
            <w:hideMark/>
          </w:tcPr>
          <w:p w14:paraId="38E8B6FD" w14:textId="39A6D324" w:rsidR="00A3471F" w:rsidRPr="00A3471F" w:rsidRDefault="00A3471F" w:rsidP="00A3471F">
            <w:pPr>
              <w:spacing w:after="160" w:line="278" w:lineRule="auto"/>
              <w:jc w:val="center"/>
              <w:rPr>
                <w:rFonts w:hint="eastAsia"/>
              </w:rPr>
            </w:pPr>
            <w:r w:rsidRPr="00A3471F">
              <w:t>1.7</w:t>
            </w:r>
          </w:p>
        </w:tc>
        <w:tc>
          <w:tcPr>
            <w:tcW w:w="2357" w:type="dxa"/>
            <w:tcBorders>
              <w:top w:val="nil"/>
              <w:left w:val="nil"/>
              <w:bottom w:val="nil"/>
              <w:right w:val="nil"/>
            </w:tcBorders>
            <w:vAlign w:val="center"/>
            <w:hideMark/>
          </w:tcPr>
          <w:p w14:paraId="52C0E040" w14:textId="4FFED85B" w:rsidR="00A3471F" w:rsidRPr="00A3471F" w:rsidRDefault="00A3471F" w:rsidP="00A3471F">
            <w:pPr>
              <w:spacing w:after="160" w:line="278" w:lineRule="auto"/>
              <w:jc w:val="center"/>
              <w:rPr>
                <w:rFonts w:hint="eastAsia"/>
              </w:rPr>
            </w:pPr>
            <w:r w:rsidRPr="00A3471F">
              <w:t>22.2</w:t>
            </w:r>
          </w:p>
        </w:tc>
      </w:tr>
      <w:tr w:rsidR="00A3471F" w:rsidRPr="00A3471F" w14:paraId="0F9D1A6C" w14:textId="77777777" w:rsidTr="00A3471F">
        <w:trPr>
          <w:jc w:val="center"/>
        </w:trPr>
        <w:tc>
          <w:tcPr>
            <w:tcW w:w="2244" w:type="dxa"/>
            <w:tcBorders>
              <w:top w:val="nil"/>
              <w:left w:val="nil"/>
              <w:bottom w:val="nil"/>
              <w:right w:val="nil"/>
            </w:tcBorders>
            <w:vAlign w:val="center"/>
            <w:hideMark/>
          </w:tcPr>
          <w:p w14:paraId="46B046CF" w14:textId="69875F7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399604B"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5E100911" w14:textId="7EBEF173" w:rsidR="00A3471F" w:rsidRPr="00A3471F" w:rsidRDefault="00A3471F" w:rsidP="00A3471F">
            <w:pPr>
              <w:spacing w:after="160" w:line="278" w:lineRule="auto"/>
              <w:jc w:val="center"/>
              <w:rPr>
                <w:rFonts w:hint="eastAsia"/>
              </w:rPr>
            </w:pPr>
            <w:r w:rsidRPr="00A3471F">
              <w:t>17.65</w:t>
            </w:r>
          </w:p>
        </w:tc>
        <w:tc>
          <w:tcPr>
            <w:tcW w:w="2329" w:type="dxa"/>
            <w:tcBorders>
              <w:top w:val="nil"/>
              <w:left w:val="nil"/>
              <w:bottom w:val="nil"/>
              <w:right w:val="nil"/>
            </w:tcBorders>
            <w:vAlign w:val="center"/>
            <w:hideMark/>
          </w:tcPr>
          <w:p w14:paraId="2838B9B4" w14:textId="7E41B32C" w:rsidR="00A3471F" w:rsidRPr="00A3471F" w:rsidRDefault="00A3471F" w:rsidP="00A3471F">
            <w:pPr>
              <w:spacing w:after="160" w:line="278" w:lineRule="auto"/>
              <w:jc w:val="center"/>
              <w:rPr>
                <w:rFonts w:hint="eastAsia"/>
              </w:rPr>
            </w:pPr>
            <w:r w:rsidRPr="00A3471F">
              <w:t>8.2</w:t>
            </w:r>
          </w:p>
        </w:tc>
        <w:tc>
          <w:tcPr>
            <w:tcW w:w="2456" w:type="dxa"/>
            <w:tcBorders>
              <w:top w:val="nil"/>
              <w:left w:val="nil"/>
              <w:bottom w:val="nil"/>
              <w:right w:val="nil"/>
            </w:tcBorders>
            <w:vAlign w:val="center"/>
            <w:hideMark/>
          </w:tcPr>
          <w:p w14:paraId="2338F0C7" w14:textId="39839C7D" w:rsidR="00A3471F" w:rsidRPr="00A3471F" w:rsidRDefault="00A3471F" w:rsidP="00A3471F">
            <w:pPr>
              <w:spacing w:after="160" w:line="278" w:lineRule="auto"/>
              <w:jc w:val="center"/>
              <w:rPr>
                <w:rFonts w:hint="eastAsia"/>
              </w:rPr>
            </w:pPr>
            <w:r w:rsidRPr="00A3471F">
              <w:t>2.1</w:t>
            </w:r>
          </w:p>
        </w:tc>
        <w:tc>
          <w:tcPr>
            <w:tcW w:w="2357" w:type="dxa"/>
            <w:tcBorders>
              <w:top w:val="nil"/>
              <w:left w:val="nil"/>
              <w:bottom w:val="nil"/>
              <w:right w:val="nil"/>
            </w:tcBorders>
            <w:vAlign w:val="center"/>
            <w:hideMark/>
          </w:tcPr>
          <w:p w14:paraId="5A79D995" w14:textId="09174AD8" w:rsidR="00A3471F" w:rsidRPr="00A3471F" w:rsidRDefault="00A3471F" w:rsidP="00A3471F">
            <w:pPr>
              <w:spacing w:after="160" w:line="278" w:lineRule="auto"/>
              <w:jc w:val="center"/>
              <w:rPr>
                <w:rFonts w:hint="eastAsia"/>
              </w:rPr>
            </w:pPr>
            <w:r w:rsidRPr="00A3471F">
              <w:t>28.0</w:t>
            </w:r>
          </w:p>
        </w:tc>
      </w:tr>
      <w:tr w:rsidR="00A3471F" w:rsidRPr="00A3471F" w14:paraId="0FE660AF" w14:textId="77777777" w:rsidTr="00A3471F">
        <w:trPr>
          <w:jc w:val="center"/>
        </w:trPr>
        <w:tc>
          <w:tcPr>
            <w:tcW w:w="2244" w:type="dxa"/>
            <w:tcBorders>
              <w:top w:val="nil"/>
              <w:left w:val="nil"/>
              <w:bottom w:val="nil"/>
              <w:right w:val="nil"/>
            </w:tcBorders>
            <w:vAlign w:val="center"/>
            <w:hideMark/>
          </w:tcPr>
          <w:p w14:paraId="190B6D4A" w14:textId="3EFDE88B"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66C715E"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694619E8" w14:textId="5D9EF55E" w:rsidR="00A3471F" w:rsidRPr="00A3471F" w:rsidRDefault="00A3471F" w:rsidP="00A3471F">
            <w:pPr>
              <w:spacing w:after="160" w:line="278" w:lineRule="auto"/>
              <w:jc w:val="center"/>
              <w:rPr>
                <w:rFonts w:hint="eastAsia"/>
              </w:rPr>
            </w:pPr>
            <w:r w:rsidRPr="00A3471F">
              <w:t>17.14</w:t>
            </w:r>
          </w:p>
        </w:tc>
        <w:tc>
          <w:tcPr>
            <w:tcW w:w="2329" w:type="dxa"/>
            <w:tcBorders>
              <w:top w:val="nil"/>
              <w:left w:val="nil"/>
              <w:bottom w:val="nil"/>
              <w:right w:val="nil"/>
            </w:tcBorders>
            <w:vAlign w:val="center"/>
            <w:hideMark/>
          </w:tcPr>
          <w:p w14:paraId="415CD5AA" w14:textId="3637FA21"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217DA251" w14:textId="1C839BCF"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BC8C2CF" w14:textId="7FFD032D" w:rsidR="00A3471F" w:rsidRPr="00A3471F" w:rsidRDefault="00A3471F" w:rsidP="00A3471F">
            <w:pPr>
              <w:spacing w:after="160" w:line="278" w:lineRule="auto"/>
              <w:jc w:val="center"/>
              <w:rPr>
                <w:rFonts w:hint="eastAsia"/>
              </w:rPr>
            </w:pPr>
            <w:r w:rsidRPr="00A3471F">
              <w:t>28.4</w:t>
            </w:r>
          </w:p>
        </w:tc>
      </w:tr>
      <w:tr w:rsidR="00A3471F" w:rsidRPr="00A3471F" w14:paraId="42EF87BD" w14:textId="77777777" w:rsidTr="00A3471F">
        <w:trPr>
          <w:jc w:val="center"/>
        </w:trPr>
        <w:tc>
          <w:tcPr>
            <w:tcW w:w="2244" w:type="dxa"/>
            <w:tcBorders>
              <w:top w:val="nil"/>
              <w:left w:val="nil"/>
              <w:bottom w:val="nil"/>
              <w:right w:val="nil"/>
            </w:tcBorders>
            <w:vAlign w:val="center"/>
            <w:hideMark/>
          </w:tcPr>
          <w:p w14:paraId="1417D931" w14:textId="79FD99B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1F3E871"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3529275F" w14:textId="286FD148" w:rsidR="00A3471F" w:rsidRPr="00A3471F" w:rsidRDefault="00A3471F" w:rsidP="00A3471F">
            <w:pPr>
              <w:spacing w:after="160" w:line="278" w:lineRule="auto"/>
              <w:jc w:val="center"/>
              <w:rPr>
                <w:rFonts w:hint="eastAsia"/>
              </w:rPr>
            </w:pPr>
            <w:r w:rsidRPr="00A3471F">
              <w:t>6.33</w:t>
            </w:r>
          </w:p>
        </w:tc>
        <w:tc>
          <w:tcPr>
            <w:tcW w:w="2329" w:type="dxa"/>
            <w:tcBorders>
              <w:top w:val="nil"/>
              <w:left w:val="nil"/>
              <w:bottom w:val="nil"/>
              <w:right w:val="nil"/>
            </w:tcBorders>
            <w:vAlign w:val="center"/>
            <w:hideMark/>
          </w:tcPr>
          <w:p w14:paraId="06D825C8" w14:textId="64BC7B6A" w:rsidR="00A3471F" w:rsidRPr="00A3471F" w:rsidRDefault="00A3471F" w:rsidP="00A3471F">
            <w:pPr>
              <w:spacing w:after="160" w:line="278" w:lineRule="auto"/>
              <w:jc w:val="center"/>
              <w:rPr>
                <w:rFonts w:hint="eastAsia"/>
              </w:rPr>
            </w:pPr>
            <w:r w:rsidRPr="00A3471F">
              <w:t>3.3</w:t>
            </w:r>
          </w:p>
        </w:tc>
        <w:tc>
          <w:tcPr>
            <w:tcW w:w="2456" w:type="dxa"/>
            <w:tcBorders>
              <w:top w:val="nil"/>
              <w:left w:val="nil"/>
              <w:bottom w:val="nil"/>
              <w:right w:val="nil"/>
            </w:tcBorders>
            <w:vAlign w:val="center"/>
            <w:hideMark/>
          </w:tcPr>
          <w:p w14:paraId="2D2E1AF6" w14:textId="2DD77D8E"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5CCD16C6" w14:textId="3EF88794" w:rsidR="00A3471F" w:rsidRPr="00A3471F" w:rsidRDefault="00A3471F" w:rsidP="00A3471F">
            <w:pPr>
              <w:spacing w:after="160" w:line="278" w:lineRule="auto"/>
              <w:jc w:val="center"/>
              <w:rPr>
                <w:rFonts w:hint="eastAsia"/>
              </w:rPr>
            </w:pPr>
            <w:r w:rsidRPr="00A3471F">
              <w:t>10.2</w:t>
            </w:r>
          </w:p>
        </w:tc>
      </w:tr>
      <w:tr w:rsidR="00A3471F" w:rsidRPr="00A3471F" w14:paraId="4840433A" w14:textId="77777777" w:rsidTr="00A3471F">
        <w:trPr>
          <w:jc w:val="center"/>
        </w:trPr>
        <w:tc>
          <w:tcPr>
            <w:tcW w:w="2244" w:type="dxa"/>
            <w:tcBorders>
              <w:top w:val="nil"/>
              <w:left w:val="nil"/>
              <w:bottom w:val="nil"/>
              <w:right w:val="nil"/>
            </w:tcBorders>
            <w:vAlign w:val="center"/>
            <w:hideMark/>
          </w:tcPr>
          <w:p w14:paraId="7A374761" w14:textId="7FAE52D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35BA5FC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49F85158" w14:textId="5F760E2F" w:rsidR="00A3471F" w:rsidRPr="00A3471F" w:rsidRDefault="00A3471F" w:rsidP="00A3471F">
            <w:pPr>
              <w:spacing w:after="160" w:line="278" w:lineRule="auto"/>
              <w:jc w:val="center"/>
              <w:rPr>
                <w:rFonts w:hint="eastAsia"/>
              </w:rPr>
            </w:pPr>
            <w:r w:rsidRPr="00A3471F">
              <w:t>3.27</w:t>
            </w:r>
          </w:p>
        </w:tc>
        <w:tc>
          <w:tcPr>
            <w:tcW w:w="2329" w:type="dxa"/>
            <w:tcBorders>
              <w:top w:val="nil"/>
              <w:left w:val="nil"/>
              <w:bottom w:val="nil"/>
              <w:right w:val="nil"/>
            </w:tcBorders>
            <w:vAlign w:val="center"/>
            <w:hideMark/>
          </w:tcPr>
          <w:p w14:paraId="56557BD4" w14:textId="4F0AFD9C" w:rsidR="00A3471F" w:rsidRPr="00A3471F" w:rsidRDefault="00A3471F" w:rsidP="00A3471F">
            <w:pPr>
              <w:spacing w:after="160" w:line="278" w:lineRule="auto"/>
              <w:jc w:val="center"/>
              <w:rPr>
                <w:rFonts w:hint="eastAsia"/>
              </w:rPr>
            </w:pPr>
            <w:r w:rsidRPr="00A3471F">
              <w:t>2.2</w:t>
            </w:r>
          </w:p>
        </w:tc>
        <w:tc>
          <w:tcPr>
            <w:tcW w:w="2456" w:type="dxa"/>
            <w:tcBorders>
              <w:top w:val="nil"/>
              <w:left w:val="nil"/>
              <w:bottom w:val="nil"/>
              <w:right w:val="nil"/>
            </w:tcBorders>
            <w:vAlign w:val="center"/>
            <w:hideMark/>
          </w:tcPr>
          <w:p w14:paraId="287C4C35" w14:textId="73B03005" w:rsidR="00A3471F" w:rsidRPr="00A3471F" w:rsidRDefault="00A3471F" w:rsidP="00A3471F">
            <w:pPr>
              <w:spacing w:after="160" w:line="278" w:lineRule="auto"/>
              <w:jc w:val="center"/>
              <w:rPr>
                <w:rFonts w:hint="eastAsia"/>
              </w:rPr>
            </w:pPr>
            <w:r w:rsidRPr="00A3471F">
              <w:t>0.2</w:t>
            </w:r>
          </w:p>
        </w:tc>
        <w:tc>
          <w:tcPr>
            <w:tcW w:w="2357" w:type="dxa"/>
            <w:tcBorders>
              <w:top w:val="nil"/>
              <w:left w:val="nil"/>
              <w:bottom w:val="nil"/>
              <w:right w:val="nil"/>
            </w:tcBorders>
            <w:vAlign w:val="center"/>
            <w:hideMark/>
          </w:tcPr>
          <w:p w14:paraId="43845F13" w14:textId="492F34AA" w:rsidR="00A3471F" w:rsidRPr="00A3471F" w:rsidRDefault="00A3471F" w:rsidP="00A3471F">
            <w:pPr>
              <w:spacing w:after="160" w:line="278" w:lineRule="auto"/>
              <w:jc w:val="center"/>
              <w:rPr>
                <w:rFonts w:hint="eastAsia"/>
              </w:rPr>
            </w:pPr>
            <w:r w:rsidRPr="00A3471F">
              <w:t>5.7</w:t>
            </w:r>
          </w:p>
        </w:tc>
      </w:tr>
      <w:tr w:rsidR="00A3471F" w:rsidRPr="00A3471F" w14:paraId="1A164F0C" w14:textId="77777777" w:rsidTr="00A3471F">
        <w:trPr>
          <w:jc w:val="center"/>
        </w:trPr>
        <w:tc>
          <w:tcPr>
            <w:tcW w:w="2244" w:type="dxa"/>
            <w:tcBorders>
              <w:top w:val="nil"/>
              <w:left w:val="nil"/>
              <w:bottom w:val="nil"/>
              <w:right w:val="nil"/>
            </w:tcBorders>
            <w:vAlign w:val="center"/>
            <w:hideMark/>
          </w:tcPr>
          <w:p w14:paraId="645FF46A" w14:textId="2D36218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5030795F"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6EAD1CCE" w14:textId="3304398C" w:rsidR="00A3471F" w:rsidRPr="00A3471F" w:rsidRDefault="00A3471F" w:rsidP="00A3471F">
            <w:pPr>
              <w:spacing w:after="160" w:line="278" w:lineRule="auto"/>
              <w:jc w:val="center"/>
              <w:rPr>
                <w:rFonts w:hint="eastAsia"/>
              </w:rPr>
            </w:pPr>
            <w:r w:rsidRPr="00A3471F">
              <w:t>15.28</w:t>
            </w:r>
          </w:p>
        </w:tc>
        <w:tc>
          <w:tcPr>
            <w:tcW w:w="2329" w:type="dxa"/>
            <w:tcBorders>
              <w:top w:val="nil"/>
              <w:left w:val="nil"/>
              <w:bottom w:val="nil"/>
              <w:right w:val="nil"/>
            </w:tcBorders>
            <w:vAlign w:val="center"/>
            <w:hideMark/>
          </w:tcPr>
          <w:p w14:paraId="02370F3D" w14:textId="442076E4" w:rsidR="00A3471F" w:rsidRPr="00A3471F" w:rsidRDefault="00A3471F" w:rsidP="00A3471F">
            <w:pPr>
              <w:spacing w:after="160" w:line="278" w:lineRule="auto"/>
              <w:jc w:val="center"/>
              <w:rPr>
                <w:rFonts w:hint="eastAsia"/>
              </w:rPr>
            </w:pPr>
            <w:r w:rsidRPr="00A3471F">
              <w:t>5.5</w:t>
            </w:r>
          </w:p>
        </w:tc>
        <w:tc>
          <w:tcPr>
            <w:tcW w:w="2456" w:type="dxa"/>
            <w:tcBorders>
              <w:top w:val="nil"/>
              <w:left w:val="nil"/>
              <w:bottom w:val="nil"/>
              <w:right w:val="nil"/>
            </w:tcBorders>
            <w:vAlign w:val="center"/>
            <w:hideMark/>
          </w:tcPr>
          <w:p w14:paraId="15504924" w14:textId="2C7DEA29"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4412A37A" w14:textId="758CFEDB" w:rsidR="00A3471F" w:rsidRPr="00A3471F" w:rsidRDefault="00A3471F" w:rsidP="00A3471F">
            <w:pPr>
              <w:spacing w:after="160" w:line="278" w:lineRule="auto"/>
              <w:jc w:val="center"/>
              <w:rPr>
                <w:rFonts w:hint="eastAsia"/>
              </w:rPr>
            </w:pPr>
            <w:r w:rsidRPr="00A3471F">
              <w:t>22.1</w:t>
            </w:r>
          </w:p>
        </w:tc>
      </w:tr>
      <w:tr w:rsidR="00A3471F" w:rsidRPr="00A3471F" w14:paraId="651A8E1D" w14:textId="77777777" w:rsidTr="00A3471F">
        <w:trPr>
          <w:jc w:val="center"/>
        </w:trPr>
        <w:tc>
          <w:tcPr>
            <w:tcW w:w="2244" w:type="dxa"/>
            <w:tcBorders>
              <w:top w:val="nil"/>
              <w:left w:val="nil"/>
              <w:bottom w:val="nil"/>
              <w:right w:val="nil"/>
            </w:tcBorders>
            <w:vAlign w:val="center"/>
            <w:hideMark/>
          </w:tcPr>
          <w:p w14:paraId="64E33D06" w14:textId="746C783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CA8FBD3"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79D1B606" w14:textId="3D1A2134" w:rsidR="00A3471F" w:rsidRPr="00A3471F" w:rsidRDefault="00A3471F" w:rsidP="00A3471F">
            <w:pPr>
              <w:spacing w:after="160" w:line="278" w:lineRule="auto"/>
              <w:jc w:val="center"/>
              <w:rPr>
                <w:rFonts w:hint="eastAsia"/>
              </w:rPr>
            </w:pPr>
            <w:r w:rsidRPr="00A3471F">
              <w:t>10.50</w:t>
            </w:r>
          </w:p>
        </w:tc>
        <w:tc>
          <w:tcPr>
            <w:tcW w:w="2329" w:type="dxa"/>
            <w:tcBorders>
              <w:top w:val="nil"/>
              <w:left w:val="nil"/>
              <w:bottom w:val="nil"/>
              <w:right w:val="nil"/>
            </w:tcBorders>
            <w:vAlign w:val="center"/>
            <w:hideMark/>
          </w:tcPr>
          <w:p w14:paraId="7D41056D" w14:textId="2E78954B"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427A338A" w14:textId="63042A12"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518023B" w14:textId="31CEEDD9" w:rsidR="00A3471F" w:rsidRPr="00A3471F" w:rsidRDefault="00A3471F" w:rsidP="00A3471F">
            <w:pPr>
              <w:spacing w:after="160" w:line="278" w:lineRule="auto"/>
              <w:jc w:val="center"/>
              <w:rPr>
                <w:rFonts w:hint="eastAsia"/>
              </w:rPr>
            </w:pPr>
            <w:r w:rsidRPr="00A3471F">
              <w:t>14.3</w:t>
            </w:r>
          </w:p>
        </w:tc>
      </w:tr>
      <w:tr w:rsidR="00A3471F" w:rsidRPr="00A3471F" w14:paraId="7FFAFD97" w14:textId="77777777" w:rsidTr="00A3471F">
        <w:trPr>
          <w:jc w:val="center"/>
        </w:trPr>
        <w:tc>
          <w:tcPr>
            <w:tcW w:w="2244" w:type="dxa"/>
            <w:tcBorders>
              <w:top w:val="nil"/>
              <w:left w:val="nil"/>
              <w:bottom w:val="nil"/>
              <w:right w:val="nil"/>
            </w:tcBorders>
            <w:vAlign w:val="center"/>
            <w:hideMark/>
          </w:tcPr>
          <w:p w14:paraId="46CAD1F7" w14:textId="48501C1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DE5CBFE"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23CFB241" w14:textId="6A877A97" w:rsidR="00A3471F" w:rsidRPr="00A3471F" w:rsidRDefault="00A3471F" w:rsidP="00A3471F">
            <w:pPr>
              <w:spacing w:after="160" w:line="278" w:lineRule="auto"/>
              <w:jc w:val="center"/>
              <w:rPr>
                <w:rFonts w:hint="eastAsia"/>
              </w:rPr>
            </w:pPr>
            <w:r w:rsidRPr="00A3471F">
              <w:t>8.64</w:t>
            </w:r>
          </w:p>
        </w:tc>
        <w:tc>
          <w:tcPr>
            <w:tcW w:w="2329" w:type="dxa"/>
            <w:tcBorders>
              <w:top w:val="nil"/>
              <w:left w:val="nil"/>
              <w:bottom w:val="nil"/>
              <w:right w:val="nil"/>
            </w:tcBorders>
            <w:vAlign w:val="center"/>
            <w:hideMark/>
          </w:tcPr>
          <w:p w14:paraId="71F63F80" w14:textId="6A76EE1C" w:rsidR="00A3471F" w:rsidRPr="00A3471F" w:rsidRDefault="00A3471F" w:rsidP="00A3471F">
            <w:pPr>
              <w:spacing w:after="160" w:line="278" w:lineRule="auto"/>
              <w:jc w:val="center"/>
              <w:rPr>
                <w:rFonts w:hint="eastAsia"/>
              </w:rPr>
            </w:pPr>
            <w:r w:rsidRPr="00A3471F">
              <w:t>4.9</w:t>
            </w:r>
          </w:p>
        </w:tc>
        <w:tc>
          <w:tcPr>
            <w:tcW w:w="2456" w:type="dxa"/>
            <w:tcBorders>
              <w:top w:val="nil"/>
              <w:left w:val="nil"/>
              <w:bottom w:val="nil"/>
              <w:right w:val="nil"/>
            </w:tcBorders>
            <w:vAlign w:val="center"/>
            <w:hideMark/>
          </w:tcPr>
          <w:p w14:paraId="0EEF142E" w14:textId="6F99A0A7"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04E5D3CC" w14:textId="73B529DD" w:rsidR="00A3471F" w:rsidRPr="00A3471F" w:rsidRDefault="00A3471F" w:rsidP="00A3471F">
            <w:pPr>
              <w:spacing w:after="160" w:line="278" w:lineRule="auto"/>
              <w:jc w:val="center"/>
              <w:rPr>
                <w:rFonts w:hint="eastAsia"/>
              </w:rPr>
            </w:pPr>
            <w:r w:rsidRPr="00A3471F">
              <w:t>14.1</w:t>
            </w:r>
          </w:p>
        </w:tc>
      </w:tr>
      <w:tr w:rsidR="00A3471F" w:rsidRPr="00A3471F" w14:paraId="70D47829" w14:textId="77777777" w:rsidTr="00A3471F">
        <w:trPr>
          <w:jc w:val="center"/>
        </w:trPr>
        <w:tc>
          <w:tcPr>
            <w:tcW w:w="2244" w:type="dxa"/>
            <w:tcBorders>
              <w:top w:val="nil"/>
              <w:left w:val="nil"/>
              <w:bottom w:val="nil"/>
              <w:right w:val="nil"/>
            </w:tcBorders>
            <w:vAlign w:val="center"/>
            <w:hideMark/>
          </w:tcPr>
          <w:p w14:paraId="5ADF8ACE" w14:textId="4A02AF5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4CDCF1E7" w14:textId="77777777" w:rsidR="00A3471F" w:rsidRPr="00A3471F" w:rsidRDefault="00A3471F" w:rsidP="00A3471F">
            <w:pPr>
              <w:spacing w:after="160" w:line="278" w:lineRule="auto"/>
              <w:jc w:val="center"/>
              <w:rPr>
                <w:rFonts w:hint="eastAsia"/>
              </w:rPr>
            </w:pPr>
            <w:r w:rsidRPr="00A3471F">
              <w:t>7</w:t>
            </w:r>
          </w:p>
        </w:tc>
        <w:tc>
          <w:tcPr>
            <w:tcW w:w="2344" w:type="dxa"/>
            <w:tcBorders>
              <w:top w:val="nil"/>
              <w:left w:val="nil"/>
              <w:bottom w:val="nil"/>
              <w:right w:val="nil"/>
            </w:tcBorders>
            <w:vAlign w:val="center"/>
            <w:hideMark/>
          </w:tcPr>
          <w:p w14:paraId="5339086D" w14:textId="08140597" w:rsidR="00A3471F" w:rsidRPr="00A3471F" w:rsidRDefault="00A3471F" w:rsidP="00A3471F">
            <w:pPr>
              <w:spacing w:after="160" w:line="278" w:lineRule="auto"/>
              <w:jc w:val="center"/>
              <w:rPr>
                <w:rFonts w:hint="eastAsia"/>
              </w:rPr>
            </w:pPr>
            <w:r w:rsidRPr="00A3471F">
              <w:t>14.21</w:t>
            </w:r>
          </w:p>
        </w:tc>
        <w:tc>
          <w:tcPr>
            <w:tcW w:w="2329" w:type="dxa"/>
            <w:tcBorders>
              <w:top w:val="nil"/>
              <w:left w:val="nil"/>
              <w:bottom w:val="nil"/>
              <w:right w:val="nil"/>
            </w:tcBorders>
            <w:vAlign w:val="center"/>
            <w:hideMark/>
          </w:tcPr>
          <w:p w14:paraId="4E0531D0" w14:textId="0327208A" w:rsidR="00A3471F" w:rsidRPr="00A3471F" w:rsidRDefault="00A3471F" w:rsidP="00A3471F">
            <w:pPr>
              <w:spacing w:after="160" w:line="278" w:lineRule="auto"/>
              <w:jc w:val="center"/>
              <w:rPr>
                <w:rFonts w:hint="eastAsia"/>
              </w:rPr>
            </w:pPr>
            <w:r w:rsidRPr="00A3471F">
              <w:t>4.0</w:t>
            </w:r>
          </w:p>
        </w:tc>
        <w:tc>
          <w:tcPr>
            <w:tcW w:w="2456" w:type="dxa"/>
            <w:tcBorders>
              <w:top w:val="nil"/>
              <w:left w:val="nil"/>
              <w:bottom w:val="nil"/>
              <w:right w:val="nil"/>
            </w:tcBorders>
            <w:vAlign w:val="center"/>
            <w:hideMark/>
          </w:tcPr>
          <w:p w14:paraId="3854C7D6" w14:textId="0F1807D5"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7833D54" w14:textId="27F1249D" w:rsidR="00A3471F" w:rsidRPr="00A3471F" w:rsidRDefault="00A3471F" w:rsidP="00A3471F">
            <w:pPr>
              <w:spacing w:after="160" w:line="278" w:lineRule="auto"/>
              <w:jc w:val="center"/>
              <w:rPr>
                <w:rFonts w:hint="eastAsia"/>
              </w:rPr>
            </w:pPr>
            <w:r w:rsidRPr="00A3471F">
              <w:t>19.4</w:t>
            </w:r>
          </w:p>
        </w:tc>
      </w:tr>
      <w:tr w:rsidR="00A3471F" w:rsidRPr="00A3471F" w14:paraId="5B79DCD7" w14:textId="77777777" w:rsidTr="00A3471F">
        <w:trPr>
          <w:jc w:val="center"/>
        </w:trPr>
        <w:tc>
          <w:tcPr>
            <w:tcW w:w="2244" w:type="dxa"/>
            <w:tcBorders>
              <w:top w:val="nil"/>
              <w:left w:val="nil"/>
              <w:bottom w:val="nil"/>
              <w:right w:val="nil"/>
            </w:tcBorders>
            <w:vAlign w:val="center"/>
            <w:hideMark/>
          </w:tcPr>
          <w:p w14:paraId="2212A306" w14:textId="77EF7242" w:rsidR="00A3471F" w:rsidRPr="00A3471F" w:rsidRDefault="00A3471F" w:rsidP="00A3471F">
            <w:pPr>
              <w:spacing w:after="160" w:line="278" w:lineRule="auto"/>
              <w:jc w:val="center"/>
              <w:rPr>
                <w:rFonts w:hint="eastAsia"/>
              </w:rPr>
            </w:pPr>
            <w:r>
              <w:rPr>
                <w:rFonts w:ascii="等线" w:eastAsia="等线" w:hAnsi="等线" w:hint="eastAsia"/>
                <w:color w:val="000000"/>
                <w:szCs w:val="22"/>
              </w:rPr>
              <w:lastRenderedPageBreak/>
              <w:t>2013</w:t>
            </w:r>
          </w:p>
        </w:tc>
        <w:tc>
          <w:tcPr>
            <w:tcW w:w="2228" w:type="dxa"/>
            <w:tcBorders>
              <w:top w:val="nil"/>
              <w:left w:val="nil"/>
              <w:bottom w:val="nil"/>
              <w:right w:val="nil"/>
            </w:tcBorders>
            <w:vAlign w:val="center"/>
            <w:hideMark/>
          </w:tcPr>
          <w:p w14:paraId="4004E6D6" w14:textId="77777777" w:rsidR="00A3471F" w:rsidRPr="00A3471F" w:rsidRDefault="00A3471F" w:rsidP="00A3471F">
            <w:pPr>
              <w:spacing w:after="160" w:line="278" w:lineRule="auto"/>
              <w:jc w:val="center"/>
              <w:rPr>
                <w:rFonts w:hint="eastAsia"/>
              </w:rPr>
            </w:pPr>
            <w:r w:rsidRPr="00A3471F">
              <w:t>8</w:t>
            </w:r>
          </w:p>
        </w:tc>
        <w:tc>
          <w:tcPr>
            <w:tcW w:w="2344" w:type="dxa"/>
            <w:tcBorders>
              <w:top w:val="nil"/>
              <w:left w:val="nil"/>
              <w:bottom w:val="nil"/>
              <w:right w:val="nil"/>
            </w:tcBorders>
            <w:vAlign w:val="center"/>
            <w:hideMark/>
          </w:tcPr>
          <w:p w14:paraId="1718686D" w14:textId="69166849" w:rsidR="00A3471F" w:rsidRPr="00A3471F" w:rsidRDefault="00A3471F" w:rsidP="00A3471F">
            <w:pPr>
              <w:spacing w:after="160" w:line="278" w:lineRule="auto"/>
              <w:jc w:val="center"/>
              <w:rPr>
                <w:rFonts w:hint="eastAsia"/>
              </w:rPr>
            </w:pPr>
            <w:r w:rsidRPr="00A3471F">
              <w:t>12.77</w:t>
            </w:r>
          </w:p>
        </w:tc>
        <w:tc>
          <w:tcPr>
            <w:tcW w:w="2329" w:type="dxa"/>
            <w:tcBorders>
              <w:top w:val="nil"/>
              <w:left w:val="nil"/>
              <w:bottom w:val="nil"/>
              <w:right w:val="nil"/>
            </w:tcBorders>
            <w:vAlign w:val="center"/>
            <w:hideMark/>
          </w:tcPr>
          <w:p w14:paraId="1E6AD86B" w14:textId="1BAB9CC7" w:rsidR="00A3471F" w:rsidRPr="00A3471F" w:rsidRDefault="00A3471F" w:rsidP="00A3471F">
            <w:pPr>
              <w:spacing w:after="160" w:line="278" w:lineRule="auto"/>
              <w:jc w:val="center"/>
              <w:rPr>
                <w:rFonts w:hint="eastAsia"/>
              </w:rPr>
            </w:pPr>
            <w:r w:rsidRPr="00A3471F">
              <w:t>2.6</w:t>
            </w:r>
          </w:p>
        </w:tc>
        <w:tc>
          <w:tcPr>
            <w:tcW w:w="2456" w:type="dxa"/>
            <w:tcBorders>
              <w:top w:val="nil"/>
              <w:left w:val="nil"/>
              <w:bottom w:val="nil"/>
              <w:right w:val="nil"/>
            </w:tcBorders>
            <w:vAlign w:val="center"/>
            <w:hideMark/>
          </w:tcPr>
          <w:p w14:paraId="03FD4AE7" w14:textId="21AA331F"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72F4514" w14:textId="1977E1EA" w:rsidR="00A3471F" w:rsidRPr="00A3471F" w:rsidRDefault="00A3471F" w:rsidP="00A3471F">
            <w:pPr>
              <w:spacing w:after="160" w:line="278" w:lineRule="auto"/>
              <w:jc w:val="center"/>
              <w:rPr>
                <w:rFonts w:hint="eastAsia"/>
              </w:rPr>
            </w:pPr>
            <w:r w:rsidRPr="00A3471F">
              <w:t>16.1</w:t>
            </w:r>
          </w:p>
        </w:tc>
      </w:tr>
      <w:tr w:rsidR="00A3471F" w:rsidRPr="00A3471F" w14:paraId="74D8273A" w14:textId="77777777" w:rsidTr="00A3471F">
        <w:trPr>
          <w:jc w:val="center"/>
        </w:trPr>
        <w:tc>
          <w:tcPr>
            <w:tcW w:w="2244" w:type="dxa"/>
            <w:tcBorders>
              <w:top w:val="nil"/>
              <w:left w:val="nil"/>
              <w:bottom w:val="nil"/>
              <w:right w:val="nil"/>
            </w:tcBorders>
            <w:vAlign w:val="center"/>
            <w:hideMark/>
          </w:tcPr>
          <w:p w14:paraId="6D1A165E" w14:textId="5716BBA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CD9146E" w14:textId="77777777" w:rsidR="00A3471F" w:rsidRPr="00A3471F" w:rsidRDefault="00A3471F" w:rsidP="00A3471F">
            <w:pPr>
              <w:spacing w:after="160" w:line="278" w:lineRule="auto"/>
              <w:jc w:val="center"/>
              <w:rPr>
                <w:rFonts w:hint="eastAsia"/>
              </w:rPr>
            </w:pPr>
            <w:r w:rsidRPr="00A3471F">
              <w:t>9</w:t>
            </w:r>
          </w:p>
        </w:tc>
        <w:tc>
          <w:tcPr>
            <w:tcW w:w="2344" w:type="dxa"/>
            <w:tcBorders>
              <w:top w:val="nil"/>
              <w:left w:val="nil"/>
              <w:bottom w:val="nil"/>
              <w:right w:val="nil"/>
            </w:tcBorders>
            <w:vAlign w:val="center"/>
            <w:hideMark/>
          </w:tcPr>
          <w:p w14:paraId="4EF1723D" w14:textId="27228395" w:rsidR="00A3471F" w:rsidRPr="00A3471F" w:rsidRDefault="00A3471F" w:rsidP="00A3471F">
            <w:pPr>
              <w:spacing w:after="160" w:line="278" w:lineRule="auto"/>
              <w:jc w:val="center"/>
              <w:rPr>
                <w:rFonts w:hint="eastAsia"/>
              </w:rPr>
            </w:pPr>
            <w:r w:rsidRPr="00A3471F">
              <w:t>3.89</w:t>
            </w:r>
          </w:p>
        </w:tc>
        <w:tc>
          <w:tcPr>
            <w:tcW w:w="2329" w:type="dxa"/>
            <w:tcBorders>
              <w:top w:val="nil"/>
              <w:left w:val="nil"/>
              <w:bottom w:val="nil"/>
              <w:right w:val="nil"/>
            </w:tcBorders>
            <w:vAlign w:val="center"/>
            <w:hideMark/>
          </w:tcPr>
          <w:p w14:paraId="1FB8636E" w14:textId="721EC018" w:rsidR="00A3471F" w:rsidRPr="00A3471F" w:rsidRDefault="00A3471F" w:rsidP="00A3471F">
            <w:pPr>
              <w:spacing w:after="160" w:line="278" w:lineRule="auto"/>
              <w:jc w:val="center"/>
              <w:rPr>
                <w:rFonts w:hint="eastAsia"/>
              </w:rPr>
            </w:pPr>
            <w:r w:rsidRPr="00A3471F">
              <w:t>1.9</w:t>
            </w:r>
          </w:p>
        </w:tc>
        <w:tc>
          <w:tcPr>
            <w:tcW w:w="2456" w:type="dxa"/>
            <w:tcBorders>
              <w:top w:val="nil"/>
              <w:left w:val="nil"/>
              <w:bottom w:val="nil"/>
              <w:right w:val="nil"/>
            </w:tcBorders>
            <w:vAlign w:val="center"/>
            <w:hideMark/>
          </w:tcPr>
          <w:p w14:paraId="7FCB418F" w14:textId="20BC582D"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339EF98B" w14:textId="748F68C6" w:rsidR="00A3471F" w:rsidRPr="00A3471F" w:rsidRDefault="00A3471F" w:rsidP="00A3471F">
            <w:pPr>
              <w:spacing w:after="160" w:line="278" w:lineRule="auto"/>
              <w:jc w:val="center"/>
              <w:rPr>
                <w:rFonts w:hint="eastAsia"/>
              </w:rPr>
            </w:pPr>
            <w:r w:rsidRPr="00A3471F">
              <w:t>6.3</w:t>
            </w:r>
          </w:p>
        </w:tc>
      </w:tr>
      <w:tr w:rsidR="00A3471F" w:rsidRPr="00A3471F" w14:paraId="638E4346" w14:textId="77777777" w:rsidTr="00A3471F">
        <w:trPr>
          <w:jc w:val="center"/>
        </w:trPr>
        <w:tc>
          <w:tcPr>
            <w:tcW w:w="2244" w:type="dxa"/>
            <w:tcBorders>
              <w:top w:val="nil"/>
              <w:left w:val="nil"/>
              <w:bottom w:val="nil"/>
              <w:right w:val="nil"/>
            </w:tcBorders>
            <w:vAlign w:val="center"/>
            <w:hideMark/>
          </w:tcPr>
          <w:p w14:paraId="2365E531" w14:textId="55D3DE8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7164BDD" w14:textId="77777777" w:rsidR="00A3471F" w:rsidRPr="00A3471F" w:rsidRDefault="00A3471F" w:rsidP="00A3471F">
            <w:pPr>
              <w:spacing w:after="160" w:line="278" w:lineRule="auto"/>
              <w:jc w:val="center"/>
              <w:rPr>
                <w:rFonts w:hint="eastAsia"/>
              </w:rPr>
            </w:pPr>
            <w:r w:rsidRPr="00A3471F">
              <w:t>10</w:t>
            </w:r>
          </w:p>
        </w:tc>
        <w:tc>
          <w:tcPr>
            <w:tcW w:w="2344" w:type="dxa"/>
            <w:tcBorders>
              <w:top w:val="nil"/>
              <w:left w:val="nil"/>
              <w:bottom w:val="nil"/>
              <w:right w:val="nil"/>
            </w:tcBorders>
            <w:vAlign w:val="center"/>
            <w:hideMark/>
          </w:tcPr>
          <w:p w14:paraId="4D692691" w14:textId="3CB35723" w:rsidR="00A3471F" w:rsidRPr="00A3471F" w:rsidRDefault="00A3471F" w:rsidP="00A3471F">
            <w:pPr>
              <w:spacing w:after="160" w:line="278" w:lineRule="auto"/>
              <w:jc w:val="center"/>
              <w:rPr>
                <w:rFonts w:hint="eastAsia"/>
              </w:rPr>
            </w:pPr>
            <w:r w:rsidRPr="00A3471F">
              <w:t>6.95</w:t>
            </w:r>
          </w:p>
        </w:tc>
        <w:tc>
          <w:tcPr>
            <w:tcW w:w="2329" w:type="dxa"/>
            <w:tcBorders>
              <w:top w:val="nil"/>
              <w:left w:val="nil"/>
              <w:bottom w:val="nil"/>
              <w:right w:val="nil"/>
            </w:tcBorders>
            <w:vAlign w:val="center"/>
            <w:hideMark/>
          </w:tcPr>
          <w:p w14:paraId="55F954E0" w14:textId="4722A013" w:rsidR="00A3471F" w:rsidRPr="00A3471F" w:rsidRDefault="00A3471F" w:rsidP="00A3471F">
            <w:pPr>
              <w:spacing w:after="160" w:line="278" w:lineRule="auto"/>
              <w:jc w:val="center"/>
              <w:rPr>
                <w:rFonts w:hint="eastAsia"/>
              </w:rPr>
            </w:pPr>
            <w:r w:rsidRPr="00A3471F">
              <w:t>1.5</w:t>
            </w:r>
          </w:p>
        </w:tc>
        <w:tc>
          <w:tcPr>
            <w:tcW w:w="2456" w:type="dxa"/>
            <w:tcBorders>
              <w:top w:val="nil"/>
              <w:left w:val="nil"/>
              <w:bottom w:val="nil"/>
              <w:right w:val="nil"/>
            </w:tcBorders>
            <w:vAlign w:val="center"/>
            <w:hideMark/>
          </w:tcPr>
          <w:p w14:paraId="593A0B29" w14:textId="1663C1E3"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2CB126A" w14:textId="0C11D1CC" w:rsidR="00A3471F" w:rsidRPr="00A3471F" w:rsidRDefault="00A3471F" w:rsidP="00A3471F">
            <w:pPr>
              <w:spacing w:after="160" w:line="278" w:lineRule="auto"/>
              <w:jc w:val="center"/>
              <w:rPr>
                <w:rFonts w:hint="eastAsia"/>
              </w:rPr>
            </w:pPr>
            <w:r w:rsidRPr="00A3471F">
              <w:t>9.2</w:t>
            </w:r>
          </w:p>
        </w:tc>
      </w:tr>
      <w:tr w:rsidR="00A3471F" w:rsidRPr="00A3471F" w14:paraId="544EB7DC" w14:textId="77777777" w:rsidTr="00A3471F">
        <w:trPr>
          <w:jc w:val="center"/>
        </w:trPr>
        <w:tc>
          <w:tcPr>
            <w:tcW w:w="2244" w:type="dxa"/>
            <w:tcBorders>
              <w:top w:val="nil"/>
              <w:left w:val="nil"/>
              <w:bottom w:val="nil"/>
              <w:right w:val="nil"/>
            </w:tcBorders>
            <w:vAlign w:val="center"/>
            <w:hideMark/>
          </w:tcPr>
          <w:p w14:paraId="63B7BB4E" w14:textId="79EA384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A99883D" w14:textId="77777777" w:rsidR="00A3471F" w:rsidRPr="00A3471F" w:rsidRDefault="00A3471F" w:rsidP="00A3471F">
            <w:pPr>
              <w:spacing w:after="160" w:line="278" w:lineRule="auto"/>
              <w:jc w:val="center"/>
              <w:rPr>
                <w:rFonts w:hint="eastAsia"/>
              </w:rPr>
            </w:pPr>
            <w:r w:rsidRPr="00A3471F">
              <w:t>11</w:t>
            </w:r>
          </w:p>
        </w:tc>
        <w:tc>
          <w:tcPr>
            <w:tcW w:w="2344" w:type="dxa"/>
            <w:tcBorders>
              <w:top w:val="nil"/>
              <w:left w:val="nil"/>
              <w:bottom w:val="nil"/>
              <w:right w:val="nil"/>
            </w:tcBorders>
            <w:vAlign w:val="center"/>
            <w:hideMark/>
          </w:tcPr>
          <w:p w14:paraId="0F0C4B07" w14:textId="22AA38A8" w:rsidR="00A3471F" w:rsidRPr="00A3471F" w:rsidRDefault="00A3471F" w:rsidP="00A3471F">
            <w:pPr>
              <w:spacing w:after="160" w:line="278" w:lineRule="auto"/>
              <w:jc w:val="center"/>
              <w:rPr>
                <w:rFonts w:hint="eastAsia"/>
              </w:rPr>
            </w:pPr>
            <w:r w:rsidRPr="00A3471F">
              <w:t>7.24</w:t>
            </w:r>
          </w:p>
        </w:tc>
        <w:tc>
          <w:tcPr>
            <w:tcW w:w="2329" w:type="dxa"/>
            <w:tcBorders>
              <w:top w:val="nil"/>
              <w:left w:val="nil"/>
              <w:bottom w:val="nil"/>
              <w:right w:val="nil"/>
            </w:tcBorders>
            <w:vAlign w:val="center"/>
            <w:hideMark/>
          </w:tcPr>
          <w:p w14:paraId="65A70E3A" w14:textId="774C4BB0" w:rsidR="00A3471F" w:rsidRPr="00A3471F" w:rsidRDefault="00A3471F" w:rsidP="00A3471F">
            <w:pPr>
              <w:spacing w:after="160" w:line="278" w:lineRule="auto"/>
              <w:jc w:val="center"/>
              <w:rPr>
                <w:rFonts w:hint="eastAsia"/>
              </w:rPr>
            </w:pPr>
            <w:r w:rsidRPr="00A3471F">
              <w:t>1.8</w:t>
            </w:r>
          </w:p>
        </w:tc>
        <w:tc>
          <w:tcPr>
            <w:tcW w:w="2456" w:type="dxa"/>
            <w:tcBorders>
              <w:top w:val="nil"/>
              <w:left w:val="nil"/>
              <w:bottom w:val="nil"/>
              <w:right w:val="nil"/>
            </w:tcBorders>
            <w:vAlign w:val="center"/>
            <w:hideMark/>
          </w:tcPr>
          <w:p w14:paraId="54D9BA3C" w14:textId="450083CA" w:rsidR="00A3471F" w:rsidRPr="00A3471F" w:rsidRDefault="00A3471F" w:rsidP="00A3471F">
            <w:pPr>
              <w:spacing w:after="160" w:line="278" w:lineRule="auto"/>
              <w:jc w:val="center"/>
              <w:rPr>
                <w:rFonts w:hint="eastAsia"/>
              </w:rPr>
            </w:pPr>
            <w:r w:rsidRPr="00A3471F">
              <w:t>1.0</w:t>
            </w:r>
          </w:p>
        </w:tc>
        <w:tc>
          <w:tcPr>
            <w:tcW w:w="2357" w:type="dxa"/>
            <w:tcBorders>
              <w:top w:val="nil"/>
              <w:left w:val="nil"/>
              <w:bottom w:val="nil"/>
              <w:right w:val="nil"/>
            </w:tcBorders>
            <w:vAlign w:val="center"/>
            <w:hideMark/>
          </w:tcPr>
          <w:p w14:paraId="3FCA709B" w14:textId="3FCCC91B" w:rsidR="00A3471F" w:rsidRPr="00A3471F" w:rsidRDefault="00A3471F" w:rsidP="00A3471F">
            <w:pPr>
              <w:spacing w:after="160" w:line="278" w:lineRule="auto"/>
              <w:jc w:val="center"/>
              <w:rPr>
                <w:rFonts w:hint="eastAsia"/>
              </w:rPr>
            </w:pPr>
            <w:r w:rsidRPr="00A3471F">
              <w:t>10.0</w:t>
            </w:r>
          </w:p>
        </w:tc>
      </w:tr>
      <w:tr w:rsidR="00A3471F" w:rsidRPr="00A3471F" w14:paraId="2C840E81" w14:textId="77777777" w:rsidTr="00A3471F">
        <w:trPr>
          <w:jc w:val="center"/>
        </w:trPr>
        <w:tc>
          <w:tcPr>
            <w:tcW w:w="2244" w:type="dxa"/>
            <w:tcBorders>
              <w:top w:val="nil"/>
              <w:left w:val="nil"/>
              <w:bottom w:val="nil"/>
              <w:right w:val="nil"/>
            </w:tcBorders>
            <w:vAlign w:val="center"/>
            <w:hideMark/>
          </w:tcPr>
          <w:p w14:paraId="6AF04CAF" w14:textId="580141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BAC6A5"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5B635F2A" w14:textId="2E4BD9CA" w:rsidR="00A3471F" w:rsidRPr="00A3471F" w:rsidRDefault="00A3471F" w:rsidP="00A3471F">
            <w:pPr>
              <w:spacing w:after="160" w:line="278" w:lineRule="auto"/>
              <w:jc w:val="center"/>
              <w:rPr>
                <w:rFonts w:hint="eastAsia"/>
              </w:rPr>
            </w:pPr>
            <w:r w:rsidRPr="00A3471F">
              <w:t>7.85</w:t>
            </w:r>
          </w:p>
        </w:tc>
        <w:tc>
          <w:tcPr>
            <w:tcW w:w="2329" w:type="dxa"/>
            <w:tcBorders>
              <w:top w:val="nil"/>
              <w:left w:val="nil"/>
              <w:bottom w:val="nil"/>
              <w:right w:val="nil"/>
            </w:tcBorders>
            <w:vAlign w:val="center"/>
            <w:hideMark/>
          </w:tcPr>
          <w:p w14:paraId="0E46A314" w14:textId="2EEEF114" w:rsidR="00A3471F" w:rsidRPr="00A3471F" w:rsidRDefault="00A3471F" w:rsidP="00A3471F">
            <w:pPr>
              <w:spacing w:after="160" w:line="278" w:lineRule="auto"/>
              <w:jc w:val="center"/>
              <w:rPr>
                <w:rFonts w:hint="eastAsia"/>
              </w:rPr>
            </w:pPr>
            <w:r w:rsidRPr="00A3471F">
              <w:t>3.7</w:t>
            </w:r>
          </w:p>
        </w:tc>
        <w:tc>
          <w:tcPr>
            <w:tcW w:w="2456" w:type="dxa"/>
            <w:tcBorders>
              <w:top w:val="nil"/>
              <w:left w:val="nil"/>
              <w:bottom w:val="nil"/>
              <w:right w:val="nil"/>
            </w:tcBorders>
            <w:vAlign w:val="center"/>
            <w:hideMark/>
          </w:tcPr>
          <w:p w14:paraId="46EB016B" w14:textId="1FA345D0"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40A246D4" w14:textId="55BA0338" w:rsidR="00A3471F" w:rsidRPr="00A3471F" w:rsidRDefault="00A3471F" w:rsidP="00A3471F">
            <w:pPr>
              <w:spacing w:after="160" w:line="278" w:lineRule="auto"/>
              <w:jc w:val="center"/>
              <w:rPr>
                <w:rFonts w:hint="eastAsia"/>
              </w:rPr>
            </w:pPr>
            <w:r w:rsidRPr="00A3471F">
              <w:t>12.2</w:t>
            </w:r>
          </w:p>
        </w:tc>
      </w:tr>
      <w:tr w:rsidR="00A3471F" w:rsidRPr="00A3471F" w14:paraId="3495ACAE" w14:textId="77777777" w:rsidTr="00A3471F">
        <w:trPr>
          <w:jc w:val="center"/>
        </w:trPr>
        <w:tc>
          <w:tcPr>
            <w:tcW w:w="2244" w:type="dxa"/>
            <w:tcBorders>
              <w:top w:val="nil"/>
              <w:left w:val="nil"/>
              <w:bottom w:val="nil"/>
              <w:right w:val="nil"/>
            </w:tcBorders>
            <w:vAlign w:val="center"/>
            <w:hideMark/>
          </w:tcPr>
          <w:p w14:paraId="612D3C62" w14:textId="027EFCE5"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726D6C"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03DC7858" w14:textId="5C1A6032" w:rsidR="00A3471F" w:rsidRPr="00A3471F" w:rsidRDefault="00A3471F" w:rsidP="00A3471F">
            <w:pPr>
              <w:spacing w:after="160" w:line="278" w:lineRule="auto"/>
              <w:jc w:val="center"/>
              <w:rPr>
                <w:rFonts w:hint="eastAsia"/>
              </w:rPr>
            </w:pPr>
            <w:r w:rsidRPr="00A3471F">
              <w:t>10.49</w:t>
            </w:r>
          </w:p>
        </w:tc>
        <w:tc>
          <w:tcPr>
            <w:tcW w:w="2329" w:type="dxa"/>
            <w:tcBorders>
              <w:top w:val="nil"/>
              <w:left w:val="nil"/>
              <w:bottom w:val="nil"/>
              <w:right w:val="nil"/>
            </w:tcBorders>
            <w:vAlign w:val="center"/>
            <w:hideMark/>
          </w:tcPr>
          <w:p w14:paraId="3C016C9C" w14:textId="7AE94ABB" w:rsidR="00A3471F" w:rsidRPr="00A3471F" w:rsidRDefault="00A3471F" w:rsidP="00A3471F">
            <w:pPr>
              <w:spacing w:after="160" w:line="278" w:lineRule="auto"/>
              <w:jc w:val="center"/>
              <w:rPr>
                <w:rFonts w:hint="eastAsia"/>
              </w:rPr>
            </w:pPr>
            <w:r w:rsidRPr="00A3471F">
              <w:t>3.8</w:t>
            </w:r>
          </w:p>
        </w:tc>
        <w:tc>
          <w:tcPr>
            <w:tcW w:w="2456" w:type="dxa"/>
            <w:tcBorders>
              <w:top w:val="nil"/>
              <w:left w:val="nil"/>
              <w:bottom w:val="nil"/>
              <w:right w:val="nil"/>
            </w:tcBorders>
            <w:vAlign w:val="center"/>
            <w:hideMark/>
          </w:tcPr>
          <w:p w14:paraId="1DB06FB2" w14:textId="62E4EFB4"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14B9BD09" w14:textId="03CCAB54" w:rsidR="00A3471F" w:rsidRPr="00A3471F" w:rsidRDefault="00A3471F" w:rsidP="00A3471F">
            <w:pPr>
              <w:spacing w:after="160" w:line="278" w:lineRule="auto"/>
              <w:jc w:val="center"/>
              <w:rPr>
                <w:rFonts w:hint="eastAsia"/>
              </w:rPr>
            </w:pPr>
            <w:r w:rsidRPr="00A3471F">
              <w:t>14.8</w:t>
            </w:r>
          </w:p>
        </w:tc>
      </w:tr>
      <w:tr w:rsidR="00A3471F" w:rsidRPr="00A3471F" w14:paraId="59654B61" w14:textId="77777777" w:rsidTr="00A3471F">
        <w:trPr>
          <w:jc w:val="center"/>
        </w:trPr>
        <w:tc>
          <w:tcPr>
            <w:tcW w:w="2244" w:type="dxa"/>
            <w:tcBorders>
              <w:top w:val="nil"/>
              <w:left w:val="nil"/>
              <w:bottom w:val="nil"/>
              <w:right w:val="nil"/>
            </w:tcBorders>
            <w:vAlign w:val="center"/>
            <w:hideMark/>
          </w:tcPr>
          <w:p w14:paraId="6D0E61B4" w14:textId="2FACA0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5BC7361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47217CD" w14:textId="5DD56E4F" w:rsidR="00A3471F" w:rsidRPr="00A3471F" w:rsidRDefault="00A3471F" w:rsidP="00A3471F">
            <w:pPr>
              <w:spacing w:after="160" w:line="278" w:lineRule="auto"/>
              <w:jc w:val="center"/>
              <w:rPr>
                <w:rFonts w:hint="eastAsia"/>
              </w:rPr>
            </w:pPr>
            <w:r w:rsidRPr="00A3471F">
              <w:t>8.44</w:t>
            </w:r>
          </w:p>
        </w:tc>
        <w:tc>
          <w:tcPr>
            <w:tcW w:w="2329" w:type="dxa"/>
            <w:tcBorders>
              <w:top w:val="nil"/>
              <w:left w:val="nil"/>
              <w:bottom w:val="nil"/>
              <w:right w:val="nil"/>
            </w:tcBorders>
            <w:vAlign w:val="center"/>
            <w:hideMark/>
          </w:tcPr>
          <w:p w14:paraId="2807BCFC" w14:textId="5FF5C0C3" w:rsidR="00A3471F" w:rsidRPr="00A3471F" w:rsidRDefault="00A3471F" w:rsidP="00A3471F">
            <w:pPr>
              <w:spacing w:after="160" w:line="278" w:lineRule="auto"/>
              <w:jc w:val="center"/>
              <w:rPr>
                <w:rFonts w:hint="eastAsia"/>
              </w:rPr>
            </w:pPr>
            <w:r w:rsidRPr="00A3471F">
              <w:t>5.7</w:t>
            </w:r>
          </w:p>
        </w:tc>
        <w:tc>
          <w:tcPr>
            <w:tcW w:w="2456" w:type="dxa"/>
            <w:tcBorders>
              <w:top w:val="nil"/>
              <w:left w:val="nil"/>
              <w:bottom w:val="nil"/>
              <w:right w:val="nil"/>
            </w:tcBorders>
            <w:vAlign w:val="center"/>
            <w:hideMark/>
          </w:tcPr>
          <w:p w14:paraId="4BE9DB26" w14:textId="71F0E08A" w:rsidR="00A3471F" w:rsidRPr="00A3471F" w:rsidRDefault="00A3471F" w:rsidP="00A3471F">
            <w:pPr>
              <w:spacing w:after="160" w:line="278" w:lineRule="auto"/>
              <w:jc w:val="center"/>
              <w:rPr>
                <w:rFonts w:hint="eastAsia"/>
              </w:rPr>
            </w:pPr>
            <w:r w:rsidRPr="00A3471F">
              <w:t>0.4</w:t>
            </w:r>
          </w:p>
        </w:tc>
        <w:tc>
          <w:tcPr>
            <w:tcW w:w="2357" w:type="dxa"/>
            <w:tcBorders>
              <w:top w:val="nil"/>
              <w:left w:val="nil"/>
              <w:bottom w:val="nil"/>
              <w:right w:val="nil"/>
            </w:tcBorders>
            <w:vAlign w:val="center"/>
            <w:hideMark/>
          </w:tcPr>
          <w:p w14:paraId="65892535" w14:textId="40E2F6F5" w:rsidR="00A3471F" w:rsidRPr="00A3471F" w:rsidRDefault="00A3471F" w:rsidP="00A3471F">
            <w:pPr>
              <w:spacing w:after="160" w:line="278" w:lineRule="auto"/>
              <w:jc w:val="center"/>
              <w:rPr>
                <w:rFonts w:hint="eastAsia"/>
              </w:rPr>
            </w:pPr>
            <w:r w:rsidRPr="00A3471F">
              <w:t>14.5</w:t>
            </w:r>
          </w:p>
        </w:tc>
      </w:tr>
      <w:tr w:rsidR="00A3471F" w:rsidRPr="00A3471F" w14:paraId="0F909974" w14:textId="77777777" w:rsidTr="00A3471F">
        <w:trPr>
          <w:jc w:val="center"/>
        </w:trPr>
        <w:tc>
          <w:tcPr>
            <w:tcW w:w="2244" w:type="dxa"/>
            <w:tcBorders>
              <w:top w:val="nil"/>
              <w:left w:val="nil"/>
              <w:bottom w:val="nil"/>
              <w:right w:val="nil"/>
            </w:tcBorders>
            <w:vAlign w:val="center"/>
            <w:hideMark/>
          </w:tcPr>
          <w:p w14:paraId="1E099C03" w14:textId="38DFF11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71B2D569"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4B2116E" w14:textId="5E28F356" w:rsidR="00A3471F" w:rsidRPr="00A3471F" w:rsidRDefault="00A3471F" w:rsidP="00A3471F">
            <w:pPr>
              <w:spacing w:after="160" w:line="278" w:lineRule="auto"/>
              <w:jc w:val="center"/>
              <w:rPr>
                <w:rFonts w:hint="eastAsia"/>
              </w:rPr>
            </w:pPr>
            <w:r w:rsidRPr="00A3471F">
              <w:t>6.35</w:t>
            </w:r>
          </w:p>
        </w:tc>
        <w:tc>
          <w:tcPr>
            <w:tcW w:w="2329" w:type="dxa"/>
            <w:tcBorders>
              <w:top w:val="nil"/>
              <w:left w:val="nil"/>
              <w:bottom w:val="nil"/>
              <w:right w:val="nil"/>
            </w:tcBorders>
            <w:vAlign w:val="center"/>
            <w:hideMark/>
          </w:tcPr>
          <w:p w14:paraId="6E53A590" w14:textId="640C1E61"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1A038837" w14:textId="3FF65DE8"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148D660C" w14:textId="697D71FC" w:rsidR="00A3471F" w:rsidRPr="00A3471F" w:rsidRDefault="00A3471F" w:rsidP="00A3471F">
            <w:pPr>
              <w:spacing w:after="160" w:line="278" w:lineRule="auto"/>
              <w:jc w:val="center"/>
              <w:rPr>
                <w:rFonts w:hint="eastAsia"/>
              </w:rPr>
            </w:pPr>
            <w:r w:rsidRPr="00A3471F">
              <w:t>10.2</w:t>
            </w:r>
          </w:p>
        </w:tc>
      </w:tr>
      <w:tr w:rsidR="00A3471F" w:rsidRPr="00A3471F" w14:paraId="61C65941" w14:textId="77777777" w:rsidTr="00A3471F">
        <w:trPr>
          <w:jc w:val="center"/>
        </w:trPr>
        <w:tc>
          <w:tcPr>
            <w:tcW w:w="2244" w:type="dxa"/>
            <w:tcBorders>
              <w:top w:val="nil"/>
              <w:left w:val="nil"/>
              <w:bottom w:val="nil"/>
              <w:right w:val="nil"/>
            </w:tcBorders>
            <w:vAlign w:val="center"/>
            <w:hideMark/>
          </w:tcPr>
          <w:p w14:paraId="395BA85F" w14:textId="7DCDFFB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C5704F4"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0165C036" w14:textId="0C8AAF2F" w:rsidR="00A3471F" w:rsidRPr="00A3471F" w:rsidRDefault="00A3471F" w:rsidP="00A3471F">
            <w:pPr>
              <w:spacing w:after="160" w:line="278" w:lineRule="auto"/>
              <w:jc w:val="center"/>
              <w:rPr>
                <w:rFonts w:hint="eastAsia"/>
              </w:rPr>
            </w:pPr>
            <w:r w:rsidRPr="00A3471F">
              <w:t>10.11</w:t>
            </w:r>
          </w:p>
        </w:tc>
        <w:tc>
          <w:tcPr>
            <w:tcW w:w="2329" w:type="dxa"/>
            <w:tcBorders>
              <w:top w:val="nil"/>
              <w:left w:val="nil"/>
              <w:bottom w:val="nil"/>
              <w:right w:val="nil"/>
            </w:tcBorders>
            <w:vAlign w:val="center"/>
            <w:hideMark/>
          </w:tcPr>
          <w:p w14:paraId="378B9A9B" w14:textId="3F6F615C" w:rsidR="00A3471F" w:rsidRPr="00A3471F" w:rsidRDefault="00A3471F" w:rsidP="00A3471F">
            <w:pPr>
              <w:spacing w:after="160" w:line="278" w:lineRule="auto"/>
              <w:jc w:val="center"/>
              <w:rPr>
                <w:rFonts w:hint="eastAsia"/>
              </w:rPr>
            </w:pPr>
            <w:r w:rsidRPr="00A3471F">
              <w:t>3.6</w:t>
            </w:r>
          </w:p>
        </w:tc>
        <w:tc>
          <w:tcPr>
            <w:tcW w:w="2456" w:type="dxa"/>
            <w:tcBorders>
              <w:top w:val="nil"/>
              <w:left w:val="nil"/>
              <w:bottom w:val="nil"/>
              <w:right w:val="nil"/>
            </w:tcBorders>
            <w:vAlign w:val="center"/>
            <w:hideMark/>
          </w:tcPr>
          <w:p w14:paraId="01B6EEA0" w14:textId="2EF6E49C"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61ED258C" w14:textId="50ACF483" w:rsidR="00A3471F" w:rsidRPr="00A3471F" w:rsidRDefault="00A3471F" w:rsidP="00A3471F">
            <w:pPr>
              <w:spacing w:after="160" w:line="278" w:lineRule="auto"/>
              <w:jc w:val="center"/>
              <w:rPr>
                <w:rFonts w:hint="eastAsia"/>
              </w:rPr>
            </w:pPr>
            <w:r w:rsidRPr="00A3471F">
              <w:t>14.2</w:t>
            </w:r>
          </w:p>
        </w:tc>
      </w:tr>
      <w:tr w:rsidR="00A3471F" w:rsidRPr="00A3471F" w14:paraId="3413DE70" w14:textId="77777777" w:rsidTr="00A3471F">
        <w:trPr>
          <w:jc w:val="center"/>
        </w:trPr>
        <w:tc>
          <w:tcPr>
            <w:tcW w:w="2244" w:type="dxa"/>
            <w:tcBorders>
              <w:top w:val="nil"/>
              <w:left w:val="nil"/>
              <w:bottom w:val="nil"/>
              <w:right w:val="nil"/>
            </w:tcBorders>
            <w:vAlign w:val="center"/>
            <w:hideMark/>
          </w:tcPr>
          <w:p w14:paraId="115B0AF4" w14:textId="1868380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6CBFDB2D"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17483174" w14:textId="162D1624" w:rsidR="00A3471F" w:rsidRPr="00A3471F" w:rsidRDefault="00A3471F" w:rsidP="00A3471F">
            <w:pPr>
              <w:spacing w:after="160" w:line="278" w:lineRule="auto"/>
              <w:jc w:val="center"/>
              <w:rPr>
                <w:rFonts w:hint="eastAsia"/>
              </w:rPr>
            </w:pPr>
            <w:r w:rsidRPr="00A3471F">
              <w:t>20.57</w:t>
            </w:r>
          </w:p>
        </w:tc>
        <w:tc>
          <w:tcPr>
            <w:tcW w:w="2329" w:type="dxa"/>
            <w:tcBorders>
              <w:top w:val="nil"/>
              <w:left w:val="nil"/>
              <w:bottom w:val="nil"/>
              <w:right w:val="nil"/>
            </w:tcBorders>
            <w:vAlign w:val="center"/>
            <w:hideMark/>
          </w:tcPr>
          <w:p w14:paraId="479DFC64" w14:textId="5AB720AB" w:rsidR="00A3471F" w:rsidRPr="00A3471F" w:rsidRDefault="00A3471F" w:rsidP="00A3471F">
            <w:pPr>
              <w:spacing w:after="160" w:line="278" w:lineRule="auto"/>
              <w:jc w:val="center"/>
              <w:rPr>
                <w:rFonts w:hint="eastAsia"/>
              </w:rPr>
            </w:pPr>
            <w:r w:rsidRPr="00A3471F">
              <w:t>7.1</w:t>
            </w:r>
          </w:p>
        </w:tc>
        <w:tc>
          <w:tcPr>
            <w:tcW w:w="2456" w:type="dxa"/>
            <w:tcBorders>
              <w:top w:val="nil"/>
              <w:left w:val="nil"/>
              <w:bottom w:val="nil"/>
              <w:right w:val="nil"/>
            </w:tcBorders>
            <w:vAlign w:val="center"/>
            <w:hideMark/>
          </w:tcPr>
          <w:p w14:paraId="12E86C96" w14:textId="3E6D25CD"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799A6B50" w14:textId="7C4FEF9A" w:rsidR="00A3471F" w:rsidRPr="00A3471F" w:rsidRDefault="00A3471F" w:rsidP="00A3471F">
            <w:pPr>
              <w:spacing w:after="160" w:line="278" w:lineRule="auto"/>
              <w:jc w:val="center"/>
              <w:rPr>
                <w:rFonts w:hint="eastAsia"/>
              </w:rPr>
            </w:pPr>
            <w:r w:rsidRPr="00A3471F">
              <w:t>28.4</w:t>
            </w:r>
          </w:p>
        </w:tc>
      </w:tr>
      <w:tr w:rsidR="00A3471F" w:rsidRPr="00A3471F" w14:paraId="31223425" w14:textId="77777777" w:rsidTr="00A3471F">
        <w:trPr>
          <w:jc w:val="center"/>
        </w:trPr>
        <w:tc>
          <w:tcPr>
            <w:tcW w:w="2244" w:type="dxa"/>
            <w:tcBorders>
              <w:top w:val="nil"/>
              <w:left w:val="nil"/>
              <w:bottom w:val="nil"/>
              <w:right w:val="nil"/>
            </w:tcBorders>
            <w:vAlign w:val="center"/>
            <w:hideMark/>
          </w:tcPr>
          <w:p w14:paraId="79494A9F" w14:textId="59B30C4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BC0B119"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7A56BEF5" w14:textId="21A7E7C0" w:rsidR="00A3471F" w:rsidRPr="00A3471F" w:rsidRDefault="00A3471F" w:rsidP="00A3471F">
            <w:pPr>
              <w:spacing w:after="160" w:line="278" w:lineRule="auto"/>
              <w:jc w:val="center"/>
              <w:rPr>
                <w:rFonts w:hint="eastAsia"/>
              </w:rPr>
            </w:pPr>
            <w:r w:rsidRPr="00A3471F">
              <w:t>21.65</w:t>
            </w:r>
          </w:p>
        </w:tc>
        <w:tc>
          <w:tcPr>
            <w:tcW w:w="2329" w:type="dxa"/>
            <w:tcBorders>
              <w:top w:val="nil"/>
              <w:left w:val="nil"/>
              <w:bottom w:val="nil"/>
              <w:right w:val="nil"/>
            </w:tcBorders>
            <w:vAlign w:val="center"/>
            <w:hideMark/>
          </w:tcPr>
          <w:p w14:paraId="6CE8A3A7" w14:textId="41726D84"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33DB382D" w14:textId="5DE046B4"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7C06EF95" w14:textId="00055ADC" w:rsidR="00A3471F" w:rsidRPr="00A3471F" w:rsidRDefault="00A3471F" w:rsidP="00A3471F">
            <w:pPr>
              <w:spacing w:after="160" w:line="278" w:lineRule="auto"/>
              <w:jc w:val="center"/>
              <w:rPr>
                <w:rFonts w:hint="eastAsia"/>
              </w:rPr>
            </w:pPr>
            <w:r w:rsidRPr="00A3471F">
              <w:t>33.4</w:t>
            </w:r>
          </w:p>
        </w:tc>
      </w:tr>
      <w:tr w:rsidR="00A3471F" w:rsidRPr="00A3471F" w14:paraId="4D058469" w14:textId="77777777" w:rsidTr="00A3471F">
        <w:trPr>
          <w:jc w:val="center"/>
        </w:trPr>
        <w:tc>
          <w:tcPr>
            <w:tcW w:w="2244" w:type="dxa"/>
            <w:tcBorders>
              <w:top w:val="nil"/>
              <w:left w:val="nil"/>
              <w:bottom w:val="nil"/>
              <w:right w:val="nil"/>
            </w:tcBorders>
            <w:vAlign w:val="center"/>
            <w:hideMark/>
          </w:tcPr>
          <w:p w14:paraId="08374397" w14:textId="0005350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4B28AAA8"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227CEB6" w14:textId="687B59E0" w:rsidR="00A3471F" w:rsidRPr="00A3471F" w:rsidRDefault="00A3471F" w:rsidP="00A3471F">
            <w:pPr>
              <w:spacing w:after="160" w:line="278" w:lineRule="auto"/>
              <w:jc w:val="center"/>
              <w:rPr>
                <w:rFonts w:hint="eastAsia"/>
              </w:rPr>
            </w:pPr>
            <w:r w:rsidRPr="00A3471F">
              <w:t>5.78</w:t>
            </w:r>
          </w:p>
        </w:tc>
        <w:tc>
          <w:tcPr>
            <w:tcW w:w="2329" w:type="dxa"/>
            <w:tcBorders>
              <w:top w:val="nil"/>
              <w:left w:val="nil"/>
              <w:bottom w:val="nil"/>
              <w:right w:val="nil"/>
            </w:tcBorders>
            <w:vAlign w:val="center"/>
            <w:hideMark/>
          </w:tcPr>
          <w:p w14:paraId="7C321A98" w14:textId="5F33C9CE" w:rsidR="00A3471F" w:rsidRPr="00A3471F" w:rsidRDefault="00A3471F" w:rsidP="00A3471F">
            <w:pPr>
              <w:spacing w:after="160" w:line="278" w:lineRule="auto"/>
              <w:jc w:val="center"/>
              <w:rPr>
                <w:rFonts w:hint="eastAsia"/>
              </w:rPr>
            </w:pPr>
            <w:r w:rsidRPr="00A3471F">
              <w:t>2.9</w:t>
            </w:r>
          </w:p>
        </w:tc>
        <w:tc>
          <w:tcPr>
            <w:tcW w:w="2456" w:type="dxa"/>
            <w:tcBorders>
              <w:top w:val="nil"/>
              <w:left w:val="nil"/>
              <w:bottom w:val="nil"/>
              <w:right w:val="nil"/>
            </w:tcBorders>
            <w:vAlign w:val="center"/>
            <w:hideMark/>
          </w:tcPr>
          <w:p w14:paraId="29332A70" w14:textId="60D1CCF5"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2AEFCFD9" w14:textId="6BB0CD22" w:rsidR="00A3471F" w:rsidRPr="00A3471F" w:rsidRDefault="00A3471F" w:rsidP="00A3471F">
            <w:pPr>
              <w:spacing w:after="160" w:line="278" w:lineRule="auto"/>
              <w:jc w:val="center"/>
              <w:rPr>
                <w:rFonts w:hint="eastAsia"/>
              </w:rPr>
            </w:pPr>
            <w:r w:rsidRPr="00A3471F">
              <w:t>9.2</w:t>
            </w:r>
          </w:p>
        </w:tc>
      </w:tr>
      <w:tr w:rsidR="00A3471F" w:rsidRPr="00A3471F" w14:paraId="5F82A520" w14:textId="77777777" w:rsidTr="00A3471F">
        <w:trPr>
          <w:jc w:val="center"/>
        </w:trPr>
        <w:tc>
          <w:tcPr>
            <w:tcW w:w="2244" w:type="dxa"/>
            <w:tcBorders>
              <w:top w:val="nil"/>
              <w:left w:val="nil"/>
              <w:bottom w:val="single" w:sz="12" w:space="0" w:color="auto"/>
              <w:right w:val="nil"/>
            </w:tcBorders>
            <w:vAlign w:val="center"/>
            <w:hideMark/>
          </w:tcPr>
          <w:p w14:paraId="67B57C0B" w14:textId="6205E00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single" w:sz="12" w:space="0" w:color="auto"/>
              <w:right w:val="nil"/>
            </w:tcBorders>
            <w:vAlign w:val="center"/>
            <w:hideMark/>
          </w:tcPr>
          <w:p w14:paraId="3864B246"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single" w:sz="12" w:space="0" w:color="auto"/>
              <w:right w:val="nil"/>
            </w:tcBorders>
            <w:vAlign w:val="center"/>
            <w:hideMark/>
          </w:tcPr>
          <w:p w14:paraId="0A180013" w14:textId="78BA9466" w:rsidR="00A3471F" w:rsidRPr="00A3471F" w:rsidRDefault="00A3471F" w:rsidP="00A3471F">
            <w:pPr>
              <w:spacing w:after="160" w:line="278" w:lineRule="auto"/>
              <w:jc w:val="center"/>
              <w:rPr>
                <w:rFonts w:hint="eastAsia"/>
              </w:rPr>
            </w:pPr>
            <w:r w:rsidRPr="00A3471F">
              <w:t>14.31</w:t>
            </w:r>
          </w:p>
        </w:tc>
        <w:tc>
          <w:tcPr>
            <w:tcW w:w="2329" w:type="dxa"/>
            <w:tcBorders>
              <w:top w:val="nil"/>
              <w:left w:val="nil"/>
              <w:bottom w:val="single" w:sz="12" w:space="0" w:color="auto"/>
              <w:right w:val="nil"/>
            </w:tcBorders>
            <w:vAlign w:val="center"/>
            <w:hideMark/>
          </w:tcPr>
          <w:p w14:paraId="55C787CE" w14:textId="28DC016C" w:rsidR="00A3471F" w:rsidRPr="00A3471F" w:rsidRDefault="00A3471F" w:rsidP="00A3471F">
            <w:pPr>
              <w:spacing w:after="160" w:line="278" w:lineRule="auto"/>
              <w:jc w:val="center"/>
              <w:rPr>
                <w:rFonts w:hint="eastAsia"/>
              </w:rPr>
            </w:pPr>
            <w:r w:rsidRPr="00A3471F">
              <w:t>4.5</w:t>
            </w:r>
          </w:p>
        </w:tc>
        <w:tc>
          <w:tcPr>
            <w:tcW w:w="2456" w:type="dxa"/>
            <w:tcBorders>
              <w:top w:val="nil"/>
              <w:left w:val="nil"/>
              <w:bottom w:val="single" w:sz="12" w:space="0" w:color="auto"/>
              <w:right w:val="nil"/>
            </w:tcBorders>
            <w:vAlign w:val="center"/>
            <w:hideMark/>
          </w:tcPr>
          <w:p w14:paraId="62B1DECC" w14:textId="1B2F4329" w:rsidR="00A3471F" w:rsidRPr="00A3471F" w:rsidRDefault="00A3471F" w:rsidP="00A3471F">
            <w:pPr>
              <w:spacing w:after="160" w:line="278" w:lineRule="auto"/>
              <w:jc w:val="center"/>
              <w:rPr>
                <w:rFonts w:hint="eastAsia"/>
              </w:rPr>
            </w:pPr>
            <w:r w:rsidRPr="00A3471F">
              <w:t>1.6</w:t>
            </w:r>
          </w:p>
        </w:tc>
        <w:tc>
          <w:tcPr>
            <w:tcW w:w="2357" w:type="dxa"/>
            <w:tcBorders>
              <w:top w:val="nil"/>
              <w:left w:val="nil"/>
              <w:bottom w:val="single" w:sz="12" w:space="0" w:color="auto"/>
              <w:right w:val="nil"/>
            </w:tcBorders>
            <w:vAlign w:val="center"/>
            <w:hideMark/>
          </w:tcPr>
          <w:p w14:paraId="5CBD26B4" w14:textId="7F3034D6" w:rsidR="00A3471F" w:rsidRPr="00A3471F" w:rsidRDefault="00A3471F" w:rsidP="00A3471F">
            <w:pPr>
              <w:spacing w:after="160" w:line="278" w:lineRule="auto"/>
              <w:jc w:val="center"/>
              <w:rPr>
                <w:rFonts w:hint="eastAsia"/>
              </w:rPr>
            </w:pPr>
            <w:r w:rsidRPr="00A3471F">
              <w:t>20.4</w:t>
            </w:r>
          </w:p>
        </w:tc>
      </w:tr>
    </w:tbl>
    <w:p w14:paraId="3D8449E1" w14:textId="77777777" w:rsidR="00A3471F" w:rsidRDefault="00A3471F" w:rsidP="00A3471F">
      <w:pPr>
        <w:rPr>
          <w:rFonts w:hint="eastAsia"/>
        </w:rPr>
      </w:pPr>
    </w:p>
    <w:p w14:paraId="6A98138E" w14:textId="77777777" w:rsidR="00A3471F" w:rsidRDefault="00A3471F" w:rsidP="00A3471F">
      <w:pPr>
        <w:rPr>
          <w:rFonts w:hint="eastAsia"/>
        </w:rPr>
      </w:pPr>
    </w:p>
    <w:p w14:paraId="3137CB5F" w14:textId="77777777" w:rsidR="00A3471F" w:rsidRDefault="00A3471F" w:rsidP="00A3471F">
      <w:pPr>
        <w:rPr>
          <w:rFonts w:hint="eastAsia"/>
        </w:rPr>
      </w:pPr>
    </w:p>
    <w:p w14:paraId="524888F7" w14:textId="77777777" w:rsidR="00A3471F" w:rsidRPr="00A3471F" w:rsidRDefault="00A3471F" w:rsidP="00A3471F">
      <w:pPr>
        <w:rPr>
          <w:rFonts w:hint="eastAsia"/>
        </w:rPr>
      </w:pPr>
      <w:r w:rsidRPr="00A3471F">
        <w:rPr>
          <w:b/>
          <w:bCs/>
        </w:rPr>
        <w:lastRenderedPageBreak/>
        <w:t>Table S2</w:t>
      </w:r>
      <w:r w:rsidRPr="00A3471F">
        <w:t xml:space="preserve"> | Morphological and reproductive traits of plants across sampling plots and years.</w:t>
      </w:r>
    </w:p>
    <w:tbl>
      <w:tblPr>
        <w:tblStyle w:val="ae"/>
        <w:tblW w:w="0" w:type="auto"/>
        <w:jc w:val="center"/>
        <w:tblBorders>
          <w:left w:val="none" w:sz="0" w:space="0" w:color="auto"/>
          <w:right w:val="none" w:sz="0" w:space="0" w:color="auto"/>
        </w:tblBorders>
        <w:tblLook w:val="04A0" w:firstRow="1" w:lastRow="0" w:firstColumn="1" w:lastColumn="0" w:noHBand="0" w:noVBand="1"/>
      </w:tblPr>
      <w:tblGrid>
        <w:gridCol w:w="1490"/>
        <w:gridCol w:w="1469"/>
        <w:gridCol w:w="1621"/>
        <w:gridCol w:w="1627"/>
        <w:gridCol w:w="2154"/>
        <w:gridCol w:w="2341"/>
        <w:gridCol w:w="1608"/>
        <w:gridCol w:w="1648"/>
      </w:tblGrid>
      <w:tr w:rsidR="00A3471F" w:rsidRPr="00A3471F" w14:paraId="37AE0D4D" w14:textId="77777777" w:rsidTr="00E43330">
        <w:trPr>
          <w:jc w:val="center"/>
        </w:trPr>
        <w:tc>
          <w:tcPr>
            <w:tcW w:w="1490" w:type="dxa"/>
            <w:tcBorders>
              <w:top w:val="single" w:sz="4" w:space="0" w:color="auto"/>
              <w:left w:val="nil"/>
              <w:bottom w:val="single" w:sz="12" w:space="0" w:color="auto"/>
              <w:right w:val="nil"/>
            </w:tcBorders>
            <w:vAlign w:val="center"/>
            <w:hideMark/>
          </w:tcPr>
          <w:p w14:paraId="43BB3EC0" w14:textId="77777777" w:rsidR="00A3471F" w:rsidRPr="00A3471F" w:rsidRDefault="00A3471F" w:rsidP="00E43330">
            <w:pPr>
              <w:spacing w:after="160" w:line="278" w:lineRule="auto"/>
              <w:jc w:val="center"/>
              <w:rPr>
                <w:rFonts w:hint="eastAsia"/>
              </w:rPr>
            </w:pPr>
            <w:r w:rsidRPr="00A3471F">
              <w:t>Year</w:t>
            </w:r>
          </w:p>
        </w:tc>
        <w:tc>
          <w:tcPr>
            <w:tcW w:w="1469" w:type="dxa"/>
            <w:tcBorders>
              <w:top w:val="single" w:sz="4" w:space="0" w:color="auto"/>
              <w:left w:val="nil"/>
              <w:bottom w:val="single" w:sz="12" w:space="0" w:color="auto"/>
              <w:right w:val="nil"/>
            </w:tcBorders>
            <w:vAlign w:val="center"/>
            <w:hideMark/>
          </w:tcPr>
          <w:p w14:paraId="01632F7C" w14:textId="77777777" w:rsidR="00A3471F" w:rsidRPr="00A3471F" w:rsidRDefault="00A3471F" w:rsidP="00E43330">
            <w:pPr>
              <w:spacing w:after="160" w:line="278" w:lineRule="auto"/>
              <w:jc w:val="center"/>
              <w:rPr>
                <w:rFonts w:hint="eastAsia"/>
              </w:rPr>
            </w:pPr>
            <w:r w:rsidRPr="00A3471F">
              <w:t>Plot</w:t>
            </w:r>
          </w:p>
        </w:tc>
        <w:tc>
          <w:tcPr>
            <w:tcW w:w="1621" w:type="dxa"/>
            <w:tcBorders>
              <w:top w:val="single" w:sz="4" w:space="0" w:color="auto"/>
              <w:left w:val="nil"/>
              <w:bottom w:val="single" w:sz="12" w:space="0" w:color="auto"/>
              <w:right w:val="nil"/>
            </w:tcBorders>
            <w:vAlign w:val="center"/>
            <w:hideMark/>
          </w:tcPr>
          <w:p w14:paraId="55215275" w14:textId="77777777" w:rsidR="00A3471F" w:rsidRPr="00A3471F" w:rsidRDefault="00A3471F" w:rsidP="00E43330">
            <w:pPr>
              <w:spacing w:after="160" w:line="278" w:lineRule="auto"/>
              <w:jc w:val="center"/>
              <w:rPr>
                <w:rFonts w:hint="eastAsia"/>
              </w:rPr>
            </w:pPr>
            <w:r w:rsidRPr="00A3471F">
              <w:t>Height (cm)</w:t>
            </w:r>
          </w:p>
        </w:tc>
        <w:tc>
          <w:tcPr>
            <w:tcW w:w="1627" w:type="dxa"/>
            <w:tcBorders>
              <w:top w:val="single" w:sz="4" w:space="0" w:color="auto"/>
              <w:left w:val="nil"/>
              <w:bottom w:val="single" w:sz="12" w:space="0" w:color="auto"/>
              <w:right w:val="nil"/>
            </w:tcBorders>
            <w:vAlign w:val="center"/>
            <w:hideMark/>
          </w:tcPr>
          <w:p w14:paraId="7A6524FF" w14:textId="77777777" w:rsidR="00A3471F" w:rsidRPr="00A3471F" w:rsidRDefault="00A3471F" w:rsidP="00E43330">
            <w:pPr>
              <w:spacing w:after="160" w:line="278" w:lineRule="auto"/>
              <w:jc w:val="center"/>
              <w:rPr>
                <w:rFonts w:hint="eastAsia"/>
              </w:rPr>
            </w:pPr>
            <w:r w:rsidRPr="00A3471F">
              <w:t>Shoots (m</w:t>
            </w:r>
            <w:r w:rsidRPr="00A3471F">
              <w:rPr>
                <w:vertAlign w:val="superscript"/>
              </w:rPr>
              <w:t>2</w:t>
            </w:r>
            <w:r w:rsidRPr="00A3471F">
              <w:t>)</w:t>
            </w:r>
          </w:p>
        </w:tc>
        <w:tc>
          <w:tcPr>
            <w:tcW w:w="2154" w:type="dxa"/>
            <w:tcBorders>
              <w:top w:val="single" w:sz="4" w:space="0" w:color="auto"/>
              <w:left w:val="nil"/>
              <w:bottom w:val="single" w:sz="12" w:space="0" w:color="auto"/>
              <w:right w:val="nil"/>
            </w:tcBorders>
            <w:vAlign w:val="center"/>
            <w:hideMark/>
          </w:tcPr>
          <w:p w14:paraId="154955C8" w14:textId="77777777" w:rsidR="00A3471F" w:rsidRPr="00A3471F" w:rsidRDefault="00A3471F" w:rsidP="00E43330">
            <w:pPr>
              <w:spacing w:after="160" w:line="278" w:lineRule="auto"/>
              <w:jc w:val="center"/>
              <w:rPr>
                <w:rFonts w:hint="eastAsia"/>
              </w:rPr>
            </w:pPr>
            <w:proofErr w:type="spellStart"/>
            <w:r w:rsidRPr="00A3471F">
              <w:t>Flowering_shoots</w:t>
            </w:r>
            <w:proofErr w:type="spellEnd"/>
            <w:r w:rsidRPr="00A3471F">
              <w:t xml:space="preserve"> (m</w:t>
            </w:r>
            <w:r w:rsidRPr="00A3471F">
              <w:rPr>
                <w:vertAlign w:val="superscript"/>
              </w:rPr>
              <w:t>2</w:t>
            </w:r>
            <w:r w:rsidRPr="00A3471F">
              <w:t>)</w:t>
            </w:r>
          </w:p>
        </w:tc>
        <w:tc>
          <w:tcPr>
            <w:tcW w:w="2341" w:type="dxa"/>
            <w:tcBorders>
              <w:top w:val="single" w:sz="4" w:space="0" w:color="auto"/>
              <w:left w:val="nil"/>
              <w:bottom w:val="single" w:sz="12" w:space="0" w:color="auto"/>
              <w:right w:val="nil"/>
            </w:tcBorders>
            <w:vAlign w:val="center"/>
            <w:hideMark/>
          </w:tcPr>
          <w:p w14:paraId="396C98F9" w14:textId="46CC77E0" w:rsidR="00A3471F" w:rsidRPr="00A3471F" w:rsidRDefault="005C7EC5" w:rsidP="00E43330">
            <w:pPr>
              <w:spacing w:after="160" w:line="278" w:lineRule="auto"/>
              <w:jc w:val="center"/>
              <w:rPr>
                <w:rFonts w:hint="eastAsia"/>
              </w:rPr>
            </w:pPr>
            <w:proofErr w:type="spellStart"/>
            <w:r w:rsidRPr="005C7EC5">
              <w:rPr>
                <w:rFonts w:hint="eastAsia"/>
              </w:rPr>
              <w:t>Inflorescence</w:t>
            </w:r>
            <w:r w:rsidR="00A3471F" w:rsidRPr="00A3471F">
              <w:t>_length</w:t>
            </w:r>
            <w:proofErr w:type="spellEnd"/>
            <w:r w:rsidR="00A3471F" w:rsidRPr="00A3471F">
              <w:t xml:space="preserve"> (cm)</w:t>
            </w:r>
          </w:p>
        </w:tc>
        <w:tc>
          <w:tcPr>
            <w:tcW w:w="1608" w:type="dxa"/>
            <w:tcBorders>
              <w:top w:val="single" w:sz="4" w:space="0" w:color="auto"/>
              <w:left w:val="nil"/>
              <w:bottom w:val="single" w:sz="12" w:space="0" w:color="auto"/>
              <w:right w:val="nil"/>
            </w:tcBorders>
            <w:vAlign w:val="center"/>
            <w:hideMark/>
          </w:tcPr>
          <w:p w14:paraId="16354E98" w14:textId="263B7561" w:rsidR="00A3471F" w:rsidRPr="00A3471F" w:rsidRDefault="005C7EC5" w:rsidP="00E43330">
            <w:pPr>
              <w:spacing w:after="160" w:line="278" w:lineRule="auto"/>
              <w:jc w:val="center"/>
              <w:rPr>
                <w:rFonts w:hint="eastAsia"/>
              </w:rPr>
            </w:pPr>
            <w:proofErr w:type="spellStart"/>
            <w:r w:rsidRPr="005C7EC5">
              <w:rPr>
                <w:rFonts w:hint="eastAsia"/>
              </w:rPr>
              <w:t>Spikelets</w:t>
            </w:r>
            <w:proofErr w:type="spellEnd"/>
          </w:p>
        </w:tc>
        <w:tc>
          <w:tcPr>
            <w:tcW w:w="1648" w:type="dxa"/>
            <w:tcBorders>
              <w:top w:val="single" w:sz="4" w:space="0" w:color="auto"/>
              <w:left w:val="nil"/>
              <w:bottom w:val="single" w:sz="12" w:space="0" w:color="auto"/>
              <w:right w:val="nil"/>
            </w:tcBorders>
            <w:vAlign w:val="center"/>
            <w:hideMark/>
          </w:tcPr>
          <w:p w14:paraId="1614D14C" w14:textId="77777777" w:rsidR="00A3471F" w:rsidRPr="00A3471F" w:rsidRDefault="00A3471F" w:rsidP="00E43330">
            <w:pPr>
              <w:spacing w:after="160" w:line="278" w:lineRule="auto"/>
              <w:jc w:val="center"/>
              <w:rPr>
                <w:rFonts w:hint="eastAsia"/>
              </w:rPr>
            </w:pPr>
            <w:proofErr w:type="spellStart"/>
            <w:r w:rsidRPr="00A3471F">
              <w:t>Seed_set</w:t>
            </w:r>
            <w:proofErr w:type="spellEnd"/>
          </w:p>
        </w:tc>
      </w:tr>
      <w:tr w:rsidR="00E43330" w:rsidRPr="00A3471F" w14:paraId="56F6E4CD" w14:textId="77777777" w:rsidTr="00E43330">
        <w:trPr>
          <w:jc w:val="center"/>
        </w:trPr>
        <w:tc>
          <w:tcPr>
            <w:tcW w:w="1490" w:type="dxa"/>
            <w:tcBorders>
              <w:top w:val="single" w:sz="12" w:space="0" w:color="auto"/>
              <w:left w:val="nil"/>
              <w:bottom w:val="nil"/>
              <w:right w:val="nil"/>
            </w:tcBorders>
            <w:vAlign w:val="center"/>
            <w:hideMark/>
          </w:tcPr>
          <w:p w14:paraId="2B4121C2" w14:textId="249DEAA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single" w:sz="12" w:space="0" w:color="auto"/>
              <w:left w:val="nil"/>
              <w:bottom w:val="nil"/>
              <w:right w:val="nil"/>
            </w:tcBorders>
            <w:vAlign w:val="center"/>
            <w:hideMark/>
          </w:tcPr>
          <w:p w14:paraId="7CB8E0B2" w14:textId="77777777" w:rsidR="00E43330" w:rsidRPr="00A3471F" w:rsidRDefault="00E43330" w:rsidP="00E43330">
            <w:pPr>
              <w:spacing w:after="160" w:line="278" w:lineRule="auto"/>
              <w:jc w:val="center"/>
              <w:rPr>
                <w:rFonts w:hint="eastAsia"/>
              </w:rPr>
            </w:pPr>
            <w:r w:rsidRPr="00A3471F">
              <w:t>1</w:t>
            </w:r>
          </w:p>
        </w:tc>
        <w:tc>
          <w:tcPr>
            <w:tcW w:w="1621" w:type="dxa"/>
            <w:tcBorders>
              <w:top w:val="single" w:sz="12" w:space="0" w:color="auto"/>
              <w:left w:val="nil"/>
              <w:bottom w:val="nil"/>
              <w:right w:val="nil"/>
            </w:tcBorders>
            <w:vAlign w:val="center"/>
            <w:hideMark/>
          </w:tcPr>
          <w:p w14:paraId="5B9108F8" w14:textId="3E484375" w:rsidR="00E43330" w:rsidRPr="00A3471F" w:rsidRDefault="00E43330" w:rsidP="00E43330">
            <w:pPr>
              <w:spacing w:after="160" w:line="278" w:lineRule="auto"/>
              <w:jc w:val="center"/>
              <w:rPr>
                <w:rFonts w:hint="eastAsia"/>
              </w:rPr>
            </w:pPr>
            <w:r w:rsidRPr="00A3471F">
              <w:t>213.3</w:t>
            </w:r>
          </w:p>
        </w:tc>
        <w:tc>
          <w:tcPr>
            <w:tcW w:w="1627" w:type="dxa"/>
            <w:tcBorders>
              <w:top w:val="single" w:sz="12" w:space="0" w:color="auto"/>
              <w:left w:val="nil"/>
              <w:bottom w:val="nil"/>
              <w:right w:val="nil"/>
            </w:tcBorders>
            <w:vAlign w:val="center"/>
            <w:hideMark/>
          </w:tcPr>
          <w:p w14:paraId="6611F91E" w14:textId="77777777" w:rsidR="00E43330" w:rsidRPr="00A3471F" w:rsidRDefault="00E43330" w:rsidP="00E43330">
            <w:pPr>
              <w:spacing w:after="160" w:line="278" w:lineRule="auto"/>
              <w:jc w:val="center"/>
              <w:rPr>
                <w:rFonts w:hint="eastAsia"/>
              </w:rPr>
            </w:pPr>
            <w:r w:rsidRPr="00A3471F">
              <w:t>108</w:t>
            </w:r>
          </w:p>
        </w:tc>
        <w:tc>
          <w:tcPr>
            <w:tcW w:w="2154" w:type="dxa"/>
            <w:tcBorders>
              <w:top w:val="single" w:sz="12" w:space="0" w:color="auto"/>
              <w:left w:val="nil"/>
              <w:bottom w:val="nil"/>
              <w:right w:val="nil"/>
            </w:tcBorders>
            <w:vAlign w:val="center"/>
            <w:hideMark/>
          </w:tcPr>
          <w:p w14:paraId="5A8EEABC" w14:textId="77777777" w:rsidR="00E43330" w:rsidRPr="00A3471F" w:rsidRDefault="00E43330" w:rsidP="00E43330">
            <w:pPr>
              <w:spacing w:after="160" w:line="278" w:lineRule="auto"/>
              <w:jc w:val="center"/>
              <w:rPr>
                <w:rFonts w:hint="eastAsia"/>
              </w:rPr>
            </w:pPr>
            <w:r w:rsidRPr="00A3471F">
              <w:t>60</w:t>
            </w:r>
          </w:p>
        </w:tc>
        <w:tc>
          <w:tcPr>
            <w:tcW w:w="2341" w:type="dxa"/>
            <w:tcBorders>
              <w:top w:val="single" w:sz="12" w:space="0" w:color="auto"/>
              <w:left w:val="nil"/>
              <w:bottom w:val="nil"/>
              <w:right w:val="nil"/>
            </w:tcBorders>
            <w:vAlign w:val="center"/>
            <w:hideMark/>
          </w:tcPr>
          <w:p w14:paraId="37D00B49" w14:textId="7550BB96" w:rsidR="00E43330" w:rsidRPr="00A3471F" w:rsidRDefault="00E43330" w:rsidP="00E43330">
            <w:pPr>
              <w:spacing w:after="160" w:line="278" w:lineRule="auto"/>
              <w:jc w:val="center"/>
              <w:rPr>
                <w:rFonts w:hint="eastAsia"/>
              </w:rPr>
            </w:pPr>
            <w:r w:rsidRPr="00A3471F">
              <w:t>31.6</w:t>
            </w:r>
          </w:p>
        </w:tc>
        <w:tc>
          <w:tcPr>
            <w:tcW w:w="1608" w:type="dxa"/>
            <w:tcBorders>
              <w:top w:val="single" w:sz="12" w:space="0" w:color="auto"/>
              <w:left w:val="nil"/>
              <w:bottom w:val="nil"/>
              <w:right w:val="nil"/>
            </w:tcBorders>
            <w:vAlign w:val="center"/>
            <w:hideMark/>
          </w:tcPr>
          <w:p w14:paraId="434DB2F5" w14:textId="77777777" w:rsidR="00E43330" w:rsidRPr="00A3471F" w:rsidRDefault="00E43330" w:rsidP="00E43330">
            <w:pPr>
              <w:spacing w:after="160" w:line="278" w:lineRule="auto"/>
              <w:jc w:val="center"/>
              <w:rPr>
                <w:rFonts w:hint="eastAsia"/>
              </w:rPr>
            </w:pPr>
            <w:r w:rsidRPr="00A3471F">
              <w:t>8</w:t>
            </w:r>
          </w:p>
        </w:tc>
        <w:tc>
          <w:tcPr>
            <w:tcW w:w="1648" w:type="dxa"/>
            <w:tcBorders>
              <w:top w:val="single" w:sz="12" w:space="0" w:color="auto"/>
              <w:left w:val="nil"/>
              <w:bottom w:val="nil"/>
              <w:right w:val="nil"/>
            </w:tcBorders>
            <w:vAlign w:val="center"/>
            <w:hideMark/>
          </w:tcPr>
          <w:p w14:paraId="16D726C4" w14:textId="77777777" w:rsidR="00E43330" w:rsidRPr="00A3471F" w:rsidRDefault="00E43330" w:rsidP="00E43330">
            <w:pPr>
              <w:spacing w:after="160" w:line="278" w:lineRule="auto"/>
              <w:jc w:val="center"/>
              <w:rPr>
                <w:rFonts w:hint="eastAsia"/>
              </w:rPr>
            </w:pPr>
            <w:r w:rsidRPr="00A3471F">
              <w:t>0</w:t>
            </w:r>
          </w:p>
        </w:tc>
      </w:tr>
      <w:tr w:rsidR="00E43330" w:rsidRPr="00A3471F" w14:paraId="6385F685" w14:textId="77777777" w:rsidTr="00E43330">
        <w:trPr>
          <w:jc w:val="center"/>
        </w:trPr>
        <w:tc>
          <w:tcPr>
            <w:tcW w:w="1490" w:type="dxa"/>
            <w:tcBorders>
              <w:top w:val="nil"/>
              <w:left w:val="nil"/>
              <w:bottom w:val="nil"/>
              <w:right w:val="nil"/>
            </w:tcBorders>
            <w:vAlign w:val="center"/>
            <w:hideMark/>
          </w:tcPr>
          <w:p w14:paraId="58B45DC5" w14:textId="134EC9B3"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1A7E2B7B"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556CA26" w14:textId="353972C3" w:rsidR="00E43330" w:rsidRPr="00A3471F" w:rsidRDefault="00E43330" w:rsidP="00E43330">
            <w:pPr>
              <w:spacing w:after="160" w:line="278" w:lineRule="auto"/>
              <w:jc w:val="center"/>
              <w:rPr>
                <w:rFonts w:hint="eastAsia"/>
              </w:rPr>
            </w:pPr>
            <w:r w:rsidRPr="00A3471F">
              <w:t>211.7</w:t>
            </w:r>
          </w:p>
        </w:tc>
        <w:tc>
          <w:tcPr>
            <w:tcW w:w="1627" w:type="dxa"/>
            <w:tcBorders>
              <w:top w:val="nil"/>
              <w:left w:val="nil"/>
              <w:bottom w:val="nil"/>
              <w:right w:val="nil"/>
            </w:tcBorders>
            <w:vAlign w:val="center"/>
            <w:hideMark/>
          </w:tcPr>
          <w:p w14:paraId="1D96040D" w14:textId="77777777" w:rsidR="00E43330" w:rsidRPr="00A3471F" w:rsidRDefault="00E43330" w:rsidP="00E43330">
            <w:pPr>
              <w:spacing w:after="160" w:line="278" w:lineRule="auto"/>
              <w:jc w:val="center"/>
              <w:rPr>
                <w:rFonts w:hint="eastAsia"/>
              </w:rPr>
            </w:pPr>
            <w:r w:rsidRPr="00A3471F">
              <w:t>64</w:t>
            </w:r>
          </w:p>
        </w:tc>
        <w:tc>
          <w:tcPr>
            <w:tcW w:w="2154" w:type="dxa"/>
            <w:tcBorders>
              <w:top w:val="nil"/>
              <w:left w:val="nil"/>
              <w:bottom w:val="nil"/>
              <w:right w:val="nil"/>
            </w:tcBorders>
            <w:vAlign w:val="center"/>
            <w:hideMark/>
          </w:tcPr>
          <w:p w14:paraId="1F261E19" w14:textId="77777777" w:rsidR="00E43330" w:rsidRPr="00A3471F" w:rsidRDefault="00E43330" w:rsidP="00E43330">
            <w:pPr>
              <w:spacing w:after="160" w:line="278" w:lineRule="auto"/>
              <w:jc w:val="center"/>
              <w:rPr>
                <w:rFonts w:hint="eastAsia"/>
              </w:rPr>
            </w:pPr>
            <w:r w:rsidRPr="00A3471F">
              <w:t>124</w:t>
            </w:r>
          </w:p>
        </w:tc>
        <w:tc>
          <w:tcPr>
            <w:tcW w:w="2341" w:type="dxa"/>
            <w:tcBorders>
              <w:top w:val="nil"/>
              <w:left w:val="nil"/>
              <w:bottom w:val="nil"/>
              <w:right w:val="nil"/>
            </w:tcBorders>
            <w:vAlign w:val="center"/>
            <w:hideMark/>
          </w:tcPr>
          <w:p w14:paraId="145D617A" w14:textId="77F473AF" w:rsidR="00E43330" w:rsidRPr="00A3471F" w:rsidRDefault="00E43330" w:rsidP="00E43330">
            <w:pPr>
              <w:spacing w:after="160" w:line="278" w:lineRule="auto"/>
              <w:jc w:val="center"/>
              <w:rPr>
                <w:rFonts w:hint="eastAsia"/>
              </w:rPr>
            </w:pPr>
            <w:r w:rsidRPr="00A3471F">
              <w:t>39.1</w:t>
            </w:r>
          </w:p>
        </w:tc>
        <w:tc>
          <w:tcPr>
            <w:tcW w:w="1608" w:type="dxa"/>
            <w:tcBorders>
              <w:top w:val="nil"/>
              <w:left w:val="nil"/>
              <w:bottom w:val="nil"/>
              <w:right w:val="nil"/>
            </w:tcBorders>
            <w:vAlign w:val="center"/>
            <w:hideMark/>
          </w:tcPr>
          <w:p w14:paraId="5D71483B" w14:textId="77777777" w:rsidR="00E43330" w:rsidRPr="00A3471F" w:rsidRDefault="00E43330" w:rsidP="00E43330">
            <w:pPr>
              <w:spacing w:after="160" w:line="278" w:lineRule="auto"/>
              <w:jc w:val="center"/>
              <w:rPr>
                <w:rFonts w:hint="eastAsia"/>
              </w:rPr>
            </w:pPr>
            <w:r w:rsidRPr="00A3471F">
              <w:t>10</w:t>
            </w:r>
          </w:p>
        </w:tc>
        <w:tc>
          <w:tcPr>
            <w:tcW w:w="1648" w:type="dxa"/>
            <w:tcBorders>
              <w:top w:val="nil"/>
              <w:left w:val="nil"/>
              <w:bottom w:val="nil"/>
              <w:right w:val="nil"/>
            </w:tcBorders>
            <w:vAlign w:val="center"/>
            <w:hideMark/>
          </w:tcPr>
          <w:p w14:paraId="5DECE123" w14:textId="77777777" w:rsidR="00E43330" w:rsidRPr="00A3471F" w:rsidRDefault="00E43330" w:rsidP="00E43330">
            <w:pPr>
              <w:spacing w:after="160" w:line="278" w:lineRule="auto"/>
              <w:jc w:val="center"/>
              <w:rPr>
                <w:rFonts w:hint="eastAsia"/>
              </w:rPr>
            </w:pPr>
            <w:r w:rsidRPr="00A3471F">
              <w:t>0.063</w:t>
            </w:r>
          </w:p>
        </w:tc>
      </w:tr>
      <w:tr w:rsidR="00E43330" w:rsidRPr="00A3471F" w14:paraId="42EBC615" w14:textId="77777777" w:rsidTr="00E43330">
        <w:trPr>
          <w:jc w:val="center"/>
        </w:trPr>
        <w:tc>
          <w:tcPr>
            <w:tcW w:w="1490" w:type="dxa"/>
            <w:tcBorders>
              <w:top w:val="nil"/>
              <w:left w:val="nil"/>
              <w:bottom w:val="nil"/>
              <w:right w:val="nil"/>
            </w:tcBorders>
            <w:vAlign w:val="center"/>
            <w:hideMark/>
          </w:tcPr>
          <w:p w14:paraId="254F415B" w14:textId="1FA690C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6C8B0F41"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DD53098" w14:textId="78070066" w:rsidR="00E43330" w:rsidRPr="00A3471F" w:rsidRDefault="00E43330" w:rsidP="00E43330">
            <w:pPr>
              <w:spacing w:after="160" w:line="278" w:lineRule="auto"/>
              <w:jc w:val="center"/>
              <w:rPr>
                <w:rFonts w:hint="eastAsia"/>
              </w:rPr>
            </w:pPr>
            <w:r w:rsidRPr="00A3471F">
              <w:t>206.7</w:t>
            </w:r>
          </w:p>
        </w:tc>
        <w:tc>
          <w:tcPr>
            <w:tcW w:w="1627" w:type="dxa"/>
            <w:tcBorders>
              <w:top w:val="nil"/>
              <w:left w:val="nil"/>
              <w:bottom w:val="nil"/>
              <w:right w:val="nil"/>
            </w:tcBorders>
            <w:vAlign w:val="center"/>
            <w:hideMark/>
          </w:tcPr>
          <w:p w14:paraId="66B5F3FC"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D5DF04C" w14:textId="77777777" w:rsidR="00E43330" w:rsidRPr="00A3471F" w:rsidRDefault="00E43330" w:rsidP="00E43330">
            <w:pPr>
              <w:spacing w:after="160" w:line="278" w:lineRule="auto"/>
              <w:jc w:val="center"/>
              <w:rPr>
                <w:rFonts w:hint="eastAsia"/>
              </w:rPr>
            </w:pPr>
            <w:r w:rsidRPr="00A3471F">
              <w:t>48</w:t>
            </w:r>
          </w:p>
        </w:tc>
        <w:tc>
          <w:tcPr>
            <w:tcW w:w="2341" w:type="dxa"/>
            <w:tcBorders>
              <w:top w:val="nil"/>
              <w:left w:val="nil"/>
              <w:bottom w:val="nil"/>
              <w:right w:val="nil"/>
            </w:tcBorders>
            <w:vAlign w:val="center"/>
            <w:hideMark/>
          </w:tcPr>
          <w:p w14:paraId="47D88713" w14:textId="3FA744C3" w:rsidR="00E43330" w:rsidRPr="00A3471F" w:rsidRDefault="00E43330" w:rsidP="00E43330">
            <w:pPr>
              <w:spacing w:after="160" w:line="278" w:lineRule="auto"/>
              <w:jc w:val="center"/>
              <w:rPr>
                <w:rFonts w:hint="eastAsia"/>
              </w:rPr>
            </w:pPr>
            <w:r w:rsidRPr="00A3471F">
              <w:t>35.2</w:t>
            </w:r>
          </w:p>
        </w:tc>
        <w:tc>
          <w:tcPr>
            <w:tcW w:w="1608" w:type="dxa"/>
            <w:tcBorders>
              <w:top w:val="nil"/>
              <w:left w:val="nil"/>
              <w:bottom w:val="nil"/>
              <w:right w:val="nil"/>
            </w:tcBorders>
            <w:vAlign w:val="center"/>
            <w:hideMark/>
          </w:tcPr>
          <w:p w14:paraId="58C2BA4B"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171B9A5" w14:textId="77777777" w:rsidR="00E43330" w:rsidRPr="00A3471F" w:rsidRDefault="00E43330" w:rsidP="00E43330">
            <w:pPr>
              <w:spacing w:after="160" w:line="278" w:lineRule="auto"/>
              <w:jc w:val="center"/>
              <w:rPr>
                <w:rFonts w:hint="eastAsia"/>
              </w:rPr>
            </w:pPr>
            <w:r w:rsidRPr="00A3471F">
              <w:t>0.028</w:t>
            </w:r>
          </w:p>
        </w:tc>
      </w:tr>
      <w:tr w:rsidR="00E43330" w:rsidRPr="00A3471F" w14:paraId="14BDFDB3" w14:textId="77777777" w:rsidTr="00E43330">
        <w:trPr>
          <w:jc w:val="center"/>
        </w:trPr>
        <w:tc>
          <w:tcPr>
            <w:tcW w:w="1490" w:type="dxa"/>
            <w:tcBorders>
              <w:top w:val="nil"/>
              <w:left w:val="nil"/>
              <w:bottom w:val="nil"/>
              <w:right w:val="nil"/>
            </w:tcBorders>
            <w:vAlign w:val="center"/>
            <w:hideMark/>
          </w:tcPr>
          <w:p w14:paraId="6A1AF6FB" w14:textId="1E9C7B7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781F5D8"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FC12035" w14:textId="0F05C27C" w:rsidR="00E43330" w:rsidRPr="00A3471F" w:rsidRDefault="00E43330" w:rsidP="00E43330">
            <w:pPr>
              <w:spacing w:after="160" w:line="278" w:lineRule="auto"/>
              <w:jc w:val="center"/>
              <w:rPr>
                <w:rFonts w:hint="eastAsia"/>
              </w:rPr>
            </w:pPr>
            <w:r w:rsidRPr="00A3471F">
              <w:t>220.0</w:t>
            </w:r>
          </w:p>
        </w:tc>
        <w:tc>
          <w:tcPr>
            <w:tcW w:w="1627" w:type="dxa"/>
            <w:tcBorders>
              <w:top w:val="nil"/>
              <w:left w:val="nil"/>
              <w:bottom w:val="nil"/>
              <w:right w:val="nil"/>
            </w:tcBorders>
            <w:vAlign w:val="center"/>
            <w:hideMark/>
          </w:tcPr>
          <w:p w14:paraId="6EFD68B1" w14:textId="77777777" w:rsidR="00E43330" w:rsidRPr="00A3471F" w:rsidRDefault="00E43330" w:rsidP="00E43330">
            <w:pPr>
              <w:spacing w:after="160" w:line="278" w:lineRule="auto"/>
              <w:jc w:val="center"/>
              <w:rPr>
                <w:rFonts w:hint="eastAsia"/>
              </w:rPr>
            </w:pPr>
            <w:r w:rsidRPr="00A3471F">
              <w:t>108</w:t>
            </w:r>
          </w:p>
        </w:tc>
        <w:tc>
          <w:tcPr>
            <w:tcW w:w="2154" w:type="dxa"/>
            <w:tcBorders>
              <w:top w:val="nil"/>
              <w:left w:val="nil"/>
              <w:bottom w:val="nil"/>
              <w:right w:val="nil"/>
            </w:tcBorders>
            <w:vAlign w:val="center"/>
            <w:hideMark/>
          </w:tcPr>
          <w:p w14:paraId="0AA64D88"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28F91E5E" w14:textId="6B02DA1F" w:rsidR="00E43330" w:rsidRPr="00A3471F" w:rsidRDefault="00E43330" w:rsidP="00E43330">
            <w:pPr>
              <w:spacing w:after="160" w:line="278" w:lineRule="auto"/>
              <w:jc w:val="center"/>
              <w:rPr>
                <w:rFonts w:hint="eastAsia"/>
              </w:rPr>
            </w:pPr>
            <w:r w:rsidRPr="00A3471F">
              <w:t>32.8</w:t>
            </w:r>
          </w:p>
        </w:tc>
        <w:tc>
          <w:tcPr>
            <w:tcW w:w="1608" w:type="dxa"/>
            <w:tcBorders>
              <w:top w:val="nil"/>
              <w:left w:val="nil"/>
              <w:bottom w:val="nil"/>
              <w:right w:val="nil"/>
            </w:tcBorders>
            <w:vAlign w:val="center"/>
            <w:hideMark/>
          </w:tcPr>
          <w:p w14:paraId="780ECC52"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C14D43" w14:textId="77777777" w:rsidR="00E43330" w:rsidRPr="00A3471F" w:rsidRDefault="00E43330" w:rsidP="00E43330">
            <w:pPr>
              <w:spacing w:after="160" w:line="278" w:lineRule="auto"/>
              <w:jc w:val="center"/>
              <w:rPr>
                <w:rFonts w:hint="eastAsia"/>
              </w:rPr>
            </w:pPr>
            <w:r w:rsidRPr="00A3471F">
              <w:t>0.04</w:t>
            </w:r>
          </w:p>
        </w:tc>
      </w:tr>
      <w:tr w:rsidR="00E43330" w:rsidRPr="00A3471F" w14:paraId="76414A76" w14:textId="77777777" w:rsidTr="00E43330">
        <w:trPr>
          <w:jc w:val="center"/>
        </w:trPr>
        <w:tc>
          <w:tcPr>
            <w:tcW w:w="1490" w:type="dxa"/>
            <w:tcBorders>
              <w:top w:val="nil"/>
              <w:left w:val="nil"/>
              <w:bottom w:val="nil"/>
              <w:right w:val="nil"/>
            </w:tcBorders>
            <w:vAlign w:val="center"/>
            <w:hideMark/>
          </w:tcPr>
          <w:p w14:paraId="57BA8741" w14:textId="6CA91A91"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9E3B08A"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1EF87580" w14:textId="6776D79D" w:rsidR="00E43330" w:rsidRPr="00A3471F" w:rsidRDefault="00E43330" w:rsidP="00E43330">
            <w:pPr>
              <w:spacing w:after="160" w:line="278" w:lineRule="auto"/>
              <w:jc w:val="center"/>
              <w:rPr>
                <w:rFonts w:hint="eastAsia"/>
              </w:rPr>
            </w:pPr>
            <w:r w:rsidRPr="00A3471F">
              <w:t>207.7</w:t>
            </w:r>
          </w:p>
        </w:tc>
        <w:tc>
          <w:tcPr>
            <w:tcW w:w="1627" w:type="dxa"/>
            <w:tcBorders>
              <w:top w:val="nil"/>
              <w:left w:val="nil"/>
              <w:bottom w:val="nil"/>
              <w:right w:val="nil"/>
            </w:tcBorders>
            <w:vAlign w:val="center"/>
            <w:hideMark/>
          </w:tcPr>
          <w:p w14:paraId="3CC08166"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4030EDFC" w14:textId="77777777" w:rsidR="00E43330" w:rsidRPr="00A3471F" w:rsidRDefault="00E43330" w:rsidP="00E43330">
            <w:pPr>
              <w:spacing w:after="160" w:line="278" w:lineRule="auto"/>
              <w:jc w:val="center"/>
              <w:rPr>
                <w:rFonts w:hint="eastAsia"/>
              </w:rPr>
            </w:pPr>
            <w:r w:rsidRPr="00A3471F">
              <w:t>128</w:t>
            </w:r>
          </w:p>
        </w:tc>
        <w:tc>
          <w:tcPr>
            <w:tcW w:w="2341" w:type="dxa"/>
            <w:tcBorders>
              <w:top w:val="nil"/>
              <w:left w:val="nil"/>
              <w:bottom w:val="nil"/>
              <w:right w:val="nil"/>
            </w:tcBorders>
            <w:vAlign w:val="center"/>
            <w:hideMark/>
          </w:tcPr>
          <w:p w14:paraId="3026C4C6" w14:textId="553A81B8" w:rsidR="00E43330" w:rsidRPr="00A3471F" w:rsidRDefault="00E43330" w:rsidP="00E43330">
            <w:pPr>
              <w:spacing w:after="160" w:line="278" w:lineRule="auto"/>
              <w:jc w:val="center"/>
              <w:rPr>
                <w:rFonts w:hint="eastAsia"/>
              </w:rPr>
            </w:pPr>
            <w:r w:rsidRPr="00A3471F">
              <w:t>33.9</w:t>
            </w:r>
          </w:p>
        </w:tc>
        <w:tc>
          <w:tcPr>
            <w:tcW w:w="1608" w:type="dxa"/>
            <w:tcBorders>
              <w:top w:val="nil"/>
              <w:left w:val="nil"/>
              <w:bottom w:val="nil"/>
              <w:right w:val="nil"/>
            </w:tcBorders>
            <w:vAlign w:val="center"/>
            <w:hideMark/>
          </w:tcPr>
          <w:p w14:paraId="5A57ACCE"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08D429C" w14:textId="77777777" w:rsidR="00E43330" w:rsidRPr="00A3471F" w:rsidRDefault="00E43330" w:rsidP="00E43330">
            <w:pPr>
              <w:spacing w:after="160" w:line="278" w:lineRule="auto"/>
              <w:jc w:val="center"/>
              <w:rPr>
                <w:rFonts w:hint="eastAsia"/>
              </w:rPr>
            </w:pPr>
            <w:r w:rsidRPr="00A3471F">
              <w:t>0.011</w:t>
            </w:r>
          </w:p>
        </w:tc>
      </w:tr>
      <w:tr w:rsidR="00E43330" w:rsidRPr="00A3471F" w14:paraId="47A474DC" w14:textId="77777777" w:rsidTr="00E43330">
        <w:trPr>
          <w:jc w:val="center"/>
        </w:trPr>
        <w:tc>
          <w:tcPr>
            <w:tcW w:w="1490" w:type="dxa"/>
            <w:tcBorders>
              <w:top w:val="nil"/>
              <w:left w:val="nil"/>
              <w:bottom w:val="nil"/>
              <w:right w:val="nil"/>
            </w:tcBorders>
            <w:vAlign w:val="center"/>
            <w:hideMark/>
          </w:tcPr>
          <w:p w14:paraId="41D2915F" w14:textId="2D0389A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461FB0C5"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48CD4571" w14:textId="408F47F6" w:rsidR="00E43330" w:rsidRPr="00A3471F" w:rsidRDefault="00E43330" w:rsidP="00E43330">
            <w:pPr>
              <w:spacing w:after="160" w:line="278" w:lineRule="auto"/>
              <w:jc w:val="center"/>
              <w:rPr>
                <w:rFonts w:hint="eastAsia"/>
              </w:rPr>
            </w:pPr>
            <w:r w:rsidRPr="00A3471F">
              <w:t>170.3</w:t>
            </w:r>
          </w:p>
        </w:tc>
        <w:tc>
          <w:tcPr>
            <w:tcW w:w="1627" w:type="dxa"/>
            <w:tcBorders>
              <w:top w:val="nil"/>
              <w:left w:val="nil"/>
              <w:bottom w:val="nil"/>
              <w:right w:val="nil"/>
            </w:tcBorders>
            <w:vAlign w:val="center"/>
            <w:hideMark/>
          </w:tcPr>
          <w:p w14:paraId="05EDCBA8"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0EAAAA13" w14:textId="77777777" w:rsidR="00E43330" w:rsidRPr="00A3471F" w:rsidRDefault="00E43330" w:rsidP="00E43330">
            <w:pPr>
              <w:spacing w:after="160" w:line="278" w:lineRule="auto"/>
              <w:jc w:val="center"/>
              <w:rPr>
                <w:rFonts w:hint="eastAsia"/>
              </w:rPr>
            </w:pPr>
            <w:r w:rsidRPr="00A3471F">
              <w:t>52</w:t>
            </w:r>
          </w:p>
        </w:tc>
        <w:tc>
          <w:tcPr>
            <w:tcW w:w="2341" w:type="dxa"/>
            <w:tcBorders>
              <w:top w:val="nil"/>
              <w:left w:val="nil"/>
              <w:bottom w:val="nil"/>
              <w:right w:val="nil"/>
            </w:tcBorders>
            <w:vAlign w:val="center"/>
            <w:hideMark/>
          </w:tcPr>
          <w:p w14:paraId="444B5DAA" w14:textId="53C87338" w:rsidR="00E43330" w:rsidRPr="00A3471F" w:rsidRDefault="00E43330" w:rsidP="00E43330">
            <w:pPr>
              <w:spacing w:after="160" w:line="278" w:lineRule="auto"/>
              <w:jc w:val="center"/>
              <w:rPr>
                <w:rFonts w:hint="eastAsia"/>
              </w:rPr>
            </w:pPr>
            <w:r w:rsidRPr="00A3471F">
              <w:t>34.1</w:t>
            </w:r>
          </w:p>
        </w:tc>
        <w:tc>
          <w:tcPr>
            <w:tcW w:w="1608" w:type="dxa"/>
            <w:tcBorders>
              <w:top w:val="nil"/>
              <w:left w:val="nil"/>
              <w:bottom w:val="nil"/>
              <w:right w:val="nil"/>
            </w:tcBorders>
            <w:vAlign w:val="center"/>
            <w:hideMark/>
          </w:tcPr>
          <w:p w14:paraId="1A551688"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D4E15BB" w14:textId="77777777" w:rsidR="00E43330" w:rsidRPr="00A3471F" w:rsidRDefault="00E43330" w:rsidP="00E43330">
            <w:pPr>
              <w:spacing w:after="160" w:line="278" w:lineRule="auto"/>
              <w:jc w:val="center"/>
              <w:rPr>
                <w:rFonts w:hint="eastAsia"/>
              </w:rPr>
            </w:pPr>
            <w:r w:rsidRPr="00A3471F">
              <w:t>0.012</w:t>
            </w:r>
          </w:p>
        </w:tc>
      </w:tr>
      <w:tr w:rsidR="00E43330" w:rsidRPr="00A3471F" w14:paraId="0BD0C87E" w14:textId="77777777" w:rsidTr="00E43330">
        <w:trPr>
          <w:jc w:val="center"/>
        </w:trPr>
        <w:tc>
          <w:tcPr>
            <w:tcW w:w="1490" w:type="dxa"/>
            <w:tcBorders>
              <w:top w:val="nil"/>
              <w:left w:val="nil"/>
              <w:bottom w:val="nil"/>
              <w:right w:val="nil"/>
            </w:tcBorders>
            <w:vAlign w:val="center"/>
            <w:hideMark/>
          </w:tcPr>
          <w:p w14:paraId="0B23F22B" w14:textId="178E476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0E11B7"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1FCA9F3B" w14:textId="4BF916CA" w:rsidR="00E43330" w:rsidRPr="00A3471F" w:rsidRDefault="00E43330" w:rsidP="00E43330">
            <w:pPr>
              <w:spacing w:after="160" w:line="278" w:lineRule="auto"/>
              <w:jc w:val="center"/>
              <w:rPr>
                <w:rFonts w:hint="eastAsia"/>
              </w:rPr>
            </w:pPr>
            <w:r w:rsidRPr="00A3471F">
              <w:t>211.3</w:t>
            </w:r>
          </w:p>
        </w:tc>
        <w:tc>
          <w:tcPr>
            <w:tcW w:w="1627" w:type="dxa"/>
            <w:tcBorders>
              <w:top w:val="nil"/>
              <w:left w:val="nil"/>
              <w:bottom w:val="nil"/>
              <w:right w:val="nil"/>
            </w:tcBorders>
            <w:vAlign w:val="center"/>
            <w:hideMark/>
          </w:tcPr>
          <w:p w14:paraId="3B4B56C0"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544BE60E"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7EC58CE9" w14:textId="2DEC2F5B" w:rsidR="00E43330" w:rsidRPr="00A3471F" w:rsidRDefault="00E43330" w:rsidP="00E43330">
            <w:pPr>
              <w:spacing w:after="160" w:line="278" w:lineRule="auto"/>
              <w:jc w:val="center"/>
              <w:rPr>
                <w:rFonts w:hint="eastAsia"/>
              </w:rPr>
            </w:pPr>
            <w:r w:rsidRPr="00A3471F">
              <w:t>33.6</w:t>
            </w:r>
          </w:p>
        </w:tc>
        <w:tc>
          <w:tcPr>
            <w:tcW w:w="1608" w:type="dxa"/>
            <w:tcBorders>
              <w:top w:val="nil"/>
              <w:left w:val="nil"/>
              <w:bottom w:val="nil"/>
              <w:right w:val="nil"/>
            </w:tcBorders>
            <w:vAlign w:val="center"/>
            <w:hideMark/>
          </w:tcPr>
          <w:p w14:paraId="7BBBC113"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6CEAEE9C" w14:textId="77777777" w:rsidR="00E43330" w:rsidRPr="00A3471F" w:rsidRDefault="00E43330" w:rsidP="00E43330">
            <w:pPr>
              <w:spacing w:after="160" w:line="278" w:lineRule="auto"/>
              <w:jc w:val="center"/>
              <w:rPr>
                <w:rFonts w:hint="eastAsia"/>
              </w:rPr>
            </w:pPr>
            <w:r w:rsidRPr="00A3471F">
              <w:t>0</w:t>
            </w:r>
          </w:p>
        </w:tc>
      </w:tr>
      <w:tr w:rsidR="00E43330" w:rsidRPr="00A3471F" w14:paraId="69CFCA91" w14:textId="77777777" w:rsidTr="00E43330">
        <w:trPr>
          <w:jc w:val="center"/>
        </w:trPr>
        <w:tc>
          <w:tcPr>
            <w:tcW w:w="1490" w:type="dxa"/>
            <w:tcBorders>
              <w:top w:val="nil"/>
              <w:left w:val="nil"/>
              <w:bottom w:val="nil"/>
              <w:right w:val="nil"/>
            </w:tcBorders>
            <w:vAlign w:val="center"/>
            <w:hideMark/>
          </w:tcPr>
          <w:p w14:paraId="63A839F3" w14:textId="212D178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7C4179D"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48CAB0EF" w14:textId="58E18615" w:rsidR="00E43330" w:rsidRPr="00A3471F" w:rsidRDefault="00E43330" w:rsidP="00E43330">
            <w:pPr>
              <w:spacing w:after="160" w:line="278" w:lineRule="auto"/>
              <w:jc w:val="center"/>
              <w:rPr>
                <w:rFonts w:hint="eastAsia"/>
              </w:rPr>
            </w:pPr>
            <w:r w:rsidRPr="00A3471F">
              <w:t>157.0</w:t>
            </w:r>
          </w:p>
        </w:tc>
        <w:tc>
          <w:tcPr>
            <w:tcW w:w="1627" w:type="dxa"/>
            <w:tcBorders>
              <w:top w:val="nil"/>
              <w:left w:val="nil"/>
              <w:bottom w:val="nil"/>
              <w:right w:val="nil"/>
            </w:tcBorders>
            <w:vAlign w:val="center"/>
            <w:hideMark/>
          </w:tcPr>
          <w:p w14:paraId="22F2A4EE"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51AE0BB6" w14:textId="77777777" w:rsidR="00E43330" w:rsidRPr="00A3471F" w:rsidRDefault="00E43330" w:rsidP="00E43330">
            <w:pPr>
              <w:spacing w:after="160" w:line="278" w:lineRule="auto"/>
              <w:jc w:val="center"/>
              <w:rPr>
                <w:rFonts w:hint="eastAsia"/>
              </w:rPr>
            </w:pPr>
            <w:r w:rsidRPr="00A3471F">
              <w:t>108</w:t>
            </w:r>
          </w:p>
        </w:tc>
        <w:tc>
          <w:tcPr>
            <w:tcW w:w="2341" w:type="dxa"/>
            <w:tcBorders>
              <w:top w:val="nil"/>
              <w:left w:val="nil"/>
              <w:bottom w:val="nil"/>
              <w:right w:val="nil"/>
            </w:tcBorders>
            <w:vAlign w:val="center"/>
            <w:hideMark/>
          </w:tcPr>
          <w:p w14:paraId="1D042960" w14:textId="5EE1AD2B" w:rsidR="00E43330" w:rsidRPr="00A3471F" w:rsidRDefault="00E43330" w:rsidP="00E43330">
            <w:pPr>
              <w:spacing w:after="160" w:line="278" w:lineRule="auto"/>
              <w:jc w:val="center"/>
              <w:rPr>
                <w:rFonts w:hint="eastAsia"/>
              </w:rPr>
            </w:pPr>
            <w:r w:rsidRPr="00A3471F">
              <w:t>33.3</w:t>
            </w:r>
          </w:p>
        </w:tc>
        <w:tc>
          <w:tcPr>
            <w:tcW w:w="1608" w:type="dxa"/>
            <w:tcBorders>
              <w:top w:val="nil"/>
              <w:left w:val="nil"/>
              <w:bottom w:val="nil"/>
              <w:right w:val="nil"/>
            </w:tcBorders>
            <w:vAlign w:val="center"/>
            <w:hideMark/>
          </w:tcPr>
          <w:p w14:paraId="43B3FCB3"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F23B09" w14:textId="77777777" w:rsidR="00E43330" w:rsidRPr="00A3471F" w:rsidRDefault="00E43330" w:rsidP="00E43330">
            <w:pPr>
              <w:spacing w:after="160" w:line="278" w:lineRule="auto"/>
              <w:jc w:val="center"/>
              <w:rPr>
                <w:rFonts w:hint="eastAsia"/>
              </w:rPr>
            </w:pPr>
            <w:r w:rsidRPr="00A3471F">
              <w:t>0</w:t>
            </w:r>
          </w:p>
        </w:tc>
      </w:tr>
      <w:tr w:rsidR="00E43330" w:rsidRPr="00A3471F" w14:paraId="2841A326" w14:textId="77777777" w:rsidTr="00E43330">
        <w:trPr>
          <w:jc w:val="center"/>
        </w:trPr>
        <w:tc>
          <w:tcPr>
            <w:tcW w:w="1490" w:type="dxa"/>
            <w:tcBorders>
              <w:top w:val="nil"/>
              <w:left w:val="nil"/>
              <w:bottom w:val="nil"/>
              <w:right w:val="nil"/>
            </w:tcBorders>
            <w:vAlign w:val="center"/>
            <w:hideMark/>
          </w:tcPr>
          <w:p w14:paraId="639B1815" w14:textId="6FA9BDAE"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FF7BDB0"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6E34DD87" w14:textId="12BD26C9" w:rsidR="00E43330" w:rsidRPr="00A3471F" w:rsidRDefault="00E43330" w:rsidP="00E43330">
            <w:pPr>
              <w:spacing w:after="160" w:line="278" w:lineRule="auto"/>
              <w:jc w:val="center"/>
              <w:rPr>
                <w:rFonts w:hint="eastAsia"/>
              </w:rPr>
            </w:pPr>
            <w:r w:rsidRPr="00A3471F">
              <w:t>114.0</w:t>
            </w:r>
          </w:p>
        </w:tc>
        <w:tc>
          <w:tcPr>
            <w:tcW w:w="1627" w:type="dxa"/>
            <w:tcBorders>
              <w:top w:val="nil"/>
              <w:left w:val="nil"/>
              <w:bottom w:val="nil"/>
              <w:right w:val="nil"/>
            </w:tcBorders>
            <w:vAlign w:val="center"/>
            <w:hideMark/>
          </w:tcPr>
          <w:p w14:paraId="7D238704" w14:textId="77777777" w:rsidR="00E43330" w:rsidRPr="00A3471F" w:rsidRDefault="00E43330" w:rsidP="00E43330">
            <w:pPr>
              <w:spacing w:after="160" w:line="278" w:lineRule="auto"/>
              <w:jc w:val="center"/>
              <w:rPr>
                <w:rFonts w:hint="eastAsia"/>
              </w:rPr>
            </w:pPr>
            <w:r w:rsidRPr="00A3471F">
              <w:t>196</w:t>
            </w:r>
          </w:p>
        </w:tc>
        <w:tc>
          <w:tcPr>
            <w:tcW w:w="2154" w:type="dxa"/>
            <w:tcBorders>
              <w:top w:val="nil"/>
              <w:left w:val="nil"/>
              <w:bottom w:val="nil"/>
              <w:right w:val="nil"/>
            </w:tcBorders>
            <w:vAlign w:val="center"/>
            <w:hideMark/>
          </w:tcPr>
          <w:p w14:paraId="56FF91C6"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2588335F" w14:textId="7D85B087" w:rsidR="00E43330" w:rsidRPr="00A3471F" w:rsidRDefault="00E43330" w:rsidP="00E43330">
            <w:pPr>
              <w:spacing w:after="160" w:line="278" w:lineRule="auto"/>
              <w:jc w:val="center"/>
              <w:rPr>
                <w:rFonts w:hint="eastAsia"/>
              </w:rPr>
            </w:pPr>
            <w:r w:rsidRPr="00A3471F">
              <w:t>23.7</w:t>
            </w:r>
          </w:p>
        </w:tc>
        <w:tc>
          <w:tcPr>
            <w:tcW w:w="1608" w:type="dxa"/>
            <w:tcBorders>
              <w:top w:val="nil"/>
              <w:left w:val="nil"/>
              <w:bottom w:val="nil"/>
              <w:right w:val="nil"/>
            </w:tcBorders>
            <w:vAlign w:val="center"/>
            <w:hideMark/>
          </w:tcPr>
          <w:p w14:paraId="75278033"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076E29AE" w14:textId="77777777" w:rsidR="00E43330" w:rsidRPr="00A3471F" w:rsidRDefault="00E43330" w:rsidP="00E43330">
            <w:pPr>
              <w:spacing w:after="160" w:line="278" w:lineRule="auto"/>
              <w:jc w:val="center"/>
              <w:rPr>
                <w:rFonts w:hint="eastAsia"/>
              </w:rPr>
            </w:pPr>
            <w:r w:rsidRPr="00A3471F">
              <w:t>0</w:t>
            </w:r>
          </w:p>
        </w:tc>
      </w:tr>
      <w:tr w:rsidR="00E43330" w:rsidRPr="00A3471F" w14:paraId="2BE35B93" w14:textId="77777777" w:rsidTr="00E43330">
        <w:trPr>
          <w:jc w:val="center"/>
        </w:trPr>
        <w:tc>
          <w:tcPr>
            <w:tcW w:w="1490" w:type="dxa"/>
            <w:tcBorders>
              <w:top w:val="nil"/>
              <w:left w:val="nil"/>
              <w:bottom w:val="nil"/>
              <w:right w:val="nil"/>
            </w:tcBorders>
            <w:vAlign w:val="center"/>
            <w:hideMark/>
          </w:tcPr>
          <w:p w14:paraId="791C9F59" w14:textId="40C7701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A1A2286"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7AB5EFF" w14:textId="0CD21E23"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44684131"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E99C57F"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1C3A8B08" w14:textId="73DAD830" w:rsidR="00E43330" w:rsidRPr="00A3471F" w:rsidRDefault="00E43330" w:rsidP="00E43330">
            <w:pPr>
              <w:spacing w:after="160" w:line="278" w:lineRule="auto"/>
              <w:jc w:val="center"/>
              <w:rPr>
                <w:rFonts w:hint="eastAsia"/>
              </w:rPr>
            </w:pPr>
            <w:r w:rsidRPr="00A3471F">
              <w:t>33.7</w:t>
            </w:r>
          </w:p>
        </w:tc>
        <w:tc>
          <w:tcPr>
            <w:tcW w:w="1608" w:type="dxa"/>
            <w:tcBorders>
              <w:top w:val="nil"/>
              <w:left w:val="nil"/>
              <w:bottom w:val="nil"/>
              <w:right w:val="nil"/>
            </w:tcBorders>
            <w:vAlign w:val="center"/>
            <w:hideMark/>
          </w:tcPr>
          <w:p w14:paraId="0CF468FB"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176C2C12" w14:textId="77777777" w:rsidR="00E43330" w:rsidRPr="00A3471F" w:rsidRDefault="00E43330" w:rsidP="00E43330">
            <w:pPr>
              <w:spacing w:after="160" w:line="278" w:lineRule="auto"/>
              <w:jc w:val="center"/>
              <w:rPr>
                <w:rFonts w:hint="eastAsia"/>
              </w:rPr>
            </w:pPr>
            <w:r w:rsidRPr="00A3471F">
              <w:t>0</w:t>
            </w:r>
          </w:p>
        </w:tc>
      </w:tr>
      <w:tr w:rsidR="00E43330" w:rsidRPr="00A3471F" w14:paraId="2FB29F7C" w14:textId="77777777" w:rsidTr="00E43330">
        <w:trPr>
          <w:jc w:val="center"/>
        </w:trPr>
        <w:tc>
          <w:tcPr>
            <w:tcW w:w="1490" w:type="dxa"/>
            <w:tcBorders>
              <w:top w:val="nil"/>
              <w:left w:val="nil"/>
              <w:bottom w:val="nil"/>
              <w:right w:val="nil"/>
            </w:tcBorders>
            <w:vAlign w:val="center"/>
            <w:hideMark/>
          </w:tcPr>
          <w:p w14:paraId="4C3CD03F" w14:textId="1C12388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40DE36B"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33DA543E" w14:textId="2DA4A179" w:rsidR="00E43330" w:rsidRPr="00A3471F" w:rsidRDefault="00E43330" w:rsidP="00E43330">
            <w:pPr>
              <w:spacing w:after="160" w:line="278" w:lineRule="auto"/>
              <w:jc w:val="center"/>
              <w:rPr>
                <w:rFonts w:hint="eastAsia"/>
              </w:rPr>
            </w:pPr>
            <w:r w:rsidRPr="00A3471F">
              <w:t>186.7</w:t>
            </w:r>
          </w:p>
        </w:tc>
        <w:tc>
          <w:tcPr>
            <w:tcW w:w="1627" w:type="dxa"/>
            <w:tcBorders>
              <w:top w:val="nil"/>
              <w:left w:val="nil"/>
              <w:bottom w:val="nil"/>
              <w:right w:val="nil"/>
            </w:tcBorders>
            <w:vAlign w:val="center"/>
            <w:hideMark/>
          </w:tcPr>
          <w:p w14:paraId="59DE963B" w14:textId="77777777" w:rsidR="00E43330" w:rsidRPr="00A3471F" w:rsidRDefault="00E43330" w:rsidP="00E43330">
            <w:pPr>
              <w:spacing w:after="160" w:line="278" w:lineRule="auto"/>
              <w:jc w:val="center"/>
              <w:rPr>
                <w:rFonts w:hint="eastAsia"/>
              </w:rPr>
            </w:pPr>
            <w:r w:rsidRPr="00A3471F">
              <w:t>124</w:t>
            </w:r>
          </w:p>
        </w:tc>
        <w:tc>
          <w:tcPr>
            <w:tcW w:w="2154" w:type="dxa"/>
            <w:tcBorders>
              <w:top w:val="nil"/>
              <w:left w:val="nil"/>
              <w:bottom w:val="nil"/>
              <w:right w:val="nil"/>
            </w:tcBorders>
            <w:vAlign w:val="center"/>
            <w:hideMark/>
          </w:tcPr>
          <w:p w14:paraId="4B3628C1" w14:textId="77777777" w:rsidR="00E43330" w:rsidRPr="00A3471F" w:rsidRDefault="00E43330" w:rsidP="00E43330">
            <w:pPr>
              <w:spacing w:after="160" w:line="278" w:lineRule="auto"/>
              <w:jc w:val="center"/>
              <w:rPr>
                <w:rFonts w:hint="eastAsia"/>
              </w:rPr>
            </w:pPr>
            <w:r w:rsidRPr="00A3471F">
              <w:t>116</w:t>
            </w:r>
          </w:p>
        </w:tc>
        <w:tc>
          <w:tcPr>
            <w:tcW w:w="2341" w:type="dxa"/>
            <w:tcBorders>
              <w:top w:val="nil"/>
              <w:left w:val="nil"/>
              <w:bottom w:val="nil"/>
              <w:right w:val="nil"/>
            </w:tcBorders>
            <w:vAlign w:val="center"/>
            <w:hideMark/>
          </w:tcPr>
          <w:p w14:paraId="77C64D5A" w14:textId="1FD37880" w:rsidR="00E43330" w:rsidRPr="00A3471F" w:rsidRDefault="00E43330" w:rsidP="00E43330">
            <w:pPr>
              <w:spacing w:after="160" w:line="278" w:lineRule="auto"/>
              <w:jc w:val="center"/>
              <w:rPr>
                <w:rFonts w:hint="eastAsia"/>
              </w:rPr>
            </w:pPr>
            <w:r w:rsidRPr="00A3471F">
              <w:t>41.5</w:t>
            </w:r>
          </w:p>
        </w:tc>
        <w:tc>
          <w:tcPr>
            <w:tcW w:w="1608" w:type="dxa"/>
            <w:tcBorders>
              <w:top w:val="nil"/>
              <w:left w:val="nil"/>
              <w:bottom w:val="nil"/>
              <w:right w:val="nil"/>
            </w:tcBorders>
            <w:vAlign w:val="center"/>
            <w:hideMark/>
          </w:tcPr>
          <w:p w14:paraId="0D925C5A"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42ED967A" w14:textId="77777777" w:rsidR="00E43330" w:rsidRPr="00A3471F" w:rsidRDefault="00E43330" w:rsidP="00E43330">
            <w:pPr>
              <w:spacing w:after="160" w:line="278" w:lineRule="auto"/>
              <w:jc w:val="center"/>
              <w:rPr>
                <w:rFonts w:hint="eastAsia"/>
              </w:rPr>
            </w:pPr>
            <w:r w:rsidRPr="00A3471F">
              <w:t>0.011</w:t>
            </w:r>
          </w:p>
        </w:tc>
      </w:tr>
      <w:tr w:rsidR="00E43330" w:rsidRPr="00A3471F" w14:paraId="6637B06A" w14:textId="77777777" w:rsidTr="00E43330">
        <w:trPr>
          <w:jc w:val="center"/>
        </w:trPr>
        <w:tc>
          <w:tcPr>
            <w:tcW w:w="1490" w:type="dxa"/>
            <w:tcBorders>
              <w:top w:val="nil"/>
              <w:left w:val="nil"/>
              <w:bottom w:val="nil"/>
              <w:right w:val="nil"/>
            </w:tcBorders>
            <w:vAlign w:val="center"/>
            <w:hideMark/>
          </w:tcPr>
          <w:p w14:paraId="729D37BA" w14:textId="33CE5F2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146FD90D"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21E69294" w14:textId="0EC27C4D" w:rsidR="00E43330" w:rsidRPr="00A3471F" w:rsidRDefault="00E43330" w:rsidP="00E43330">
            <w:pPr>
              <w:spacing w:after="160" w:line="278" w:lineRule="auto"/>
              <w:jc w:val="center"/>
              <w:rPr>
                <w:rFonts w:hint="eastAsia"/>
              </w:rPr>
            </w:pPr>
            <w:r w:rsidRPr="00A3471F">
              <w:t>163.3</w:t>
            </w:r>
          </w:p>
        </w:tc>
        <w:tc>
          <w:tcPr>
            <w:tcW w:w="1627" w:type="dxa"/>
            <w:tcBorders>
              <w:top w:val="nil"/>
              <w:left w:val="nil"/>
              <w:bottom w:val="nil"/>
              <w:right w:val="nil"/>
            </w:tcBorders>
            <w:vAlign w:val="center"/>
            <w:hideMark/>
          </w:tcPr>
          <w:p w14:paraId="2591FCDA" w14:textId="77777777" w:rsidR="00E43330" w:rsidRPr="00A3471F" w:rsidRDefault="00E43330" w:rsidP="00E43330">
            <w:pPr>
              <w:spacing w:after="160" w:line="278" w:lineRule="auto"/>
              <w:jc w:val="center"/>
              <w:rPr>
                <w:rFonts w:hint="eastAsia"/>
              </w:rPr>
            </w:pPr>
            <w:r w:rsidRPr="00A3471F">
              <w:t>120</w:t>
            </w:r>
          </w:p>
        </w:tc>
        <w:tc>
          <w:tcPr>
            <w:tcW w:w="2154" w:type="dxa"/>
            <w:tcBorders>
              <w:top w:val="nil"/>
              <w:left w:val="nil"/>
              <w:bottom w:val="nil"/>
              <w:right w:val="nil"/>
            </w:tcBorders>
            <w:vAlign w:val="center"/>
            <w:hideMark/>
          </w:tcPr>
          <w:p w14:paraId="6C9DFCC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03F83ADD" w14:textId="5627597B" w:rsidR="00E43330" w:rsidRPr="00A3471F" w:rsidRDefault="00E43330" w:rsidP="00E43330">
            <w:pPr>
              <w:spacing w:after="160" w:line="278" w:lineRule="auto"/>
              <w:jc w:val="center"/>
              <w:rPr>
                <w:rFonts w:hint="eastAsia"/>
              </w:rPr>
            </w:pPr>
            <w:r w:rsidRPr="00A3471F">
              <w:t>32.9</w:t>
            </w:r>
          </w:p>
        </w:tc>
        <w:tc>
          <w:tcPr>
            <w:tcW w:w="1608" w:type="dxa"/>
            <w:tcBorders>
              <w:top w:val="nil"/>
              <w:left w:val="nil"/>
              <w:bottom w:val="nil"/>
              <w:right w:val="nil"/>
            </w:tcBorders>
            <w:vAlign w:val="center"/>
            <w:hideMark/>
          </w:tcPr>
          <w:p w14:paraId="64F6E376" w14:textId="77777777" w:rsidR="00E43330" w:rsidRPr="00A3471F" w:rsidRDefault="00E43330" w:rsidP="00E43330">
            <w:pPr>
              <w:spacing w:after="160" w:line="278" w:lineRule="auto"/>
              <w:jc w:val="center"/>
              <w:rPr>
                <w:rFonts w:hint="eastAsia"/>
              </w:rPr>
            </w:pPr>
            <w:r w:rsidRPr="00A3471F">
              <w:t>6</w:t>
            </w:r>
          </w:p>
        </w:tc>
        <w:tc>
          <w:tcPr>
            <w:tcW w:w="1648" w:type="dxa"/>
            <w:tcBorders>
              <w:top w:val="nil"/>
              <w:left w:val="nil"/>
              <w:bottom w:val="nil"/>
              <w:right w:val="nil"/>
            </w:tcBorders>
            <w:vAlign w:val="center"/>
            <w:hideMark/>
          </w:tcPr>
          <w:p w14:paraId="6E810207" w14:textId="77777777" w:rsidR="00E43330" w:rsidRPr="00A3471F" w:rsidRDefault="00E43330" w:rsidP="00E43330">
            <w:pPr>
              <w:spacing w:after="160" w:line="278" w:lineRule="auto"/>
              <w:jc w:val="center"/>
              <w:rPr>
                <w:rFonts w:hint="eastAsia"/>
              </w:rPr>
            </w:pPr>
            <w:r w:rsidRPr="00A3471F">
              <w:t>0</w:t>
            </w:r>
          </w:p>
        </w:tc>
      </w:tr>
      <w:tr w:rsidR="00E43330" w:rsidRPr="00A3471F" w14:paraId="063C2A91" w14:textId="77777777" w:rsidTr="00E43330">
        <w:trPr>
          <w:jc w:val="center"/>
        </w:trPr>
        <w:tc>
          <w:tcPr>
            <w:tcW w:w="1490" w:type="dxa"/>
            <w:tcBorders>
              <w:top w:val="nil"/>
              <w:left w:val="nil"/>
              <w:bottom w:val="nil"/>
              <w:right w:val="nil"/>
            </w:tcBorders>
            <w:vAlign w:val="center"/>
            <w:hideMark/>
          </w:tcPr>
          <w:p w14:paraId="0177C5AD" w14:textId="76C741B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6AE7384A" w14:textId="77777777" w:rsidR="00E43330" w:rsidRPr="00A3471F" w:rsidRDefault="00E43330" w:rsidP="00E43330">
            <w:pPr>
              <w:spacing w:after="160" w:line="278" w:lineRule="auto"/>
              <w:jc w:val="center"/>
              <w:rPr>
                <w:rFonts w:hint="eastAsia"/>
              </w:rPr>
            </w:pPr>
            <w:r w:rsidRPr="00A3471F">
              <w:t>7</w:t>
            </w:r>
          </w:p>
        </w:tc>
        <w:tc>
          <w:tcPr>
            <w:tcW w:w="1621" w:type="dxa"/>
            <w:tcBorders>
              <w:top w:val="nil"/>
              <w:left w:val="nil"/>
              <w:bottom w:val="nil"/>
              <w:right w:val="nil"/>
            </w:tcBorders>
            <w:vAlign w:val="center"/>
            <w:hideMark/>
          </w:tcPr>
          <w:p w14:paraId="436762CC" w14:textId="3EA0B6C6" w:rsidR="00E43330" w:rsidRPr="00A3471F" w:rsidRDefault="00E43330" w:rsidP="00E43330">
            <w:pPr>
              <w:spacing w:after="160" w:line="278" w:lineRule="auto"/>
              <w:jc w:val="center"/>
              <w:rPr>
                <w:rFonts w:hint="eastAsia"/>
              </w:rPr>
            </w:pPr>
            <w:r w:rsidRPr="00A3471F">
              <w:t>251.7</w:t>
            </w:r>
          </w:p>
        </w:tc>
        <w:tc>
          <w:tcPr>
            <w:tcW w:w="1627" w:type="dxa"/>
            <w:tcBorders>
              <w:top w:val="nil"/>
              <w:left w:val="nil"/>
              <w:bottom w:val="nil"/>
              <w:right w:val="nil"/>
            </w:tcBorders>
            <w:vAlign w:val="center"/>
            <w:hideMark/>
          </w:tcPr>
          <w:p w14:paraId="7046117C"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4B19B908"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34DC52D4" w14:textId="3690A3C5" w:rsidR="00E43330" w:rsidRPr="00A3471F" w:rsidRDefault="00E43330" w:rsidP="00E43330">
            <w:pPr>
              <w:spacing w:after="160" w:line="278" w:lineRule="auto"/>
              <w:jc w:val="center"/>
              <w:rPr>
                <w:rFonts w:hint="eastAsia"/>
              </w:rPr>
            </w:pPr>
            <w:r w:rsidRPr="00A3471F">
              <w:t>49.7</w:t>
            </w:r>
          </w:p>
        </w:tc>
        <w:tc>
          <w:tcPr>
            <w:tcW w:w="1608" w:type="dxa"/>
            <w:tcBorders>
              <w:top w:val="nil"/>
              <w:left w:val="nil"/>
              <w:bottom w:val="nil"/>
              <w:right w:val="nil"/>
            </w:tcBorders>
            <w:vAlign w:val="center"/>
            <w:hideMark/>
          </w:tcPr>
          <w:p w14:paraId="03627094"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2857DE8" w14:textId="77777777" w:rsidR="00E43330" w:rsidRPr="00A3471F" w:rsidRDefault="00E43330" w:rsidP="00E43330">
            <w:pPr>
              <w:spacing w:after="160" w:line="278" w:lineRule="auto"/>
              <w:jc w:val="center"/>
              <w:rPr>
                <w:rFonts w:hint="eastAsia"/>
              </w:rPr>
            </w:pPr>
            <w:r w:rsidRPr="00A3471F">
              <w:t>0.006</w:t>
            </w:r>
          </w:p>
        </w:tc>
      </w:tr>
      <w:tr w:rsidR="00E43330" w:rsidRPr="00A3471F" w14:paraId="2EA653E3" w14:textId="77777777" w:rsidTr="00E43330">
        <w:trPr>
          <w:jc w:val="center"/>
        </w:trPr>
        <w:tc>
          <w:tcPr>
            <w:tcW w:w="1490" w:type="dxa"/>
            <w:tcBorders>
              <w:top w:val="nil"/>
              <w:left w:val="nil"/>
              <w:bottom w:val="nil"/>
              <w:right w:val="nil"/>
            </w:tcBorders>
            <w:vAlign w:val="center"/>
            <w:hideMark/>
          </w:tcPr>
          <w:p w14:paraId="4D39A4C3" w14:textId="48ED9ED6" w:rsidR="00E43330" w:rsidRPr="00A3471F" w:rsidRDefault="00E43330" w:rsidP="00E43330">
            <w:pPr>
              <w:spacing w:after="160" w:line="278" w:lineRule="auto"/>
              <w:jc w:val="center"/>
              <w:rPr>
                <w:rFonts w:hint="eastAsia"/>
              </w:rPr>
            </w:pPr>
            <w:r>
              <w:rPr>
                <w:rFonts w:ascii="等线" w:eastAsia="等线" w:hAnsi="等线" w:hint="eastAsia"/>
                <w:color w:val="000000"/>
                <w:szCs w:val="22"/>
              </w:rPr>
              <w:lastRenderedPageBreak/>
              <w:t>2013</w:t>
            </w:r>
          </w:p>
        </w:tc>
        <w:tc>
          <w:tcPr>
            <w:tcW w:w="1469" w:type="dxa"/>
            <w:tcBorders>
              <w:top w:val="nil"/>
              <w:left w:val="nil"/>
              <w:bottom w:val="nil"/>
              <w:right w:val="nil"/>
            </w:tcBorders>
            <w:vAlign w:val="center"/>
            <w:hideMark/>
          </w:tcPr>
          <w:p w14:paraId="3772AD80" w14:textId="77777777" w:rsidR="00E43330" w:rsidRPr="00A3471F" w:rsidRDefault="00E43330" w:rsidP="00E43330">
            <w:pPr>
              <w:spacing w:after="160" w:line="278" w:lineRule="auto"/>
              <w:jc w:val="center"/>
              <w:rPr>
                <w:rFonts w:hint="eastAsia"/>
              </w:rPr>
            </w:pPr>
            <w:r w:rsidRPr="00A3471F">
              <w:t>8</w:t>
            </w:r>
          </w:p>
        </w:tc>
        <w:tc>
          <w:tcPr>
            <w:tcW w:w="1621" w:type="dxa"/>
            <w:tcBorders>
              <w:top w:val="nil"/>
              <w:left w:val="nil"/>
              <w:bottom w:val="nil"/>
              <w:right w:val="nil"/>
            </w:tcBorders>
            <w:vAlign w:val="center"/>
            <w:hideMark/>
          </w:tcPr>
          <w:p w14:paraId="4576C71D" w14:textId="65E78E3C" w:rsidR="00E43330" w:rsidRPr="00A3471F" w:rsidRDefault="00E43330" w:rsidP="00E43330">
            <w:pPr>
              <w:spacing w:after="160" w:line="278" w:lineRule="auto"/>
              <w:jc w:val="center"/>
              <w:rPr>
                <w:rFonts w:hint="eastAsia"/>
              </w:rPr>
            </w:pPr>
            <w:r w:rsidRPr="00A3471F">
              <w:t>200.0</w:t>
            </w:r>
          </w:p>
        </w:tc>
        <w:tc>
          <w:tcPr>
            <w:tcW w:w="1627" w:type="dxa"/>
            <w:tcBorders>
              <w:top w:val="nil"/>
              <w:left w:val="nil"/>
              <w:bottom w:val="nil"/>
              <w:right w:val="nil"/>
            </w:tcBorders>
            <w:vAlign w:val="center"/>
            <w:hideMark/>
          </w:tcPr>
          <w:p w14:paraId="78C1858A" w14:textId="77777777" w:rsidR="00E43330" w:rsidRPr="00A3471F" w:rsidRDefault="00E43330" w:rsidP="00E43330">
            <w:pPr>
              <w:spacing w:after="160" w:line="278" w:lineRule="auto"/>
              <w:jc w:val="center"/>
              <w:rPr>
                <w:rFonts w:hint="eastAsia"/>
              </w:rPr>
            </w:pPr>
            <w:r w:rsidRPr="00A3471F">
              <w:t>44</w:t>
            </w:r>
          </w:p>
        </w:tc>
        <w:tc>
          <w:tcPr>
            <w:tcW w:w="2154" w:type="dxa"/>
            <w:tcBorders>
              <w:top w:val="nil"/>
              <w:left w:val="nil"/>
              <w:bottom w:val="nil"/>
              <w:right w:val="nil"/>
            </w:tcBorders>
            <w:vAlign w:val="center"/>
            <w:hideMark/>
          </w:tcPr>
          <w:p w14:paraId="332CEF74"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nil"/>
              <w:right w:val="nil"/>
            </w:tcBorders>
            <w:vAlign w:val="center"/>
            <w:hideMark/>
          </w:tcPr>
          <w:p w14:paraId="5DEAF368" w14:textId="7F48938C" w:rsidR="00E43330" w:rsidRPr="00A3471F" w:rsidRDefault="00E43330" w:rsidP="00E43330">
            <w:pPr>
              <w:spacing w:after="160" w:line="278" w:lineRule="auto"/>
              <w:jc w:val="center"/>
              <w:rPr>
                <w:rFonts w:hint="eastAsia"/>
              </w:rPr>
            </w:pPr>
            <w:r w:rsidRPr="00A3471F">
              <w:t>29.7</w:t>
            </w:r>
          </w:p>
        </w:tc>
        <w:tc>
          <w:tcPr>
            <w:tcW w:w="1608" w:type="dxa"/>
            <w:tcBorders>
              <w:top w:val="nil"/>
              <w:left w:val="nil"/>
              <w:bottom w:val="nil"/>
              <w:right w:val="nil"/>
            </w:tcBorders>
            <w:vAlign w:val="center"/>
            <w:hideMark/>
          </w:tcPr>
          <w:p w14:paraId="1988B473"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2C7F672F" w14:textId="77777777" w:rsidR="00E43330" w:rsidRPr="00A3471F" w:rsidRDefault="00E43330" w:rsidP="00E43330">
            <w:pPr>
              <w:spacing w:after="160" w:line="278" w:lineRule="auto"/>
              <w:jc w:val="center"/>
              <w:rPr>
                <w:rFonts w:hint="eastAsia"/>
              </w:rPr>
            </w:pPr>
            <w:r w:rsidRPr="00A3471F">
              <w:t>0.01</w:t>
            </w:r>
          </w:p>
        </w:tc>
      </w:tr>
      <w:tr w:rsidR="00E43330" w:rsidRPr="00A3471F" w14:paraId="19D59F22" w14:textId="77777777" w:rsidTr="00E43330">
        <w:trPr>
          <w:jc w:val="center"/>
        </w:trPr>
        <w:tc>
          <w:tcPr>
            <w:tcW w:w="1490" w:type="dxa"/>
            <w:tcBorders>
              <w:top w:val="nil"/>
              <w:left w:val="nil"/>
              <w:bottom w:val="nil"/>
              <w:right w:val="nil"/>
            </w:tcBorders>
            <w:vAlign w:val="center"/>
            <w:hideMark/>
          </w:tcPr>
          <w:p w14:paraId="3DECEED3" w14:textId="3AB54E7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592F9CE" w14:textId="77777777" w:rsidR="00E43330" w:rsidRPr="00A3471F" w:rsidRDefault="00E43330" w:rsidP="00E43330">
            <w:pPr>
              <w:spacing w:after="160" w:line="278" w:lineRule="auto"/>
              <w:jc w:val="center"/>
              <w:rPr>
                <w:rFonts w:hint="eastAsia"/>
              </w:rPr>
            </w:pPr>
            <w:r w:rsidRPr="00A3471F">
              <w:t>9</w:t>
            </w:r>
          </w:p>
        </w:tc>
        <w:tc>
          <w:tcPr>
            <w:tcW w:w="1621" w:type="dxa"/>
            <w:tcBorders>
              <w:top w:val="nil"/>
              <w:left w:val="nil"/>
              <w:bottom w:val="nil"/>
              <w:right w:val="nil"/>
            </w:tcBorders>
            <w:vAlign w:val="center"/>
            <w:hideMark/>
          </w:tcPr>
          <w:p w14:paraId="328635EB" w14:textId="1E515673" w:rsidR="00E43330" w:rsidRPr="00A3471F" w:rsidRDefault="00E43330" w:rsidP="00E43330">
            <w:pPr>
              <w:spacing w:after="160" w:line="278" w:lineRule="auto"/>
              <w:jc w:val="center"/>
              <w:rPr>
                <w:rFonts w:hint="eastAsia"/>
              </w:rPr>
            </w:pPr>
            <w:r w:rsidRPr="00A3471F">
              <w:t>165.0</w:t>
            </w:r>
          </w:p>
        </w:tc>
        <w:tc>
          <w:tcPr>
            <w:tcW w:w="1627" w:type="dxa"/>
            <w:tcBorders>
              <w:top w:val="nil"/>
              <w:left w:val="nil"/>
              <w:bottom w:val="nil"/>
              <w:right w:val="nil"/>
            </w:tcBorders>
            <w:vAlign w:val="center"/>
            <w:hideMark/>
          </w:tcPr>
          <w:p w14:paraId="61CF494B" w14:textId="77777777" w:rsidR="00E43330" w:rsidRPr="00A3471F" w:rsidRDefault="00E43330" w:rsidP="00E43330">
            <w:pPr>
              <w:spacing w:after="160" w:line="278" w:lineRule="auto"/>
              <w:jc w:val="center"/>
              <w:rPr>
                <w:rFonts w:hint="eastAsia"/>
              </w:rPr>
            </w:pPr>
            <w:r w:rsidRPr="00A3471F">
              <w:t>72</w:t>
            </w:r>
          </w:p>
        </w:tc>
        <w:tc>
          <w:tcPr>
            <w:tcW w:w="2154" w:type="dxa"/>
            <w:tcBorders>
              <w:top w:val="nil"/>
              <w:left w:val="nil"/>
              <w:bottom w:val="nil"/>
              <w:right w:val="nil"/>
            </w:tcBorders>
            <w:vAlign w:val="center"/>
            <w:hideMark/>
          </w:tcPr>
          <w:p w14:paraId="683BA2A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52DCBE48" w14:textId="316E4588" w:rsidR="00E43330" w:rsidRPr="00A3471F" w:rsidRDefault="00E43330" w:rsidP="00E43330">
            <w:pPr>
              <w:spacing w:after="160" w:line="278" w:lineRule="auto"/>
              <w:jc w:val="center"/>
              <w:rPr>
                <w:rFonts w:hint="eastAsia"/>
              </w:rPr>
            </w:pPr>
            <w:r w:rsidRPr="00A3471F">
              <w:t>33.5</w:t>
            </w:r>
          </w:p>
        </w:tc>
        <w:tc>
          <w:tcPr>
            <w:tcW w:w="1608" w:type="dxa"/>
            <w:tcBorders>
              <w:top w:val="nil"/>
              <w:left w:val="nil"/>
              <w:bottom w:val="nil"/>
              <w:right w:val="nil"/>
            </w:tcBorders>
            <w:vAlign w:val="center"/>
            <w:hideMark/>
          </w:tcPr>
          <w:p w14:paraId="797CBE86"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1A609E0" w14:textId="77777777" w:rsidR="00E43330" w:rsidRPr="00A3471F" w:rsidRDefault="00E43330" w:rsidP="00E43330">
            <w:pPr>
              <w:spacing w:after="160" w:line="278" w:lineRule="auto"/>
              <w:jc w:val="center"/>
              <w:rPr>
                <w:rFonts w:hint="eastAsia"/>
              </w:rPr>
            </w:pPr>
            <w:r w:rsidRPr="00A3471F">
              <w:t>0</w:t>
            </w:r>
          </w:p>
        </w:tc>
      </w:tr>
      <w:tr w:rsidR="00E43330" w:rsidRPr="00A3471F" w14:paraId="25375508" w14:textId="77777777" w:rsidTr="00E43330">
        <w:trPr>
          <w:jc w:val="center"/>
        </w:trPr>
        <w:tc>
          <w:tcPr>
            <w:tcW w:w="1490" w:type="dxa"/>
            <w:tcBorders>
              <w:top w:val="nil"/>
              <w:left w:val="nil"/>
              <w:bottom w:val="nil"/>
              <w:right w:val="nil"/>
            </w:tcBorders>
            <w:vAlign w:val="center"/>
            <w:hideMark/>
          </w:tcPr>
          <w:p w14:paraId="33469D24" w14:textId="213D447D"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370733FD" w14:textId="77777777" w:rsidR="00E43330" w:rsidRPr="00A3471F" w:rsidRDefault="00E43330" w:rsidP="00E43330">
            <w:pPr>
              <w:spacing w:after="160" w:line="278" w:lineRule="auto"/>
              <w:jc w:val="center"/>
              <w:rPr>
                <w:rFonts w:hint="eastAsia"/>
              </w:rPr>
            </w:pPr>
            <w:r w:rsidRPr="00A3471F">
              <w:t>10</w:t>
            </w:r>
          </w:p>
        </w:tc>
        <w:tc>
          <w:tcPr>
            <w:tcW w:w="1621" w:type="dxa"/>
            <w:tcBorders>
              <w:top w:val="nil"/>
              <w:left w:val="nil"/>
              <w:bottom w:val="nil"/>
              <w:right w:val="nil"/>
            </w:tcBorders>
            <w:vAlign w:val="center"/>
            <w:hideMark/>
          </w:tcPr>
          <w:p w14:paraId="2A623672" w14:textId="6E6E3E62" w:rsidR="00E43330" w:rsidRPr="00A3471F" w:rsidRDefault="00E43330" w:rsidP="00E43330">
            <w:pPr>
              <w:spacing w:after="160" w:line="278" w:lineRule="auto"/>
              <w:jc w:val="center"/>
              <w:rPr>
                <w:rFonts w:hint="eastAsia"/>
              </w:rPr>
            </w:pPr>
            <w:r w:rsidRPr="00A3471F">
              <w:t>146.3</w:t>
            </w:r>
          </w:p>
        </w:tc>
        <w:tc>
          <w:tcPr>
            <w:tcW w:w="1627" w:type="dxa"/>
            <w:tcBorders>
              <w:top w:val="nil"/>
              <w:left w:val="nil"/>
              <w:bottom w:val="nil"/>
              <w:right w:val="nil"/>
            </w:tcBorders>
            <w:vAlign w:val="center"/>
            <w:hideMark/>
          </w:tcPr>
          <w:p w14:paraId="14CF7C79" w14:textId="77777777" w:rsidR="00E43330" w:rsidRPr="00A3471F" w:rsidRDefault="00E43330" w:rsidP="00E43330">
            <w:pPr>
              <w:spacing w:after="160" w:line="278" w:lineRule="auto"/>
              <w:jc w:val="center"/>
              <w:rPr>
                <w:rFonts w:hint="eastAsia"/>
              </w:rPr>
            </w:pPr>
            <w:r w:rsidRPr="00A3471F">
              <w:t>0</w:t>
            </w:r>
          </w:p>
        </w:tc>
        <w:tc>
          <w:tcPr>
            <w:tcW w:w="2154" w:type="dxa"/>
            <w:tcBorders>
              <w:top w:val="nil"/>
              <w:left w:val="nil"/>
              <w:bottom w:val="nil"/>
              <w:right w:val="nil"/>
            </w:tcBorders>
            <w:vAlign w:val="center"/>
            <w:hideMark/>
          </w:tcPr>
          <w:p w14:paraId="76E6E540" w14:textId="77777777" w:rsidR="00E43330" w:rsidRPr="00A3471F" w:rsidRDefault="00E43330" w:rsidP="00E43330">
            <w:pPr>
              <w:spacing w:after="160" w:line="278" w:lineRule="auto"/>
              <w:jc w:val="center"/>
              <w:rPr>
                <w:rFonts w:hint="eastAsia"/>
              </w:rPr>
            </w:pPr>
            <w:r w:rsidRPr="00A3471F">
              <w:t>0</w:t>
            </w:r>
          </w:p>
        </w:tc>
        <w:tc>
          <w:tcPr>
            <w:tcW w:w="2341" w:type="dxa"/>
            <w:tcBorders>
              <w:top w:val="nil"/>
              <w:left w:val="nil"/>
              <w:bottom w:val="nil"/>
              <w:right w:val="nil"/>
            </w:tcBorders>
            <w:vAlign w:val="center"/>
            <w:hideMark/>
          </w:tcPr>
          <w:p w14:paraId="12F5CA67" w14:textId="165C167D" w:rsidR="00E43330" w:rsidRPr="00A3471F" w:rsidRDefault="00E43330" w:rsidP="00E43330">
            <w:pPr>
              <w:spacing w:after="160" w:line="278" w:lineRule="auto"/>
              <w:jc w:val="center"/>
              <w:rPr>
                <w:rFonts w:hint="eastAsia"/>
              </w:rPr>
            </w:pPr>
            <w:r w:rsidRPr="00A3471F">
              <w:t>31.5</w:t>
            </w:r>
          </w:p>
        </w:tc>
        <w:tc>
          <w:tcPr>
            <w:tcW w:w="1608" w:type="dxa"/>
            <w:tcBorders>
              <w:top w:val="nil"/>
              <w:left w:val="nil"/>
              <w:bottom w:val="nil"/>
              <w:right w:val="nil"/>
            </w:tcBorders>
            <w:vAlign w:val="center"/>
            <w:hideMark/>
          </w:tcPr>
          <w:p w14:paraId="7A629886"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338234FB" w14:textId="77777777" w:rsidR="00E43330" w:rsidRPr="00A3471F" w:rsidRDefault="00E43330" w:rsidP="00E43330">
            <w:pPr>
              <w:spacing w:after="160" w:line="278" w:lineRule="auto"/>
              <w:jc w:val="center"/>
              <w:rPr>
                <w:rFonts w:hint="eastAsia"/>
              </w:rPr>
            </w:pPr>
            <w:r w:rsidRPr="00A3471F">
              <w:t>0</w:t>
            </w:r>
          </w:p>
        </w:tc>
      </w:tr>
      <w:tr w:rsidR="00E43330" w:rsidRPr="00A3471F" w14:paraId="07437094" w14:textId="77777777" w:rsidTr="00E43330">
        <w:trPr>
          <w:jc w:val="center"/>
        </w:trPr>
        <w:tc>
          <w:tcPr>
            <w:tcW w:w="1490" w:type="dxa"/>
            <w:tcBorders>
              <w:top w:val="nil"/>
              <w:left w:val="nil"/>
              <w:bottom w:val="nil"/>
              <w:right w:val="nil"/>
            </w:tcBorders>
            <w:vAlign w:val="center"/>
            <w:hideMark/>
          </w:tcPr>
          <w:p w14:paraId="56C5D132" w14:textId="350D58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F75B54" w14:textId="77777777" w:rsidR="00E43330" w:rsidRPr="00A3471F" w:rsidRDefault="00E43330" w:rsidP="00E43330">
            <w:pPr>
              <w:spacing w:after="160" w:line="278" w:lineRule="auto"/>
              <w:jc w:val="center"/>
              <w:rPr>
                <w:rFonts w:hint="eastAsia"/>
              </w:rPr>
            </w:pPr>
            <w:r w:rsidRPr="00A3471F">
              <w:t>11</w:t>
            </w:r>
          </w:p>
        </w:tc>
        <w:tc>
          <w:tcPr>
            <w:tcW w:w="1621" w:type="dxa"/>
            <w:tcBorders>
              <w:top w:val="nil"/>
              <w:left w:val="nil"/>
              <w:bottom w:val="nil"/>
              <w:right w:val="nil"/>
            </w:tcBorders>
            <w:vAlign w:val="center"/>
            <w:hideMark/>
          </w:tcPr>
          <w:p w14:paraId="1577A280" w14:textId="65D767A4" w:rsidR="00E43330" w:rsidRPr="00A3471F" w:rsidRDefault="00E43330" w:rsidP="00E43330">
            <w:pPr>
              <w:spacing w:after="160" w:line="278" w:lineRule="auto"/>
              <w:jc w:val="center"/>
              <w:rPr>
                <w:rFonts w:hint="eastAsia"/>
              </w:rPr>
            </w:pPr>
            <w:r w:rsidRPr="00A3471F">
              <w:t>196.7</w:t>
            </w:r>
          </w:p>
        </w:tc>
        <w:tc>
          <w:tcPr>
            <w:tcW w:w="1627" w:type="dxa"/>
            <w:tcBorders>
              <w:top w:val="nil"/>
              <w:left w:val="nil"/>
              <w:bottom w:val="nil"/>
              <w:right w:val="nil"/>
            </w:tcBorders>
            <w:vAlign w:val="center"/>
            <w:hideMark/>
          </w:tcPr>
          <w:p w14:paraId="29A1BB14"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3C92B90B" w14:textId="77777777" w:rsidR="00E43330" w:rsidRPr="00A3471F" w:rsidRDefault="00E43330" w:rsidP="00E43330">
            <w:pPr>
              <w:spacing w:after="160" w:line="278" w:lineRule="auto"/>
              <w:jc w:val="center"/>
              <w:rPr>
                <w:rFonts w:hint="eastAsia"/>
              </w:rPr>
            </w:pPr>
            <w:r w:rsidRPr="00A3471F">
              <w:t>164</w:t>
            </w:r>
          </w:p>
        </w:tc>
        <w:tc>
          <w:tcPr>
            <w:tcW w:w="2341" w:type="dxa"/>
            <w:tcBorders>
              <w:top w:val="nil"/>
              <w:left w:val="nil"/>
              <w:bottom w:val="nil"/>
              <w:right w:val="nil"/>
            </w:tcBorders>
            <w:vAlign w:val="center"/>
            <w:hideMark/>
          </w:tcPr>
          <w:p w14:paraId="63D1BF79" w14:textId="13AFDB31" w:rsidR="00E43330" w:rsidRPr="00A3471F" w:rsidRDefault="00E43330" w:rsidP="00E43330">
            <w:pPr>
              <w:spacing w:after="160" w:line="278" w:lineRule="auto"/>
              <w:jc w:val="center"/>
              <w:rPr>
                <w:rFonts w:hint="eastAsia"/>
              </w:rPr>
            </w:pPr>
            <w:r w:rsidRPr="00A3471F">
              <w:t>34.0</w:t>
            </w:r>
          </w:p>
        </w:tc>
        <w:tc>
          <w:tcPr>
            <w:tcW w:w="1608" w:type="dxa"/>
            <w:tcBorders>
              <w:top w:val="nil"/>
              <w:left w:val="nil"/>
              <w:bottom w:val="nil"/>
              <w:right w:val="nil"/>
            </w:tcBorders>
            <w:vAlign w:val="center"/>
            <w:hideMark/>
          </w:tcPr>
          <w:p w14:paraId="00AB750E"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CB6435F" w14:textId="77777777" w:rsidR="00E43330" w:rsidRPr="00A3471F" w:rsidRDefault="00E43330" w:rsidP="00E43330">
            <w:pPr>
              <w:spacing w:after="160" w:line="278" w:lineRule="auto"/>
              <w:jc w:val="center"/>
              <w:rPr>
                <w:rFonts w:hint="eastAsia"/>
              </w:rPr>
            </w:pPr>
            <w:r w:rsidRPr="00A3471F">
              <w:t>0.001</w:t>
            </w:r>
          </w:p>
        </w:tc>
      </w:tr>
      <w:tr w:rsidR="00E43330" w:rsidRPr="00A3471F" w14:paraId="1F67B081" w14:textId="77777777" w:rsidTr="00E43330">
        <w:trPr>
          <w:jc w:val="center"/>
        </w:trPr>
        <w:tc>
          <w:tcPr>
            <w:tcW w:w="1490" w:type="dxa"/>
            <w:tcBorders>
              <w:top w:val="nil"/>
              <w:left w:val="nil"/>
              <w:bottom w:val="nil"/>
              <w:right w:val="nil"/>
            </w:tcBorders>
            <w:vAlign w:val="center"/>
            <w:hideMark/>
          </w:tcPr>
          <w:p w14:paraId="41428D45" w14:textId="45C7A9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132700D"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7017058" w14:textId="5C78ADC2" w:rsidR="00E43330" w:rsidRPr="00A3471F" w:rsidRDefault="00E43330" w:rsidP="00E43330">
            <w:pPr>
              <w:spacing w:after="160" w:line="278" w:lineRule="auto"/>
              <w:jc w:val="center"/>
              <w:rPr>
                <w:rFonts w:hint="eastAsia"/>
              </w:rPr>
            </w:pPr>
            <w:r w:rsidRPr="00A3471F">
              <w:t>174.0</w:t>
            </w:r>
          </w:p>
        </w:tc>
        <w:tc>
          <w:tcPr>
            <w:tcW w:w="1627" w:type="dxa"/>
            <w:tcBorders>
              <w:top w:val="nil"/>
              <w:left w:val="nil"/>
              <w:bottom w:val="nil"/>
              <w:right w:val="nil"/>
            </w:tcBorders>
            <w:vAlign w:val="center"/>
            <w:hideMark/>
          </w:tcPr>
          <w:p w14:paraId="0D3FE711" w14:textId="77777777" w:rsidR="00E43330" w:rsidRPr="00A3471F" w:rsidRDefault="00E43330" w:rsidP="00E43330">
            <w:pPr>
              <w:spacing w:after="160" w:line="278" w:lineRule="auto"/>
              <w:jc w:val="center"/>
              <w:rPr>
                <w:rFonts w:hint="eastAsia"/>
              </w:rPr>
            </w:pPr>
            <w:r w:rsidRPr="00A3471F">
              <w:t>84</w:t>
            </w:r>
          </w:p>
        </w:tc>
        <w:tc>
          <w:tcPr>
            <w:tcW w:w="2154" w:type="dxa"/>
            <w:tcBorders>
              <w:top w:val="nil"/>
              <w:left w:val="nil"/>
              <w:bottom w:val="nil"/>
              <w:right w:val="nil"/>
            </w:tcBorders>
            <w:vAlign w:val="center"/>
            <w:hideMark/>
          </w:tcPr>
          <w:p w14:paraId="67903DD5"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23A0F93C" w14:textId="1CAEC5D8" w:rsidR="00E43330" w:rsidRPr="00A3471F" w:rsidRDefault="00E43330" w:rsidP="00E43330">
            <w:pPr>
              <w:spacing w:after="160" w:line="278" w:lineRule="auto"/>
              <w:jc w:val="center"/>
              <w:rPr>
                <w:rFonts w:hint="eastAsia"/>
              </w:rPr>
            </w:pPr>
            <w:r w:rsidRPr="00A3471F">
              <w:t>34.9</w:t>
            </w:r>
          </w:p>
        </w:tc>
        <w:tc>
          <w:tcPr>
            <w:tcW w:w="1608" w:type="dxa"/>
            <w:tcBorders>
              <w:top w:val="nil"/>
              <w:left w:val="nil"/>
              <w:bottom w:val="nil"/>
              <w:right w:val="nil"/>
            </w:tcBorders>
            <w:vAlign w:val="center"/>
            <w:hideMark/>
          </w:tcPr>
          <w:p w14:paraId="71863901"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545BCC5" w14:textId="77777777" w:rsidR="00E43330" w:rsidRPr="00A3471F" w:rsidRDefault="00E43330" w:rsidP="00E43330">
            <w:pPr>
              <w:spacing w:after="160" w:line="278" w:lineRule="auto"/>
              <w:jc w:val="center"/>
              <w:rPr>
                <w:rFonts w:hint="eastAsia"/>
              </w:rPr>
            </w:pPr>
            <w:r w:rsidRPr="00A3471F">
              <w:t>0</w:t>
            </w:r>
          </w:p>
        </w:tc>
      </w:tr>
      <w:tr w:rsidR="00E43330" w:rsidRPr="00A3471F" w14:paraId="31FDEE28" w14:textId="77777777" w:rsidTr="00E43330">
        <w:trPr>
          <w:jc w:val="center"/>
        </w:trPr>
        <w:tc>
          <w:tcPr>
            <w:tcW w:w="1490" w:type="dxa"/>
            <w:tcBorders>
              <w:top w:val="nil"/>
              <w:left w:val="nil"/>
              <w:bottom w:val="nil"/>
              <w:right w:val="nil"/>
            </w:tcBorders>
            <w:vAlign w:val="center"/>
            <w:hideMark/>
          </w:tcPr>
          <w:p w14:paraId="67EAFDA8" w14:textId="3DC814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D120A18"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81A226B" w14:textId="77E8A530" w:rsidR="00E43330" w:rsidRPr="00A3471F" w:rsidRDefault="00E43330" w:rsidP="00E43330">
            <w:pPr>
              <w:spacing w:after="160" w:line="278" w:lineRule="auto"/>
              <w:jc w:val="center"/>
              <w:rPr>
                <w:rFonts w:hint="eastAsia"/>
              </w:rPr>
            </w:pPr>
            <w:r w:rsidRPr="00A3471F">
              <w:t>200.7</w:t>
            </w:r>
          </w:p>
        </w:tc>
        <w:tc>
          <w:tcPr>
            <w:tcW w:w="1627" w:type="dxa"/>
            <w:tcBorders>
              <w:top w:val="nil"/>
              <w:left w:val="nil"/>
              <w:bottom w:val="nil"/>
              <w:right w:val="nil"/>
            </w:tcBorders>
            <w:vAlign w:val="center"/>
            <w:hideMark/>
          </w:tcPr>
          <w:p w14:paraId="1DA74BB3" w14:textId="77777777" w:rsidR="00E43330" w:rsidRPr="00A3471F" w:rsidRDefault="00E43330" w:rsidP="00E43330">
            <w:pPr>
              <w:spacing w:after="160" w:line="278" w:lineRule="auto"/>
              <w:jc w:val="center"/>
              <w:rPr>
                <w:rFonts w:hint="eastAsia"/>
              </w:rPr>
            </w:pPr>
            <w:r w:rsidRPr="00A3471F">
              <w:t>104</w:t>
            </w:r>
          </w:p>
        </w:tc>
        <w:tc>
          <w:tcPr>
            <w:tcW w:w="2154" w:type="dxa"/>
            <w:tcBorders>
              <w:top w:val="nil"/>
              <w:left w:val="nil"/>
              <w:bottom w:val="nil"/>
              <w:right w:val="nil"/>
            </w:tcBorders>
            <w:vAlign w:val="center"/>
            <w:hideMark/>
          </w:tcPr>
          <w:p w14:paraId="360FCA00" w14:textId="77777777" w:rsidR="00E43330" w:rsidRPr="00A3471F" w:rsidRDefault="00E43330" w:rsidP="00E43330">
            <w:pPr>
              <w:spacing w:after="160" w:line="278" w:lineRule="auto"/>
              <w:jc w:val="center"/>
              <w:rPr>
                <w:rFonts w:hint="eastAsia"/>
              </w:rPr>
            </w:pPr>
            <w:r w:rsidRPr="00A3471F">
              <w:t>104</w:t>
            </w:r>
          </w:p>
        </w:tc>
        <w:tc>
          <w:tcPr>
            <w:tcW w:w="2341" w:type="dxa"/>
            <w:tcBorders>
              <w:top w:val="nil"/>
              <w:left w:val="nil"/>
              <w:bottom w:val="nil"/>
              <w:right w:val="nil"/>
            </w:tcBorders>
            <w:vAlign w:val="center"/>
            <w:hideMark/>
          </w:tcPr>
          <w:p w14:paraId="16C52FC7" w14:textId="33162BB5" w:rsidR="00E43330" w:rsidRPr="00A3471F" w:rsidRDefault="00E43330" w:rsidP="00E43330">
            <w:pPr>
              <w:spacing w:after="160" w:line="278" w:lineRule="auto"/>
              <w:jc w:val="center"/>
              <w:rPr>
                <w:rFonts w:hint="eastAsia"/>
              </w:rPr>
            </w:pPr>
            <w:r w:rsidRPr="00A3471F">
              <w:t>35.1</w:t>
            </w:r>
          </w:p>
        </w:tc>
        <w:tc>
          <w:tcPr>
            <w:tcW w:w="1608" w:type="dxa"/>
            <w:tcBorders>
              <w:top w:val="nil"/>
              <w:left w:val="nil"/>
              <w:bottom w:val="nil"/>
              <w:right w:val="nil"/>
            </w:tcBorders>
            <w:vAlign w:val="center"/>
            <w:hideMark/>
          </w:tcPr>
          <w:p w14:paraId="25C6AD9A"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51FEAB49" w14:textId="77777777" w:rsidR="00E43330" w:rsidRPr="00A3471F" w:rsidRDefault="00E43330" w:rsidP="00E43330">
            <w:pPr>
              <w:spacing w:after="160" w:line="278" w:lineRule="auto"/>
              <w:jc w:val="center"/>
              <w:rPr>
                <w:rFonts w:hint="eastAsia"/>
              </w:rPr>
            </w:pPr>
            <w:r w:rsidRPr="00A3471F">
              <w:t>0.009</w:t>
            </w:r>
          </w:p>
        </w:tc>
      </w:tr>
      <w:tr w:rsidR="00E43330" w:rsidRPr="00A3471F" w14:paraId="53A3C52E" w14:textId="77777777" w:rsidTr="00E43330">
        <w:trPr>
          <w:jc w:val="center"/>
        </w:trPr>
        <w:tc>
          <w:tcPr>
            <w:tcW w:w="1490" w:type="dxa"/>
            <w:tcBorders>
              <w:top w:val="nil"/>
              <w:left w:val="nil"/>
              <w:bottom w:val="nil"/>
              <w:right w:val="nil"/>
            </w:tcBorders>
            <w:vAlign w:val="center"/>
            <w:hideMark/>
          </w:tcPr>
          <w:p w14:paraId="75A637D0" w14:textId="1968DF0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04B82B1D"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85AB773" w14:textId="74978F99" w:rsidR="00E43330" w:rsidRPr="00A3471F" w:rsidRDefault="00E43330" w:rsidP="00E43330">
            <w:pPr>
              <w:spacing w:after="160" w:line="278" w:lineRule="auto"/>
              <w:jc w:val="center"/>
              <w:rPr>
                <w:rFonts w:hint="eastAsia"/>
              </w:rPr>
            </w:pPr>
            <w:r w:rsidRPr="00A3471F">
              <w:t>135.3</w:t>
            </w:r>
          </w:p>
        </w:tc>
        <w:tc>
          <w:tcPr>
            <w:tcW w:w="1627" w:type="dxa"/>
            <w:tcBorders>
              <w:top w:val="nil"/>
              <w:left w:val="nil"/>
              <w:bottom w:val="nil"/>
              <w:right w:val="nil"/>
            </w:tcBorders>
            <w:vAlign w:val="center"/>
            <w:hideMark/>
          </w:tcPr>
          <w:p w14:paraId="3B3C8E4B"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1D2BB315"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3081EC52" w14:textId="756CE068" w:rsidR="00E43330" w:rsidRPr="00A3471F" w:rsidRDefault="00E43330" w:rsidP="00E43330">
            <w:pPr>
              <w:spacing w:after="160" w:line="278" w:lineRule="auto"/>
              <w:jc w:val="center"/>
              <w:rPr>
                <w:rFonts w:hint="eastAsia"/>
              </w:rPr>
            </w:pPr>
            <w:r w:rsidRPr="00A3471F">
              <w:t>31.1</w:t>
            </w:r>
          </w:p>
        </w:tc>
        <w:tc>
          <w:tcPr>
            <w:tcW w:w="1608" w:type="dxa"/>
            <w:tcBorders>
              <w:top w:val="nil"/>
              <w:left w:val="nil"/>
              <w:bottom w:val="nil"/>
              <w:right w:val="nil"/>
            </w:tcBorders>
            <w:vAlign w:val="center"/>
            <w:hideMark/>
          </w:tcPr>
          <w:p w14:paraId="0353C868"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03BDD40" w14:textId="77777777" w:rsidR="00E43330" w:rsidRPr="00A3471F" w:rsidRDefault="00E43330" w:rsidP="00E43330">
            <w:pPr>
              <w:spacing w:after="160" w:line="278" w:lineRule="auto"/>
              <w:jc w:val="center"/>
              <w:rPr>
                <w:rFonts w:hint="eastAsia"/>
              </w:rPr>
            </w:pPr>
            <w:r w:rsidRPr="00A3471F">
              <w:t>0</w:t>
            </w:r>
          </w:p>
        </w:tc>
      </w:tr>
      <w:tr w:rsidR="00E43330" w:rsidRPr="00A3471F" w14:paraId="2C4BBE7A" w14:textId="77777777" w:rsidTr="00E43330">
        <w:trPr>
          <w:jc w:val="center"/>
        </w:trPr>
        <w:tc>
          <w:tcPr>
            <w:tcW w:w="1490" w:type="dxa"/>
            <w:tcBorders>
              <w:top w:val="nil"/>
              <w:left w:val="nil"/>
              <w:bottom w:val="nil"/>
              <w:right w:val="nil"/>
            </w:tcBorders>
            <w:vAlign w:val="center"/>
            <w:hideMark/>
          </w:tcPr>
          <w:p w14:paraId="4CD059E4" w14:textId="5051CD77"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7015540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7D46307D" w14:textId="6CE9F17C" w:rsidR="00E43330" w:rsidRPr="00A3471F" w:rsidRDefault="00E43330" w:rsidP="00E43330">
            <w:pPr>
              <w:spacing w:after="160" w:line="278" w:lineRule="auto"/>
              <w:jc w:val="center"/>
              <w:rPr>
                <w:rFonts w:hint="eastAsia"/>
              </w:rPr>
            </w:pPr>
            <w:r w:rsidRPr="00A3471F">
              <w:t>176.3</w:t>
            </w:r>
          </w:p>
        </w:tc>
        <w:tc>
          <w:tcPr>
            <w:tcW w:w="1627" w:type="dxa"/>
            <w:tcBorders>
              <w:top w:val="nil"/>
              <w:left w:val="nil"/>
              <w:bottom w:val="nil"/>
              <w:right w:val="nil"/>
            </w:tcBorders>
            <w:vAlign w:val="center"/>
            <w:hideMark/>
          </w:tcPr>
          <w:p w14:paraId="08BF2D6A"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293DF4AE" w14:textId="77777777" w:rsidR="00E43330" w:rsidRPr="00A3471F" w:rsidRDefault="00E43330" w:rsidP="00E43330">
            <w:pPr>
              <w:spacing w:after="160" w:line="278" w:lineRule="auto"/>
              <w:jc w:val="center"/>
              <w:rPr>
                <w:rFonts w:hint="eastAsia"/>
              </w:rPr>
            </w:pPr>
            <w:r w:rsidRPr="00A3471F">
              <w:t>232</w:t>
            </w:r>
          </w:p>
        </w:tc>
        <w:tc>
          <w:tcPr>
            <w:tcW w:w="2341" w:type="dxa"/>
            <w:tcBorders>
              <w:top w:val="nil"/>
              <w:left w:val="nil"/>
              <w:bottom w:val="nil"/>
              <w:right w:val="nil"/>
            </w:tcBorders>
            <w:vAlign w:val="center"/>
            <w:hideMark/>
          </w:tcPr>
          <w:p w14:paraId="48E08164" w14:textId="65E21E0D" w:rsidR="00E43330" w:rsidRPr="00A3471F" w:rsidRDefault="00E43330" w:rsidP="00E43330">
            <w:pPr>
              <w:spacing w:after="160" w:line="278" w:lineRule="auto"/>
              <w:jc w:val="center"/>
              <w:rPr>
                <w:rFonts w:hint="eastAsia"/>
              </w:rPr>
            </w:pPr>
            <w:r w:rsidRPr="00A3471F">
              <w:t>31.4</w:t>
            </w:r>
          </w:p>
        </w:tc>
        <w:tc>
          <w:tcPr>
            <w:tcW w:w="1608" w:type="dxa"/>
            <w:tcBorders>
              <w:top w:val="nil"/>
              <w:left w:val="nil"/>
              <w:bottom w:val="nil"/>
              <w:right w:val="nil"/>
            </w:tcBorders>
            <w:vAlign w:val="center"/>
            <w:hideMark/>
          </w:tcPr>
          <w:p w14:paraId="67D0AC6C"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4B7395EF" w14:textId="77777777" w:rsidR="00E43330" w:rsidRPr="00A3471F" w:rsidRDefault="00E43330" w:rsidP="00E43330">
            <w:pPr>
              <w:spacing w:after="160" w:line="278" w:lineRule="auto"/>
              <w:jc w:val="center"/>
              <w:rPr>
                <w:rFonts w:hint="eastAsia"/>
              </w:rPr>
            </w:pPr>
            <w:r w:rsidRPr="00A3471F">
              <w:t>0.01</w:t>
            </w:r>
          </w:p>
        </w:tc>
      </w:tr>
      <w:tr w:rsidR="00E43330" w:rsidRPr="00A3471F" w14:paraId="0120335F" w14:textId="77777777" w:rsidTr="00E43330">
        <w:trPr>
          <w:jc w:val="center"/>
        </w:trPr>
        <w:tc>
          <w:tcPr>
            <w:tcW w:w="1490" w:type="dxa"/>
            <w:tcBorders>
              <w:top w:val="nil"/>
              <w:left w:val="nil"/>
              <w:bottom w:val="nil"/>
              <w:right w:val="nil"/>
            </w:tcBorders>
            <w:vAlign w:val="center"/>
            <w:hideMark/>
          </w:tcPr>
          <w:p w14:paraId="70D72130" w14:textId="6D880C44"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08212A99"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B6BE24E" w14:textId="2EA7CA3E"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74D5C969"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489CC3BF" w14:textId="77777777" w:rsidR="00E43330" w:rsidRPr="00A3471F" w:rsidRDefault="00E43330" w:rsidP="00E43330">
            <w:pPr>
              <w:spacing w:after="160" w:line="278" w:lineRule="auto"/>
              <w:jc w:val="center"/>
              <w:rPr>
                <w:rFonts w:hint="eastAsia"/>
              </w:rPr>
            </w:pPr>
            <w:r w:rsidRPr="00A3471F">
              <w:t>92</w:t>
            </w:r>
          </w:p>
        </w:tc>
        <w:tc>
          <w:tcPr>
            <w:tcW w:w="2341" w:type="dxa"/>
            <w:tcBorders>
              <w:top w:val="nil"/>
              <w:left w:val="nil"/>
              <w:bottom w:val="nil"/>
              <w:right w:val="nil"/>
            </w:tcBorders>
            <w:vAlign w:val="center"/>
            <w:hideMark/>
          </w:tcPr>
          <w:p w14:paraId="410E40F1" w14:textId="7606671D" w:rsidR="00E43330" w:rsidRPr="00A3471F" w:rsidRDefault="00E43330" w:rsidP="00E43330">
            <w:pPr>
              <w:spacing w:after="160" w:line="278" w:lineRule="auto"/>
              <w:jc w:val="center"/>
              <w:rPr>
                <w:rFonts w:hint="eastAsia"/>
              </w:rPr>
            </w:pPr>
            <w:r w:rsidRPr="00A3471F">
              <w:t>25.3</w:t>
            </w:r>
          </w:p>
        </w:tc>
        <w:tc>
          <w:tcPr>
            <w:tcW w:w="1608" w:type="dxa"/>
            <w:tcBorders>
              <w:top w:val="nil"/>
              <w:left w:val="nil"/>
              <w:bottom w:val="nil"/>
              <w:right w:val="nil"/>
            </w:tcBorders>
            <w:vAlign w:val="center"/>
            <w:hideMark/>
          </w:tcPr>
          <w:p w14:paraId="5ADE2D20"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1875FAB8" w14:textId="77777777" w:rsidR="00E43330" w:rsidRPr="00A3471F" w:rsidRDefault="00E43330" w:rsidP="00E43330">
            <w:pPr>
              <w:spacing w:after="160" w:line="278" w:lineRule="auto"/>
              <w:jc w:val="center"/>
              <w:rPr>
                <w:rFonts w:hint="eastAsia"/>
              </w:rPr>
            </w:pPr>
            <w:r w:rsidRPr="00A3471F">
              <w:t>0</w:t>
            </w:r>
          </w:p>
        </w:tc>
      </w:tr>
      <w:tr w:rsidR="00E43330" w:rsidRPr="00A3471F" w14:paraId="7B3BEB56" w14:textId="77777777" w:rsidTr="00E43330">
        <w:trPr>
          <w:jc w:val="center"/>
        </w:trPr>
        <w:tc>
          <w:tcPr>
            <w:tcW w:w="1490" w:type="dxa"/>
            <w:tcBorders>
              <w:top w:val="nil"/>
              <w:left w:val="nil"/>
              <w:bottom w:val="nil"/>
              <w:right w:val="nil"/>
            </w:tcBorders>
            <w:vAlign w:val="center"/>
            <w:hideMark/>
          </w:tcPr>
          <w:p w14:paraId="4B5F84C6" w14:textId="454A55F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2A7581CA"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900E9DC" w14:textId="6EAEC562" w:rsidR="00E43330" w:rsidRPr="00A3471F" w:rsidRDefault="00E43330" w:rsidP="00E43330">
            <w:pPr>
              <w:spacing w:after="160" w:line="278" w:lineRule="auto"/>
              <w:jc w:val="center"/>
              <w:rPr>
                <w:rFonts w:hint="eastAsia"/>
              </w:rPr>
            </w:pPr>
            <w:r w:rsidRPr="00A3471F">
              <w:t>202.3</w:t>
            </w:r>
          </w:p>
        </w:tc>
        <w:tc>
          <w:tcPr>
            <w:tcW w:w="1627" w:type="dxa"/>
            <w:tcBorders>
              <w:top w:val="nil"/>
              <w:left w:val="nil"/>
              <w:bottom w:val="nil"/>
              <w:right w:val="nil"/>
            </w:tcBorders>
            <w:vAlign w:val="center"/>
            <w:hideMark/>
          </w:tcPr>
          <w:p w14:paraId="3318A811"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53F4537D"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5F33CEE8" w14:textId="41D73890" w:rsidR="00E43330" w:rsidRPr="00A3471F" w:rsidRDefault="00E43330" w:rsidP="00E43330">
            <w:pPr>
              <w:spacing w:after="160" w:line="278" w:lineRule="auto"/>
              <w:jc w:val="center"/>
              <w:rPr>
                <w:rFonts w:hint="eastAsia"/>
              </w:rPr>
            </w:pPr>
            <w:r w:rsidRPr="00A3471F">
              <w:t>35.5</w:t>
            </w:r>
          </w:p>
        </w:tc>
        <w:tc>
          <w:tcPr>
            <w:tcW w:w="1608" w:type="dxa"/>
            <w:tcBorders>
              <w:top w:val="nil"/>
              <w:left w:val="nil"/>
              <w:bottom w:val="nil"/>
              <w:right w:val="nil"/>
            </w:tcBorders>
            <w:vAlign w:val="center"/>
            <w:hideMark/>
          </w:tcPr>
          <w:p w14:paraId="619574B8"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3DAB99E6" w14:textId="77777777" w:rsidR="00E43330" w:rsidRPr="00A3471F" w:rsidRDefault="00E43330" w:rsidP="00E43330">
            <w:pPr>
              <w:spacing w:after="160" w:line="278" w:lineRule="auto"/>
              <w:jc w:val="center"/>
              <w:rPr>
                <w:rFonts w:hint="eastAsia"/>
              </w:rPr>
            </w:pPr>
            <w:r w:rsidRPr="00A3471F">
              <w:t>0</w:t>
            </w:r>
          </w:p>
        </w:tc>
      </w:tr>
      <w:tr w:rsidR="00E43330" w:rsidRPr="00A3471F" w14:paraId="175C7FCE" w14:textId="77777777" w:rsidTr="00E43330">
        <w:trPr>
          <w:jc w:val="center"/>
        </w:trPr>
        <w:tc>
          <w:tcPr>
            <w:tcW w:w="1490" w:type="dxa"/>
            <w:tcBorders>
              <w:top w:val="nil"/>
              <w:left w:val="nil"/>
              <w:bottom w:val="nil"/>
              <w:right w:val="nil"/>
            </w:tcBorders>
            <w:vAlign w:val="center"/>
            <w:hideMark/>
          </w:tcPr>
          <w:p w14:paraId="44C039D4" w14:textId="2D5B8D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1D774FF6"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054350F6" w14:textId="78A1BECE" w:rsidR="00E43330" w:rsidRPr="00A3471F" w:rsidRDefault="00E43330" w:rsidP="00E43330">
            <w:pPr>
              <w:spacing w:after="160" w:line="278" w:lineRule="auto"/>
              <w:jc w:val="center"/>
              <w:rPr>
                <w:rFonts w:hint="eastAsia"/>
              </w:rPr>
            </w:pPr>
            <w:r w:rsidRPr="00A3471F">
              <w:t>238.3</w:t>
            </w:r>
          </w:p>
        </w:tc>
        <w:tc>
          <w:tcPr>
            <w:tcW w:w="1627" w:type="dxa"/>
            <w:tcBorders>
              <w:top w:val="nil"/>
              <w:left w:val="nil"/>
              <w:bottom w:val="nil"/>
              <w:right w:val="nil"/>
            </w:tcBorders>
            <w:vAlign w:val="center"/>
            <w:hideMark/>
          </w:tcPr>
          <w:p w14:paraId="02859083" w14:textId="77777777" w:rsidR="00E43330" w:rsidRPr="00A3471F" w:rsidRDefault="00E43330" w:rsidP="00E43330">
            <w:pPr>
              <w:spacing w:after="160" w:line="278" w:lineRule="auto"/>
              <w:jc w:val="center"/>
              <w:rPr>
                <w:rFonts w:hint="eastAsia"/>
              </w:rPr>
            </w:pPr>
            <w:r w:rsidRPr="00A3471F">
              <w:t>24</w:t>
            </w:r>
          </w:p>
        </w:tc>
        <w:tc>
          <w:tcPr>
            <w:tcW w:w="2154" w:type="dxa"/>
            <w:tcBorders>
              <w:top w:val="nil"/>
              <w:left w:val="nil"/>
              <w:bottom w:val="nil"/>
              <w:right w:val="nil"/>
            </w:tcBorders>
            <w:vAlign w:val="center"/>
            <w:hideMark/>
          </w:tcPr>
          <w:p w14:paraId="5905AC55"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49B1224E" w14:textId="7021E483" w:rsidR="00E43330" w:rsidRPr="00A3471F" w:rsidRDefault="00E43330" w:rsidP="00E43330">
            <w:pPr>
              <w:spacing w:after="160" w:line="278" w:lineRule="auto"/>
              <w:jc w:val="center"/>
              <w:rPr>
                <w:rFonts w:hint="eastAsia"/>
              </w:rPr>
            </w:pPr>
            <w:r w:rsidRPr="00A3471F">
              <w:t>43.4</w:t>
            </w:r>
          </w:p>
        </w:tc>
        <w:tc>
          <w:tcPr>
            <w:tcW w:w="1608" w:type="dxa"/>
            <w:tcBorders>
              <w:top w:val="nil"/>
              <w:left w:val="nil"/>
              <w:bottom w:val="nil"/>
              <w:right w:val="nil"/>
            </w:tcBorders>
            <w:vAlign w:val="center"/>
            <w:hideMark/>
          </w:tcPr>
          <w:p w14:paraId="2B7DEA9F"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189E98E6" w14:textId="77777777" w:rsidR="00E43330" w:rsidRPr="00A3471F" w:rsidRDefault="00E43330" w:rsidP="00E43330">
            <w:pPr>
              <w:spacing w:after="160" w:line="278" w:lineRule="auto"/>
              <w:jc w:val="center"/>
              <w:rPr>
                <w:rFonts w:hint="eastAsia"/>
              </w:rPr>
            </w:pPr>
            <w:r w:rsidRPr="00A3471F">
              <w:t>0</w:t>
            </w:r>
          </w:p>
        </w:tc>
      </w:tr>
      <w:tr w:rsidR="00E43330" w:rsidRPr="00A3471F" w14:paraId="10B0864A" w14:textId="77777777" w:rsidTr="00E43330">
        <w:trPr>
          <w:jc w:val="center"/>
        </w:trPr>
        <w:tc>
          <w:tcPr>
            <w:tcW w:w="1490" w:type="dxa"/>
            <w:tcBorders>
              <w:top w:val="nil"/>
              <w:left w:val="nil"/>
              <w:bottom w:val="nil"/>
              <w:right w:val="nil"/>
            </w:tcBorders>
            <w:vAlign w:val="center"/>
            <w:hideMark/>
          </w:tcPr>
          <w:p w14:paraId="529FC9EB" w14:textId="7F0BF729"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57120C2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6A69B89E" w14:textId="5F486335" w:rsidR="00E43330" w:rsidRPr="00A3471F" w:rsidRDefault="00E43330" w:rsidP="00E43330">
            <w:pPr>
              <w:spacing w:after="160" w:line="278" w:lineRule="auto"/>
              <w:jc w:val="center"/>
              <w:rPr>
                <w:rFonts w:hint="eastAsia"/>
              </w:rPr>
            </w:pPr>
            <w:r w:rsidRPr="00A3471F">
              <w:t>136.3</w:t>
            </w:r>
          </w:p>
        </w:tc>
        <w:tc>
          <w:tcPr>
            <w:tcW w:w="1627" w:type="dxa"/>
            <w:tcBorders>
              <w:top w:val="nil"/>
              <w:left w:val="nil"/>
              <w:bottom w:val="nil"/>
              <w:right w:val="nil"/>
            </w:tcBorders>
            <w:vAlign w:val="center"/>
            <w:hideMark/>
          </w:tcPr>
          <w:p w14:paraId="74DC6DEC" w14:textId="77777777" w:rsidR="00E43330" w:rsidRPr="00A3471F" w:rsidRDefault="00E43330" w:rsidP="00E43330">
            <w:pPr>
              <w:spacing w:after="160" w:line="278" w:lineRule="auto"/>
              <w:jc w:val="center"/>
              <w:rPr>
                <w:rFonts w:hint="eastAsia"/>
              </w:rPr>
            </w:pPr>
            <w:r w:rsidRPr="00A3471F">
              <w:t>156</w:t>
            </w:r>
          </w:p>
        </w:tc>
        <w:tc>
          <w:tcPr>
            <w:tcW w:w="2154" w:type="dxa"/>
            <w:tcBorders>
              <w:top w:val="nil"/>
              <w:left w:val="nil"/>
              <w:bottom w:val="nil"/>
              <w:right w:val="nil"/>
            </w:tcBorders>
            <w:vAlign w:val="center"/>
            <w:hideMark/>
          </w:tcPr>
          <w:p w14:paraId="4771DF7C" w14:textId="77777777" w:rsidR="00E43330" w:rsidRPr="00A3471F" w:rsidRDefault="00E43330" w:rsidP="00E43330">
            <w:pPr>
              <w:spacing w:after="160" w:line="278" w:lineRule="auto"/>
              <w:jc w:val="center"/>
              <w:rPr>
                <w:rFonts w:hint="eastAsia"/>
              </w:rPr>
            </w:pPr>
            <w:r w:rsidRPr="00A3471F">
              <w:t>152</w:t>
            </w:r>
          </w:p>
        </w:tc>
        <w:tc>
          <w:tcPr>
            <w:tcW w:w="2341" w:type="dxa"/>
            <w:tcBorders>
              <w:top w:val="nil"/>
              <w:left w:val="nil"/>
              <w:bottom w:val="nil"/>
              <w:right w:val="nil"/>
            </w:tcBorders>
            <w:vAlign w:val="center"/>
            <w:hideMark/>
          </w:tcPr>
          <w:p w14:paraId="76976F7C" w14:textId="7712DE90" w:rsidR="00E43330" w:rsidRPr="00A3471F" w:rsidRDefault="00E43330" w:rsidP="00E43330">
            <w:pPr>
              <w:spacing w:after="160" w:line="278" w:lineRule="auto"/>
              <w:jc w:val="center"/>
              <w:rPr>
                <w:rFonts w:hint="eastAsia"/>
              </w:rPr>
            </w:pPr>
            <w:r w:rsidRPr="00A3471F">
              <w:t>31.2</w:t>
            </w:r>
          </w:p>
        </w:tc>
        <w:tc>
          <w:tcPr>
            <w:tcW w:w="1608" w:type="dxa"/>
            <w:tcBorders>
              <w:top w:val="nil"/>
              <w:left w:val="nil"/>
              <w:bottom w:val="nil"/>
              <w:right w:val="nil"/>
            </w:tcBorders>
            <w:vAlign w:val="center"/>
            <w:hideMark/>
          </w:tcPr>
          <w:p w14:paraId="2A9CE747"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606152C0" w14:textId="77777777" w:rsidR="00E43330" w:rsidRPr="00A3471F" w:rsidRDefault="00E43330" w:rsidP="00E43330">
            <w:pPr>
              <w:spacing w:after="160" w:line="278" w:lineRule="auto"/>
              <w:jc w:val="center"/>
              <w:rPr>
                <w:rFonts w:hint="eastAsia"/>
              </w:rPr>
            </w:pPr>
            <w:r w:rsidRPr="00A3471F">
              <w:t>0</w:t>
            </w:r>
          </w:p>
        </w:tc>
      </w:tr>
      <w:tr w:rsidR="00E43330" w:rsidRPr="00A3471F" w14:paraId="128A5570" w14:textId="77777777" w:rsidTr="00E43330">
        <w:trPr>
          <w:jc w:val="center"/>
        </w:trPr>
        <w:tc>
          <w:tcPr>
            <w:tcW w:w="1490" w:type="dxa"/>
            <w:tcBorders>
              <w:top w:val="nil"/>
              <w:left w:val="nil"/>
              <w:bottom w:val="single" w:sz="4" w:space="0" w:color="auto"/>
              <w:right w:val="nil"/>
            </w:tcBorders>
            <w:vAlign w:val="center"/>
            <w:hideMark/>
          </w:tcPr>
          <w:p w14:paraId="5F1C85FE" w14:textId="27AD4BF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single" w:sz="4" w:space="0" w:color="auto"/>
              <w:right w:val="nil"/>
            </w:tcBorders>
            <w:vAlign w:val="center"/>
            <w:hideMark/>
          </w:tcPr>
          <w:p w14:paraId="644D5B8E"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single" w:sz="4" w:space="0" w:color="auto"/>
              <w:right w:val="nil"/>
            </w:tcBorders>
            <w:vAlign w:val="center"/>
            <w:hideMark/>
          </w:tcPr>
          <w:p w14:paraId="06BE4136" w14:textId="29F13340" w:rsidR="00E43330" w:rsidRPr="00A3471F" w:rsidRDefault="00E43330" w:rsidP="00E43330">
            <w:pPr>
              <w:spacing w:after="160" w:line="278" w:lineRule="auto"/>
              <w:jc w:val="center"/>
              <w:rPr>
                <w:rFonts w:hint="eastAsia"/>
              </w:rPr>
            </w:pPr>
            <w:r w:rsidRPr="00A3471F">
              <w:t>205.0</w:t>
            </w:r>
          </w:p>
        </w:tc>
        <w:tc>
          <w:tcPr>
            <w:tcW w:w="1627" w:type="dxa"/>
            <w:tcBorders>
              <w:top w:val="nil"/>
              <w:left w:val="nil"/>
              <w:bottom w:val="single" w:sz="4" w:space="0" w:color="auto"/>
              <w:right w:val="nil"/>
            </w:tcBorders>
            <w:vAlign w:val="center"/>
            <w:hideMark/>
          </w:tcPr>
          <w:p w14:paraId="4BD87A4D"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single" w:sz="4" w:space="0" w:color="auto"/>
              <w:right w:val="nil"/>
            </w:tcBorders>
            <w:vAlign w:val="center"/>
            <w:hideMark/>
          </w:tcPr>
          <w:p w14:paraId="4AD8B2F7"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single" w:sz="4" w:space="0" w:color="auto"/>
              <w:right w:val="nil"/>
            </w:tcBorders>
            <w:vAlign w:val="center"/>
            <w:hideMark/>
          </w:tcPr>
          <w:p w14:paraId="76568325" w14:textId="2547D852" w:rsidR="00E43330" w:rsidRPr="00A3471F" w:rsidRDefault="00E43330" w:rsidP="00E43330">
            <w:pPr>
              <w:spacing w:after="160" w:line="278" w:lineRule="auto"/>
              <w:jc w:val="center"/>
              <w:rPr>
                <w:rFonts w:hint="eastAsia"/>
              </w:rPr>
            </w:pPr>
            <w:r w:rsidRPr="00A3471F">
              <w:t>32.3</w:t>
            </w:r>
          </w:p>
        </w:tc>
        <w:tc>
          <w:tcPr>
            <w:tcW w:w="1608" w:type="dxa"/>
            <w:tcBorders>
              <w:top w:val="nil"/>
              <w:left w:val="nil"/>
              <w:bottom w:val="single" w:sz="4" w:space="0" w:color="auto"/>
              <w:right w:val="nil"/>
            </w:tcBorders>
            <w:vAlign w:val="center"/>
            <w:hideMark/>
          </w:tcPr>
          <w:p w14:paraId="6FF22557" w14:textId="77777777" w:rsidR="00E43330" w:rsidRPr="00A3471F" w:rsidRDefault="00E43330" w:rsidP="00E43330">
            <w:pPr>
              <w:spacing w:after="160" w:line="278" w:lineRule="auto"/>
              <w:jc w:val="center"/>
              <w:rPr>
                <w:rFonts w:hint="eastAsia"/>
              </w:rPr>
            </w:pPr>
            <w:r w:rsidRPr="00A3471F">
              <w:t>13</w:t>
            </w:r>
          </w:p>
        </w:tc>
        <w:tc>
          <w:tcPr>
            <w:tcW w:w="1648" w:type="dxa"/>
            <w:tcBorders>
              <w:top w:val="nil"/>
              <w:left w:val="nil"/>
              <w:bottom w:val="single" w:sz="4" w:space="0" w:color="auto"/>
              <w:right w:val="nil"/>
            </w:tcBorders>
            <w:vAlign w:val="center"/>
            <w:hideMark/>
          </w:tcPr>
          <w:p w14:paraId="378F6109" w14:textId="77777777" w:rsidR="00E43330" w:rsidRPr="00A3471F" w:rsidRDefault="00E43330" w:rsidP="00E43330">
            <w:pPr>
              <w:spacing w:after="160" w:line="278" w:lineRule="auto"/>
              <w:jc w:val="center"/>
              <w:rPr>
                <w:rFonts w:hint="eastAsia"/>
              </w:rPr>
            </w:pPr>
            <w:r w:rsidRPr="00A3471F">
              <w:t>0.019</w:t>
            </w:r>
          </w:p>
        </w:tc>
      </w:tr>
    </w:tbl>
    <w:p w14:paraId="5FFC61E2" w14:textId="77777777" w:rsidR="00A3471F" w:rsidRPr="00A3471F" w:rsidRDefault="00A3471F" w:rsidP="00A3471F">
      <w:pPr>
        <w:rPr>
          <w:rFonts w:hint="eastAsia"/>
        </w:rPr>
      </w:pPr>
      <w:r w:rsidRPr="00A3471F">
        <w:rPr>
          <w:rFonts w:hint="eastAsia"/>
        </w:rPr>
        <w:t xml:space="preserve"> </w:t>
      </w:r>
    </w:p>
    <w:p w14:paraId="5ED6D9F8" w14:textId="77777777" w:rsidR="00A3471F" w:rsidRDefault="00A3471F" w:rsidP="00A3471F">
      <w:pPr>
        <w:rPr>
          <w:rFonts w:hint="eastAsia"/>
        </w:rPr>
      </w:pPr>
    </w:p>
    <w:p w14:paraId="2E460745" w14:textId="77777777" w:rsidR="005B064C" w:rsidRDefault="005B064C" w:rsidP="00A3471F">
      <w:pPr>
        <w:rPr>
          <w:rFonts w:hint="eastAsia"/>
        </w:rPr>
      </w:pPr>
    </w:p>
    <w:p w14:paraId="25A5FC29" w14:textId="774F6076" w:rsidR="005B064C" w:rsidRPr="005B064C" w:rsidRDefault="005B064C" w:rsidP="00A3471F">
      <w:pPr>
        <w:rPr>
          <w:rFonts w:hint="eastAsia"/>
        </w:rPr>
      </w:pPr>
      <w:r w:rsidRPr="00A3471F">
        <w:rPr>
          <w:b/>
          <w:bCs/>
        </w:rPr>
        <w:lastRenderedPageBreak/>
        <w:t>Table S</w:t>
      </w:r>
      <w:r>
        <w:rPr>
          <w:rFonts w:hint="eastAsia"/>
          <w:b/>
          <w:bCs/>
        </w:rPr>
        <w:t>3</w:t>
      </w:r>
      <w:r w:rsidRPr="00A3471F">
        <w:t xml:space="preserve"> | </w:t>
      </w:r>
      <w:r w:rsidRPr="005B064C">
        <w:rPr>
          <w:rFonts w:hint="eastAsia"/>
        </w:rPr>
        <w:t>Transcriptome information</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9"/>
        <w:gridCol w:w="1664"/>
        <w:gridCol w:w="1710"/>
        <w:gridCol w:w="1677"/>
        <w:gridCol w:w="2263"/>
        <w:gridCol w:w="1616"/>
        <w:gridCol w:w="1738"/>
        <w:gridCol w:w="1671"/>
      </w:tblGrid>
      <w:tr w:rsidR="005B064C" w14:paraId="4BD05099" w14:textId="77777777" w:rsidTr="005B064C">
        <w:tc>
          <w:tcPr>
            <w:tcW w:w="1743" w:type="dxa"/>
            <w:tcBorders>
              <w:bottom w:val="single" w:sz="6" w:space="0" w:color="auto"/>
            </w:tcBorders>
            <w:vAlign w:val="center"/>
          </w:tcPr>
          <w:p w14:paraId="282A396A" w14:textId="1126D7C5" w:rsidR="005B064C" w:rsidRDefault="005B064C" w:rsidP="005B064C">
            <w:pPr>
              <w:jc w:val="center"/>
              <w:rPr>
                <w:rFonts w:hint="eastAsia"/>
              </w:rPr>
            </w:pPr>
            <w:r>
              <w:rPr>
                <w:rFonts w:ascii="等线" w:eastAsia="等线" w:hAnsi="等线" w:hint="eastAsia"/>
                <w:color w:val="000000"/>
                <w:szCs w:val="22"/>
              </w:rPr>
              <w:t>sample</w:t>
            </w:r>
          </w:p>
        </w:tc>
        <w:tc>
          <w:tcPr>
            <w:tcW w:w="1743" w:type="dxa"/>
            <w:tcBorders>
              <w:bottom w:val="single" w:sz="6" w:space="0" w:color="auto"/>
            </w:tcBorders>
            <w:vAlign w:val="center"/>
          </w:tcPr>
          <w:p w14:paraId="76E94D74" w14:textId="3D97C20D" w:rsidR="005B064C" w:rsidRDefault="005B064C" w:rsidP="005B064C">
            <w:pPr>
              <w:jc w:val="center"/>
              <w:rPr>
                <w:rFonts w:hint="eastAsia"/>
              </w:rPr>
            </w:pPr>
            <w:proofErr w:type="spellStart"/>
            <w:r>
              <w:rPr>
                <w:rFonts w:ascii="等线" w:eastAsia="等线" w:hAnsi="等线" w:hint="eastAsia"/>
                <w:color w:val="000000"/>
                <w:szCs w:val="22"/>
              </w:rPr>
              <w:t>raw_reads</w:t>
            </w:r>
            <w:proofErr w:type="spellEnd"/>
            <w:r>
              <w:rPr>
                <w:rFonts w:ascii="等线" w:eastAsia="等线" w:hAnsi="等线" w:hint="eastAsia"/>
                <w:color w:val="000000"/>
                <w:szCs w:val="22"/>
              </w:rPr>
              <w:t>(M)</w:t>
            </w:r>
          </w:p>
        </w:tc>
        <w:tc>
          <w:tcPr>
            <w:tcW w:w="1743" w:type="dxa"/>
            <w:tcBorders>
              <w:bottom w:val="single" w:sz="6" w:space="0" w:color="auto"/>
            </w:tcBorders>
            <w:vAlign w:val="center"/>
          </w:tcPr>
          <w:p w14:paraId="6F4D52F3" w14:textId="74F7168C" w:rsidR="005B064C" w:rsidRDefault="005B064C" w:rsidP="005B064C">
            <w:pPr>
              <w:jc w:val="center"/>
              <w:rPr>
                <w:rFonts w:hint="eastAsia"/>
              </w:rPr>
            </w:pPr>
            <w:proofErr w:type="spellStart"/>
            <w:r>
              <w:rPr>
                <w:rFonts w:ascii="等线" w:eastAsia="等线" w:hAnsi="等线" w:hint="eastAsia"/>
                <w:color w:val="000000"/>
                <w:szCs w:val="22"/>
              </w:rPr>
              <w:t>clean_reads</w:t>
            </w:r>
            <w:proofErr w:type="spellEnd"/>
            <w:r>
              <w:rPr>
                <w:rFonts w:ascii="等线" w:eastAsia="等线" w:hAnsi="等线" w:hint="eastAsia"/>
                <w:color w:val="000000"/>
                <w:szCs w:val="22"/>
              </w:rPr>
              <w:t>(M)</w:t>
            </w:r>
          </w:p>
        </w:tc>
        <w:tc>
          <w:tcPr>
            <w:tcW w:w="1743" w:type="dxa"/>
            <w:tcBorders>
              <w:bottom w:val="single" w:sz="6" w:space="0" w:color="auto"/>
            </w:tcBorders>
            <w:vAlign w:val="center"/>
          </w:tcPr>
          <w:p w14:paraId="04741F34" w14:textId="3F05D2C5" w:rsidR="005B064C" w:rsidRDefault="005B064C" w:rsidP="005B064C">
            <w:pPr>
              <w:jc w:val="center"/>
              <w:rPr>
                <w:rFonts w:hint="eastAsia"/>
              </w:rPr>
            </w:pPr>
            <w:proofErr w:type="spellStart"/>
            <w:r>
              <w:rPr>
                <w:rFonts w:ascii="等线" w:eastAsia="等线" w:hAnsi="等线" w:hint="eastAsia"/>
                <w:color w:val="000000"/>
                <w:szCs w:val="22"/>
              </w:rPr>
              <w:t>mapping_rate</w:t>
            </w:r>
            <w:proofErr w:type="spellEnd"/>
          </w:p>
        </w:tc>
        <w:tc>
          <w:tcPr>
            <w:tcW w:w="1744" w:type="dxa"/>
            <w:tcBorders>
              <w:bottom w:val="single" w:sz="6" w:space="0" w:color="auto"/>
            </w:tcBorders>
            <w:vAlign w:val="center"/>
          </w:tcPr>
          <w:p w14:paraId="75DDC928" w14:textId="5D73B757" w:rsidR="005B064C" w:rsidRDefault="005B064C" w:rsidP="005B064C">
            <w:pPr>
              <w:jc w:val="center"/>
              <w:rPr>
                <w:rFonts w:hint="eastAsia"/>
              </w:rPr>
            </w:pPr>
            <w:proofErr w:type="spellStart"/>
            <w:r>
              <w:rPr>
                <w:rFonts w:ascii="等线" w:eastAsia="等线" w:hAnsi="等线" w:hint="eastAsia"/>
                <w:color w:val="000000"/>
                <w:szCs w:val="22"/>
              </w:rPr>
              <w:t>unique_mapping_rate</w:t>
            </w:r>
            <w:proofErr w:type="spellEnd"/>
          </w:p>
        </w:tc>
        <w:tc>
          <w:tcPr>
            <w:tcW w:w="1744" w:type="dxa"/>
            <w:tcBorders>
              <w:bottom w:val="single" w:sz="6" w:space="0" w:color="auto"/>
            </w:tcBorders>
            <w:vAlign w:val="center"/>
          </w:tcPr>
          <w:p w14:paraId="587AF75F" w14:textId="3B4D7466" w:rsidR="005B064C" w:rsidRDefault="005B064C" w:rsidP="005B064C">
            <w:pPr>
              <w:jc w:val="center"/>
              <w:rPr>
                <w:rFonts w:hint="eastAsia"/>
              </w:rPr>
            </w:pPr>
            <w:proofErr w:type="spellStart"/>
            <w:r>
              <w:rPr>
                <w:rFonts w:ascii="等线" w:eastAsia="等线" w:hAnsi="等线" w:hint="eastAsia"/>
                <w:color w:val="000000"/>
                <w:szCs w:val="22"/>
              </w:rPr>
              <w:t>GC_content</w:t>
            </w:r>
            <w:proofErr w:type="spellEnd"/>
          </w:p>
        </w:tc>
        <w:tc>
          <w:tcPr>
            <w:tcW w:w="1744" w:type="dxa"/>
            <w:tcBorders>
              <w:bottom w:val="single" w:sz="6" w:space="0" w:color="auto"/>
            </w:tcBorders>
            <w:vAlign w:val="center"/>
          </w:tcPr>
          <w:p w14:paraId="0070CA76" w14:textId="25774732" w:rsidR="005B064C" w:rsidRDefault="005B064C" w:rsidP="005B064C">
            <w:pPr>
              <w:jc w:val="center"/>
              <w:rPr>
                <w:rFonts w:hint="eastAsia"/>
              </w:rPr>
            </w:pPr>
            <w:proofErr w:type="spellStart"/>
            <w:r>
              <w:rPr>
                <w:rFonts w:ascii="等线" w:eastAsia="等线" w:hAnsi="等线" w:hint="eastAsia"/>
                <w:color w:val="000000"/>
                <w:szCs w:val="22"/>
              </w:rPr>
              <w:t>duplication_rate</w:t>
            </w:r>
            <w:proofErr w:type="spellEnd"/>
          </w:p>
        </w:tc>
        <w:tc>
          <w:tcPr>
            <w:tcW w:w="1744" w:type="dxa"/>
            <w:tcBorders>
              <w:bottom w:val="single" w:sz="6" w:space="0" w:color="auto"/>
            </w:tcBorders>
            <w:vAlign w:val="center"/>
          </w:tcPr>
          <w:p w14:paraId="0213C745" w14:textId="6BF31058" w:rsidR="005B064C" w:rsidRDefault="005B064C" w:rsidP="005B064C">
            <w:pPr>
              <w:jc w:val="center"/>
              <w:rPr>
                <w:rFonts w:hint="eastAsia"/>
              </w:rPr>
            </w:pPr>
            <w:proofErr w:type="spellStart"/>
            <w:r>
              <w:rPr>
                <w:rFonts w:ascii="等线" w:eastAsia="等线" w:hAnsi="等线" w:hint="eastAsia"/>
                <w:color w:val="000000"/>
                <w:szCs w:val="22"/>
              </w:rPr>
              <w:t>assigned_rate</w:t>
            </w:r>
            <w:proofErr w:type="spellEnd"/>
          </w:p>
        </w:tc>
      </w:tr>
      <w:tr w:rsidR="005B064C" w14:paraId="6CA02B34" w14:textId="77777777" w:rsidTr="005B064C">
        <w:tc>
          <w:tcPr>
            <w:tcW w:w="1743" w:type="dxa"/>
            <w:tcBorders>
              <w:top w:val="single" w:sz="6" w:space="0" w:color="auto"/>
              <w:bottom w:val="nil"/>
            </w:tcBorders>
            <w:vAlign w:val="center"/>
          </w:tcPr>
          <w:p w14:paraId="11B0DB35" w14:textId="66C6EF3C" w:rsidR="005B064C" w:rsidRDefault="005B064C" w:rsidP="005B064C">
            <w:pPr>
              <w:jc w:val="center"/>
              <w:rPr>
                <w:rFonts w:hint="eastAsia"/>
              </w:rPr>
            </w:pPr>
            <w:r>
              <w:rPr>
                <w:rFonts w:ascii="等线" w:eastAsia="等线" w:hAnsi="等线" w:hint="eastAsia"/>
                <w:color w:val="000000"/>
                <w:szCs w:val="22"/>
              </w:rPr>
              <w:t>2012_1</w:t>
            </w:r>
          </w:p>
        </w:tc>
        <w:tc>
          <w:tcPr>
            <w:tcW w:w="1743" w:type="dxa"/>
            <w:tcBorders>
              <w:top w:val="single" w:sz="6" w:space="0" w:color="auto"/>
              <w:bottom w:val="nil"/>
            </w:tcBorders>
            <w:vAlign w:val="center"/>
          </w:tcPr>
          <w:p w14:paraId="48D62E69" w14:textId="45C93E86" w:rsidR="005B064C" w:rsidRDefault="005B064C" w:rsidP="005B064C">
            <w:pPr>
              <w:jc w:val="center"/>
              <w:rPr>
                <w:rFonts w:hint="eastAsia"/>
              </w:rPr>
            </w:pPr>
            <w:r>
              <w:rPr>
                <w:rFonts w:ascii="等线" w:eastAsia="等线" w:hAnsi="等线" w:hint="eastAsia"/>
                <w:color w:val="000000"/>
                <w:szCs w:val="22"/>
              </w:rPr>
              <w:t>21.86</w:t>
            </w:r>
          </w:p>
        </w:tc>
        <w:tc>
          <w:tcPr>
            <w:tcW w:w="1743" w:type="dxa"/>
            <w:tcBorders>
              <w:top w:val="single" w:sz="6" w:space="0" w:color="auto"/>
              <w:bottom w:val="nil"/>
            </w:tcBorders>
            <w:vAlign w:val="center"/>
          </w:tcPr>
          <w:p w14:paraId="5BBF47C9" w14:textId="54706F46" w:rsidR="005B064C" w:rsidRDefault="005B064C" w:rsidP="005B064C">
            <w:pPr>
              <w:jc w:val="center"/>
              <w:rPr>
                <w:rFonts w:hint="eastAsia"/>
              </w:rPr>
            </w:pPr>
            <w:r>
              <w:rPr>
                <w:rFonts w:ascii="等线" w:eastAsia="等线" w:hAnsi="等线" w:hint="eastAsia"/>
                <w:color w:val="000000"/>
                <w:szCs w:val="22"/>
              </w:rPr>
              <w:t>19.20</w:t>
            </w:r>
          </w:p>
        </w:tc>
        <w:tc>
          <w:tcPr>
            <w:tcW w:w="1743" w:type="dxa"/>
            <w:tcBorders>
              <w:top w:val="single" w:sz="6" w:space="0" w:color="auto"/>
              <w:bottom w:val="nil"/>
            </w:tcBorders>
            <w:vAlign w:val="center"/>
          </w:tcPr>
          <w:p w14:paraId="5431DB76" w14:textId="7869AD0A"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17BD17DC" w14:textId="092045F5"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4C490C2B" w14:textId="36287C14" w:rsidR="005B064C" w:rsidRDefault="005B064C" w:rsidP="005B064C">
            <w:pPr>
              <w:jc w:val="center"/>
              <w:rPr>
                <w:rFonts w:hint="eastAsia"/>
              </w:rPr>
            </w:pPr>
            <w:r>
              <w:rPr>
                <w:rFonts w:ascii="等线" w:eastAsia="等线" w:hAnsi="等线" w:hint="eastAsia"/>
                <w:color w:val="000000"/>
                <w:szCs w:val="22"/>
              </w:rPr>
              <w:t>53.00</w:t>
            </w:r>
          </w:p>
        </w:tc>
        <w:tc>
          <w:tcPr>
            <w:tcW w:w="1744" w:type="dxa"/>
            <w:tcBorders>
              <w:top w:val="single" w:sz="6" w:space="0" w:color="auto"/>
              <w:bottom w:val="nil"/>
            </w:tcBorders>
            <w:vAlign w:val="center"/>
          </w:tcPr>
          <w:p w14:paraId="29649EC5" w14:textId="4A2CEE52" w:rsidR="005B064C" w:rsidRDefault="005B064C" w:rsidP="005B064C">
            <w:pPr>
              <w:jc w:val="center"/>
              <w:rPr>
                <w:rFonts w:hint="eastAsia"/>
              </w:rPr>
            </w:pPr>
            <w:r>
              <w:rPr>
                <w:rFonts w:ascii="等线" w:eastAsia="等线" w:hAnsi="等线" w:hint="eastAsia"/>
                <w:color w:val="000000"/>
                <w:szCs w:val="22"/>
              </w:rPr>
              <w:t>57.56</w:t>
            </w:r>
          </w:p>
        </w:tc>
        <w:tc>
          <w:tcPr>
            <w:tcW w:w="1744" w:type="dxa"/>
            <w:tcBorders>
              <w:top w:val="single" w:sz="6" w:space="0" w:color="auto"/>
              <w:bottom w:val="nil"/>
            </w:tcBorders>
            <w:vAlign w:val="center"/>
          </w:tcPr>
          <w:p w14:paraId="142BBA8B" w14:textId="38BF9E93" w:rsidR="005B064C" w:rsidRDefault="005B064C" w:rsidP="005B064C">
            <w:pPr>
              <w:jc w:val="center"/>
              <w:rPr>
                <w:rFonts w:hint="eastAsia"/>
              </w:rPr>
            </w:pPr>
            <w:r>
              <w:rPr>
                <w:rFonts w:ascii="等线" w:eastAsia="等线" w:hAnsi="等线" w:hint="eastAsia"/>
                <w:color w:val="000000"/>
                <w:szCs w:val="22"/>
              </w:rPr>
              <w:t>79.03</w:t>
            </w:r>
          </w:p>
        </w:tc>
      </w:tr>
      <w:tr w:rsidR="005B064C" w14:paraId="76E9FAA4" w14:textId="77777777" w:rsidTr="005B064C">
        <w:tc>
          <w:tcPr>
            <w:tcW w:w="1743" w:type="dxa"/>
            <w:tcBorders>
              <w:top w:val="nil"/>
            </w:tcBorders>
            <w:vAlign w:val="center"/>
          </w:tcPr>
          <w:p w14:paraId="57A65962" w14:textId="13F6389B" w:rsidR="005B064C" w:rsidRDefault="005B064C" w:rsidP="005B064C">
            <w:pPr>
              <w:jc w:val="center"/>
              <w:rPr>
                <w:rFonts w:hint="eastAsia"/>
              </w:rPr>
            </w:pPr>
            <w:r>
              <w:rPr>
                <w:rFonts w:ascii="等线" w:eastAsia="等线" w:hAnsi="等线" w:hint="eastAsia"/>
                <w:color w:val="000000"/>
                <w:szCs w:val="22"/>
              </w:rPr>
              <w:t>2012_10_4</w:t>
            </w:r>
          </w:p>
        </w:tc>
        <w:tc>
          <w:tcPr>
            <w:tcW w:w="1743" w:type="dxa"/>
            <w:tcBorders>
              <w:top w:val="nil"/>
            </w:tcBorders>
            <w:vAlign w:val="center"/>
          </w:tcPr>
          <w:p w14:paraId="23BFE93B" w14:textId="2A333EA0" w:rsidR="005B064C" w:rsidRDefault="005B064C" w:rsidP="005B064C">
            <w:pPr>
              <w:jc w:val="center"/>
              <w:rPr>
                <w:rFonts w:hint="eastAsia"/>
              </w:rPr>
            </w:pPr>
            <w:r>
              <w:rPr>
                <w:rFonts w:ascii="等线" w:eastAsia="等线" w:hAnsi="等线" w:hint="eastAsia"/>
                <w:color w:val="000000"/>
                <w:szCs w:val="22"/>
              </w:rPr>
              <w:t>20.72</w:t>
            </w:r>
          </w:p>
        </w:tc>
        <w:tc>
          <w:tcPr>
            <w:tcW w:w="1743" w:type="dxa"/>
            <w:tcBorders>
              <w:top w:val="nil"/>
            </w:tcBorders>
            <w:vAlign w:val="center"/>
          </w:tcPr>
          <w:p w14:paraId="1463541A" w14:textId="0AF65612" w:rsidR="005B064C" w:rsidRDefault="005B064C" w:rsidP="005B064C">
            <w:pPr>
              <w:jc w:val="center"/>
              <w:rPr>
                <w:rFonts w:hint="eastAsia"/>
              </w:rPr>
            </w:pPr>
            <w:r>
              <w:rPr>
                <w:rFonts w:ascii="等线" w:eastAsia="等线" w:hAnsi="等线" w:hint="eastAsia"/>
                <w:color w:val="000000"/>
                <w:szCs w:val="22"/>
              </w:rPr>
              <w:t>18.22</w:t>
            </w:r>
          </w:p>
        </w:tc>
        <w:tc>
          <w:tcPr>
            <w:tcW w:w="1743" w:type="dxa"/>
            <w:tcBorders>
              <w:top w:val="nil"/>
            </w:tcBorders>
            <w:vAlign w:val="center"/>
          </w:tcPr>
          <w:p w14:paraId="419E30DA" w14:textId="2750B121" w:rsidR="005B064C" w:rsidRDefault="005B064C" w:rsidP="005B064C">
            <w:pPr>
              <w:jc w:val="center"/>
              <w:rPr>
                <w:rFonts w:hint="eastAsia"/>
              </w:rPr>
            </w:pPr>
            <w:r>
              <w:rPr>
                <w:rFonts w:ascii="等线" w:eastAsia="等线" w:hAnsi="等线" w:hint="eastAsia"/>
                <w:color w:val="000000"/>
                <w:szCs w:val="22"/>
              </w:rPr>
              <w:t>87.95</w:t>
            </w:r>
          </w:p>
        </w:tc>
        <w:tc>
          <w:tcPr>
            <w:tcW w:w="1744" w:type="dxa"/>
            <w:tcBorders>
              <w:top w:val="nil"/>
            </w:tcBorders>
            <w:vAlign w:val="center"/>
          </w:tcPr>
          <w:p w14:paraId="6CC4F901" w14:textId="5DA8087E" w:rsidR="005B064C" w:rsidRDefault="005B064C" w:rsidP="005B064C">
            <w:pPr>
              <w:jc w:val="center"/>
              <w:rPr>
                <w:rFonts w:hint="eastAsia"/>
              </w:rPr>
            </w:pPr>
            <w:r>
              <w:rPr>
                <w:rFonts w:ascii="等线" w:eastAsia="等线" w:hAnsi="等线" w:hint="eastAsia"/>
                <w:color w:val="000000"/>
                <w:szCs w:val="22"/>
              </w:rPr>
              <w:t>81.08</w:t>
            </w:r>
          </w:p>
        </w:tc>
        <w:tc>
          <w:tcPr>
            <w:tcW w:w="1744" w:type="dxa"/>
            <w:tcBorders>
              <w:top w:val="nil"/>
            </w:tcBorders>
            <w:vAlign w:val="center"/>
          </w:tcPr>
          <w:p w14:paraId="5B918516" w14:textId="125AAAE2" w:rsidR="005B064C" w:rsidRDefault="005B064C" w:rsidP="005B064C">
            <w:pPr>
              <w:jc w:val="center"/>
              <w:rPr>
                <w:rFonts w:hint="eastAsia"/>
              </w:rPr>
            </w:pPr>
            <w:r>
              <w:rPr>
                <w:rFonts w:ascii="等线" w:eastAsia="等线" w:hAnsi="等线" w:hint="eastAsia"/>
                <w:color w:val="000000"/>
                <w:szCs w:val="22"/>
              </w:rPr>
              <w:t>55.00</w:t>
            </w:r>
          </w:p>
        </w:tc>
        <w:tc>
          <w:tcPr>
            <w:tcW w:w="1744" w:type="dxa"/>
            <w:tcBorders>
              <w:top w:val="nil"/>
            </w:tcBorders>
            <w:vAlign w:val="center"/>
          </w:tcPr>
          <w:p w14:paraId="78AB8238" w14:textId="3B5A632A" w:rsidR="005B064C" w:rsidRDefault="005B064C" w:rsidP="005B064C">
            <w:pPr>
              <w:jc w:val="center"/>
              <w:rPr>
                <w:rFonts w:hint="eastAsia"/>
              </w:rPr>
            </w:pPr>
            <w:r>
              <w:rPr>
                <w:rFonts w:ascii="等线" w:eastAsia="等线" w:hAnsi="等线" w:hint="eastAsia"/>
                <w:color w:val="000000"/>
                <w:szCs w:val="22"/>
              </w:rPr>
              <w:t>59.22</w:t>
            </w:r>
          </w:p>
        </w:tc>
        <w:tc>
          <w:tcPr>
            <w:tcW w:w="1744" w:type="dxa"/>
            <w:tcBorders>
              <w:top w:val="nil"/>
            </w:tcBorders>
            <w:vAlign w:val="center"/>
          </w:tcPr>
          <w:p w14:paraId="66AF8764" w14:textId="159B0B8A" w:rsidR="005B064C" w:rsidRDefault="005B064C" w:rsidP="005B064C">
            <w:pPr>
              <w:jc w:val="center"/>
              <w:rPr>
                <w:rFonts w:hint="eastAsia"/>
              </w:rPr>
            </w:pPr>
            <w:r>
              <w:rPr>
                <w:rFonts w:ascii="等线" w:eastAsia="等线" w:hAnsi="等线" w:hint="eastAsia"/>
                <w:color w:val="000000"/>
                <w:szCs w:val="22"/>
              </w:rPr>
              <w:t>72.35</w:t>
            </w:r>
          </w:p>
        </w:tc>
      </w:tr>
      <w:tr w:rsidR="005B064C" w14:paraId="7226BA28" w14:textId="77777777" w:rsidTr="005B064C">
        <w:tc>
          <w:tcPr>
            <w:tcW w:w="1743" w:type="dxa"/>
            <w:vAlign w:val="center"/>
          </w:tcPr>
          <w:p w14:paraId="09415453" w14:textId="0A771213" w:rsidR="005B064C" w:rsidRDefault="005B064C" w:rsidP="005B064C">
            <w:pPr>
              <w:jc w:val="center"/>
              <w:rPr>
                <w:rFonts w:hint="eastAsia"/>
              </w:rPr>
            </w:pPr>
            <w:r>
              <w:rPr>
                <w:rFonts w:ascii="等线" w:eastAsia="等线" w:hAnsi="等线" w:hint="eastAsia"/>
                <w:color w:val="000000"/>
                <w:szCs w:val="22"/>
              </w:rPr>
              <w:t>2012_12_5</w:t>
            </w:r>
          </w:p>
        </w:tc>
        <w:tc>
          <w:tcPr>
            <w:tcW w:w="1743" w:type="dxa"/>
            <w:vAlign w:val="center"/>
          </w:tcPr>
          <w:p w14:paraId="2A4CB99D" w14:textId="78167955" w:rsidR="005B064C" w:rsidRDefault="005B064C" w:rsidP="005B064C">
            <w:pPr>
              <w:jc w:val="center"/>
              <w:rPr>
                <w:rFonts w:hint="eastAsia"/>
              </w:rPr>
            </w:pPr>
            <w:r>
              <w:rPr>
                <w:rFonts w:ascii="等线" w:eastAsia="等线" w:hAnsi="等线" w:hint="eastAsia"/>
                <w:color w:val="000000"/>
                <w:szCs w:val="22"/>
              </w:rPr>
              <w:t>19.13</w:t>
            </w:r>
          </w:p>
        </w:tc>
        <w:tc>
          <w:tcPr>
            <w:tcW w:w="1743" w:type="dxa"/>
            <w:vAlign w:val="center"/>
          </w:tcPr>
          <w:p w14:paraId="5C797E1F" w14:textId="1139A7AB" w:rsidR="005B064C" w:rsidRDefault="005B064C" w:rsidP="005B064C">
            <w:pPr>
              <w:jc w:val="center"/>
              <w:rPr>
                <w:rFonts w:hint="eastAsia"/>
              </w:rPr>
            </w:pPr>
            <w:r>
              <w:rPr>
                <w:rFonts w:ascii="等线" w:eastAsia="等线" w:hAnsi="等线" w:hint="eastAsia"/>
                <w:color w:val="000000"/>
                <w:szCs w:val="22"/>
              </w:rPr>
              <w:t>17.33</w:t>
            </w:r>
          </w:p>
        </w:tc>
        <w:tc>
          <w:tcPr>
            <w:tcW w:w="1743" w:type="dxa"/>
            <w:vAlign w:val="center"/>
          </w:tcPr>
          <w:p w14:paraId="3BE84D0B" w14:textId="6BE21346" w:rsidR="005B064C" w:rsidRDefault="005B064C" w:rsidP="005B064C">
            <w:pPr>
              <w:jc w:val="center"/>
              <w:rPr>
                <w:rFonts w:hint="eastAsia"/>
              </w:rPr>
            </w:pPr>
            <w:r>
              <w:rPr>
                <w:rFonts w:ascii="等线" w:eastAsia="等线" w:hAnsi="等线" w:hint="eastAsia"/>
                <w:color w:val="000000"/>
                <w:szCs w:val="22"/>
              </w:rPr>
              <w:t>90.60</w:t>
            </w:r>
          </w:p>
        </w:tc>
        <w:tc>
          <w:tcPr>
            <w:tcW w:w="1744" w:type="dxa"/>
            <w:vAlign w:val="center"/>
          </w:tcPr>
          <w:p w14:paraId="59E07A68" w14:textId="5B0A618F" w:rsidR="005B064C" w:rsidRDefault="005B064C" w:rsidP="005B064C">
            <w:pPr>
              <w:jc w:val="center"/>
              <w:rPr>
                <w:rFonts w:hint="eastAsia"/>
              </w:rPr>
            </w:pPr>
            <w:r>
              <w:rPr>
                <w:rFonts w:ascii="等线" w:eastAsia="等线" w:hAnsi="等线" w:hint="eastAsia"/>
                <w:color w:val="000000"/>
                <w:szCs w:val="22"/>
              </w:rPr>
              <w:t>84.56</w:t>
            </w:r>
          </w:p>
        </w:tc>
        <w:tc>
          <w:tcPr>
            <w:tcW w:w="1744" w:type="dxa"/>
            <w:vAlign w:val="center"/>
          </w:tcPr>
          <w:p w14:paraId="13C4D8B4" w14:textId="384D91F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01BA1A9B" w14:textId="12E5F44C" w:rsidR="005B064C" w:rsidRDefault="005B064C" w:rsidP="005B064C">
            <w:pPr>
              <w:jc w:val="center"/>
              <w:rPr>
                <w:rFonts w:hint="eastAsia"/>
              </w:rPr>
            </w:pPr>
            <w:r>
              <w:rPr>
                <w:rFonts w:ascii="等线" w:eastAsia="等线" w:hAnsi="等线" w:hint="eastAsia"/>
                <w:color w:val="000000"/>
                <w:szCs w:val="22"/>
              </w:rPr>
              <w:t>57.84</w:t>
            </w:r>
          </w:p>
        </w:tc>
        <w:tc>
          <w:tcPr>
            <w:tcW w:w="1744" w:type="dxa"/>
            <w:vAlign w:val="center"/>
          </w:tcPr>
          <w:p w14:paraId="5B9B5C09" w14:textId="1AD9BE3C" w:rsidR="005B064C" w:rsidRDefault="005B064C" w:rsidP="005B064C">
            <w:pPr>
              <w:jc w:val="center"/>
              <w:rPr>
                <w:rFonts w:hint="eastAsia"/>
              </w:rPr>
            </w:pPr>
            <w:r>
              <w:rPr>
                <w:rFonts w:ascii="等线" w:eastAsia="等线" w:hAnsi="等线" w:hint="eastAsia"/>
                <w:color w:val="000000"/>
                <w:szCs w:val="22"/>
              </w:rPr>
              <w:t>78.47</w:t>
            </w:r>
          </w:p>
        </w:tc>
      </w:tr>
      <w:tr w:rsidR="005B064C" w14:paraId="1F20EAC1" w14:textId="77777777" w:rsidTr="005B064C">
        <w:tc>
          <w:tcPr>
            <w:tcW w:w="1743" w:type="dxa"/>
            <w:vAlign w:val="center"/>
          </w:tcPr>
          <w:p w14:paraId="52C08F29" w14:textId="05C714D3" w:rsidR="005B064C" w:rsidRDefault="005B064C" w:rsidP="005B064C">
            <w:pPr>
              <w:jc w:val="center"/>
              <w:rPr>
                <w:rFonts w:hint="eastAsia"/>
              </w:rPr>
            </w:pPr>
            <w:r>
              <w:rPr>
                <w:rFonts w:ascii="等线" w:eastAsia="等线" w:hAnsi="等线" w:hint="eastAsia"/>
                <w:color w:val="000000"/>
                <w:szCs w:val="22"/>
              </w:rPr>
              <w:t>2012_13</w:t>
            </w:r>
          </w:p>
        </w:tc>
        <w:tc>
          <w:tcPr>
            <w:tcW w:w="1743" w:type="dxa"/>
            <w:vAlign w:val="center"/>
          </w:tcPr>
          <w:p w14:paraId="4040F0D6" w14:textId="2E63C73C" w:rsidR="005B064C" w:rsidRDefault="005B064C" w:rsidP="005B064C">
            <w:pPr>
              <w:jc w:val="center"/>
              <w:rPr>
                <w:rFonts w:hint="eastAsia"/>
              </w:rPr>
            </w:pPr>
            <w:r>
              <w:rPr>
                <w:rFonts w:ascii="等线" w:eastAsia="等线" w:hAnsi="等线" w:hint="eastAsia"/>
                <w:color w:val="000000"/>
                <w:szCs w:val="22"/>
              </w:rPr>
              <w:t>21.15</w:t>
            </w:r>
          </w:p>
        </w:tc>
        <w:tc>
          <w:tcPr>
            <w:tcW w:w="1743" w:type="dxa"/>
            <w:vAlign w:val="center"/>
          </w:tcPr>
          <w:p w14:paraId="16640C86" w14:textId="44DF0E8E"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17412ECC" w14:textId="3C3E3B8C"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3AAD11D7" w14:textId="3A7F3B28"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1C9234C2" w14:textId="3E0D4A7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FFEAD2D" w14:textId="1EEDB3E2" w:rsidR="005B064C" w:rsidRDefault="005B064C" w:rsidP="005B064C">
            <w:pPr>
              <w:jc w:val="center"/>
              <w:rPr>
                <w:rFonts w:hint="eastAsia"/>
              </w:rPr>
            </w:pPr>
            <w:r>
              <w:rPr>
                <w:rFonts w:ascii="等线" w:eastAsia="等线" w:hAnsi="等线" w:hint="eastAsia"/>
                <w:color w:val="000000"/>
                <w:szCs w:val="22"/>
              </w:rPr>
              <w:t>66.56</w:t>
            </w:r>
          </w:p>
        </w:tc>
        <w:tc>
          <w:tcPr>
            <w:tcW w:w="1744" w:type="dxa"/>
            <w:vAlign w:val="center"/>
          </w:tcPr>
          <w:p w14:paraId="584661C0" w14:textId="201AAEFC" w:rsidR="005B064C" w:rsidRDefault="005B064C" w:rsidP="005B064C">
            <w:pPr>
              <w:jc w:val="center"/>
              <w:rPr>
                <w:rFonts w:hint="eastAsia"/>
              </w:rPr>
            </w:pPr>
            <w:r>
              <w:rPr>
                <w:rFonts w:ascii="等线" w:eastAsia="等线" w:hAnsi="等线" w:hint="eastAsia"/>
                <w:color w:val="000000"/>
                <w:szCs w:val="22"/>
              </w:rPr>
              <w:t>81.02</w:t>
            </w:r>
          </w:p>
        </w:tc>
      </w:tr>
      <w:tr w:rsidR="005B064C" w14:paraId="372DC289" w14:textId="77777777" w:rsidTr="005B064C">
        <w:tc>
          <w:tcPr>
            <w:tcW w:w="1743" w:type="dxa"/>
            <w:vAlign w:val="center"/>
          </w:tcPr>
          <w:p w14:paraId="4CDAA616" w14:textId="6F1B7C07" w:rsidR="005B064C" w:rsidRDefault="005B064C" w:rsidP="005B064C">
            <w:pPr>
              <w:jc w:val="center"/>
              <w:rPr>
                <w:rFonts w:hint="eastAsia"/>
              </w:rPr>
            </w:pPr>
            <w:r>
              <w:rPr>
                <w:rFonts w:ascii="等线" w:eastAsia="等线" w:hAnsi="等线" w:hint="eastAsia"/>
                <w:color w:val="000000"/>
                <w:szCs w:val="22"/>
              </w:rPr>
              <w:t>2012_14_</w:t>
            </w:r>
            <w:r w:rsidR="00C07CDF">
              <w:rPr>
                <w:rFonts w:ascii="等线" w:eastAsia="等线" w:hAnsi="等线" w:hint="eastAsia"/>
                <w:color w:val="000000"/>
                <w:szCs w:val="22"/>
              </w:rPr>
              <w:t>6</w:t>
            </w:r>
          </w:p>
        </w:tc>
        <w:tc>
          <w:tcPr>
            <w:tcW w:w="1743" w:type="dxa"/>
            <w:vAlign w:val="center"/>
          </w:tcPr>
          <w:p w14:paraId="7B2267C4" w14:textId="3AB7B0C5" w:rsidR="005B064C" w:rsidRDefault="005B064C" w:rsidP="005B064C">
            <w:pPr>
              <w:jc w:val="center"/>
              <w:rPr>
                <w:rFonts w:hint="eastAsia"/>
              </w:rPr>
            </w:pPr>
            <w:r>
              <w:rPr>
                <w:rFonts w:ascii="等线" w:eastAsia="等线" w:hAnsi="等线" w:hint="eastAsia"/>
                <w:color w:val="000000"/>
                <w:szCs w:val="22"/>
              </w:rPr>
              <w:t>20.53</w:t>
            </w:r>
          </w:p>
        </w:tc>
        <w:tc>
          <w:tcPr>
            <w:tcW w:w="1743" w:type="dxa"/>
            <w:vAlign w:val="center"/>
          </w:tcPr>
          <w:p w14:paraId="71F3B8DF" w14:textId="34054A63"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E0827CB" w14:textId="4A03831E" w:rsidR="005B064C" w:rsidRDefault="005B064C" w:rsidP="005B064C">
            <w:pPr>
              <w:jc w:val="center"/>
              <w:rPr>
                <w:rFonts w:hint="eastAsia"/>
              </w:rPr>
            </w:pPr>
            <w:r>
              <w:rPr>
                <w:rFonts w:ascii="等线" w:eastAsia="等线" w:hAnsi="等线" w:hint="eastAsia"/>
                <w:color w:val="000000"/>
                <w:szCs w:val="22"/>
              </w:rPr>
              <w:t>92.92</w:t>
            </w:r>
          </w:p>
        </w:tc>
        <w:tc>
          <w:tcPr>
            <w:tcW w:w="1744" w:type="dxa"/>
            <w:vAlign w:val="center"/>
          </w:tcPr>
          <w:p w14:paraId="09EB5610" w14:textId="03C9F6DC" w:rsidR="005B064C" w:rsidRDefault="005B064C" w:rsidP="005B064C">
            <w:pPr>
              <w:jc w:val="center"/>
              <w:rPr>
                <w:rFonts w:hint="eastAsia"/>
              </w:rPr>
            </w:pPr>
            <w:r>
              <w:rPr>
                <w:rFonts w:ascii="等线" w:eastAsia="等线" w:hAnsi="等线" w:hint="eastAsia"/>
                <w:color w:val="000000"/>
                <w:szCs w:val="22"/>
              </w:rPr>
              <w:t>87.11</w:t>
            </w:r>
          </w:p>
        </w:tc>
        <w:tc>
          <w:tcPr>
            <w:tcW w:w="1744" w:type="dxa"/>
            <w:vAlign w:val="center"/>
          </w:tcPr>
          <w:p w14:paraId="245169F3" w14:textId="76100B0B"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625A435A" w14:textId="60849CE1" w:rsidR="005B064C" w:rsidRDefault="005B064C" w:rsidP="005B064C">
            <w:pPr>
              <w:jc w:val="center"/>
              <w:rPr>
                <w:rFonts w:hint="eastAsia"/>
              </w:rPr>
            </w:pPr>
            <w:r>
              <w:rPr>
                <w:rFonts w:ascii="等线" w:eastAsia="等线" w:hAnsi="等线" w:hint="eastAsia"/>
                <w:color w:val="000000"/>
                <w:szCs w:val="22"/>
              </w:rPr>
              <w:t>68.95</w:t>
            </w:r>
          </w:p>
        </w:tc>
        <w:tc>
          <w:tcPr>
            <w:tcW w:w="1744" w:type="dxa"/>
            <w:vAlign w:val="center"/>
          </w:tcPr>
          <w:p w14:paraId="3BD6B6C0" w14:textId="5A83558E" w:rsidR="005B064C" w:rsidRDefault="005B064C" w:rsidP="005B064C">
            <w:pPr>
              <w:jc w:val="center"/>
              <w:rPr>
                <w:rFonts w:hint="eastAsia"/>
              </w:rPr>
            </w:pPr>
            <w:r>
              <w:rPr>
                <w:rFonts w:ascii="等线" w:eastAsia="等线" w:hAnsi="等线" w:hint="eastAsia"/>
                <w:color w:val="000000"/>
                <w:szCs w:val="22"/>
              </w:rPr>
              <w:t>80.42</w:t>
            </w:r>
          </w:p>
        </w:tc>
      </w:tr>
      <w:tr w:rsidR="005B064C" w14:paraId="7ACE5723" w14:textId="77777777" w:rsidTr="005B064C">
        <w:tc>
          <w:tcPr>
            <w:tcW w:w="1743" w:type="dxa"/>
            <w:vAlign w:val="center"/>
          </w:tcPr>
          <w:p w14:paraId="718CD2FD" w14:textId="59CC758D" w:rsidR="005B064C" w:rsidRDefault="005B064C" w:rsidP="005B064C">
            <w:pPr>
              <w:jc w:val="center"/>
              <w:rPr>
                <w:rFonts w:hint="eastAsia"/>
              </w:rPr>
            </w:pPr>
            <w:r>
              <w:rPr>
                <w:rFonts w:ascii="等线" w:eastAsia="等线" w:hAnsi="等线" w:hint="eastAsia"/>
                <w:color w:val="000000"/>
                <w:szCs w:val="22"/>
              </w:rPr>
              <w:t>2012_16</w:t>
            </w:r>
          </w:p>
        </w:tc>
        <w:tc>
          <w:tcPr>
            <w:tcW w:w="1743" w:type="dxa"/>
            <w:vAlign w:val="center"/>
          </w:tcPr>
          <w:p w14:paraId="42873037" w14:textId="7B75FF0D" w:rsidR="005B064C" w:rsidRDefault="005B064C" w:rsidP="005B064C">
            <w:pPr>
              <w:jc w:val="center"/>
              <w:rPr>
                <w:rFonts w:hint="eastAsia"/>
              </w:rPr>
            </w:pPr>
            <w:r>
              <w:rPr>
                <w:rFonts w:ascii="等线" w:eastAsia="等线" w:hAnsi="等线" w:hint="eastAsia"/>
                <w:color w:val="000000"/>
                <w:szCs w:val="22"/>
              </w:rPr>
              <w:t>20.90</w:t>
            </w:r>
          </w:p>
        </w:tc>
        <w:tc>
          <w:tcPr>
            <w:tcW w:w="1743" w:type="dxa"/>
            <w:vAlign w:val="center"/>
          </w:tcPr>
          <w:p w14:paraId="57519501" w14:textId="78C68716" w:rsidR="005B064C" w:rsidRDefault="005B064C" w:rsidP="005B064C">
            <w:pPr>
              <w:jc w:val="center"/>
              <w:rPr>
                <w:rFonts w:hint="eastAsia"/>
              </w:rPr>
            </w:pPr>
            <w:r>
              <w:rPr>
                <w:rFonts w:ascii="等线" w:eastAsia="等线" w:hAnsi="等线" w:hint="eastAsia"/>
                <w:color w:val="000000"/>
                <w:szCs w:val="22"/>
              </w:rPr>
              <w:t>18.63</w:t>
            </w:r>
          </w:p>
        </w:tc>
        <w:tc>
          <w:tcPr>
            <w:tcW w:w="1743" w:type="dxa"/>
            <w:vAlign w:val="center"/>
          </w:tcPr>
          <w:p w14:paraId="6FCE3E32" w14:textId="73395073"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56350783" w14:textId="78D0368C"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4B6E1677" w14:textId="66C992E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609FF5" w14:textId="5E16172A" w:rsidR="005B064C" w:rsidRDefault="005B064C" w:rsidP="005B064C">
            <w:pPr>
              <w:jc w:val="center"/>
              <w:rPr>
                <w:rFonts w:hint="eastAsia"/>
              </w:rPr>
            </w:pPr>
            <w:r>
              <w:rPr>
                <w:rFonts w:ascii="等线" w:eastAsia="等线" w:hAnsi="等线" w:hint="eastAsia"/>
                <w:color w:val="000000"/>
                <w:szCs w:val="22"/>
              </w:rPr>
              <w:t>61.98</w:t>
            </w:r>
          </w:p>
        </w:tc>
        <w:tc>
          <w:tcPr>
            <w:tcW w:w="1744" w:type="dxa"/>
            <w:vAlign w:val="center"/>
          </w:tcPr>
          <w:p w14:paraId="6AE553D7" w14:textId="10837F47" w:rsidR="005B064C" w:rsidRDefault="005B064C" w:rsidP="005B064C">
            <w:pPr>
              <w:jc w:val="center"/>
              <w:rPr>
                <w:rFonts w:hint="eastAsia"/>
              </w:rPr>
            </w:pPr>
            <w:r>
              <w:rPr>
                <w:rFonts w:ascii="等线" w:eastAsia="等线" w:hAnsi="等线" w:hint="eastAsia"/>
                <w:color w:val="000000"/>
                <w:szCs w:val="22"/>
              </w:rPr>
              <w:t>80.17</w:t>
            </w:r>
          </w:p>
        </w:tc>
      </w:tr>
      <w:tr w:rsidR="005B064C" w14:paraId="0F57EEB2" w14:textId="77777777" w:rsidTr="005B064C">
        <w:tc>
          <w:tcPr>
            <w:tcW w:w="1743" w:type="dxa"/>
            <w:vAlign w:val="center"/>
          </w:tcPr>
          <w:p w14:paraId="58F1D99E" w14:textId="14853D51" w:rsidR="005B064C" w:rsidRDefault="005B064C" w:rsidP="005B064C">
            <w:pPr>
              <w:jc w:val="center"/>
              <w:rPr>
                <w:rFonts w:hint="eastAsia"/>
              </w:rPr>
            </w:pPr>
            <w:r>
              <w:rPr>
                <w:rFonts w:ascii="等线" w:eastAsia="等线" w:hAnsi="等线" w:hint="eastAsia"/>
                <w:color w:val="000000"/>
                <w:szCs w:val="22"/>
              </w:rPr>
              <w:t>2012_17</w:t>
            </w:r>
          </w:p>
        </w:tc>
        <w:tc>
          <w:tcPr>
            <w:tcW w:w="1743" w:type="dxa"/>
            <w:vAlign w:val="center"/>
          </w:tcPr>
          <w:p w14:paraId="51365EA2" w14:textId="1FB6722E"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DD95DB2" w14:textId="354708B5" w:rsidR="005B064C" w:rsidRDefault="005B064C" w:rsidP="005B064C">
            <w:pPr>
              <w:jc w:val="center"/>
              <w:rPr>
                <w:rFonts w:hint="eastAsia"/>
              </w:rPr>
            </w:pPr>
            <w:r>
              <w:rPr>
                <w:rFonts w:ascii="等线" w:eastAsia="等线" w:hAnsi="等线" w:hint="eastAsia"/>
                <w:color w:val="000000"/>
                <w:szCs w:val="22"/>
              </w:rPr>
              <w:t>16.98</w:t>
            </w:r>
          </w:p>
        </w:tc>
        <w:tc>
          <w:tcPr>
            <w:tcW w:w="1743" w:type="dxa"/>
            <w:vAlign w:val="center"/>
          </w:tcPr>
          <w:p w14:paraId="06EC3E46" w14:textId="0125D1D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301DB748" w14:textId="22F0B10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7F0D134E" w14:textId="06C5082F"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33AA827C" w14:textId="4FD7A47D" w:rsidR="005B064C" w:rsidRDefault="005B064C" w:rsidP="005B064C">
            <w:pPr>
              <w:jc w:val="center"/>
              <w:rPr>
                <w:rFonts w:hint="eastAsia"/>
              </w:rPr>
            </w:pPr>
            <w:r>
              <w:rPr>
                <w:rFonts w:ascii="等线" w:eastAsia="等线" w:hAnsi="等线" w:hint="eastAsia"/>
                <w:color w:val="000000"/>
                <w:szCs w:val="22"/>
              </w:rPr>
              <w:t>62.69</w:t>
            </w:r>
          </w:p>
        </w:tc>
        <w:tc>
          <w:tcPr>
            <w:tcW w:w="1744" w:type="dxa"/>
            <w:vAlign w:val="center"/>
          </w:tcPr>
          <w:p w14:paraId="2F5C9F4C" w14:textId="1ECE3474" w:rsidR="005B064C" w:rsidRDefault="005B064C" w:rsidP="005B064C">
            <w:pPr>
              <w:jc w:val="center"/>
              <w:rPr>
                <w:rFonts w:hint="eastAsia"/>
              </w:rPr>
            </w:pPr>
            <w:r>
              <w:rPr>
                <w:rFonts w:ascii="等线" w:eastAsia="等线" w:hAnsi="等线" w:hint="eastAsia"/>
                <w:color w:val="000000"/>
                <w:szCs w:val="22"/>
              </w:rPr>
              <w:t>81.14</w:t>
            </w:r>
          </w:p>
        </w:tc>
      </w:tr>
      <w:tr w:rsidR="005B064C" w14:paraId="335BD86F" w14:textId="77777777" w:rsidTr="005B064C">
        <w:tc>
          <w:tcPr>
            <w:tcW w:w="1743" w:type="dxa"/>
            <w:vAlign w:val="center"/>
          </w:tcPr>
          <w:p w14:paraId="3B6CCC1A" w14:textId="0623E9E8" w:rsidR="005B064C" w:rsidRDefault="005B064C" w:rsidP="005B064C">
            <w:pPr>
              <w:jc w:val="center"/>
              <w:rPr>
                <w:rFonts w:hint="eastAsia"/>
              </w:rPr>
            </w:pPr>
            <w:r>
              <w:rPr>
                <w:rFonts w:ascii="等线" w:eastAsia="等线" w:hAnsi="等线" w:hint="eastAsia"/>
                <w:color w:val="000000"/>
                <w:szCs w:val="22"/>
              </w:rPr>
              <w:t>2012_18</w:t>
            </w:r>
          </w:p>
        </w:tc>
        <w:tc>
          <w:tcPr>
            <w:tcW w:w="1743" w:type="dxa"/>
            <w:vAlign w:val="center"/>
          </w:tcPr>
          <w:p w14:paraId="57DEC614" w14:textId="67BF0A9F" w:rsidR="005B064C" w:rsidRDefault="005B064C" w:rsidP="005B064C">
            <w:pPr>
              <w:jc w:val="center"/>
              <w:rPr>
                <w:rFonts w:hint="eastAsia"/>
              </w:rPr>
            </w:pPr>
            <w:r>
              <w:rPr>
                <w:rFonts w:ascii="等线" w:eastAsia="等线" w:hAnsi="等线" w:hint="eastAsia"/>
                <w:color w:val="000000"/>
                <w:szCs w:val="22"/>
              </w:rPr>
              <w:t>20.84</w:t>
            </w:r>
          </w:p>
        </w:tc>
        <w:tc>
          <w:tcPr>
            <w:tcW w:w="1743" w:type="dxa"/>
            <w:vAlign w:val="center"/>
          </w:tcPr>
          <w:p w14:paraId="1861D5CB" w14:textId="270776B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C538F21" w14:textId="6462151B" w:rsidR="005B064C" w:rsidRDefault="005B064C" w:rsidP="005B064C">
            <w:pPr>
              <w:jc w:val="center"/>
              <w:rPr>
                <w:rFonts w:hint="eastAsia"/>
              </w:rPr>
            </w:pPr>
            <w:r>
              <w:rPr>
                <w:rFonts w:ascii="等线" w:eastAsia="等线" w:hAnsi="等线" w:hint="eastAsia"/>
                <w:color w:val="000000"/>
                <w:szCs w:val="22"/>
              </w:rPr>
              <w:t>95.03</w:t>
            </w:r>
          </w:p>
        </w:tc>
        <w:tc>
          <w:tcPr>
            <w:tcW w:w="1744" w:type="dxa"/>
            <w:vAlign w:val="center"/>
          </w:tcPr>
          <w:p w14:paraId="2CA6E2A5" w14:textId="21D0A9B7" w:rsidR="005B064C" w:rsidRDefault="005B064C" w:rsidP="005B064C">
            <w:pPr>
              <w:jc w:val="center"/>
              <w:rPr>
                <w:rFonts w:hint="eastAsia"/>
              </w:rPr>
            </w:pPr>
            <w:r>
              <w:rPr>
                <w:rFonts w:ascii="等线" w:eastAsia="等线" w:hAnsi="等线" w:hint="eastAsia"/>
                <w:color w:val="000000"/>
                <w:szCs w:val="22"/>
              </w:rPr>
              <w:t>89.09</w:t>
            </w:r>
          </w:p>
        </w:tc>
        <w:tc>
          <w:tcPr>
            <w:tcW w:w="1744" w:type="dxa"/>
            <w:vAlign w:val="center"/>
          </w:tcPr>
          <w:p w14:paraId="19519EF3" w14:textId="5D0BA373"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6B4B7CEF" w14:textId="228A680B" w:rsidR="005B064C" w:rsidRDefault="005B064C" w:rsidP="005B064C">
            <w:pPr>
              <w:jc w:val="center"/>
              <w:rPr>
                <w:rFonts w:hint="eastAsia"/>
              </w:rPr>
            </w:pPr>
            <w:r>
              <w:rPr>
                <w:rFonts w:ascii="等线" w:eastAsia="等线" w:hAnsi="等线" w:hint="eastAsia"/>
                <w:color w:val="000000"/>
                <w:szCs w:val="22"/>
              </w:rPr>
              <w:t>70.74</w:t>
            </w:r>
          </w:p>
        </w:tc>
        <w:tc>
          <w:tcPr>
            <w:tcW w:w="1744" w:type="dxa"/>
            <w:vAlign w:val="center"/>
          </w:tcPr>
          <w:p w14:paraId="4A04C08E" w14:textId="32C62BBD" w:rsidR="005B064C" w:rsidRDefault="005B064C" w:rsidP="005B064C">
            <w:pPr>
              <w:jc w:val="center"/>
              <w:rPr>
                <w:rFonts w:hint="eastAsia"/>
              </w:rPr>
            </w:pPr>
            <w:r>
              <w:rPr>
                <w:rFonts w:ascii="等线" w:eastAsia="等线" w:hAnsi="等线" w:hint="eastAsia"/>
                <w:color w:val="000000"/>
                <w:szCs w:val="22"/>
              </w:rPr>
              <w:t>80.26</w:t>
            </w:r>
          </w:p>
        </w:tc>
      </w:tr>
      <w:tr w:rsidR="005B064C" w14:paraId="0DDC1D39" w14:textId="77777777" w:rsidTr="005B064C">
        <w:tc>
          <w:tcPr>
            <w:tcW w:w="1743" w:type="dxa"/>
            <w:vAlign w:val="center"/>
          </w:tcPr>
          <w:p w14:paraId="658AF3C9" w14:textId="4472595D" w:rsidR="005B064C" w:rsidRDefault="005B064C" w:rsidP="005B064C">
            <w:pPr>
              <w:jc w:val="center"/>
              <w:rPr>
                <w:rFonts w:hint="eastAsia"/>
              </w:rPr>
            </w:pPr>
            <w:r>
              <w:rPr>
                <w:rFonts w:ascii="等线" w:eastAsia="等线" w:hAnsi="等线" w:hint="eastAsia"/>
                <w:color w:val="000000"/>
                <w:szCs w:val="22"/>
              </w:rPr>
              <w:t>2012_19</w:t>
            </w:r>
          </w:p>
        </w:tc>
        <w:tc>
          <w:tcPr>
            <w:tcW w:w="1743" w:type="dxa"/>
            <w:vAlign w:val="center"/>
          </w:tcPr>
          <w:p w14:paraId="1EB76194" w14:textId="7788BEE8" w:rsidR="005B064C" w:rsidRDefault="005B064C" w:rsidP="005B064C">
            <w:pPr>
              <w:jc w:val="center"/>
              <w:rPr>
                <w:rFonts w:hint="eastAsia"/>
              </w:rPr>
            </w:pPr>
            <w:r>
              <w:rPr>
                <w:rFonts w:ascii="等线" w:eastAsia="等线" w:hAnsi="等线" w:hint="eastAsia"/>
                <w:color w:val="000000"/>
                <w:szCs w:val="22"/>
              </w:rPr>
              <w:t>22.78</w:t>
            </w:r>
          </w:p>
        </w:tc>
        <w:tc>
          <w:tcPr>
            <w:tcW w:w="1743" w:type="dxa"/>
            <w:vAlign w:val="center"/>
          </w:tcPr>
          <w:p w14:paraId="7C273265" w14:textId="5410D4E6" w:rsidR="005B064C" w:rsidRDefault="005B064C" w:rsidP="005B064C">
            <w:pPr>
              <w:jc w:val="center"/>
              <w:rPr>
                <w:rFonts w:hint="eastAsia"/>
              </w:rPr>
            </w:pPr>
            <w:r>
              <w:rPr>
                <w:rFonts w:ascii="等线" w:eastAsia="等线" w:hAnsi="等线" w:hint="eastAsia"/>
                <w:color w:val="000000"/>
                <w:szCs w:val="22"/>
              </w:rPr>
              <w:t>21.30</w:t>
            </w:r>
          </w:p>
        </w:tc>
        <w:tc>
          <w:tcPr>
            <w:tcW w:w="1743" w:type="dxa"/>
            <w:vAlign w:val="center"/>
          </w:tcPr>
          <w:p w14:paraId="06C53F69" w14:textId="24C456E5" w:rsidR="005B064C" w:rsidRDefault="005B064C" w:rsidP="005B064C">
            <w:pPr>
              <w:jc w:val="center"/>
              <w:rPr>
                <w:rFonts w:hint="eastAsia"/>
              </w:rPr>
            </w:pPr>
            <w:r>
              <w:rPr>
                <w:rFonts w:ascii="等线" w:eastAsia="等线" w:hAnsi="等线" w:hint="eastAsia"/>
                <w:color w:val="000000"/>
                <w:szCs w:val="22"/>
              </w:rPr>
              <w:t>93.51</w:t>
            </w:r>
          </w:p>
        </w:tc>
        <w:tc>
          <w:tcPr>
            <w:tcW w:w="1744" w:type="dxa"/>
            <w:vAlign w:val="center"/>
          </w:tcPr>
          <w:p w14:paraId="581E5637" w14:textId="1B4652C7" w:rsidR="005B064C" w:rsidRDefault="005B064C" w:rsidP="005B064C">
            <w:pPr>
              <w:jc w:val="center"/>
              <w:rPr>
                <w:rFonts w:hint="eastAsia"/>
              </w:rPr>
            </w:pPr>
            <w:r>
              <w:rPr>
                <w:rFonts w:ascii="等线" w:eastAsia="等线" w:hAnsi="等线" w:hint="eastAsia"/>
                <w:color w:val="000000"/>
                <w:szCs w:val="22"/>
              </w:rPr>
              <w:t>87.88</w:t>
            </w:r>
          </w:p>
        </w:tc>
        <w:tc>
          <w:tcPr>
            <w:tcW w:w="1744" w:type="dxa"/>
            <w:vAlign w:val="center"/>
          </w:tcPr>
          <w:p w14:paraId="1EDE693A" w14:textId="73E26FF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577A977" w14:textId="50EF12A1" w:rsidR="005B064C" w:rsidRDefault="005B064C" w:rsidP="005B064C">
            <w:pPr>
              <w:jc w:val="center"/>
              <w:rPr>
                <w:rFonts w:hint="eastAsia"/>
              </w:rPr>
            </w:pPr>
            <w:r>
              <w:rPr>
                <w:rFonts w:ascii="等线" w:eastAsia="等线" w:hAnsi="等线" w:hint="eastAsia"/>
                <w:color w:val="000000"/>
                <w:szCs w:val="22"/>
              </w:rPr>
              <w:t>56.51</w:t>
            </w:r>
          </w:p>
        </w:tc>
        <w:tc>
          <w:tcPr>
            <w:tcW w:w="1744" w:type="dxa"/>
            <w:vAlign w:val="center"/>
          </w:tcPr>
          <w:p w14:paraId="6AAD1A70" w14:textId="7EAA7C88" w:rsidR="005B064C" w:rsidRDefault="005B064C" w:rsidP="005B064C">
            <w:pPr>
              <w:jc w:val="center"/>
              <w:rPr>
                <w:rFonts w:hint="eastAsia"/>
              </w:rPr>
            </w:pPr>
            <w:r>
              <w:rPr>
                <w:rFonts w:ascii="等线" w:eastAsia="等线" w:hAnsi="等线" w:hint="eastAsia"/>
                <w:color w:val="000000"/>
                <w:szCs w:val="22"/>
              </w:rPr>
              <w:t>81.35</w:t>
            </w:r>
          </w:p>
        </w:tc>
      </w:tr>
      <w:tr w:rsidR="005B064C" w14:paraId="3B02CA26" w14:textId="77777777" w:rsidTr="005B064C">
        <w:tc>
          <w:tcPr>
            <w:tcW w:w="1743" w:type="dxa"/>
            <w:vAlign w:val="center"/>
          </w:tcPr>
          <w:p w14:paraId="5059C1B6" w14:textId="42384168" w:rsidR="005B064C" w:rsidRDefault="005B064C" w:rsidP="005B064C">
            <w:pPr>
              <w:jc w:val="center"/>
              <w:rPr>
                <w:rFonts w:hint="eastAsia"/>
              </w:rPr>
            </w:pPr>
            <w:r>
              <w:rPr>
                <w:rFonts w:ascii="等线" w:eastAsia="等线" w:hAnsi="等线" w:hint="eastAsia"/>
                <w:color w:val="000000"/>
                <w:szCs w:val="22"/>
              </w:rPr>
              <w:t>2012_2</w:t>
            </w:r>
          </w:p>
        </w:tc>
        <w:tc>
          <w:tcPr>
            <w:tcW w:w="1743" w:type="dxa"/>
            <w:vAlign w:val="center"/>
          </w:tcPr>
          <w:p w14:paraId="1E695130" w14:textId="6D7869A3" w:rsidR="005B064C" w:rsidRDefault="005B064C" w:rsidP="005B064C">
            <w:pPr>
              <w:jc w:val="center"/>
              <w:rPr>
                <w:rFonts w:hint="eastAsia"/>
              </w:rPr>
            </w:pPr>
            <w:r>
              <w:rPr>
                <w:rFonts w:ascii="等线" w:eastAsia="等线" w:hAnsi="等线" w:hint="eastAsia"/>
                <w:color w:val="000000"/>
                <w:szCs w:val="22"/>
              </w:rPr>
              <w:t>19.70</w:t>
            </w:r>
          </w:p>
        </w:tc>
        <w:tc>
          <w:tcPr>
            <w:tcW w:w="1743" w:type="dxa"/>
            <w:vAlign w:val="center"/>
          </w:tcPr>
          <w:p w14:paraId="495C71C2" w14:textId="3F797259"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7A84F8B7" w14:textId="31249BF8"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466B22" w14:textId="6480588D"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88CB7F" w14:textId="2AD202C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CF3A04D" w14:textId="55C22353" w:rsidR="005B064C" w:rsidRDefault="005B064C" w:rsidP="005B064C">
            <w:pPr>
              <w:jc w:val="center"/>
              <w:rPr>
                <w:rFonts w:hint="eastAsia"/>
              </w:rPr>
            </w:pPr>
            <w:r>
              <w:rPr>
                <w:rFonts w:ascii="等线" w:eastAsia="等线" w:hAnsi="等线" w:hint="eastAsia"/>
                <w:color w:val="000000"/>
                <w:szCs w:val="22"/>
              </w:rPr>
              <w:t>67.07</w:t>
            </w:r>
          </w:p>
        </w:tc>
        <w:tc>
          <w:tcPr>
            <w:tcW w:w="1744" w:type="dxa"/>
            <w:vAlign w:val="center"/>
          </w:tcPr>
          <w:p w14:paraId="395989A8" w14:textId="13D2117B" w:rsidR="005B064C" w:rsidRDefault="005B064C" w:rsidP="005B064C">
            <w:pPr>
              <w:jc w:val="center"/>
              <w:rPr>
                <w:rFonts w:hint="eastAsia"/>
              </w:rPr>
            </w:pPr>
            <w:r>
              <w:rPr>
                <w:rFonts w:ascii="等线" w:eastAsia="等线" w:hAnsi="等线" w:hint="eastAsia"/>
                <w:color w:val="000000"/>
                <w:szCs w:val="22"/>
              </w:rPr>
              <w:t>78.82</w:t>
            </w:r>
          </w:p>
        </w:tc>
      </w:tr>
      <w:tr w:rsidR="005B064C" w14:paraId="35C769F0" w14:textId="77777777" w:rsidTr="005B064C">
        <w:tc>
          <w:tcPr>
            <w:tcW w:w="1743" w:type="dxa"/>
            <w:vAlign w:val="center"/>
          </w:tcPr>
          <w:p w14:paraId="7511DEA8" w14:textId="5F387E58" w:rsidR="005B064C" w:rsidRDefault="005B064C" w:rsidP="005B064C">
            <w:pPr>
              <w:jc w:val="center"/>
              <w:rPr>
                <w:rFonts w:hint="eastAsia"/>
              </w:rPr>
            </w:pPr>
            <w:r>
              <w:rPr>
                <w:rFonts w:ascii="等线" w:eastAsia="等线" w:hAnsi="等线" w:hint="eastAsia"/>
                <w:color w:val="000000"/>
                <w:szCs w:val="22"/>
              </w:rPr>
              <w:t>2012_20</w:t>
            </w:r>
          </w:p>
        </w:tc>
        <w:tc>
          <w:tcPr>
            <w:tcW w:w="1743" w:type="dxa"/>
            <w:vAlign w:val="center"/>
          </w:tcPr>
          <w:p w14:paraId="4997BE7A" w14:textId="7CF5457D" w:rsidR="005B064C" w:rsidRDefault="005B064C" w:rsidP="005B064C">
            <w:pPr>
              <w:jc w:val="center"/>
              <w:rPr>
                <w:rFonts w:hint="eastAsia"/>
              </w:rPr>
            </w:pPr>
            <w:r>
              <w:rPr>
                <w:rFonts w:ascii="等线" w:eastAsia="等线" w:hAnsi="等线" w:hint="eastAsia"/>
                <w:color w:val="000000"/>
                <w:szCs w:val="22"/>
              </w:rPr>
              <w:t>20.71</w:t>
            </w:r>
          </w:p>
        </w:tc>
        <w:tc>
          <w:tcPr>
            <w:tcW w:w="1743" w:type="dxa"/>
            <w:vAlign w:val="center"/>
          </w:tcPr>
          <w:p w14:paraId="5D733A71" w14:textId="6877DA3F" w:rsidR="005B064C" w:rsidRDefault="005B064C" w:rsidP="005B064C">
            <w:pPr>
              <w:jc w:val="center"/>
              <w:rPr>
                <w:rFonts w:hint="eastAsia"/>
              </w:rPr>
            </w:pPr>
            <w:r>
              <w:rPr>
                <w:rFonts w:ascii="等线" w:eastAsia="等线" w:hAnsi="等线" w:hint="eastAsia"/>
                <w:color w:val="000000"/>
                <w:szCs w:val="22"/>
              </w:rPr>
              <w:t>17.73</w:t>
            </w:r>
          </w:p>
        </w:tc>
        <w:tc>
          <w:tcPr>
            <w:tcW w:w="1743" w:type="dxa"/>
            <w:vAlign w:val="center"/>
          </w:tcPr>
          <w:p w14:paraId="2895DF03" w14:textId="58FC9D3E"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18994764" w14:textId="6E29451D"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4B547DE0" w14:textId="404D5176"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36DDD36" w14:textId="713AF34E" w:rsidR="005B064C" w:rsidRDefault="005B064C" w:rsidP="005B064C">
            <w:pPr>
              <w:jc w:val="center"/>
              <w:rPr>
                <w:rFonts w:hint="eastAsia"/>
              </w:rPr>
            </w:pPr>
            <w:r>
              <w:rPr>
                <w:rFonts w:ascii="等线" w:eastAsia="等线" w:hAnsi="等线" w:hint="eastAsia"/>
                <w:color w:val="000000"/>
                <w:szCs w:val="22"/>
              </w:rPr>
              <w:t>51.13</w:t>
            </w:r>
          </w:p>
        </w:tc>
        <w:tc>
          <w:tcPr>
            <w:tcW w:w="1744" w:type="dxa"/>
            <w:vAlign w:val="center"/>
          </w:tcPr>
          <w:p w14:paraId="28CC0423" w14:textId="7D94F690" w:rsidR="005B064C" w:rsidRDefault="005B064C" w:rsidP="005B064C">
            <w:pPr>
              <w:jc w:val="center"/>
              <w:rPr>
                <w:rFonts w:hint="eastAsia"/>
              </w:rPr>
            </w:pPr>
            <w:r>
              <w:rPr>
                <w:rFonts w:ascii="等线" w:eastAsia="等线" w:hAnsi="等线" w:hint="eastAsia"/>
                <w:color w:val="000000"/>
                <w:szCs w:val="22"/>
              </w:rPr>
              <w:t>81.28</w:t>
            </w:r>
          </w:p>
        </w:tc>
      </w:tr>
      <w:tr w:rsidR="005B064C" w14:paraId="3AD388A8" w14:textId="77777777" w:rsidTr="005B064C">
        <w:tc>
          <w:tcPr>
            <w:tcW w:w="1743" w:type="dxa"/>
            <w:vAlign w:val="center"/>
          </w:tcPr>
          <w:p w14:paraId="3E37F102" w14:textId="06D52317" w:rsidR="005B064C" w:rsidRDefault="005B064C" w:rsidP="005B064C">
            <w:pPr>
              <w:jc w:val="center"/>
              <w:rPr>
                <w:rFonts w:hint="eastAsia"/>
              </w:rPr>
            </w:pPr>
            <w:r>
              <w:rPr>
                <w:rFonts w:ascii="等线" w:eastAsia="等线" w:hAnsi="等线" w:hint="eastAsia"/>
                <w:color w:val="000000"/>
                <w:szCs w:val="22"/>
              </w:rPr>
              <w:t>2012_4_1</w:t>
            </w:r>
          </w:p>
        </w:tc>
        <w:tc>
          <w:tcPr>
            <w:tcW w:w="1743" w:type="dxa"/>
            <w:vAlign w:val="center"/>
          </w:tcPr>
          <w:p w14:paraId="0325A4E2" w14:textId="56C3DCA2" w:rsidR="005B064C" w:rsidRDefault="005B064C" w:rsidP="005B064C">
            <w:pPr>
              <w:jc w:val="center"/>
              <w:rPr>
                <w:rFonts w:hint="eastAsia"/>
              </w:rPr>
            </w:pPr>
            <w:r>
              <w:rPr>
                <w:rFonts w:ascii="等线" w:eastAsia="等线" w:hAnsi="等线" w:hint="eastAsia"/>
                <w:color w:val="000000"/>
                <w:szCs w:val="22"/>
              </w:rPr>
              <w:t>21.05</w:t>
            </w:r>
          </w:p>
        </w:tc>
        <w:tc>
          <w:tcPr>
            <w:tcW w:w="1743" w:type="dxa"/>
            <w:vAlign w:val="center"/>
          </w:tcPr>
          <w:p w14:paraId="56332CB2" w14:textId="32F42977"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04468428" w14:textId="5BE7824F" w:rsidR="005B064C" w:rsidRDefault="005B064C" w:rsidP="005B064C">
            <w:pPr>
              <w:jc w:val="center"/>
              <w:rPr>
                <w:rFonts w:hint="eastAsia"/>
              </w:rPr>
            </w:pPr>
            <w:r>
              <w:rPr>
                <w:rFonts w:ascii="等线" w:eastAsia="等线" w:hAnsi="等线" w:hint="eastAsia"/>
                <w:color w:val="000000"/>
                <w:szCs w:val="22"/>
              </w:rPr>
              <w:t>93.79</w:t>
            </w:r>
          </w:p>
        </w:tc>
        <w:tc>
          <w:tcPr>
            <w:tcW w:w="1744" w:type="dxa"/>
            <w:vAlign w:val="center"/>
          </w:tcPr>
          <w:p w14:paraId="2048B4B2" w14:textId="5B7F06DC" w:rsidR="005B064C" w:rsidRDefault="005B064C" w:rsidP="005B064C">
            <w:pPr>
              <w:jc w:val="center"/>
              <w:rPr>
                <w:rFonts w:hint="eastAsia"/>
              </w:rPr>
            </w:pPr>
            <w:r>
              <w:rPr>
                <w:rFonts w:ascii="等线" w:eastAsia="等线" w:hAnsi="等线" w:hint="eastAsia"/>
                <w:color w:val="000000"/>
                <w:szCs w:val="22"/>
              </w:rPr>
              <w:t>87.52</w:t>
            </w:r>
          </w:p>
        </w:tc>
        <w:tc>
          <w:tcPr>
            <w:tcW w:w="1744" w:type="dxa"/>
            <w:vAlign w:val="center"/>
          </w:tcPr>
          <w:p w14:paraId="2048D30E" w14:textId="333710E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4D57104" w14:textId="6290EFE5" w:rsidR="005B064C" w:rsidRDefault="005B064C" w:rsidP="005B064C">
            <w:pPr>
              <w:jc w:val="center"/>
              <w:rPr>
                <w:rFonts w:hint="eastAsia"/>
              </w:rPr>
            </w:pPr>
            <w:r>
              <w:rPr>
                <w:rFonts w:ascii="等线" w:eastAsia="等线" w:hAnsi="等线" w:hint="eastAsia"/>
                <w:color w:val="000000"/>
                <w:szCs w:val="22"/>
              </w:rPr>
              <w:t>59.13</w:t>
            </w:r>
          </w:p>
        </w:tc>
        <w:tc>
          <w:tcPr>
            <w:tcW w:w="1744" w:type="dxa"/>
            <w:vAlign w:val="center"/>
          </w:tcPr>
          <w:p w14:paraId="2B5D7162" w14:textId="6D500CF0" w:rsidR="005B064C" w:rsidRDefault="005B064C" w:rsidP="005B064C">
            <w:pPr>
              <w:jc w:val="center"/>
              <w:rPr>
                <w:rFonts w:hint="eastAsia"/>
              </w:rPr>
            </w:pPr>
            <w:r>
              <w:rPr>
                <w:rFonts w:ascii="等线" w:eastAsia="等线" w:hAnsi="等线" w:hint="eastAsia"/>
                <w:color w:val="000000"/>
                <w:szCs w:val="22"/>
              </w:rPr>
              <w:t>80.05</w:t>
            </w:r>
          </w:p>
        </w:tc>
      </w:tr>
      <w:tr w:rsidR="005B064C" w14:paraId="3761EA60" w14:textId="77777777" w:rsidTr="005B064C">
        <w:tc>
          <w:tcPr>
            <w:tcW w:w="1743" w:type="dxa"/>
            <w:vAlign w:val="center"/>
          </w:tcPr>
          <w:p w14:paraId="602E5684" w14:textId="34229231" w:rsidR="005B064C" w:rsidRDefault="005B064C" w:rsidP="005B064C">
            <w:pPr>
              <w:jc w:val="center"/>
              <w:rPr>
                <w:rFonts w:hint="eastAsia"/>
              </w:rPr>
            </w:pPr>
            <w:r>
              <w:rPr>
                <w:rFonts w:ascii="等线" w:eastAsia="等线" w:hAnsi="等线" w:hint="eastAsia"/>
                <w:color w:val="000000"/>
                <w:szCs w:val="22"/>
              </w:rPr>
              <w:t>2012_5</w:t>
            </w:r>
          </w:p>
        </w:tc>
        <w:tc>
          <w:tcPr>
            <w:tcW w:w="1743" w:type="dxa"/>
            <w:vAlign w:val="center"/>
          </w:tcPr>
          <w:p w14:paraId="6CB9FCB6" w14:textId="330D50D8" w:rsidR="005B064C" w:rsidRDefault="005B064C" w:rsidP="005B064C">
            <w:pPr>
              <w:jc w:val="center"/>
              <w:rPr>
                <w:rFonts w:hint="eastAsia"/>
              </w:rPr>
            </w:pPr>
            <w:r>
              <w:rPr>
                <w:rFonts w:ascii="等线" w:eastAsia="等线" w:hAnsi="等线" w:hint="eastAsia"/>
                <w:color w:val="000000"/>
                <w:szCs w:val="22"/>
              </w:rPr>
              <w:t>21.46</w:t>
            </w:r>
          </w:p>
        </w:tc>
        <w:tc>
          <w:tcPr>
            <w:tcW w:w="1743" w:type="dxa"/>
            <w:vAlign w:val="center"/>
          </w:tcPr>
          <w:p w14:paraId="3620CE80" w14:textId="20E33979" w:rsidR="005B064C" w:rsidRDefault="005B064C" w:rsidP="005B064C">
            <w:pPr>
              <w:jc w:val="center"/>
              <w:rPr>
                <w:rFonts w:hint="eastAsia"/>
              </w:rPr>
            </w:pPr>
            <w:r>
              <w:rPr>
                <w:rFonts w:ascii="等线" w:eastAsia="等线" w:hAnsi="等线" w:hint="eastAsia"/>
                <w:color w:val="000000"/>
                <w:szCs w:val="22"/>
              </w:rPr>
              <w:t>19.17</w:t>
            </w:r>
          </w:p>
        </w:tc>
        <w:tc>
          <w:tcPr>
            <w:tcW w:w="1743" w:type="dxa"/>
            <w:vAlign w:val="center"/>
          </w:tcPr>
          <w:p w14:paraId="239ECC0F" w14:textId="4820A9FA"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E0720D6" w14:textId="2825BF8D"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2836CDD" w14:textId="4B3254FF"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56F419D3" w14:textId="64F38D21" w:rsidR="005B064C" w:rsidRDefault="005B064C" w:rsidP="005B064C">
            <w:pPr>
              <w:jc w:val="center"/>
              <w:rPr>
                <w:rFonts w:hint="eastAsia"/>
              </w:rPr>
            </w:pPr>
            <w:r>
              <w:rPr>
                <w:rFonts w:ascii="等线" w:eastAsia="等线" w:hAnsi="等线" w:hint="eastAsia"/>
                <w:color w:val="000000"/>
                <w:szCs w:val="22"/>
              </w:rPr>
              <w:t>60.08</w:t>
            </w:r>
          </w:p>
        </w:tc>
        <w:tc>
          <w:tcPr>
            <w:tcW w:w="1744" w:type="dxa"/>
            <w:vAlign w:val="center"/>
          </w:tcPr>
          <w:p w14:paraId="6D8F8EB0" w14:textId="6E7A2AAA" w:rsidR="005B064C" w:rsidRDefault="005B064C" w:rsidP="005B064C">
            <w:pPr>
              <w:jc w:val="center"/>
              <w:rPr>
                <w:rFonts w:hint="eastAsia"/>
              </w:rPr>
            </w:pPr>
            <w:r>
              <w:rPr>
                <w:rFonts w:ascii="等线" w:eastAsia="等线" w:hAnsi="等线" w:hint="eastAsia"/>
                <w:color w:val="000000"/>
                <w:szCs w:val="22"/>
              </w:rPr>
              <w:t>80.19</w:t>
            </w:r>
          </w:p>
        </w:tc>
      </w:tr>
      <w:tr w:rsidR="005B064C" w14:paraId="4BDE996A" w14:textId="77777777" w:rsidTr="005B064C">
        <w:tc>
          <w:tcPr>
            <w:tcW w:w="1743" w:type="dxa"/>
            <w:vAlign w:val="center"/>
          </w:tcPr>
          <w:p w14:paraId="42694934" w14:textId="6A060400" w:rsidR="005B064C" w:rsidRDefault="005B064C" w:rsidP="005B064C">
            <w:pPr>
              <w:jc w:val="center"/>
              <w:rPr>
                <w:rFonts w:hint="eastAsia"/>
              </w:rPr>
            </w:pPr>
            <w:r>
              <w:rPr>
                <w:rFonts w:ascii="等线" w:eastAsia="等线" w:hAnsi="等线" w:hint="eastAsia"/>
                <w:color w:val="000000"/>
                <w:szCs w:val="22"/>
              </w:rPr>
              <w:t>2012_6_2</w:t>
            </w:r>
          </w:p>
        </w:tc>
        <w:tc>
          <w:tcPr>
            <w:tcW w:w="1743" w:type="dxa"/>
            <w:vAlign w:val="center"/>
          </w:tcPr>
          <w:p w14:paraId="5C2A320C" w14:textId="5FC3A960" w:rsidR="005B064C" w:rsidRDefault="005B064C" w:rsidP="005B064C">
            <w:pPr>
              <w:jc w:val="center"/>
              <w:rPr>
                <w:rFonts w:hint="eastAsia"/>
              </w:rPr>
            </w:pPr>
            <w:r>
              <w:rPr>
                <w:rFonts w:ascii="等线" w:eastAsia="等线" w:hAnsi="等线" w:hint="eastAsia"/>
                <w:color w:val="000000"/>
                <w:szCs w:val="22"/>
              </w:rPr>
              <w:t>20.72</w:t>
            </w:r>
          </w:p>
        </w:tc>
        <w:tc>
          <w:tcPr>
            <w:tcW w:w="1743" w:type="dxa"/>
            <w:vAlign w:val="center"/>
          </w:tcPr>
          <w:p w14:paraId="59CECE40" w14:textId="7045BE2F" w:rsidR="005B064C" w:rsidRDefault="005B064C" w:rsidP="005B064C">
            <w:pPr>
              <w:jc w:val="center"/>
              <w:rPr>
                <w:rFonts w:hint="eastAsia"/>
              </w:rPr>
            </w:pPr>
            <w:r>
              <w:rPr>
                <w:rFonts w:ascii="等线" w:eastAsia="等线" w:hAnsi="等线" w:hint="eastAsia"/>
                <w:color w:val="000000"/>
                <w:szCs w:val="22"/>
              </w:rPr>
              <w:t>17.93</w:t>
            </w:r>
          </w:p>
        </w:tc>
        <w:tc>
          <w:tcPr>
            <w:tcW w:w="1743" w:type="dxa"/>
            <w:vAlign w:val="center"/>
          </w:tcPr>
          <w:p w14:paraId="6DCB498F" w14:textId="3E9E0A02"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2AD1EAC3" w14:textId="4FF2CF29"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5227FF66" w14:textId="310228F8"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37DCD9C" w14:textId="3AEA7A1A" w:rsidR="005B064C" w:rsidRDefault="005B064C" w:rsidP="005B064C">
            <w:pPr>
              <w:jc w:val="center"/>
              <w:rPr>
                <w:rFonts w:hint="eastAsia"/>
              </w:rPr>
            </w:pPr>
            <w:r>
              <w:rPr>
                <w:rFonts w:ascii="等线" w:eastAsia="等线" w:hAnsi="等线" w:hint="eastAsia"/>
                <w:color w:val="000000"/>
                <w:szCs w:val="22"/>
              </w:rPr>
              <w:t>61.16</w:t>
            </w:r>
          </w:p>
        </w:tc>
        <w:tc>
          <w:tcPr>
            <w:tcW w:w="1744" w:type="dxa"/>
            <w:vAlign w:val="center"/>
          </w:tcPr>
          <w:p w14:paraId="6C45C68A" w14:textId="505B0046" w:rsidR="005B064C" w:rsidRDefault="005B064C" w:rsidP="005B064C">
            <w:pPr>
              <w:jc w:val="center"/>
              <w:rPr>
                <w:rFonts w:hint="eastAsia"/>
              </w:rPr>
            </w:pPr>
            <w:r>
              <w:rPr>
                <w:rFonts w:ascii="等线" w:eastAsia="等线" w:hAnsi="等线" w:hint="eastAsia"/>
                <w:color w:val="000000"/>
                <w:szCs w:val="22"/>
              </w:rPr>
              <w:t>78.15</w:t>
            </w:r>
          </w:p>
        </w:tc>
      </w:tr>
      <w:tr w:rsidR="005B064C" w14:paraId="0E5C7400" w14:textId="77777777" w:rsidTr="005B064C">
        <w:tc>
          <w:tcPr>
            <w:tcW w:w="1743" w:type="dxa"/>
            <w:vAlign w:val="center"/>
          </w:tcPr>
          <w:p w14:paraId="35B045F5" w14:textId="11C6F05C" w:rsidR="005B064C" w:rsidRDefault="005B064C" w:rsidP="005B064C">
            <w:pPr>
              <w:jc w:val="center"/>
              <w:rPr>
                <w:rFonts w:hint="eastAsia"/>
              </w:rPr>
            </w:pPr>
            <w:r>
              <w:rPr>
                <w:rFonts w:ascii="等线" w:eastAsia="等线" w:hAnsi="等线" w:hint="eastAsia"/>
                <w:color w:val="000000"/>
                <w:szCs w:val="22"/>
              </w:rPr>
              <w:t>2012_8_3</w:t>
            </w:r>
          </w:p>
        </w:tc>
        <w:tc>
          <w:tcPr>
            <w:tcW w:w="1743" w:type="dxa"/>
            <w:vAlign w:val="center"/>
          </w:tcPr>
          <w:p w14:paraId="4678A8A9" w14:textId="4E266C8C" w:rsidR="005B064C" w:rsidRDefault="005B064C" w:rsidP="005B064C">
            <w:pPr>
              <w:jc w:val="center"/>
              <w:rPr>
                <w:rFonts w:hint="eastAsia"/>
              </w:rPr>
            </w:pPr>
            <w:r>
              <w:rPr>
                <w:rFonts w:ascii="等线" w:eastAsia="等线" w:hAnsi="等线" w:hint="eastAsia"/>
                <w:color w:val="000000"/>
                <w:szCs w:val="22"/>
              </w:rPr>
              <w:t>17.64</w:t>
            </w:r>
          </w:p>
        </w:tc>
        <w:tc>
          <w:tcPr>
            <w:tcW w:w="1743" w:type="dxa"/>
            <w:vAlign w:val="center"/>
          </w:tcPr>
          <w:p w14:paraId="1DEB4160" w14:textId="331F1F03" w:rsidR="005B064C" w:rsidRDefault="005B064C" w:rsidP="005B064C">
            <w:pPr>
              <w:jc w:val="center"/>
              <w:rPr>
                <w:rFonts w:hint="eastAsia"/>
              </w:rPr>
            </w:pPr>
            <w:r>
              <w:rPr>
                <w:rFonts w:ascii="等线" w:eastAsia="等线" w:hAnsi="等线" w:hint="eastAsia"/>
                <w:color w:val="000000"/>
                <w:szCs w:val="22"/>
              </w:rPr>
              <w:t>14.57</w:t>
            </w:r>
          </w:p>
        </w:tc>
        <w:tc>
          <w:tcPr>
            <w:tcW w:w="1743" w:type="dxa"/>
            <w:vAlign w:val="center"/>
          </w:tcPr>
          <w:p w14:paraId="6537BB84" w14:textId="4BF57BFF"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2621A746" w14:textId="23A2D189"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741AE69E" w14:textId="384D3DD3"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470E3276" w14:textId="0649A551" w:rsidR="005B064C" w:rsidRDefault="005B064C" w:rsidP="005B064C">
            <w:pPr>
              <w:jc w:val="center"/>
              <w:rPr>
                <w:rFonts w:hint="eastAsia"/>
              </w:rPr>
            </w:pPr>
            <w:r>
              <w:rPr>
                <w:rFonts w:ascii="等线" w:eastAsia="等线" w:hAnsi="等线" w:hint="eastAsia"/>
                <w:color w:val="000000"/>
                <w:szCs w:val="22"/>
              </w:rPr>
              <w:t>59.23</w:t>
            </w:r>
          </w:p>
        </w:tc>
        <w:tc>
          <w:tcPr>
            <w:tcW w:w="1744" w:type="dxa"/>
            <w:vAlign w:val="center"/>
          </w:tcPr>
          <w:p w14:paraId="06B2A479" w14:textId="5257C9D9" w:rsidR="005B064C" w:rsidRDefault="005B064C" w:rsidP="005B064C">
            <w:pPr>
              <w:jc w:val="center"/>
              <w:rPr>
                <w:rFonts w:hint="eastAsia"/>
              </w:rPr>
            </w:pPr>
            <w:r>
              <w:rPr>
                <w:rFonts w:ascii="等线" w:eastAsia="等线" w:hAnsi="等线" w:hint="eastAsia"/>
                <w:color w:val="000000"/>
                <w:szCs w:val="22"/>
              </w:rPr>
              <w:t>73.01</w:t>
            </w:r>
          </w:p>
        </w:tc>
      </w:tr>
      <w:tr w:rsidR="005B064C" w14:paraId="2538A71D" w14:textId="77777777" w:rsidTr="005B064C">
        <w:tc>
          <w:tcPr>
            <w:tcW w:w="1743" w:type="dxa"/>
            <w:vAlign w:val="center"/>
          </w:tcPr>
          <w:p w14:paraId="0BDAE6C4" w14:textId="5E2A6144" w:rsidR="005B064C" w:rsidRDefault="005B064C" w:rsidP="005B064C">
            <w:pPr>
              <w:jc w:val="center"/>
              <w:rPr>
                <w:rFonts w:hint="eastAsia"/>
              </w:rPr>
            </w:pPr>
            <w:r>
              <w:rPr>
                <w:rFonts w:ascii="等线" w:eastAsia="等线" w:hAnsi="等线" w:hint="eastAsia"/>
                <w:color w:val="000000"/>
                <w:szCs w:val="22"/>
              </w:rPr>
              <w:t>2013_1_1</w:t>
            </w:r>
          </w:p>
        </w:tc>
        <w:tc>
          <w:tcPr>
            <w:tcW w:w="1743" w:type="dxa"/>
            <w:vAlign w:val="center"/>
          </w:tcPr>
          <w:p w14:paraId="67D39A9C" w14:textId="0CE7773B" w:rsidR="005B064C" w:rsidRDefault="005B064C" w:rsidP="005B064C">
            <w:pPr>
              <w:jc w:val="center"/>
              <w:rPr>
                <w:rFonts w:hint="eastAsia"/>
              </w:rPr>
            </w:pPr>
            <w:r>
              <w:rPr>
                <w:rFonts w:ascii="等线" w:eastAsia="等线" w:hAnsi="等线" w:hint="eastAsia"/>
                <w:color w:val="000000"/>
                <w:szCs w:val="22"/>
              </w:rPr>
              <w:t>18.80</w:t>
            </w:r>
          </w:p>
        </w:tc>
        <w:tc>
          <w:tcPr>
            <w:tcW w:w="1743" w:type="dxa"/>
            <w:vAlign w:val="center"/>
          </w:tcPr>
          <w:p w14:paraId="3BDF2F5C" w14:textId="26D5CD67" w:rsidR="005B064C" w:rsidRDefault="005B064C" w:rsidP="005B064C">
            <w:pPr>
              <w:jc w:val="center"/>
              <w:rPr>
                <w:rFonts w:hint="eastAsia"/>
              </w:rPr>
            </w:pPr>
            <w:r>
              <w:rPr>
                <w:rFonts w:ascii="等线" w:eastAsia="等线" w:hAnsi="等线" w:hint="eastAsia"/>
                <w:color w:val="000000"/>
                <w:szCs w:val="22"/>
              </w:rPr>
              <w:t>6.94</w:t>
            </w:r>
          </w:p>
        </w:tc>
        <w:tc>
          <w:tcPr>
            <w:tcW w:w="1743" w:type="dxa"/>
            <w:vAlign w:val="center"/>
          </w:tcPr>
          <w:p w14:paraId="7C28AA58" w14:textId="7335C062"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3F1BEE93" w14:textId="702252E1"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2D9C59F1" w14:textId="6FD27580"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233328A" w14:textId="77F2A1C3" w:rsidR="005B064C" w:rsidRDefault="005B064C" w:rsidP="005B064C">
            <w:pPr>
              <w:jc w:val="center"/>
              <w:rPr>
                <w:rFonts w:hint="eastAsia"/>
              </w:rPr>
            </w:pPr>
            <w:r>
              <w:rPr>
                <w:rFonts w:ascii="等线" w:eastAsia="等线" w:hAnsi="等线" w:hint="eastAsia"/>
                <w:color w:val="000000"/>
                <w:szCs w:val="22"/>
              </w:rPr>
              <w:t>78.79</w:t>
            </w:r>
          </w:p>
        </w:tc>
        <w:tc>
          <w:tcPr>
            <w:tcW w:w="1744" w:type="dxa"/>
            <w:vAlign w:val="center"/>
          </w:tcPr>
          <w:p w14:paraId="6126B69E" w14:textId="3234B631" w:rsidR="005B064C" w:rsidRDefault="005B064C" w:rsidP="005B064C">
            <w:pPr>
              <w:jc w:val="center"/>
              <w:rPr>
                <w:rFonts w:hint="eastAsia"/>
              </w:rPr>
            </w:pPr>
            <w:r>
              <w:rPr>
                <w:rFonts w:ascii="等线" w:eastAsia="等线" w:hAnsi="等线" w:hint="eastAsia"/>
                <w:color w:val="000000"/>
                <w:szCs w:val="22"/>
              </w:rPr>
              <w:t>24.17</w:t>
            </w:r>
          </w:p>
        </w:tc>
      </w:tr>
      <w:tr w:rsidR="005B064C" w14:paraId="1D05838D" w14:textId="77777777" w:rsidTr="005B064C">
        <w:tc>
          <w:tcPr>
            <w:tcW w:w="1743" w:type="dxa"/>
            <w:vAlign w:val="center"/>
          </w:tcPr>
          <w:p w14:paraId="096FC39A" w14:textId="0FBF2AA4" w:rsidR="005B064C" w:rsidRDefault="005B064C" w:rsidP="005B064C">
            <w:pPr>
              <w:jc w:val="center"/>
              <w:rPr>
                <w:rFonts w:hint="eastAsia"/>
              </w:rPr>
            </w:pPr>
            <w:r>
              <w:rPr>
                <w:rFonts w:ascii="等线" w:eastAsia="等线" w:hAnsi="等线" w:hint="eastAsia"/>
                <w:color w:val="000000"/>
                <w:szCs w:val="22"/>
              </w:rPr>
              <w:t>2013_11</w:t>
            </w:r>
          </w:p>
        </w:tc>
        <w:tc>
          <w:tcPr>
            <w:tcW w:w="1743" w:type="dxa"/>
            <w:vAlign w:val="center"/>
          </w:tcPr>
          <w:p w14:paraId="1FAFAA0A" w14:textId="2B3E557C" w:rsidR="005B064C" w:rsidRDefault="005B064C" w:rsidP="005B064C">
            <w:pPr>
              <w:jc w:val="center"/>
              <w:rPr>
                <w:rFonts w:hint="eastAsia"/>
              </w:rPr>
            </w:pPr>
            <w:r>
              <w:rPr>
                <w:rFonts w:ascii="等线" w:eastAsia="等线" w:hAnsi="等线" w:hint="eastAsia"/>
                <w:color w:val="000000"/>
                <w:szCs w:val="22"/>
              </w:rPr>
              <w:t>21.36</w:t>
            </w:r>
          </w:p>
        </w:tc>
        <w:tc>
          <w:tcPr>
            <w:tcW w:w="1743" w:type="dxa"/>
            <w:vAlign w:val="center"/>
          </w:tcPr>
          <w:p w14:paraId="311AF2DD" w14:textId="11624E2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71E3C8B9" w14:textId="035D6C1D" w:rsidR="005B064C" w:rsidRDefault="005B064C" w:rsidP="005B064C">
            <w:pPr>
              <w:jc w:val="center"/>
              <w:rPr>
                <w:rFonts w:hint="eastAsia"/>
              </w:rPr>
            </w:pPr>
            <w:r>
              <w:rPr>
                <w:rFonts w:ascii="等线" w:eastAsia="等线" w:hAnsi="等线" w:hint="eastAsia"/>
                <w:color w:val="000000"/>
                <w:szCs w:val="22"/>
              </w:rPr>
              <w:t>92.91</w:t>
            </w:r>
          </w:p>
        </w:tc>
        <w:tc>
          <w:tcPr>
            <w:tcW w:w="1744" w:type="dxa"/>
            <w:vAlign w:val="center"/>
          </w:tcPr>
          <w:p w14:paraId="4A984323" w14:textId="3209599F" w:rsidR="005B064C" w:rsidRDefault="005B064C" w:rsidP="005B064C">
            <w:pPr>
              <w:jc w:val="center"/>
              <w:rPr>
                <w:rFonts w:hint="eastAsia"/>
              </w:rPr>
            </w:pPr>
            <w:r>
              <w:rPr>
                <w:rFonts w:ascii="等线" w:eastAsia="等线" w:hAnsi="等线" w:hint="eastAsia"/>
                <w:color w:val="000000"/>
                <w:szCs w:val="22"/>
              </w:rPr>
              <w:t>86.64</w:t>
            </w:r>
          </w:p>
        </w:tc>
        <w:tc>
          <w:tcPr>
            <w:tcW w:w="1744" w:type="dxa"/>
            <w:vAlign w:val="center"/>
          </w:tcPr>
          <w:p w14:paraId="4E547F23" w14:textId="2BBFEE5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1A9E515C" w14:textId="7D288288" w:rsidR="005B064C" w:rsidRDefault="005B064C" w:rsidP="005B064C">
            <w:pPr>
              <w:jc w:val="center"/>
              <w:rPr>
                <w:rFonts w:hint="eastAsia"/>
              </w:rPr>
            </w:pPr>
            <w:r>
              <w:rPr>
                <w:rFonts w:ascii="等线" w:eastAsia="等线" w:hAnsi="等线" w:hint="eastAsia"/>
                <w:color w:val="000000"/>
                <w:szCs w:val="22"/>
              </w:rPr>
              <w:t>61.66</w:t>
            </w:r>
          </w:p>
        </w:tc>
        <w:tc>
          <w:tcPr>
            <w:tcW w:w="1744" w:type="dxa"/>
            <w:vAlign w:val="center"/>
          </w:tcPr>
          <w:p w14:paraId="46A402A0" w14:textId="16249B50" w:rsidR="005B064C" w:rsidRDefault="005B064C" w:rsidP="005B064C">
            <w:pPr>
              <w:jc w:val="center"/>
              <w:rPr>
                <w:rFonts w:hint="eastAsia"/>
              </w:rPr>
            </w:pPr>
            <w:r>
              <w:rPr>
                <w:rFonts w:ascii="等线" w:eastAsia="等线" w:hAnsi="等线" w:hint="eastAsia"/>
                <w:color w:val="000000"/>
                <w:szCs w:val="22"/>
              </w:rPr>
              <w:t>81.30</w:t>
            </w:r>
          </w:p>
        </w:tc>
      </w:tr>
      <w:tr w:rsidR="005B064C" w14:paraId="35CDC882" w14:textId="77777777" w:rsidTr="005B064C">
        <w:tc>
          <w:tcPr>
            <w:tcW w:w="1743" w:type="dxa"/>
            <w:vAlign w:val="center"/>
          </w:tcPr>
          <w:p w14:paraId="77948060" w14:textId="56B56318" w:rsidR="005B064C" w:rsidRDefault="005B064C" w:rsidP="005B064C">
            <w:pPr>
              <w:jc w:val="center"/>
              <w:rPr>
                <w:rFonts w:hint="eastAsia"/>
              </w:rPr>
            </w:pPr>
            <w:r>
              <w:rPr>
                <w:rFonts w:ascii="等线" w:eastAsia="等线" w:hAnsi="等线" w:hint="eastAsia"/>
                <w:color w:val="000000"/>
                <w:szCs w:val="22"/>
              </w:rPr>
              <w:t>2013_11_6</w:t>
            </w:r>
          </w:p>
        </w:tc>
        <w:tc>
          <w:tcPr>
            <w:tcW w:w="1743" w:type="dxa"/>
            <w:vAlign w:val="center"/>
          </w:tcPr>
          <w:p w14:paraId="170DE002" w14:textId="156701F0" w:rsidR="005B064C" w:rsidRDefault="005B064C" w:rsidP="005B064C">
            <w:pPr>
              <w:jc w:val="center"/>
              <w:rPr>
                <w:rFonts w:hint="eastAsia"/>
              </w:rPr>
            </w:pPr>
            <w:r>
              <w:rPr>
                <w:rFonts w:ascii="等线" w:eastAsia="等线" w:hAnsi="等线" w:hint="eastAsia"/>
                <w:color w:val="000000"/>
                <w:szCs w:val="22"/>
              </w:rPr>
              <w:t>21.65</w:t>
            </w:r>
          </w:p>
        </w:tc>
        <w:tc>
          <w:tcPr>
            <w:tcW w:w="1743" w:type="dxa"/>
            <w:vAlign w:val="center"/>
          </w:tcPr>
          <w:p w14:paraId="0A576D65" w14:textId="2BC21EAB" w:rsidR="005B064C" w:rsidRDefault="005B064C" w:rsidP="005B064C">
            <w:pPr>
              <w:jc w:val="center"/>
              <w:rPr>
                <w:rFonts w:hint="eastAsia"/>
              </w:rPr>
            </w:pPr>
            <w:r>
              <w:rPr>
                <w:rFonts w:ascii="等线" w:eastAsia="等线" w:hAnsi="等线" w:hint="eastAsia"/>
                <w:color w:val="000000"/>
                <w:szCs w:val="22"/>
              </w:rPr>
              <w:t>16.90</w:t>
            </w:r>
          </w:p>
        </w:tc>
        <w:tc>
          <w:tcPr>
            <w:tcW w:w="1743" w:type="dxa"/>
            <w:vAlign w:val="center"/>
          </w:tcPr>
          <w:p w14:paraId="570C65CD" w14:textId="511F4EBA"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11AA4676" w14:textId="391C0FC9"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4C5DE04D" w14:textId="0496602C"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4872D618" w14:textId="17F43CC5" w:rsidR="005B064C" w:rsidRDefault="005B064C" w:rsidP="005B064C">
            <w:pPr>
              <w:jc w:val="center"/>
              <w:rPr>
                <w:rFonts w:hint="eastAsia"/>
              </w:rPr>
            </w:pPr>
            <w:r>
              <w:rPr>
                <w:rFonts w:ascii="等线" w:eastAsia="等线" w:hAnsi="等线" w:hint="eastAsia"/>
                <w:color w:val="000000"/>
                <w:szCs w:val="22"/>
              </w:rPr>
              <w:t>58.64</w:t>
            </w:r>
          </w:p>
        </w:tc>
        <w:tc>
          <w:tcPr>
            <w:tcW w:w="1744" w:type="dxa"/>
            <w:vAlign w:val="center"/>
          </w:tcPr>
          <w:p w14:paraId="788C34AD" w14:textId="0FCC21AB" w:rsidR="005B064C" w:rsidRDefault="005B064C" w:rsidP="005B064C">
            <w:pPr>
              <w:jc w:val="center"/>
              <w:rPr>
                <w:rFonts w:hint="eastAsia"/>
              </w:rPr>
            </w:pPr>
            <w:r>
              <w:rPr>
                <w:rFonts w:ascii="等线" w:eastAsia="等线" w:hAnsi="等线" w:hint="eastAsia"/>
                <w:color w:val="000000"/>
                <w:szCs w:val="22"/>
              </w:rPr>
              <w:t>66.03</w:t>
            </w:r>
          </w:p>
        </w:tc>
      </w:tr>
      <w:tr w:rsidR="005B064C" w14:paraId="7287F7C6" w14:textId="77777777" w:rsidTr="005B064C">
        <w:tc>
          <w:tcPr>
            <w:tcW w:w="1743" w:type="dxa"/>
            <w:vAlign w:val="center"/>
          </w:tcPr>
          <w:p w14:paraId="32920037" w14:textId="091632B7" w:rsidR="005B064C" w:rsidRDefault="005B064C" w:rsidP="005B064C">
            <w:pPr>
              <w:jc w:val="center"/>
              <w:rPr>
                <w:rFonts w:hint="eastAsia"/>
              </w:rPr>
            </w:pPr>
            <w:r>
              <w:rPr>
                <w:rFonts w:ascii="等线" w:eastAsia="等线" w:hAnsi="等线" w:hint="eastAsia"/>
                <w:color w:val="000000"/>
                <w:szCs w:val="22"/>
              </w:rPr>
              <w:t>2013_12</w:t>
            </w:r>
          </w:p>
        </w:tc>
        <w:tc>
          <w:tcPr>
            <w:tcW w:w="1743" w:type="dxa"/>
            <w:vAlign w:val="center"/>
          </w:tcPr>
          <w:p w14:paraId="261F016B" w14:textId="25345744" w:rsidR="005B064C" w:rsidRDefault="005B064C" w:rsidP="005B064C">
            <w:pPr>
              <w:jc w:val="center"/>
              <w:rPr>
                <w:rFonts w:hint="eastAsia"/>
              </w:rPr>
            </w:pPr>
            <w:r>
              <w:rPr>
                <w:rFonts w:ascii="等线" w:eastAsia="等线" w:hAnsi="等线" w:hint="eastAsia"/>
                <w:color w:val="000000"/>
                <w:szCs w:val="22"/>
              </w:rPr>
              <w:t>21.33</w:t>
            </w:r>
          </w:p>
        </w:tc>
        <w:tc>
          <w:tcPr>
            <w:tcW w:w="1743" w:type="dxa"/>
            <w:vAlign w:val="center"/>
          </w:tcPr>
          <w:p w14:paraId="0E862BA2" w14:textId="6404A3BE" w:rsidR="005B064C" w:rsidRDefault="005B064C" w:rsidP="005B064C">
            <w:pPr>
              <w:jc w:val="center"/>
              <w:rPr>
                <w:rFonts w:hint="eastAsia"/>
              </w:rPr>
            </w:pPr>
            <w:r>
              <w:rPr>
                <w:rFonts w:ascii="等线" w:eastAsia="等线" w:hAnsi="等线" w:hint="eastAsia"/>
                <w:color w:val="000000"/>
                <w:szCs w:val="22"/>
              </w:rPr>
              <w:t>19.42</w:t>
            </w:r>
          </w:p>
        </w:tc>
        <w:tc>
          <w:tcPr>
            <w:tcW w:w="1743" w:type="dxa"/>
            <w:vAlign w:val="center"/>
          </w:tcPr>
          <w:p w14:paraId="4C449D73" w14:textId="210A9A46" w:rsidR="005B064C" w:rsidRDefault="005B064C" w:rsidP="005B064C">
            <w:pPr>
              <w:jc w:val="center"/>
              <w:rPr>
                <w:rFonts w:hint="eastAsia"/>
              </w:rPr>
            </w:pPr>
            <w:r>
              <w:rPr>
                <w:rFonts w:ascii="等线" w:eastAsia="等线" w:hAnsi="等线" w:hint="eastAsia"/>
                <w:color w:val="000000"/>
                <w:szCs w:val="22"/>
              </w:rPr>
              <w:t>91.06</w:t>
            </w:r>
          </w:p>
        </w:tc>
        <w:tc>
          <w:tcPr>
            <w:tcW w:w="1744" w:type="dxa"/>
            <w:vAlign w:val="center"/>
          </w:tcPr>
          <w:p w14:paraId="7F591612" w14:textId="2ECD38A3" w:rsidR="005B064C" w:rsidRDefault="005B064C" w:rsidP="005B064C">
            <w:pPr>
              <w:jc w:val="center"/>
              <w:rPr>
                <w:rFonts w:hint="eastAsia"/>
              </w:rPr>
            </w:pPr>
            <w:r>
              <w:rPr>
                <w:rFonts w:ascii="等线" w:eastAsia="等线" w:hAnsi="等线" w:hint="eastAsia"/>
                <w:color w:val="000000"/>
                <w:szCs w:val="22"/>
              </w:rPr>
              <w:t>84.70</w:t>
            </w:r>
          </w:p>
        </w:tc>
        <w:tc>
          <w:tcPr>
            <w:tcW w:w="1744" w:type="dxa"/>
            <w:vAlign w:val="center"/>
          </w:tcPr>
          <w:p w14:paraId="17B0B3D1" w14:textId="12028A7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0EF1564" w14:textId="06863154" w:rsidR="005B064C" w:rsidRDefault="005B064C" w:rsidP="005B064C">
            <w:pPr>
              <w:jc w:val="center"/>
              <w:rPr>
                <w:rFonts w:hint="eastAsia"/>
              </w:rPr>
            </w:pPr>
            <w:r>
              <w:rPr>
                <w:rFonts w:ascii="等线" w:eastAsia="等线" w:hAnsi="等线" w:hint="eastAsia"/>
                <w:color w:val="000000"/>
                <w:szCs w:val="22"/>
              </w:rPr>
              <w:t>51.42</w:t>
            </w:r>
          </w:p>
        </w:tc>
        <w:tc>
          <w:tcPr>
            <w:tcW w:w="1744" w:type="dxa"/>
            <w:vAlign w:val="center"/>
          </w:tcPr>
          <w:p w14:paraId="1F148D93" w14:textId="651F04EF" w:rsidR="005B064C" w:rsidRDefault="005B064C" w:rsidP="005B064C">
            <w:pPr>
              <w:jc w:val="center"/>
              <w:rPr>
                <w:rFonts w:hint="eastAsia"/>
              </w:rPr>
            </w:pPr>
            <w:r>
              <w:rPr>
                <w:rFonts w:ascii="等线" w:eastAsia="等线" w:hAnsi="等线" w:hint="eastAsia"/>
                <w:color w:val="000000"/>
                <w:szCs w:val="22"/>
              </w:rPr>
              <w:t>78.54</w:t>
            </w:r>
          </w:p>
        </w:tc>
      </w:tr>
      <w:tr w:rsidR="005B064C" w14:paraId="2E7DE42F" w14:textId="77777777" w:rsidTr="005B064C">
        <w:tc>
          <w:tcPr>
            <w:tcW w:w="1743" w:type="dxa"/>
            <w:vAlign w:val="center"/>
          </w:tcPr>
          <w:p w14:paraId="653949AF" w14:textId="5C27698B" w:rsidR="005B064C" w:rsidRDefault="005B064C" w:rsidP="005B064C">
            <w:pPr>
              <w:jc w:val="center"/>
              <w:rPr>
                <w:rFonts w:hint="eastAsia"/>
              </w:rPr>
            </w:pPr>
            <w:r>
              <w:rPr>
                <w:rFonts w:ascii="等线" w:eastAsia="等线" w:hAnsi="等线" w:hint="eastAsia"/>
                <w:color w:val="000000"/>
                <w:szCs w:val="22"/>
              </w:rPr>
              <w:t>2013_13_7</w:t>
            </w:r>
          </w:p>
        </w:tc>
        <w:tc>
          <w:tcPr>
            <w:tcW w:w="1743" w:type="dxa"/>
            <w:vAlign w:val="center"/>
          </w:tcPr>
          <w:p w14:paraId="61CCA7FF" w14:textId="720D1F1C"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0355D149" w14:textId="7C6F70A6" w:rsidR="005B064C" w:rsidRDefault="005B064C" w:rsidP="005B064C">
            <w:pPr>
              <w:jc w:val="center"/>
              <w:rPr>
                <w:rFonts w:hint="eastAsia"/>
              </w:rPr>
            </w:pPr>
            <w:r>
              <w:rPr>
                <w:rFonts w:ascii="等线" w:eastAsia="等线" w:hAnsi="等线" w:hint="eastAsia"/>
                <w:color w:val="000000"/>
                <w:szCs w:val="22"/>
              </w:rPr>
              <w:t>21.40</w:t>
            </w:r>
          </w:p>
        </w:tc>
        <w:tc>
          <w:tcPr>
            <w:tcW w:w="1743" w:type="dxa"/>
            <w:vAlign w:val="center"/>
          </w:tcPr>
          <w:p w14:paraId="0E4A835D" w14:textId="5A419DB1" w:rsidR="005B064C" w:rsidRDefault="005B064C" w:rsidP="005B064C">
            <w:pPr>
              <w:jc w:val="center"/>
              <w:rPr>
                <w:rFonts w:hint="eastAsia"/>
              </w:rPr>
            </w:pPr>
            <w:r>
              <w:rPr>
                <w:rFonts w:ascii="等线" w:eastAsia="等线" w:hAnsi="等线" w:hint="eastAsia"/>
                <w:color w:val="000000"/>
                <w:szCs w:val="22"/>
              </w:rPr>
              <w:t>92.03</w:t>
            </w:r>
          </w:p>
        </w:tc>
        <w:tc>
          <w:tcPr>
            <w:tcW w:w="1744" w:type="dxa"/>
            <w:vAlign w:val="center"/>
          </w:tcPr>
          <w:p w14:paraId="5B9E2FD8" w14:textId="224B8637"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E9E5FFD" w14:textId="4668A992"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7CD543AC" w14:textId="383E2BB8" w:rsidR="005B064C" w:rsidRDefault="005B064C" w:rsidP="005B064C">
            <w:pPr>
              <w:jc w:val="center"/>
              <w:rPr>
                <w:rFonts w:hint="eastAsia"/>
              </w:rPr>
            </w:pPr>
            <w:r>
              <w:rPr>
                <w:rFonts w:ascii="等线" w:eastAsia="等线" w:hAnsi="等线" w:hint="eastAsia"/>
                <w:color w:val="000000"/>
                <w:szCs w:val="22"/>
              </w:rPr>
              <w:t>56.78</w:t>
            </w:r>
          </w:p>
        </w:tc>
        <w:tc>
          <w:tcPr>
            <w:tcW w:w="1744" w:type="dxa"/>
            <w:vAlign w:val="center"/>
          </w:tcPr>
          <w:p w14:paraId="1C922ABA" w14:textId="441FF7FA" w:rsidR="005B064C" w:rsidRDefault="005B064C" w:rsidP="005B064C">
            <w:pPr>
              <w:jc w:val="center"/>
              <w:rPr>
                <w:rFonts w:hint="eastAsia"/>
              </w:rPr>
            </w:pPr>
            <w:r>
              <w:rPr>
                <w:rFonts w:ascii="等线" w:eastAsia="等线" w:hAnsi="等线" w:hint="eastAsia"/>
                <w:color w:val="000000"/>
                <w:szCs w:val="22"/>
              </w:rPr>
              <w:t>76.24</w:t>
            </w:r>
          </w:p>
        </w:tc>
      </w:tr>
      <w:tr w:rsidR="005B064C" w14:paraId="10CE5962" w14:textId="77777777" w:rsidTr="005B064C">
        <w:tc>
          <w:tcPr>
            <w:tcW w:w="1743" w:type="dxa"/>
            <w:vAlign w:val="center"/>
          </w:tcPr>
          <w:p w14:paraId="2EA7A4E9" w14:textId="2D0DB4AD" w:rsidR="005B064C" w:rsidRDefault="005B064C" w:rsidP="005B064C">
            <w:pPr>
              <w:jc w:val="center"/>
              <w:rPr>
                <w:rFonts w:hint="eastAsia"/>
              </w:rPr>
            </w:pPr>
            <w:r>
              <w:rPr>
                <w:rFonts w:ascii="等线" w:eastAsia="等线" w:hAnsi="等线" w:hint="eastAsia"/>
                <w:color w:val="000000"/>
                <w:szCs w:val="22"/>
              </w:rPr>
              <w:t>2013_14</w:t>
            </w:r>
          </w:p>
        </w:tc>
        <w:tc>
          <w:tcPr>
            <w:tcW w:w="1743" w:type="dxa"/>
            <w:vAlign w:val="center"/>
          </w:tcPr>
          <w:p w14:paraId="706E3D35" w14:textId="19790C43" w:rsidR="005B064C" w:rsidRDefault="005B064C" w:rsidP="005B064C">
            <w:pPr>
              <w:jc w:val="center"/>
              <w:rPr>
                <w:rFonts w:hint="eastAsia"/>
              </w:rPr>
            </w:pPr>
            <w:r>
              <w:rPr>
                <w:rFonts w:ascii="等线" w:eastAsia="等线" w:hAnsi="等线" w:hint="eastAsia"/>
                <w:color w:val="000000"/>
                <w:szCs w:val="22"/>
              </w:rPr>
              <w:t>24.60</w:t>
            </w:r>
          </w:p>
        </w:tc>
        <w:tc>
          <w:tcPr>
            <w:tcW w:w="1743" w:type="dxa"/>
            <w:vAlign w:val="center"/>
          </w:tcPr>
          <w:p w14:paraId="502F0DCB" w14:textId="53D82308" w:rsidR="005B064C" w:rsidRDefault="005B064C" w:rsidP="005B064C">
            <w:pPr>
              <w:jc w:val="center"/>
              <w:rPr>
                <w:rFonts w:hint="eastAsia"/>
              </w:rPr>
            </w:pPr>
            <w:r>
              <w:rPr>
                <w:rFonts w:ascii="等线" w:eastAsia="等线" w:hAnsi="等线" w:hint="eastAsia"/>
                <w:color w:val="000000"/>
                <w:szCs w:val="22"/>
              </w:rPr>
              <w:t>21.48</w:t>
            </w:r>
          </w:p>
        </w:tc>
        <w:tc>
          <w:tcPr>
            <w:tcW w:w="1743" w:type="dxa"/>
            <w:vAlign w:val="center"/>
          </w:tcPr>
          <w:p w14:paraId="3831022F" w14:textId="25C4C8B1"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4B2D8BF5" w14:textId="0953FF87"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2D5F0967" w14:textId="767E8D9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1F86E44" w14:textId="700BF3B6" w:rsidR="005B064C" w:rsidRDefault="005B064C" w:rsidP="005B064C">
            <w:pPr>
              <w:jc w:val="center"/>
              <w:rPr>
                <w:rFonts w:hint="eastAsia"/>
              </w:rPr>
            </w:pPr>
            <w:r>
              <w:rPr>
                <w:rFonts w:ascii="等线" w:eastAsia="等线" w:hAnsi="等线" w:hint="eastAsia"/>
                <w:color w:val="000000"/>
                <w:szCs w:val="22"/>
              </w:rPr>
              <w:t>61.24</w:t>
            </w:r>
          </w:p>
        </w:tc>
        <w:tc>
          <w:tcPr>
            <w:tcW w:w="1744" w:type="dxa"/>
            <w:vAlign w:val="center"/>
          </w:tcPr>
          <w:p w14:paraId="22AAE2DF" w14:textId="15917D23" w:rsidR="005B064C" w:rsidRDefault="005B064C" w:rsidP="005B064C">
            <w:pPr>
              <w:jc w:val="center"/>
              <w:rPr>
                <w:rFonts w:hint="eastAsia"/>
              </w:rPr>
            </w:pPr>
            <w:r>
              <w:rPr>
                <w:rFonts w:ascii="等线" w:eastAsia="等线" w:hAnsi="等线" w:hint="eastAsia"/>
                <w:color w:val="000000"/>
                <w:szCs w:val="22"/>
              </w:rPr>
              <w:t>80.96</w:t>
            </w:r>
          </w:p>
        </w:tc>
      </w:tr>
      <w:tr w:rsidR="005B064C" w14:paraId="3ACB0953" w14:textId="77777777" w:rsidTr="005B064C">
        <w:tc>
          <w:tcPr>
            <w:tcW w:w="1743" w:type="dxa"/>
            <w:vAlign w:val="center"/>
          </w:tcPr>
          <w:p w14:paraId="5747CC4F" w14:textId="189A01BF" w:rsidR="005B064C" w:rsidRDefault="005B064C" w:rsidP="005B064C">
            <w:pPr>
              <w:jc w:val="center"/>
              <w:rPr>
                <w:rFonts w:hint="eastAsia"/>
              </w:rPr>
            </w:pPr>
            <w:r>
              <w:rPr>
                <w:rFonts w:ascii="等线" w:eastAsia="等线" w:hAnsi="等线" w:hint="eastAsia"/>
                <w:color w:val="000000"/>
                <w:szCs w:val="22"/>
              </w:rPr>
              <w:t>2013_15</w:t>
            </w:r>
          </w:p>
        </w:tc>
        <w:tc>
          <w:tcPr>
            <w:tcW w:w="1743" w:type="dxa"/>
            <w:vAlign w:val="center"/>
          </w:tcPr>
          <w:p w14:paraId="7875C604" w14:textId="097A7079" w:rsidR="005B064C" w:rsidRDefault="005B064C" w:rsidP="005B064C">
            <w:pPr>
              <w:jc w:val="center"/>
              <w:rPr>
                <w:rFonts w:hint="eastAsia"/>
              </w:rPr>
            </w:pPr>
            <w:r>
              <w:rPr>
                <w:rFonts w:ascii="等线" w:eastAsia="等线" w:hAnsi="等线" w:hint="eastAsia"/>
                <w:color w:val="000000"/>
                <w:szCs w:val="22"/>
              </w:rPr>
              <w:t>20.07</w:t>
            </w:r>
          </w:p>
        </w:tc>
        <w:tc>
          <w:tcPr>
            <w:tcW w:w="1743" w:type="dxa"/>
            <w:vAlign w:val="center"/>
          </w:tcPr>
          <w:p w14:paraId="593A870E" w14:textId="393993BF" w:rsidR="005B064C" w:rsidRDefault="005B064C" w:rsidP="005B064C">
            <w:pPr>
              <w:jc w:val="center"/>
              <w:rPr>
                <w:rFonts w:hint="eastAsia"/>
              </w:rPr>
            </w:pPr>
            <w:r>
              <w:rPr>
                <w:rFonts w:ascii="等线" w:eastAsia="等线" w:hAnsi="等线" w:hint="eastAsia"/>
                <w:color w:val="000000"/>
                <w:szCs w:val="22"/>
              </w:rPr>
              <w:t>18.70</w:t>
            </w:r>
          </w:p>
        </w:tc>
        <w:tc>
          <w:tcPr>
            <w:tcW w:w="1743" w:type="dxa"/>
            <w:vAlign w:val="center"/>
          </w:tcPr>
          <w:p w14:paraId="355C0AD0" w14:textId="70E5CC4B" w:rsidR="005B064C" w:rsidRDefault="005B064C" w:rsidP="005B064C">
            <w:pPr>
              <w:jc w:val="center"/>
              <w:rPr>
                <w:rFonts w:hint="eastAsia"/>
              </w:rPr>
            </w:pPr>
            <w:r>
              <w:rPr>
                <w:rFonts w:ascii="等线" w:eastAsia="等线" w:hAnsi="等线" w:hint="eastAsia"/>
                <w:color w:val="000000"/>
                <w:szCs w:val="22"/>
              </w:rPr>
              <w:t>93.21</w:t>
            </w:r>
          </w:p>
        </w:tc>
        <w:tc>
          <w:tcPr>
            <w:tcW w:w="1744" w:type="dxa"/>
            <w:vAlign w:val="center"/>
          </w:tcPr>
          <w:p w14:paraId="2717A887" w14:textId="3ADB4525" w:rsidR="005B064C" w:rsidRDefault="005B064C" w:rsidP="005B064C">
            <w:pPr>
              <w:jc w:val="center"/>
              <w:rPr>
                <w:rFonts w:hint="eastAsia"/>
              </w:rPr>
            </w:pPr>
            <w:r>
              <w:rPr>
                <w:rFonts w:ascii="等线" w:eastAsia="等线" w:hAnsi="等线" w:hint="eastAsia"/>
                <w:color w:val="000000"/>
                <w:szCs w:val="22"/>
              </w:rPr>
              <w:t>86.88</w:t>
            </w:r>
          </w:p>
        </w:tc>
        <w:tc>
          <w:tcPr>
            <w:tcW w:w="1744" w:type="dxa"/>
            <w:vAlign w:val="center"/>
          </w:tcPr>
          <w:p w14:paraId="51A90A26" w14:textId="08F86580"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5CF73C1A" w14:textId="3C5A96CC" w:rsidR="005B064C" w:rsidRDefault="005B064C" w:rsidP="005B064C">
            <w:pPr>
              <w:jc w:val="center"/>
              <w:rPr>
                <w:rFonts w:hint="eastAsia"/>
              </w:rPr>
            </w:pPr>
            <w:r>
              <w:rPr>
                <w:rFonts w:ascii="等线" w:eastAsia="等线" w:hAnsi="等线" w:hint="eastAsia"/>
                <w:color w:val="000000"/>
                <w:szCs w:val="22"/>
              </w:rPr>
              <w:t>52.73</w:t>
            </w:r>
          </w:p>
        </w:tc>
        <w:tc>
          <w:tcPr>
            <w:tcW w:w="1744" w:type="dxa"/>
            <w:vAlign w:val="center"/>
          </w:tcPr>
          <w:p w14:paraId="13C9ABA8" w14:textId="7A57EBE5" w:rsidR="005B064C" w:rsidRDefault="005B064C" w:rsidP="005B064C">
            <w:pPr>
              <w:jc w:val="center"/>
              <w:rPr>
                <w:rFonts w:hint="eastAsia"/>
              </w:rPr>
            </w:pPr>
            <w:r>
              <w:rPr>
                <w:rFonts w:ascii="等线" w:eastAsia="等线" w:hAnsi="等线" w:hint="eastAsia"/>
                <w:color w:val="000000"/>
                <w:szCs w:val="22"/>
              </w:rPr>
              <w:t>79.19</w:t>
            </w:r>
          </w:p>
        </w:tc>
      </w:tr>
      <w:tr w:rsidR="005B064C" w14:paraId="218903B5" w14:textId="77777777" w:rsidTr="005B064C">
        <w:tc>
          <w:tcPr>
            <w:tcW w:w="1743" w:type="dxa"/>
            <w:vAlign w:val="center"/>
          </w:tcPr>
          <w:p w14:paraId="1A317EF6" w14:textId="62672E26" w:rsidR="005B064C" w:rsidRDefault="005B064C" w:rsidP="005B064C">
            <w:pPr>
              <w:jc w:val="center"/>
              <w:rPr>
                <w:rFonts w:hint="eastAsia"/>
              </w:rPr>
            </w:pPr>
            <w:r>
              <w:rPr>
                <w:rFonts w:ascii="等线" w:eastAsia="等线" w:hAnsi="等线" w:hint="eastAsia"/>
                <w:color w:val="000000"/>
                <w:szCs w:val="22"/>
              </w:rPr>
              <w:t>2013_16</w:t>
            </w:r>
          </w:p>
        </w:tc>
        <w:tc>
          <w:tcPr>
            <w:tcW w:w="1743" w:type="dxa"/>
            <w:vAlign w:val="center"/>
          </w:tcPr>
          <w:p w14:paraId="77E0539E" w14:textId="1A019D97" w:rsidR="005B064C" w:rsidRDefault="005B064C" w:rsidP="005B064C">
            <w:pPr>
              <w:jc w:val="center"/>
              <w:rPr>
                <w:rFonts w:hint="eastAsia"/>
              </w:rPr>
            </w:pPr>
            <w:r>
              <w:rPr>
                <w:rFonts w:ascii="等线" w:eastAsia="等线" w:hAnsi="等线" w:hint="eastAsia"/>
                <w:color w:val="000000"/>
                <w:szCs w:val="22"/>
              </w:rPr>
              <w:t>26.88</w:t>
            </w:r>
          </w:p>
        </w:tc>
        <w:tc>
          <w:tcPr>
            <w:tcW w:w="1743" w:type="dxa"/>
            <w:vAlign w:val="center"/>
          </w:tcPr>
          <w:p w14:paraId="73F4D3B3" w14:textId="4B0764D3" w:rsidR="005B064C" w:rsidRDefault="005B064C" w:rsidP="005B064C">
            <w:pPr>
              <w:jc w:val="center"/>
              <w:rPr>
                <w:rFonts w:hint="eastAsia"/>
              </w:rPr>
            </w:pPr>
            <w:r>
              <w:rPr>
                <w:rFonts w:ascii="等线" w:eastAsia="等线" w:hAnsi="等线" w:hint="eastAsia"/>
                <w:color w:val="000000"/>
                <w:szCs w:val="22"/>
              </w:rPr>
              <w:t>15.98</w:t>
            </w:r>
          </w:p>
        </w:tc>
        <w:tc>
          <w:tcPr>
            <w:tcW w:w="1743" w:type="dxa"/>
            <w:vAlign w:val="center"/>
          </w:tcPr>
          <w:p w14:paraId="126A6B3F" w14:textId="75B3CA9D"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7A1150C" w14:textId="0D70F2AF"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9B139F0" w14:textId="411ACA9D"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F087817" w14:textId="3BDBB4DD" w:rsidR="005B064C" w:rsidRDefault="005B064C" w:rsidP="005B064C">
            <w:pPr>
              <w:jc w:val="center"/>
              <w:rPr>
                <w:rFonts w:hint="eastAsia"/>
              </w:rPr>
            </w:pPr>
            <w:r>
              <w:rPr>
                <w:rFonts w:ascii="等线" w:eastAsia="等线" w:hAnsi="等线" w:hint="eastAsia"/>
                <w:color w:val="000000"/>
                <w:szCs w:val="22"/>
              </w:rPr>
              <w:t>80.19</w:t>
            </w:r>
          </w:p>
        </w:tc>
        <w:tc>
          <w:tcPr>
            <w:tcW w:w="1744" w:type="dxa"/>
            <w:vAlign w:val="center"/>
          </w:tcPr>
          <w:p w14:paraId="42F3E445" w14:textId="76B6553A" w:rsidR="005B064C" w:rsidRDefault="005B064C" w:rsidP="005B064C">
            <w:pPr>
              <w:jc w:val="center"/>
              <w:rPr>
                <w:rFonts w:hint="eastAsia"/>
              </w:rPr>
            </w:pPr>
            <w:r>
              <w:rPr>
                <w:rFonts w:ascii="等线" w:eastAsia="等线" w:hAnsi="等线" w:hint="eastAsia"/>
                <w:color w:val="000000"/>
                <w:szCs w:val="22"/>
              </w:rPr>
              <w:t>64.62</w:t>
            </w:r>
          </w:p>
        </w:tc>
      </w:tr>
      <w:tr w:rsidR="005B064C" w14:paraId="372ABDD1" w14:textId="77777777" w:rsidTr="005B064C">
        <w:tc>
          <w:tcPr>
            <w:tcW w:w="1743" w:type="dxa"/>
            <w:vAlign w:val="center"/>
          </w:tcPr>
          <w:p w14:paraId="20600C06" w14:textId="0E4C40B9" w:rsidR="005B064C" w:rsidRDefault="005B064C" w:rsidP="005B064C">
            <w:pPr>
              <w:jc w:val="center"/>
              <w:rPr>
                <w:rFonts w:hint="eastAsia"/>
              </w:rPr>
            </w:pPr>
            <w:r>
              <w:rPr>
                <w:rFonts w:ascii="等线" w:eastAsia="等线" w:hAnsi="等线" w:hint="eastAsia"/>
                <w:color w:val="000000"/>
                <w:szCs w:val="22"/>
              </w:rPr>
              <w:lastRenderedPageBreak/>
              <w:t>2013_17</w:t>
            </w:r>
          </w:p>
        </w:tc>
        <w:tc>
          <w:tcPr>
            <w:tcW w:w="1743" w:type="dxa"/>
            <w:vAlign w:val="center"/>
          </w:tcPr>
          <w:p w14:paraId="1FBA10C8" w14:textId="4BF09532" w:rsidR="005B064C" w:rsidRDefault="005B064C" w:rsidP="005B064C">
            <w:pPr>
              <w:jc w:val="center"/>
              <w:rPr>
                <w:rFonts w:hint="eastAsia"/>
              </w:rPr>
            </w:pPr>
            <w:r>
              <w:rPr>
                <w:rFonts w:ascii="等线" w:eastAsia="等线" w:hAnsi="等线" w:hint="eastAsia"/>
                <w:color w:val="000000"/>
                <w:szCs w:val="22"/>
              </w:rPr>
              <w:t>19.96</w:t>
            </w:r>
          </w:p>
        </w:tc>
        <w:tc>
          <w:tcPr>
            <w:tcW w:w="1743" w:type="dxa"/>
            <w:vAlign w:val="center"/>
          </w:tcPr>
          <w:p w14:paraId="402290E3" w14:textId="67987435" w:rsidR="005B064C" w:rsidRDefault="005B064C" w:rsidP="005B064C">
            <w:pPr>
              <w:jc w:val="center"/>
              <w:rPr>
                <w:rFonts w:hint="eastAsia"/>
              </w:rPr>
            </w:pPr>
            <w:r>
              <w:rPr>
                <w:rFonts w:ascii="等线" w:eastAsia="等线" w:hAnsi="等线" w:hint="eastAsia"/>
                <w:color w:val="000000"/>
                <w:szCs w:val="22"/>
              </w:rPr>
              <w:t>17.47</w:t>
            </w:r>
          </w:p>
        </w:tc>
        <w:tc>
          <w:tcPr>
            <w:tcW w:w="1743" w:type="dxa"/>
            <w:vAlign w:val="center"/>
          </w:tcPr>
          <w:p w14:paraId="091D3234" w14:textId="5EAEF54F"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401BB148" w14:textId="7905D2A7"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016D006F" w14:textId="6F6F53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DB65DAB" w14:textId="1CE8A7E7" w:rsidR="005B064C" w:rsidRDefault="005B064C" w:rsidP="005B064C">
            <w:pPr>
              <w:jc w:val="center"/>
              <w:rPr>
                <w:rFonts w:hint="eastAsia"/>
              </w:rPr>
            </w:pPr>
            <w:r>
              <w:rPr>
                <w:rFonts w:ascii="等线" w:eastAsia="等线" w:hAnsi="等线" w:hint="eastAsia"/>
                <w:color w:val="000000"/>
                <w:szCs w:val="22"/>
              </w:rPr>
              <w:t>52.26</w:t>
            </w:r>
          </w:p>
        </w:tc>
        <w:tc>
          <w:tcPr>
            <w:tcW w:w="1744" w:type="dxa"/>
            <w:vAlign w:val="center"/>
          </w:tcPr>
          <w:p w14:paraId="68343D90" w14:textId="247DFCFF" w:rsidR="005B064C" w:rsidRDefault="005B064C" w:rsidP="005B064C">
            <w:pPr>
              <w:jc w:val="center"/>
              <w:rPr>
                <w:rFonts w:hint="eastAsia"/>
              </w:rPr>
            </w:pPr>
            <w:r>
              <w:rPr>
                <w:rFonts w:ascii="等线" w:eastAsia="等线" w:hAnsi="等线" w:hint="eastAsia"/>
                <w:color w:val="000000"/>
                <w:szCs w:val="22"/>
              </w:rPr>
              <w:t>79.85</w:t>
            </w:r>
          </w:p>
        </w:tc>
      </w:tr>
      <w:tr w:rsidR="005B064C" w14:paraId="34B33030" w14:textId="77777777" w:rsidTr="005B064C">
        <w:tc>
          <w:tcPr>
            <w:tcW w:w="1743" w:type="dxa"/>
            <w:vAlign w:val="center"/>
          </w:tcPr>
          <w:p w14:paraId="7DC0C21B" w14:textId="1A68C960" w:rsidR="005B064C" w:rsidRDefault="005B064C" w:rsidP="005B064C">
            <w:pPr>
              <w:jc w:val="center"/>
              <w:rPr>
                <w:rFonts w:hint="eastAsia"/>
              </w:rPr>
            </w:pPr>
            <w:r>
              <w:rPr>
                <w:rFonts w:ascii="等线" w:eastAsia="等线" w:hAnsi="等线" w:hint="eastAsia"/>
                <w:color w:val="000000"/>
                <w:szCs w:val="22"/>
              </w:rPr>
              <w:t>2013_20_11</w:t>
            </w:r>
          </w:p>
        </w:tc>
        <w:tc>
          <w:tcPr>
            <w:tcW w:w="1743" w:type="dxa"/>
            <w:vAlign w:val="center"/>
          </w:tcPr>
          <w:p w14:paraId="66E37513" w14:textId="105F7F55" w:rsidR="005B064C" w:rsidRDefault="005B064C" w:rsidP="005B064C">
            <w:pPr>
              <w:jc w:val="center"/>
              <w:rPr>
                <w:rFonts w:hint="eastAsia"/>
              </w:rPr>
            </w:pPr>
            <w:r>
              <w:rPr>
                <w:rFonts w:ascii="等线" w:eastAsia="等线" w:hAnsi="等线" w:hint="eastAsia"/>
                <w:color w:val="000000"/>
                <w:szCs w:val="22"/>
              </w:rPr>
              <w:t>19.16</w:t>
            </w:r>
          </w:p>
        </w:tc>
        <w:tc>
          <w:tcPr>
            <w:tcW w:w="1743" w:type="dxa"/>
            <w:vAlign w:val="center"/>
          </w:tcPr>
          <w:p w14:paraId="3F0F5011" w14:textId="3AA4984D" w:rsidR="005B064C" w:rsidRDefault="005B064C" w:rsidP="005B064C">
            <w:pPr>
              <w:jc w:val="center"/>
              <w:rPr>
                <w:rFonts w:hint="eastAsia"/>
              </w:rPr>
            </w:pPr>
            <w:r>
              <w:rPr>
                <w:rFonts w:ascii="等线" w:eastAsia="等线" w:hAnsi="等线" w:hint="eastAsia"/>
                <w:color w:val="000000"/>
                <w:szCs w:val="22"/>
              </w:rPr>
              <w:t>17.19</w:t>
            </w:r>
          </w:p>
        </w:tc>
        <w:tc>
          <w:tcPr>
            <w:tcW w:w="1743" w:type="dxa"/>
            <w:vAlign w:val="center"/>
          </w:tcPr>
          <w:p w14:paraId="497F60CF" w14:textId="57739332"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36B1CDBA" w14:textId="07E2BB1C"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5E2E1AF5" w14:textId="2030E1C3"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9CD004C" w14:textId="0E51BF59" w:rsidR="005B064C" w:rsidRDefault="005B064C" w:rsidP="005B064C">
            <w:pPr>
              <w:jc w:val="center"/>
              <w:rPr>
                <w:rFonts w:hint="eastAsia"/>
              </w:rPr>
            </w:pPr>
            <w:r>
              <w:rPr>
                <w:rFonts w:ascii="等线" w:eastAsia="等线" w:hAnsi="等线" w:hint="eastAsia"/>
                <w:color w:val="000000"/>
                <w:szCs w:val="22"/>
              </w:rPr>
              <w:t>59.01</w:t>
            </w:r>
          </w:p>
        </w:tc>
        <w:tc>
          <w:tcPr>
            <w:tcW w:w="1744" w:type="dxa"/>
            <w:vAlign w:val="center"/>
          </w:tcPr>
          <w:p w14:paraId="38912E8A" w14:textId="71267413" w:rsidR="005B064C" w:rsidRDefault="005B064C" w:rsidP="005B064C">
            <w:pPr>
              <w:jc w:val="center"/>
              <w:rPr>
                <w:rFonts w:hint="eastAsia"/>
              </w:rPr>
            </w:pPr>
            <w:r>
              <w:rPr>
                <w:rFonts w:ascii="等线" w:eastAsia="等线" w:hAnsi="等线" w:hint="eastAsia"/>
                <w:color w:val="000000"/>
                <w:szCs w:val="22"/>
              </w:rPr>
              <w:t>80.02</w:t>
            </w:r>
          </w:p>
        </w:tc>
      </w:tr>
      <w:tr w:rsidR="005B064C" w14:paraId="25E777C9" w14:textId="77777777" w:rsidTr="005B064C">
        <w:tc>
          <w:tcPr>
            <w:tcW w:w="1743" w:type="dxa"/>
            <w:vAlign w:val="center"/>
          </w:tcPr>
          <w:p w14:paraId="594C62EC" w14:textId="50D693A3" w:rsidR="005B064C" w:rsidRDefault="005B064C" w:rsidP="005B064C">
            <w:pPr>
              <w:jc w:val="center"/>
              <w:rPr>
                <w:rFonts w:hint="eastAsia"/>
              </w:rPr>
            </w:pPr>
            <w:r>
              <w:rPr>
                <w:rFonts w:ascii="等线" w:eastAsia="等线" w:hAnsi="等线" w:hint="eastAsia"/>
                <w:color w:val="000000"/>
                <w:szCs w:val="22"/>
              </w:rPr>
              <w:t>2013_3_3</w:t>
            </w:r>
          </w:p>
        </w:tc>
        <w:tc>
          <w:tcPr>
            <w:tcW w:w="1743" w:type="dxa"/>
            <w:vAlign w:val="center"/>
          </w:tcPr>
          <w:p w14:paraId="627BEE7E" w14:textId="6B3FE653" w:rsidR="005B064C" w:rsidRDefault="005B064C" w:rsidP="005B064C">
            <w:pPr>
              <w:jc w:val="center"/>
              <w:rPr>
                <w:rFonts w:hint="eastAsia"/>
              </w:rPr>
            </w:pPr>
            <w:r>
              <w:rPr>
                <w:rFonts w:ascii="等线" w:eastAsia="等线" w:hAnsi="等线" w:hint="eastAsia"/>
                <w:color w:val="000000"/>
                <w:szCs w:val="22"/>
              </w:rPr>
              <w:t>22.30</w:t>
            </w:r>
          </w:p>
        </w:tc>
        <w:tc>
          <w:tcPr>
            <w:tcW w:w="1743" w:type="dxa"/>
            <w:vAlign w:val="center"/>
          </w:tcPr>
          <w:p w14:paraId="47795427" w14:textId="0D73EDE0" w:rsidR="005B064C" w:rsidRDefault="005B064C" w:rsidP="005B064C">
            <w:pPr>
              <w:jc w:val="center"/>
              <w:rPr>
                <w:rFonts w:hint="eastAsia"/>
              </w:rPr>
            </w:pPr>
            <w:r>
              <w:rPr>
                <w:rFonts w:ascii="等线" w:eastAsia="等线" w:hAnsi="等线" w:hint="eastAsia"/>
                <w:color w:val="000000"/>
                <w:szCs w:val="22"/>
              </w:rPr>
              <w:t>20.57</w:t>
            </w:r>
          </w:p>
        </w:tc>
        <w:tc>
          <w:tcPr>
            <w:tcW w:w="1743" w:type="dxa"/>
            <w:vAlign w:val="center"/>
          </w:tcPr>
          <w:p w14:paraId="149E4A17" w14:textId="33795742" w:rsidR="005B064C" w:rsidRDefault="005B064C" w:rsidP="005B064C">
            <w:pPr>
              <w:jc w:val="center"/>
              <w:rPr>
                <w:rFonts w:hint="eastAsia"/>
              </w:rPr>
            </w:pPr>
            <w:r>
              <w:rPr>
                <w:rFonts w:ascii="等线" w:eastAsia="等线" w:hAnsi="等线" w:hint="eastAsia"/>
                <w:color w:val="000000"/>
                <w:szCs w:val="22"/>
              </w:rPr>
              <w:t>92.22</w:t>
            </w:r>
          </w:p>
        </w:tc>
        <w:tc>
          <w:tcPr>
            <w:tcW w:w="1744" w:type="dxa"/>
            <w:vAlign w:val="center"/>
          </w:tcPr>
          <w:p w14:paraId="178D19BE" w14:textId="5115513F" w:rsidR="005B064C" w:rsidRDefault="005B064C" w:rsidP="005B064C">
            <w:pPr>
              <w:jc w:val="center"/>
              <w:rPr>
                <w:rFonts w:hint="eastAsia"/>
              </w:rPr>
            </w:pPr>
            <w:r>
              <w:rPr>
                <w:rFonts w:ascii="等线" w:eastAsia="等线" w:hAnsi="等线" w:hint="eastAsia"/>
                <w:color w:val="000000"/>
                <w:szCs w:val="22"/>
              </w:rPr>
              <w:t>86.31</w:t>
            </w:r>
          </w:p>
        </w:tc>
        <w:tc>
          <w:tcPr>
            <w:tcW w:w="1744" w:type="dxa"/>
            <w:vAlign w:val="center"/>
          </w:tcPr>
          <w:p w14:paraId="1B214925" w14:textId="39DAC8A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6FFCFFB" w14:textId="1950CF04" w:rsidR="005B064C" w:rsidRDefault="005B064C" w:rsidP="005B064C">
            <w:pPr>
              <w:jc w:val="center"/>
              <w:rPr>
                <w:rFonts w:hint="eastAsia"/>
              </w:rPr>
            </w:pPr>
            <w:r>
              <w:rPr>
                <w:rFonts w:ascii="等线" w:eastAsia="等线" w:hAnsi="等线" w:hint="eastAsia"/>
                <w:color w:val="000000"/>
                <w:szCs w:val="22"/>
              </w:rPr>
              <w:t>58.74</w:t>
            </w:r>
          </w:p>
        </w:tc>
        <w:tc>
          <w:tcPr>
            <w:tcW w:w="1744" w:type="dxa"/>
            <w:vAlign w:val="center"/>
          </w:tcPr>
          <w:p w14:paraId="7EDAAB38" w14:textId="4C229B34" w:rsidR="005B064C" w:rsidRDefault="005B064C" w:rsidP="005B064C">
            <w:pPr>
              <w:jc w:val="center"/>
              <w:rPr>
                <w:rFonts w:hint="eastAsia"/>
              </w:rPr>
            </w:pPr>
            <w:r>
              <w:rPr>
                <w:rFonts w:ascii="等线" w:eastAsia="等线" w:hAnsi="等线" w:hint="eastAsia"/>
                <w:color w:val="000000"/>
                <w:szCs w:val="22"/>
              </w:rPr>
              <w:t>80.26</w:t>
            </w:r>
          </w:p>
        </w:tc>
      </w:tr>
      <w:tr w:rsidR="005B064C" w14:paraId="5538F4DC" w14:textId="77777777" w:rsidTr="005B064C">
        <w:tc>
          <w:tcPr>
            <w:tcW w:w="1743" w:type="dxa"/>
            <w:vAlign w:val="center"/>
          </w:tcPr>
          <w:p w14:paraId="3BEB17FC" w14:textId="5332E0FB" w:rsidR="005B064C" w:rsidRDefault="005B064C" w:rsidP="005B064C">
            <w:pPr>
              <w:jc w:val="center"/>
              <w:rPr>
                <w:rFonts w:hint="eastAsia"/>
              </w:rPr>
            </w:pPr>
            <w:r>
              <w:rPr>
                <w:rFonts w:ascii="等线" w:eastAsia="等线" w:hAnsi="等线" w:hint="eastAsia"/>
                <w:color w:val="000000"/>
                <w:szCs w:val="22"/>
              </w:rPr>
              <w:t>2013_6</w:t>
            </w:r>
          </w:p>
        </w:tc>
        <w:tc>
          <w:tcPr>
            <w:tcW w:w="1743" w:type="dxa"/>
            <w:vAlign w:val="center"/>
          </w:tcPr>
          <w:p w14:paraId="450400B4" w14:textId="66A8F00E" w:rsidR="005B064C" w:rsidRDefault="005B064C" w:rsidP="005B064C">
            <w:pPr>
              <w:jc w:val="center"/>
              <w:rPr>
                <w:rFonts w:hint="eastAsia"/>
              </w:rPr>
            </w:pPr>
            <w:r>
              <w:rPr>
                <w:rFonts w:ascii="等线" w:eastAsia="等线" w:hAnsi="等线" w:hint="eastAsia"/>
                <w:color w:val="000000"/>
                <w:szCs w:val="22"/>
              </w:rPr>
              <w:t>19.67</w:t>
            </w:r>
          </w:p>
        </w:tc>
        <w:tc>
          <w:tcPr>
            <w:tcW w:w="1743" w:type="dxa"/>
            <w:vAlign w:val="center"/>
          </w:tcPr>
          <w:p w14:paraId="459BD148" w14:textId="7A0E44F0" w:rsidR="005B064C" w:rsidRDefault="005B064C" w:rsidP="005B064C">
            <w:pPr>
              <w:jc w:val="center"/>
              <w:rPr>
                <w:rFonts w:hint="eastAsia"/>
              </w:rPr>
            </w:pPr>
            <w:r>
              <w:rPr>
                <w:rFonts w:ascii="等线" w:eastAsia="等线" w:hAnsi="等线" w:hint="eastAsia"/>
                <w:color w:val="000000"/>
                <w:szCs w:val="22"/>
              </w:rPr>
              <w:t>14.19</w:t>
            </w:r>
          </w:p>
        </w:tc>
        <w:tc>
          <w:tcPr>
            <w:tcW w:w="1743" w:type="dxa"/>
            <w:vAlign w:val="center"/>
          </w:tcPr>
          <w:p w14:paraId="05B89379" w14:textId="1077B50F" w:rsidR="005B064C" w:rsidRDefault="005B064C" w:rsidP="005B064C">
            <w:pPr>
              <w:jc w:val="center"/>
              <w:rPr>
                <w:rFonts w:hint="eastAsia"/>
              </w:rPr>
            </w:pPr>
            <w:r>
              <w:rPr>
                <w:rFonts w:ascii="等线" w:eastAsia="等线" w:hAnsi="等线" w:hint="eastAsia"/>
                <w:color w:val="000000"/>
                <w:szCs w:val="22"/>
              </w:rPr>
              <w:t>72.13</w:t>
            </w:r>
          </w:p>
        </w:tc>
        <w:tc>
          <w:tcPr>
            <w:tcW w:w="1744" w:type="dxa"/>
            <w:vAlign w:val="center"/>
          </w:tcPr>
          <w:p w14:paraId="14FE340B" w14:textId="5B69BC51" w:rsidR="005B064C" w:rsidRDefault="005B064C" w:rsidP="005B064C">
            <w:pPr>
              <w:jc w:val="center"/>
              <w:rPr>
                <w:rFonts w:hint="eastAsia"/>
              </w:rPr>
            </w:pPr>
            <w:r>
              <w:rPr>
                <w:rFonts w:ascii="等线" w:eastAsia="等线" w:hAnsi="等线" w:hint="eastAsia"/>
                <w:color w:val="000000"/>
                <w:szCs w:val="22"/>
              </w:rPr>
              <w:t>60.88</w:t>
            </w:r>
          </w:p>
        </w:tc>
        <w:tc>
          <w:tcPr>
            <w:tcW w:w="1744" w:type="dxa"/>
            <w:vAlign w:val="center"/>
          </w:tcPr>
          <w:p w14:paraId="771F4E7A" w14:textId="026A4E4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07129F47" w14:textId="434A1EB6" w:rsidR="005B064C" w:rsidRDefault="005B064C" w:rsidP="005B064C">
            <w:pPr>
              <w:jc w:val="center"/>
              <w:rPr>
                <w:rFonts w:hint="eastAsia"/>
              </w:rPr>
            </w:pPr>
            <w:r>
              <w:rPr>
                <w:rFonts w:ascii="等线" w:eastAsia="等线" w:hAnsi="等线" w:hint="eastAsia"/>
                <w:color w:val="000000"/>
                <w:szCs w:val="22"/>
              </w:rPr>
              <w:t>71.03</w:t>
            </w:r>
          </w:p>
        </w:tc>
        <w:tc>
          <w:tcPr>
            <w:tcW w:w="1744" w:type="dxa"/>
            <w:vAlign w:val="center"/>
          </w:tcPr>
          <w:p w14:paraId="70750B21" w14:textId="0D88FDF2" w:rsidR="005B064C" w:rsidRDefault="005B064C" w:rsidP="005B064C">
            <w:pPr>
              <w:jc w:val="center"/>
              <w:rPr>
                <w:rFonts w:hint="eastAsia"/>
              </w:rPr>
            </w:pPr>
            <w:r>
              <w:rPr>
                <w:rFonts w:ascii="等线" w:eastAsia="等线" w:hAnsi="等线" w:hint="eastAsia"/>
                <w:color w:val="000000"/>
                <w:szCs w:val="22"/>
              </w:rPr>
              <w:t>48.43</w:t>
            </w:r>
          </w:p>
        </w:tc>
      </w:tr>
      <w:tr w:rsidR="005B064C" w14:paraId="220E54E6" w14:textId="77777777" w:rsidTr="005B064C">
        <w:tc>
          <w:tcPr>
            <w:tcW w:w="1743" w:type="dxa"/>
            <w:vAlign w:val="center"/>
          </w:tcPr>
          <w:p w14:paraId="05169024" w14:textId="754EF5F5" w:rsidR="005B064C" w:rsidRDefault="005B064C" w:rsidP="005B064C">
            <w:pPr>
              <w:jc w:val="center"/>
              <w:rPr>
                <w:rFonts w:hint="eastAsia"/>
              </w:rPr>
            </w:pPr>
            <w:r>
              <w:rPr>
                <w:rFonts w:ascii="等线" w:eastAsia="等线" w:hAnsi="等线" w:hint="eastAsia"/>
                <w:color w:val="000000"/>
                <w:szCs w:val="22"/>
              </w:rPr>
              <w:t>2013_7</w:t>
            </w:r>
          </w:p>
        </w:tc>
        <w:tc>
          <w:tcPr>
            <w:tcW w:w="1743" w:type="dxa"/>
            <w:vAlign w:val="center"/>
          </w:tcPr>
          <w:p w14:paraId="4DA45DFD" w14:textId="5B82DE84" w:rsidR="005B064C" w:rsidRDefault="005B064C" w:rsidP="005B064C">
            <w:pPr>
              <w:jc w:val="center"/>
              <w:rPr>
                <w:rFonts w:hint="eastAsia"/>
              </w:rPr>
            </w:pPr>
            <w:r>
              <w:rPr>
                <w:rFonts w:ascii="等线" w:eastAsia="等线" w:hAnsi="等线" w:hint="eastAsia"/>
                <w:color w:val="000000"/>
                <w:szCs w:val="22"/>
              </w:rPr>
              <w:t>19.91</w:t>
            </w:r>
          </w:p>
        </w:tc>
        <w:tc>
          <w:tcPr>
            <w:tcW w:w="1743" w:type="dxa"/>
            <w:vAlign w:val="center"/>
          </w:tcPr>
          <w:p w14:paraId="35B6937E" w14:textId="469F513C" w:rsidR="005B064C" w:rsidRDefault="005B064C" w:rsidP="005B064C">
            <w:pPr>
              <w:jc w:val="center"/>
              <w:rPr>
                <w:rFonts w:hint="eastAsia"/>
              </w:rPr>
            </w:pPr>
            <w:r>
              <w:rPr>
                <w:rFonts w:ascii="等线" w:eastAsia="等线" w:hAnsi="等线" w:hint="eastAsia"/>
                <w:color w:val="000000"/>
                <w:szCs w:val="22"/>
              </w:rPr>
              <w:t>17.08</w:t>
            </w:r>
          </w:p>
        </w:tc>
        <w:tc>
          <w:tcPr>
            <w:tcW w:w="1743" w:type="dxa"/>
            <w:vAlign w:val="center"/>
          </w:tcPr>
          <w:p w14:paraId="384527C9" w14:textId="68FC381F"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501409C8" w14:textId="2F01E87C"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2BC82D9A" w14:textId="7740B41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98A2EA8" w14:textId="084A98ED" w:rsidR="005B064C" w:rsidRDefault="005B064C" w:rsidP="005B064C">
            <w:pPr>
              <w:jc w:val="center"/>
              <w:rPr>
                <w:rFonts w:hint="eastAsia"/>
              </w:rPr>
            </w:pPr>
            <w:r>
              <w:rPr>
                <w:rFonts w:ascii="等线" w:eastAsia="等线" w:hAnsi="等线" w:hint="eastAsia"/>
                <w:color w:val="000000"/>
                <w:szCs w:val="22"/>
              </w:rPr>
              <w:t>53.15</w:t>
            </w:r>
          </w:p>
        </w:tc>
        <w:tc>
          <w:tcPr>
            <w:tcW w:w="1744" w:type="dxa"/>
            <w:vAlign w:val="center"/>
          </w:tcPr>
          <w:p w14:paraId="052CC857" w14:textId="30D96E3A" w:rsidR="005B064C" w:rsidRDefault="005B064C" w:rsidP="005B064C">
            <w:pPr>
              <w:jc w:val="center"/>
              <w:rPr>
                <w:rFonts w:hint="eastAsia"/>
              </w:rPr>
            </w:pPr>
            <w:r>
              <w:rPr>
                <w:rFonts w:ascii="等线" w:eastAsia="等线" w:hAnsi="等线" w:hint="eastAsia"/>
                <w:color w:val="000000"/>
                <w:szCs w:val="22"/>
              </w:rPr>
              <w:t>80.32</w:t>
            </w:r>
          </w:p>
        </w:tc>
      </w:tr>
      <w:tr w:rsidR="005B064C" w14:paraId="6E5CA13D" w14:textId="77777777" w:rsidTr="005B064C">
        <w:tc>
          <w:tcPr>
            <w:tcW w:w="1743" w:type="dxa"/>
            <w:vAlign w:val="center"/>
          </w:tcPr>
          <w:p w14:paraId="1ADBC43D" w14:textId="7D130F98" w:rsidR="005B064C" w:rsidRDefault="005B064C" w:rsidP="005B064C">
            <w:pPr>
              <w:jc w:val="center"/>
              <w:rPr>
                <w:rFonts w:hint="eastAsia"/>
              </w:rPr>
            </w:pPr>
            <w:r>
              <w:rPr>
                <w:rFonts w:ascii="等线" w:eastAsia="等线" w:hAnsi="等线" w:hint="eastAsia"/>
                <w:color w:val="000000"/>
                <w:szCs w:val="22"/>
              </w:rPr>
              <w:t>2013_8_4</w:t>
            </w:r>
          </w:p>
        </w:tc>
        <w:tc>
          <w:tcPr>
            <w:tcW w:w="1743" w:type="dxa"/>
            <w:vAlign w:val="center"/>
          </w:tcPr>
          <w:p w14:paraId="7C0412FA" w14:textId="20666E68" w:rsidR="005B064C" w:rsidRDefault="005B064C" w:rsidP="005B064C">
            <w:pPr>
              <w:jc w:val="center"/>
              <w:rPr>
                <w:rFonts w:hint="eastAsia"/>
              </w:rPr>
            </w:pPr>
            <w:r>
              <w:rPr>
                <w:rFonts w:ascii="等线" w:eastAsia="等线" w:hAnsi="等线" w:hint="eastAsia"/>
                <w:color w:val="000000"/>
                <w:szCs w:val="22"/>
              </w:rPr>
              <w:t>20.09</w:t>
            </w:r>
          </w:p>
        </w:tc>
        <w:tc>
          <w:tcPr>
            <w:tcW w:w="1743" w:type="dxa"/>
            <w:vAlign w:val="center"/>
          </w:tcPr>
          <w:p w14:paraId="4358F136" w14:textId="14A63C43" w:rsidR="005B064C" w:rsidRDefault="005B064C" w:rsidP="005B064C">
            <w:pPr>
              <w:jc w:val="center"/>
              <w:rPr>
                <w:rFonts w:hint="eastAsia"/>
              </w:rPr>
            </w:pPr>
            <w:r>
              <w:rPr>
                <w:rFonts w:ascii="等线" w:eastAsia="等线" w:hAnsi="等线" w:hint="eastAsia"/>
                <w:color w:val="000000"/>
                <w:szCs w:val="22"/>
              </w:rPr>
              <w:t>14.76</w:t>
            </w:r>
          </w:p>
        </w:tc>
        <w:tc>
          <w:tcPr>
            <w:tcW w:w="1743" w:type="dxa"/>
            <w:vAlign w:val="center"/>
          </w:tcPr>
          <w:p w14:paraId="462A9024" w14:textId="48629DD2" w:rsidR="005B064C" w:rsidRDefault="005B064C" w:rsidP="005B064C">
            <w:pPr>
              <w:jc w:val="center"/>
              <w:rPr>
                <w:rFonts w:hint="eastAsia"/>
              </w:rPr>
            </w:pPr>
            <w:r>
              <w:rPr>
                <w:rFonts w:ascii="等线" w:eastAsia="等线" w:hAnsi="等线" w:hint="eastAsia"/>
                <w:color w:val="000000"/>
                <w:szCs w:val="22"/>
              </w:rPr>
              <w:t>73.48</w:t>
            </w:r>
          </w:p>
        </w:tc>
        <w:tc>
          <w:tcPr>
            <w:tcW w:w="1744" w:type="dxa"/>
            <w:vAlign w:val="center"/>
          </w:tcPr>
          <w:p w14:paraId="69E881A7" w14:textId="0A4D6612" w:rsidR="005B064C" w:rsidRDefault="005B064C" w:rsidP="005B064C">
            <w:pPr>
              <w:jc w:val="center"/>
              <w:rPr>
                <w:rFonts w:hint="eastAsia"/>
              </w:rPr>
            </w:pPr>
            <w:r>
              <w:rPr>
                <w:rFonts w:ascii="等线" w:eastAsia="等线" w:hAnsi="等线" w:hint="eastAsia"/>
                <w:color w:val="000000"/>
                <w:szCs w:val="22"/>
              </w:rPr>
              <w:t>63.54</w:t>
            </w:r>
          </w:p>
        </w:tc>
        <w:tc>
          <w:tcPr>
            <w:tcW w:w="1744" w:type="dxa"/>
            <w:vAlign w:val="center"/>
          </w:tcPr>
          <w:p w14:paraId="17C2D5F0" w14:textId="56517FC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8960BBD" w14:textId="0F9FDAD3" w:rsidR="005B064C" w:rsidRDefault="005B064C" w:rsidP="005B064C">
            <w:pPr>
              <w:jc w:val="center"/>
              <w:rPr>
                <w:rFonts w:hint="eastAsia"/>
              </w:rPr>
            </w:pPr>
            <w:r>
              <w:rPr>
                <w:rFonts w:ascii="等线" w:eastAsia="等线" w:hAnsi="等线" w:hint="eastAsia"/>
                <w:color w:val="000000"/>
                <w:szCs w:val="22"/>
              </w:rPr>
              <w:t>70.17</w:t>
            </w:r>
          </w:p>
        </w:tc>
        <w:tc>
          <w:tcPr>
            <w:tcW w:w="1744" w:type="dxa"/>
            <w:vAlign w:val="center"/>
          </w:tcPr>
          <w:p w14:paraId="1F4D2A4D" w14:textId="029A88DA" w:rsidR="005B064C" w:rsidRDefault="005B064C" w:rsidP="005B064C">
            <w:pPr>
              <w:jc w:val="center"/>
              <w:rPr>
                <w:rFonts w:hint="eastAsia"/>
              </w:rPr>
            </w:pPr>
            <w:r>
              <w:rPr>
                <w:rFonts w:ascii="等线" w:eastAsia="等线" w:hAnsi="等线" w:hint="eastAsia"/>
                <w:color w:val="000000"/>
                <w:szCs w:val="22"/>
              </w:rPr>
              <w:t>54.69</w:t>
            </w:r>
          </w:p>
        </w:tc>
      </w:tr>
      <w:tr w:rsidR="005B064C" w14:paraId="19B80EBF" w14:textId="77777777" w:rsidTr="005B064C">
        <w:tc>
          <w:tcPr>
            <w:tcW w:w="1743" w:type="dxa"/>
            <w:vAlign w:val="center"/>
          </w:tcPr>
          <w:p w14:paraId="72A2961F" w14:textId="45D9F644" w:rsidR="005B064C" w:rsidRDefault="005B064C" w:rsidP="005B064C">
            <w:pPr>
              <w:jc w:val="center"/>
              <w:rPr>
                <w:rFonts w:hint="eastAsia"/>
              </w:rPr>
            </w:pPr>
            <w:r>
              <w:rPr>
                <w:rFonts w:ascii="等线" w:eastAsia="等线" w:hAnsi="等线" w:hint="eastAsia"/>
                <w:color w:val="000000"/>
                <w:szCs w:val="22"/>
              </w:rPr>
              <w:t>2013_9</w:t>
            </w:r>
          </w:p>
        </w:tc>
        <w:tc>
          <w:tcPr>
            <w:tcW w:w="1743" w:type="dxa"/>
            <w:vAlign w:val="center"/>
          </w:tcPr>
          <w:p w14:paraId="626611EE" w14:textId="7D80CF82" w:rsidR="005B064C" w:rsidRDefault="005B064C" w:rsidP="005B064C">
            <w:pPr>
              <w:jc w:val="center"/>
              <w:rPr>
                <w:rFonts w:hint="eastAsia"/>
              </w:rPr>
            </w:pPr>
            <w:r>
              <w:rPr>
                <w:rFonts w:ascii="等线" w:eastAsia="等线" w:hAnsi="等线" w:hint="eastAsia"/>
                <w:color w:val="000000"/>
                <w:szCs w:val="22"/>
              </w:rPr>
              <w:t>34.25</w:t>
            </w:r>
          </w:p>
        </w:tc>
        <w:tc>
          <w:tcPr>
            <w:tcW w:w="1743" w:type="dxa"/>
            <w:vAlign w:val="center"/>
          </w:tcPr>
          <w:p w14:paraId="00CABC3E" w14:textId="51A5B6E6" w:rsidR="005B064C" w:rsidRDefault="005B064C" w:rsidP="005B064C">
            <w:pPr>
              <w:jc w:val="center"/>
              <w:rPr>
                <w:rFonts w:hint="eastAsia"/>
              </w:rPr>
            </w:pPr>
            <w:r>
              <w:rPr>
                <w:rFonts w:ascii="等线" w:eastAsia="等线" w:hAnsi="等线" w:hint="eastAsia"/>
                <w:color w:val="000000"/>
                <w:szCs w:val="22"/>
              </w:rPr>
              <w:t>31.82</w:t>
            </w:r>
          </w:p>
        </w:tc>
        <w:tc>
          <w:tcPr>
            <w:tcW w:w="1743" w:type="dxa"/>
            <w:vAlign w:val="center"/>
          </w:tcPr>
          <w:p w14:paraId="7CA455C2" w14:textId="5D666C18" w:rsidR="005B064C" w:rsidRDefault="005B064C" w:rsidP="005B064C">
            <w:pPr>
              <w:jc w:val="center"/>
              <w:rPr>
                <w:rFonts w:hint="eastAsia"/>
              </w:rPr>
            </w:pPr>
            <w:r>
              <w:rPr>
                <w:rFonts w:ascii="等线" w:eastAsia="等线" w:hAnsi="等线" w:hint="eastAsia"/>
                <w:color w:val="000000"/>
                <w:szCs w:val="22"/>
              </w:rPr>
              <w:t>92.89</w:t>
            </w:r>
          </w:p>
        </w:tc>
        <w:tc>
          <w:tcPr>
            <w:tcW w:w="1744" w:type="dxa"/>
            <w:vAlign w:val="center"/>
          </w:tcPr>
          <w:p w14:paraId="477AFF5E" w14:textId="3D4DCD0E" w:rsidR="005B064C" w:rsidRDefault="005B064C" w:rsidP="005B064C">
            <w:pPr>
              <w:jc w:val="center"/>
              <w:rPr>
                <w:rFonts w:hint="eastAsia"/>
              </w:rPr>
            </w:pPr>
            <w:r>
              <w:rPr>
                <w:rFonts w:ascii="等线" w:eastAsia="等线" w:hAnsi="等线" w:hint="eastAsia"/>
                <w:color w:val="000000"/>
                <w:szCs w:val="22"/>
              </w:rPr>
              <w:t>86.51</w:t>
            </w:r>
          </w:p>
        </w:tc>
        <w:tc>
          <w:tcPr>
            <w:tcW w:w="1744" w:type="dxa"/>
            <w:vAlign w:val="center"/>
          </w:tcPr>
          <w:p w14:paraId="54A3A352" w14:textId="6CC060FC"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24BD6964" w14:textId="2B5587A7" w:rsidR="005B064C" w:rsidRDefault="005B064C" w:rsidP="005B064C">
            <w:pPr>
              <w:jc w:val="center"/>
              <w:rPr>
                <w:rFonts w:hint="eastAsia"/>
              </w:rPr>
            </w:pPr>
            <w:r>
              <w:rPr>
                <w:rFonts w:ascii="等线" w:eastAsia="等线" w:hAnsi="等线" w:hint="eastAsia"/>
                <w:color w:val="000000"/>
                <w:szCs w:val="22"/>
              </w:rPr>
              <w:t>56.18</w:t>
            </w:r>
          </w:p>
        </w:tc>
        <w:tc>
          <w:tcPr>
            <w:tcW w:w="1744" w:type="dxa"/>
            <w:vAlign w:val="center"/>
          </w:tcPr>
          <w:p w14:paraId="1180EAB0" w14:textId="0B41DEEC" w:rsidR="005B064C" w:rsidRDefault="005B064C" w:rsidP="005B064C">
            <w:pPr>
              <w:jc w:val="center"/>
              <w:rPr>
                <w:rFonts w:hint="eastAsia"/>
              </w:rPr>
            </w:pPr>
            <w:r>
              <w:rPr>
                <w:rFonts w:ascii="等线" w:eastAsia="等线" w:hAnsi="等线" w:hint="eastAsia"/>
                <w:color w:val="000000"/>
                <w:szCs w:val="22"/>
              </w:rPr>
              <w:t>78.64</w:t>
            </w:r>
          </w:p>
        </w:tc>
      </w:tr>
      <w:tr w:rsidR="005B064C" w14:paraId="275BA320" w14:textId="77777777" w:rsidTr="005B064C">
        <w:tc>
          <w:tcPr>
            <w:tcW w:w="1743" w:type="dxa"/>
            <w:vAlign w:val="center"/>
          </w:tcPr>
          <w:p w14:paraId="451A80B1" w14:textId="58B10E6D" w:rsidR="005B064C" w:rsidRDefault="005B064C" w:rsidP="005B064C">
            <w:pPr>
              <w:jc w:val="center"/>
              <w:rPr>
                <w:rFonts w:hint="eastAsia"/>
              </w:rPr>
            </w:pPr>
            <w:r>
              <w:rPr>
                <w:rFonts w:ascii="等线" w:eastAsia="等线" w:hAnsi="等线" w:hint="eastAsia"/>
                <w:color w:val="000000"/>
                <w:szCs w:val="22"/>
              </w:rPr>
              <w:t>2014_10</w:t>
            </w:r>
          </w:p>
        </w:tc>
        <w:tc>
          <w:tcPr>
            <w:tcW w:w="1743" w:type="dxa"/>
            <w:vAlign w:val="center"/>
          </w:tcPr>
          <w:p w14:paraId="24C7CED5" w14:textId="7911C19F" w:rsidR="005B064C" w:rsidRDefault="005B064C" w:rsidP="005B064C">
            <w:pPr>
              <w:jc w:val="center"/>
              <w:rPr>
                <w:rFonts w:hint="eastAsia"/>
              </w:rPr>
            </w:pPr>
            <w:r>
              <w:rPr>
                <w:rFonts w:ascii="等线" w:eastAsia="等线" w:hAnsi="等线" w:hint="eastAsia"/>
                <w:color w:val="000000"/>
                <w:szCs w:val="22"/>
              </w:rPr>
              <w:t>21.81</w:t>
            </w:r>
          </w:p>
        </w:tc>
        <w:tc>
          <w:tcPr>
            <w:tcW w:w="1743" w:type="dxa"/>
            <w:vAlign w:val="center"/>
          </w:tcPr>
          <w:p w14:paraId="205694A0" w14:textId="393DF250" w:rsidR="005B064C" w:rsidRDefault="005B064C" w:rsidP="005B064C">
            <w:pPr>
              <w:jc w:val="center"/>
              <w:rPr>
                <w:rFonts w:hint="eastAsia"/>
              </w:rPr>
            </w:pPr>
            <w:r>
              <w:rPr>
                <w:rFonts w:ascii="等线" w:eastAsia="等线" w:hAnsi="等线" w:hint="eastAsia"/>
                <w:color w:val="000000"/>
                <w:szCs w:val="22"/>
              </w:rPr>
              <w:t>19.32</w:t>
            </w:r>
          </w:p>
        </w:tc>
        <w:tc>
          <w:tcPr>
            <w:tcW w:w="1743" w:type="dxa"/>
            <w:vAlign w:val="center"/>
          </w:tcPr>
          <w:p w14:paraId="34909066" w14:textId="1885C327"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29005D77" w14:textId="5E9C6BB5"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0E0E71DB" w14:textId="31DCF5F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5B3286F2" w14:textId="04D4DE33" w:rsidR="005B064C" w:rsidRDefault="005B064C" w:rsidP="005B064C">
            <w:pPr>
              <w:jc w:val="center"/>
              <w:rPr>
                <w:rFonts w:hint="eastAsia"/>
              </w:rPr>
            </w:pPr>
            <w:r>
              <w:rPr>
                <w:rFonts w:ascii="等线" w:eastAsia="等线" w:hAnsi="等线" w:hint="eastAsia"/>
                <w:color w:val="000000"/>
                <w:szCs w:val="22"/>
              </w:rPr>
              <w:t>56.97</w:t>
            </w:r>
          </w:p>
        </w:tc>
        <w:tc>
          <w:tcPr>
            <w:tcW w:w="1744" w:type="dxa"/>
            <w:vAlign w:val="center"/>
          </w:tcPr>
          <w:p w14:paraId="3C6FC815" w14:textId="755CF95B" w:rsidR="005B064C" w:rsidRDefault="005B064C" w:rsidP="005B064C">
            <w:pPr>
              <w:jc w:val="center"/>
              <w:rPr>
                <w:rFonts w:hint="eastAsia"/>
              </w:rPr>
            </w:pPr>
            <w:r>
              <w:rPr>
                <w:rFonts w:ascii="等线" w:eastAsia="等线" w:hAnsi="等线" w:hint="eastAsia"/>
                <w:color w:val="000000"/>
                <w:szCs w:val="22"/>
              </w:rPr>
              <w:t>80.79</w:t>
            </w:r>
          </w:p>
        </w:tc>
      </w:tr>
      <w:tr w:rsidR="005B064C" w14:paraId="7E3A7BAD" w14:textId="77777777" w:rsidTr="005B064C">
        <w:tc>
          <w:tcPr>
            <w:tcW w:w="1743" w:type="dxa"/>
            <w:vAlign w:val="center"/>
          </w:tcPr>
          <w:p w14:paraId="018DBFC5" w14:textId="7A379971" w:rsidR="005B064C" w:rsidRDefault="005B064C" w:rsidP="005B064C">
            <w:pPr>
              <w:jc w:val="center"/>
              <w:rPr>
                <w:rFonts w:hint="eastAsia"/>
              </w:rPr>
            </w:pPr>
            <w:r>
              <w:rPr>
                <w:rFonts w:ascii="等线" w:eastAsia="等线" w:hAnsi="等线" w:hint="eastAsia"/>
                <w:color w:val="000000"/>
                <w:szCs w:val="22"/>
              </w:rPr>
              <w:t>2014_11</w:t>
            </w:r>
          </w:p>
        </w:tc>
        <w:tc>
          <w:tcPr>
            <w:tcW w:w="1743" w:type="dxa"/>
            <w:vAlign w:val="center"/>
          </w:tcPr>
          <w:p w14:paraId="3602A46F" w14:textId="0AD7060F" w:rsidR="005B064C" w:rsidRDefault="005B064C" w:rsidP="005B064C">
            <w:pPr>
              <w:jc w:val="center"/>
              <w:rPr>
                <w:rFonts w:hint="eastAsia"/>
              </w:rPr>
            </w:pPr>
            <w:r>
              <w:rPr>
                <w:rFonts w:ascii="等线" w:eastAsia="等线" w:hAnsi="等线" w:hint="eastAsia"/>
                <w:color w:val="000000"/>
                <w:szCs w:val="22"/>
              </w:rPr>
              <w:t>20.13</w:t>
            </w:r>
          </w:p>
        </w:tc>
        <w:tc>
          <w:tcPr>
            <w:tcW w:w="1743" w:type="dxa"/>
            <w:vAlign w:val="center"/>
          </w:tcPr>
          <w:p w14:paraId="1E6B1530" w14:textId="7610136F" w:rsidR="005B064C" w:rsidRDefault="005B064C" w:rsidP="005B064C">
            <w:pPr>
              <w:jc w:val="center"/>
              <w:rPr>
                <w:rFonts w:hint="eastAsia"/>
              </w:rPr>
            </w:pPr>
            <w:r>
              <w:rPr>
                <w:rFonts w:ascii="等线" w:eastAsia="等线" w:hAnsi="等线" w:hint="eastAsia"/>
                <w:color w:val="000000"/>
                <w:szCs w:val="22"/>
              </w:rPr>
              <w:t>18.47</w:t>
            </w:r>
          </w:p>
        </w:tc>
        <w:tc>
          <w:tcPr>
            <w:tcW w:w="1743" w:type="dxa"/>
            <w:vAlign w:val="center"/>
          </w:tcPr>
          <w:p w14:paraId="0D188FBB" w14:textId="61C68D0C" w:rsidR="005B064C" w:rsidRDefault="005B064C" w:rsidP="005B064C">
            <w:pPr>
              <w:jc w:val="center"/>
              <w:rPr>
                <w:rFonts w:hint="eastAsia"/>
              </w:rPr>
            </w:pPr>
            <w:r>
              <w:rPr>
                <w:rFonts w:ascii="等线" w:eastAsia="等线" w:hAnsi="等线" w:hint="eastAsia"/>
                <w:color w:val="000000"/>
                <w:szCs w:val="22"/>
              </w:rPr>
              <w:t>91.76</w:t>
            </w:r>
          </w:p>
        </w:tc>
        <w:tc>
          <w:tcPr>
            <w:tcW w:w="1744" w:type="dxa"/>
            <w:vAlign w:val="center"/>
          </w:tcPr>
          <w:p w14:paraId="024EC2BE" w14:textId="191DEBCA"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2291A348" w14:textId="2BEB637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831B3BC" w14:textId="0053F08D" w:rsidR="005B064C" w:rsidRDefault="005B064C" w:rsidP="005B064C">
            <w:pPr>
              <w:jc w:val="center"/>
              <w:rPr>
                <w:rFonts w:hint="eastAsia"/>
              </w:rPr>
            </w:pPr>
            <w:r>
              <w:rPr>
                <w:rFonts w:ascii="等线" w:eastAsia="等线" w:hAnsi="等线" w:hint="eastAsia"/>
                <w:color w:val="000000"/>
                <w:szCs w:val="22"/>
              </w:rPr>
              <w:t>58.79</w:t>
            </w:r>
          </w:p>
        </w:tc>
        <w:tc>
          <w:tcPr>
            <w:tcW w:w="1744" w:type="dxa"/>
            <w:vAlign w:val="center"/>
          </w:tcPr>
          <w:p w14:paraId="35C91514" w14:textId="2F4011AA" w:rsidR="005B064C" w:rsidRDefault="005B064C" w:rsidP="005B064C">
            <w:pPr>
              <w:jc w:val="center"/>
              <w:rPr>
                <w:rFonts w:hint="eastAsia"/>
              </w:rPr>
            </w:pPr>
            <w:r>
              <w:rPr>
                <w:rFonts w:ascii="等线" w:eastAsia="等线" w:hAnsi="等线" w:hint="eastAsia"/>
                <w:color w:val="000000"/>
                <w:szCs w:val="22"/>
              </w:rPr>
              <w:t>79.06</w:t>
            </w:r>
          </w:p>
        </w:tc>
      </w:tr>
      <w:tr w:rsidR="005B064C" w14:paraId="09F2D8A9" w14:textId="77777777" w:rsidTr="005B064C">
        <w:tc>
          <w:tcPr>
            <w:tcW w:w="1743" w:type="dxa"/>
            <w:vAlign w:val="center"/>
          </w:tcPr>
          <w:p w14:paraId="24A78CC4" w14:textId="7D04A972" w:rsidR="005B064C" w:rsidRDefault="005B064C" w:rsidP="005B064C">
            <w:pPr>
              <w:jc w:val="center"/>
              <w:rPr>
                <w:rFonts w:hint="eastAsia"/>
              </w:rPr>
            </w:pPr>
            <w:r>
              <w:rPr>
                <w:rFonts w:ascii="等线" w:eastAsia="等线" w:hAnsi="等线" w:hint="eastAsia"/>
                <w:color w:val="000000"/>
                <w:szCs w:val="22"/>
              </w:rPr>
              <w:t>2014_12_4</w:t>
            </w:r>
          </w:p>
        </w:tc>
        <w:tc>
          <w:tcPr>
            <w:tcW w:w="1743" w:type="dxa"/>
            <w:vAlign w:val="center"/>
          </w:tcPr>
          <w:p w14:paraId="4AD00ADA" w14:textId="47F26254"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2A3D2A42" w14:textId="38B301E3"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078AF062" w14:textId="465C4558"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7834A13C" w14:textId="5CDD1FAD" w:rsidR="005B064C" w:rsidRDefault="005B064C" w:rsidP="005B064C">
            <w:pPr>
              <w:jc w:val="center"/>
              <w:rPr>
                <w:rFonts w:hint="eastAsia"/>
              </w:rPr>
            </w:pPr>
            <w:r>
              <w:rPr>
                <w:rFonts w:ascii="等线" w:eastAsia="等线" w:hAnsi="等线" w:hint="eastAsia"/>
                <w:color w:val="000000"/>
                <w:szCs w:val="22"/>
              </w:rPr>
              <w:t>78.46</w:t>
            </w:r>
          </w:p>
        </w:tc>
        <w:tc>
          <w:tcPr>
            <w:tcW w:w="1744" w:type="dxa"/>
            <w:vAlign w:val="center"/>
          </w:tcPr>
          <w:p w14:paraId="161A7F7F" w14:textId="2A15207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1199F8FE" w14:textId="078B4F4C" w:rsidR="005B064C" w:rsidRDefault="005B064C" w:rsidP="005B064C">
            <w:pPr>
              <w:jc w:val="center"/>
              <w:rPr>
                <w:rFonts w:hint="eastAsia"/>
              </w:rPr>
            </w:pPr>
            <w:r>
              <w:rPr>
                <w:rFonts w:ascii="等线" w:eastAsia="等线" w:hAnsi="等线" w:hint="eastAsia"/>
                <w:color w:val="000000"/>
                <w:szCs w:val="22"/>
              </w:rPr>
              <w:t>82.44</w:t>
            </w:r>
          </w:p>
        </w:tc>
        <w:tc>
          <w:tcPr>
            <w:tcW w:w="1744" w:type="dxa"/>
            <w:vAlign w:val="center"/>
          </w:tcPr>
          <w:p w14:paraId="5AF1D12F" w14:textId="066DD6D4" w:rsidR="005B064C" w:rsidRDefault="005B064C" w:rsidP="005B064C">
            <w:pPr>
              <w:jc w:val="center"/>
              <w:rPr>
                <w:rFonts w:hint="eastAsia"/>
              </w:rPr>
            </w:pPr>
            <w:r>
              <w:rPr>
                <w:rFonts w:ascii="等线" w:eastAsia="等线" w:hAnsi="等线" w:hint="eastAsia"/>
                <w:color w:val="000000"/>
                <w:szCs w:val="22"/>
              </w:rPr>
              <w:t>74.34</w:t>
            </w:r>
          </w:p>
        </w:tc>
      </w:tr>
      <w:tr w:rsidR="005B064C" w14:paraId="4E6C10C3" w14:textId="77777777" w:rsidTr="005B064C">
        <w:tc>
          <w:tcPr>
            <w:tcW w:w="1743" w:type="dxa"/>
            <w:vAlign w:val="center"/>
          </w:tcPr>
          <w:p w14:paraId="446E840A" w14:textId="19265D49" w:rsidR="005B064C" w:rsidRDefault="005B064C" w:rsidP="005B064C">
            <w:pPr>
              <w:jc w:val="center"/>
              <w:rPr>
                <w:rFonts w:hint="eastAsia"/>
              </w:rPr>
            </w:pPr>
            <w:r>
              <w:rPr>
                <w:rFonts w:ascii="等线" w:eastAsia="等线" w:hAnsi="等线" w:hint="eastAsia"/>
                <w:color w:val="000000"/>
                <w:szCs w:val="22"/>
              </w:rPr>
              <w:t>2014_13</w:t>
            </w:r>
          </w:p>
        </w:tc>
        <w:tc>
          <w:tcPr>
            <w:tcW w:w="1743" w:type="dxa"/>
            <w:vAlign w:val="center"/>
          </w:tcPr>
          <w:p w14:paraId="5ECC59C2" w14:textId="3ED729AE"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609C576B" w14:textId="5F66C78F" w:rsidR="005B064C" w:rsidRDefault="005B064C" w:rsidP="005B064C">
            <w:pPr>
              <w:jc w:val="center"/>
              <w:rPr>
                <w:rFonts w:hint="eastAsia"/>
              </w:rPr>
            </w:pPr>
            <w:r>
              <w:rPr>
                <w:rFonts w:ascii="等线" w:eastAsia="等线" w:hAnsi="等线" w:hint="eastAsia"/>
                <w:color w:val="000000"/>
                <w:szCs w:val="22"/>
              </w:rPr>
              <w:t>17.51</w:t>
            </w:r>
          </w:p>
        </w:tc>
        <w:tc>
          <w:tcPr>
            <w:tcW w:w="1743" w:type="dxa"/>
            <w:vAlign w:val="center"/>
          </w:tcPr>
          <w:p w14:paraId="68D28BF2" w14:textId="0502A081" w:rsidR="005B064C" w:rsidRDefault="005B064C" w:rsidP="005B064C">
            <w:pPr>
              <w:jc w:val="center"/>
              <w:rPr>
                <w:rFonts w:hint="eastAsia"/>
              </w:rPr>
            </w:pPr>
            <w:r>
              <w:rPr>
                <w:rFonts w:ascii="等线" w:eastAsia="等线" w:hAnsi="等线" w:hint="eastAsia"/>
                <w:color w:val="000000"/>
                <w:szCs w:val="22"/>
              </w:rPr>
              <w:t>90.76</w:t>
            </w:r>
          </w:p>
        </w:tc>
        <w:tc>
          <w:tcPr>
            <w:tcW w:w="1744" w:type="dxa"/>
            <w:vAlign w:val="center"/>
          </w:tcPr>
          <w:p w14:paraId="704FA837" w14:textId="50D42963" w:rsidR="005B064C" w:rsidRDefault="005B064C" w:rsidP="005B064C">
            <w:pPr>
              <w:jc w:val="center"/>
              <w:rPr>
                <w:rFonts w:hint="eastAsia"/>
              </w:rPr>
            </w:pPr>
            <w:r>
              <w:rPr>
                <w:rFonts w:ascii="等线" w:eastAsia="等线" w:hAnsi="等线" w:hint="eastAsia"/>
                <w:color w:val="000000"/>
                <w:szCs w:val="22"/>
              </w:rPr>
              <w:t>83.65</w:t>
            </w:r>
          </w:p>
        </w:tc>
        <w:tc>
          <w:tcPr>
            <w:tcW w:w="1744" w:type="dxa"/>
            <w:vAlign w:val="center"/>
          </w:tcPr>
          <w:p w14:paraId="3AF53600" w14:textId="7644A177"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C2566C1" w14:textId="41F33EA7" w:rsidR="005B064C" w:rsidRDefault="005B064C" w:rsidP="005B064C">
            <w:pPr>
              <w:jc w:val="center"/>
              <w:rPr>
                <w:rFonts w:hint="eastAsia"/>
              </w:rPr>
            </w:pPr>
            <w:r>
              <w:rPr>
                <w:rFonts w:ascii="等线" w:eastAsia="等线" w:hAnsi="等线" w:hint="eastAsia"/>
                <w:color w:val="000000"/>
                <w:szCs w:val="22"/>
              </w:rPr>
              <w:t>62.33</w:t>
            </w:r>
          </w:p>
        </w:tc>
        <w:tc>
          <w:tcPr>
            <w:tcW w:w="1744" w:type="dxa"/>
            <w:vAlign w:val="center"/>
          </w:tcPr>
          <w:p w14:paraId="71E3E243" w14:textId="2BB76037" w:rsidR="005B064C" w:rsidRDefault="005B064C" w:rsidP="005B064C">
            <w:pPr>
              <w:jc w:val="center"/>
              <w:rPr>
                <w:rFonts w:hint="eastAsia"/>
              </w:rPr>
            </w:pPr>
            <w:r>
              <w:rPr>
                <w:rFonts w:ascii="等线" w:eastAsia="等线" w:hAnsi="等线" w:hint="eastAsia"/>
                <w:color w:val="000000"/>
                <w:szCs w:val="22"/>
              </w:rPr>
              <w:t>75.09</w:t>
            </w:r>
          </w:p>
        </w:tc>
      </w:tr>
      <w:tr w:rsidR="005B064C" w14:paraId="5A5B4A32" w14:textId="77777777" w:rsidTr="005B064C">
        <w:tc>
          <w:tcPr>
            <w:tcW w:w="1743" w:type="dxa"/>
            <w:vAlign w:val="center"/>
          </w:tcPr>
          <w:p w14:paraId="22CBDC63" w14:textId="7E33F7C2" w:rsidR="005B064C" w:rsidRDefault="005B064C" w:rsidP="005B064C">
            <w:pPr>
              <w:jc w:val="center"/>
              <w:rPr>
                <w:rFonts w:hint="eastAsia"/>
              </w:rPr>
            </w:pPr>
            <w:r>
              <w:rPr>
                <w:rFonts w:ascii="等线" w:eastAsia="等线" w:hAnsi="等线" w:hint="eastAsia"/>
                <w:color w:val="000000"/>
                <w:szCs w:val="22"/>
              </w:rPr>
              <w:t>2014_14</w:t>
            </w:r>
          </w:p>
        </w:tc>
        <w:tc>
          <w:tcPr>
            <w:tcW w:w="1743" w:type="dxa"/>
            <w:vAlign w:val="center"/>
          </w:tcPr>
          <w:p w14:paraId="01D289C0" w14:textId="34F2E5C3" w:rsidR="005B064C" w:rsidRDefault="005B064C" w:rsidP="005B064C">
            <w:pPr>
              <w:jc w:val="center"/>
              <w:rPr>
                <w:rFonts w:hint="eastAsia"/>
              </w:rPr>
            </w:pPr>
            <w:r>
              <w:rPr>
                <w:rFonts w:ascii="等线" w:eastAsia="等线" w:hAnsi="等线" w:hint="eastAsia"/>
                <w:color w:val="000000"/>
                <w:szCs w:val="22"/>
              </w:rPr>
              <w:t>19.95</w:t>
            </w:r>
          </w:p>
        </w:tc>
        <w:tc>
          <w:tcPr>
            <w:tcW w:w="1743" w:type="dxa"/>
            <w:vAlign w:val="center"/>
          </w:tcPr>
          <w:p w14:paraId="04FB3EAE" w14:textId="65654420" w:rsidR="005B064C" w:rsidRDefault="005B064C" w:rsidP="005B064C">
            <w:pPr>
              <w:jc w:val="center"/>
              <w:rPr>
                <w:rFonts w:hint="eastAsia"/>
              </w:rPr>
            </w:pPr>
            <w:r>
              <w:rPr>
                <w:rFonts w:ascii="等线" w:eastAsia="等线" w:hAnsi="等线" w:hint="eastAsia"/>
                <w:color w:val="000000"/>
                <w:szCs w:val="22"/>
              </w:rPr>
              <w:t>17.82</w:t>
            </w:r>
          </w:p>
        </w:tc>
        <w:tc>
          <w:tcPr>
            <w:tcW w:w="1743" w:type="dxa"/>
            <w:vAlign w:val="center"/>
          </w:tcPr>
          <w:p w14:paraId="35A047F8" w14:textId="78F37B1B"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60F5CCC0" w14:textId="2FC6A1D6"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50BCC03C" w14:textId="723B5F4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4279982" w14:textId="6AC37DD6" w:rsidR="005B064C" w:rsidRDefault="005B064C" w:rsidP="005B064C">
            <w:pPr>
              <w:jc w:val="center"/>
              <w:rPr>
                <w:rFonts w:hint="eastAsia"/>
              </w:rPr>
            </w:pPr>
            <w:r>
              <w:rPr>
                <w:rFonts w:ascii="等线" w:eastAsia="等线" w:hAnsi="等线" w:hint="eastAsia"/>
                <w:color w:val="000000"/>
                <w:szCs w:val="22"/>
              </w:rPr>
              <w:t>50.21</w:t>
            </w:r>
          </w:p>
        </w:tc>
        <w:tc>
          <w:tcPr>
            <w:tcW w:w="1744" w:type="dxa"/>
            <w:vAlign w:val="center"/>
          </w:tcPr>
          <w:p w14:paraId="2E38F6A8" w14:textId="68BF6091" w:rsidR="005B064C" w:rsidRDefault="005B064C" w:rsidP="005B064C">
            <w:pPr>
              <w:jc w:val="center"/>
              <w:rPr>
                <w:rFonts w:hint="eastAsia"/>
              </w:rPr>
            </w:pPr>
            <w:r>
              <w:rPr>
                <w:rFonts w:ascii="等线" w:eastAsia="等线" w:hAnsi="等线" w:hint="eastAsia"/>
                <w:color w:val="000000"/>
                <w:szCs w:val="22"/>
              </w:rPr>
              <w:t>80.63</w:t>
            </w:r>
          </w:p>
        </w:tc>
      </w:tr>
      <w:tr w:rsidR="005B064C" w14:paraId="466892B8" w14:textId="77777777" w:rsidTr="005B064C">
        <w:tc>
          <w:tcPr>
            <w:tcW w:w="1743" w:type="dxa"/>
            <w:vAlign w:val="center"/>
          </w:tcPr>
          <w:p w14:paraId="7B3A3EB8" w14:textId="3B8EB56A" w:rsidR="005B064C" w:rsidRDefault="005B064C" w:rsidP="005B064C">
            <w:pPr>
              <w:jc w:val="center"/>
              <w:rPr>
                <w:rFonts w:hint="eastAsia"/>
              </w:rPr>
            </w:pPr>
            <w:r>
              <w:rPr>
                <w:rFonts w:ascii="等线" w:eastAsia="等线" w:hAnsi="等线" w:hint="eastAsia"/>
                <w:color w:val="000000"/>
                <w:szCs w:val="22"/>
              </w:rPr>
              <w:t>2014_16_5</w:t>
            </w:r>
          </w:p>
        </w:tc>
        <w:tc>
          <w:tcPr>
            <w:tcW w:w="1743" w:type="dxa"/>
            <w:vAlign w:val="center"/>
          </w:tcPr>
          <w:p w14:paraId="048521E4" w14:textId="10E8951D"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0271E3DA" w14:textId="45AD255E" w:rsidR="005B064C" w:rsidRDefault="005B064C" w:rsidP="005B064C">
            <w:pPr>
              <w:jc w:val="center"/>
              <w:rPr>
                <w:rFonts w:hint="eastAsia"/>
              </w:rPr>
            </w:pPr>
            <w:r>
              <w:rPr>
                <w:rFonts w:ascii="等线" w:eastAsia="等线" w:hAnsi="等线" w:hint="eastAsia"/>
                <w:color w:val="000000"/>
                <w:szCs w:val="22"/>
              </w:rPr>
              <w:t>19.14</w:t>
            </w:r>
          </w:p>
        </w:tc>
        <w:tc>
          <w:tcPr>
            <w:tcW w:w="1743" w:type="dxa"/>
            <w:vAlign w:val="center"/>
          </w:tcPr>
          <w:p w14:paraId="663EC243" w14:textId="1E7F6AF5" w:rsidR="005B064C" w:rsidRDefault="005B064C" w:rsidP="005B064C">
            <w:pPr>
              <w:jc w:val="center"/>
              <w:rPr>
                <w:rFonts w:hint="eastAsia"/>
              </w:rPr>
            </w:pPr>
            <w:r>
              <w:rPr>
                <w:rFonts w:ascii="等线" w:eastAsia="等线" w:hAnsi="等线" w:hint="eastAsia"/>
                <w:color w:val="000000"/>
                <w:szCs w:val="22"/>
              </w:rPr>
              <w:t>94.57</w:t>
            </w:r>
          </w:p>
        </w:tc>
        <w:tc>
          <w:tcPr>
            <w:tcW w:w="1744" w:type="dxa"/>
            <w:vAlign w:val="center"/>
          </w:tcPr>
          <w:p w14:paraId="10AF7AA8" w14:textId="1936EA62" w:rsidR="005B064C" w:rsidRDefault="005B064C" w:rsidP="005B064C">
            <w:pPr>
              <w:jc w:val="center"/>
              <w:rPr>
                <w:rFonts w:hint="eastAsia"/>
              </w:rPr>
            </w:pPr>
            <w:r>
              <w:rPr>
                <w:rFonts w:ascii="等线" w:eastAsia="等线" w:hAnsi="等线" w:hint="eastAsia"/>
                <w:color w:val="000000"/>
                <w:szCs w:val="22"/>
              </w:rPr>
              <w:t>88.56</w:t>
            </w:r>
          </w:p>
        </w:tc>
        <w:tc>
          <w:tcPr>
            <w:tcW w:w="1744" w:type="dxa"/>
            <w:vAlign w:val="center"/>
          </w:tcPr>
          <w:p w14:paraId="3701423E" w14:textId="6ACA7FF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46571BBD" w14:textId="759C7382" w:rsidR="005B064C" w:rsidRDefault="005B064C" w:rsidP="005B064C">
            <w:pPr>
              <w:jc w:val="center"/>
              <w:rPr>
                <w:rFonts w:hint="eastAsia"/>
              </w:rPr>
            </w:pPr>
            <w:r>
              <w:rPr>
                <w:rFonts w:ascii="等线" w:eastAsia="等线" w:hAnsi="等线" w:hint="eastAsia"/>
                <w:color w:val="000000"/>
                <w:szCs w:val="22"/>
              </w:rPr>
              <w:t>58.21</w:t>
            </w:r>
          </w:p>
        </w:tc>
        <w:tc>
          <w:tcPr>
            <w:tcW w:w="1744" w:type="dxa"/>
            <w:vAlign w:val="center"/>
          </w:tcPr>
          <w:p w14:paraId="16D00BFC" w14:textId="0E082C67" w:rsidR="005B064C" w:rsidRDefault="005B064C" w:rsidP="005B064C">
            <w:pPr>
              <w:jc w:val="center"/>
              <w:rPr>
                <w:rFonts w:hint="eastAsia"/>
              </w:rPr>
            </w:pPr>
            <w:r>
              <w:rPr>
                <w:rFonts w:ascii="等线" w:eastAsia="等线" w:hAnsi="等线" w:hint="eastAsia"/>
                <w:color w:val="000000"/>
                <w:szCs w:val="22"/>
              </w:rPr>
              <w:t>81.93</w:t>
            </w:r>
          </w:p>
        </w:tc>
      </w:tr>
      <w:tr w:rsidR="005B064C" w14:paraId="27CC6FB1" w14:textId="77777777" w:rsidTr="005B064C">
        <w:tc>
          <w:tcPr>
            <w:tcW w:w="1743" w:type="dxa"/>
            <w:vAlign w:val="center"/>
          </w:tcPr>
          <w:p w14:paraId="34D18452" w14:textId="170C9661" w:rsidR="005B064C" w:rsidRDefault="005B064C" w:rsidP="005B064C">
            <w:pPr>
              <w:jc w:val="center"/>
              <w:rPr>
                <w:rFonts w:hint="eastAsia"/>
              </w:rPr>
            </w:pPr>
            <w:r>
              <w:rPr>
                <w:rFonts w:ascii="等线" w:eastAsia="等线" w:hAnsi="等线" w:hint="eastAsia"/>
                <w:color w:val="000000"/>
                <w:szCs w:val="22"/>
              </w:rPr>
              <w:t>2014_17</w:t>
            </w:r>
          </w:p>
        </w:tc>
        <w:tc>
          <w:tcPr>
            <w:tcW w:w="1743" w:type="dxa"/>
            <w:vAlign w:val="center"/>
          </w:tcPr>
          <w:p w14:paraId="64CE11B5" w14:textId="6A9C2DBA" w:rsidR="005B064C" w:rsidRDefault="005B064C" w:rsidP="005B064C">
            <w:pPr>
              <w:jc w:val="center"/>
              <w:rPr>
                <w:rFonts w:hint="eastAsia"/>
              </w:rPr>
            </w:pPr>
            <w:r>
              <w:rPr>
                <w:rFonts w:ascii="等线" w:eastAsia="等线" w:hAnsi="等线" w:hint="eastAsia"/>
                <w:color w:val="000000"/>
                <w:szCs w:val="22"/>
              </w:rPr>
              <w:t>20.31</w:t>
            </w:r>
          </w:p>
        </w:tc>
        <w:tc>
          <w:tcPr>
            <w:tcW w:w="1743" w:type="dxa"/>
            <w:vAlign w:val="center"/>
          </w:tcPr>
          <w:p w14:paraId="508A3760" w14:textId="04932F43" w:rsidR="005B064C" w:rsidRDefault="005B064C" w:rsidP="005B064C">
            <w:pPr>
              <w:jc w:val="center"/>
              <w:rPr>
                <w:rFonts w:hint="eastAsia"/>
              </w:rPr>
            </w:pPr>
            <w:r>
              <w:rPr>
                <w:rFonts w:ascii="等线" w:eastAsia="等线" w:hAnsi="等线" w:hint="eastAsia"/>
                <w:color w:val="000000"/>
                <w:szCs w:val="22"/>
              </w:rPr>
              <w:t>17.72</w:t>
            </w:r>
          </w:p>
        </w:tc>
        <w:tc>
          <w:tcPr>
            <w:tcW w:w="1743" w:type="dxa"/>
            <w:vAlign w:val="center"/>
          </w:tcPr>
          <w:p w14:paraId="617B49EB" w14:textId="1D88C607"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51CFB9BA" w14:textId="2321C639"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2914E9FE" w14:textId="61BE3DB7"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22616B73" w14:textId="5A527A7C" w:rsidR="005B064C" w:rsidRDefault="005B064C" w:rsidP="005B064C">
            <w:pPr>
              <w:jc w:val="center"/>
              <w:rPr>
                <w:rFonts w:hint="eastAsia"/>
              </w:rPr>
            </w:pPr>
            <w:r>
              <w:rPr>
                <w:rFonts w:ascii="等线" w:eastAsia="等线" w:hAnsi="等线" w:hint="eastAsia"/>
                <w:color w:val="000000"/>
                <w:szCs w:val="22"/>
              </w:rPr>
              <w:t>57.89</w:t>
            </w:r>
          </w:p>
        </w:tc>
        <w:tc>
          <w:tcPr>
            <w:tcW w:w="1744" w:type="dxa"/>
            <w:vAlign w:val="center"/>
          </w:tcPr>
          <w:p w14:paraId="0E63DAC5" w14:textId="2931BB31" w:rsidR="005B064C" w:rsidRDefault="005B064C" w:rsidP="005B064C">
            <w:pPr>
              <w:jc w:val="center"/>
              <w:rPr>
                <w:rFonts w:hint="eastAsia"/>
              </w:rPr>
            </w:pPr>
            <w:r>
              <w:rPr>
                <w:rFonts w:ascii="等线" w:eastAsia="等线" w:hAnsi="等线" w:hint="eastAsia"/>
                <w:color w:val="000000"/>
                <w:szCs w:val="22"/>
              </w:rPr>
              <w:t>79.48</w:t>
            </w:r>
          </w:p>
        </w:tc>
      </w:tr>
      <w:tr w:rsidR="005B064C" w14:paraId="0071A687" w14:textId="77777777" w:rsidTr="005B064C">
        <w:tc>
          <w:tcPr>
            <w:tcW w:w="1743" w:type="dxa"/>
            <w:vAlign w:val="center"/>
          </w:tcPr>
          <w:p w14:paraId="68E58EA6" w14:textId="2CCE4980" w:rsidR="005B064C" w:rsidRDefault="005B064C" w:rsidP="005B064C">
            <w:pPr>
              <w:jc w:val="center"/>
              <w:rPr>
                <w:rFonts w:hint="eastAsia"/>
              </w:rPr>
            </w:pPr>
            <w:r>
              <w:rPr>
                <w:rFonts w:ascii="等线" w:eastAsia="等线" w:hAnsi="等线" w:hint="eastAsia"/>
                <w:color w:val="000000"/>
                <w:szCs w:val="22"/>
              </w:rPr>
              <w:t>2014_18</w:t>
            </w:r>
          </w:p>
        </w:tc>
        <w:tc>
          <w:tcPr>
            <w:tcW w:w="1743" w:type="dxa"/>
            <w:vAlign w:val="center"/>
          </w:tcPr>
          <w:p w14:paraId="499E5CBB" w14:textId="73E71FF6" w:rsidR="005B064C" w:rsidRDefault="005B064C" w:rsidP="005B064C">
            <w:pPr>
              <w:jc w:val="center"/>
              <w:rPr>
                <w:rFonts w:hint="eastAsia"/>
              </w:rPr>
            </w:pPr>
            <w:r>
              <w:rPr>
                <w:rFonts w:ascii="等线" w:eastAsia="等线" w:hAnsi="等线" w:hint="eastAsia"/>
                <w:color w:val="000000"/>
                <w:szCs w:val="22"/>
              </w:rPr>
              <w:t>20.10</w:t>
            </w:r>
          </w:p>
        </w:tc>
        <w:tc>
          <w:tcPr>
            <w:tcW w:w="1743" w:type="dxa"/>
            <w:vAlign w:val="center"/>
          </w:tcPr>
          <w:p w14:paraId="5B585763" w14:textId="04C2266B" w:rsidR="005B064C" w:rsidRDefault="005B064C" w:rsidP="005B064C">
            <w:pPr>
              <w:jc w:val="center"/>
              <w:rPr>
                <w:rFonts w:hint="eastAsia"/>
              </w:rPr>
            </w:pPr>
            <w:r>
              <w:rPr>
                <w:rFonts w:ascii="等线" w:eastAsia="等线" w:hAnsi="等线" w:hint="eastAsia"/>
                <w:color w:val="000000"/>
                <w:szCs w:val="22"/>
              </w:rPr>
              <w:t>17.83</w:t>
            </w:r>
          </w:p>
        </w:tc>
        <w:tc>
          <w:tcPr>
            <w:tcW w:w="1743" w:type="dxa"/>
            <w:vAlign w:val="center"/>
          </w:tcPr>
          <w:p w14:paraId="671D488E" w14:textId="274888B3" w:rsidR="005B064C" w:rsidRDefault="005B064C" w:rsidP="005B064C">
            <w:pPr>
              <w:jc w:val="center"/>
              <w:rPr>
                <w:rFonts w:hint="eastAsia"/>
              </w:rPr>
            </w:pPr>
            <w:r>
              <w:rPr>
                <w:rFonts w:ascii="等线" w:eastAsia="等线" w:hAnsi="等线" w:hint="eastAsia"/>
                <w:color w:val="000000"/>
                <w:szCs w:val="22"/>
              </w:rPr>
              <w:t>88.70</w:t>
            </w:r>
          </w:p>
        </w:tc>
        <w:tc>
          <w:tcPr>
            <w:tcW w:w="1744" w:type="dxa"/>
            <w:vAlign w:val="center"/>
          </w:tcPr>
          <w:p w14:paraId="69755663" w14:textId="24B10CDA" w:rsidR="005B064C" w:rsidRDefault="005B064C" w:rsidP="005B064C">
            <w:pPr>
              <w:jc w:val="center"/>
              <w:rPr>
                <w:rFonts w:hint="eastAsia"/>
              </w:rPr>
            </w:pPr>
            <w:r>
              <w:rPr>
                <w:rFonts w:ascii="等线" w:eastAsia="等线" w:hAnsi="等线" w:hint="eastAsia"/>
                <w:color w:val="000000"/>
                <w:szCs w:val="22"/>
              </w:rPr>
              <w:t>82.72</w:t>
            </w:r>
          </w:p>
        </w:tc>
        <w:tc>
          <w:tcPr>
            <w:tcW w:w="1744" w:type="dxa"/>
            <w:vAlign w:val="center"/>
          </w:tcPr>
          <w:p w14:paraId="557FF5E5" w14:textId="3746C82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9093B8B" w14:textId="317992E1" w:rsidR="005B064C" w:rsidRDefault="005B064C" w:rsidP="005B064C">
            <w:pPr>
              <w:jc w:val="center"/>
              <w:rPr>
                <w:rFonts w:hint="eastAsia"/>
              </w:rPr>
            </w:pPr>
            <w:r>
              <w:rPr>
                <w:rFonts w:ascii="等线" w:eastAsia="等线" w:hAnsi="等线" w:hint="eastAsia"/>
                <w:color w:val="000000"/>
                <w:szCs w:val="22"/>
              </w:rPr>
              <w:t>58.19</w:t>
            </w:r>
          </w:p>
        </w:tc>
        <w:tc>
          <w:tcPr>
            <w:tcW w:w="1744" w:type="dxa"/>
            <w:vAlign w:val="center"/>
          </w:tcPr>
          <w:p w14:paraId="623E05CE" w14:textId="20048E3E" w:rsidR="005B064C" w:rsidRDefault="005B064C" w:rsidP="005B064C">
            <w:pPr>
              <w:jc w:val="center"/>
              <w:rPr>
                <w:rFonts w:hint="eastAsia"/>
              </w:rPr>
            </w:pPr>
            <w:r>
              <w:rPr>
                <w:rFonts w:ascii="等线" w:eastAsia="等线" w:hAnsi="等线" w:hint="eastAsia"/>
                <w:color w:val="000000"/>
                <w:szCs w:val="22"/>
              </w:rPr>
              <w:t>79.44</w:t>
            </w:r>
          </w:p>
        </w:tc>
      </w:tr>
      <w:tr w:rsidR="005B064C" w14:paraId="27956541" w14:textId="77777777" w:rsidTr="005B064C">
        <w:tc>
          <w:tcPr>
            <w:tcW w:w="1743" w:type="dxa"/>
            <w:vAlign w:val="center"/>
          </w:tcPr>
          <w:p w14:paraId="230E31BB" w14:textId="46239579" w:rsidR="005B064C" w:rsidRDefault="005B064C" w:rsidP="005B064C">
            <w:pPr>
              <w:jc w:val="center"/>
              <w:rPr>
                <w:rFonts w:hint="eastAsia"/>
              </w:rPr>
            </w:pPr>
            <w:r>
              <w:rPr>
                <w:rFonts w:ascii="等线" w:eastAsia="等线" w:hAnsi="等线" w:hint="eastAsia"/>
                <w:color w:val="000000"/>
                <w:szCs w:val="22"/>
              </w:rPr>
              <w:t>2014_19</w:t>
            </w:r>
          </w:p>
        </w:tc>
        <w:tc>
          <w:tcPr>
            <w:tcW w:w="1743" w:type="dxa"/>
            <w:vAlign w:val="center"/>
          </w:tcPr>
          <w:p w14:paraId="72969E9C" w14:textId="69D1A575" w:rsidR="005B064C" w:rsidRDefault="005B064C" w:rsidP="005B064C">
            <w:pPr>
              <w:jc w:val="center"/>
              <w:rPr>
                <w:rFonts w:hint="eastAsia"/>
              </w:rPr>
            </w:pPr>
            <w:r>
              <w:rPr>
                <w:rFonts w:ascii="等线" w:eastAsia="等线" w:hAnsi="等线" w:hint="eastAsia"/>
                <w:color w:val="000000"/>
                <w:szCs w:val="22"/>
              </w:rPr>
              <w:t>39.51</w:t>
            </w:r>
          </w:p>
        </w:tc>
        <w:tc>
          <w:tcPr>
            <w:tcW w:w="1743" w:type="dxa"/>
            <w:vAlign w:val="center"/>
          </w:tcPr>
          <w:p w14:paraId="174FBD8C" w14:textId="2AC5578A" w:rsidR="005B064C" w:rsidRDefault="005B064C" w:rsidP="005B064C">
            <w:pPr>
              <w:jc w:val="center"/>
              <w:rPr>
                <w:rFonts w:hint="eastAsia"/>
              </w:rPr>
            </w:pPr>
            <w:r>
              <w:rPr>
                <w:rFonts w:ascii="等线" w:eastAsia="等线" w:hAnsi="等线" w:hint="eastAsia"/>
                <w:color w:val="000000"/>
                <w:szCs w:val="22"/>
              </w:rPr>
              <w:t>37.15</w:t>
            </w:r>
          </w:p>
        </w:tc>
        <w:tc>
          <w:tcPr>
            <w:tcW w:w="1743" w:type="dxa"/>
            <w:vAlign w:val="center"/>
          </w:tcPr>
          <w:p w14:paraId="69277142" w14:textId="6FBC2165" w:rsidR="005B064C" w:rsidRDefault="005B064C" w:rsidP="005B064C">
            <w:pPr>
              <w:jc w:val="center"/>
              <w:rPr>
                <w:rFonts w:hint="eastAsia"/>
              </w:rPr>
            </w:pPr>
            <w:r>
              <w:rPr>
                <w:rFonts w:ascii="等线" w:eastAsia="等线" w:hAnsi="等线" w:hint="eastAsia"/>
                <w:color w:val="000000"/>
                <w:szCs w:val="22"/>
              </w:rPr>
              <w:t>94.03</w:t>
            </w:r>
          </w:p>
        </w:tc>
        <w:tc>
          <w:tcPr>
            <w:tcW w:w="1744" w:type="dxa"/>
            <w:vAlign w:val="center"/>
          </w:tcPr>
          <w:p w14:paraId="2930E32B" w14:textId="1F5A1ED9" w:rsidR="005B064C" w:rsidRDefault="005B064C" w:rsidP="005B064C">
            <w:pPr>
              <w:jc w:val="center"/>
              <w:rPr>
                <w:rFonts w:hint="eastAsia"/>
              </w:rPr>
            </w:pPr>
            <w:r>
              <w:rPr>
                <w:rFonts w:ascii="等线" w:eastAsia="等线" w:hAnsi="等线" w:hint="eastAsia"/>
                <w:color w:val="000000"/>
                <w:szCs w:val="22"/>
              </w:rPr>
              <w:t>85.88</w:t>
            </w:r>
          </w:p>
        </w:tc>
        <w:tc>
          <w:tcPr>
            <w:tcW w:w="1744" w:type="dxa"/>
            <w:vAlign w:val="center"/>
          </w:tcPr>
          <w:p w14:paraId="5387BB91" w14:textId="5F5E27BF"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19338671" w14:textId="3A27BE14" w:rsidR="005B064C" w:rsidRDefault="005B064C" w:rsidP="005B064C">
            <w:pPr>
              <w:jc w:val="center"/>
              <w:rPr>
                <w:rFonts w:hint="eastAsia"/>
              </w:rPr>
            </w:pPr>
            <w:r>
              <w:rPr>
                <w:rFonts w:ascii="等线" w:eastAsia="等线" w:hAnsi="等线" w:hint="eastAsia"/>
                <w:color w:val="000000"/>
                <w:szCs w:val="22"/>
              </w:rPr>
              <w:t>64.96</w:t>
            </w:r>
          </w:p>
        </w:tc>
        <w:tc>
          <w:tcPr>
            <w:tcW w:w="1744" w:type="dxa"/>
            <w:vAlign w:val="center"/>
          </w:tcPr>
          <w:p w14:paraId="68B94B94" w14:textId="21B3CA20" w:rsidR="005B064C" w:rsidRDefault="005B064C" w:rsidP="005B064C">
            <w:pPr>
              <w:jc w:val="center"/>
              <w:rPr>
                <w:rFonts w:hint="eastAsia"/>
              </w:rPr>
            </w:pPr>
            <w:r>
              <w:rPr>
                <w:rFonts w:ascii="等线" w:eastAsia="等线" w:hAnsi="等线" w:hint="eastAsia"/>
                <w:color w:val="000000"/>
                <w:szCs w:val="22"/>
              </w:rPr>
              <w:t>68.31</w:t>
            </w:r>
          </w:p>
        </w:tc>
      </w:tr>
      <w:tr w:rsidR="005B064C" w14:paraId="6783A273" w14:textId="77777777" w:rsidTr="005B064C">
        <w:tc>
          <w:tcPr>
            <w:tcW w:w="1743" w:type="dxa"/>
            <w:vAlign w:val="center"/>
          </w:tcPr>
          <w:p w14:paraId="295A2516" w14:textId="43D03B6D" w:rsidR="005B064C" w:rsidRDefault="005B064C" w:rsidP="005B064C">
            <w:pPr>
              <w:jc w:val="center"/>
              <w:rPr>
                <w:rFonts w:hint="eastAsia"/>
              </w:rPr>
            </w:pPr>
            <w:r>
              <w:rPr>
                <w:rFonts w:ascii="等线" w:eastAsia="等线" w:hAnsi="等线" w:hint="eastAsia"/>
                <w:color w:val="000000"/>
                <w:szCs w:val="22"/>
              </w:rPr>
              <w:t>2014_20</w:t>
            </w:r>
          </w:p>
        </w:tc>
        <w:tc>
          <w:tcPr>
            <w:tcW w:w="1743" w:type="dxa"/>
            <w:vAlign w:val="center"/>
          </w:tcPr>
          <w:p w14:paraId="024D98DC" w14:textId="095E04B2" w:rsidR="005B064C" w:rsidRDefault="005B064C" w:rsidP="005B064C">
            <w:pPr>
              <w:jc w:val="center"/>
              <w:rPr>
                <w:rFonts w:hint="eastAsia"/>
              </w:rPr>
            </w:pPr>
            <w:r>
              <w:rPr>
                <w:rFonts w:ascii="等线" w:eastAsia="等线" w:hAnsi="等线" w:hint="eastAsia"/>
                <w:color w:val="000000"/>
                <w:szCs w:val="22"/>
              </w:rPr>
              <w:t>20.82</w:t>
            </w:r>
          </w:p>
        </w:tc>
        <w:tc>
          <w:tcPr>
            <w:tcW w:w="1743" w:type="dxa"/>
            <w:vAlign w:val="center"/>
          </w:tcPr>
          <w:p w14:paraId="75EDD78E" w14:textId="76E6D6AF" w:rsidR="005B064C" w:rsidRDefault="005B064C" w:rsidP="005B064C">
            <w:pPr>
              <w:jc w:val="center"/>
              <w:rPr>
                <w:rFonts w:hint="eastAsia"/>
              </w:rPr>
            </w:pPr>
            <w:r>
              <w:rPr>
                <w:rFonts w:ascii="等线" w:eastAsia="等线" w:hAnsi="等线" w:hint="eastAsia"/>
                <w:color w:val="000000"/>
                <w:szCs w:val="22"/>
              </w:rPr>
              <w:t>19.38</w:t>
            </w:r>
          </w:p>
        </w:tc>
        <w:tc>
          <w:tcPr>
            <w:tcW w:w="1743" w:type="dxa"/>
            <w:vAlign w:val="center"/>
          </w:tcPr>
          <w:p w14:paraId="4073662A" w14:textId="10C6F65B" w:rsidR="005B064C" w:rsidRDefault="005B064C" w:rsidP="005B064C">
            <w:pPr>
              <w:jc w:val="center"/>
              <w:rPr>
                <w:rFonts w:hint="eastAsia"/>
              </w:rPr>
            </w:pPr>
            <w:r>
              <w:rPr>
                <w:rFonts w:ascii="等线" w:eastAsia="等线" w:hAnsi="等线" w:hint="eastAsia"/>
                <w:color w:val="000000"/>
                <w:szCs w:val="22"/>
              </w:rPr>
              <w:t>93.07</w:t>
            </w:r>
          </w:p>
        </w:tc>
        <w:tc>
          <w:tcPr>
            <w:tcW w:w="1744" w:type="dxa"/>
            <w:vAlign w:val="center"/>
          </w:tcPr>
          <w:p w14:paraId="26232251" w14:textId="3BE5C16C" w:rsidR="005B064C" w:rsidRDefault="005B064C" w:rsidP="005B064C">
            <w:pPr>
              <w:jc w:val="center"/>
              <w:rPr>
                <w:rFonts w:hint="eastAsia"/>
              </w:rPr>
            </w:pPr>
            <w:r>
              <w:rPr>
                <w:rFonts w:ascii="等线" w:eastAsia="等线" w:hAnsi="等线" w:hint="eastAsia"/>
                <w:color w:val="000000"/>
                <w:szCs w:val="22"/>
              </w:rPr>
              <w:t>86.84</w:t>
            </w:r>
          </w:p>
        </w:tc>
        <w:tc>
          <w:tcPr>
            <w:tcW w:w="1744" w:type="dxa"/>
            <w:vAlign w:val="center"/>
          </w:tcPr>
          <w:p w14:paraId="2CE834B9" w14:textId="783A2732"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33B78FE" w14:textId="69FE96A2" w:rsidR="005B064C" w:rsidRDefault="005B064C" w:rsidP="005B064C">
            <w:pPr>
              <w:jc w:val="center"/>
              <w:rPr>
                <w:rFonts w:hint="eastAsia"/>
              </w:rPr>
            </w:pPr>
            <w:r>
              <w:rPr>
                <w:rFonts w:ascii="等线" w:eastAsia="等线" w:hAnsi="等线" w:hint="eastAsia"/>
                <w:color w:val="000000"/>
                <w:szCs w:val="22"/>
              </w:rPr>
              <w:t>62.76</w:t>
            </w:r>
          </w:p>
        </w:tc>
        <w:tc>
          <w:tcPr>
            <w:tcW w:w="1744" w:type="dxa"/>
            <w:vAlign w:val="center"/>
          </w:tcPr>
          <w:p w14:paraId="7B9D95AA" w14:textId="66E5AD3A" w:rsidR="005B064C" w:rsidRDefault="005B064C" w:rsidP="005B064C">
            <w:pPr>
              <w:jc w:val="center"/>
              <w:rPr>
                <w:rFonts w:hint="eastAsia"/>
              </w:rPr>
            </w:pPr>
            <w:r>
              <w:rPr>
                <w:rFonts w:ascii="等线" w:eastAsia="等线" w:hAnsi="等线" w:hint="eastAsia"/>
                <w:color w:val="000000"/>
                <w:szCs w:val="22"/>
              </w:rPr>
              <w:t>80.70</w:t>
            </w:r>
          </w:p>
        </w:tc>
      </w:tr>
      <w:tr w:rsidR="005B064C" w14:paraId="7B3AA7E9" w14:textId="77777777" w:rsidTr="005B064C">
        <w:tc>
          <w:tcPr>
            <w:tcW w:w="1743" w:type="dxa"/>
            <w:vAlign w:val="center"/>
          </w:tcPr>
          <w:p w14:paraId="3FFC142F" w14:textId="2AA628E7" w:rsidR="005B064C" w:rsidRDefault="005B064C" w:rsidP="005B064C">
            <w:pPr>
              <w:jc w:val="center"/>
              <w:rPr>
                <w:rFonts w:hint="eastAsia"/>
              </w:rPr>
            </w:pPr>
            <w:r>
              <w:rPr>
                <w:rFonts w:ascii="等线" w:eastAsia="等线" w:hAnsi="等线" w:hint="eastAsia"/>
                <w:color w:val="000000"/>
                <w:szCs w:val="22"/>
              </w:rPr>
              <w:t>2014_3</w:t>
            </w:r>
          </w:p>
        </w:tc>
        <w:tc>
          <w:tcPr>
            <w:tcW w:w="1743" w:type="dxa"/>
            <w:vAlign w:val="center"/>
          </w:tcPr>
          <w:p w14:paraId="449F12F6" w14:textId="143364E3" w:rsidR="005B064C" w:rsidRDefault="005B064C" w:rsidP="005B064C">
            <w:pPr>
              <w:jc w:val="center"/>
              <w:rPr>
                <w:rFonts w:hint="eastAsia"/>
              </w:rPr>
            </w:pPr>
            <w:r>
              <w:rPr>
                <w:rFonts w:ascii="等线" w:eastAsia="等线" w:hAnsi="等线" w:hint="eastAsia"/>
                <w:color w:val="000000"/>
                <w:szCs w:val="22"/>
              </w:rPr>
              <w:t>22.68</w:t>
            </w:r>
          </w:p>
        </w:tc>
        <w:tc>
          <w:tcPr>
            <w:tcW w:w="1743" w:type="dxa"/>
            <w:vAlign w:val="center"/>
          </w:tcPr>
          <w:p w14:paraId="25A73093" w14:textId="12B211A3" w:rsidR="005B064C" w:rsidRDefault="005B064C" w:rsidP="005B064C">
            <w:pPr>
              <w:jc w:val="center"/>
              <w:rPr>
                <w:rFonts w:hint="eastAsia"/>
              </w:rPr>
            </w:pPr>
            <w:r>
              <w:rPr>
                <w:rFonts w:ascii="等线" w:eastAsia="等线" w:hAnsi="等线" w:hint="eastAsia"/>
                <w:color w:val="000000"/>
                <w:szCs w:val="22"/>
              </w:rPr>
              <w:t>20.37</w:t>
            </w:r>
          </w:p>
        </w:tc>
        <w:tc>
          <w:tcPr>
            <w:tcW w:w="1743" w:type="dxa"/>
            <w:vAlign w:val="center"/>
          </w:tcPr>
          <w:p w14:paraId="19FF3CA4" w14:textId="545B6465" w:rsidR="005B064C" w:rsidRDefault="005B064C" w:rsidP="005B064C">
            <w:pPr>
              <w:jc w:val="center"/>
              <w:rPr>
                <w:rFonts w:hint="eastAsia"/>
              </w:rPr>
            </w:pPr>
            <w:r>
              <w:rPr>
                <w:rFonts w:ascii="等线" w:eastAsia="等线" w:hAnsi="等线" w:hint="eastAsia"/>
                <w:color w:val="000000"/>
                <w:szCs w:val="22"/>
              </w:rPr>
              <w:t>89.83</w:t>
            </w:r>
          </w:p>
        </w:tc>
        <w:tc>
          <w:tcPr>
            <w:tcW w:w="1744" w:type="dxa"/>
            <w:vAlign w:val="center"/>
          </w:tcPr>
          <w:p w14:paraId="6FC60CC2" w14:textId="512749C9" w:rsidR="005B064C" w:rsidRDefault="005B064C" w:rsidP="005B064C">
            <w:pPr>
              <w:jc w:val="center"/>
              <w:rPr>
                <w:rFonts w:hint="eastAsia"/>
              </w:rPr>
            </w:pPr>
            <w:r>
              <w:rPr>
                <w:rFonts w:ascii="等线" w:eastAsia="等线" w:hAnsi="等线" w:hint="eastAsia"/>
                <w:color w:val="000000"/>
                <w:szCs w:val="22"/>
              </w:rPr>
              <w:t>83.06</w:t>
            </w:r>
          </w:p>
        </w:tc>
        <w:tc>
          <w:tcPr>
            <w:tcW w:w="1744" w:type="dxa"/>
            <w:vAlign w:val="center"/>
          </w:tcPr>
          <w:p w14:paraId="1BE45CA0" w14:textId="6B468EB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2C21A34" w14:textId="0CDDF580" w:rsidR="005B064C" w:rsidRDefault="005B064C" w:rsidP="005B064C">
            <w:pPr>
              <w:jc w:val="center"/>
              <w:rPr>
                <w:rFonts w:hint="eastAsia"/>
              </w:rPr>
            </w:pPr>
            <w:r>
              <w:rPr>
                <w:rFonts w:ascii="等线" w:eastAsia="等线" w:hAnsi="等线" w:hint="eastAsia"/>
                <w:color w:val="000000"/>
                <w:szCs w:val="22"/>
              </w:rPr>
              <w:t>85.14</w:t>
            </w:r>
          </w:p>
        </w:tc>
        <w:tc>
          <w:tcPr>
            <w:tcW w:w="1744" w:type="dxa"/>
            <w:vAlign w:val="center"/>
          </w:tcPr>
          <w:p w14:paraId="0B73F996" w14:textId="3A1FDC15" w:rsidR="005B064C" w:rsidRDefault="005B064C" w:rsidP="005B064C">
            <w:pPr>
              <w:jc w:val="center"/>
              <w:rPr>
                <w:rFonts w:hint="eastAsia"/>
              </w:rPr>
            </w:pPr>
            <w:r>
              <w:rPr>
                <w:rFonts w:ascii="等线" w:eastAsia="等线" w:hAnsi="等线" w:hint="eastAsia"/>
                <w:color w:val="000000"/>
                <w:szCs w:val="22"/>
              </w:rPr>
              <w:t>76.74</w:t>
            </w:r>
          </w:p>
        </w:tc>
      </w:tr>
      <w:tr w:rsidR="005B064C" w14:paraId="5BD5DF25" w14:textId="77777777" w:rsidTr="005B064C">
        <w:tc>
          <w:tcPr>
            <w:tcW w:w="1743" w:type="dxa"/>
            <w:vAlign w:val="center"/>
          </w:tcPr>
          <w:p w14:paraId="14488D3C" w14:textId="41915EAD" w:rsidR="005B064C" w:rsidRDefault="005B064C" w:rsidP="005B064C">
            <w:pPr>
              <w:jc w:val="center"/>
              <w:rPr>
                <w:rFonts w:hint="eastAsia"/>
              </w:rPr>
            </w:pPr>
            <w:r>
              <w:rPr>
                <w:rFonts w:ascii="等线" w:eastAsia="等线" w:hAnsi="等线" w:hint="eastAsia"/>
                <w:color w:val="000000"/>
                <w:szCs w:val="22"/>
              </w:rPr>
              <w:t>2014_4</w:t>
            </w:r>
          </w:p>
        </w:tc>
        <w:tc>
          <w:tcPr>
            <w:tcW w:w="1743" w:type="dxa"/>
            <w:vAlign w:val="center"/>
          </w:tcPr>
          <w:p w14:paraId="3E5EE660" w14:textId="734AEE63"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59B8D7D3" w14:textId="1CA84739" w:rsidR="005B064C" w:rsidRDefault="005B064C" w:rsidP="005B064C">
            <w:pPr>
              <w:jc w:val="center"/>
              <w:rPr>
                <w:rFonts w:hint="eastAsia"/>
              </w:rPr>
            </w:pPr>
            <w:r>
              <w:rPr>
                <w:rFonts w:ascii="等线" w:eastAsia="等线" w:hAnsi="等线" w:hint="eastAsia"/>
                <w:color w:val="000000"/>
                <w:szCs w:val="22"/>
              </w:rPr>
              <w:t>17.84</w:t>
            </w:r>
          </w:p>
        </w:tc>
        <w:tc>
          <w:tcPr>
            <w:tcW w:w="1743" w:type="dxa"/>
            <w:vAlign w:val="center"/>
          </w:tcPr>
          <w:p w14:paraId="233CA986" w14:textId="7EC127E6"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6940346C" w14:textId="5324ACB9"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5F27FCA8" w14:textId="41030CF3"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C14A8AD" w14:textId="2D1494A7" w:rsidR="005B064C" w:rsidRDefault="005B064C" w:rsidP="005B064C">
            <w:pPr>
              <w:jc w:val="center"/>
              <w:rPr>
                <w:rFonts w:hint="eastAsia"/>
              </w:rPr>
            </w:pPr>
            <w:r>
              <w:rPr>
                <w:rFonts w:ascii="等线" w:eastAsia="等线" w:hAnsi="等线" w:hint="eastAsia"/>
                <w:color w:val="000000"/>
                <w:szCs w:val="22"/>
              </w:rPr>
              <w:t>56.66</w:t>
            </w:r>
          </w:p>
        </w:tc>
        <w:tc>
          <w:tcPr>
            <w:tcW w:w="1744" w:type="dxa"/>
            <w:vAlign w:val="center"/>
          </w:tcPr>
          <w:p w14:paraId="5F97C10C" w14:textId="0997A45C" w:rsidR="005B064C" w:rsidRDefault="005B064C" w:rsidP="005B064C">
            <w:pPr>
              <w:jc w:val="center"/>
              <w:rPr>
                <w:rFonts w:hint="eastAsia"/>
              </w:rPr>
            </w:pPr>
            <w:r>
              <w:rPr>
                <w:rFonts w:ascii="等线" w:eastAsia="等线" w:hAnsi="等线" w:hint="eastAsia"/>
                <w:color w:val="000000"/>
                <w:szCs w:val="22"/>
              </w:rPr>
              <w:t>80.58</w:t>
            </w:r>
          </w:p>
        </w:tc>
      </w:tr>
      <w:tr w:rsidR="005B064C" w14:paraId="31A3ADD7" w14:textId="77777777" w:rsidTr="005B064C">
        <w:tc>
          <w:tcPr>
            <w:tcW w:w="1743" w:type="dxa"/>
            <w:vAlign w:val="center"/>
          </w:tcPr>
          <w:p w14:paraId="36DE7CF6" w14:textId="4F0B0D84" w:rsidR="005B064C" w:rsidRDefault="005B064C" w:rsidP="005B064C">
            <w:pPr>
              <w:jc w:val="center"/>
              <w:rPr>
                <w:rFonts w:hint="eastAsia"/>
              </w:rPr>
            </w:pPr>
            <w:r>
              <w:rPr>
                <w:rFonts w:ascii="等线" w:eastAsia="等线" w:hAnsi="等线" w:hint="eastAsia"/>
                <w:color w:val="000000"/>
                <w:szCs w:val="22"/>
              </w:rPr>
              <w:t>2014_5</w:t>
            </w:r>
          </w:p>
        </w:tc>
        <w:tc>
          <w:tcPr>
            <w:tcW w:w="1743" w:type="dxa"/>
            <w:vAlign w:val="center"/>
          </w:tcPr>
          <w:p w14:paraId="106CC023" w14:textId="19892129"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3713BF3B" w14:textId="3CC9DD2A" w:rsidR="005B064C" w:rsidRDefault="005B064C" w:rsidP="005B064C">
            <w:pPr>
              <w:jc w:val="center"/>
              <w:rPr>
                <w:rFonts w:hint="eastAsia"/>
              </w:rPr>
            </w:pPr>
            <w:r>
              <w:rPr>
                <w:rFonts w:ascii="等线" w:eastAsia="等线" w:hAnsi="等线" w:hint="eastAsia"/>
                <w:color w:val="000000"/>
                <w:szCs w:val="22"/>
              </w:rPr>
              <w:t>17.85</w:t>
            </w:r>
          </w:p>
        </w:tc>
        <w:tc>
          <w:tcPr>
            <w:tcW w:w="1743" w:type="dxa"/>
            <w:vAlign w:val="center"/>
          </w:tcPr>
          <w:p w14:paraId="0B9BFCF9" w14:textId="273661BC" w:rsidR="005B064C" w:rsidRDefault="005B064C" w:rsidP="005B064C">
            <w:pPr>
              <w:jc w:val="center"/>
              <w:rPr>
                <w:rFonts w:hint="eastAsia"/>
              </w:rPr>
            </w:pPr>
            <w:r>
              <w:rPr>
                <w:rFonts w:ascii="等线" w:eastAsia="等线" w:hAnsi="等线" w:hint="eastAsia"/>
                <w:color w:val="000000"/>
                <w:szCs w:val="22"/>
              </w:rPr>
              <w:t>93.52</w:t>
            </w:r>
          </w:p>
        </w:tc>
        <w:tc>
          <w:tcPr>
            <w:tcW w:w="1744" w:type="dxa"/>
            <w:vAlign w:val="center"/>
          </w:tcPr>
          <w:p w14:paraId="7A449B52" w14:textId="6C503C17" w:rsidR="005B064C" w:rsidRDefault="005B064C" w:rsidP="005B064C">
            <w:pPr>
              <w:jc w:val="center"/>
              <w:rPr>
                <w:rFonts w:hint="eastAsia"/>
              </w:rPr>
            </w:pPr>
            <w:r>
              <w:rPr>
                <w:rFonts w:ascii="等线" w:eastAsia="等线" w:hAnsi="等线" w:hint="eastAsia"/>
                <w:color w:val="000000"/>
                <w:szCs w:val="22"/>
              </w:rPr>
              <w:t>87.55</w:t>
            </w:r>
          </w:p>
        </w:tc>
        <w:tc>
          <w:tcPr>
            <w:tcW w:w="1744" w:type="dxa"/>
            <w:vAlign w:val="center"/>
          </w:tcPr>
          <w:p w14:paraId="350781D7" w14:textId="5D1E338B"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C0CE20E" w14:textId="6AAC38A1" w:rsidR="005B064C" w:rsidRDefault="005B064C" w:rsidP="005B064C">
            <w:pPr>
              <w:jc w:val="center"/>
              <w:rPr>
                <w:rFonts w:hint="eastAsia"/>
              </w:rPr>
            </w:pPr>
            <w:r>
              <w:rPr>
                <w:rFonts w:ascii="等线" w:eastAsia="等线" w:hAnsi="等线" w:hint="eastAsia"/>
                <w:color w:val="000000"/>
                <w:szCs w:val="22"/>
              </w:rPr>
              <w:t>59.07</w:t>
            </w:r>
          </w:p>
        </w:tc>
        <w:tc>
          <w:tcPr>
            <w:tcW w:w="1744" w:type="dxa"/>
            <w:vAlign w:val="center"/>
          </w:tcPr>
          <w:p w14:paraId="154921D5" w14:textId="6C057039" w:rsidR="005B064C" w:rsidRDefault="005B064C" w:rsidP="005B064C">
            <w:pPr>
              <w:jc w:val="center"/>
              <w:rPr>
                <w:rFonts w:hint="eastAsia"/>
              </w:rPr>
            </w:pPr>
            <w:r>
              <w:rPr>
                <w:rFonts w:ascii="等线" w:eastAsia="等线" w:hAnsi="等线" w:hint="eastAsia"/>
                <w:color w:val="000000"/>
                <w:szCs w:val="22"/>
              </w:rPr>
              <w:t>81.47</w:t>
            </w:r>
          </w:p>
        </w:tc>
      </w:tr>
      <w:tr w:rsidR="005B064C" w14:paraId="0258E8DE" w14:textId="77777777" w:rsidTr="005B064C">
        <w:tc>
          <w:tcPr>
            <w:tcW w:w="1743" w:type="dxa"/>
            <w:vAlign w:val="center"/>
          </w:tcPr>
          <w:p w14:paraId="6F50D331" w14:textId="7B570B09" w:rsidR="005B064C" w:rsidRDefault="005B064C" w:rsidP="005B064C">
            <w:pPr>
              <w:jc w:val="center"/>
              <w:rPr>
                <w:rFonts w:hint="eastAsia"/>
              </w:rPr>
            </w:pPr>
            <w:r>
              <w:rPr>
                <w:rFonts w:ascii="等线" w:eastAsia="等线" w:hAnsi="等线" w:hint="eastAsia"/>
                <w:color w:val="000000"/>
                <w:szCs w:val="22"/>
              </w:rPr>
              <w:t>2014_6</w:t>
            </w:r>
          </w:p>
        </w:tc>
        <w:tc>
          <w:tcPr>
            <w:tcW w:w="1743" w:type="dxa"/>
            <w:vAlign w:val="center"/>
          </w:tcPr>
          <w:p w14:paraId="0AC2E096" w14:textId="27AF1E9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12E8F9D" w14:textId="04353F48" w:rsidR="005B064C" w:rsidRDefault="005B064C" w:rsidP="005B064C">
            <w:pPr>
              <w:jc w:val="center"/>
              <w:rPr>
                <w:rFonts w:hint="eastAsia"/>
              </w:rPr>
            </w:pPr>
            <w:r>
              <w:rPr>
                <w:rFonts w:ascii="等线" w:eastAsia="等线" w:hAnsi="等线" w:hint="eastAsia"/>
                <w:color w:val="000000"/>
                <w:szCs w:val="22"/>
              </w:rPr>
              <w:t>16.63</w:t>
            </w:r>
          </w:p>
        </w:tc>
        <w:tc>
          <w:tcPr>
            <w:tcW w:w="1743" w:type="dxa"/>
            <w:vAlign w:val="center"/>
          </w:tcPr>
          <w:p w14:paraId="224871EC" w14:textId="09C95805"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0473630" w14:textId="0C426766"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6F6A5E7" w14:textId="6A8574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F478049" w14:textId="1CD8A773" w:rsidR="005B064C" w:rsidRDefault="005B064C" w:rsidP="005B064C">
            <w:pPr>
              <w:jc w:val="center"/>
              <w:rPr>
                <w:rFonts w:hint="eastAsia"/>
              </w:rPr>
            </w:pPr>
            <w:r>
              <w:rPr>
                <w:rFonts w:ascii="等线" w:eastAsia="等线" w:hAnsi="等线" w:hint="eastAsia"/>
                <w:color w:val="000000"/>
                <w:szCs w:val="22"/>
              </w:rPr>
              <w:t>58.94</w:t>
            </w:r>
          </w:p>
        </w:tc>
        <w:tc>
          <w:tcPr>
            <w:tcW w:w="1744" w:type="dxa"/>
            <w:vAlign w:val="center"/>
          </w:tcPr>
          <w:p w14:paraId="0511438B" w14:textId="3E9CA186" w:rsidR="005B064C" w:rsidRDefault="005B064C" w:rsidP="005B064C">
            <w:pPr>
              <w:jc w:val="center"/>
              <w:rPr>
                <w:rFonts w:hint="eastAsia"/>
              </w:rPr>
            </w:pPr>
            <w:r>
              <w:rPr>
                <w:rFonts w:ascii="等线" w:eastAsia="等线" w:hAnsi="等线" w:hint="eastAsia"/>
                <w:color w:val="000000"/>
                <w:szCs w:val="22"/>
              </w:rPr>
              <w:t>79.67</w:t>
            </w:r>
          </w:p>
        </w:tc>
      </w:tr>
      <w:tr w:rsidR="005B064C" w14:paraId="001FE960" w14:textId="77777777" w:rsidTr="005B064C">
        <w:tc>
          <w:tcPr>
            <w:tcW w:w="1743" w:type="dxa"/>
            <w:vAlign w:val="center"/>
          </w:tcPr>
          <w:p w14:paraId="27EA370F" w14:textId="5061965A" w:rsidR="005B064C" w:rsidRDefault="005B064C" w:rsidP="005B064C">
            <w:pPr>
              <w:jc w:val="center"/>
              <w:rPr>
                <w:rFonts w:hint="eastAsia"/>
              </w:rPr>
            </w:pPr>
            <w:r>
              <w:rPr>
                <w:rFonts w:ascii="等线" w:eastAsia="等线" w:hAnsi="等线" w:hint="eastAsia"/>
                <w:color w:val="000000"/>
                <w:szCs w:val="22"/>
              </w:rPr>
              <w:t>2014_9_3</w:t>
            </w:r>
          </w:p>
        </w:tc>
        <w:tc>
          <w:tcPr>
            <w:tcW w:w="1743" w:type="dxa"/>
            <w:vAlign w:val="center"/>
          </w:tcPr>
          <w:p w14:paraId="5F4F0CF2" w14:textId="19ED54BE" w:rsidR="005B064C" w:rsidRDefault="005B064C" w:rsidP="005B064C">
            <w:pPr>
              <w:jc w:val="center"/>
              <w:rPr>
                <w:rFonts w:hint="eastAsia"/>
              </w:rPr>
            </w:pPr>
            <w:r>
              <w:rPr>
                <w:rFonts w:ascii="等线" w:eastAsia="等线" w:hAnsi="等线" w:hint="eastAsia"/>
                <w:color w:val="000000"/>
                <w:szCs w:val="22"/>
              </w:rPr>
              <w:t>19.26</w:t>
            </w:r>
          </w:p>
        </w:tc>
        <w:tc>
          <w:tcPr>
            <w:tcW w:w="1743" w:type="dxa"/>
            <w:vAlign w:val="center"/>
          </w:tcPr>
          <w:p w14:paraId="76B0903B" w14:textId="40D8C64E" w:rsidR="005B064C" w:rsidRDefault="005B064C" w:rsidP="005B064C">
            <w:pPr>
              <w:jc w:val="center"/>
              <w:rPr>
                <w:rFonts w:hint="eastAsia"/>
              </w:rPr>
            </w:pPr>
            <w:r>
              <w:rPr>
                <w:rFonts w:ascii="等线" w:eastAsia="等线" w:hAnsi="等线" w:hint="eastAsia"/>
                <w:color w:val="000000"/>
                <w:szCs w:val="22"/>
              </w:rPr>
              <w:t>16.78</w:t>
            </w:r>
          </w:p>
        </w:tc>
        <w:tc>
          <w:tcPr>
            <w:tcW w:w="1743" w:type="dxa"/>
            <w:vAlign w:val="center"/>
          </w:tcPr>
          <w:p w14:paraId="6E9A0BFC" w14:textId="573C6A89"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26CAB9C2" w14:textId="43CFFF8F"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4A452104" w14:textId="1D8BD91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10729D" w14:textId="1914B794" w:rsidR="005B064C" w:rsidRDefault="005B064C" w:rsidP="005B064C">
            <w:pPr>
              <w:jc w:val="center"/>
              <w:rPr>
                <w:rFonts w:hint="eastAsia"/>
              </w:rPr>
            </w:pPr>
            <w:r>
              <w:rPr>
                <w:rFonts w:ascii="等线" w:eastAsia="等线" w:hAnsi="等线" w:hint="eastAsia"/>
                <w:color w:val="000000"/>
                <w:szCs w:val="22"/>
              </w:rPr>
              <w:t>60.25</w:t>
            </w:r>
          </w:p>
        </w:tc>
        <w:tc>
          <w:tcPr>
            <w:tcW w:w="1744" w:type="dxa"/>
            <w:vAlign w:val="center"/>
          </w:tcPr>
          <w:p w14:paraId="6709DAE8" w14:textId="4AD36947" w:rsidR="005B064C" w:rsidRDefault="005B064C" w:rsidP="005B064C">
            <w:pPr>
              <w:jc w:val="center"/>
              <w:rPr>
                <w:rFonts w:hint="eastAsia"/>
              </w:rPr>
            </w:pPr>
            <w:r>
              <w:rPr>
                <w:rFonts w:ascii="等线" w:eastAsia="等线" w:hAnsi="等线" w:hint="eastAsia"/>
                <w:color w:val="000000"/>
                <w:szCs w:val="22"/>
              </w:rPr>
              <w:t>79.40</w:t>
            </w:r>
          </w:p>
        </w:tc>
      </w:tr>
      <w:tr w:rsidR="005B064C" w14:paraId="5D1CE8A9" w14:textId="77777777" w:rsidTr="005B064C">
        <w:tc>
          <w:tcPr>
            <w:tcW w:w="1743" w:type="dxa"/>
            <w:vAlign w:val="center"/>
          </w:tcPr>
          <w:p w14:paraId="6348BB59" w14:textId="57200DAF" w:rsidR="005B064C" w:rsidRDefault="005B064C" w:rsidP="005B064C">
            <w:pPr>
              <w:jc w:val="center"/>
              <w:rPr>
                <w:rFonts w:hint="eastAsia"/>
              </w:rPr>
            </w:pPr>
            <w:r>
              <w:rPr>
                <w:rFonts w:ascii="等线" w:eastAsia="等线" w:hAnsi="等线" w:hint="eastAsia"/>
                <w:color w:val="000000"/>
                <w:szCs w:val="22"/>
              </w:rPr>
              <w:t>2015_10_3</w:t>
            </w:r>
          </w:p>
        </w:tc>
        <w:tc>
          <w:tcPr>
            <w:tcW w:w="1743" w:type="dxa"/>
            <w:vAlign w:val="center"/>
          </w:tcPr>
          <w:p w14:paraId="78483D5E" w14:textId="2B7AB1B2" w:rsidR="005B064C" w:rsidRDefault="005B064C" w:rsidP="005B064C">
            <w:pPr>
              <w:jc w:val="center"/>
              <w:rPr>
                <w:rFonts w:hint="eastAsia"/>
              </w:rPr>
            </w:pPr>
            <w:r>
              <w:rPr>
                <w:rFonts w:ascii="等线" w:eastAsia="等线" w:hAnsi="等线" w:hint="eastAsia"/>
                <w:color w:val="000000"/>
                <w:szCs w:val="22"/>
              </w:rPr>
              <w:t>22.22</w:t>
            </w:r>
          </w:p>
        </w:tc>
        <w:tc>
          <w:tcPr>
            <w:tcW w:w="1743" w:type="dxa"/>
            <w:vAlign w:val="center"/>
          </w:tcPr>
          <w:p w14:paraId="066726EE" w14:textId="1CFFB888" w:rsidR="005B064C" w:rsidRDefault="005B064C" w:rsidP="005B064C">
            <w:pPr>
              <w:jc w:val="center"/>
              <w:rPr>
                <w:rFonts w:hint="eastAsia"/>
              </w:rPr>
            </w:pPr>
            <w:r>
              <w:rPr>
                <w:rFonts w:ascii="等线" w:eastAsia="等线" w:hAnsi="等线" w:hint="eastAsia"/>
                <w:color w:val="000000"/>
                <w:szCs w:val="22"/>
              </w:rPr>
              <w:t>17.24</w:t>
            </w:r>
          </w:p>
        </w:tc>
        <w:tc>
          <w:tcPr>
            <w:tcW w:w="1743" w:type="dxa"/>
            <w:vAlign w:val="center"/>
          </w:tcPr>
          <w:p w14:paraId="3E4D1B9A" w14:textId="1956FC18"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2F28C40E" w14:textId="3911F185"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49F61025" w14:textId="006B5C21"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7FD64B15" w14:textId="31BA052D" w:rsidR="005B064C" w:rsidRDefault="005B064C" w:rsidP="005B064C">
            <w:pPr>
              <w:jc w:val="center"/>
              <w:rPr>
                <w:rFonts w:hint="eastAsia"/>
              </w:rPr>
            </w:pPr>
            <w:r>
              <w:rPr>
                <w:rFonts w:ascii="等线" w:eastAsia="等线" w:hAnsi="等线" w:hint="eastAsia"/>
                <w:color w:val="000000"/>
                <w:szCs w:val="22"/>
              </w:rPr>
              <w:t>61.29</w:t>
            </w:r>
          </w:p>
        </w:tc>
        <w:tc>
          <w:tcPr>
            <w:tcW w:w="1744" w:type="dxa"/>
            <w:vAlign w:val="center"/>
          </w:tcPr>
          <w:p w14:paraId="5B0B5731" w14:textId="4865691D" w:rsidR="005B064C" w:rsidRDefault="005B064C" w:rsidP="005B064C">
            <w:pPr>
              <w:jc w:val="center"/>
              <w:rPr>
                <w:rFonts w:hint="eastAsia"/>
              </w:rPr>
            </w:pPr>
            <w:r>
              <w:rPr>
                <w:rFonts w:ascii="等线" w:eastAsia="等线" w:hAnsi="等线" w:hint="eastAsia"/>
                <w:color w:val="000000"/>
                <w:szCs w:val="22"/>
              </w:rPr>
              <w:t>72.04</w:t>
            </w:r>
          </w:p>
        </w:tc>
      </w:tr>
      <w:tr w:rsidR="005B064C" w14:paraId="6BDE1A4C" w14:textId="77777777" w:rsidTr="005B064C">
        <w:tc>
          <w:tcPr>
            <w:tcW w:w="1743" w:type="dxa"/>
            <w:vAlign w:val="center"/>
          </w:tcPr>
          <w:p w14:paraId="391690E2" w14:textId="39E9CBCB" w:rsidR="005B064C" w:rsidRDefault="005B064C" w:rsidP="005B064C">
            <w:pPr>
              <w:jc w:val="center"/>
              <w:rPr>
                <w:rFonts w:hint="eastAsia"/>
              </w:rPr>
            </w:pPr>
            <w:r>
              <w:rPr>
                <w:rFonts w:ascii="等线" w:eastAsia="等线" w:hAnsi="等线" w:hint="eastAsia"/>
                <w:color w:val="000000"/>
                <w:szCs w:val="22"/>
              </w:rPr>
              <w:t>2015_12</w:t>
            </w:r>
          </w:p>
        </w:tc>
        <w:tc>
          <w:tcPr>
            <w:tcW w:w="1743" w:type="dxa"/>
            <w:vAlign w:val="center"/>
          </w:tcPr>
          <w:p w14:paraId="31C100C0" w14:textId="757E53BD"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544686A3" w14:textId="0A5F65DC" w:rsidR="005B064C" w:rsidRDefault="005B064C" w:rsidP="005B064C">
            <w:pPr>
              <w:jc w:val="center"/>
              <w:rPr>
                <w:rFonts w:hint="eastAsia"/>
              </w:rPr>
            </w:pPr>
            <w:r>
              <w:rPr>
                <w:rFonts w:ascii="等线" w:eastAsia="等线" w:hAnsi="等线" w:hint="eastAsia"/>
                <w:color w:val="000000"/>
                <w:szCs w:val="22"/>
              </w:rPr>
              <w:t>18.94</w:t>
            </w:r>
          </w:p>
        </w:tc>
        <w:tc>
          <w:tcPr>
            <w:tcW w:w="1743" w:type="dxa"/>
            <w:vAlign w:val="center"/>
          </w:tcPr>
          <w:p w14:paraId="30A80098" w14:textId="08D3677E"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382B97D8" w14:textId="3135F396"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7B6CFE06" w14:textId="7DCE9EC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F5A341A" w14:textId="7AAE1799" w:rsidR="005B064C" w:rsidRDefault="005B064C" w:rsidP="005B064C">
            <w:pPr>
              <w:jc w:val="center"/>
              <w:rPr>
                <w:rFonts w:hint="eastAsia"/>
              </w:rPr>
            </w:pPr>
            <w:r>
              <w:rPr>
                <w:rFonts w:ascii="等线" w:eastAsia="等线" w:hAnsi="等线" w:hint="eastAsia"/>
                <w:color w:val="000000"/>
                <w:szCs w:val="22"/>
              </w:rPr>
              <w:t>58.60</w:t>
            </w:r>
          </w:p>
        </w:tc>
        <w:tc>
          <w:tcPr>
            <w:tcW w:w="1744" w:type="dxa"/>
            <w:vAlign w:val="center"/>
          </w:tcPr>
          <w:p w14:paraId="628D901A" w14:textId="03CC4A96" w:rsidR="005B064C" w:rsidRDefault="005B064C" w:rsidP="005B064C">
            <w:pPr>
              <w:jc w:val="center"/>
              <w:rPr>
                <w:rFonts w:hint="eastAsia"/>
              </w:rPr>
            </w:pPr>
            <w:r>
              <w:rPr>
                <w:rFonts w:ascii="等线" w:eastAsia="等线" w:hAnsi="等线" w:hint="eastAsia"/>
                <w:color w:val="000000"/>
                <w:szCs w:val="22"/>
              </w:rPr>
              <w:t>81.26</w:t>
            </w:r>
          </w:p>
        </w:tc>
      </w:tr>
      <w:tr w:rsidR="005B064C" w14:paraId="74C83A33" w14:textId="77777777" w:rsidTr="005B064C">
        <w:tc>
          <w:tcPr>
            <w:tcW w:w="1743" w:type="dxa"/>
            <w:vAlign w:val="center"/>
          </w:tcPr>
          <w:p w14:paraId="42A3C22E" w14:textId="6E0C3A27" w:rsidR="005B064C" w:rsidRDefault="005B064C" w:rsidP="005B064C">
            <w:pPr>
              <w:jc w:val="center"/>
              <w:rPr>
                <w:rFonts w:hint="eastAsia"/>
              </w:rPr>
            </w:pPr>
            <w:r>
              <w:rPr>
                <w:rFonts w:ascii="等线" w:eastAsia="等线" w:hAnsi="等线" w:hint="eastAsia"/>
                <w:color w:val="000000"/>
                <w:szCs w:val="22"/>
              </w:rPr>
              <w:t>2015_14</w:t>
            </w:r>
          </w:p>
        </w:tc>
        <w:tc>
          <w:tcPr>
            <w:tcW w:w="1743" w:type="dxa"/>
            <w:vAlign w:val="center"/>
          </w:tcPr>
          <w:p w14:paraId="1F5D4032" w14:textId="4F5615A9"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57747DB4" w14:textId="3489E4F0" w:rsidR="005B064C" w:rsidRDefault="005B064C" w:rsidP="005B064C">
            <w:pPr>
              <w:jc w:val="center"/>
              <w:rPr>
                <w:rFonts w:hint="eastAsia"/>
              </w:rPr>
            </w:pPr>
            <w:r>
              <w:rPr>
                <w:rFonts w:ascii="等线" w:eastAsia="等线" w:hAnsi="等线" w:hint="eastAsia"/>
                <w:color w:val="000000"/>
                <w:szCs w:val="22"/>
              </w:rPr>
              <w:t>18.00</w:t>
            </w:r>
          </w:p>
        </w:tc>
        <w:tc>
          <w:tcPr>
            <w:tcW w:w="1743" w:type="dxa"/>
            <w:vAlign w:val="center"/>
          </w:tcPr>
          <w:p w14:paraId="2B073D6E" w14:textId="29209E49" w:rsidR="005B064C" w:rsidRDefault="005B064C" w:rsidP="005B064C">
            <w:pPr>
              <w:jc w:val="center"/>
              <w:rPr>
                <w:rFonts w:hint="eastAsia"/>
              </w:rPr>
            </w:pPr>
            <w:r>
              <w:rPr>
                <w:rFonts w:ascii="等线" w:eastAsia="等线" w:hAnsi="等线" w:hint="eastAsia"/>
                <w:color w:val="000000"/>
                <w:szCs w:val="22"/>
              </w:rPr>
              <w:t>91.20</w:t>
            </w:r>
          </w:p>
        </w:tc>
        <w:tc>
          <w:tcPr>
            <w:tcW w:w="1744" w:type="dxa"/>
            <w:vAlign w:val="center"/>
          </w:tcPr>
          <w:p w14:paraId="4FCC7309" w14:textId="63651ADA" w:rsidR="005B064C" w:rsidRDefault="005B064C" w:rsidP="005B064C">
            <w:pPr>
              <w:jc w:val="center"/>
              <w:rPr>
                <w:rFonts w:hint="eastAsia"/>
              </w:rPr>
            </w:pPr>
            <w:r>
              <w:rPr>
                <w:rFonts w:ascii="等线" w:eastAsia="等线" w:hAnsi="等线" w:hint="eastAsia"/>
                <w:color w:val="000000"/>
                <w:szCs w:val="22"/>
              </w:rPr>
              <w:t>85.27</w:t>
            </w:r>
          </w:p>
        </w:tc>
        <w:tc>
          <w:tcPr>
            <w:tcW w:w="1744" w:type="dxa"/>
            <w:vAlign w:val="center"/>
          </w:tcPr>
          <w:p w14:paraId="71660472" w14:textId="38C4103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1C583FE" w14:textId="54AEBA7D" w:rsidR="005B064C" w:rsidRDefault="005B064C" w:rsidP="005B064C">
            <w:pPr>
              <w:jc w:val="center"/>
              <w:rPr>
                <w:rFonts w:hint="eastAsia"/>
              </w:rPr>
            </w:pPr>
            <w:r>
              <w:rPr>
                <w:rFonts w:ascii="等线" w:eastAsia="等线" w:hAnsi="等线" w:hint="eastAsia"/>
                <w:color w:val="000000"/>
                <w:szCs w:val="22"/>
              </w:rPr>
              <w:t>66.34</w:t>
            </w:r>
          </w:p>
        </w:tc>
        <w:tc>
          <w:tcPr>
            <w:tcW w:w="1744" w:type="dxa"/>
            <w:vAlign w:val="center"/>
          </w:tcPr>
          <w:p w14:paraId="4165ADC5" w14:textId="4E352334" w:rsidR="005B064C" w:rsidRDefault="005B064C" w:rsidP="005B064C">
            <w:pPr>
              <w:jc w:val="center"/>
              <w:rPr>
                <w:rFonts w:hint="eastAsia"/>
              </w:rPr>
            </w:pPr>
            <w:r>
              <w:rPr>
                <w:rFonts w:ascii="等线" w:eastAsia="等线" w:hAnsi="等线" w:hint="eastAsia"/>
                <w:color w:val="000000"/>
                <w:szCs w:val="22"/>
              </w:rPr>
              <w:t>79.78</w:t>
            </w:r>
          </w:p>
        </w:tc>
      </w:tr>
      <w:tr w:rsidR="005B064C" w14:paraId="29032126" w14:textId="77777777" w:rsidTr="005B064C">
        <w:tc>
          <w:tcPr>
            <w:tcW w:w="1743" w:type="dxa"/>
            <w:vAlign w:val="center"/>
          </w:tcPr>
          <w:p w14:paraId="406DBC59" w14:textId="05D1D7F4" w:rsidR="005B064C" w:rsidRDefault="005B064C" w:rsidP="005B064C">
            <w:pPr>
              <w:jc w:val="center"/>
              <w:rPr>
                <w:rFonts w:hint="eastAsia"/>
              </w:rPr>
            </w:pPr>
            <w:r>
              <w:rPr>
                <w:rFonts w:ascii="等线" w:eastAsia="等线" w:hAnsi="等线" w:hint="eastAsia"/>
                <w:color w:val="000000"/>
                <w:szCs w:val="22"/>
              </w:rPr>
              <w:t>2015_15</w:t>
            </w:r>
          </w:p>
        </w:tc>
        <w:tc>
          <w:tcPr>
            <w:tcW w:w="1743" w:type="dxa"/>
            <w:vAlign w:val="center"/>
          </w:tcPr>
          <w:p w14:paraId="4CDF8C0E" w14:textId="67945AE7"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370CDA3D" w14:textId="41704807" w:rsidR="005B064C" w:rsidRDefault="005B064C" w:rsidP="005B064C">
            <w:pPr>
              <w:jc w:val="center"/>
              <w:rPr>
                <w:rFonts w:hint="eastAsia"/>
              </w:rPr>
            </w:pPr>
            <w:r>
              <w:rPr>
                <w:rFonts w:ascii="等线" w:eastAsia="等线" w:hAnsi="等线" w:hint="eastAsia"/>
                <w:color w:val="000000"/>
                <w:szCs w:val="22"/>
              </w:rPr>
              <w:t>18.68</w:t>
            </w:r>
          </w:p>
        </w:tc>
        <w:tc>
          <w:tcPr>
            <w:tcW w:w="1743" w:type="dxa"/>
            <w:vAlign w:val="center"/>
          </w:tcPr>
          <w:p w14:paraId="031D383F" w14:textId="0B8814E7"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13037373" w14:textId="7E96AC05"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0670BCDA" w14:textId="75522E4E"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E09B8E9" w14:textId="6CC75527" w:rsidR="005B064C" w:rsidRDefault="005B064C" w:rsidP="005B064C">
            <w:pPr>
              <w:jc w:val="center"/>
              <w:rPr>
                <w:rFonts w:hint="eastAsia"/>
              </w:rPr>
            </w:pPr>
            <w:r>
              <w:rPr>
                <w:rFonts w:ascii="等线" w:eastAsia="等线" w:hAnsi="等线" w:hint="eastAsia"/>
                <w:color w:val="000000"/>
                <w:szCs w:val="22"/>
              </w:rPr>
              <w:t>51.15</w:t>
            </w:r>
          </w:p>
        </w:tc>
        <w:tc>
          <w:tcPr>
            <w:tcW w:w="1744" w:type="dxa"/>
            <w:vAlign w:val="center"/>
          </w:tcPr>
          <w:p w14:paraId="46078196" w14:textId="361AABE2" w:rsidR="005B064C" w:rsidRDefault="005B064C" w:rsidP="005B064C">
            <w:pPr>
              <w:jc w:val="center"/>
              <w:rPr>
                <w:rFonts w:hint="eastAsia"/>
              </w:rPr>
            </w:pPr>
            <w:r>
              <w:rPr>
                <w:rFonts w:ascii="等线" w:eastAsia="等线" w:hAnsi="等线" w:hint="eastAsia"/>
                <w:color w:val="000000"/>
                <w:szCs w:val="22"/>
              </w:rPr>
              <w:t>80.67</w:t>
            </w:r>
          </w:p>
        </w:tc>
      </w:tr>
      <w:tr w:rsidR="005B064C" w14:paraId="5EFF1CA5" w14:textId="77777777" w:rsidTr="005B064C">
        <w:tc>
          <w:tcPr>
            <w:tcW w:w="1743" w:type="dxa"/>
            <w:vAlign w:val="center"/>
          </w:tcPr>
          <w:p w14:paraId="781B777B" w14:textId="1C26D3A4" w:rsidR="005B064C" w:rsidRDefault="005B064C" w:rsidP="005B064C">
            <w:pPr>
              <w:jc w:val="center"/>
              <w:rPr>
                <w:rFonts w:hint="eastAsia"/>
              </w:rPr>
            </w:pPr>
            <w:r>
              <w:rPr>
                <w:rFonts w:ascii="等线" w:eastAsia="等线" w:hAnsi="等线" w:hint="eastAsia"/>
                <w:color w:val="000000"/>
                <w:szCs w:val="22"/>
              </w:rPr>
              <w:lastRenderedPageBreak/>
              <w:t>2015_16</w:t>
            </w:r>
          </w:p>
        </w:tc>
        <w:tc>
          <w:tcPr>
            <w:tcW w:w="1743" w:type="dxa"/>
            <w:vAlign w:val="center"/>
          </w:tcPr>
          <w:p w14:paraId="50C3B13A" w14:textId="3840DA8A"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7E72EE89" w14:textId="2B0CA704" w:rsidR="005B064C" w:rsidRDefault="005B064C" w:rsidP="005B064C">
            <w:pPr>
              <w:jc w:val="center"/>
              <w:rPr>
                <w:rFonts w:hint="eastAsia"/>
              </w:rPr>
            </w:pPr>
            <w:r>
              <w:rPr>
                <w:rFonts w:ascii="等线" w:eastAsia="等线" w:hAnsi="等线" w:hint="eastAsia"/>
                <w:color w:val="000000"/>
                <w:szCs w:val="22"/>
              </w:rPr>
              <w:t>19.64</w:t>
            </w:r>
          </w:p>
        </w:tc>
        <w:tc>
          <w:tcPr>
            <w:tcW w:w="1743" w:type="dxa"/>
            <w:vAlign w:val="center"/>
          </w:tcPr>
          <w:p w14:paraId="1A35F043" w14:textId="1F7017DA"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224F02CC" w14:textId="2A4FC00B"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4C2B1863" w14:textId="5087222A"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C53645C" w14:textId="6B3679A0" w:rsidR="005B064C" w:rsidRDefault="005B064C" w:rsidP="005B064C">
            <w:pPr>
              <w:jc w:val="center"/>
              <w:rPr>
                <w:rFonts w:hint="eastAsia"/>
              </w:rPr>
            </w:pPr>
            <w:r>
              <w:rPr>
                <w:rFonts w:ascii="等线" w:eastAsia="等线" w:hAnsi="等线" w:hint="eastAsia"/>
                <w:color w:val="000000"/>
                <w:szCs w:val="22"/>
              </w:rPr>
              <w:t>56.43</w:t>
            </w:r>
          </w:p>
        </w:tc>
        <w:tc>
          <w:tcPr>
            <w:tcW w:w="1744" w:type="dxa"/>
            <w:vAlign w:val="center"/>
          </w:tcPr>
          <w:p w14:paraId="163DE176" w14:textId="23E4DD32" w:rsidR="005B064C" w:rsidRDefault="005B064C" w:rsidP="005B064C">
            <w:pPr>
              <w:jc w:val="center"/>
              <w:rPr>
                <w:rFonts w:hint="eastAsia"/>
              </w:rPr>
            </w:pPr>
            <w:r>
              <w:rPr>
                <w:rFonts w:ascii="等线" w:eastAsia="等线" w:hAnsi="等线" w:hint="eastAsia"/>
                <w:color w:val="000000"/>
                <w:szCs w:val="22"/>
              </w:rPr>
              <w:t>76.23</w:t>
            </w:r>
          </w:p>
        </w:tc>
      </w:tr>
      <w:tr w:rsidR="005B064C" w14:paraId="66DCD0B5" w14:textId="77777777" w:rsidTr="005B064C">
        <w:tc>
          <w:tcPr>
            <w:tcW w:w="1743" w:type="dxa"/>
            <w:vAlign w:val="center"/>
          </w:tcPr>
          <w:p w14:paraId="7BFAC94B" w14:textId="22AD672C" w:rsidR="005B064C" w:rsidRDefault="005B064C" w:rsidP="005B064C">
            <w:pPr>
              <w:jc w:val="center"/>
              <w:rPr>
                <w:rFonts w:hint="eastAsia"/>
              </w:rPr>
            </w:pPr>
            <w:r>
              <w:rPr>
                <w:rFonts w:ascii="等线" w:eastAsia="等线" w:hAnsi="等线" w:hint="eastAsia"/>
                <w:color w:val="000000"/>
                <w:szCs w:val="22"/>
              </w:rPr>
              <w:t>2015_17_5</w:t>
            </w:r>
          </w:p>
        </w:tc>
        <w:tc>
          <w:tcPr>
            <w:tcW w:w="1743" w:type="dxa"/>
            <w:vAlign w:val="center"/>
          </w:tcPr>
          <w:p w14:paraId="5F093CE7" w14:textId="1E069A90" w:rsidR="005B064C" w:rsidRDefault="005B064C" w:rsidP="005B064C">
            <w:pPr>
              <w:jc w:val="center"/>
              <w:rPr>
                <w:rFonts w:hint="eastAsia"/>
              </w:rPr>
            </w:pPr>
            <w:r>
              <w:rPr>
                <w:rFonts w:ascii="等线" w:eastAsia="等线" w:hAnsi="等线" w:hint="eastAsia"/>
                <w:color w:val="000000"/>
                <w:szCs w:val="22"/>
              </w:rPr>
              <w:t>21.11</w:t>
            </w:r>
          </w:p>
        </w:tc>
        <w:tc>
          <w:tcPr>
            <w:tcW w:w="1743" w:type="dxa"/>
            <w:vAlign w:val="center"/>
          </w:tcPr>
          <w:p w14:paraId="00725119" w14:textId="7E644027"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3C9DE421" w14:textId="66FE210F"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10459ABD" w14:textId="3E473742"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594DEDF2" w14:textId="4D1FADA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1DAE39FA" w14:textId="5355AEDE" w:rsidR="005B064C" w:rsidRDefault="005B064C" w:rsidP="005B064C">
            <w:pPr>
              <w:jc w:val="center"/>
              <w:rPr>
                <w:rFonts w:hint="eastAsia"/>
              </w:rPr>
            </w:pPr>
            <w:r>
              <w:rPr>
                <w:rFonts w:ascii="等线" w:eastAsia="等线" w:hAnsi="等线" w:hint="eastAsia"/>
                <w:color w:val="000000"/>
                <w:szCs w:val="22"/>
              </w:rPr>
              <w:t>70.04</w:t>
            </w:r>
          </w:p>
        </w:tc>
        <w:tc>
          <w:tcPr>
            <w:tcW w:w="1744" w:type="dxa"/>
            <w:vAlign w:val="center"/>
          </w:tcPr>
          <w:p w14:paraId="3FF2F639" w14:textId="19225444" w:rsidR="005B064C" w:rsidRDefault="005B064C" w:rsidP="005B064C">
            <w:pPr>
              <w:jc w:val="center"/>
              <w:rPr>
                <w:rFonts w:hint="eastAsia"/>
              </w:rPr>
            </w:pPr>
            <w:r>
              <w:rPr>
                <w:rFonts w:ascii="等线" w:eastAsia="等线" w:hAnsi="等线" w:hint="eastAsia"/>
                <w:color w:val="000000"/>
                <w:szCs w:val="22"/>
              </w:rPr>
              <w:t>81.29</w:t>
            </w:r>
          </w:p>
        </w:tc>
      </w:tr>
      <w:tr w:rsidR="005B064C" w14:paraId="42433CAB" w14:textId="77777777" w:rsidTr="005B064C">
        <w:tc>
          <w:tcPr>
            <w:tcW w:w="1743" w:type="dxa"/>
            <w:vAlign w:val="center"/>
          </w:tcPr>
          <w:p w14:paraId="403F8E17" w14:textId="5AADE8C4" w:rsidR="005B064C" w:rsidRDefault="005B064C" w:rsidP="005B064C">
            <w:pPr>
              <w:jc w:val="center"/>
              <w:rPr>
                <w:rFonts w:hint="eastAsia"/>
              </w:rPr>
            </w:pPr>
            <w:r>
              <w:rPr>
                <w:rFonts w:ascii="等线" w:eastAsia="等线" w:hAnsi="等线" w:hint="eastAsia"/>
                <w:color w:val="000000"/>
                <w:szCs w:val="22"/>
              </w:rPr>
              <w:t>2015_13_4</w:t>
            </w:r>
          </w:p>
        </w:tc>
        <w:tc>
          <w:tcPr>
            <w:tcW w:w="1743" w:type="dxa"/>
            <w:vAlign w:val="center"/>
          </w:tcPr>
          <w:p w14:paraId="613AD621" w14:textId="55077178" w:rsidR="005B064C" w:rsidRDefault="005B064C" w:rsidP="005B064C">
            <w:pPr>
              <w:jc w:val="center"/>
              <w:rPr>
                <w:rFonts w:hint="eastAsia"/>
              </w:rPr>
            </w:pPr>
            <w:r>
              <w:rPr>
                <w:rFonts w:ascii="等线" w:eastAsia="等线" w:hAnsi="等线" w:hint="eastAsia"/>
                <w:color w:val="000000"/>
                <w:szCs w:val="22"/>
              </w:rPr>
              <w:t>21.32</w:t>
            </w:r>
          </w:p>
        </w:tc>
        <w:tc>
          <w:tcPr>
            <w:tcW w:w="1743" w:type="dxa"/>
            <w:vAlign w:val="center"/>
          </w:tcPr>
          <w:p w14:paraId="29359EA9" w14:textId="1998EE59" w:rsidR="005B064C" w:rsidRDefault="005B064C" w:rsidP="005B064C">
            <w:pPr>
              <w:jc w:val="center"/>
              <w:rPr>
                <w:rFonts w:hint="eastAsia"/>
              </w:rPr>
            </w:pPr>
            <w:r>
              <w:rPr>
                <w:rFonts w:ascii="等线" w:eastAsia="等线" w:hAnsi="等线" w:hint="eastAsia"/>
                <w:color w:val="000000"/>
                <w:szCs w:val="22"/>
              </w:rPr>
              <w:t>17.30</w:t>
            </w:r>
          </w:p>
        </w:tc>
        <w:tc>
          <w:tcPr>
            <w:tcW w:w="1743" w:type="dxa"/>
            <w:vAlign w:val="center"/>
          </w:tcPr>
          <w:p w14:paraId="091477BD" w14:textId="1AFC9970"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714245EE" w14:textId="67970DA4"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1681A51D" w14:textId="28F3300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6A80183" w14:textId="148597FE" w:rsidR="005B064C" w:rsidRDefault="005B064C" w:rsidP="005B064C">
            <w:pPr>
              <w:jc w:val="center"/>
              <w:rPr>
                <w:rFonts w:hint="eastAsia"/>
              </w:rPr>
            </w:pPr>
            <w:r>
              <w:rPr>
                <w:rFonts w:ascii="等线" w:eastAsia="等线" w:hAnsi="等线" w:hint="eastAsia"/>
                <w:color w:val="000000"/>
                <w:szCs w:val="22"/>
              </w:rPr>
              <w:t>52.69</w:t>
            </w:r>
          </w:p>
        </w:tc>
        <w:tc>
          <w:tcPr>
            <w:tcW w:w="1744" w:type="dxa"/>
            <w:vAlign w:val="center"/>
          </w:tcPr>
          <w:p w14:paraId="764EA600" w14:textId="6424A7E3" w:rsidR="005B064C" w:rsidRDefault="005B064C" w:rsidP="005B064C">
            <w:pPr>
              <w:jc w:val="center"/>
              <w:rPr>
                <w:rFonts w:hint="eastAsia"/>
              </w:rPr>
            </w:pPr>
            <w:r>
              <w:rPr>
                <w:rFonts w:ascii="等线" w:eastAsia="等线" w:hAnsi="等线" w:hint="eastAsia"/>
                <w:color w:val="000000"/>
                <w:szCs w:val="22"/>
              </w:rPr>
              <w:t>68.55</w:t>
            </w:r>
          </w:p>
        </w:tc>
      </w:tr>
      <w:tr w:rsidR="005B064C" w14:paraId="268B5F0E" w14:textId="77777777" w:rsidTr="005B064C">
        <w:tc>
          <w:tcPr>
            <w:tcW w:w="1743" w:type="dxa"/>
            <w:vAlign w:val="center"/>
          </w:tcPr>
          <w:p w14:paraId="287B50E7" w14:textId="10695D58" w:rsidR="005B064C" w:rsidRDefault="005B064C" w:rsidP="005B064C">
            <w:pPr>
              <w:jc w:val="center"/>
              <w:rPr>
                <w:rFonts w:hint="eastAsia"/>
              </w:rPr>
            </w:pPr>
            <w:r>
              <w:rPr>
                <w:rFonts w:ascii="等线" w:eastAsia="等线" w:hAnsi="等线" w:hint="eastAsia"/>
                <w:color w:val="000000"/>
                <w:szCs w:val="22"/>
              </w:rPr>
              <w:t>2015_2</w:t>
            </w:r>
          </w:p>
        </w:tc>
        <w:tc>
          <w:tcPr>
            <w:tcW w:w="1743" w:type="dxa"/>
            <w:vAlign w:val="center"/>
          </w:tcPr>
          <w:p w14:paraId="1DDB6D29" w14:textId="6D49ADA4" w:rsidR="005B064C" w:rsidRDefault="005B064C" w:rsidP="005B064C">
            <w:pPr>
              <w:jc w:val="center"/>
              <w:rPr>
                <w:rFonts w:hint="eastAsia"/>
              </w:rPr>
            </w:pPr>
            <w:r>
              <w:rPr>
                <w:rFonts w:ascii="等线" w:eastAsia="等线" w:hAnsi="等线" w:hint="eastAsia"/>
                <w:color w:val="000000"/>
                <w:szCs w:val="22"/>
              </w:rPr>
              <w:t>19.92</w:t>
            </w:r>
          </w:p>
        </w:tc>
        <w:tc>
          <w:tcPr>
            <w:tcW w:w="1743" w:type="dxa"/>
            <w:vAlign w:val="center"/>
          </w:tcPr>
          <w:p w14:paraId="05F77D10" w14:textId="3E976849" w:rsidR="005B064C" w:rsidRDefault="005B064C" w:rsidP="005B064C">
            <w:pPr>
              <w:jc w:val="center"/>
              <w:rPr>
                <w:rFonts w:hint="eastAsia"/>
              </w:rPr>
            </w:pPr>
            <w:r>
              <w:rPr>
                <w:rFonts w:ascii="等线" w:eastAsia="等线" w:hAnsi="等线" w:hint="eastAsia"/>
                <w:color w:val="000000"/>
                <w:szCs w:val="22"/>
              </w:rPr>
              <w:t>16.93</w:t>
            </w:r>
          </w:p>
        </w:tc>
        <w:tc>
          <w:tcPr>
            <w:tcW w:w="1743" w:type="dxa"/>
            <w:vAlign w:val="center"/>
          </w:tcPr>
          <w:p w14:paraId="02858703" w14:textId="51888E29"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7993A68" w14:textId="7EC2AC55"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2C628A17" w14:textId="0D5A393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B586AD2" w14:textId="59526C1E" w:rsidR="005B064C" w:rsidRDefault="005B064C" w:rsidP="005B064C">
            <w:pPr>
              <w:jc w:val="center"/>
              <w:rPr>
                <w:rFonts w:hint="eastAsia"/>
              </w:rPr>
            </w:pPr>
            <w:r>
              <w:rPr>
                <w:rFonts w:ascii="等线" w:eastAsia="等线" w:hAnsi="等线" w:hint="eastAsia"/>
                <w:color w:val="000000"/>
                <w:szCs w:val="22"/>
              </w:rPr>
              <w:t>55.57</w:t>
            </w:r>
          </w:p>
        </w:tc>
        <w:tc>
          <w:tcPr>
            <w:tcW w:w="1744" w:type="dxa"/>
            <w:vAlign w:val="center"/>
          </w:tcPr>
          <w:p w14:paraId="6A06EBA7" w14:textId="4A0A9304" w:rsidR="005B064C" w:rsidRDefault="005B064C" w:rsidP="005B064C">
            <w:pPr>
              <w:jc w:val="center"/>
              <w:rPr>
                <w:rFonts w:hint="eastAsia"/>
              </w:rPr>
            </w:pPr>
            <w:r>
              <w:rPr>
                <w:rFonts w:ascii="等线" w:eastAsia="等线" w:hAnsi="等线" w:hint="eastAsia"/>
                <w:color w:val="000000"/>
                <w:szCs w:val="22"/>
              </w:rPr>
              <w:t>77.33</w:t>
            </w:r>
          </w:p>
        </w:tc>
      </w:tr>
      <w:tr w:rsidR="005B064C" w14:paraId="745ECB4C" w14:textId="77777777" w:rsidTr="005B064C">
        <w:tc>
          <w:tcPr>
            <w:tcW w:w="1743" w:type="dxa"/>
            <w:vAlign w:val="center"/>
          </w:tcPr>
          <w:p w14:paraId="4BCA5974" w14:textId="4BCDFA79" w:rsidR="005B064C" w:rsidRDefault="005B064C" w:rsidP="005B064C">
            <w:pPr>
              <w:jc w:val="center"/>
              <w:rPr>
                <w:rFonts w:hint="eastAsia"/>
              </w:rPr>
            </w:pPr>
            <w:r>
              <w:rPr>
                <w:rFonts w:ascii="等线" w:eastAsia="等线" w:hAnsi="等线" w:hint="eastAsia"/>
                <w:color w:val="000000"/>
                <w:szCs w:val="22"/>
              </w:rPr>
              <w:t>2015_20</w:t>
            </w:r>
          </w:p>
        </w:tc>
        <w:tc>
          <w:tcPr>
            <w:tcW w:w="1743" w:type="dxa"/>
            <w:vAlign w:val="center"/>
          </w:tcPr>
          <w:p w14:paraId="2CD687EA" w14:textId="12B6CB4F" w:rsidR="005B064C" w:rsidRDefault="005B064C" w:rsidP="005B064C">
            <w:pPr>
              <w:jc w:val="center"/>
              <w:rPr>
                <w:rFonts w:hint="eastAsia"/>
              </w:rPr>
            </w:pPr>
            <w:r>
              <w:rPr>
                <w:rFonts w:ascii="等线" w:eastAsia="等线" w:hAnsi="等线" w:hint="eastAsia"/>
                <w:color w:val="000000"/>
                <w:szCs w:val="22"/>
              </w:rPr>
              <w:t>20.65</w:t>
            </w:r>
          </w:p>
        </w:tc>
        <w:tc>
          <w:tcPr>
            <w:tcW w:w="1743" w:type="dxa"/>
            <w:vAlign w:val="center"/>
          </w:tcPr>
          <w:p w14:paraId="3D28EE81" w14:textId="09A25AC9" w:rsidR="005B064C" w:rsidRDefault="005B064C" w:rsidP="005B064C">
            <w:pPr>
              <w:jc w:val="center"/>
              <w:rPr>
                <w:rFonts w:hint="eastAsia"/>
              </w:rPr>
            </w:pPr>
            <w:r>
              <w:rPr>
                <w:rFonts w:ascii="等线" w:eastAsia="等线" w:hAnsi="等线" w:hint="eastAsia"/>
                <w:color w:val="000000"/>
                <w:szCs w:val="22"/>
              </w:rPr>
              <w:t>18.13</w:t>
            </w:r>
          </w:p>
        </w:tc>
        <w:tc>
          <w:tcPr>
            <w:tcW w:w="1743" w:type="dxa"/>
            <w:vAlign w:val="center"/>
          </w:tcPr>
          <w:p w14:paraId="6652A42D" w14:textId="348196A1"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0B713FF9" w14:textId="6A7C6E82"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12AFDCF8" w14:textId="42A8712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FBCE1B1" w14:textId="5308DB26" w:rsidR="005B064C" w:rsidRDefault="005B064C" w:rsidP="005B064C">
            <w:pPr>
              <w:jc w:val="center"/>
              <w:rPr>
                <w:rFonts w:hint="eastAsia"/>
              </w:rPr>
            </w:pPr>
            <w:r>
              <w:rPr>
                <w:rFonts w:ascii="等线" w:eastAsia="等线" w:hAnsi="等线" w:hint="eastAsia"/>
                <w:color w:val="000000"/>
                <w:szCs w:val="22"/>
              </w:rPr>
              <w:t>54.11</w:t>
            </w:r>
          </w:p>
        </w:tc>
        <w:tc>
          <w:tcPr>
            <w:tcW w:w="1744" w:type="dxa"/>
            <w:vAlign w:val="center"/>
          </w:tcPr>
          <w:p w14:paraId="0C2B4E12" w14:textId="15CC2AAE" w:rsidR="005B064C" w:rsidRDefault="005B064C" w:rsidP="005B064C">
            <w:pPr>
              <w:jc w:val="center"/>
              <w:rPr>
                <w:rFonts w:hint="eastAsia"/>
              </w:rPr>
            </w:pPr>
            <w:r>
              <w:rPr>
                <w:rFonts w:ascii="等线" w:eastAsia="等线" w:hAnsi="等线" w:hint="eastAsia"/>
                <w:color w:val="000000"/>
                <w:szCs w:val="22"/>
              </w:rPr>
              <w:t>81.52</w:t>
            </w:r>
          </w:p>
        </w:tc>
      </w:tr>
      <w:tr w:rsidR="005B064C" w14:paraId="5F898D9D" w14:textId="77777777" w:rsidTr="005B064C">
        <w:tc>
          <w:tcPr>
            <w:tcW w:w="1743" w:type="dxa"/>
            <w:vAlign w:val="center"/>
          </w:tcPr>
          <w:p w14:paraId="73AA1CBD" w14:textId="7A6AFF59" w:rsidR="005B064C" w:rsidRDefault="005B064C" w:rsidP="005B064C">
            <w:pPr>
              <w:jc w:val="center"/>
              <w:rPr>
                <w:rFonts w:hint="eastAsia"/>
              </w:rPr>
            </w:pPr>
            <w:r>
              <w:rPr>
                <w:rFonts w:ascii="等线" w:eastAsia="等线" w:hAnsi="等线" w:hint="eastAsia"/>
                <w:color w:val="000000"/>
                <w:szCs w:val="22"/>
              </w:rPr>
              <w:t>2015_3_1</w:t>
            </w:r>
          </w:p>
        </w:tc>
        <w:tc>
          <w:tcPr>
            <w:tcW w:w="1743" w:type="dxa"/>
            <w:vAlign w:val="center"/>
          </w:tcPr>
          <w:p w14:paraId="601D81DC" w14:textId="548E21F0" w:rsidR="005B064C" w:rsidRDefault="005B064C" w:rsidP="005B064C">
            <w:pPr>
              <w:jc w:val="center"/>
              <w:rPr>
                <w:rFonts w:hint="eastAsia"/>
              </w:rPr>
            </w:pPr>
            <w:r>
              <w:rPr>
                <w:rFonts w:ascii="等线" w:eastAsia="等线" w:hAnsi="等线" w:hint="eastAsia"/>
                <w:color w:val="000000"/>
                <w:szCs w:val="22"/>
              </w:rPr>
              <w:t>19.31</w:t>
            </w:r>
          </w:p>
        </w:tc>
        <w:tc>
          <w:tcPr>
            <w:tcW w:w="1743" w:type="dxa"/>
            <w:vAlign w:val="center"/>
          </w:tcPr>
          <w:p w14:paraId="670BB0DB" w14:textId="6BB8CE06" w:rsidR="005B064C" w:rsidRDefault="005B064C" w:rsidP="005B064C">
            <w:pPr>
              <w:jc w:val="center"/>
              <w:rPr>
                <w:rFonts w:hint="eastAsia"/>
              </w:rPr>
            </w:pPr>
            <w:r>
              <w:rPr>
                <w:rFonts w:ascii="等线" w:eastAsia="等线" w:hAnsi="等线" w:hint="eastAsia"/>
                <w:color w:val="000000"/>
                <w:szCs w:val="22"/>
              </w:rPr>
              <w:t>16.70</w:t>
            </w:r>
          </w:p>
        </w:tc>
        <w:tc>
          <w:tcPr>
            <w:tcW w:w="1743" w:type="dxa"/>
            <w:vAlign w:val="center"/>
          </w:tcPr>
          <w:p w14:paraId="468CBCE4" w14:textId="2BC4B437"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20374FEC" w14:textId="34427B85"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0501C317" w14:textId="7589797A"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FA5FF3B" w14:textId="36062732" w:rsidR="005B064C" w:rsidRDefault="005B064C" w:rsidP="005B064C">
            <w:pPr>
              <w:jc w:val="center"/>
              <w:rPr>
                <w:rFonts w:hint="eastAsia"/>
              </w:rPr>
            </w:pPr>
            <w:r>
              <w:rPr>
                <w:rFonts w:ascii="等线" w:eastAsia="等线" w:hAnsi="等线" w:hint="eastAsia"/>
                <w:color w:val="000000"/>
                <w:szCs w:val="22"/>
              </w:rPr>
              <w:t>66.09</w:t>
            </w:r>
          </w:p>
        </w:tc>
        <w:tc>
          <w:tcPr>
            <w:tcW w:w="1744" w:type="dxa"/>
            <w:vAlign w:val="center"/>
          </w:tcPr>
          <w:p w14:paraId="0E3D44EA" w14:textId="251A75F8" w:rsidR="005B064C" w:rsidRDefault="005B064C" w:rsidP="005B064C">
            <w:pPr>
              <w:jc w:val="center"/>
              <w:rPr>
                <w:rFonts w:hint="eastAsia"/>
              </w:rPr>
            </w:pPr>
            <w:r>
              <w:rPr>
                <w:rFonts w:ascii="等线" w:eastAsia="等线" w:hAnsi="等线" w:hint="eastAsia"/>
                <w:color w:val="000000"/>
                <w:szCs w:val="22"/>
              </w:rPr>
              <w:t>78.13</w:t>
            </w:r>
          </w:p>
        </w:tc>
      </w:tr>
      <w:tr w:rsidR="005B064C" w14:paraId="1A3B074B" w14:textId="77777777" w:rsidTr="005B064C">
        <w:tc>
          <w:tcPr>
            <w:tcW w:w="1743" w:type="dxa"/>
            <w:vAlign w:val="center"/>
          </w:tcPr>
          <w:p w14:paraId="3B0A9A40" w14:textId="799EBC06" w:rsidR="005B064C" w:rsidRDefault="005B064C" w:rsidP="005B064C">
            <w:pPr>
              <w:jc w:val="center"/>
              <w:rPr>
                <w:rFonts w:hint="eastAsia"/>
              </w:rPr>
            </w:pPr>
            <w:r>
              <w:rPr>
                <w:rFonts w:ascii="等线" w:eastAsia="等线" w:hAnsi="等线" w:hint="eastAsia"/>
                <w:color w:val="000000"/>
                <w:szCs w:val="22"/>
              </w:rPr>
              <w:t>2015_4</w:t>
            </w:r>
          </w:p>
        </w:tc>
        <w:tc>
          <w:tcPr>
            <w:tcW w:w="1743" w:type="dxa"/>
            <w:vAlign w:val="center"/>
          </w:tcPr>
          <w:p w14:paraId="20CC5767" w14:textId="032C658B" w:rsidR="005B064C" w:rsidRDefault="005B064C" w:rsidP="005B064C">
            <w:pPr>
              <w:jc w:val="center"/>
              <w:rPr>
                <w:rFonts w:hint="eastAsia"/>
              </w:rPr>
            </w:pPr>
            <w:r>
              <w:rPr>
                <w:rFonts w:ascii="等线" w:eastAsia="等线" w:hAnsi="等线" w:hint="eastAsia"/>
                <w:color w:val="000000"/>
                <w:szCs w:val="22"/>
              </w:rPr>
              <w:t>20.08</w:t>
            </w:r>
          </w:p>
        </w:tc>
        <w:tc>
          <w:tcPr>
            <w:tcW w:w="1743" w:type="dxa"/>
            <w:vAlign w:val="center"/>
          </w:tcPr>
          <w:p w14:paraId="5A41CF33" w14:textId="59402CAF" w:rsidR="005B064C" w:rsidRDefault="005B064C" w:rsidP="005B064C">
            <w:pPr>
              <w:jc w:val="center"/>
              <w:rPr>
                <w:rFonts w:hint="eastAsia"/>
              </w:rPr>
            </w:pPr>
            <w:r>
              <w:rPr>
                <w:rFonts w:ascii="等线" w:eastAsia="等线" w:hAnsi="等线" w:hint="eastAsia"/>
                <w:color w:val="000000"/>
                <w:szCs w:val="22"/>
              </w:rPr>
              <w:t>16.71</w:t>
            </w:r>
          </w:p>
        </w:tc>
        <w:tc>
          <w:tcPr>
            <w:tcW w:w="1743" w:type="dxa"/>
            <w:vAlign w:val="center"/>
          </w:tcPr>
          <w:p w14:paraId="29B6CDFE" w14:textId="0DFF0F58"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6509436A" w14:textId="0CFC5E51"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2F6C37EA" w14:textId="48BAF78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5A9CFE4" w14:textId="47B604E7" w:rsidR="005B064C" w:rsidRDefault="005B064C" w:rsidP="005B064C">
            <w:pPr>
              <w:jc w:val="center"/>
              <w:rPr>
                <w:rFonts w:hint="eastAsia"/>
              </w:rPr>
            </w:pPr>
            <w:r>
              <w:rPr>
                <w:rFonts w:ascii="等线" w:eastAsia="等线" w:hAnsi="等线" w:hint="eastAsia"/>
                <w:color w:val="000000"/>
                <w:szCs w:val="22"/>
              </w:rPr>
              <w:t>55.91</w:t>
            </w:r>
          </w:p>
        </w:tc>
        <w:tc>
          <w:tcPr>
            <w:tcW w:w="1744" w:type="dxa"/>
            <w:vAlign w:val="center"/>
          </w:tcPr>
          <w:p w14:paraId="3E994D66" w14:textId="2CE6E11E" w:rsidR="005B064C" w:rsidRDefault="005B064C" w:rsidP="005B064C">
            <w:pPr>
              <w:jc w:val="center"/>
              <w:rPr>
                <w:rFonts w:hint="eastAsia"/>
              </w:rPr>
            </w:pPr>
            <w:r>
              <w:rPr>
                <w:rFonts w:ascii="等线" w:eastAsia="等线" w:hAnsi="等线" w:hint="eastAsia"/>
                <w:color w:val="000000"/>
                <w:szCs w:val="22"/>
              </w:rPr>
              <w:t>75.36</w:t>
            </w:r>
          </w:p>
        </w:tc>
      </w:tr>
      <w:tr w:rsidR="005B064C" w14:paraId="2C0544C2" w14:textId="77777777" w:rsidTr="005B064C">
        <w:tc>
          <w:tcPr>
            <w:tcW w:w="1743" w:type="dxa"/>
            <w:vAlign w:val="center"/>
          </w:tcPr>
          <w:p w14:paraId="6593756D" w14:textId="64A3157F" w:rsidR="005B064C" w:rsidRDefault="005B064C" w:rsidP="005B064C">
            <w:pPr>
              <w:jc w:val="center"/>
              <w:rPr>
                <w:rFonts w:hint="eastAsia"/>
              </w:rPr>
            </w:pPr>
            <w:r>
              <w:rPr>
                <w:rFonts w:ascii="等线" w:eastAsia="等线" w:hAnsi="等线" w:hint="eastAsia"/>
                <w:color w:val="000000"/>
                <w:szCs w:val="22"/>
              </w:rPr>
              <w:t>2015_5_2</w:t>
            </w:r>
          </w:p>
        </w:tc>
        <w:tc>
          <w:tcPr>
            <w:tcW w:w="1743" w:type="dxa"/>
            <w:vAlign w:val="center"/>
          </w:tcPr>
          <w:p w14:paraId="650CC4BE" w14:textId="30571584"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35E48750" w14:textId="17E125B9" w:rsidR="005B064C" w:rsidRDefault="005B064C" w:rsidP="005B064C">
            <w:pPr>
              <w:jc w:val="center"/>
              <w:rPr>
                <w:rFonts w:hint="eastAsia"/>
              </w:rPr>
            </w:pPr>
            <w:r>
              <w:rPr>
                <w:rFonts w:ascii="等线" w:eastAsia="等线" w:hAnsi="等线" w:hint="eastAsia"/>
                <w:color w:val="000000"/>
                <w:szCs w:val="22"/>
              </w:rPr>
              <w:t>18.45</w:t>
            </w:r>
          </w:p>
        </w:tc>
        <w:tc>
          <w:tcPr>
            <w:tcW w:w="1743" w:type="dxa"/>
            <w:vAlign w:val="center"/>
          </w:tcPr>
          <w:p w14:paraId="1B27DD2F" w14:textId="3370E999"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635D14BC" w14:textId="0DBE5FB0"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04F16723" w14:textId="5B6992E4"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3C0E6057" w14:textId="7C351841" w:rsidR="005B064C" w:rsidRDefault="005B064C" w:rsidP="005B064C">
            <w:pPr>
              <w:jc w:val="center"/>
              <w:rPr>
                <w:rFonts w:hint="eastAsia"/>
              </w:rPr>
            </w:pPr>
            <w:r>
              <w:rPr>
                <w:rFonts w:ascii="等线" w:eastAsia="等线" w:hAnsi="等线" w:hint="eastAsia"/>
                <w:color w:val="000000"/>
                <w:szCs w:val="22"/>
              </w:rPr>
              <w:t>62.49</w:t>
            </w:r>
          </w:p>
        </w:tc>
        <w:tc>
          <w:tcPr>
            <w:tcW w:w="1744" w:type="dxa"/>
            <w:vAlign w:val="center"/>
          </w:tcPr>
          <w:p w14:paraId="0E92AD0B" w14:textId="1BF0773E" w:rsidR="005B064C" w:rsidRDefault="005B064C" w:rsidP="005B064C">
            <w:pPr>
              <w:jc w:val="center"/>
              <w:rPr>
                <w:rFonts w:hint="eastAsia"/>
              </w:rPr>
            </w:pPr>
            <w:r>
              <w:rPr>
                <w:rFonts w:ascii="等线" w:eastAsia="等线" w:hAnsi="等线" w:hint="eastAsia"/>
                <w:color w:val="000000"/>
                <w:szCs w:val="22"/>
              </w:rPr>
              <w:t>81.47</w:t>
            </w:r>
          </w:p>
        </w:tc>
      </w:tr>
      <w:tr w:rsidR="005B064C" w14:paraId="55581FA6" w14:textId="77777777" w:rsidTr="005B064C">
        <w:tc>
          <w:tcPr>
            <w:tcW w:w="1743" w:type="dxa"/>
            <w:vAlign w:val="center"/>
          </w:tcPr>
          <w:p w14:paraId="612B7E12" w14:textId="18A9B5A8" w:rsidR="005B064C" w:rsidRDefault="005B064C" w:rsidP="005B064C">
            <w:pPr>
              <w:jc w:val="center"/>
              <w:rPr>
                <w:rFonts w:hint="eastAsia"/>
              </w:rPr>
            </w:pPr>
            <w:r>
              <w:rPr>
                <w:rFonts w:ascii="等线" w:eastAsia="等线" w:hAnsi="等线" w:hint="eastAsia"/>
                <w:color w:val="000000"/>
                <w:szCs w:val="22"/>
              </w:rPr>
              <w:t>2015_6</w:t>
            </w:r>
          </w:p>
        </w:tc>
        <w:tc>
          <w:tcPr>
            <w:tcW w:w="1743" w:type="dxa"/>
            <w:vAlign w:val="center"/>
          </w:tcPr>
          <w:p w14:paraId="5C907033" w14:textId="731B424A" w:rsidR="005B064C" w:rsidRDefault="005B064C" w:rsidP="005B064C">
            <w:pPr>
              <w:jc w:val="center"/>
              <w:rPr>
                <w:rFonts w:hint="eastAsia"/>
              </w:rPr>
            </w:pPr>
            <w:r>
              <w:rPr>
                <w:rFonts w:ascii="等线" w:eastAsia="等线" w:hAnsi="等线" w:hint="eastAsia"/>
                <w:color w:val="000000"/>
                <w:szCs w:val="22"/>
              </w:rPr>
              <w:t>20.39</w:t>
            </w:r>
          </w:p>
        </w:tc>
        <w:tc>
          <w:tcPr>
            <w:tcW w:w="1743" w:type="dxa"/>
            <w:vAlign w:val="center"/>
          </w:tcPr>
          <w:p w14:paraId="2C2D3171" w14:textId="77CAF6A2"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5CCE7884" w14:textId="40649877" w:rsidR="005B064C" w:rsidRDefault="005B064C" w:rsidP="005B064C">
            <w:pPr>
              <w:jc w:val="center"/>
              <w:rPr>
                <w:rFonts w:hint="eastAsia"/>
              </w:rPr>
            </w:pPr>
            <w:r>
              <w:rPr>
                <w:rFonts w:ascii="等线" w:eastAsia="等线" w:hAnsi="等线" w:hint="eastAsia"/>
                <w:color w:val="000000"/>
                <w:szCs w:val="22"/>
              </w:rPr>
              <w:t>94.63</w:t>
            </w:r>
          </w:p>
        </w:tc>
        <w:tc>
          <w:tcPr>
            <w:tcW w:w="1744" w:type="dxa"/>
            <w:vAlign w:val="center"/>
          </w:tcPr>
          <w:p w14:paraId="77F25031" w14:textId="6E39F18F" w:rsidR="005B064C" w:rsidRDefault="005B064C" w:rsidP="005B064C">
            <w:pPr>
              <w:jc w:val="center"/>
              <w:rPr>
                <w:rFonts w:hint="eastAsia"/>
              </w:rPr>
            </w:pPr>
            <w:r>
              <w:rPr>
                <w:rFonts w:ascii="等线" w:eastAsia="等线" w:hAnsi="等线" w:hint="eastAsia"/>
                <w:color w:val="000000"/>
                <w:szCs w:val="22"/>
              </w:rPr>
              <w:t>89.00</w:t>
            </w:r>
          </w:p>
        </w:tc>
        <w:tc>
          <w:tcPr>
            <w:tcW w:w="1744" w:type="dxa"/>
            <w:vAlign w:val="center"/>
          </w:tcPr>
          <w:p w14:paraId="25FB6BC0" w14:textId="3FF4DD1B"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96179A5" w14:textId="2FD32CDA" w:rsidR="005B064C" w:rsidRDefault="005B064C" w:rsidP="005B064C">
            <w:pPr>
              <w:jc w:val="center"/>
              <w:rPr>
                <w:rFonts w:hint="eastAsia"/>
              </w:rPr>
            </w:pPr>
            <w:r>
              <w:rPr>
                <w:rFonts w:ascii="等线" w:eastAsia="等线" w:hAnsi="等线" w:hint="eastAsia"/>
                <w:color w:val="000000"/>
                <w:szCs w:val="22"/>
              </w:rPr>
              <w:t>65.96</w:t>
            </w:r>
          </w:p>
        </w:tc>
        <w:tc>
          <w:tcPr>
            <w:tcW w:w="1744" w:type="dxa"/>
            <w:vAlign w:val="center"/>
          </w:tcPr>
          <w:p w14:paraId="6B84810F" w14:textId="536C6B14" w:rsidR="005B064C" w:rsidRDefault="005B064C" w:rsidP="005B064C">
            <w:pPr>
              <w:jc w:val="center"/>
              <w:rPr>
                <w:rFonts w:hint="eastAsia"/>
              </w:rPr>
            </w:pPr>
            <w:r>
              <w:rPr>
                <w:rFonts w:ascii="等线" w:eastAsia="等线" w:hAnsi="等线" w:hint="eastAsia"/>
                <w:color w:val="000000"/>
                <w:szCs w:val="22"/>
              </w:rPr>
              <w:t>81.82</w:t>
            </w:r>
          </w:p>
        </w:tc>
      </w:tr>
      <w:tr w:rsidR="005B064C" w14:paraId="45495308" w14:textId="77777777" w:rsidTr="005B064C">
        <w:tc>
          <w:tcPr>
            <w:tcW w:w="1743" w:type="dxa"/>
            <w:vAlign w:val="center"/>
          </w:tcPr>
          <w:p w14:paraId="30C2FF3E" w14:textId="6150D9E2" w:rsidR="005B064C" w:rsidRDefault="005B064C" w:rsidP="005B064C">
            <w:pPr>
              <w:jc w:val="center"/>
              <w:rPr>
                <w:rFonts w:hint="eastAsia"/>
              </w:rPr>
            </w:pPr>
            <w:r>
              <w:rPr>
                <w:rFonts w:ascii="等线" w:eastAsia="等线" w:hAnsi="等线" w:hint="eastAsia"/>
                <w:color w:val="000000"/>
                <w:szCs w:val="22"/>
              </w:rPr>
              <w:t>2015_7</w:t>
            </w:r>
          </w:p>
        </w:tc>
        <w:tc>
          <w:tcPr>
            <w:tcW w:w="1743" w:type="dxa"/>
            <w:vAlign w:val="center"/>
          </w:tcPr>
          <w:p w14:paraId="43C6C27E" w14:textId="0154CDD7" w:rsidR="005B064C" w:rsidRDefault="005B064C" w:rsidP="005B064C">
            <w:pPr>
              <w:jc w:val="center"/>
              <w:rPr>
                <w:rFonts w:hint="eastAsia"/>
              </w:rPr>
            </w:pPr>
            <w:r>
              <w:rPr>
                <w:rFonts w:ascii="等线" w:eastAsia="等线" w:hAnsi="等线" w:hint="eastAsia"/>
                <w:color w:val="000000"/>
                <w:szCs w:val="22"/>
              </w:rPr>
              <w:t>21.52</w:t>
            </w:r>
          </w:p>
        </w:tc>
        <w:tc>
          <w:tcPr>
            <w:tcW w:w="1743" w:type="dxa"/>
            <w:vAlign w:val="center"/>
          </w:tcPr>
          <w:p w14:paraId="3B2034DD" w14:textId="2D694FF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5D98DB00" w14:textId="3C2DFD5E" w:rsidR="005B064C" w:rsidRDefault="005B064C" w:rsidP="005B064C">
            <w:pPr>
              <w:jc w:val="center"/>
              <w:rPr>
                <w:rFonts w:hint="eastAsia"/>
              </w:rPr>
            </w:pPr>
            <w:r>
              <w:rPr>
                <w:rFonts w:ascii="等线" w:eastAsia="等线" w:hAnsi="等线" w:hint="eastAsia"/>
                <w:color w:val="000000"/>
                <w:szCs w:val="22"/>
              </w:rPr>
              <w:t>92.25</w:t>
            </w:r>
          </w:p>
        </w:tc>
        <w:tc>
          <w:tcPr>
            <w:tcW w:w="1744" w:type="dxa"/>
            <w:vAlign w:val="center"/>
          </w:tcPr>
          <w:p w14:paraId="4C166B3C" w14:textId="4B5DD26E" w:rsidR="005B064C" w:rsidRDefault="005B064C" w:rsidP="005B064C">
            <w:pPr>
              <w:jc w:val="center"/>
              <w:rPr>
                <w:rFonts w:hint="eastAsia"/>
              </w:rPr>
            </w:pPr>
            <w:r>
              <w:rPr>
                <w:rFonts w:ascii="等线" w:eastAsia="等线" w:hAnsi="等线" w:hint="eastAsia"/>
                <w:color w:val="000000"/>
                <w:szCs w:val="22"/>
              </w:rPr>
              <w:t>86.97</w:t>
            </w:r>
          </w:p>
        </w:tc>
        <w:tc>
          <w:tcPr>
            <w:tcW w:w="1744" w:type="dxa"/>
            <w:vAlign w:val="center"/>
          </w:tcPr>
          <w:p w14:paraId="131CCDA4" w14:textId="695EAED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309D52F" w14:textId="70671326" w:rsidR="005B064C" w:rsidRDefault="005B064C" w:rsidP="005B064C">
            <w:pPr>
              <w:jc w:val="center"/>
              <w:rPr>
                <w:rFonts w:hint="eastAsia"/>
              </w:rPr>
            </w:pPr>
            <w:r>
              <w:rPr>
                <w:rFonts w:ascii="等线" w:eastAsia="等线" w:hAnsi="等线" w:hint="eastAsia"/>
                <w:color w:val="000000"/>
                <w:szCs w:val="22"/>
              </w:rPr>
              <w:t>55.83</w:t>
            </w:r>
          </w:p>
        </w:tc>
        <w:tc>
          <w:tcPr>
            <w:tcW w:w="1744" w:type="dxa"/>
            <w:vAlign w:val="center"/>
          </w:tcPr>
          <w:p w14:paraId="3B44464A" w14:textId="3D5681DB" w:rsidR="005B064C" w:rsidRDefault="005B064C" w:rsidP="005B064C">
            <w:pPr>
              <w:jc w:val="center"/>
              <w:rPr>
                <w:rFonts w:hint="eastAsia"/>
              </w:rPr>
            </w:pPr>
            <w:r>
              <w:rPr>
                <w:rFonts w:ascii="等线" w:eastAsia="等线" w:hAnsi="等线" w:hint="eastAsia"/>
                <w:color w:val="000000"/>
                <w:szCs w:val="22"/>
              </w:rPr>
              <w:t>82.73</w:t>
            </w:r>
          </w:p>
        </w:tc>
      </w:tr>
      <w:tr w:rsidR="005B064C" w14:paraId="06F1D2EC" w14:textId="77777777" w:rsidTr="005B064C">
        <w:tc>
          <w:tcPr>
            <w:tcW w:w="1743" w:type="dxa"/>
            <w:vAlign w:val="center"/>
          </w:tcPr>
          <w:p w14:paraId="2903450E" w14:textId="4D9C5181" w:rsidR="005B064C" w:rsidRDefault="005B064C" w:rsidP="005B064C">
            <w:pPr>
              <w:jc w:val="center"/>
              <w:rPr>
                <w:rFonts w:hint="eastAsia"/>
              </w:rPr>
            </w:pPr>
            <w:r>
              <w:rPr>
                <w:rFonts w:ascii="等线" w:eastAsia="等线" w:hAnsi="等线" w:hint="eastAsia"/>
                <w:color w:val="000000"/>
                <w:szCs w:val="22"/>
              </w:rPr>
              <w:t>2015_8</w:t>
            </w:r>
          </w:p>
        </w:tc>
        <w:tc>
          <w:tcPr>
            <w:tcW w:w="1743" w:type="dxa"/>
            <w:vAlign w:val="center"/>
          </w:tcPr>
          <w:p w14:paraId="7D7CFA2E" w14:textId="3AC07B83" w:rsidR="005B064C" w:rsidRDefault="005B064C" w:rsidP="005B064C">
            <w:pPr>
              <w:jc w:val="center"/>
              <w:rPr>
                <w:rFonts w:hint="eastAsia"/>
              </w:rPr>
            </w:pPr>
            <w:r>
              <w:rPr>
                <w:rFonts w:ascii="等线" w:eastAsia="等线" w:hAnsi="等线" w:hint="eastAsia"/>
                <w:color w:val="000000"/>
                <w:szCs w:val="22"/>
              </w:rPr>
              <w:t>20.03</w:t>
            </w:r>
          </w:p>
        </w:tc>
        <w:tc>
          <w:tcPr>
            <w:tcW w:w="1743" w:type="dxa"/>
            <w:vAlign w:val="center"/>
          </w:tcPr>
          <w:p w14:paraId="3E96BD95" w14:textId="054F18F9" w:rsidR="005B064C" w:rsidRDefault="005B064C" w:rsidP="005B064C">
            <w:pPr>
              <w:jc w:val="center"/>
              <w:rPr>
                <w:rFonts w:hint="eastAsia"/>
              </w:rPr>
            </w:pPr>
            <w:r>
              <w:rPr>
                <w:rFonts w:ascii="等线" w:eastAsia="等线" w:hAnsi="等线" w:hint="eastAsia"/>
                <w:color w:val="000000"/>
                <w:szCs w:val="22"/>
              </w:rPr>
              <w:t>16.21</w:t>
            </w:r>
          </w:p>
        </w:tc>
        <w:tc>
          <w:tcPr>
            <w:tcW w:w="1743" w:type="dxa"/>
            <w:vAlign w:val="center"/>
          </w:tcPr>
          <w:p w14:paraId="37F3D52C" w14:textId="467DCDC4"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045BCDF" w14:textId="634BB2B7"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E6B8038" w14:textId="6A140080"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6D22A993" w14:textId="1C642F87" w:rsidR="005B064C" w:rsidRDefault="005B064C" w:rsidP="005B064C">
            <w:pPr>
              <w:jc w:val="center"/>
              <w:rPr>
                <w:rFonts w:hint="eastAsia"/>
              </w:rPr>
            </w:pPr>
            <w:r>
              <w:rPr>
                <w:rFonts w:ascii="等线" w:eastAsia="等线" w:hAnsi="等线" w:hint="eastAsia"/>
                <w:color w:val="000000"/>
                <w:szCs w:val="22"/>
              </w:rPr>
              <w:t>60.33</w:t>
            </w:r>
          </w:p>
        </w:tc>
        <w:tc>
          <w:tcPr>
            <w:tcW w:w="1744" w:type="dxa"/>
            <w:vAlign w:val="center"/>
          </w:tcPr>
          <w:p w14:paraId="65D0664F" w14:textId="4A801FA4" w:rsidR="005B064C" w:rsidRDefault="005B064C" w:rsidP="005B064C">
            <w:pPr>
              <w:jc w:val="center"/>
              <w:rPr>
                <w:rFonts w:hint="eastAsia"/>
              </w:rPr>
            </w:pPr>
            <w:r>
              <w:rPr>
                <w:rFonts w:ascii="等线" w:eastAsia="等线" w:hAnsi="等线" w:hint="eastAsia"/>
                <w:color w:val="000000"/>
                <w:szCs w:val="22"/>
              </w:rPr>
              <w:t>75.54</w:t>
            </w:r>
          </w:p>
        </w:tc>
      </w:tr>
    </w:tbl>
    <w:p w14:paraId="42184595"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37AC63B3"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0B857B8E" w14:textId="67B83602" w:rsidR="00E43330" w:rsidRPr="00E43330" w:rsidRDefault="00E43330" w:rsidP="00E43330">
      <w:pPr>
        <w:rPr>
          <w:rFonts w:hint="eastAsia"/>
        </w:rPr>
      </w:pPr>
      <w:r w:rsidRPr="00E43330">
        <w:rPr>
          <w:b/>
          <w:bCs/>
        </w:rPr>
        <w:lastRenderedPageBreak/>
        <w:t>Table S</w:t>
      </w:r>
      <w:r w:rsidR="005B064C">
        <w:rPr>
          <w:rFonts w:hint="eastAsia"/>
          <w:b/>
          <w:bCs/>
        </w:rPr>
        <w:t>4</w:t>
      </w:r>
      <w:r w:rsidRPr="00E43330">
        <w:t xml:space="preserve"> | Posterior estimates of parameters from the Bayesian hierarchical model.</w:t>
      </w:r>
    </w:p>
    <w:tbl>
      <w:tblPr>
        <w:tblStyle w:val="ae"/>
        <w:tblW w:w="0" w:type="auto"/>
        <w:tblBorders>
          <w:left w:val="none" w:sz="0" w:space="0" w:color="auto"/>
          <w:right w:val="none" w:sz="0" w:space="0" w:color="auto"/>
        </w:tblBorders>
        <w:tblLook w:val="04A0" w:firstRow="1" w:lastRow="0" w:firstColumn="1" w:lastColumn="0" w:noHBand="0" w:noVBand="1"/>
      </w:tblPr>
      <w:tblGrid>
        <w:gridCol w:w="1959"/>
        <w:gridCol w:w="1611"/>
        <w:gridCol w:w="1618"/>
        <w:gridCol w:w="1582"/>
        <w:gridCol w:w="1536"/>
      </w:tblGrid>
      <w:tr w:rsidR="00E43330" w:rsidRPr="00E43330" w14:paraId="7668C893" w14:textId="77777777" w:rsidTr="00E43330">
        <w:tc>
          <w:tcPr>
            <w:tcW w:w="2091" w:type="dxa"/>
            <w:tcBorders>
              <w:top w:val="single" w:sz="4" w:space="0" w:color="auto"/>
              <w:left w:val="nil"/>
              <w:bottom w:val="single" w:sz="12" w:space="0" w:color="auto"/>
              <w:right w:val="nil"/>
            </w:tcBorders>
            <w:vAlign w:val="center"/>
            <w:hideMark/>
          </w:tcPr>
          <w:p w14:paraId="1AE1AE43" w14:textId="77777777" w:rsidR="00E43330" w:rsidRPr="00E43330" w:rsidRDefault="00E43330" w:rsidP="00E43330">
            <w:pPr>
              <w:spacing w:after="160" w:line="278" w:lineRule="auto"/>
              <w:jc w:val="center"/>
              <w:rPr>
                <w:rFonts w:hint="eastAsia"/>
              </w:rPr>
            </w:pPr>
            <w:r w:rsidRPr="00E43330">
              <w:t>Parameter</w:t>
            </w:r>
          </w:p>
        </w:tc>
        <w:tc>
          <w:tcPr>
            <w:tcW w:w="2091" w:type="dxa"/>
            <w:tcBorders>
              <w:top w:val="single" w:sz="4" w:space="0" w:color="auto"/>
              <w:left w:val="nil"/>
              <w:bottom w:val="single" w:sz="12" w:space="0" w:color="auto"/>
              <w:right w:val="nil"/>
            </w:tcBorders>
            <w:vAlign w:val="center"/>
            <w:hideMark/>
          </w:tcPr>
          <w:p w14:paraId="5EE6F23E" w14:textId="77777777" w:rsidR="00E43330" w:rsidRPr="00E43330" w:rsidRDefault="00E43330" w:rsidP="00E43330">
            <w:pPr>
              <w:spacing w:after="160" w:line="278" w:lineRule="auto"/>
              <w:jc w:val="center"/>
              <w:rPr>
                <w:rFonts w:hint="eastAsia"/>
              </w:rPr>
            </w:pPr>
            <w:r w:rsidRPr="00E43330">
              <w:t>95% CI (Lower)</w:t>
            </w:r>
          </w:p>
        </w:tc>
        <w:tc>
          <w:tcPr>
            <w:tcW w:w="2091" w:type="dxa"/>
            <w:tcBorders>
              <w:top w:val="single" w:sz="4" w:space="0" w:color="auto"/>
              <w:left w:val="nil"/>
              <w:bottom w:val="single" w:sz="12" w:space="0" w:color="auto"/>
              <w:right w:val="nil"/>
            </w:tcBorders>
            <w:vAlign w:val="center"/>
            <w:hideMark/>
          </w:tcPr>
          <w:p w14:paraId="5CE80D50" w14:textId="77777777" w:rsidR="00E43330" w:rsidRPr="00E43330" w:rsidRDefault="00E43330" w:rsidP="00E43330">
            <w:pPr>
              <w:spacing w:after="160" w:line="278" w:lineRule="auto"/>
              <w:jc w:val="center"/>
              <w:rPr>
                <w:rFonts w:hint="eastAsia"/>
              </w:rPr>
            </w:pPr>
            <w:r w:rsidRPr="00E43330">
              <w:t>95% CI (Upper)</w:t>
            </w:r>
          </w:p>
        </w:tc>
        <w:tc>
          <w:tcPr>
            <w:tcW w:w="2091" w:type="dxa"/>
            <w:tcBorders>
              <w:top w:val="single" w:sz="4" w:space="0" w:color="auto"/>
              <w:left w:val="nil"/>
              <w:bottom w:val="single" w:sz="12" w:space="0" w:color="auto"/>
              <w:right w:val="nil"/>
            </w:tcBorders>
            <w:vAlign w:val="center"/>
            <w:hideMark/>
          </w:tcPr>
          <w:p w14:paraId="4D539944" w14:textId="77777777" w:rsidR="00E43330" w:rsidRPr="00E43330" w:rsidRDefault="00E43330" w:rsidP="00E43330">
            <w:pPr>
              <w:spacing w:after="160" w:line="278" w:lineRule="auto"/>
              <w:jc w:val="center"/>
              <w:rPr>
                <w:rFonts w:hint="eastAsia"/>
              </w:rPr>
            </w:pPr>
            <w:r w:rsidRPr="00E43330">
              <w:t>Mean</w:t>
            </w:r>
          </w:p>
        </w:tc>
        <w:tc>
          <w:tcPr>
            <w:tcW w:w="2092" w:type="dxa"/>
            <w:tcBorders>
              <w:top w:val="single" w:sz="4" w:space="0" w:color="auto"/>
              <w:left w:val="nil"/>
              <w:bottom w:val="single" w:sz="12" w:space="0" w:color="auto"/>
              <w:right w:val="nil"/>
            </w:tcBorders>
            <w:vAlign w:val="center"/>
            <w:hideMark/>
          </w:tcPr>
          <w:p w14:paraId="1B2BB26D" w14:textId="77777777" w:rsidR="00E43330" w:rsidRPr="00E43330" w:rsidRDefault="00E43330" w:rsidP="00E43330">
            <w:pPr>
              <w:spacing w:after="160" w:line="278" w:lineRule="auto"/>
              <w:jc w:val="center"/>
              <w:rPr>
                <w:rFonts w:hint="eastAsia"/>
              </w:rPr>
            </w:pPr>
            <w:proofErr w:type="gramStart"/>
            <w:r w:rsidRPr="00E43330">
              <w:t>P(</w:t>
            </w:r>
            <w:proofErr w:type="gramEnd"/>
            <w:r w:rsidRPr="00E43330">
              <w:t>&gt;0)</w:t>
            </w:r>
          </w:p>
        </w:tc>
      </w:tr>
      <w:tr w:rsidR="00E43330" w:rsidRPr="00E43330" w14:paraId="7D4F38F2" w14:textId="77777777" w:rsidTr="00E43330">
        <w:tc>
          <w:tcPr>
            <w:tcW w:w="2091" w:type="dxa"/>
            <w:tcBorders>
              <w:top w:val="single" w:sz="12" w:space="0" w:color="auto"/>
              <w:left w:val="nil"/>
              <w:bottom w:val="nil"/>
              <w:right w:val="nil"/>
            </w:tcBorders>
            <w:vAlign w:val="center"/>
            <w:hideMark/>
          </w:tcPr>
          <w:p w14:paraId="2CE3AC76" w14:textId="77777777" w:rsidR="00E43330" w:rsidRPr="00E43330" w:rsidRDefault="00E43330" w:rsidP="00E43330">
            <w:pPr>
              <w:spacing w:after="160" w:line="278" w:lineRule="auto"/>
              <w:jc w:val="center"/>
              <w:rPr>
                <w:rFonts w:hint="eastAsia"/>
              </w:rPr>
            </w:pPr>
            <w:r w:rsidRPr="00E43330">
              <w:t>a_G_tran0</w:t>
            </w:r>
          </w:p>
        </w:tc>
        <w:tc>
          <w:tcPr>
            <w:tcW w:w="2091" w:type="dxa"/>
            <w:tcBorders>
              <w:top w:val="single" w:sz="12" w:space="0" w:color="auto"/>
              <w:left w:val="nil"/>
              <w:bottom w:val="nil"/>
              <w:right w:val="nil"/>
            </w:tcBorders>
            <w:vAlign w:val="center"/>
            <w:hideMark/>
          </w:tcPr>
          <w:p w14:paraId="355BE47D" w14:textId="77777777" w:rsidR="00E43330" w:rsidRPr="00E43330" w:rsidRDefault="00E43330" w:rsidP="00E43330">
            <w:pPr>
              <w:spacing w:after="160" w:line="278" w:lineRule="auto"/>
              <w:jc w:val="center"/>
              <w:rPr>
                <w:rFonts w:hint="eastAsia"/>
              </w:rPr>
            </w:pPr>
            <w:r w:rsidRPr="00E43330">
              <w:t>-0.6466</w:t>
            </w:r>
          </w:p>
        </w:tc>
        <w:tc>
          <w:tcPr>
            <w:tcW w:w="2091" w:type="dxa"/>
            <w:tcBorders>
              <w:top w:val="single" w:sz="12" w:space="0" w:color="auto"/>
              <w:left w:val="nil"/>
              <w:bottom w:val="nil"/>
              <w:right w:val="nil"/>
            </w:tcBorders>
            <w:vAlign w:val="center"/>
            <w:hideMark/>
          </w:tcPr>
          <w:p w14:paraId="21595D0A" w14:textId="77777777" w:rsidR="00E43330" w:rsidRPr="00E43330" w:rsidRDefault="00E43330" w:rsidP="00E43330">
            <w:pPr>
              <w:spacing w:after="160" w:line="278" w:lineRule="auto"/>
              <w:jc w:val="center"/>
              <w:rPr>
                <w:rFonts w:hint="eastAsia"/>
              </w:rPr>
            </w:pPr>
            <w:r w:rsidRPr="00E43330">
              <w:t>1.8167</w:t>
            </w:r>
          </w:p>
        </w:tc>
        <w:tc>
          <w:tcPr>
            <w:tcW w:w="2091" w:type="dxa"/>
            <w:tcBorders>
              <w:top w:val="single" w:sz="12" w:space="0" w:color="auto"/>
              <w:left w:val="nil"/>
              <w:bottom w:val="nil"/>
              <w:right w:val="nil"/>
            </w:tcBorders>
            <w:vAlign w:val="center"/>
            <w:hideMark/>
          </w:tcPr>
          <w:p w14:paraId="7C530300" w14:textId="77777777" w:rsidR="00E43330" w:rsidRPr="00E43330" w:rsidRDefault="00E43330" w:rsidP="00E43330">
            <w:pPr>
              <w:spacing w:after="160" w:line="278" w:lineRule="auto"/>
              <w:jc w:val="center"/>
              <w:rPr>
                <w:rFonts w:hint="eastAsia"/>
              </w:rPr>
            </w:pPr>
            <w:r w:rsidRPr="00E43330">
              <w:t>0.2424</w:t>
            </w:r>
          </w:p>
        </w:tc>
        <w:tc>
          <w:tcPr>
            <w:tcW w:w="2092" w:type="dxa"/>
            <w:tcBorders>
              <w:top w:val="single" w:sz="12" w:space="0" w:color="auto"/>
              <w:left w:val="nil"/>
              <w:bottom w:val="nil"/>
              <w:right w:val="nil"/>
            </w:tcBorders>
            <w:vAlign w:val="center"/>
            <w:hideMark/>
          </w:tcPr>
          <w:p w14:paraId="17A703F3" w14:textId="77777777" w:rsidR="00E43330" w:rsidRPr="00E43330" w:rsidRDefault="00E43330" w:rsidP="00E43330">
            <w:pPr>
              <w:spacing w:after="160" w:line="278" w:lineRule="auto"/>
              <w:jc w:val="center"/>
              <w:rPr>
                <w:rFonts w:hint="eastAsia"/>
              </w:rPr>
            </w:pPr>
            <w:r w:rsidRPr="00E43330">
              <w:t>0.655</w:t>
            </w:r>
          </w:p>
        </w:tc>
      </w:tr>
      <w:tr w:rsidR="00E43330" w:rsidRPr="00E43330" w14:paraId="4E098A43" w14:textId="77777777" w:rsidTr="00E43330">
        <w:tc>
          <w:tcPr>
            <w:tcW w:w="2091" w:type="dxa"/>
            <w:tcBorders>
              <w:top w:val="nil"/>
              <w:left w:val="nil"/>
              <w:bottom w:val="nil"/>
              <w:right w:val="nil"/>
            </w:tcBorders>
            <w:vAlign w:val="center"/>
            <w:hideMark/>
          </w:tcPr>
          <w:p w14:paraId="63489A8B" w14:textId="77777777" w:rsidR="00E43330" w:rsidRPr="00E43330" w:rsidRDefault="00E43330" w:rsidP="00E43330">
            <w:pPr>
              <w:spacing w:after="160" w:line="278" w:lineRule="auto"/>
              <w:jc w:val="center"/>
              <w:rPr>
                <w:rFonts w:hint="eastAsia"/>
              </w:rPr>
            </w:pPr>
            <w:r w:rsidRPr="00E43330">
              <w:t>a_R_tran0</w:t>
            </w:r>
          </w:p>
        </w:tc>
        <w:tc>
          <w:tcPr>
            <w:tcW w:w="2091" w:type="dxa"/>
            <w:tcBorders>
              <w:top w:val="nil"/>
              <w:left w:val="nil"/>
              <w:bottom w:val="nil"/>
              <w:right w:val="nil"/>
            </w:tcBorders>
            <w:vAlign w:val="center"/>
            <w:hideMark/>
          </w:tcPr>
          <w:p w14:paraId="735D9F6F" w14:textId="77777777" w:rsidR="00E43330" w:rsidRPr="00E43330" w:rsidRDefault="00E43330" w:rsidP="00E43330">
            <w:pPr>
              <w:spacing w:after="160" w:line="278" w:lineRule="auto"/>
              <w:jc w:val="center"/>
              <w:rPr>
                <w:rFonts w:hint="eastAsia"/>
              </w:rPr>
            </w:pPr>
            <w:r w:rsidRPr="00E43330">
              <w:t>-1.1911</w:t>
            </w:r>
          </w:p>
        </w:tc>
        <w:tc>
          <w:tcPr>
            <w:tcW w:w="2091" w:type="dxa"/>
            <w:tcBorders>
              <w:top w:val="nil"/>
              <w:left w:val="nil"/>
              <w:bottom w:val="nil"/>
              <w:right w:val="nil"/>
            </w:tcBorders>
            <w:vAlign w:val="center"/>
            <w:hideMark/>
          </w:tcPr>
          <w:p w14:paraId="69BA5677" w14:textId="77777777" w:rsidR="00E43330" w:rsidRPr="00E43330" w:rsidRDefault="00E43330" w:rsidP="00E43330">
            <w:pPr>
              <w:spacing w:after="160" w:line="278" w:lineRule="auto"/>
              <w:jc w:val="center"/>
              <w:rPr>
                <w:rFonts w:hint="eastAsia"/>
              </w:rPr>
            </w:pPr>
            <w:r w:rsidRPr="00E43330">
              <w:t>0.8709</w:t>
            </w:r>
          </w:p>
        </w:tc>
        <w:tc>
          <w:tcPr>
            <w:tcW w:w="2091" w:type="dxa"/>
            <w:tcBorders>
              <w:top w:val="nil"/>
              <w:left w:val="nil"/>
              <w:bottom w:val="nil"/>
              <w:right w:val="nil"/>
            </w:tcBorders>
            <w:vAlign w:val="center"/>
            <w:hideMark/>
          </w:tcPr>
          <w:p w14:paraId="2C93F7DC" w14:textId="77777777" w:rsidR="00E43330" w:rsidRPr="00E43330" w:rsidRDefault="00E43330" w:rsidP="00E43330">
            <w:pPr>
              <w:spacing w:after="160" w:line="278" w:lineRule="auto"/>
              <w:jc w:val="center"/>
              <w:rPr>
                <w:rFonts w:hint="eastAsia"/>
              </w:rPr>
            </w:pPr>
            <w:r w:rsidRPr="00E43330">
              <w:t>-0.0852</w:t>
            </w:r>
          </w:p>
        </w:tc>
        <w:tc>
          <w:tcPr>
            <w:tcW w:w="2092" w:type="dxa"/>
            <w:tcBorders>
              <w:top w:val="nil"/>
              <w:left w:val="nil"/>
              <w:bottom w:val="nil"/>
              <w:right w:val="nil"/>
            </w:tcBorders>
            <w:vAlign w:val="center"/>
            <w:hideMark/>
          </w:tcPr>
          <w:p w14:paraId="43988A97" w14:textId="77777777" w:rsidR="00E43330" w:rsidRPr="00E43330" w:rsidRDefault="00E43330" w:rsidP="00E43330">
            <w:pPr>
              <w:spacing w:after="160" w:line="278" w:lineRule="auto"/>
              <w:jc w:val="center"/>
              <w:rPr>
                <w:rFonts w:hint="eastAsia"/>
              </w:rPr>
            </w:pPr>
            <w:r w:rsidRPr="00E43330">
              <w:t>0.409</w:t>
            </w:r>
          </w:p>
        </w:tc>
      </w:tr>
      <w:tr w:rsidR="00E43330" w:rsidRPr="00E43330" w14:paraId="149D4FA3" w14:textId="77777777" w:rsidTr="00E43330">
        <w:tc>
          <w:tcPr>
            <w:tcW w:w="2091" w:type="dxa"/>
            <w:tcBorders>
              <w:top w:val="nil"/>
              <w:left w:val="nil"/>
              <w:bottom w:val="nil"/>
              <w:right w:val="nil"/>
            </w:tcBorders>
            <w:vAlign w:val="center"/>
            <w:hideMark/>
          </w:tcPr>
          <w:p w14:paraId="5F0A0A26" w14:textId="77777777" w:rsidR="00E43330" w:rsidRPr="00E43330" w:rsidRDefault="00E43330" w:rsidP="00E43330">
            <w:pPr>
              <w:spacing w:after="160" w:line="278" w:lineRule="auto"/>
              <w:jc w:val="center"/>
              <w:rPr>
                <w:rFonts w:hint="eastAsia"/>
              </w:rPr>
            </w:pPr>
            <w:r w:rsidRPr="00E43330">
              <w:t>b_G_met0</w:t>
            </w:r>
          </w:p>
        </w:tc>
        <w:tc>
          <w:tcPr>
            <w:tcW w:w="2091" w:type="dxa"/>
            <w:tcBorders>
              <w:top w:val="nil"/>
              <w:left w:val="nil"/>
              <w:bottom w:val="nil"/>
              <w:right w:val="nil"/>
            </w:tcBorders>
            <w:vAlign w:val="center"/>
            <w:hideMark/>
          </w:tcPr>
          <w:p w14:paraId="1F343D88" w14:textId="77777777" w:rsidR="00E43330" w:rsidRPr="00E43330" w:rsidRDefault="00E43330" w:rsidP="00E43330">
            <w:pPr>
              <w:spacing w:after="160" w:line="278" w:lineRule="auto"/>
              <w:jc w:val="center"/>
              <w:rPr>
                <w:rFonts w:hint="eastAsia"/>
              </w:rPr>
            </w:pPr>
            <w:r w:rsidRPr="00E43330">
              <w:t>-2.6063</w:t>
            </w:r>
          </w:p>
        </w:tc>
        <w:tc>
          <w:tcPr>
            <w:tcW w:w="2091" w:type="dxa"/>
            <w:tcBorders>
              <w:top w:val="nil"/>
              <w:left w:val="nil"/>
              <w:bottom w:val="nil"/>
              <w:right w:val="nil"/>
            </w:tcBorders>
            <w:vAlign w:val="center"/>
            <w:hideMark/>
          </w:tcPr>
          <w:p w14:paraId="32294933" w14:textId="77777777" w:rsidR="00E43330" w:rsidRPr="00E43330" w:rsidRDefault="00E43330" w:rsidP="00E43330">
            <w:pPr>
              <w:spacing w:after="160" w:line="278" w:lineRule="auto"/>
              <w:jc w:val="center"/>
              <w:rPr>
                <w:rFonts w:hint="eastAsia"/>
              </w:rPr>
            </w:pPr>
            <w:r w:rsidRPr="00E43330">
              <w:t>0.6833</w:t>
            </w:r>
          </w:p>
        </w:tc>
        <w:tc>
          <w:tcPr>
            <w:tcW w:w="2091" w:type="dxa"/>
            <w:tcBorders>
              <w:top w:val="nil"/>
              <w:left w:val="nil"/>
              <w:bottom w:val="nil"/>
              <w:right w:val="nil"/>
            </w:tcBorders>
            <w:vAlign w:val="center"/>
            <w:hideMark/>
          </w:tcPr>
          <w:p w14:paraId="74E9E53E" w14:textId="77777777" w:rsidR="00E43330" w:rsidRPr="00E43330" w:rsidRDefault="00E43330" w:rsidP="00E43330">
            <w:pPr>
              <w:spacing w:after="160" w:line="278" w:lineRule="auto"/>
              <w:jc w:val="center"/>
              <w:rPr>
                <w:rFonts w:hint="eastAsia"/>
              </w:rPr>
            </w:pPr>
            <w:r w:rsidRPr="00E43330">
              <w:t>-0.5796</w:t>
            </w:r>
          </w:p>
        </w:tc>
        <w:tc>
          <w:tcPr>
            <w:tcW w:w="2092" w:type="dxa"/>
            <w:tcBorders>
              <w:top w:val="nil"/>
              <w:left w:val="nil"/>
              <w:bottom w:val="nil"/>
              <w:right w:val="nil"/>
            </w:tcBorders>
            <w:vAlign w:val="center"/>
            <w:hideMark/>
          </w:tcPr>
          <w:p w14:paraId="4C0C72CF" w14:textId="77777777" w:rsidR="00E43330" w:rsidRPr="00E43330" w:rsidRDefault="00E43330" w:rsidP="00E43330">
            <w:pPr>
              <w:spacing w:after="160" w:line="278" w:lineRule="auto"/>
              <w:jc w:val="center"/>
              <w:rPr>
                <w:rFonts w:hint="eastAsia"/>
              </w:rPr>
            </w:pPr>
            <w:r w:rsidRPr="00E43330">
              <w:t>0.212</w:t>
            </w:r>
          </w:p>
        </w:tc>
      </w:tr>
      <w:tr w:rsidR="00E43330" w:rsidRPr="00E43330" w14:paraId="3727A805" w14:textId="77777777" w:rsidTr="00E43330">
        <w:tc>
          <w:tcPr>
            <w:tcW w:w="2091" w:type="dxa"/>
            <w:tcBorders>
              <w:top w:val="nil"/>
              <w:left w:val="nil"/>
              <w:bottom w:val="nil"/>
              <w:right w:val="nil"/>
            </w:tcBorders>
            <w:vAlign w:val="center"/>
            <w:hideMark/>
          </w:tcPr>
          <w:p w14:paraId="7204CAEC" w14:textId="77777777" w:rsidR="00E43330" w:rsidRPr="00E43330" w:rsidRDefault="00E43330" w:rsidP="00E43330">
            <w:pPr>
              <w:spacing w:after="160" w:line="278" w:lineRule="auto"/>
              <w:jc w:val="center"/>
              <w:rPr>
                <w:rFonts w:hint="eastAsia"/>
              </w:rPr>
            </w:pPr>
            <w:r w:rsidRPr="00E43330">
              <w:t>b_R_met0</w:t>
            </w:r>
          </w:p>
        </w:tc>
        <w:tc>
          <w:tcPr>
            <w:tcW w:w="2091" w:type="dxa"/>
            <w:tcBorders>
              <w:top w:val="nil"/>
              <w:left w:val="nil"/>
              <w:bottom w:val="nil"/>
              <w:right w:val="nil"/>
            </w:tcBorders>
            <w:vAlign w:val="center"/>
            <w:hideMark/>
          </w:tcPr>
          <w:p w14:paraId="3CE9AE1B" w14:textId="77777777" w:rsidR="00E43330" w:rsidRPr="00E43330" w:rsidRDefault="00E43330" w:rsidP="00E43330">
            <w:pPr>
              <w:spacing w:after="160" w:line="278" w:lineRule="auto"/>
              <w:jc w:val="center"/>
              <w:rPr>
                <w:rFonts w:hint="eastAsia"/>
              </w:rPr>
            </w:pPr>
            <w:r w:rsidRPr="00E43330">
              <w:t>-1.8655</w:t>
            </w:r>
          </w:p>
        </w:tc>
        <w:tc>
          <w:tcPr>
            <w:tcW w:w="2091" w:type="dxa"/>
            <w:tcBorders>
              <w:top w:val="nil"/>
              <w:left w:val="nil"/>
              <w:bottom w:val="nil"/>
              <w:right w:val="nil"/>
            </w:tcBorders>
            <w:vAlign w:val="center"/>
            <w:hideMark/>
          </w:tcPr>
          <w:p w14:paraId="6BC90AB6" w14:textId="77777777" w:rsidR="00E43330" w:rsidRPr="00E43330" w:rsidRDefault="00E43330" w:rsidP="00E43330">
            <w:pPr>
              <w:spacing w:after="160" w:line="278" w:lineRule="auto"/>
              <w:jc w:val="center"/>
              <w:rPr>
                <w:rFonts w:hint="eastAsia"/>
              </w:rPr>
            </w:pPr>
            <w:r w:rsidRPr="00E43330">
              <w:t>1.5007</w:t>
            </w:r>
          </w:p>
        </w:tc>
        <w:tc>
          <w:tcPr>
            <w:tcW w:w="2091" w:type="dxa"/>
            <w:tcBorders>
              <w:top w:val="nil"/>
              <w:left w:val="nil"/>
              <w:bottom w:val="nil"/>
              <w:right w:val="nil"/>
            </w:tcBorders>
            <w:vAlign w:val="center"/>
            <w:hideMark/>
          </w:tcPr>
          <w:p w14:paraId="1AACDE35" w14:textId="77777777" w:rsidR="00E43330" w:rsidRPr="00E43330" w:rsidRDefault="00E43330" w:rsidP="00E43330">
            <w:pPr>
              <w:spacing w:after="160" w:line="278" w:lineRule="auto"/>
              <w:jc w:val="center"/>
              <w:rPr>
                <w:rFonts w:hint="eastAsia"/>
              </w:rPr>
            </w:pPr>
            <w:r w:rsidRPr="00E43330">
              <w:t>-0.1213</w:t>
            </w:r>
          </w:p>
        </w:tc>
        <w:tc>
          <w:tcPr>
            <w:tcW w:w="2092" w:type="dxa"/>
            <w:tcBorders>
              <w:top w:val="nil"/>
              <w:left w:val="nil"/>
              <w:bottom w:val="nil"/>
              <w:right w:val="nil"/>
            </w:tcBorders>
            <w:vAlign w:val="center"/>
            <w:hideMark/>
          </w:tcPr>
          <w:p w14:paraId="74D554EB" w14:textId="77777777" w:rsidR="00E43330" w:rsidRPr="00E43330" w:rsidRDefault="00E43330" w:rsidP="00E43330">
            <w:pPr>
              <w:spacing w:after="160" w:line="278" w:lineRule="auto"/>
              <w:jc w:val="center"/>
              <w:rPr>
                <w:rFonts w:hint="eastAsia"/>
              </w:rPr>
            </w:pPr>
            <w:r w:rsidRPr="00E43330">
              <w:t>0.402</w:t>
            </w:r>
          </w:p>
        </w:tc>
      </w:tr>
      <w:tr w:rsidR="00E43330" w:rsidRPr="00E43330" w14:paraId="031F672E" w14:textId="77777777" w:rsidTr="00E43330">
        <w:tc>
          <w:tcPr>
            <w:tcW w:w="2091" w:type="dxa"/>
            <w:tcBorders>
              <w:top w:val="nil"/>
              <w:left w:val="nil"/>
              <w:bottom w:val="nil"/>
              <w:right w:val="nil"/>
            </w:tcBorders>
            <w:vAlign w:val="center"/>
            <w:hideMark/>
          </w:tcPr>
          <w:p w14:paraId="076589FB" w14:textId="77777777" w:rsidR="00E43330" w:rsidRPr="00E43330" w:rsidRDefault="00E43330" w:rsidP="00E43330">
            <w:pPr>
              <w:spacing w:after="160" w:line="278" w:lineRule="auto"/>
              <w:jc w:val="center"/>
              <w:rPr>
                <w:rFonts w:hint="eastAsia"/>
              </w:rPr>
            </w:pPr>
            <w:r w:rsidRPr="00E43330">
              <w:t>d_gen_tran0</w:t>
            </w:r>
          </w:p>
        </w:tc>
        <w:tc>
          <w:tcPr>
            <w:tcW w:w="2091" w:type="dxa"/>
            <w:tcBorders>
              <w:top w:val="nil"/>
              <w:left w:val="nil"/>
              <w:bottom w:val="nil"/>
              <w:right w:val="nil"/>
            </w:tcBorders>
            <w:vAlign w:val="center"/>
            <w:hideMark/>
          </w:tcPr>
          <w:p w14:paraId="5D6B2492" w14:textId="77777777" w:rsidR="00E43330" w:rsidRPr="00E43330" w:rsidRDefault="00E43330" w:rsidP="00E43330">
            <w:pPr>
              <w:spacing w:after="160" w:line="278" w:lineRule="auto"/>
              <w:jc w:val="center"/>
              <w:rPr>
                <w:rFonts w:hint="eastAsia"/>
              </w:rPr>
            </w:pPr>
            <w:r w:rsidRPr="00E43330">
              <w:t>-0.1645</w:t>
            </w:r>
          </w:p>
        </w:tc>
        <w:tc>
          <w:tcPr>
            <w:tcW w:w="2091" w:type="dxa"/>
            <w:tcBorders>
              <w:top w:val="nil"/>
              <w:left w:val="nil"/>
              <w:bottom w:val="nil"/>
              <w:right w:val="nil"/>
            </w:tcBorders>
            <w:vAlign w:val="center"/>
            <w:hideMark/>
          </w:tcPr>
          <w:p w14:paraId="7266CC54" w14:textId="77777777" w:rsidR="00E43330" w:rsidRPr="00E43330" w:rsidRDefault="00E43330" w:rsidP="00E43330">
            <w:pPr>
              <w:spacing w:after="160" w:line="278" w:lineRule="auto"/>
              <w:jc w:val="center"/>
              <w:rPr>
                <w:rFonts w:hint="eastAsia"/>
              </w:rPr>
            </w:pPr>
            <w:r w:rsidRPr="00E43330">
              <w:t>0.4786</w:t>
            </w:r>
          </w:p>
        </w:tc>
        <w:tc>
          <w:tcPr>
            <w:tcW w:w="2091" w:type="dxa"/>
            <w:tcBorders>
              <w:top w:val="nil"/>
              <w:left w:val="nil"/>
              <w:bottom w:val="nil"/>
              <w:right w:val="nil"/>
            </w:tcBorders>
            <w:vAlign w:val="center"/>
            <w:hideMark/>
          </w:tcPr>
          <w:p w14:paraId="6CB9A3CE" w14:textId="77777777" w:rsidR="00E43330" w:rsidRPr="00E43330" w:rsidRDefault="00E43330" w:rsidP="00E43330">
            <w:pPr>
              <w:spacing w:after="160" w:line="278" w:lineRule="auto"/>
              <w:jc w:val="center"/>
              <w:rPr>
                <w:rFonts w:hint="eastAsia"/>
              </w:rPr>
            </w:pPr>
            <w:r w:rsidRPr="00E43330">
              <w:t>0.1691</w:t>
            </w:r>
          </w:p>
        </w:tc>
        <w:tc>
          <w:tcPr>
            <w:tcW w:w="2092" w:type="dxa"/>
            <w:tcBorders>
              <w:top w:val="nil"/>
              <w:left w:val="nil"/>
              <w:bottom w:val="nil"/>
              <w:right w:val="nil"/>
            </w:tcBorders>
            <w:vAlign w:val="center"/>
            <w:hideMark/>
          </w:tcPr>
          <w:p w14:paraId="28CE0841" w14:textId="77777777" w:rsidR="00E43330" w:rsidRPr="00E43330" w:rsidRDefault="00E43330" w:rsidP="00E43330">
            <w:pPr>
              <w:spacing w:after="160" w:line="278" w:lineRule="auto"/>
              <w:jc w:val="center"/>
              <w:rPr>
                <w:rFonts w:hint="eastAsia"/>
              </w:rPr>
            </w:pPr>
            <w:r w:rsidRPr="00E43330">
              <w:t>0.876</w:t>
            </w:r>
          </w:p>
        </w:tc>
      </w:tr>
      <w:tr w:rsidR="00E43330" w:rsidRPr="00E43330" w14:paraId="66F9B6C7" w14:textId="77777777" w:rsidTr="00E43330">
        <w:tc>
          <w:tcPr>
            <w:tcW w:w="2091" w:type="dxa"/>
            <w:tcBorders>
              <w:top w:val="nil"/>
              <w:left w:val="nil"/>
              <w:bottom w:val="nil"/>
              <w:right w:val="nil"/>
            </w:tcBorders>
            <w:vAlign w:val="center"/>
            <w:hideMark/>
          </w:tcPr>
          <w:p w14:paraId="66C600B6" w14:textId="77777777" w:rsidR="00E43330" w:rsidRPr="00E43330" w:rsidRDefault="00E43330" w:rsidP="00E43330">
            <w:pPr>
              <w:spacing w:after="160" w:line="278" w:lineRule="auto"/>
              <w:jc w:val="center"/>
              <w:rPr>
                <w:rFonts w:hint="eastAsia"/>
              </w:rPr>
            </w:pPr>
            <w:r w:rsidRPr="00E43330">
              <w:t>d_location_tran0</w:t>
            </w:r>
          </w:p>
        </w:tc>
        <w:tc>
          <w:tcPr>
            <w:tcW w:w="2091" w:type="dxa"/>
            <w:tcBorders>
              <w:top w:val="nil"/>
              <w:left w:val="nil"/>
              <w:bottom w:val="nil"/>
              <w:right w:val="nil"/>
            </w:tcBorders>
            <w:vAlign w:val="center"/>
            <w:hideMark/>
          </w:tcPr>
          <w:p w14:paraId="55163E61" w14:textId="77777777" w:rsidR="00E43330" w:rsidRPr="00E43330" w:rsidRDefault="00E43330" w:rsidP="00E43330">
            <w:pPr>
              <w:spacing w:after="160" w:line="278" w:lineRule="auto"/>
              <w:jc w:val="center"/>
              <w:rPr>
                <w:rFonts w:hint="eastAsia"/>
              </w:rPr>
            </w:pPr>
            <w:r w:rsidRPr="00E43330">
              <w:t>0.3484</w:t>
            </w:r>
          </w:p>
        </w:tc>
        <w:tc>
          <w:tcPr>
            <w:tcW w:w="2091" w:type="dxa"/>
            <w:tcBorders>
              <w:top w:val="nil"/>
              <w:left w:val="nil"/>
              <w:bottom w:val="nil"/>
              <w:right w:val="nil"/>
            </w:tcBorders>
            <w:vAlign w:val="center"/>
            <w:hideMark/>
          </w:tcPr>
          <w:p w14:paraId="5163EE2C" w14:textId="77777777" w:rsidR="00E43330" w:rsidRPr="00E43330" w:rsidRDefault="00E43330" w:rsidP="00E43330">
            <w:pPr>
              <w:spacing w:after="160" w:line="278" w:lineRule="auto"/>
              <w:jc w:val="center"/>
              <w:rPr>
                <w:rFonts w:hint="eastAsia"/>
              </w:rPr>
            </w:pPr>
            <w:r w:rsidRPr="00E43330">
              <w:t>0.9752</w:t>
            </w:r>
          </w:p>
        </w:tc>
        <w:tc>
          <w:tcPr>
            <w:tcW w:w="2091" w:type="dxa"/>
            <w:tcBorders>
              <w:top w:val="nil"/>
              <w:left w:val="nil"/>
              <w:bottom w:val="nil"/>
              <w:right w:val="nil"/>
            </w:tcBorders>
            <w:vAlign w:val="center"/>
            <w:hideMark/>
          </w:tcPr>
          <w:p w14:paraId="01B4ED26" w14:textId="77777777" w:rsidR="00E43330" w:rsidRPr="00E43330" w:rsidRDefault="00E43330" w:rsidP="00E43330">
            <w:pPr>
              <w:spacing w:after="160" w:line="278" w:lineRule="auto"/>
              <w:jc w:val="center"/>
              <w:rPr>
                <w:rFonts w:hint="eastAsia"/>
              </w:rPr>
            </w:pPr>
            <w:r w:rsidRPr="00E43330">
              <w:t>0.652</w:t>
            </w:r>
          </w:p>
        </w:tc>
        <w:tc>
          <w:tcPr>
            <w:tcW w:w="2092" w:type="dxa"/>
            <w:tcBorders>
              <w:top w:val="nil"/>
              <w:left w:val="nil"/>
              <w:bottom w:val="nil"/>
              <w:right w:val="nil"/>
            </w:tcBorders>
            <w:vAlign w:val="center"/>
            <w:hideMark/>
          </w:tcPr>
          <w:p w14:paraId="14FA7225" w14:textId="77777777" w:rsidR="00E43330" w:rsidRPr="00E43330" w:rsidRDefault="00E43330" w:rsidP="00E43330">
            <w:pPr>
              <w:spacing w:after="160" w:line="278" w:lineRule="auto"/>
              <w:jc w:val="center"/>
              <w:rPr>
                <w:rFonts w:hint="eastAsia"/>
              </w:rPr>
            </w:pPr>
            <w:r w:rsidRPr="00E43330">
              <w:t>1</w:t>
            </w:r>
          </w:p>
        </w:tc>
      </w:tr>
      <w:tr w:rsidR="00E43330" w:rsidRPr="00E43330" w14:paraId="5E2B9032" w14:textId="77777777" w:rsidTr="00E43330">
        <w:tc>
          <w:tcPr>
            <w:tcW w:w="2091" w:type="dxa"/>
            <w:tcBorders>
              <w:top w:val="nil"/>
              <w:left w:val="nil"/>
              <w:bottom w:val="nil"/>
              <w:right w:val="nil"/>
            </w:tcBorders>
            <w:vAlign w:val="center"/>
            <w:hideMark/>
          </w:tcPr>
          <w:p w14:paraId="14E5F020" w14:textId="77777777" w:rsidR="00E43330" w:rsidRPr="00E43330" w:rsidRDefault="00E43330" w:rsidP="00E43330">
            <w:pPr>
              <w:spacing w:after="160" w:line="278" w:lineRule="auto"/>
              <w:jc w:val="center"/>
              <w:rPr>
                <w:rFonts w:hint="eastAsia"/>
              </w:rPr>
            </w:pPr>
            <w:r w:rsidRPr="00E43330">
              <w:t>e_gen_met0</w:t>
            </w:r>
          </w:p>
        </w:tc>
        <w:tc>
          <w:tcPr>
            <w:tcW w:w="2091" w:type="dxa"/>
            <w:tcBorders>
              <w:top w:val="nil"/>
              <w:left w:val="nil"/>
              <w:bottom w:val="nil"/>
              <w:right w:val="nil"/>
            </w:tcBorders>
            <w:vAlign w:val="center"/>
            <w:hideMark/>
          </w:tcPr>
          <w:p w14:paraId="5439AA74" w14:textId="77777777" w:rsidR="00E43330" w:rsidRPr="00E43330" w:rsidRDefault="00E43330" w:rsidP="00E43330">
            <w:pPr>
              <w:spacing w:after="160" w:line="278" w:lineRule="auto"/>
              <w:jc w:val="center"/>
              <w:rPr>
                <w:rFonts w:hint="eastAsia"/>
              </w:rPr>
            </w:pPr>
            <w:r w:rsidRPr="00E43330">
              <w:t>-0.5227</w:t>
            </w:r>
          </w:p>
        </w:tc>
        <w:tc>
          <w:tcPr>
            <w:tcW w:w="2091" w:type="dxa"/>
            <w:tcBorders>
              <w:top w:val="nil"/>
              <w:left w:val="nil"/>
              <w:bottom w:val="nil"/>
              <w:right w:val="nil"/>
            </w:tcBorders>
            <w:vAlign w:val="center"/>
            <w:hideMark/>
          </w:tcPr>
          <w:p w14:paraId="434D1223" w14:textId="77777777" w:rsidR="00E43330" w:rsidRPr="00E43330" w:rsidRDefault="00E43330" w:rsidP="00E43330">
            <w:pPr>
              <w:spacing w:after="160" w:line="278" w:lineRule="auto"/>
              <w:jc w:val="center"/>
              <w:rPr>
                <w:rFonts w:hint="eastAsia"/>
              </w:rPr>
            </w:pPr>
            <w:r w:rsidRPr="00E43330">
              <w:t>0.3339</w:t>
            </w:r>
          </w:p>
        </w:tc>
        <w:tc>
          <w:tcPr>
            <w:tcW w:w="2091" w:type="dxa"/>
            <w:tcBorders>
              <w:top w:val="nil"/>
              <w:left w:val="nil"/>
              <w:bottom w:val="nil"/>
              <w:right w:val="nil"/>
            </w:tcBorders>
            <w:vAlign w:val="center"/>
            <w:hideMark/>
          </w:tcPr>
          <w:p w14:paraId="7EBD9510" w14:textId="77777777" w:rsidR="00E43330" w:rsidRPr="00E43330" w:rsidRDefault="00E43330" w:rsidP="00E43330">
            <w:pPr>
              <w:spacing w:after="160" w:line="278" w:lineRule="auto"/>
              <w:jc w:val="center"/>
              <w:rPr>
                <w:rFonts w:hint="eastAsia"/>
              </w:rPr>
            </w:pPr>
            <w:r w:rsidRPr="00E43330">
              <w:t>-0.0794</w:t>
            </w:r>
          </w:p>
        </w:tc>
        <w:tc>
          <w:tcPr>
            <w:tcW w:w="2092" w:type="dxa"/>
            <w:tcBorders>
              <w:top w:val="nil"/>
              <w:left w:val="nil"/>
              <w:bottom w:val="nil"/>
              <w:right w:val="nil"/>
            </w:tcBorders>
            <w:vAlign w:val="center"/>
            <w:hideMark/>
          </w:tcPr>
          <w:p w14:paraId="4A0C8A89" w14:textId="77777777" w:rsidR="00E43330" w:rsidRPr="00E43330" w:rsidRDefault="00E43330" w:rsidP="00E43330">
            <w:pPr>
              <w:spacing w:after="160" w:line="278" w:lineRule="auto"/>
              <w:jc w:val="center"/>
              <w:rPr>
                <w:rFonts w:hint="eastAsia"/>
              </w:rPr>
            </w:pPr>
            <w:r w:rsidRPr="00E43330">
              <w:t>0.348</w:t>
            </w:r>
          </w:p>
        </w:tc>
      </w:tr>
      <w:tr w:rsidR="00E43330" w:rsidRPr="00E43330" w14:paraId="321E34BA" w14:textId="77777777" w:rsidTr="00E43330">
        <w:tc>
          <w:tcPr>
            <w:tcW w:w="2091" w:type="dxa"/>
            <w:tcBorders>
              <w:top w:val="nil"/>
              <w:left w:val="nil"/>
              <w:bottom w:val="nil"/>
              <w:right w:val="nil"/>
            </w:tcBorders>
            <w:vAlign w:val="center"/>
            <w:hideMark/>
          </w:tcPr>
          <w:p w14:paraId="4847B39E" w14:textId="77777777" w:rsidR="00E43330" w:rsidRPr="00E43330" w:rsidRDefault="00E43330" w:rsidP="00E43330">
            <w:pPr>
              <w:spacing w:after="160" w:line="278" w:lineRule="auto"/>
              <w:jc w:val="center"/>
              <w:rPr>
                <w:rFonts w:hint="eastAsia"/>
              </w:rPr>
            </w:pPr>
            <w:r w:rsidRPr="00E43330">
              <w:t>e_location_met0</w:t>
            </w:r>
          </w:p>
        </w:tc>
        <w:tc>
          <w:tcPr>
            <w:tcW w:w="2091" w:type="dxa"/>
            <w:tcBorders>
              <w:top w:val="nil"/>
              <w:left w:val="nil"/>
              <w:bottom w:val="nil"/>
              <w:right w:val="nil"/>
            </w:tcBorders>
            <w:vAlign w:val="center"/>
            <w:hideMark/>
          </w:tcPr>
          <w:p w14:paraId="01C28BFE" w14:textId="77777777" w:rsidR="00E43330" w:rsidRPr="00E43330" w:rsidRDefault="00E43330" w:rsidP="00E43330">
            <w:pPr>
              <w:spacing w:after="160" w:line="278" w:lineRule="auto"/>
              <w:jc w:val="center"/>
              <w:rPr>
                <w:rFonts w:hint="eastAsia"/>
              </w:rPr>
            </w:pPr>
            <w:r w:rsidRPr="00E43330">
              <w:t>0.0351</w:t>
            </w:r>
          </w:p>
        </w:tc>
        <w:tc>
          <w:tcPr>
            <w:tcW w:w="2091" w:type="dxa"/>
            <w:tcBorders>
              <w:top w:val="nil"/>
              <w:left w:val="nil"/>
              <w:bottom w:val="nil"/>
              <w:right w:val="nil"/>
            </w:tcBorders>
            <w:vAlign w:val="center"/>
            <w:hideMark/>
          </w:tcPr>
          <w:p w14:paraId="1F814FB7" w14:textId="77777777" w:rsidR="00E43330" w:rsidRPr="00E43330" w:rsidRDefault="00E43330" w:rsidP="00E43330">
            <w:pPr>
              <w:spacing w:after="160" w:line="278" w:lineRule="auto"/>
              <w:jc w:val="center"/>
              <w:rPr>
                <w:rFonts w:hint="eastAsia"/>
              </w:rPr>
            </w:pPr>
            <w:r w:rsidRPr="00E43330">
              <w:t>1.1865</w:t>
            </w:r>
          </w:p>
        </w:tc>
        <w:tc>
          <w:tcPr>
            <w:tcW w:w="2091" w:type="dxa"/>
            <w:tcBorders>
              <w:top w:val="nil"/>
              <w:left w:val="nil"/>
              <w:bottom w:val="nil"/>
              <w:right w:val="nil"/>
            </w:tcBorders>
            <w:vAlign w:val="center"/>
            <w:hideMark/>
          </w:tcPr>
          <w:p w14:paraId="3EDBDB0D" w14:textId="77777777" w:rsidR="00E43330" w:rsidRPr="00E43330" w:rsidRDefault="00E43330" w:rsidP="00E43330">
            <w:pPr>
              <w:spacing w:after="160" w:line="278" w:lineRule="auto"/>
              <w:jc w:val="center"/>
              <w:rPr>
                <w:rFonts w:hint="eastAsia"/>
              </w:rPr>
            </w:pPr>
            <w:r w:rsidRPr="00E43330">
              <w:t>0.6037</w:t>
            </w:r>
          </w:p>
        </w:tc>
        <w:tc>
          <w:tcPr>
            <w:tcW w:w="2092" w:type="dxa"/>
            <w:tcBorders>
              <w:top w:val="nil"/>
              <w:left w:val="nil"/>
              <w:bottom w:val="nil"/>
              <w:right w:val="nil"/>
            </w:tcBorders>
            <w:vAlign w:val="center"/>
            <w:hideMark/>
          </w:tcPr>
          <w:p w14:paraId="136F5BB7" w14:textId="77777777" w:rsidR="00E43330" w:rsidRPr="00E43330" w:rsidRDefault="00E43330" w:rsidP="00E43330">
            <w:pPr>
              <w:spacing w:after="160" w:line="278" w:lineRule="auto"/>
              <w:jc w:val="center"/>
              <w:rPr>
                <w:rFonts w:hint="eastAsia"/>
              </w:rPr>
            </w:pPr>
            <w:r w:rsidRPr="00E43330">
              <w:t>1</w:t>
            </w:r>
          </w:p>
        </w:tc>
      </w:tr>
      <w:tr w:rsidR="00E43330" w:rsidRPr="00E43330" w14:paraId="2BB9E3F5" w14:textId="77777777" w:rsidTr="00E43330">
        <w:tc>
          <w:tcPr>
            <w:tcW w:w="2091" w:type="dxa"/>
            <w:tcBorders>
              <w:top w:val="nil"/>
              <w:left w:val="nil"/>
              <w:bottom w:val="nil"/>
              <w:right w:val="nil"/>
            </w:tcBorders>
            <w:vAlign w:val="center"/>
            <w:hideMark/>
          </w:tcPr>
          <w:p w14:paraId="4BD994B8" w14:textId="77777777" w:rsidR="00E43330" w:rsidRPr="00E43330" w:rsidRDefault="00E43330" w:rsidP="00E43330">
            <w:pPr>
              <w:spacing w:after="160" w:line="278" w:lineRule="auto"/>
              <w:jc w:val="center"/>
              <w:rPr>
                <w:rFonts w:hint="eastAsia"/>
              </w:rPr>
            </w:pPr>
            <w:r w:rsidRPr="00E43330">
              <w:t>e_tran_met0</w:t>
            </w:r>
          </w:p>
        </w:tc>
        <w:tc>
          <w:tcPr>
            <w:tcW w:w="2091" w:type="dxa"/>
            <w:tcBorders>
              <w:top w:val="nil"/>
              <w:left w:val="nil"/>
              <w:bottom w:val="nil"/>
              <w:right w:val="nil"/>
            </w:tcBorders>
            <w:vAlign w:val="center"/>
            <w:hideMark/>
          </w:tcPr>
          <w:p w14:paraId="752B25D1" w14:textId="77777777" w:rsidR="00E43330" w:rsidRPr="00E43330" w:rsidRDefault="00E43330" w:rsidP="00E43330">
            <w:pPr>
              <w:spacing w:after="160" w:line="278" w:lineRule="auto"/>
              <w:jc w:val="center"/>
              <w:rPr>
                <w:rFonts w:hint="eastAsia"/>
              </w:rPr>
            </w:pPr>
            <w:r w:rsidRPr="00E43330">
              <w:t>-0.0071</w:t>
            </w:r>
          </w:p>
        </w:tc>
        <w:tc>
          <w:tcPr>
            <w:tcW w:w="2091" w:type="dxa"/>
            <w:tcBorders>
              <w:top w:val="nil"/>
              <w:left w:val="nil"/>
              <w:bottom w:val="nil"/>
              <w:right w:val="nil"/>
            </w:tcBorders>
            <w:vAlign w:val="center"/>
            <w:hideMark/>
          </w:tcPr>
          <w:p w14:paraId="1356AE00" w14:textId="77777777" w:rsidR="00E43330" w:rsidRPr="00E43330" w:rsidRDefault="00E43330" w:rsidP="00E43330">
            <w:pPr>
              <w:spacing w:after="160" w:line="278" w:lineRule="auto"/>
              <w:jc w:val="center"/>
              <w:rPr>
                <w:rFonts w:hint="eastAsia"/>
              </w:rPr>
            </w:pPr>
            <w:r w:rsidRPr="00E43330">
              <w:t>0.8411</w:t>
            </w:r>
          </w:p>
        </w:tc>
        <w:tc>
          <w:tcPr>
            <w:tcW w:w="2091" w:type="dxa"/>
            <w:tcBorders>
              <w:top w:val="nil"/>
              <w:left w:val="nil"/>
              <w:bottom w:val="nil"/>
              <w:right w:val="nil"/>
            </w:tcBorders>
            <w:vAlign w:val="center"/>
            <w:hideMark/>
          </w:tcPr>
          <w:p w14:paraId="7F5DFF34" w14:textId="77777777" w:rsidR="00E43330" w:rsidRPr="00E43330" w:rsidRDefault="00E43330" w:rsidP="00E43330">
            <w:pPr>
              <w:spacing w:after="160" w:line="278" w:lineRule="auto"/>
              <w:jc w:val="center"/>
              <w:rPr>
                <w:rFonts w:hint="eastAsia"/>
              </w:rPr>
            </w:pPr>
            <w:r w:rsidRPr="00E43330">
              <w:t>0.4204</w:t>
            </w:r>
          </w:p>
        </w:tc>
        <w:tc>
          <w:tcPr>
            <w:tcW w:w="2092" w:type="dxa"/>
            <w:tcBorders>
              <w:top w:val="nil"/>
              <w:left w:val="nil"/>
              <w:bottom w:val="nil"/>
              <w:right w:val="nil"/>
            </w:tcBorders>
            <w:vAlign w:val="center"/>
            <w:hideMark/>
          </w:tcPr>
          <w:p w14:paraId="5414597D" w14:textId="77777777" w:rsidR="00E43330" w:rsidRPr="00E43330" w:rsidRDefault="00E43330" w:rsidP="00E43330">
            <w:pPr>
              <w:spacing w:after="160" w:line="278" w:lineRule="auto"/>
              <w:jc w:val="center"/>
              <w:rPr>
                <w:rFonts w:hint="eastAsia"/>
              </w:rPr>
            </w:pPr>
            <w:r w:rsidRPr="00E43330">
              <w:t>0.997</w:t>
            </w:r>
          </w:p>
        </w:tc>
      </w:tr>
      <w:tr w:rsidR="00E43330" w:rsidRPr="00E43330" w14:paraId="4FC2BB64" w14:textId="77777777" w:rsidTr="00E43330">
        <w:tc>
          <w:tcPr>
            <w:tcW w:w="2091" w:type="dxa"/>
            <w:tcBorders>
              <w:top w:val="nil"/>
              <w:left w:val="nil"/>
              <w:bottom w:val="single" w:sz="4" w:space="0" w:color="auto"/>
              <w:right w:val="nil"/>
            </w:tcBorders>
            <w:vAlign w:val="center"/>
            <w:hideMark/>
          </w:tcPr>
          <w:p w14:paraId="156AF5CA" w14:textId="77777777" w:rsidR="00E43330" w:rsidRPr="00E43330" w:rsidRDefault="00E43330" w:rsidP="00E43330">
            <w:pPr>
              <w:spacing w:after="160" w:line="278" w:lineRule="auto"/>
              <w:jc w:val="center"/>
              <w:rPr>
                <w:rFonts w:hint="eastAsia"/>
              </w:rPr>
            </w:pPr>
            <w:r w:rsidRPr="00E43330">
              <w:t>f_location_gen0</w:t>
            </w:r>
          </w:p>
        </w:tc>
        <w:tc>
          <w:tcPr>
            <w:tcW w:w="2091" w:type="dxa"/>
            <w:tcBorders>
              <w:top w:val="nil"/>
              <w:left w:val="nil"/>
              <w:bottom w:val="single" w:sz="4" w:space="0" w:color="auto"/>
              <w:right w:val="nil"/>
            </w:tcBorders>
            <w:vAlign w:val="center"/>
            <w:hideMark/>
          </w:tcPr>
          <w:p w14:paraId="4363FA4F" w14:textId="77777777" w:rsidR="00E43330" w:rsidRPr="00E43330" w:rsidRDefault="00E43330" w:rsidP="00E43330">
            <w:pPr>
              <w:spacing w:after="160" w:line="278" w:lineRule="auto"/>
              <w:jc w:val="center"/>
              <w:rPr>
                <w:rFonts w:hint="eastAsia"/>
              </w:rPr>
            </w:pPr>
            <w:r w:rsidRPr="00E43330">
              <w:t>0.1175</w:t>
            </w:r>
          </w:p>
        </w:tc>
        <w:tc>
          <w:tcPr>
            <w:tcW w:w="2091" w:type="dxa"/>
            <w:tcBorders>
              <w:top w:val="nil"/>
              <w:left w:val="nil"/>
              <w:bottom w:val="single" w:sz="4" w:space="0" w:color="auto"/>
              <w:right w:val="nil"/>
            </w:tcBorders>
            <w:vAlign w:val="center"/>
            <w:hideMark/>
          </w:tcPr>
          <w:p w14:paraId="6D867DD1" w14:textId="77777777" w:rsidR="00E43330" w:rsidRPr="00E43330" w:rsidRDefault="00E43330" w:rsidP="00E43330">
            <w:pPr>
              <w:spacing w:after="160" w:line="278" w:lineRule="auto"/>
              <w:jc w:val="center"/>
              <w:rPr>
                <w:rFonts w:hint="eastAsia"/>
              </w:rPr>
            </w:pPr>
            <w:r w:rsidRPr="00E43330">
              <w:t>0.2251</w:t>
            </w:r>
          </w:p>
        </w:tc>
        <w:tc>
          <w:tcPr>
            <w:tcW w:w="2091" w:type="dxa"/>
            <w:tcBorders>
              <w:top w:val="nil"/>
              <w:left w:val="nil"/>
              <w:bottom w:val="single" w:sz="4" w:space="0" w:color="auto"/>
              <w:right w:val="nil"/>
            </w:tcBorders>
            <w:vAlign w:val="center"/>
            <w:hideMark/>
          </w:tcPr>
          <w:p w14:paraId="5B95A1F3" w14:textId="77777777" w:rsidR="00E43330" w:rsidRPr="00E43330" w:rsidRDefault="00E43330" w:rsidP="00E43330">
            <w:pPr>
              <w:spacing w:after="160" w:line="278" w:lineRule="auto"/>
              <w:jc w:val="center"/>
              <w:rPr>
                <w:rFonts w:hint="eastAsia"/>
              </w:rPr>
            </w:pPr>
            <w:r w:rsidRPr="00E43330">
              <w:t>0.1715</w:t>
            </w:r>
          </w:p>
        </w:tc>
        <w:tc>
          <w:tcPr>
            <w:tcW w:w="2092" w:type="dxa"/>
            <w:tcBorders>
              <w:top w:val="nil"/>
              <w:left w:val="nil"/>
              <w:bottom w:val="single" w:sz="4" w:space="0" w:color="auto"/>
              <w:right w:val="nil"/>
            </w:tcBorders>
            <w:vAlign w:val="center"/>
            <w:hideMark/>
          </w:tcPr>
          <w:p w14:paraId="1672DE31" w14:textId="77777777" w:rsidR="00E43330" w:rsidRPr="00E43330" w:rsidRDefault="00E43330" w:rsidP="00E43330">
            <w:pPr>
              <w:spacing w:after="160" w:line="278" w:lineRule="auto"/>
              <w:jc w:val="center"/>
              <w:rPr>
                <w:rFonts w:hint="eastAsia"/>
              </w:rPr>
            </w:pPr>
            <w:r w:rsidRPr="00E43330">
              <w:t>1</w:t>
            </w:r>
          </w:p>
        </w:tc>
      </w:tr>
    </w:tbl>
    <w:p w14:paraId="40E26605" w14:textId="77777777" w:rsidR="00E43330" w:rsidRDefault="00E43330" w:rsidP="00A3471F">
      <w:pPr>
        <w:rPr>
          <w:rFonts w:hint="eastAsia"/>
        </w:rPr>
      </w:pPr>
    </w:p>
    <w:p w14:paraId="42504179" w14:textId="77777777" w:rsidR="00A3471F" w:rsidRDefault="00A3471F" w:rsidP="00DD4762">
      <w:pPr>
        <w:rPr>
          <w:rFonts w:hint="eastAsia"/>
        </w:rPr>
      </w:pPr>
    </w:p>
    <w:p w14:paraId="0E181799" w14:textId="77777777" w:rsidR="00DD4762" w:rsidRDefault="00DD4762" w:rsidP="00DD4762">
      <w:pPr>
        <w:rPr>
          <w:rFonts w:hint="eastAsia"/>
        </w:rPr>
      </w:pPr>
    </w:p>
    <w:p w14:paraId="45470C0D" w14:textId="20B6AAAE" w:rsidR="00DD4762" w:rsidRPr="005C0C52" w:rsidRDefault="005C0C52" w:rsidP="00DD4762">
      <w:pPr>
        <w:rPr>
          <w:rFonts w:hint="eastAsia"/>
        </w:rPr>
      </w:pPr>
      <w:r w:rsidRPr="00E43330">
        <w:rPr>
          <w:b/>
          <w:bCs/>
        </w:rPr>
        <w:t>Table S</w:t>
      </w:r>
      <w:r w:rsidR="005B064C">
        <w:rPr>
          <w:rFonts w:hint="eastAsia"/>
          <w:b/>
          <w:bCs/>
        </w:rPr>
        <w:t>5</w:t>
      </w:r>
      <w:r w:rsidRPr="00E43330">
        <w:t xml:space="preserve"> | </w:t>
      </w:r>
      <w:r>
        <w:rPr>
          <w:rFonts w:hint="eastAsia"/>
        </w:rPr>
        <w:t xml:space="preserve">Metabolomic </w:t>
      </w:r>
      <w:r w:rsidRPr="005C0C52">
        <w:rPr>
          <w:rFonts w:hint="eastAsia"/>
        </w:rPr>
        <w:t>annotation summary table</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C0C52" w14:paraId="6B172550" w14:textId="77777777" w:rsidTr="005B2710">
        <w:tc>
          <w:tcPr>
            <w:tcW w:w="4148" w:type="dxa"/>
            <w:tcBorders>
              <w:bottom w:val="single" w:sz="12" w:space="0" w:color="auto"/>
            </w:tcBorders>
          </w:tcPr>
          <w:p w14:paraId="437C3969" w14:textId="5F23F086" w:rsidR="005C0C52" w:rsidRDefault="005C0C52" w:rsidP="005C0C52">
            <w:pPr>
              <w:rPr>
                <w:rFonts w:hint="eastAsia"/>
              </w:rPr>
            </w:pPr>
            <w:r w:rsidRPr="008C4D8F">
              <w:rPr>
                <w:rFonts w:hint="eastAsia"/>
              </w:rPr>
              <w:t>category</w:t>
            </w:r>
          </w:p>
        </w:tc>
        <w:tc>
          <w:tcPr>
            <w:tcW w:w="4148" w:type="dxa"/>
            <w:tcBorders>
              <w:bottom w:val="single" w:sz="12" w:space="0" w:color="auto"/>
            </w:tcBorders>
          </w:tcPr>
          <w:p w14:paraId="0FB342D2" w14:textId="26F4CD6B" w:rsidR="005C0C52" w:rsidRDefault="005C0C52" w:rsidP="005C0C52">
            <w:pPr>
              <w:rPr>
                <w:rFonts w:hint="eastAsia"/>
              </w:rPr>
            </w:pPr>
            <w:r w:rsidRPr="008C4D8F">
              <w:rPr>
                <w:rFonts w:hint="eastAsia"/>
              </w:rPr>
              <w:t>count</w:t>
            </w:r>
          </w:p>
        </w:tc>
      </w:tr>
      <w:tr w:rsidR="005C0C52" w14:paraId="3FE43749" w14:textId="77777777" w:rsidTr="005B2710">
        <w:tc>
          <w:tcPr>
            <w:tcW w:w="4148" w:type="dxa"/>
            <w:tcBorders>
              <w:top w:val="single" w:sz="12" w:space="0" w:color="auto"/>
              <w:bottom w:val="nil"/>
            </w:tcBorders>
          </w:tcPr>
          <w:p w14:paraId="71FF62A6" w14:textId="18794B88" w:rsidR="005C0C52" w:rsidRDefault="005C0C52" w:rsidP="005C0C52">
            <w:pPr>
              <w:rPr>
                <w:rFonts w:hint="eastAsia"/>
              </w:rPr>
            </w:pPr>
            <w:r w:rsidRPr="008C4D8F">
              <w:rPr>
                <w:rFonts w:hint="eastAsia"/>
              </w:rPr>
              <w:t>total MS2 features retained</w:t>
            </w:r>
          </w:p>
        </w:tc>
        <w:tc>
          <w:tcPr>
            <w:tcW w:w="4148" w:type="dxa"/>
            <w:tcBorders>
              <w:top w:val="single" w:sz="12" w:space="0" w:color="auto"/>
              <w:bottom w:val="nil"/>
            </w:tcBorders>
          </w:tcPr>
          <w:p w14:paraId="6D786C6B" w14:textId="7A509D64" w:rsidR="005C0C52" w:rsidRDefault="005C0C52" w:rsidP="005C0C52">
            <w:pPr>
              <w:rPr>
                <w:rFonts w:hint="eastAsia"/>
              </w:rPr>
            </w:pPr>
            <w:r>
              <w:rPr>
                <w:rFonts w:hint="eastAsia"/>
              </w:rPr>
              <w:t>68574</w:t>
            </w:r>
          </w:p>
        </w:tc>
      </w:tr>
      <w:tr w:rsidR="005C0C52" w14:paraId="4DAF318D" w14:textId="77777777" w:rsidTr="005C0C52">
        <w:tc>
          <w:tcPr>
            <w:tcW w:w="4148" w:type="dxa"/>
            <w:tcBorders>
              <w:top w:val="nil"/>
            </w:tcBorders>
          </w:tcPr>
          <w:p w14:paraId="3129D372" w14:textId="16ECD08A" w:rsidR="005C0C52" w:rsidRDefault="005C0C52" w:rsidP="005C0C52">
            <w:pPr>
              <w:rPr>
                <w:rFonts w:hint="eastAsia"/>
              </w:rPr>
            </w:pPr>
            <w:r w:rsidRPr="008C4D8F">
              <w:rPr>
                <w:rFonts w:hint="eastAsia"/>
              </w:rPr>
              <w:t>total annotated features</w:t>
            </w:r>
          </w:p>
        </w:tc>
        <w:tc>
          <w:tcPr>
            <w:tcW w:w="4148" w:type="dxa"/>
            <w:tcBorders>
              <w:top w:val="nil"/>
            </w:tcBorders>
          </w:tcPr>
          <w:p w14:paraId="2CA193C8" w14:textId="3B0A7D16" w:rsidR="005C0C52" w:rsidRDefault="005C0C52" w:rsidP="005C0C52">
            <w:pPr>
              <w:rPr>
                <w:rFonts w:hint="eastAsia"/>
              </w:rPr>
            </w:pPr>
            <w:r w:rsidRPr="008C4D8F">
              <w:rPr>
                <w:rFonts w:hint="eastAsia"/>
              </w:rPr>
              <w:t>110</w:t>
            </w:r>
            <w:r w:rsidR="00DE72D1">
              <w:rPr>
                <w:rFonts w:hint="eastAsia"/>
              </w:rPr>
              <w:t>9</w:t>
            </w:r>
          </w:p>
        </w:tc>
      </w:tr>
      <w:tr w:rsidR="005C0C52" w14:paraId="39985D97" w14:textId="77777777" w:rsidTr="005C0C52">
        <w:tc>
          <w:tcPr>
            <w:tcW w:w="4148" w:type="dxa"/>
          </w:tcPr>
          <w:p w14:paraId="550CDC84" w14:textId="739AD612" w:rsidR="005C0C52" w:rsidRDefault="005C0C52" w:rsidP="005C0C52">
            <w:pPr>
              <w:rPr>
                <w:rFonts w:hint="eastAsia"/>
              </w:rPr>
            </w:pPr>
            <w:r w:rsidRPr="008C4D8F">
              <w:rPr>
                <w:rFonts w:hint="eastAsia"/>
              </w:rPr>
              <w:t>level 2</w:t>
            </w:r>
          </w:p>
        </w:tc>
        <w:tc>
          <w:tcPr>
            <w:tcW w:w="4148" w:type="dxa"/>
          </w:tcPr>
          <w:p w14:paraId="69749C2D" w14:textId="1613630D" w:rsidR="005C0C52" w:rsidRDefault="005C0C52" w:rsidP="005C0C52">
            <w:pPr>
              <w:rPr>
                <w:rFonts w:hint="eastAsia"/>
              </w:rPr>
            </w:pPr>
            <w:r w:rsidRPr="008C4D8F">
              <w:rPr>
                <w:rFonts w:hint="eastAsia"/>
              </w:rPr>
              <w:t>636</w:t>
            </w:r>
          </w:p>
        </w:tc>
      </w:tr>
      <w:tr w:rsidR="005C0C52" w14:paraId="3D0A4547" w14:textId="77777777" w:rsidTr="005C0C52">
        <w:tc>
          <w:tcPr>
            <w:tcW w:w="4148" w:type="dxa"/>
          </w:tcPr>
          <w:p w14:paraId="254B2B45" w14:textId="00CBAA64" w:rsidR="005C0C52" w:rsidRDefault="005C0C52" w:rsidP="005C0C52">
            <w:pPr>
              <w:rPr>
                <w:rFonts w:hint="eastAsia"/>
              </w:rPr>
            </w:pPr>
            <w:r w:rsidRPr="008C4D8F">
              <w:rPr>
                <w:rFonts w:hint="eastAsia"/>
              </w:rPr>
              <w:t>level 3</w:t>
            </w:r>
          </w:p>
        </w:tc>
        <w:tc>
          <w:tcPr>
            <w:tcW w:w="4148" w:type="dxa"/>
          </w:tcPr>
          <w:p w14:paraId="4FC7BF7F" w14:textId="20546871" w:rsidR="005C0C52" w:rsidRDefault="005C0C52" w:rsidP="005C0C52">
            <w:pPr>
              <w:rPr>
                <w:rFonts w:hint="eastAsia"/>
              </w:rPr>
            </w:pPr>
            <w:r w:rsidRPr="008C4D8F">
              <w:rPr>
                <w:rFonts w:hint="eastAsia"/>
              </w:rPr>
              <w:t>473</w:t>
            </w:r>
          </w:p>
        </w:tc>
      </w:tr>
      <w:tr w:rsidR="005C0C52" w14:paraId="2C83254C" w14:textId="77777777" w:rsidTr="005C0C52">
        <w:tc>
          <w:tcPr>
            <w:tcW w:w="4148" w:type="dxa"/>
          </w:tcPr>
          <w:p w14:paraId="4E107BF9" w14:textId="61376DAC" w:rsidR="005C0C52" w:rsidRDefault="005C0C52" w:rsidP="005C0C52">
            <w:pPr>
              <w:rPr>
                <w:rFonts w:hint="eastAsia"/>
              </w:rPr>
            </w:pPr>
            <w:r w:rsidRPr="008C4D8F">
              <w:rPr>
                <w:rFonts w:hint="eastAsia"/>
              </w:rPr>
              <w:t>mapped to KEGG</w:t>
            </w:r>
          </w:p>
        </w:tc>
        <w:tc>
          <w:tcPr>
            <w:tcW w:w="4148" w:type="dxa"/>
          </w:tcPr>
          <w:p w14:paraId="6970EEB9" w14:textId="599079B4" w:rsidR="005C0C52" w:rsidRDefault="005C0C52" w:rsidP="005C0C52">
            <w:pPr>
              <w:rPr>
                <w:rFonts w:hint="eastAsia"/>
              </w:rPr>
            </w:pPr>
            <w:r>
              <w:rPr>
                <w:rFonts w:hint="eastAsia"/>
              </w:rPr>
              <w:t>143</w:t>
            </w:r>
          </w:p>
        </w:tc>
      </w:tr>
    </w:tbl>
    <w:p w14:paraId="6D553AA8" w14:textId="77777777" w:rsidR="00DD4762" w:rsidRDefault="00DD4762" w:rsidP="00DD4762">
      <w:pPr>
        <w:rPr>
          <w:rFonts w:hint="eastAsia"/>
        </w:rPr>
      </w:pPr>
    </w:p>
    <w:p w14:paraId="2995D29E" w14:textId="77777777" w:rsidR="00DD4762" w:rsidRDefault="00DD4762" w:rsidP="00DD4762">
      <w:pPr>
        <w:rPr>
          <w:rFonts w:hint="eastAsia"/>
        </w:rPr>
      </w:pPr>
    </w:p>
    <w:p w14:paraId="52FCEF3F" w14:textId="77777777" w:rsidR="00DD4762" w:rsidRDefault="00DD4762" w:rsidP="00DD4762">
      <w:pPr>
        <w:rPr>
          <w:rFonts w:hint="eastAsia"/>
        </w:rPr>
      </w:pPr>
    </w:p>
    <w:p w14:paraId="7908A610" w14:textId="77777777" w:rsidR="00DD4762" w:rsidRDefault="00DD4762" w:rsidP="00DD4762">
      <w:pPr>
        <w:rPr>
          <w:rFonts w:hint="eastAsia"/>
        </w:rPr>
      </w:pPr>
    </w:p>
    <w:p w14:paraId="7E74FFF0" w14:textId="77777777" w:rsidR="00DD4762" w:rsidRDefault="00DD4762" w:rsidP="00DD4762">
      <w:pPr>
        <w:rPr>
          <w:rFonts w:hint="eastAsia"/>
        </w:rPr>
      </w:pPr>
    </w:p>
    <w:p w14:paraId="28C6417F" w14:textId="77777777" w:rsidR="00DD4762" w:rsidRDefault="00DD4762" w:rsidP="00DD4762">
      <w:pPr>
        <w:rPr>
          <w:rFonts w:hint="eastAsia"/>
        </w:rPr>
      </w:pPr>
    </w:p>
    <w:p w14:paraId="20D54AA2" w14:textId="77777777" w:rsidR="00DD4762" w:rsidRDefault="00DD4762" w:rsidP="00DD4762">
      <w:pPr>
        <w:rPr>
          <w:rFonts w:hint="eastAsia"/>
        </w:rPr>
      </w:pPr>
    </w:p>
    <w:p w14:paraId="72C0A155" w14:textId="77777777" w:rsidR="00F77142" w:rsidRPr="00F77142" w:rsidRDefault="00F77142" w:rsidP="00F77142">
      <w:pPr>
        <w:rPr>
          <w:rFonts w:hint="eastAsia"/>
          <w:b/>
          <w:bCs/>
        </w:rPr>
      </w:pPr>
      <w:r w:rsidRPr="00F77142">
        <w:rPr>
          <w:rFonts w:hint="eastAsia"/>
          <w:b/>
          <w:bCs/>
        </w:rPr>
        <w:lastRenderedPageBreak/>
        <w:t>Supplementary References</w:t>
      </w:r>
    </w:p>
    <w:p w14:paraId="62FA29D2" w14:textId="77777777" w:rsidR="00F77142" w:rsidRPr="00F77142" w:rsidRDefault="00F77142" w:rsidP="00F77142">
      <w:pPr>
        <w:rPr>
          <w:rFonts w:hint="eastAsia"/>
        </w:rPr>
      </w:pPr>
      <w:r w:rsidRPr="00F77142">
        <w:rPr>
          <w:rFonts w:hint="eastAsia"/>
        </w:rPr>
        <w:t xml:space="preserve">Andrews, S. (2010). </w:t>
      </w:r>
      <w:proofErr w:type="spellStart"/>
      <w:r w:rsidRPr="00F77142">
        <w:rPr>
          <w:rFonts w:hint="eastAsia"/>
        </w:rPr>
        <w:t>FastQC</w:t>
      </w:r>
      <w:proofErr w:type="spellEnd"/>
      <w:r w:rsidRPr="00F77142">
        <w:rPr>
          <w:rFonts w:hint="eastAsia"/>
        </w:rPr>
        <w:t>: a quality control tool for high throughput sequence data. https://www.bioinformatics.babraham.ac.uk/projects/fastqc/</w:t>
      </w:r>
    </w:p>
    <w:p w14:paraId="32234584" w14:textId="77777777" w:rsidR="00F77142" w:rsidRPr="00F77142" w:rsidRDefault="00F77142" w:rsidP="00F77142">
      <w:pPr>
        <w:rPr>
          <w:rFonts w:hint="eastAsia"/>
        </w:rPr>
      </w:pPr>
      <w:r w:rsidRPr="00F77142">
        <w:rPr>
          <w:rFonts w:hint="eastAsia"/>
        </w:rPr>
        <w:t xml:space="preserve">Chang, C. C., Chow, C. C., Tellier, L. C. A. M., Vattikuti, S., Purcell, S. M., &amp; Lee, J. J. (2015). Second-generation PLINK: Rising to the challenge of larger and richer datasets. </w:t>
      </w:r>
      <w:proofErr w:type="spellStart"/>
      <w:r w:rsidRPr="00F77142">
        <w:rPr>
          <w:rFonts w:hint="eastAsia"/>
        </w:rPr>
        <w:t>GigaScience</w:t>
      </w:r>
      <w:proofErr w:type="spellEnd"/>
      <w:r w:rsidRPr="00F77142">
        <w:rPr>
          <w:rFonts w:hint="eastAsia"/>
        </w:rPr>
        <w:t>, 4, 7.</w:t>
      </w:r>
    </w:p>
    <w:p w14:paraId="0E2EA5D5" w14:textId="77777777" w:rsidR="00F77142" w:rsidRPr="00F77142" w:rsidRDefault="00F77142" w:rsidP="00F77142">
      <w:pPr>
        <w:rPr>
          <w:rFonts w:hint="eastAsia"/>
        </w:rPr>
      </w:pPr>
      <w:proofErr w:type="spellStart"/>
      <w:r w:rsidRPr="00F77142">
        <w:rPr>
          <w:rFonts w:hint="eastAsia"/>
        </w:rPr>
        <w:t>Danecek</w:t>
      </w:r>
      <w:proofErr w:type="spellEnd"/>
      <w:r w:rsidRPr="00F77142">
        <w:rPr>
          <w:rFonts w:hint="eastAsia"/>
        </w:rPr>
        <w:t xml:space="preserve">, P., </w:t>
      </w:r>
      <w:proofErr w:type="spellStart"/>
      <w:r w:rsidRPr="00F77142">
        <w:rPr>
          <w:rFonts w:hint="eastAsia"/>
        </w:rPr>
        <w:t>Auton</w:t>
      </w:r>
      <w:proofErr w:type="spellEnd"/>
      <w:r w:rsidRPr="00F77142">
        <w:rPr>
          <w:rFonts w:hint="eastAsia"/>
        </w:rPr>
        <w:t xml:space="preserve">, A., </w:t>
      </w:r>
      <w:proofErr w:type="spellStart"/>
      <w:r w:rsidRPr="00F77142">
        <w:rPr>
          <w:rFonts w:hint="eastAsia"/>
        </w:rPr>
        <w:t>Abecasis</w:t>
      </w:r>
      <w:proofErr w:type="spellEnd"/>
      <w:r w:rsidRPr="00F77142">
        <w:rPr>
          <w:rFonts w:hint="eastAsia"/>
        </w:rPr>
        <w:t xml:space="preserve">, G., Albers, C. A., Banks, E., </w:t>
      </w:r>
      <w:proofErr w:type="spellStart"/>
      <w:r w:rsidRPr="00F77142">
        <w:rPr>
          <w:rFonts w:hint="eastAsia"/>
        </w:rPr>
        <w:t>DePristo</w:t>
      </w:r>
      <w:proofErr w:type="spellEnd"/>
      <w:r w:rsidRPr="00F77142">
        <w:rPr>
          <w:rFonts w:hint="eastAsia"/>
        </w:rPr>
        <w:t xml:space="preserve">, M. A., </w:t>
      </w:r>
      <w:proofErr w:type="spellStart"/>
      <w:r w:rsidRPr="00F77142">
        <w:rPr>
          <w:rFonts w:hint="eastAsia"/>
        </w:rPr>
        <w:t>Handsaker</w:t>
      </w:r>
      <w:proofErr w:type="spellEnd"/>
      <w:r w:rsidRPr="00F77142">
        <w:rPr>
          <w:rFonts w:hint="eastAsia"/>
        </w:rPr>
        <w:t xml:space="preserve">, R. E., </w:t>
      </w:r>
      <w:proofErr w:type="spellStart"/>
      <w:r w:rsidRPr="00F77142">
        <w:rPr>
          <w:rFonts w:hint="eastAsia"/>
        </w:rPr>
        <w:t>Lunter</w:t>
      </w:r>
      <w:proofErr w:type="spellEnd"/>
      <w:r w:rsidRPr="00F77142">
        <w:rPr>
          <w:rFonts w:hint="eastAsia"/>
        </w:rPr>
        <w:t xml:space="preserve">, G., Marth, G. T., Sherry, S. T., McVean, G., Durbin, R., &amp; 1000 Genomes Project Analysis Group. (2011). The variant call format and </w:t>
      </w:r>
      <w:proofErr w:type="spellStart"/>
      <w:r w:rsidRPr="00F77142">
        <w:rPr>
          <w:rFonts w:hint="eastAsia"/>
        </w:rPr>
        <w:t>VCFtools</w:t>
      </w:r>
      <w:proofErr w:type="spellEnd"/>
      <w:r w:rsidRPr="00F77142">
        <w:rPr>
          <w:rFonts w:hint="eastAsia"/>
        </w:rPr>
        <w:t>. Bioinformatics, 27(15), 2156-2158.</w:t>
      </w:r>
    </w:p>
    <w:p w14:paraId="2E9C9DCB" w14:textId="77777777" w:rsidR="00F77142" w:rsidRPr="00F77142" w:rsidRDefault="00F77142" w:rsidP="00F77142">
      <w:pPr>
        <w:rPr>
          <w:rFonts w:hint="eastAsia"/>
        </w:rPr>
      </w:pPr>
      <w:proofErr w:type="spellStart"/>
      <w:r w:rsidRPr="00F77142">
        <w:rPr>
          <w:rFonts w:hint="eastAsia"/>
        </w:rPr>
        <w:t>Dobin</w:t>
      </w:r>
      <w:proofErr w:type="spellEnd"/>
      <w:r w:rsidRPr="00F77142">
        <w:rPr>
          <w:rFonts w:hint="eastAsia"/>
        </w:rPr>
        <w:t xml:space="preserve">, A., Davis, C. A., Schlesinger, F., </w:t>
      </w:r>
      <w:proofErr w:type="spellStart"/>
      <w:r w:rsidRPr="00F77142">
        <w:rPr>
          <w:rFonts w:hint="eastAsia"/>
        </w:rPr>
        <w:t>Drenkow</w:t>
      </w:r>
      <w:proofErr w:type="spellEnd"/>
      <w:r w:rsidRPr="00F77142">
        <w:rPr>
          <w:rFonts w:hint="eastAsia"/>
        </w:rPr>
        <w:t xml:space="preserve">, J., Zaleski, C., Jha, S., </w:t>
      </w:r>
      <w:proofErr w:type="spellStart"/>
      <w:r w:rsidRPr="00F77142">
        <w:rPr>
          <w:rFonts w:hint="eastAsia"/>
        </w:rPr>
        <w:t>Batut</w:t>
      </w:r>
      <w:proofErr w:type="spellEnd"/>
      <w:r w:rsidRPr="00F77142">
        <w:rPr>
          <w:rFonts w:hint="eastAsia"/>
        </w:rPr>
        <w:t xml:space="preserve">, P., </w:t>
      </w:r>
      <w:proofErr w:type="spellStart"/>
      <w:r w:rsidRPr="00F77142">
        <w:rPr>
          <w:rFonts w:hint="eastAsia"/>
        </w:rPr>
        <w:t>Chaisson</w:t>
      </w:r>
      <w:proofErr w:type="spellEnd"/>
      <w:r w:rsidRPr="00F77142">
        <w:rPr>
          <w:rFonts w:hint="eastAsia"/>
        </w:rPr>
        <w:t xml:space="preserve">, M., &amp; </w:t>
      </w:r>
      <w:proofErr w:type="spellStart"/>
      <w:r w:rsidRPr="00F77142">
        <w:rPr>
          <w:rFonts w:hint="eastAsia"/>
        </w:rPr>
        <w:t>Gingeras</w:t>
      </w:r>
      <w:proofErr w:type="spellEnd"/>
      <w:r w:rsidRPr="00F77142">
        <w:rPr>
          <w:rFonts w:hint="eastAsia"/>
        </w:rPr>
        <w:t>, T. R. (2013). STAR: Ultrafast universal RNA-seq aligner. Bioinformatics, 29(1), 15-21.</w:t>
      </w:r>
    </w:p>
    <w:p w14:paraId="495E3E2D" w14:textId="77777777" w:rsidR="00F77142" w:rsidRPr="00F77142" w:rsidRDefault="00F77142" w:rsidP="00F77142">
      <w:pPr>
        <w:rPr>
          <w:rFonts w:hint="eastAsia"/>
        </w:rPr>
      </w:pPr>
      <w:r w:rsidRPr="00F77142">
        <w:rPr>
          <w:rFonts w:hint="eastAsia"/>
        </w:rPr>
        <w:t>Dü</w:t>
      </w:r>
      <w:proofErr w:type="spellStart"/>
      <w:r w:rsidRPr="00F77142">
        <w:rPr>
          <w:rFonts w:hint="eastAsia"/>
        </w:rPr>
        <w:t>hrkop</w:t>
      </w:r>
      <w:proofErr w:type="spellEnd"/>
      <w:r w:rsidRPr="00F77142">
        <w:rPr>
          <w:rFonts w:hint="eastAsia"/>
        </w:rPr>
        <w:t xml:space="preserve">, K., </w:t>
      </w:r>
      <w:proofErr w:type="spellStart"/>
      <w:r w:rsidRPr="00F77142">
        <w:rPr>
          <w:rFonts w:hint="eastAsia"/>
        </w:rPr>
        <w:t>Fleischauer</w:t>
      </w:r>
      <w:proofErr w:type="spellEnd"/>
      <w:r w:rsidRPr="00F77142">
        <w:rPr>
          <w:rFonts w:hint="eastAsia"/>
        </w:rPr>
        <w:t xml:space="preserve">, M., Ludwig, M., Aksenov, A. A., </w:t>
      </w:r>
      <w:proofErr w:type="spellStart"/>
      <w:r w:rsidRPr="00F77142">
        <w:rPr>
          <w:rFonts w:hint="eastAsia"/>
        </w:rPr>
        <w:t>Melnik</w:t>
      </w:r>
      <w:proofErr w:type="spellEnd"/>
      <w:r w:rsidRPr="00F77142">
        <w:rPr>
          <w:rFonts w:hint="eastAsia"/>
        </w:rPr>
        <w:t xml:space="preserve">, A. V., </w:t>
      </w:r>
      <w:proofErr w:type="spellStart"/>
      <w:r w:rsidRPr="00F77142">
        <w:rPr>
          <w:rFonts w:hint="eastAsia"/>
        </w:rPr>
        <w:t>Meusel</w:t>
      </w:r>
      <w:proofErr w:type="spellEnd"/>
      <w:r w:rsidRPr="00F77142">
        <w:rPr>
          <w:rFonts w:hint="eastAsia"/>
        </w:rPr>
        <w:t xml:space="preserve">, M., </w:t>
      </w:r>
      <w:proofErr w:type="spellStart"/>
      <w:r w:rsidRPr="00F77142">
        <w:rPr>
          <w:rFonts w:hint="eastAsia"/>
        </w:rPr>
        <w:t>Dorrestein</w:t>
      </w:r>
      <w:proofErr w:type="spellEnd"/>
      <w:r w:rsidRPr="00F77142">
        <w:rPr>
          <w:rFonts w:hint="eastAsia"/>
        </w:rPr>
        <w:t xml:space="preserve">, P. C., </w:t>
      </w:r>
      <w:proofErr w:type="spellStart"/>
      <w:r w:rsidRPr="00F77142">
        <w:rPr>
          <w:rFonts w:hint="eastAsia"/>
        </w:rPr>
        <w:t>Rousu</w:t>
      </w:r>
      <w:proofErr w:type="spellEnd"/>
      <w:r w:rsidRPr="00F77142">
        <w:rPr>
          <w:rFonts w:hint="eastAsia"/>
        </w:rPr>
        <w:t xml:space="preserve">, J., &amp; </w:t>
      </w:r>
      <w:proofErr w:type="spellStart"/>
      <w:r w:rsidRPr="00F77142">
        <w:rPr>
          <w:rFonts w:hint="eastAsia"/>
        </w:rPr>
        <w:t>Böcker</w:t>
      </w:r>
      <w:proofErr w:type="spellEnd"/>
      <w:r w:rsidRPr="00F77142">
        <w:rPr>
          <w:rFonts w:hint="eastAsia"/>
        </w:rPr>
        <w:t>, S. (2019). SIRIUS 4: A rapid tool for turning tandem mass spectra into metabolite structure information. Nature Methods, 16(4), 299-302.</w:t>
      </w:r>
    </w:p>
    <w:p w14:paraId="3F841E7D" w14:textId="77777777" w:rsidR="00F77142" w:rsidRPr="00F77142" w:rsidRDefault="00F77142" w:rsidP="00F77142">
      <w:pPr>
        <w:rPr>
          <w:rFonts w:hint="eastAsia"/>
        </w:rPr>
      </w:pPr>
      <w:r w:rsidRPr="00F77142">
        <w:rPr>
          <w:rFonts w:hint="eastAsia"/>
        </w:rPr>
        <w:t xml:space="preserve">Kumar, L., &amp; </w:t>
      </w:r>
      <w:proofErr w:type="spellStart"/>
      <w:r w:rsidRPr="00F77142">
        <w:rPr>
          <w:rFonts w:hint="eastAsia"/>
        </w:rPr>
        <w:t>Futschik</w:t>
      </w:r>
      <w:proofErr w:type="spellEnd"/>
      <w:r w:rsidRPr="00F77142">
        <w:rPr>
          <w:rFonts w:hint="eastAsia"/>
        </w:rPr>
        <w:t xml:space="preserve">, M. E. (2007). </w:t>
      </w:r>
      <w:proofErr w:type="spellStart"/>
      <w:r w:rsidRPr="00F77142">
        <w:rPr>
          <w:rFonts w:hint="eastAsia"/>
        </w:rPr>
        <w:t>Mfuzz</w:t>
      </w:r>
      <w:proofErr w:type="spellEnd"/>
      <w:r w:rsidRPr="00F77142">
        <w:rPr>
          <w:rFonts w:hint="eastAsia"/>
        </w:rPr>
        <w:t>: A software package for soft clustering of microarray data. Bioinformation, 2(1), 5-7.</w:t>
      </w:r>
    </w:p>
    <w:p w14:paraId="4A926897" w14:textId="77777777" w:rsidR="00F77142" w:rsidRPr="00F77142" w:rsidRDefault="00F77142" w:rsidP="00F77142">
      <w:pPr>
        <w:rPr>
          <w:rFonts w:hint="eastAsia"/>
        </w:rPr>
      </w:pPr>
      <w:r w:rsidRPr="00F77142">
        <w:rPr>
          <w:rFonts w:hint="eastAsia"/>
        </w:rPr>
        <w:t xml:space="preserve">Liao, Y., Smyth, G. K., &amp; Shi, W. (2014). </w:t>
      </w:r>
      <w:proofErr w:type="spellStart"/>
      <w:r w:rsidRPr="00F77142">
        <w:rPr>
          <w:rFonts w:hint="eastAsia"/>
        </w:rPr>
        <w:t>featureCounts</w:t>
      </w:r>
      <w:proofErr w:type="spellEnd"/>
      <w:r w:rsidRPr="00F77142">
        <w:rPr>
          <w:rFonts w:hint="eastAsia"/>
        </w:rPr>
        <w:t xml:space="preserve">: An efficient </w:t>
      </w:r>
      <w:proofErr w:type="gramStart"/>
      <w:r w:rsidRPr="00F77142">
        <w:rPr>
          <w:rFonts w:hint="eastAsia"/>
        </w:rPr>
        <w:t>general purpose</w:t>
      </w:r>
      <w:proofErr w:type="gramEnd"/>
      <w:r w:rsidRPr="00F77142">
        <w:rPr>
          <w:rFonts w:hint="eastAsia"/>
        </w:rPr>
        <w:t xml:space="preserve"> program for assigning sequence reads to genomic features. Bioinformatics, 30(7), 923-930.</w:t>
      </w:r>
    </w:p>
    <w:p w14:paraId="6DC3581F" w14:textId="77777777" w:rsidR="00F77142" w:rsidRPr="00F77142" w:rsidRDefault="00F77142" w:rsidP="00F77142">
      <w:pPr>
        <w:rPr>
          <w:rFonts w:hint="eastAsia"/>
        </w:rPr>
      </w:pPr>
      <w:r w:rsidRPr="00F77142">
        <w:rPr>
          <w:rFonts w:hint="eastAsia"/>
        </w:rPr>
        <w:t>Love, M. I., Huber, W., &amp; Anders, S. (2014). Moderated estimation of fold change and dispersion for RNA-seq data with DESeq2. Genome Biology, 15, 550.</w:t>
      </w:r>
    </w:p>
    <w:p w14:paraId="7A189358" w14:textId="77777777" w:rsidR="00F77142" w:rsidRPr="00F77142" w:rsidRDefault="00F77142" w:rsidP="00F77142">
      <w:pPr>
        <w:rPr>
          <w:rFonts w:hint="eastAsia"/>
        </w:rPr>
      </w:pPr>
      <w:r w:rsidRPr="00F77142">
        <w:rPr>
          <w:rFonts w:hint="eastAsia"/>
        </w:rPr>
        <w:t xml:space="preserve">McKenna, A., Hanna, M., Banks, E., </w:t>
      </w:r>
      <w:proofErr w:type="spellStart"/>
      <w:r w:rsidRPr="00F77142">
        <w:rPr>
          <w:rFonts w:hint="eastAsia"/>
        </w:rPr>
        <w:t>Sivachenko</w:t>
      </w:r>
      <w:proofErr w:type="spellEnd"/>
      <w:r w:rsidRPr="00F77142">
        <w:rPr>
          <w:rFonts w:hint="eastAsia"/>
        </w:rPr>
        <w:t xml:space="preserve">, A., </w:t>
      </w:r>
      <w:proofErr w:type="spellStart"/>
      <w:r w:rsidRPr="00F77142">
        <w:rPr>
          <w:rFonts w:hint="eastAsia"/>
        </w:rPr>
        <w:t>Cibulskis</w:t>
      </w:r>
      <w:proofErr w:type="spellEnd"/>
      <w:r w:rsidRPr="00F77142">
        <w:rPr>
          <w:rFonts w:hint="eastAsia"/>
        </w:rPr>
        <w:t xml:space="preserve">, K., </w:t>
      </w:r>
      <w:proofErr w:type="spellStart"/>
      <w:r w:rsidRPr="00F77142">
        <w:rPr>
          <w:rFonts w:hint="eastAsia"/>
        </w:rPr>
        <w:t>Kernytsky</w:t>
      </w:r>
      <w:proofErr w:type="spellEnd"/>
      <w:r w:rsidRPr="00F77142">
        <w:rPr>
          <w:rFonts w:hint="eastAsia"/>
        </w:rPr>
        <w:t xml:space="preserve">, A., </w:t>
      </w:r>
      <w:proofErr w:type="spellStart"/>
      <w:r w:rsidRPr="00F77142">
        <w:rPr>
          <w:rFonts w:hint="eastAsia"/>
        </w:rPr>
        <w:t>Garimella</w:t>
      </w:r>
      <w:proofErr w:type="spellEnd"/>
      <w:r w:rsidRPr="00F77142">
        <w:rPr>
          <w:rFonts w:hint="eastAsia"/>
        </w:rPr>
        <w:t xml:space="preserve">, K., </w:t>
      </w:r>
      <w:proofErr w:type="spellStart"/>
      <w:r w:rsidRPr="00F77142">
        <w:rPr>
          <w:rFonts w:hint="eastAsia"/>
        </w:rPr>
        <w:t>Altshuler</w:t>
      </w:r>
      <w:proofErr w:type="spellEnd"/>
      <w:r w:rsidRPr="00F77142">
        <w:rPr>
          <w:rFonts w:hint="eastAsia"/>
        </w:rPr>
        <w:t xml:space="preserve">, D., Gabriel, S., Daly, M., &amp; </w:t>
      </w:r>
      <w:proofErr w:type="spellStart"/>
      <w:r w:rsidRPr="00F77142">
        <w:rPr>
          <w:rFonts w:hint="eastAsia"/>
        </w:rPr>
        <w:t>DePristo</w:t>
      </w:r>
      <w:proofErr w:type="spellEnd"/>
      <w:r w:rsidRPr="00F77142">
        <w:rPr>
          <w:rFonts w:hint="eastAsia"/>
        </w:rPr>
        <w:t>, M. A. (2010). The Genome Analysis Toolkit: A MapReduce framework for analyzing next-generation DNA sequencing data. Genome Research, 20(9), 1297-1303.</w:t>
      </w:r>
    </w:p>
    <w:p w14:paraId="1BD9A15D" w14:textId="77777777" w:rsidR="00F77142" w:rsidRPr="00F77142" w:rsidRDefault="00F77142" w:rsidP="00F77142">
      <w:pPr>
        <w:rPr>
          <w:rFonts w:hint="eastAsia"/>
        </w:rPr>
      </w:pPr>
      <w:r w:rsidRPr="00F77142">
        <w:rPr>
          <w:rFonts w:hint="eastAsia"/>
        </w:rPr>
        <w:t xml:space="preserve">Pang, Z., Zhou, G., Ewald, J., Chang, L., </w:t>
      </w:r>
      <w:proofErr w:type="spellStart"/>
      <w:r w:rsidRPr="00F77142">
        <w:rPr>
          <w:rFonts w:hint="eastAsia"/>
        </w:rPr>
        <w:t>Hacariz</w:t>
      </w:r>
      <w:proofErr w:type="spellEnd"/>
      <w:r w:rsidRPr="00F77142">
        <w:rPr>
          <w:rFonts w:hint="eastAsia"/>
        </w:rPr>
        <w:t xml:space="preserve">, O., Basu, N., &amp; Xia, J. (2021). Using </w:t>
      </w:r>
      <w:proofErr w:type="spellStart"/>
      <w:r w:rsidRPr="00F77142">
        <w:rPr>
          <w:rFonts w:hint="eastAsia"/>
        </w:rPr>
        <w:t>MetaboAnalyst</w:t>
      </w:r>
      <w:proofErr w:type="spellEnd"/>
      <w:r w:rsidRPr="00F77142">
        <w:rPr>
          <w:rFonts w:hint="eastAsia"/>
        </w:rPr>
        <w:t xml:space="preserve"> 5.0 for LC-HRMS spectra processing, multi-omics integration and covariate adjustment of global metabolomics data. Nature Protocols, 17, 1735-1761.</w:t>
      </w:r>
    </w:p>
    <w:p w14:paraId="07103326" w14:textId="77777777" w:rsidR="00F77142" w:rsidRPr="00F77142" w:rsidRDefault="00F77142" w:rsidP="00F77142">
      <w:pPr>
        <w:rPr>
          <w:rFonts w:hint="eastAsia"/>
        </w:rPr>
      </w:pPr>
      <w:proofErr w:type="spellStart"/>
      <w:r w:rsidRPr="00F77142">
        <w:rPr>
          <w:rFonts w:hint="eastAsia"/>
        </w:rPr>
        <w:t>Sayols</w:t>
      </w:r>
      <w:proofErr w:type="spellEnd"/>
      <w:r w:rsidRPr="00F77142">
        <w:rPr>
          <w:rFonts w:hint="eastAsia"/>
        </w:rPr>
        <w:t xml:space="preserve">, S. (2023). </w:t>
      </w:r>
      <w:proofErr w:type="spellStart"/>
      <w:r w:rsidRPr="00F77142">
        <w:rPr>
          <w:rFonts w:hint="eastAsia"/>
        </w:rPr>
        <w:t>rrvgo</w:t>
      </w:r>
      <w:proofErr w:type="spellEnd"/>
      <w:r w:rsidRPr="00F77142">
        <w:rPr>
          <w:rFonts w:hint="eastAsia"/>
        </w:rPr>
        <w:t xml:space="preserve">: A Bioconductor package for interpreting lists of Gene Ontology terms. </w:t>
      </w:r>
      <w:proofErr w:type="spellStart"/>
      <w:r w:rsidRPr="00F77142">
        <w:rPr>
          <w:rFonts w:hint="eastAsia"/>
        </w:rPr>
        <w:t>microPublication</w:t>
      </w:r>
      <w:proofErr w:type="spellEnd"/>
      <w:r w:rsidRPr="00F77142">
        <w:rPr>
          <w:rFonts w:hint="eastAsia"/>
        </w:rPr>
        <w:t xml:space="preserve"> Biology. https://doi.org/10.17912/micropub.biology.000811</w:t>
      </w:r>
    </w:p>
    <w:p w14:paraId="1386DB6D" w14:textId="77777777" w:rsidR="00F77142" w:rsidRPr="00F77142" w:rsidRDefault="00F77142" w:rsidP="00F77142">
      <w:pPr>
        <w:rPr>
          <w:rFonts w:hint="eastAsia"/>
        </w:rPr>
      </w:pPr>
      <w:proofErr w:type="spellStart"/>
      <w:r w:rsidRPr="00F77142">
        <w:rPr>
          <w:rFonts w:hint="eastAsia"/>
        </w:rPr>
        <w:t>Schymanski</w:t>
      </w:r>
      <w:proofErr w:type="spellEnd"/>
      <w:r w:rsidRPr="00F77142">
        <w:rPr>
          <w:rFonts w:hint="eastAsia"/>
        </w:rPr>
        <w:t xml:space="preserve">, E. L., Jeon, J., </w:t>
      </w:r>
      <w:proofErr w:type="spellStart"/>
      <w:r w:rsidRPr="00F77142">
        <w:rPr>
          <w:rFonts w:hint="eastAsia"/>
        </w:rPr>
        <w:t>Gulde</w:t>
      </w:r>
      <w:proofErr w:type="spellEnd"/>
      <w:r w:rsidRPr="00F77142">
        <w:rPr>
          <w:rFonts w:hint="eastAsia"/>
        </w:rPr>
        <w:t xml:space="preserve">, R., </w:t>
      </w:r>
      <w:proofErr w:type="spellStart"/>
      <w:r w:rsidRPr="00F77142">
        <w:rPr>
          <w:rFonts w:hint="eastAsia"/>
        </w:rPr>
        <w:t>Fenner</w:t>
      </w:r>
      <w:proofErr w:type="spellEnd"/>
      <w:r w:rsidRPr="00F77142">
        <w:rPr>
          <w:rFonts w:hint="eastAsia"/>
        </w:rPr>
        <w:t xml:space="preserve">, K., Ruff, M., Singer, H. P., &amp; </w:t>
      </w:r>
      <w:proofErr w:type="spellStart"/>
      <w:r w:rsidRPr="00F77142">
        <w:rPr>
          <w:rFonts w:hint="eastAsia"/>
        </w:rPr>
        <w:t>Hollender</w:t>
      </w:r>
      <w:proofErr w:type="spellEnd"/>
      <w:r w:rsidRPr="00F77142">
        <w:rPr>
          <w:rFonts w:hint="eastAsia"/>
        </w:rPr>
        <w:t xml:space="preserve">, J. </w:t>
      </w:r>
      <w:r w:rsidRPr="00F77142">
        <w:rPr>
          <w:rFonts w:hint="eastAsia"/>
        </w:rPr>
        <w:lastRenderedPageBreak/>
        <w:t>(2014). Identifying small molecules via high resolution mass spectrometry: Communicating confidence. Environmental Science &amp; Technology, 48(4), 2097-2098.</w:t>
      </w:r>
    </w:p>
    <w:p w14:paraId="379C94ED" w14:textId="77777777" w:rsidR="00F77142" w:rsidRPr="00F77142" w:rsidRDefault="00F77142" w:rsidP="00F77142">
      <w:pPr>
        <w:rPr>
          <w:rFonts w:hint="eastAsia"/>
        </w:rPr>
      </w:pPr>
      <w:r w:rsidRPr="00F77142">
        <w:rPr>
          <w:rFonts w:hint="eastAsia"/>
        </w:rPr>
        <w:t xml:space="preserve">Wang, M., Carver, J. J., Phelan, V. V., Sanchez, L. M., Garg, N., Peng, Y., Nguyen, D. D., Watrous, J., Kapono, C. A., </w:t>
      </w:r>
      <w:proofErr w:type="spellStart"/>
      <w:r w:rsidRPr="00F77142">
        <w:rPr>
          <w:rFonts w:hint="eastAsia"/>
        </w:rPr>
        <w:t>Luzzatto-Knaan</w:t>
      </w:r>
      <w:proofErr w:type="spellEnd"/>
      <w:r w:rsidRPr="00F77142">
        <w:rPr>
          <w:rFonts w:hint="eastAsia"/>
        </w:rPr>
        <w:t xml:space="preserve">, T., Porto, C., </w:t>
      </w:r>
      <w:proofErr w:type="spellStart"/>
      <w:r w:rsidRPr="00F77142">
        <w:rPr>
          <w:rFonts w:hint="eastAsia"/>
        </w:rPr>
        <w:t>Bouslimani</w:t>
      </w:r>
      <w:proofErr w:type="spellEnd"/>
      <w:r w:rsidRPr="00F77142">
        <w:rPr>
          <w:rFonts w:hint="eastAsia"/>
        </w:rPr>
        <w:t xml:space="preserve">, A., </w:t>
      </w:r>
      <w:proofErr w:type="spellStart"/>
      <w:r w:rsidRPr="00F77142">
        <w:rPr>
          <w:rFonts w:hint="eastAsia"/>
        </w:rPr>
        <w:t>Melnik</w:t>
      </w:r>
      <w:proofErr w:type="spellEnd"/>
      <w:r w:rsidRPr="00F77142">
        <w:rPr>
          <w:rFonts w:hint="eastAsia"/>
        </w:rPr>
        <w:t>, A. V., Meehan, M. J., Liu, W.-T., Crü</w:t>
      </w:r>
      <w:proofErr w:type="spellStart"/>
      <w:r w:rsidRPr="00F77142">
        <w:rPr>
          <w:rFonts w:hint="eastAsia"/>
        </w:rPr>
        <w:t>semann</w:t>
      </w:r>
      <w:proofErr w:type="spellEnd"/>
      <w:r w:rsidRPr="00F77142">
        <w:rPr>
          <w:rFonts w:hint="eastAsia"/>
        </w:rPr>
        <w:t xml:space="preserve">, M., Boudreau, P. D., </w:t>
      </w:r>
      <w:proofErr w:type="spellStart"/>
      <w:r w:rsidRPr="00F77142">
        <w:rPr>
          <w:rFonts w:hint="eastAsia"/>
        </w:rPr>
        <w:t>Esquenazi</w:t>
      </w:r>
      <w:proofErr w:type="spellEnd"/>
      <w:r w:rsidRPr="00F77142">
        <w:rPr>
          <w:rFonts w:hint="eastAsia"/>
        </w:rPr>
        <w:t>, E., Sandoval-Calderón, M., et al. (2016). Sharing and community curation of mass spectrometry data with Global Natural Products Social Molecular Networking. Nature Biotechnology, 34(8), 828-837.</w:t>
      </w:r>
    </w:p>
    <w:p w14:paraId="1BD247F6" w14:textId="0D0A2802" w:rsidR="00EC59BD" w:rsidRPr="00F77142" w:rsidRDefault="00F77142" w:rsidP="00F77142">
      <w:r w:rsidRPr="00F77142">
        <w:rPr>
          <w:rFonts w:hint="eastAsia"/>
        </w:rPr>
        <w:t xml:space="preserve">Yu, G., Wang, L.-G., Han, Y., &amp; He, Q.-Y. (2012). </w:t>
      </w:r>
      <w:proofErr w:type="spellStart"/>
      <w:r w:rsidRPr="00F77142">
        <w:rPr>
          <w:rFonts w:hint="eastAsia"/>
        </w:rPr>
        <w:t>clusterProfiler</w:t>
      </w:r>
      <w:proofErr w:type="spellEnd"/>
      <w:r w:rsidRPr="00F77142">
        <w:rPr>
          <w:rFonts w:hint="eastAsia"/>
        </w:rPr>
        <w:t>: An R package for comparing biological themes among gene clusters. OMICS, 16(5), 284-287.</w:t>
      </w:r>
    </w:p>
    <w:p w14:paraId="742EE374" w14:textId="633E32AF" w:rsidR="00F77142" w:rsidRPr="00F77142" w:rsidRDefault="00F77142" w:rsidP="00F77142">
      <w:proofErr w:type="spellStart"/>
      <w:r w:rsidRPr="00F77142">
        <w:rPr>
          <w:rFonts w:hint="eastAsia"/>
        </w:rPr>
        <w:t>Pluskal</w:t>
      </w:r>
      <w:proofErr w:type="spellEnd"/>
      <w:r w:rsidRPr="00F77142">
        <w:rPr>
          <w:rFonts w:hint="eastAsia"/>
        </w:rPr>
        <w:t>, T., Castillo, S., Villar-Briones, A., &amp; Oreš</w:t>
      </w:r>
      <w:proofErr w:type="spellStart"/>
      <w:r w:rsidRPr="00F77142">
        <w:rPr>
          <w:rFonts w:hint="eastAsia"/>
        </w:rPr>
        <w:t>i</w:t>
      </w:r>
      <w:r w:rsidRPr="00F77142">
        <w:rPr>
          <w:rFonts w:ascii="Cambria" w:hAnsi="Cambria" w:cs="Cambria"/>
        </w:rPr>
        <w:t>č</w:t>
      </w:r>
      <w:proofErr w:type="spellEnd"/>
      <w:r w:rsidRPr="00F77142">
        <w:rPr>
          <w:rFonts w:hint="eastAsia"/>
        </w:rPr>
        <w:t xml:space="preserve">, M. (2010). </w:t>
      </w:r>
      <w:proofErr w:type="spellStart"/>
      <w:r w:rsidRPr="00F77142">
        <w:rPr>
          <w:rFonts w:hint="eastAsia"/>
        </w:rPr>
        <w:t>MZmine</w:t>
      </w:r>
      <w:proofErr w:type="spellEnd"/>
      <w:r w:rsidRPr="00F77142">
        <w:rPr>
          <w:rFonts w:hint="eastAsia"/>
        </w:rPr>
        <w:t xml:space="preserve"> 2: Modular framework for processing, visualizing, and analyzing mass spectrometry-based molecular profile data. BMC Bioinformatics, 11, 395.</w:t>
      </w:r>
    </w:p>
    <w:p w14:paraId="6B0ACFBA" w14:textId="1971CD4C" w:rsidR="00F77142" w:rsidRPr="00F77142" w:rsidRDefault="00F77142" w:rsidP="00F77142">
      <w:pPr>
        <w:rPr>
          <w:rFonts w:hint="eastAsia"/>
        </w:rPr>
      </w:pPr>
      <w:r w:rsidRPr="00F77142">
        <w:rPr>
          <w:rFonts w:hint="eastAsia"/>
        </w:rPr>
        <w:t xml:space="preserve">Chambers, M. C., Maclean, B., Burke, R., </w:t>
      </w:r>
      <w:proofErr w:type="spellStart"/>
      <w:r w:rsidRPr="00F77142">
        <w:rPr>
          <w:rFonts w:hint="eastAsia"/>
        </w:rPr>
        <w:t>Amodei</w:t>
      </w:r>
      <w:proofErr w:type="spellEnd"/>
      <w:r w:rsidRPr="00F77142">
        <w:rPr>
          <w:rFonts w:hint="eastAsia"/>
        </w:rPr>
        <w:t xml:space="preserve">, D., Ruderman, D. L., Neumann, S., </w:t>
      </w:r>
      <w:proofErr w:type="spellStart"/>
      <w:r w:rsidRPr="00F77142">
        <w:rPr>
          <w:rFonts w:hint="eastAsia"/>
        </w:rPr>
        <w:t>Gatto</w:t>
      </w:r>
      <w:proofErr w:type="spellEnd"/>
      <w:r w:rsidRPr="00F77142">
        <w:rPr>
          <w:rFonts w:hint="eastAsia"/>
        </w:rPr>
        <w:t xml:space="preserve">, L., Fischer, B., Pratt, B., </w:t>
      </w:r>
      <w:proofErr w:type="spellStart"/>
      <w:r w:rsidRPr="00F77142">
        <w:rPr>
          <w:rFonts w:hint="eastAsia"/>
        </w:rPr>
        <w:t>Egertson</w:t>
      </w:r>
      <w:proofErr w:type="spellEnd"/>
      <w:r w:rsidRPr="00F77142">
        <w:rPr>
          <w:rFonts w:hint="eastAsia"/>
        </w:rPr>
        <w:t xml:space="preserve">, J., Hoff, K., </w:t>
      </w:r>
      <w:proofErr w:type="spellStart"/>
      <w:r w:rsidRPr="00F77142">
        <w:rPr>
          <w:rFonts w:hint="eastAsia"/>
        </w:rPr>
        <w:t>Kessner</w:t>
      </w:r>
      <w:proofErr w:type="spellEnd"/>
      <w:r w:rsidRPr="00F77142">
        <w:rPr>
          <w:rFonts w:hint="eastAsia"/>
        </w:rPr>
        <w:t xml:space="preserve">, D., Tasman, N., Shulman, N., Frewen, B., Baker, T. A., </w:t>
      </w:r>
      <w:proofErr w:type="spellStart"/>
      <w:r w:rsidRPr="00F77142">
        <w:rPr>
          <w:rFonts w:hint="eastAsia"/>
        </w:rPr>
        <w:t>Brusniak</w:t>
      </w:r>
      <w:proofErr w:type="spellEnd"/>
      <w:r w:rsidRPr="00F77142">
        <w:rPr>
          <w:rFonts w:hint="eastAsia"/>
        </w:rPr>
        <w:t>, M.-Y., Paulse, C., Creasy, D., ... Mallick, P. (2012). A cross-platform toolkit for mass spectrometry and proteomics. Nature Biotechnology, 30(10), 918-920.</w:t>
      </w:r>
    </w:p>
    <w:sectPr w:rsidR="00F77142" w:rsidRPr="00F77142" w:rsidSect="005C0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DBC7" w14:textId="77777777" w:rsidR="003A68EF" w:rsidRDefault="003A68EF" w:rsidP="00A3471F">
      <w:pPr>
        <w:spacing w:after="0" w:line="240" w:lineRule="auto"/>
        <w:rPr>
          <w:rFonts w:hint="eastAsia"/>
        </w:rPr>
      </w:pPr>
      <w:r>
        <w:separator/>
      </w:r>
    </w:p>
  </w:endnote>
  <w:endnote w:type="continuationSeparator" w:id="0">
    <w:p w14:paraId="06E3902A" w14:textId="77777777" w:rsidR="003A68EF" w:rsidRDefault="003A68EF" w:rsidP="00A347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BFABD" w14:textId="77777777" w:rsidR="003A68EF" w:rsidRDefault="003A68EF" w:rsidP="00A3471F">
      <w:pPr>
        <w:spacing w:after="0" w:line="240" w:lineRule="auto"/>
        <w:rPr>
          <w:rFonts w:hint="eastAsia"/>
        </w:rPr>
      </w:pPr>
      <w:r>
        <w:separator/>
      </w:r>
    </w:p>
  </w:footnote>
  <w:footnote w:type="continuationSeparator" w:id="0">
    <w:p w14:paraId="74D01EEE" w14:textId="77777777" w:rsidR="003A68EF" w:rsidRDefault="003A68EF" w:rsidP="00A347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E2339"/>
    <w:multiLevelType w:val="multilevel"/>
    <w:tmpl w:val="D47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74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zsDS1NDcwsTQzNTNS0lEKTi0uzszPAykwrAUAGytyXCwAAAA="/>
  </w:docVars>
  <w:rsids>
    <w:rsidRoot w:val="00A3471F"/>
    <w:rsid w:val="00027E2C"/>
    <w:rsid w:val="000515F1"/>
    <w:rsid w:val="00087C69"/>
    <w:rsid w:val="000A0B14"/>
    <w:rsid w:val="000D0520"/>
    <w:rsid w:val="000D1712"/>
    <w:rsid w:val="000E6882"/>
    <w:rsid w:val="000F3750"/>
    <w:rsid w:val="0014563E"/>
    <w:rsid w:val="00147EFB"/>
    <w:rsid w:val="001674B4"/>
    <w:rsid w:val="001D11B1"/>
    <w:rsid w:val="00234CDA"/>
    <w:rsid w:val="00242AD7"/>
    <w:rsid w:val="002B178F"/>
    <w:rsid w:val="002E4855"/>
    <w:rsid w:val="0037057D"/>
    <w:rsid w:val="003A68EF"/>
    <w:rsid w:val="003E187F"/>
    <w:rsid w:val="00437DE8"/>
    <w:rsid w:val="0045559F"/>
    <w:rsid w:val="004A4E34"/>
    <w:rsid w:val="004F32D2"/>
    <w:rsid w:val="004F4931"/>
    <w:rsid w:val="00535516"/>
    <w:rsid w:val="00573EF1"/>
    <w:rsid w:val="00593A80"/>
    <w:rsid w:val="005B064C"/>
    <w:rsid w:val="005B2710"/>
    <w:rsid w:val="005B4310"/>
    <w:rsid w:val="005B7AAC"/>
    <w:rsid w:val="005C0C52"/>
    <w:rsid w:val="005C3623"/>
    <w:rsid w:val="005C7EC5"/>
    <w:rsid w:val="00680152"/>
    <w:rsid w:val="00696534"/>
    <w:rsid w:val="006C7734"/>
    <w:rsid w:val="006E5819"/>
    <w:rsid w:val="00703EAA"/>
    <w:rsid w:val="00773ABD"/>
    <w:rsid w:val="007C51E3"/>
    <w:rsid w:val="007E0F17"/>
    <w:rsid w:val="007E50E6"/>
    <w:rsid w:val="00811C4F"/>
    <w:rsid w:val="00866E0B"/>
    <w:rsid w:val="00883DFD"/>
    <w:rsid w:val="00896C5A"/>
    <w:rsid w:val="009D44A3"/>
    <w:rsid w:val="009E02AA"/>
    <w:rsid w:val="009E3C0C"/>
    <w:rsid w:val="009E58F1"/>
    <w:rsid w:val="009F52C3"/>
    <w:rsid w:val="00A3471F"/>
    <w:rsid w:val="00A42695"/>
    <w:rsid w:val="00AB479A"/>
    <w:rsid w:val="00B1460E"/>
    <w:rsid w:val="00C07CDF"/>
    <w:rsid w:val="00C24A64"/>
    <w:rsid w:val="00C359E1"/>
    <w:rsid w:val="00C77D9E"/>
    <w:rsid w:val="00CA6BAA"/>
    <w:rsid w:val="00D43C42"/>
    <w:rsid w:val="00DC63CF"/>
    <w:rsid w:val="00DD4762"/>
    <w:rsid w:val="00DE72D1"/>
    <w:rsid w:val="00E03BA7"/>
    <w:rsid w:val="00E1629C"/>
    <w:rsid w:val="00E351A4"/>
    <w:rsid w:val="00E43330"/>
    <w:rsid w:val="00EB11AB"/>
    <w:rsid w:val="00EB1796"/>
    <w:rsid w:val="00EC509A"/>
    <w:rsid w:val="00EC59BD"/>
    <w:rsid w:val="00F77142"/>
    <w:rsid w:val="00F83145"/>
    <w:rsid w:val="00FB69D0"/>
    <w:rsid w:val="00FC5E7A"/>
    <w:rsid w:val="00FF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4D4E"/>
  <w15:chartTrackingRefBased/>
  <w15:docId w15:val="{90045963-BB83-47CD-9270-9608E0ED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64C"/>
    <w:pPr>
      <w:widowControl w:val="0"/>
    </w:pPr>
  </w:style>
  <w:style w:type="paragraph" w:styleId="1">
    <w:name w:val="heading 1"/>
    <w:basedOn w:val="a"/>
    <w:next w:val="a"/>
    <w:link w:val="10"/>
    <w:uiPriority w:val="9"/>
    <w:qFormat/>
    <w:rsid w:val="00A347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47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47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47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47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47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47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47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47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47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47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47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471F"/>
    <w:rPr>
      <w:rFonts w:cstheme="majorBidi"/>
      <w:color w:val="0F4761" w:themeColor="accent1" w:themeShade="BF"/>
      <w:sz w:val="28"/>
      <w:szCs w:val="28"/>
    </w:rPr>
  </w:style>
  <w:style w:type="character" w:customStyle="1" w:styleId="50">
    <w:name w:val="标题 5 字符"/>
    <w:basedOn w:val="a0"/>
    <w:link w:val="5"/>
    <w:uiPriority w:val="9"/>
    <w:semiHidden/>
    <w:rsid w:val="00A3471F"/>
    <w:rPr>
      <w:rFonts w:cstheme="majorBidi"/>
      <w:color w:val="0F4761" w:themeColor="accent1" w:themeShade="BF"/>
      <w:sz w:val="24"/>
    </w:rPr>
  </w:style>
  <w:style w:type="character" w:customStyle="1" w:styleId="60">
    <w:name w:val="标题 6 字符"/>
    <w:basedOn w:val="a0"/>
    <w:link w:val="6"/>
    <w:uiPriority w:val="9"/>
    <w:semiHidden/>
    <w:rsid w:val="00A3471F"/>
    <w:rPr>
      <w:rFonts w:cstheme="majorBidi"/>
      <w:b/>
      <w:bCs/>
      <w:color w:val="0F4761" w:themeColor="accent1" w:themeShade="BF"/>
    </w:rPr>
  </w:style>
  <w:style w:type="character" w:customStyle="1" w:styleId="70">
    <w:name w:val="标题 7 字符"/>
    <w:basedOn w:val="a0"/>
    <w:link w:val="7"/>
    <w:uiPriority w:val="9"/>
    <w:semiHidden/>
    <w:rsid w:val="00A3471F"/>
    <w:rPr>
      <w:rFonts w:cstheme="majorBidi"/>
      <w:b/>
      <w:bCs/>
      <w:color w:val="595959" w:themeColor="text1" w:themeTint="A6"/>
    </w:rPr>
  </w:style>
  <w:style w:type="character" w:customStyle="1" w:styleId="80">
    <w:name w:val="标题 8 字符"/>
    <w:basedOn w:val="a0"/>
    <w:link w:val="8"/>
    <w:uiPriority w:val="9"/>
    <w:semiHidden/>
    <w:rsid w:val="00A3471F"/>
    <w:rPr>
      <w:rFonts w:cstheme="majorBidi"/>
      <w:color w:val="595959" w:themeColor="text1" w:themeTint="A6"/>
    </w:rPr>
  </w:style>
  <w:style w:type="character" w:customStyle="1" w:styleId="90">
    <w:name w:val="标题 9 字符"/>
    <w:basedOn w:val="a0"/>
    <w:link w:val="9"/>
    <w:uiPriority w:val="9"/>
    <w:semiHidden/>
    <w:rsid w:val="00A3471F"/>
    <w:rPr>
      <w:rFonts w:eastAsiaTheme="majorEastAsia" w:cstheme="majorBidi"/>
      <w:color w:val="595959" w:themeColor="text1" w:themeTint="A6"/>
    </w:rPr>
  </w:style>
  <w:style w:type="paragraph" w:styleId="a3">
    <w:name w:val="Title"/>
    <w:basedOn w:val="a"/>
    <w:next w:val="a"/>
    <w:link w:val="a4"/>
    <w:uiPriority w:val="10"/>
    <w:qFormat/>
    <w:rsid w:val="00A347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4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7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4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71F"/>
    <w:pPr>
      <w:spacing w:before="160"/>
      <w:jc w:val="center"/>
    </w:pPr>
    <w:rPr>
      <w:i/>
      <w:iCs/>
      <w:color w:val="404040" w:themeColor="text1" w:themeTint="BF"/>
    </w:rPr>
  </w:style>
  <w:style w:type="character" w:customStyle="1" w:styleId="a8">
    <w:name w:val="引用 字符"/>
    <w:basedOn w:val="a0"/>
    <w:link w:val="a7"/>
    <w:uiPriority w:val="29"/>
    <w:rsid w:val="00A3471F"/>
    <w:rPr>
      <w:i/>
      <w:iCs/>
      <w:color w:val="404040" w:themeColor="text1" w:themeTint="BF"/>
    </w:rPr>
  </w:style>
  <w:style w:type="paragraph" w:styleId="a9">
    <w:name w:val="List Paragraph"/>
    <w:basedOn w:val="a"/>
    <w:uiPriority w:val="34"/>
    <w:qFormat/>
    <w:rsid w:val="00A3471F"/>
    <w:pPr>
      <w:ind w:left="720"/>
      <w:contextualSpacing/>
    </w:pPr>
  </w:style>
  <w:style w:type="character" w:styleId="aa">
    <w:name w:val="Intense Emphasis"/>
    <w:basedOn w:val="a0"/>
    <w:uiPriority w:val="21"/>
    <w:qFormat/>
    <w:rsid w:val="00A3471F"/>
    <w:rPr>
      <w:i/>
      <w:iCs/>
      <w:color w:val="0F4761" w:themeColor="accent1" w:themeShade="BF"/>
    </w:rPr>
  </w:style>
  <w:style w:type="paragraph" w:styleId="ab">
    <w:name w:val="Intense Quote"/>
    <w:basedOn w:val="a"/>
    <w:next w:val="a"/>
    <w:link w:val="ac"/>
    <w:uiPriority w:val="30"/>
    <w:qFormat/>
    <w:rsid w:val="00A3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471F"/>
    <w:rPr>
      <w:i/>
      <w:iCs/>
      <w:color w:val="0F4761" w:themeColor="accent1" w:themeShade="BF"/>
    </w:rPr>
  </w:style>
  <w:style w:type="character" w:styleId="ad">
    <w:name w:val="Intense Reference"/>
    <w:basedOn w:val="a0"/>
    <w:uiPriority w:val="32"/>
    <w:qFormat/>
    <w:rsid w:val="00A3471F"/>
    <w:rPr>
      <w:b/>
      <w:bCs/>
      <w:smallCaps/>
      <w:color w:val="0F4761" w:themeColor="accent1" w:themeShade="BF"/>
      <w:spacing w:val="5"/>
    </w:rPr>
  </w:style>
  <w:style w:type="table" w:styleId="ae">
    <w:name w:val="Table Grid"/>
    <w:basedOn w:val="a1"/>
    <w:uiPriority w:val="39"/>
    <w:rsid w:val="00A3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3471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3471F"/>
    <w:rPr>
      <w:sz w:val="18"/>
      <w:szCs w:val="18"/>
    </w:rPr>
  </w:style>
  <w:style w:type="paragraph" w:styleId="af1">
    <w:name w:val="footer"/>
    <w:basedOn w:val="a"/>
    <w:link w:val="af2"/>
    <w:uiPriority w:val="99"/>
    <w:unhideWhenUsed/>
    <w:rsid w:val="00A3471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3471F"/>
    <w:rPr>
      <w:sz w:val="18"/>
      <w:szCs w:val="18"/>
    </w:rPr>
  </w:style>
  <w:style w:type="character" w:styleId="af3">
    <w:name w:val="Hyperlink"/>
    <w:basedOn w:val="a0"/>
    <w:uiPriority w:val="99"/>
    <w:unhideWhenUsed/>
    <w:rsid w:val="00DD4762"/>
    <w:rPr>
      <w:color w:val="467886" w:themeColor="hyperlink"/>
      <w:u w:val="single"/>
    </w:rPr>
  </w:style>
  <w:style w:type="character" w:styleId="af4">
    <w:name w:val="Unresolved Mention"/>
    <w:basedOn w:val="a0"/>
    <w:uiPriority w:val="99"/>
    <w:semiHidden/>
    <w:unhideWhenUsed/>
    <w:rsid w:val="00DD4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7517">
      <w:bodyDiv w:val="1"/>
      <w:marLeft w:val="0"/>
      <w:marRight w:val="0"/>
      <w:marTop w:val="0"/>
      <w:marBottom w:val="0"/>
      <w:divBdr>
        <w:top w:val="none" w:sz="0" w:space="0" w:color="auto"/>
        <w:left w:val="none" w:sz="0" w:space="0" w:color="auto"/>
        <w:bottom w:val="none" w:sz="0" w:space="0" w:color="auto"/>
        <w:right w:val="none" w:sz="0" w:space="0" w:color="auto"/>
      </w:divBdr>
    </w:div>
    <w:div w:id="88547604">
      <w:bodyDiv w:val="1"/>
      <w:marLeft w:val="0"/>
      <w:marRight w:val="0"/>
      <w:marTop w:val="0"/>
      <w:marBottom w:val="0"/>
      <w:divBdr>
        <w:top w:val="none" w:sz="0" w:space="0" w:color="auto"/>
        <w:left w:val="none" w:sz="0" w:space="0" w:color="auto"/>
        <w:bottom w:val="none" w:sz="0" w:space="0" w:color="auto"/>
        <w:right w:val="none" w:sz="0" w:space="0" w:color="auto"/>
      </w:divBdr>
    </w:div>
    <w:div w:id="131868687">
      <w:bodyDiv w:val="1"/>
      <w:marLeft w:val="0"/>
      <w:marRight w:val="0"/>
      <w:marTop w:val="0"/>
      <w:marBottom w:val="0"/>
      <w:divBdr>
        <w:top w:val="none" w:sz="0" w:space="0" w:color="auto"/>
        <w:left w:val="none" w:sz="0" w:space="0" w:color="auto"/>
        <w:bottom w:val="none" w:sz="0" w:space="0" w:color="auto"/>
        <w:right w:val="none" w:sz="0" w:space="0" w:color="auto"/>
      </w:divBdr>
    </w:div>
    <w:div w:id="171840793">
      <w:bodyDiv w:val="1"/>
      <w:marLeft w:val="0"/>
      <w:marRight w:val="0"/>
      <w:marTop w:val="0"/>
      <w:marBottom w:val="0"/>
      <w:divBdr>
        <w:top w:val="none" w:sz="0" w:space="0" w:color="auto"/>
        <w:left w:val="none" w:sz="0" w:space="0" w:color="auto"/>
        <w:bottom w:val="none" w:sz="0" w:space="0" w:color="auto"/>
        <w:right w:val="none" w:sz="0" w:space="0" w:color="auto"/>
      </w:divBdr>
    </w:div>
    <w:div w:id="233854821">
      <w:bodyDiv w:val="1"/>
      <w:marLeft w:val="0"/>
      <w:marRight w:val="0"/>
      <w:marTop w:val="0"/>
      <w:marBottom w:val="0"/>
      <w:divBdr>
        <w:top w:val="none" w:sz="0" w:space="0" w:color="auto"/>
        <w:left w:val="none" w:sz="0" w:space="0" w:color="auto"/>
        <w:bottom w:val="none" w:sz="0" w:space="0" w:color="auto"/>
        <w:right w:val="none" w:sz="0" w:space="0" w:color="auto"/>
      </w:divBdr>
    </w:div>
    <w:div w:id="252711734">
      <w:bodyDiv w:val="1"/>
      <w:marLeft w:val="0"/>
      <w:marRight w:val="0"/>
      <w:marTop w:val="0"/>
      <w:marBottom w:val="0"/>
      <w:divBdr>
        <w:top w:val="none" w:sz="0" w:space="0" w:color="auto"/>
        <w:left w:val="none" w:sz="0" w:space="0" w:color="auto"/>
        <w:bottom w:val="none" w:sz="0" w:space="0" w:color="auto"/>
        <w:right w:val="none" w:sz="0" w:space="0" w:color="auto"/>
      </w:divBdr>
    </w:div>
    <w:div w:id="276521076">
      <w:bodyDiv w:val="1"/>
      <w:marLeft w:val="0"/>
      <w:marRight w:val="0"/>
      <w:marTop w:val="0"/>
      <w:marBottom w:val="0"/>
      <w:divBdr>
        <w:top w:val="none" w:sz="0" w:space="0" w:color="auto"/>
        <w:left w:val="none" w:sz="0" w:space="0" w:color="auto"/>
        <w:bottom w:val="none" w:sz="0" w:space="0" w:color="auto"/>
        <w:right w:val="none" w:sz="0" w:space="0" w:color="auto"/>
      </w:divBdr>
      <w:divsChild>
        <w:div w:id="1239091568">
          <w:marLeft w:val="0"/>
          <w:marRight w:val="0"/>
          <w:marTop w:val="0"/>
          <w:marBottom w:val="160"/>
          <w:divBdr>
            <w:top w:val="none" w:sz="0" w:space="0" w:color="auto"/>
            <w:left w:val="none" w:sz="0" w:space="0" w:color="auto"/>
            <w:bottom w:val="none" w:sz="0" w:space="0" w:color="auto"/>
            <w:right w:val="none" w:sz="0" w:space="0" w:color="auto"/>
          </w:divBdr>
        </w:div>
        <w:div w:id="303201152">
          <w:marLeft w:val="0"/>
          <w:marRight w:val="0"/>
          <w:marTop w:val="0"/>
          <w:marBottom w:val="160"/>
          <w:divBdr>
            <w:top w:val="none" w:sz="0" w:space="0" w:color="auto"/>
            <w:left w:val="none" w:sz="0" w:space="0" w:color="auto"/>
            <w:bottom w:val="none" w:sz="0" w:space="0" w:color="auto"/>
            <w:right w:val="none" w:sz="0" w:space="0" w:color="auto"/>
          </w:divBdr>
        </w:div>
        <w:div w:id="485125189">
          <w:marLeft w:val="0"/>
          <w:marRight w:val="0"/>
          <w:marTop w:val="0"/>
          <w:marBottom w:val="160"/>
          <w:divBdr>
            <w:top w:val="none" w:sz="0" w:space="0" w:color="auto"/>
            <w:left w:val="none" w:sz="0" w:space="0" w:color="auto"/>
            <w:bottom w:val="none" w:sz="0" w:space="0" w:color="auto"/>
            <w:right w:val="none" w:sz="0" w:space="0" w:color="auto"/>
          </w:divBdr>
        </w:div>
        <w:div w:id="878862284">
          <w:marLeft w:val="0"/>
          <w:marRight w:val="0"/>
          <w:marTop w:val="0"/>
          <w:marBottom w:val="160"/>
          <w:divBdr>
            <w:top w:val="none" w:sz="0" w:space="0" w:color="auto"/>
            <w:left w:val="none" w:sz="0" w:space="0" w:color="auto"/>
            <w:bottom w:val="none" w:sz="0" w:space="0" w:color="auto"/>
            <w:right w:val="none" w:sz="0" w:space="0" w:color="auto"/>
          </w:divBdr>
        </w:div>
        <w:div w:id="666598333">
          <w:marLeft w:val="0"/>
          <w:marRight w:val="0"/>
          <w:marTop w:val="0"/>
          <w:marBottom w:val="160"/>
          <w:divBdr>
            <w:top w:val="none" w:sz="0" w:space="0" w:color="auto"/>
            <w:left w:val="none" w:sz="0" w:space="0" w:color="auto"/>
            <w:bottom w:val="none" w:sz="0" w:space="0" w:color="auto"/>
            <w:right w:val="none" w:sz="0" w:space="0" w:color="auto"/>
          </w:divBdr>
        </w:div>
        <w:div w:id="988286113">
          <w:marLeft w:val="0"/>
          <w:marRight w:val="0"/>
          <w:marTop w:val="0"/>
          <w:marBottom w:val="160"/>
          <w:divBdr>
            <w:top w:val="none" w:sz="0" w:space="0" w:color="auto"/>
            <w:left w:val="none" w:sz="0" w:space="0" w:color="auto"/>
            <w:bottom w:val="none" w:sz="0" w:space="0" w:color="auto"/>
            <w:right w:val="none" w:sz="0" w:space="0" w:color="auto"/>
          </w:divBdr>
        </w:div>
      </w:divsChild>
    </w:div>
    <w:div w:id="638729009">
      <w:bodyDiv w:val="1"/>
      <w:marLeft w:val="0"/>
      <w:marRight w:val="0"/>
      <w:marTop w:val="0"/>
      <w:marBottom w:val="0"/>
      <w:divBdr>
        <w:top w:val="none" w:sz="0" w:space="0" w:color="auto"/>
        <w:left w:val="none" w:sz="0" w:space="0" w:color="auto"/>
        <w:bottom w:val="none" w:sz="0" w:space="0" w:color="auto"/>
        <w:right w:val="none" w:sz="0" w:space="0" w:color="auto"/>
      </w:divBdr>
    </w:div>
    <w:div w:id="676424254">
      <w:bodyDiv w:val="1"/>
      <w:marLeft w:val="0"/>
      <w:marRight w:val="0"/>
      <w:marTop w:val="0"/>
      <w:marBottom w:val="0"/>
      <w:divBdr>
        <w:top w:val="none" w:sz="0" w:space="0" w:color="auto"/>
        <w:left w:val="none" w:sz="0" w:space="0" w:color="auto"/>
        <w:bottom w:val="none" w:sz="0" w:space="0" w:color="auto"/>
        <w:right w:val="none" w:sz="0" w:space="0" w:color="auto"/>
      </w:divBdr>
      <w:divsChild>
        <w:div w:id="1799178177">
          <w:blockQuote w:val="1"/>
          <w:marLeft w:val="0"/>
          <w:marRight w:val="0"/>
          <w:marTop w:val="0"/>
          <w:marBottom w:val="240"/>
          <w:divBdr>
            <w:top w:val="none" w:sz="0" w:space="0" w:color="auto"/>
            <w:left w:val="none" w:sz="0" w:space="0" w:color="auto"/>
            <w:bottom w:val="none" w:sz="0" w:space="0" w:color="auto"/>
            <w:right w:val="none" w:sz="0" w:space="0" w:color="auto"/>
          </w:divBdr>
        </w:div>
        <w:div w:id="1137331333">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682829319">
      <w:bodyDiv w:val="1"/>
      <w:marLeft w:val="0"/>
      <w:marRight w:val="0"/>
      <w:marTop w:val="0"/>
      <w:marBottom w:val="0"/>
      <w:divBdr>
        <w:top w:val="none" w:sz="0" w:space="0" w:color="auto"/>
        <w:left w:val="none" w:sz="0" w:space="0" w:color="auto"/>
        <w:bottom w:val="none" w:sz="0" w:space="0" w:color="auto"/>
        <w:right w:val="none" w:sz="0" w:space="0" w:color="auto"/>
      </w:divBdr>
    </w:div>
    <w:div w:id="834882303">
      <w:bodyDiv w:val="1"/>
      <w:marLeft w:val="0"/>
      <w:marRight w:val="0"/>
      <w:marTop w:val="0"/>
      <w:marBottom w:val="0"/>
      <w:divBdr>
        <w:top w:val="none" w:sz="0" w:space="0" w:color="auto"/>
        <w:left w:val="none" w:sz="0" w:space="0" w:color="auto"/>
        <w:bottom w:val="none" w:sz="0" w:space="0" w:color="auto"/>
        <w:right w:val="none" w:sz="0" w:space="0" w:color="auto"/>
      </w:divBdr>
    </w:div>
    <w:div w:id="964701537">
      <w:bodyDiv w:val="1"/>
      <w:marLeft w:val="0"/>
      <w:marRight w:val="0"/>
      <w:marTop w:val="0"/>
      <w:marBottom w:val="0"/>
      <w:divBdr>
        <w:top w:val="none" w:sz="0" w:space="0" w:color="auto"/>
        <w:left w:val="none" w:sz="0" w:space="0" w:color="auto"/>
        <w:bottom w:val="none" w:sz="0" w:space="0" w:color="auto"/>
        <w:right w:val="none" w:sz="0" w:space="0" w:color="auto"/>
      </w:divBdr>
    </w:div>
    <w:div w:id="1037200301">
      <w:bodyDiv w:val="1"/>
      <w:marLeft w:val="0"/>
      <w:marRight w:val="0"/>
      <w:marTop w:val="0"/>
      <w:marBottom w:val="0"/>
      <w:divBdr>
        <w:top w:val="none" w:sz="0" w:space="0" w:color="auto"/>
        <w:left w:val="none" w:sz="0" w:space="0" w:color="auto"/>
        <w:bottom w:val="none" w:sz="0" w:space="0" w:color="auto"/>
        <w:right w:val="none" w:sz="0" w:space="0" w:color="auto"/>
      </w:divBdr>
    </w:div>
    <w:div w:id="1065253292">
      <w:bodyDiv w:val="1"/>
      <w:marLeft w:val="0"/>
      <w:marRight w:val="0"/>
      <w:marTop w:val="0"/>
      <w:marBottom w:val="0"/>
      <w:divBdr>
        <w:top w:val="none" w:sz="0" w:space="0" w:color="auto"/>
        <w:left w:val="none" w:sz="0" w:space="0" w:color="auto"/>
        <w:bottom w:val="none" w:sz="0" w:space="0" w:color="auto"/>
        <w:right w:val="none" w:sz="0" w:space="0" w:color="auto"/>
      </w:divBdr>
    </w:div>
    <w:div w:id="1086926690">
      <w:bodyDiv w:val="1"/>
      <w:marLeft w:val="0"/>
      <w:marRight w:val="0"/>
      <w:marTop w:val="0"/>
      <w:marBottom w:val="0"/>
      <w:divBdr>
        <w:top w:val="none" w:sz="0" w:space="0" w:color="auto"/>
        <w:left w:val="none" w:sz="0" w:space="0" w:color="auto"/>
        <w:bottom w:val="none" w:sz="0" w:space="0" w:color="auto"/>
        <w:right w:val="none" w:sz="0" w:space="0" w:color="auto"/>
      </w:divBdr>
    </w:div>
    <w:div w:id="1106727948">
      <w:bodyDiv w:val="1"/>
      <w:marLeft w:val="0"/>
      <w:marRight w:val="0"/>
      <w:marTop w:val="0"/>
      <w:marBottom w:val="0"/>
      <w:divBdr>
        <w:top w:val="none" w:sz="0" w:space="0" w:color="auto"/>
        <w:left w:val="none" w:sz="0" w:space="0" w:color="auto"/>
        <w:bottom w:val="none" w:sz="0" w:space="0" w:color="auto"/>
        <w:right w:val="none" w:sz="0" w:space="0" w:color="auto"/>
      </w:divBdr>
    </w:div>
    <w:div w:id="1134328092">
      <w:bodyDiv w:val="1"/>
      <w:marLeft w:val="0"/>
      <w:marRight w:val="0"/>
      <w:marTop w:val="0"/>
      <w:marBottom w:val="0"/>
      <w:divBdr>
        <w:top w:val="none" w:sz="0" w:space="0" w:color="auto"/>
        <w:left w:val="none" w:sz="0" w:space="0" w:color="auto"/>
        <w:bottom w:val="none" w:sz="0" w:space="0" w:color="auto"/>
        <w:right w:val="none" w:sz="0" w:space="0" w:color="auto"/>
      </w:divBdr>
    </w:div>
    <w:div w:id="1203591924">
      <w:bodyDiv w:val="1"/>
      <w:marLeft w:val="0"/>
      <w:marRight w:val="0"/>
      <w:marTop w:val="0"/>
      <w:marBottom w:val="0"/>
      <w:divBdr>
        <w:top w:val="none" w:sz="0" w:space="0" w:color="auto"/>
        <w:left w:val="none" w:sz="0" w:space="0" w:color="auto"/>
        <w:bottom w:val="none" w:sz="0" w:space="0" w:color="auto"/>
        <w:right w:val="none" w:sz="0" w:space="0" w:color="auto"/>
      </w:divBdr>
      <w:divsChild>
        <w:div w:id="800880676">
          <w:blockQuote w:val="1"/>
          <w:marLeft w:val="0"/>
          <w:marRight w:val="0"/>
          <w:marTop w:val="0"/>
          <w:marBottom w:val="240"/>
          <w:divBdr>
            <w:top w:val="none" w:sz="0" w:space="0" w:color="auto"/>
            <w:left w:val="none" w:sz="0" w:space="0" w:color="auto"/>
            <w:bottom w:val="none" w:sz="0" w:space="0" w:color="auto"/>
            <w:right w:val="none" w:sz="0" w:space="0" w:color="auto"/>
          </w:divBdr>
        </w:div>
        <w:div w:id="87851355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210846134">
      <w:bodyDiv w:val="1"/>
      <w:marLeft w:val="0"/>
      <w:marRight w:val="0"/>
      <w:marTop w:val="0"/>
      <w:marBottom w:val="0"/>
      <w:divBdr>
        <w:top w:val="none" w:sz="0" w:space="0" w:color="auto"/>
        <w:left w:val="none" w:sz="0" w:space="0" w:color="auto"/>
        <w:bottom w:val="none" w:sz="0" w:space="0" w:color="auto"/>
        <w:right w:val="none" w:sz="0" w:space="0" w:color="auto"/>
      </w:divBdr>
    </w:div>
    <w:div w:id="1248616995">
      <w:bodyDiv w:val="1"/>
      <w:marLeft w:val="0"/>
      <w:marRight w:val="0"/>
      <w:marTop w:val="0"/>
      <w:marBottom w:val="0"/>
      <w:divBdr>
        <w:top w:val="none" w:sz="0" w:space="0" w:color="auto"/>
        <w:left w:val="none" w:sz="0" w:space="0" w:color="auto"/>
        <w:bottom w:val="none" w:sz="0" w:space="0" w:color="auto"/>
        <w:right w:val="none" w:sz="0" w:space="0" w:color="auto"/>
      </w:divBdr>
    </w:div>
    <w:div w:id="1265268875">
      <w:bodyDiv w:val="1"/>
      <w:marLeft w:val="0"/>
      <w:marRight w:val="0"/>
      <w:marTop w:val="0"/>
      <w:marBottom w:val="0"/>
      <w:divBdr>
        <w:top w:val="none" w:sz="0" w:space="0" w:color="auto"/>
        <w:left w:val="none" w:sz="0" w:space="0" w:color="auto"/>
        <w:bottom w:val="none" w:sz="0" w:space="0" w:color="auto"/>
        <w:right w:val="none" w:sz="0" w:space="0" w:color="auto"/>
      </w:divBdr>
    </w:div>
    <w:div w:id="1343043278">
      <w:bodyDiv w:val="1"/>
      <w:marLeft w:val="0"/>
      <w:marRight w:val="0"/>
      <w:marTop w:val="0"/>
      <w:marBottom w:val="0"/>
      <w:divBdr>
        <w:top w:val="none" w:sz="0" w:space="0" w:color="auto"/>
        <w:left w:val="none" w:sz="0" w:space="0" w:color="auto"/>
        <w:bottom w:val="none" w:sz="0" w:space="0" w:color="auto"/>
        <w:right w:val="none" w:sz="0" w:space="0" w:color="auto"/>
      </w:divBdr>
    </w:div>
    <w:div w:id="1375156690">
      <w:bodyDiv w:val="1"/>
      <w:marLeft w:val="0"/>
      <w:marRight w:val="0"/>
      <w:marTop w:val="0"/>
      <w:marBottom w:val="0"/>
      <w:divBdr>
        <w:top w:val="none" w:sz="0" w:space="0" w:color="auto"/>
        <w:left w:val="none" w:sz="0" w:space="0" w:color="auto"/>
        <w:bottom w:val="none" w:sz="0" w:space="0" w:color="auto"/>
        <w:right w:val="none" w:sz="0" w:space="0" w:color="auto"/>
      </w:divBdr>
    </w:div>
    <w:div w:id="1396732653">
      <w:bodyDiv w:val="1"/>
      <w:marLeft w:val="0"/>
      <w:marRight w:val="0"/>
      <w:marTop w:val="0"/>
      <w:marBottom w:val="0"/>
      <w:divBdr>
        <w:top w:val="none" w:sz="0" w:space="0" w:color="auto"/>
        <w:left w:val="none" w:sz="0" w:space="0" w:color="auto"/>
        <w:bottom w:val="none" w:sz="0" w:space="0" w:color="auto"/>
        <w:right w:val="none" w:sz="0" w:space="0" w:color="auto"/>
      </w:divBdr>
    </w:div>
    <w:div w:id="1406879242">
      <w:bodyDiv w:val="1"/>
      <w:marLeft w:val="0"/>
      <w:marRight w:val="0"/>
      <w:marTop w:val="0"/>
      <w:marBottom w:val="0"/>
      <w:divBdr>
        <w:top w:val="none" w:sz="0" w:space="0" w:color="auto"/>
        <w:left w:val="none" w:sz="0" w:space="0" w:color="auto"/>
        <w:bottom w:val="none" w:sz="0" w:space="0" w:color="auto"/>
        <w:right w:val="none" w:sz="0" w:space="0" w:color="auto"/>
      </w:divBdr>
    </w:div>
    <w:div w:id="1514951379">
      <w:bodyDiv w:val="1"/>
      <w:marLeft w:val="0"/>
      <w:marRight w:val="0"/>
      <w:marTop w:val="0"/>
      <w:marBottom w:val="0"/>
      <w:divBdr>
        <w:top w:val="none" w:sz="0" w:space="0" w:color="auto"/>
        <w:left w:val="none" w:sz="0" w:space="0" w:color="auto"/>
        <w:bottom w:val="none" w:sz="0" w:space="0" w:color="auto"/>
        <w:right w:val="none" w:sz="0" w:space="0" w:color="auto"/>
      </w:divBdr>
    </w:div>
    <w:div w:id="1559051713">
      <w:bodyDiv w:val="1"/>
      <w:marLeft w:val="0"/>
      <w:marRight w:val="0"/>
      <w:marTop w:val="0"/>
      <w:marBottom w:val="0"/>
      <w:divBdr>
        <w:top w:val="none" w:sz="0" w:space="0" w:color="auto"/>
        <w:left w:val="none" w:sz="0" w:space="0" w:color="auto"/>
        <w:bottom w:val="none" w:sz="0" w:space="0" w:color="auto"/>
        <w:right w:val="none" w:sz="0" w:space="0" w:color="auto"/>
      </w:divBdr>
    </w:div>
    <w:div w:id="1644309349">
      <w:bodyDiv w:val="1"/>
      <w:marLeft w:val="0"/>
      <w:marRight w:val="0"/>
      <w:marTop w:val="0"/>
      <w:marBottom w:val="0"/>
      <w:divBdr>
        <w:top w:val="none" w:sz="0" w:space="0" w:color="auto"/>
        <w:left w:val="none" w:sz="0" w:space="0" w:color="auto"/>
        <w:bottom w:val="none" w:sz="0" w:space="0" w:color="auto"/>
        <w:right w:val="none" w:sz="0" w:space="0" w:color="auto"/>
      </w:divBdr>
      <w:divsChild>
        <w:div w:id="120075144">
          <w:marLeft w:val="0"/>
          <w:marRight w:val="0"/>
          <w:marTop w:val="0"/>
          <w:marBottom w:val="160"/>
          <w:divBdr>
            <w:top w:val="none" w:sz="0" w:space="0" w:color="auto"/>
            <w:left w:val="none" w:sz="0" w:space="0" w:color="auto"/>
            <w:bottom w:val="none" w:sz="0" w:space="0" w:color="auto"/>
            <w:right w:val="none" w:sz="0" w:space="0" w:color="auto"/>
          </w:divBdr>
        </w:div>
        <w:div w:id="199318122">
          <w:marLeft w:val="0"/>
          <w:marRight w:val="0"/>
          <w:marTop w:val="0"/>
          <w:marBottom w:val="160"/>
          <w:divBdr>
            <w:top w:val="none" w:sz="0" w:space="0" w:color="auto"/>
            <w:left w:val="none" w:sz="0" w:space="0" w:color="auto"/>
            <w:bottom w:val="none" w:sz="0" w:space="0" w:color="auto"/>
            <w:right w:val="none" w:sz="0" w:space="0" w:color="auto"/>
          </w:divBdr>
        </w:div>
        <w:div w:id="1106075443">
          <w:marLeft w:val="0"/>
          <w:marRight w:val="0"/>
          <w:marTop w:val="0"/>
          <w:marBottom w:val="160"/>
          <w:divBdr>
            <w:top w:val="none" w:sz="0" w:space="0" w:color="auto"/>
            <w:left w:val="none" w:sz="0" w:space="0" w:color="auto"/>
            <w:bottom w:val="none" w:sz="0" w:space="0" w:color="auto"/>
            <w:right w:val="none" w:sz="0" w:space="0" w:color="auto"/>
          </w:divBdr>
        </w:div>
        <w:div w:id="1539079349">
          <w:marLeft w:val="0"/>
          <w:marRight w:val="0"/>
          <w:marTop w:val="0"/>
          <w:marBottom w:val="160"/>
          <w:divBdr>
            <w:top w:val="none" w:sz="0" w:space="0" w:color="auto"/>
            <w:left w:val="none" w:sz="0" w:space="0" w:color="auto"/>
            <w:bottom w:val="none" w:sz="0" w:space="0" w:color="auto"/>
            <w:right w:val="none" w:sz="0" w:space="0" w:color="auto"/>
          </w:divBdr>
        </w:div>
        <w:div w:id="1494951835">
          <w:marLeft w:val="0"/>
          <w:marRight w:val="0"/>
          <w:marTop w:val="0"/>
          <w:marBottom w:val="160"/>
          <w:divBdr>
            <w:top w:val="none" w:sz="0" w:space="0" w:color="auto"/>
            <w:left w:val="none" w:sz="0" w:space="0" w:color="auto"/>
            <w:bottom w:val="none" w:sz="0" w:space="0" w:color="auto"/>
            <w:right w:val="none" w:sz="0" w:space="0" w:color="auto"/>
          </w:divBdr>
        </w:div>
        <w:div w:id="74860485">
          <w:marLeft w:val="0"/>
          <w:marRight w:val="0"/>
          <w:marTop w:val="0"/>
          <w:marBottom w:val="160"/>
          <w:divBdr>
            <w:top w:val="none" w:sz="0" w:space="0" w:color="auto"/>
            <w:left w:val="none" w:sz="0" w:space="0" w:color="auto"/>
            <w:bottom w:val="none" w:sz="0" w:space="0" w:color="auto"/>
            <w:right w:val="none" w:sz="0" w:space="0" w:color="auto"/>
          </w:divBdr>
        </w:div>
      </w:divsChild>
    </w:div>
    <w:div w:id="1707832667">
      <w:bodyDiv w:val="1"/>
      <w:marLeft w:val="0"/>
      <w:marRight w:val="0"/>
      <w:marTop w:val="0"/>
      <w:marBottom w:val="0"/>
      <w:divBdr>
        <w:top w:val="none" w:sz="0" w:space="0" w:color="auto"/>
        <w:left w:val="none" w:sz="0" w:space="0" w:color="auto"/>
        <w:bottom w:val="none" w:sz="0" w:space="0" w:color="auto"/>
        <w:right w:val="none" w:sz="0" w:space="0" w:color="auto"/>
      </w:divBdr>
    </w:div>
    <w:div w:id="1712533060">
      <w:bodyDiv w:val="1"/>
      <w:marLeft w:val="0"/>
      <w:marRight w:val="0"/>
      <w:marTop w:val="0"/>
      <w:marBottom w:val="0"/>
      <w:divBdr>
        <w:top w:val="none" w:sz="0" w:space="0" w:color="auto"/>
        <w:left w:val="none" w:sz="0" w:space="0" w:color="auto"/>
        <w:bottom w:val="none" w:sz="0" w:space="0" w:color="auto"/>
        <w:right w:val="none" w:sz="0" w:space="0" w:color="auto"/>
      </w:divBdr>
    </w:div>
    <w:div w:id="1763716942">
      <w:bodyDiv w:val="1"/>
      <w:marLeft w:val="0"/>
      <w:marRight w:val="0"/>
      <w:marTop w:val="0"/>
      <w:marBottom w:val="0"/>
      <w:divBdr>
        <w:top w:val="none" w:sz="0" w:space="0" w:color="auto"/>
        <w:left w:val="none" w:sz="0" w:space="0" w:color="auto"/>
        <w:bottom w:val="none" w:sz="0" w:space="0" w:color="auto"/>
        <w:right w:val="none" w:sz="0" w:space="0" w:color="auto"/>
      </w:divBdr>
    </w:div>
    <w:div w:id="1765958801">
      <w:bodyDiv w:val="1"/>
      <w:marLeft w:val="0"/>
      <w:marRight w:val="0"/>
      <w:marTop w:val="0"/>
      <w:marBottom w:val="0"/>
      <w:divBdr>
        <w:top w:val="none" w:sz="0" w:space="0" w:color="auto"/>
        <w:left w:val="none" w:sz="0" w:space="0" w:color="auto"/>
        <w:bottom w:val="none" w:sz="0" w:space="0" w:color="auto"/>
        <w:right w:val="none" w:sz="0" w:space="0" w:color="auto"/>
      </w:divBdr>
    </w:div>
    <w:div w:id="195968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20</Pages>
  <Words>3500</Words>
  <Characters>19952</Characters>
  <Application>Microsoft Office Word</Application>
  <DocSecurity>0</DocSecurity>
  <Lines>166</Lines>
  <Paragraphs>46</Paragraphs>
  <ScaleCrop>false</ScaleCrop>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23</cp:revision>
  <dcterms:created xsi:type="dcterms:W3CDTF">2026-04-14T09:02:00Z</dcterms:created>
  <dcterms:modified xsi:type="dcterms:W3CDTF">2026-04-27T13:53:00Z</dcterms:modified>
</cp:coreProperties>
</file>