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spacing w:after="240" w:before="240" w:lineRule="auto"/>
        <w:rPr/>
      </w:pPr>
      <w:r w:rsidDel="00000000" w:rsidR="00000000" w:rsidRPr="00000000">
        <w:rPr>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846300</wp:posOffset>
            </wp:positionH>
            <wp:positionV relativeFrom="paragraph">
              <wp:posOffset>114300</wp:posOffset>
            </wp:positionV>
            <wp:extent cx="3577491" cy="1166813"/>
            <wp:effectExtent b="0" l="0" r="0" t="0"/>
            <wp:wrapNone/>
            <wp:docPr id="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77491" cy="1166813"/>
                    </a:xfrm>
                    <a:prstGeom prst="rect"/>
                    <a:ln/>
                  </pic:spPr>
                </pic:pic>
              </a:graphicData>
            </a:graphic>
          </wp:anchor>
        </w:drawing>
      </w:r>
    </w:p>
    <w:p w:rsidR="00000000" w:rsidDel="00000000" w:rsidP="00000000" w:rsidRDefault="00000000" w:rsidRPr="00000000" w14:paraId="00000002">
      <w:pPr>
        <w:spacing w:after="240" w:before="240" w:lineRule="auto"/>
        <w:rPr/>
      </w:pPr>
      <w:r w:rsidDel="00000000" w:rsidR="00000000" w:rsidRPr="00000000">
        <w:rPr>
          <w:rtl w:val="0"/>
        </w:rPr>
      </w:r>
    </w:p>
    <w:p w:rsidR="00000000" w:rsidDel="00000000" w:rsidP="00000000" w:rsidRDefault="00000000" w:rsidRPr="00000000" w14:paraId="00000003">
      <w:pPr>
        <w:spacing w:after="240" w:before="240" w:lineRule="auto"/>
        <w:rPr/>
      </w:pPr>
      <w:r w:rsidDel="00000000" w:rsidR="00000000" w:rsidRPr="00000000">
        <w:rPr>
          <w:rtl w:val="0"/>
        </w:rPr>
      </w:r>
    </w:p>
    <w:p w:rsidR="00000000" w:rsidDel="00000000" w:rsidP="00000000" w:rsidRDefault="00000000" w:rsidRPr="00000000" w14:paraId="00000004">
      <w:pPr>
        <w:pStyle w:val="Title"/>
        <w:spacing w:after="240" w:before="240" w:lineRule="auto"/>
        <w:jc w:val="center"/>
        <w:rPr>
          <w:rFonts w:ascii="Arial" w:cs="Arial" w:eastAsia="Arial" w:hAnsi="Arial"/>
          <w:b w:val="1"/>
          <w:sz w:val="64"/>
          <w:szCs w:val="64"/>
        </w:rPr>
      </w:pPr>
      <w:bookmarkStart w:colFirst="0" w:colLast="0" w:name="_heading=h.7o0ewseyiv05" w:id="0"/>
      <w:bookmarkEnd w:id="0"/>
      <w:r w:rsidDel="00000000" w:rsidR="00000000" w:rsidRPr="00000000">
        <w:rPr>
          <w:rtl w:val="0"/>
        </w:rPr>
      </w:r>
    </w:p>
    <w:p w:rsidR="00000000" w:rsidDel="00000000" w:rsidP="00000000" w:rsidRDefault="00000000" w:rsidRPr="00000000" w14:paraId="00000005">
      <w:pPr>
        <w:pStyle w:val="Title"/>
        <w:spacing w:after="240" w:before="240" w:lineRule="auto"/>
        <w:jc w:val="center"/>
        <w:rPr>
          <w:rFonts w:ascii="Arial" w:cs="Arial" w:eastAsia="Arial" w:hAnsi="Arial"/>
          <w:b w:val="1"/>
          <w:sz w:val="66"/>
          <w:szCs w:val="66"/>
        </w:rPr>
      </w:pPr>
      <w:bookmarkStart w:colFirst="0" w:colLast="0" w:name="_heading=h.gw48qlk3xrca" w:id="1"/>
      <w:bookmarkEnd w:id="1"/>
      <w:r w:rsidDel="00000000" w:rsidR="00000000" w:rsidRPr="00000000">
        <w:rPr>
          <w:rFonts w:ascii="Arial" w:cs="Arial" w:eastAsia="Arial" w:hAnsi="Arial"/>
          <w:b w:val="1"/>
          <w:sz w:val="66"/>
          <w:szCs w:val="66"/>
          <w:rtl w:val="0"/>
        </w:rPr>
        <w:t xml:space="preserve">Math Learning Quest</w:t>
      </w:r>
    </w:p>
    <w:p w:rsidR="00000000" w:rsidDel="00000000" w:rsidP="00000000" w:rsidRDefault="00000000" w:rsidRPr="00000000" w14:paraId="00000006">
      <w:pPr>
        <w:spacing w:after="240" w:before="240" w:lineRule="auto"/>
        <w:jc w:val="center"/>
        <w:rPr/>
      </w:pPr>
      <w:r w:rsidDel="00000000" w:rsidR="00000000" w:rsidRPr="00000000">
        <w:rPr>
          <w:rtl w:val="0"/>
        </w:rPr>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jc w:val="center"/>
        <w:rPr>
          <w:b w:val="1"/>
          <w:sz w:val="34"/>
          <w:szCs w:val="34"/>
        </w:rPr>
      </w:pPr>
      <w:r w:rsidDel="00000000" w:rsidR="00000000" w:rsidRPr="00000000">
        <w:rPr>
          <w:b w:val="1"/>
          <w:sz w:val="34"/>
          <w:szCs w:val="34"/>
          <w:rtl w:val="0"/>
        </w:rPr>
        <w:t xml:space="preserve">phase B</w:t>
      </w:r>
    </w:p>
    <w:p w:rsidR="00000000" w:rsidDel="00000000" w:rsidP="00000000" w:rsidRDefault="00000000" w:rsidRPr="00000000" w14:paraId="00000009">
      <w:pPr>
        <w:spacing w:after="240" w:before="240" w:lineRule="auto"/>
        <w:jc w:val="center"/>
        <w:rPr>
          <w:b w:val="1"/>
          <w:sz w:val="34"/>
          <w:szCs w:val="34"/>
        </w:rPr>
      </w:pPr>
      <w:r w:rsidDel="00000000" w:rsidR="00000000" w:rsidRPr="00000000">
        <w:rPr>
          <w:b w:val="1"/>
          <w:sz w:val="34"/>
          <w:szCs w:val="34"/>
          <w:rtl w:val="0"/>
        </w:rPr>
        <w:t xml:space="preserve">By Kfir Hemo &amp; Shirel Goldenberg</w:t>
      </w:r>
    </w:p>
    <w:p w:rsidR="00000000" w:rsidDel="00000000" w:rsidP="00000000" w:rsidRDefault="00000000" w:rsidRPr="00000000" w14:paraId="0000000A">
      <w:pPr>
        <w:spacing w:after="240" w:before="240" w:lineRule="auto"/>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Supervisors:</w:t>
      </w:r>
    </w:p>
    <w:p w:rsidR="00000000" w:rsidDel="00000000" w:rsidP="00000000" w:rsidRDefault="00000000" w:rsidRPr="00000000" w14:paraId="0000000B">
      <w:pPr>
        <w:bidi w:val="1"/>
        <w:spacing w:after="0" w:line="240" w:lineRule="auto"/>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Dr. Naomi Unkelos Shpigel</w:t>
      </w:r>
    </w:p>
    <w:p w:rsidR="00000000" w:rsidDel="00000000" w:rsidP="00000000" w:rsidRDefault="00000000" w:rsidRPr="00000000" w14:paraId="0000000C">
      <w:pPr>
        <w:spacing w:after="0" w:line="240" w:lineRule="auto"/>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Dr.Natali Levi-Soskin</w:t>
      </w:r>
    </w:p>
    <w:p w:rsidR="00000000" w:rsidDel="00000000" w:rsidP="00000000" w:rsidRDefault="00000000" w:rsidRPr="00000000" w14:paraId="0000000D">
      <w:pPr>
        <w:spacing w:after="0" w:line="240" w:lineRule="auto"/>
        <w:ind w:right="-52.204724409448886"/>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0E">
      <w:pPr>
        <w:spacing w:after="0" w:line="240" w:lineRule="auto"/>
        <w:ind w:right="-52.204724409448886"/>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0F">
      <w:pPr>
        <w:bidi w:val="1"/>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Software Engineering Department</w:t>
      </w:r>
    </w:p>
    <w:p w:rsidR="00000000" w:rsidDel="00000000" w:rsidP="00000000" w:rsidRDefault="00000000" w:rsidRPr="00000000" w14:paraId="00000010">
      <w:pPr>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project code: </w:t>
      </w:r>
    </w:p>
    <w:p w:rsidR="00000000" w:rsidDel="00000000" w:rsidP="00000000" w:rsidRDefault="00000000" w:rsidRPr="00000000" w14:paraId="00000011">
      <w:pPr>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25-1-D-15</w:t>
      </w:r>
    </w:p>
    <w:p w:rsidR="00000000" w:rsidDel="00000000" w:rsidP="00000000" w:rsidRDefault="00000000" w:rsidRPr="00000000" w14:paraId="00000012">
      <w:pPr>
        <w:ind w:right="-52.204724409448886"/>
        <w:jc w:val="center"/>
        <w:rPr>
          <w:rFonts w:ascii="Calibri" w:cs="Calibri" w:eastAsia="Calibri" w:hAnsi="Calibri"/>
          <w:b w:val="1"/>
          <w:sz w:val="38"/>
          <w:szCs w:val="38"/>
        </w:rPr>
      </w:pPr>
      <w:r w:rsidDel="00000000" w:rsidR="00000000" w:rsidRPr="00000000">
        <w:rPr>
          <w:rFonts w:ascii="Calibri" w:cs="Calibri" w:eastAsia="Calibri" w:hAnsi="Calibri"/>
          <w:b w:val="1"/>
          <w:sz w:val="38"/>
          <w:szCs w:val="38"/>
          <w:rtl w:val="0"/>
        </w:rPr>
        <w:t xml:space="preserve">GITHUB: https://github.com/shirel-G/AR-Learning-Quest.git</w:t>
      </w:r>
    </w:p>
    <w:p w:rsidR="00000000" w:rsidDel="00000000" w:rsidP="00000000" w:rsidRDefault="00000000" w:rsidRPr="00000000" w14:paraId="00000013">
      <w:pPr>
        <w:bidi w:val="1"/>
        <w:ind w:right="-52.204724409448886"/>
        <w:jc w:val="center"/>
        <w:rPr>
          <w:rFonts w:ascii="Calibri" w:cs="Calibri" w:eastAsia="Calibri" w:hAnsi="Calibri"/>
          <w:b w:val="1"/>
          <w:sz w:val="38"/>
          <w:szCs w:val="38"/>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r>
    </w:p>
    <w:p w:rsidR="00000000" w:rsidDel="00000000" w:rsidP="00000000" w:rsidRDefault="00000000" w:rsidRPr="00000000" w14:paraId="00000015">
      <w:pPr>
        <w:spacing w:after="240" w:before="240" w:line="276" w:lineRule="auto"/>
        <w:rPr/>
      </w:pPr>
      <w:r w:rsidDel="00000000" w:rsidR="00000000" w:rsidRPr="00000000">
        <w:rPr>
          <w:rtl w:val="0"/>
        </w:rPr>
      </w:r>
    </w:p>
    <w:p w:rsidR="00000000" w:rsidDel="00000000" w:rsidP="00000000" w:rsidRDefault="00000000" w:rsidRPr="00000000" w14:paraId="00000016">
      <w:pPr>
        <w:spacing w:after="240" w:before="240" w:line="276" w:lineRule="auto"/>
        <w:rPr>
          <w:rFonts w:ascii="Arial" w:cs="Arial" w:eastAsia="Arial" w:hAnsi="Arial"/>
          <w:sz w:val="28"/>
          <w:szCs w:val="28"/>
        </w:rPr>
      </w:pPr>
      <w:r w:rsidDel="00000000" w:rsidR="00000000" w:rsidRPr="00000000">
        <w:rPr>
          <w:b w:val="1"/>
          <w:sz w:val="28"/>
          <w:szCs w:val="28"/>
          <w:rtl w:val="0"/>
        </w:rPr>
        <w:t xml:space="preserve">Table of Contents</w:t>
      </w:r>
      <w:r w:rsidDel="00000000" w:rsidR="00000000" w:rsidRPr="00000000">
        <w:rPr>
          <w:rtl w:val="0"/>
        </w:rPr>
      </w:r>
    </w:p>
    <w:sdt>
      <w:sdtPr>
        <w:id w:val="-598831807"/>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x2m3fguxeipf">
            <w:r w:rsidDel="00000000" w:rsidR="00000000" w:rsidRPr="00000000">
              <w:rPr>
                <w:rFonts w:ascii="Aptos" w:cs="Aptos" w:eastAsia="Aptos" w:hAnsi="Aptos"/>
                <w:b w:val="1"/>
                <w:i w:val="0"/>
                <w:smallCaps w:val="0"/>
                <w:strike w:val="0"/>
                <w:color w:val="000000"/>
                <w:sz w:val="20"/>
                <w:szCs w:val="2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g86mepas6c5">
            <w:r w:rsidDel="00000000" w:rsidR="00000000" w:rsidRPr="00000000">
              <w:rPr>
                <w:rFonts w:ascii="Aptos" w:cs="Aptos" w:eastAsia="Aptos" w:hAnsi="Aptos"/>
                <w:b w:val="1"/>
                <w:i w:val="0"/>
                <w:smallCaps w:val="0"/>
                <w:strike w:val="0"/>
                <w:color w:val="000000"/>
                <w:sz w:val="20"/>
                <w:szCs w:val="20"/>
                <w:u w:val="none"/>
                <w:shd w:fill="auto" w:val="clear"/>
                <w:vertAlign w:val="baseline"/>
                <w:rtl w:val="0"/>
              </w:rPr>
              <w:t xml:space="preserve">2. Background and Related Work</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6z4xdwuv691">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2.1 Classroom in School</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3z6xik7wjv3">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2.2 Augmented Reality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do7kjqbayf3">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2.2.1 Augmented Reality in Math</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sxivnbb8yuc">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2.3 Gamification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4orglo4k6v8">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2.3.1 Mechanisms of Gamification</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c2j9d3tc6yk">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2.4 Challenges and Opportunities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j90gtg8ph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Solution Description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6x38byl9v5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Application Structure and Components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fwqsbbjjq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z6mihvvia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e07mchecz0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AR Implementation</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9w6tifd18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Image Recognition and Tracking</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a5gseg8md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Design and Optimization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tbwsw7ahht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Coordinate System Mapping</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zvkxd4g82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Mathematical-Physical Space Alignment</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d958vkigox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User Interaction</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elu9c7yn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 User Flow and Experience</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jw0vc65osh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Project Timeline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maxy8cohkl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System Design Documentation</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f37z34ond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Activity Diagram</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mxwkqpbev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UI/UX Design Elements</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skal8zif3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User Interface Components</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omvag1j8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Design Principles Applied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04o3wc0lb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User Experience Flow</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bng3ju4o8wcm">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6. Engineering Process</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2bxdjq6xj9t">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6.1Process Overview</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kfu3z2cnsud">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6.2 Requirements Gathering Process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3ilvqxvj7cp">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Functional Requirements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rv8azx292es">
            <w:r w:rsidDel="00000000" w:rsidR="00000000" w:rsidRPr="00000000">
              <w:rPr>
                <w:rFonts w:ascii="Aptos" w:cs="Aptos" w:eastAsia="Aptos" w:hAnsi="Aptos"/>
                <w:b w:val="0"/>
                <w:i w:val="0"/>
                <w:smallCaps w:val="0"/>
                <w:strike w:val="0"/>
                <w:color w:val="000000"/>
                <w:sz w:val="20"/>
                <w:szCs w:val="20"/>
                <w:u w:val="none"/>
                <w:shd w:fill="auto" w:val="clear"/>
                <w:vertAlign w:val="baseline"/>
                <w:rtl w:val="0"/>
              </w:rPr>
              <w:t xml:space="preserve">Non-Functional Requirements:</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f5gvl3ahy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System Architecture and Technologies</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4qszf5l2y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Application Content</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p867pnaa1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Development tools</w:t>
              <w:tab/>
              <w:t xml:space="preserve">25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5mmqhncsfkd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Development Methodology &amp; Process</w:t>
              <w:tab/>
              <w:t xml:space="preserve">27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nh0jqjra7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Agile Development Framework</w:t>
              <w:tab/>
              <w:t xml:space="preserve">27</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ttqgjdkg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6.5.1 Educational Design Integration</w:t>
              <w:tab/>
              <w:t xml:space="preserve">27</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xa22syy0o2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Implementation Challenges &amp; Solutions</w:t>
              <w:tab/>
              <w:t xml:space="preserve">28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d6a1vpnz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Educational Content Challenges and Solutions</w:t>
              <w:tab/>
              <w:t xml:space="preserve">28</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rmonp5wj7a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Testing approach</w:t>
              <w:tab/>
              <w:t xml:space="preserve">29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83ihk6o0q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6.7.1 Technical Testing</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nkr7gra8d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Critical Test Cases</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11zdxlrh1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 Tracking Robustness Testing</w:t>
              <w:tab/>
              <w:t xml:space="preserve">30</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2kx8fqg7a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Mathematical Accuracy Testing</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atp2ne9btm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Testing</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i5xxw7o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Outcomes and Improvements</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nfb6i1jle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6.7.2 User Testing</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jmueqt4oeg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Results &amp; Evaluation</w:t>
              <w:tab/>
              <w:t xml:space="preserve">31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3l76p765llc">
            <w:r w:rsidDel="00000000" w:rsidR="00000000" w:rsidRPr="00000000">
              <w:rPr>
                <w:rtl w:val="0"/>
              </w:rPr>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Engagement</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עדיין</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לא</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קרה</w:t>
            </w:r>
          </w:hyperlink>
          <w:hyperlink w:anchor="_heading=h.23l76p765l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vnlqcuyf7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Technical Performance Results</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ti8sd3bde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Application Functionality</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1svm7qv3l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Educational Effectiveness</w:t>
              <w:tab/>
              <w:t xml:space="preserve">32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vbctd2i98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Interaction Results</w:t>
              <w:tab/>
              <w:t xml:space="preserve">32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rpe2kox0t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 Validation</w:t>
              <w:tab/>
              <w:t xml:space="preserve">33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67rjntanu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System Validation</w:t>
              <w:tab/>
              <w:t xml:space="preserve">33</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xle3ndh5p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Management</w:t>
              <w:tab/>
              <w:t xml:space="preserve">33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ue6bng6jr0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User Documentation</w:t>
              <w:tab/>
              <w:t xml:space="preserve">34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pjdlvik8w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User Guide</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1dp41hz61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How to Play</w:t>
              <w:tab/>
              <w:t xml:space="preserve">35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kg9xck106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Settings</w:t>
              <w:tab/>
              <w:t xml:space="preserve">39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xp7icllkaji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Maintenance Guide</w:t>
              <w:tab/>
              <w:t xml:space="preserve">39</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10jmztsmw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Overview</w:t>
              <w:tab/>
              <w:t xml:space="preserve">39</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xcci33fak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System Components</w:t>
              <w:tab/>
              <w:t xml:space="preserve">39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jzcdf8gvj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Routine Maintenance Schedule</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m8shf6imy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Performance Monitoring</w:t>
              <w:tab/>
              <w:t xml:space="preserve">40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y1za7y2t51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Engagement Metrics</w:t>
              <w:tab/>
              <w:t xml:space="preserve">40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4jw8blymy8i">
            <w:r w:rsidDel="00000000" w:rsidR="00000000" w:rsidRPr="00000000">
              <w:rPr>
                <w:rFonts w:ascii="Aptos" w:cs="Aptos" w:eastAsia="Aptos" w:hAnsi="Aptos"/>
                <w:b w:val="1"/>
                <w:i w:val="0"/>
                <w:smallCaps w:val="0"/>
                <w:strike w:val="0"/>
                <w:color w:val="000000"/>
                <w:sz w:val="20"/>
                <w:szCs w:val="20"/>
                <w:u w:val="none"/>
                <w:shd w:fill="auto" w:val="clear"/>
                <w:vertAlign w:val="baseline"/>
                <w:rtl w:val="0"/>
              </w:rPr>
              <w:t xml:space="preserve">10. REFERENCES</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B">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C">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D">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E">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5F">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0">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1">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2">
      <w:pPr>
        <w:spacing w:after="240" w:before="240" w:line="240" w:lineRule="auto"/>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63">
      <w:pPr>
        <w:spacing w:after="240" w:before="240" w:line="240" w:lineRule="auto"/>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Abstract</w:t>
      </w:r>
    </w:p>
    <w:p w:rsidR="00000000" w:rsidDel="00000000" w:rsidP="00000000" w:rsidRDefault="00000000" w:rsidRPr="00000000" w14:paraId="00000064">
      <w:pPr>
        <w:keepNext w:val="1"/>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Mathematics education presents significant challenges for many students, particularly due to its abstract nature and the lack of engaging, hands-on learning experiences. Augmented Reality (AR) has emerged as a promising tool to bridge this gap by transforming mathematical concepts into interactive and immersive experiences. This paper presents Math Learning Quest, an AR-based educational game designed to enhance students' understanding of fundamental math operations through gamification and real-world interactions.</w:t>
      </w:r>
    </w:p>
    <w:p w:rsidR="00000000" w:rsidDel="00000000" w:rsidP="00000000" w:rsidRDefault="00000000" w:rsidRPr="00000000" w14:paraId="00000065">
      <w:pPr>
        <w:keepNext w:val="1"/>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our approach, students scan a physical surface (such as a table or a piece of paper), where virtual buildings appear as interactive learning hubs. Each building represents a different mathematical operation, and students navigate through the game by solving problems and using gesture-based controls to operate elevators between floors. The game provides real-time feedback, reinforcing problem-solving skills and deepening conceptual understanding through a dynamic learning environment.</w:t>
      </w:r>
    </w:p>
    <w:p w:rsidR="00000000" w:rsidDel="00000000" w:rsidP="00000000" w:rsidRDefault="00000000" w:rsidRPr="00000000" w14:paraId="00000066">
      <w:pPr>
        <w:keepNext w:val="1"/>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We explored the technical challenges of integrating AR into math education, including gesture recognition, stable virtual object placement, and real-time response optimization. Additionally, we evaluate the pedagogical benefits of AR-based learning, such as increased student motivation, improved conceptual retention, and enhanced engagement through immersive, interactive exercises.</w:t>
      </w:r>
    </w:p>
    <w:p w:rsidR="00000000" w:rsidDel="00000000" w:rsidP="00000000" w:rsidRDefault="00000000" w:rsidRPr="00000000" w14:paraId="00000067">
      <w:pPr>
        <w:keepNext w:val="1"/>
        <w:spacing w:after="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Our findings suggest that AR, when combined with gamification, has the potential to revolutionize traditional math instruction by providing an experiential and interactive learning approach. The paper discusses key technological advancements, design considerations, and future opportunities for expanding AR-based educational tools, ultimately aiming to bridge the gap between theoretical knowledge and practical application in mathematics education.</w:t>
      </w:r>
    </w:p>
    <w:p w:rsidR="00000000" w:rsidDel="00000000" w:rsidP="00000000" w:rsidRDefault="00000000" w:rsidRPr="00000000" w14:paraId="00000068">
      <w:pPr>
        <w:pStyle w:val="Heading1"/>
        <w:spacing w:after="0" w:before="0" w:line="276" w:lineRule="auto"/>
        <w:rPr/>
      </w:pPr>
      <w:bookmarkStart w:colFirst="0" w:colLast="0" w:name="_heading=h.vpic2s2q5d3m" w:id="2"/>
      <w:bookmarkEnd w:id="2"/>
      <w:r w:rsidDel="00000000" w:rsidR="00000000" w:rsidRPr="00000000">
        <w:rPr>
          <w:rtl w:val="0"/>
        </w:rPr>
      </w:r>
    </w:p>
    <w:p w:rsidR="00000000" w:rsidDel="00000000" w:rsidP="00000000" w:rsidRDefault="00000000" w:rsidRPr="00000000" w14:paraId="00000069">
      <w:pPr>
        <w:pStyle w:val="Heading1"/>
        <w:spacing w:after="0" w:before="0" w:line="276" w:lineRule="auto"/>
        <w:rPr/>
      </w:pPr>
      <w:bookmarkStart w:colFirst="0" w:colLast="0" w:name="_heading=h.x2m3fguxeipf" w:id="3"/>
      <w:bookmarkEnd w:id="3"/>
      <w:r w:rsidDel="00000000" w:rsidR="00000000" w:rsidRPr="00000000">
        <w:rPr>
          <w:rtl w:val="0"/>
        </w:rPr>
        <w:t xml:space="preserve">Introduction</w:t>
      </w:r>
    </w:p>
    <w:p w:rsidR="00000000" w:rsidDel="00000000" w:rsidP="00000000" w:rsidRDefault="00000000" w:rsidRPr="00000000" w14:paraId="0000006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Mathematics education has long been recognized as a critical foundation for academic and career success. However, many students perceive math as abstract and challenging, often leading to disengagement and anxiety [5] . Recent advancements in educational technology have opened new avenues to address these challenges, with Augmented Reality (AR) emerging as a promising tool to revolutionize math learning [1] .</w:t>
      </w:r>
    </w:p>
    <w:p w:rsidR="00000000" w:rsidDel="00000000" w:rsidP="00000000" w:rsidRDefault="00000000" w:rsidRPr="00000000" w14:paraId="0000006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 technology integrates virtual elements into the real world, enabling interactive and immersive learning experiences. Unlike traditional teaching methods, AR provides students with dynamic visualizations, allowing them to explore mathematical concepts in a hands-on manner [2] . Studies have shown that AR enhances students' engagement and motivation, reduces cognitive load, and improves conceptual understanding by bridging the gap between abstract theories and practical applications [4] .</w:t>
      </w:r>
    </w:p>
    <w:p w:rsidR="00000000" w:rsidDel="00000000" w:rsidP="00000000" w:rsidRDefault="00000000" w:rsidRPr="00000000" w14:paraId="0000006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middle school education, AR applications have been particularly effective in teaching geometry, algebra, and probability. For instance, AR has been utilized to help students visualize geometric shapes, experiment with probability scenarios, and analyze data patterns in real-time [3] . Research highlights that AR not only supports deeper learning strategies but also fosters critical thinking and problem-solving skills [6] .</w:t>
      </w:r>
    </w:p>
    <w:p w:rsidR="00000000" w:rsidDel="00000000" w:rsidP="00000000" w:rsidRDefault="00000000" w:rsidRPr="00000000" w14:paraId="0000006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 case study involving junior high school students demonstrated significant improvements in learning outcomes when AR was integrated into probability and statistics lessons. Students reported higher self-efficacy, deeper conceptual understanding, and increased motivation to learn math [3] . These findings reinforce the potential of AR as an effective pedagogical tool that complements traditional methods and promotes active learning [1] .</w:t>
      </w:r>
    </w:p>
    <w:p w:rsidR="00000000" w:rsidDel="00000000" w:rsidP="00000000" w:rsidRDefault="00000000" w:rsidRPr="00000000" w14:paraId="0000006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paper aims to integrate Augmented Reality (AR) into a game-based learning environment, where students interact with virtual mathematical structures overlaid onto real-world surfaces. By scanning a physical surface (such as a table or a sheet of paper), students can visualize buildings representing mathematical concepts, engage with virtual elevators through hand gestures, and receive real-time interactive feedback.</w:t>
      </w:r>
    </w:p>
    <w:p w:rsidR="00000000" w:rsidDel="00000000" w:rsidP="00000000" w:rsidRDefault="00000000" w:rsidRPr="00000000" w14:paraId="0000006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following sections will discuss the theoretical framework, methodology, and results of implementing AR games for mathematics learning, along with practical recommendations for educators.</w:t>
      </w:r>
    </w:p>
    <w:p w:rsidR="00000000" w:rsidDel="00000000" w:rsidP="00000000" w:rsidRDefault="00000000" w:rsidRPr="00000000" w14:paraId="0000007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this work, we explore the development of an augmented reality (AR) educational game designed to enhance mathematical learning. In </w:t>
      </w:r>
      <w:r w:rsidDel="00000000" w:rsidR="00000000" w:rsidRPr="00000000">
        <w:rPr>
          <w:rFonts w:ascii="Arial" w:cs="Arial" w:eastAsia="Arial" w:hAnsi="Arial"/>
          <w:b w:val="1"/>
          <w:sz w:val="24"/>
          <w:szCs w:val="24"/>
          <w:rtl w:val="0"/>
        </w:rPr>
        <w:t xml:space="preserve">Chapter 2</w:t>
      </w:r>
      <w:r w:rsidDel="00000000" w:rsidR="00000000" w:rsidRPr="00000000">
        <w:rPr>
          <w:rFonts w:ascii="Arial" w:cs="Arial" w:eastAsia="Arial" w:hAnsi="Arial"/>
          <w:sz w:val="24"/>
          <w:szCs w:val="24"/>
          <w:rtl w:val="0"/>
        </w:rPr>
        <w:t xml:space="preserve">, we present a literature review covering classroom learning in schools, the role of augmented reality in education—particularly in math—and gamification principles, including its mechanisms, challenges, and opportunities. </w:t>
      </w:r>
      <w:r w:rsidDel="00000000" w:rsidR="00000000" w:rsidRPr="00000000">
        <w:rPr>
          <w:rFonts w:ascii="Arial" w:cs="Arial" w:eastAsia="Arial" w:hAnsi="Arial"/>
          <w:b w:val="1"/>
          <w:sz w:val="24"/>
          <w:szCs w:val="24"/>
          <w:rtl w:val="0"/>
        </w:rPr>
        <w:t xml:space="preserve">Chapter 3</w:t>
      </w:r>
      <w:r w:rsidDel="00000000" w:rsidR="00000000" w:rsidRPr="00000000">
        <w:rPr>
          <w:rFonts w:ascii="Arial" w:cs="Arial" w:eastAsia="Arial" w:hAnsi="Arial"/>
          <w:sz w:val="24"/>
          <w:szCs w:val="24"/>
          <w:rtl w:val="0"/>
        </w:rPr>
        <w:t xml:space="preserve"> details the engineering process, beginning with key insights from interviews, followed by requirements gathering, evaluation of alternatives, and the application of design thinking methodologies. This chapter also examines different AR approaches, concluding with a discussion on the final product, including its system architecture and content. In </w:t>
      </w:r>
      <w:r w:rsidDel="00000000" w:rsidR="00000000" w:rsidRPr="00000000">
        <w:rPr>
          <w:rFonts w:ascii="Arial" w:cs="Arial" w:eastAsia="Arial" w:hAnsi="Arial"/>
          <w:b w:val="1"/>
          <w:sz w:val="24"/>
          <w:szCs w:val="24"/>
          <w:rtl w:val="0"/>
        </w:rPr>
        <w:t xml:space="preserve">Chapter 4</w:t>
      </w:r>
      <w:r w:rsidDel="00000000" w:rsidR="00000000" w:rsidRPr="00000000">
        <w:rPr>
          <w:rFonts w:ascii="Arial" w:cs="Arial" w:eastAsia="Arial" w:hAnsi="Arial"/>
          <w:sz w:val="24"/>
          <w:szCs w:val="24"/>
          <w:rtl w:val="0"/>
        </w:rPr>
        <w:t xml:space="preserve">, we outline the expected achievements, key goals, evaluation criteria, and the anticipated impact of our solution. </w:t>
      </w:r>
      <w:r w:rsidDel="00000000" w:rsidR="00000000" w:rsidRPr="00000000">
        <w:rPr>
          <w:rFonts w:ascii="Arial" w:cs="Arial" w:eastAsia="Arial" w:hAnsi="Arial"/>
          <w:b w:val="1"/>
          <w:sz w:val="24"/>
          <w:szCs w:val="24"/>
          <w:rtl w:val="0"/>
        </w:rPr>
        <w:t xml:space="preserve">Chapter 5</w:t>
      </w:r>
      <w:r w:rsidDel="00000000" w:rsidR="00000000" w:rsidRPr="00000000">
        <w:rPr>
          <w:rFonts w:ascii="Arial" w:cs="Arial" w:eastAsia="Arial" w:hAnsi="Arial"/>
          <w:sz w:val="24"/>
          <w:szCs w:val="24"/>
          <w:rtl w:val="0"/>
        </w:rPr>
        <w:t xml:space="preserve"> provides system diagrams, including a use case analysis, while </w:t>
      </w:r>
      <w:r w:rsidDel="00000000" w:rsidR="00000000" w:rsidRPr="00000000">
        <w:rPr>
          <w:rFonts w:ascii="Arial" w:cs="Arial" w:eastAsia="Arial" w:hAnsi="Arial"/>
          <w:b w:val="1"/>
          <w:sz w:val="24"/>
          <w:szCs w:val="24"/>
          <w:rtl w:val="0"/>
        </w:rPr>
        <w:t xml:space="preserve">Chapter 6</w:t>
      </w:r>
      <w:r w:rsidDel="00000000" w:rsidR="00000000" w:rsidRPr="00000000">
        <w:rPr>
          <w:rFonts w:ascii="Arial" w:cs="Arial" w:eastAsia="Arial" w:hAnsi="Arial"/>
          <w:sz w:val="24"/>
          <w:szCs w:val="24"/>
          <w:rtl w:val="0"/>
        </w:rPr>
        <w:t xml:space="preserve"> presents the graphical user interface (GUI) prototype of the "Math Adventure Game." In </w:t>
      </w:r>
      <w:r w:rsidDel="00000000" w:rsidR="00000000" w:rsidRPr="00000000">
        <w:rPr>
          <w:rFonts w:ascii="Arial" w:cs="Arial" w:eastAsia="Arial" w:hAnsi="Arial"/>
          <w:b w:val="1"/>
          <w:sz w:val="24"/>
          <w:szCs w:val="24"/>
          <w:rtl w:val="0"/>
        </w:rPr>
        <w:t xml:space="preserve">Chapter 7</w:t>
      </w:r>
      <w:r w:rsidDel="00000000" w:rsidR="00000000" w:rsidRPr="00000000">
        <w:rPr>
          <w:rFonts w:ascii="Arial" w:cs="Arial" w:eastAsia="Arial" w:hAnsi="Arial"/>
          <w:sz w:val="24"/>
          <w:szCs w:val="24"/>
          <w:rtl w:val="0"/>
        </w:rPr>
        <w:t xml:space="preserve">, we define our evaluation and verification plan, including data analytics methodologies. Finally, </w:t>
      </w:r>
      <w:r w:rsidDel="00000000" w:rsidR="00000000" w:rsidRPr="00000000">
        <w:rPr>
          <w:rFonts w:ascii="Arial" w:cs="Arial" w:eastAsia="Arial" w:hAnsi="Arial"/>
          <w:b w:val="1"/>
          <w:sz w:val="24"/>
          <w:szCs w:val="24"/>
          <w:rtl w:val="0"/>
        </w:rPr>
        <w:t xml:space="preserve">Chapter 8</w:t>
      </w:r>
      <w:r w:rsidDel="00000000" w:rsidR="00000000" w:rsidRPr="00000000">
        <w:rPr>
          <w:rFonts w:ascii="Arial" w:cs="Arial" w:eastAsia="Arial" w:hAnsi="Arial"/>
          <w:sz w:val="24"/>
          <w:szCs w:val="24"/>
          <w:rtl w:val="0"/>
        </w:rPr>
        <w:t xml:space="preserve"> includes references that support our research and development process.</w:t>
      </w:r>
    </w:p>
    <w:p w:rsidR="00000000" w:rsidDel="00000000" w:rsidP="00000000" w:rsidRDefault="00000000" w:rsidRPr="00000000" w14:paraId="00000072">
      <w:pPr>
        <w:pStyle w:val="Heading1"/>
        <w:spacing w:after="0" w:before="0" w:line="276" w:lineRule="auto"/>
        <w:rPr/>
      </w:pPr>
      <w:bookmarkStart w:colFirst="0" w:colLast="0" w:name="_heading=h.tg86mepas6c5" w:id="4"/>
      <w:bookmarkEnd w:id="4"/>
      <w:r w:rsidDel="00000000" w:rsidR="00000000" w:rsidRPr="00000000">
        <w:rPr>
          <w:rtl w:val="0"/>
        </w:rPr>
        <w:t xml:space="preserve">2. Background and Related Work</w:t>
      </w:r>
    </w:p>
    <w:p w:rsidR="00000000" w:rsidDel="00000000" w:rsidP="00000000" w:rsidRDefault="00000000" w:rsidRPr="00000000" w14:paraId="00000073">
      <w:pPr>
        <w:pStyle w:val="Heading3"/>
        <w:rPr/>
      </w:pPr>
      <w:bookmarkStart w:colFirst="0" w:colLast="0" w:name="_heading=h.o6z4xdwuv691" w:id="5"/>
      <w:bookmarkEnd w:id="5"/>
      <w:r w:rsidDel="00000000" w:rsidR="00000000" w:rsidRPr="00000000">
        <w:rPr>
          <w:rtl w:val="0"/>
        </w:rPr>
        <w:t xml:space="preserve">2.1 Classroom in School</w:t>
      </w:r>
    </w:p>
    <w:p w:rsidR="00000000" w:rsidDel="00000000" w:rsidP="00000000" w:rsidRDefault="00000000" w:rsidRPr="00000000" w14:paraId="0000007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Classrooms in schools have traditionally served as structured environments designed to facilitate knowledge transfer and skill development. They are spaces where teachers utilize various instructional methods, including lectures, group activities, and problem-solving exercises, to engage students in learning [5]. However, these conventional methods often struggle to address the diverse learning needs of students, particularly in subjects like mathematics that require abstract thinking and conceptual understanding [1].</w:t>
      </w:r>
    </w:p>
    <w:p w:rsidR="00000000" w:rsidDel="00000000" w:rsidP="00000000" w:rsidRDefault="00000000" w:rsidRPr="00000000" w14:paraId="0000007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Research highlights that classroom settings can benefit greatly from integrating technology to enhance student engagement and comprehension [2]. Incorporating tools such as multimedia presentations and interactive simulations has shown promise in improving learning outcomes and motivation [4]. Yet, even with these advancements, many students continue to face challenges in grasping complex mathematical concepts, emphasizing the need for more innovative approaches [6].</w:t>
      </w:r>
    </w:p>
    <w:p w:rsidR="00000000" w:rsidDel="00000000" w:rsidP="00000000" w:rsidRDefault="00000000" w:rsidRPr="00000000" w14:paraId="0000007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What is STEM? STEM is an acronym that stands for Science, Technology, Engineering, and Mathematics. It represents an interdisciplinary approach to education that emphasizes hands-on learning, critical thinking, and problem-solving skills. STEM programs aim to prepare students for real-world challenges by particularly in geometry [1]. highlighted how AR reduces cognitive load and facilitates conceptual understanding in STEM education, allowing students to engage more deeply with the material [2].integrating these subjects into cohesive learning models. By combining theoretical knowledge with practical applications, STEM education encourages innovation and fosters a deeper understanding of complex concepts.</w:t>
      </w:r>
    </w:p>
    <w:p w:rsidR="00000000" w:rsidDel="00000000" w:rsidP="00000000" w:rsidRDefault="00000000" w:rsidRPr="00000000" w14:paraId="0000007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 applications have been shown to significantly enhance students' problem-solving strategies and boost their confidence in mathematics learning environments [6]. These tools allow students to visualize complex geometric structures, simulate mathematical processes, and interact with scientific models in real time, creating tangible connections between abstract theories and practical applications.</w:t>
      </w:r>
    </w:p>
    <w:p w:rsidR="00000000" w:rsidDel="00000000" w:rsidP="00000000" w:rsidRDefault="00000000" w:rsidRPr="00000000" w14:paraId="0000007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For instance, AR modules focusing on probability empower students to conduct hands-on experiments with random events, fostering deeper comprehension of theoretical principles through interactive simulations [6]. Such experiences not only strengthen conceptual understanding but also improve retention and engagement by transforming passive learning into active exploration [3].</w:t>
      </w:r>
    </w:p>
    <w:p w:rsidR="00000000" w:rsidDel="00000000" w:rsidP="00000000" w:rsidRDefault="00000000" w:rsidRPr="00000000" w14:paraId="0000007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Existing solutions:</w:t>
      </w:r>
    </w:p>
    <w:p w:rsidR="00000000" w:rsidDel="00000000" w:rsidP="00000000" w:rsidRDefault="00000000" w:rsidRPr="00000000" w14:paraId="0000007A">
      <w:pPr>
        <w:spacing w:after="240" w:before="240" w:lineRule="auto"/>
        <w:rPr>
          <w:rFonts w:ascii="Arial" w:cs="Arial" w:eastAsia="Arial" w:hAnsi="Arial"/>
          <w:sz w:val="24"/>
          <w:szCs w:val="24"/>
        </w:rPr>
      </w:pPr>
      <w:r w:rsidDel="00000000" w:rsidR="00000000" w:rsidRPr="00000000">
        <w:rPr>
          <w:rtl w:val="0"/>
        </w:rPr>
      </w:r>
    </w:p>
    <w:tbl>
      <w:tblPr>
        <w:tblStyle w:val="Table1"/>
        <w:tblW w:w="9600.0" w:type="dxa"/>
        <w:jc w:val="left"/>
        <w:tblInd w:w="-1110.0" w:type="dxa"/>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2040"/>
        <w:gridCol w:w="930"/>
        <w:gridCol w:w="1680"/>
        <w:gridCol w:w="1095"/>
        <w:gridCol w:w="2205"/>
        <w:gridCol w:w="1650"/>
        <w:tblGridChange w:id="0">
          <w:tblGrid>
            <w:gridCol w:w="2040"/>
            <w:gridCol w:w="930"/>
            <w:gridCol w:w="1680"/>
            <w:gridCol w:w="1095"/>
            <w:gridCol w:w="2205"/>
            <w:gridCol w:w="1650"/>
          </w:tblGrid>
        </w:tblGridChange>
      </w:tblGrid>
      <w:tr>
        <w:trPr>
          <w:cantSplit w:val="0"/>
          <w:trHeight w:val="1122.82470703125" w:hRule="atLeast"/>
          <w:tblHeader w:val="1"/>
        </w:trPr>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Rule="auto"/>
              <w:rPr>
                <w:rFonts w:ascii="Arial" w:cs="Arial" w:eastAsia="Arial" w:hAnsi="Arial"/>
                <w:sz w:val="24"/>
                <w:szCs w:val="24"/>
              </w:rPr>
            </w:pPr>
            <w:r w:rsidDel="00000000" w:rsidR="00000000" w:rsidRPr="00000000">
              <w:rPr>
                <w:rtl w:val="0"/>
              </w:rPr>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Online</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Free</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Visoualiztaion</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Gamification</w:t>
            </w:r>
          </w:p>
        </w:tc>
      </w:tr>
      <w:tr>
        <w:trPr>
          <w:cantSplit w:val="0"/>
          <w:trHeight w:val="500" w:hRule="atLeast"/>
          <w:tblHeader w:val="1"/>
        </w:trPr>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Khan academy</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500" w:hRule="atLeast"/>
          <w:tblHeader w:val="0"/>
        </w:trPr>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Axis learning</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r>
        <w:trPr>
          <w:cantSplit w:val="0"/>
          <w:trHeight w:val="500" w:hRule="atLeast"/>
          <w:tblHeader w:val="0"/>
        </w:trPr>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Axis communications</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w:t>
            </w:r>
          </w:p>
        </w:tc>
        <w:tc>
          <w:tcPr>
            <w:tcBorders>
              <w:top w:color="434343" w:space="0" w:sz="4" w:val="single"/>
              <w:left w:color="434343" w:space="0" w:sz="4" w:val="single"/>
              <w:bottom w:color="434343" w:space="0" w:sz="4" w:val="single"/>
              <w:right w:color="434343"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X</w:t>
            </w:r>
          </w:p>
        </w:tc>
      </w:tr>
    </w:tbl>
    <w:p w:rsidR="00000000" w:rsidDel="00000000" w:rsidP="00000000" w:rsidRDefault="00000000" w:rsidRPr="00000000" w14:paraId="0000009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ab/>
        <w:tab/>
        <w:t xml:space="preserve">Table 1 - compering existing solutions</w:t>
      </w:r>
    </w:p>
    <w:p w:rsidR="00000000" w:rsidDel="00000000" w:rsidP="00000000" w:rsidRDefault="00000000" w:rsidRPr="00000000" w14:paraId="00000094">
      <w:pPr>
        <w:pStyle w:val="Heading3"/>
        <w:keepNext w:val="0"/>
        <w:keepLines w:val="0"/>
        <w:spacing w:after="240" w:before="280" w:line="240" w:lineRule="auto"/>
        <w:rPr>
          <w:rFonts w:ascii="Arial" w:cs="Arial" w:eastAsia="Arial" w:hAnsi="Arial"/>
          <w:b w:val="1"/>
          <w:color w:val="000000"/>
          <w:sz w:val="26"/>
          <w:szCs w:val="26"/>
        </w:rPr>
      </w:pPr>
      <w:bookmarkStart w:colFirst="0" w:colLast="0" w:name="_heading=h.o3z6xik7wjv3" w:id="6"/>
      <w:bookmarkEnd w:id="6"/>
      <w:r w:rsidDel="00000000" w:rsidR="00000000" w:rsidRPr="00000000">
        <w:rPr>
          <w:rFonts w:ascii="Arial" w:cs="Arial" w:eastAsia="Arial" w:hAnsi="Arial"/>
          <w:b w:val="1"/>
          <w:color w:val="000000"/>
          <w:sz w:val="32"/>
          <w:szCs w:val="32"/>
          <w:rtl w:val="0"/>
        </w:rPr>
        <w:t xml:space="preserve">2.2 Augmented Reality</w:t>
      </w:r>
      <w:r w:rsidDel="00000000" w:rsidR="00000000" w:rsidRPr="00000000">
        <w:rPr>
          <w:rtl w:val="0"/>
        </w:rPr>
      </w:r>
    </w:p>
    <w:p w:rsidR="00000000" w:rsidDel="00000000" w:rsidP="00000000" w:rsidRDefault="00000000" w:rsidRPr="00000000" w14:paraId="00000095">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Augmented Reality (AR) enhances the real world by overlaying digital elements such as images, sounds, and interactive content in real-time. The term was first introduced in the 1990s by Boeing researcher Thomas Caudell, but its foundations date back to earlier experiments like the </w:t>
      </w:r>
      <w:r w:rsidDel="00000000" w:rsidR="00000000" w:rsidRPr="00000000">
        <w:rPr>
          <w:rFonts w:ascii="Arial" w:cs="Arial" w:eastAsia="Arial" w:hAnsi="Arial"/>
          <w:b w:val="1"/>
          <w:sz w:val="24"/>
          <w:szCs w:val="24"/>
          <w:rtl w:val="0"/>
        </w:rPr>
        <w:t xml:space="preserve">Sensorama Simulator</w:t>
      </w:r>
      <w:r w:rsidDel="00000000" w:rsidR="00000000" w:rsidRPr="00000000">
        <w:rPr>
          <w:rFonts w:ascii="Arial" w:cs="Arial" w:eastAsia="Arial" w:hAnsi="Arial"/>
          <w:sz w:val="24"/>
          <w:szCs w:val="24"/>
          <w:rtl w:val="0"/>
        </w:rPr>
        <w:t xml:space="preserve"> and the </w:t>
      </w:r>
      <w:r w:rsidDel="00000000" w:rsidR="00000000" w:rsidRPr="00000000">
        <w:rPr>
          <w:rFonts w:ascii="Arial" w:cs="Arial" w:eastAsia="Arial" w:hAnsi="Arial"/>
          <w:b w:val="1"/>
          <w:sz w:val="24"/>
          <w:szCs w:val="24"/>
          <w:rtl w:val="0"/>
        </w:rPr>
        <w:t xml:space="preserve">Sword of Damocles</w:t>
      </w:r>
      <w:r w:rsidDel="00000000" w:rsidR="00000000" w:rsidRPr="00000000">
        <w:rPr>
          <w:rFonts w:ascii="Arial" w:cs="Arial" w:eastAsia="Arial" w:hAnsi="Arial"/>
          <w:sz w:val="24"/>
          <w:szCs w:val="24"/>
          <w:rtl w:val="0"/>
        </w:rPr>
        <w:t xml:space="preserve">.[14] AR is implemented through different methods, including marker-based, markerless, projection-based, and overlay AR. It is widely used in education, healthcare, manufacturing, and entertainment, offering immersive and interactive experiences. While AR continues to evolve, challenges such as hardware limitations and computational demands remain. However, its growing applications are expected to transform industries by improving training, decision-making, and user engagement.[15]</w:t>
      </w:r>
    </w:p>
    <w:p w:rsidR="00000000" w:rsidDel="00000000" w:rsidP="00000000" w:rsidRDefault="00000000" w:rsidRPr="00000000" w14:paraId="00000096">
      <w:pPr>
        <w:pStyle w:val="Heading3"/>
        <w:keepNext w:val="0"/>
        <w:keepLines w:val="0"/>
        <w:spacing w:before="280" w:lineRule="auto"/>
        <w:rPr>
          <w:rFonts w:ascii="Arial" w:cs="Arial" w:eastAsia="Arial" w:hAnsi="Arial"/>
        </w:rPr>
      </w:pPr>
      <w:bookmarkStart w:colFirst="0" w:colLast="0" w:name="_heading=h.yem55h6wk88i" w:id="7"/>
      <w:bookmarkEnd w:id="7"/>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rFonts w:ascii="Arial" w:cs="Arial" w:eastAsia="Arial" w:hAnsi="Arial"/>
          <w:b w:val="1"/>
          <w:color w:val="000000"/>
          <w:sz w:val="32"/>
          <w:szCs w:val="32"/>
        </w:rPr>
      </w:pPr>
      <w:bookmarkStart w:colFirst="0" w:colLast="0" w:name="_heading=h.2do7kjqbayf3" w:id="8"/>
      <w:bookmarkEnd w:id="8"/>
      <w:r w:rsidDel="00000000" w:rsidR="00000000" w:rsidRPr="00000000">
        <w:rPr>
          <w:rFonts w:ascii="Arial" w:cs="Arial" w:eastAsia="Arial" w:hAnsi="Arial"/>
          <w:b w:val="1"/>
          <w:color w:val="000000"/>
          <w:sz w:val="32"/>
          <w:szCs w:val="32"/>
          <w:rtl w:val="0"/>
        </w:rPr>
        <w:t xml:space="preserve">2.2.1 Augmented Reality in Math</w:t>
      </w:r>
    </w:p>
    <w:p w:rsidR="00000000" w:rsidDel="00000000" w:rsidP="00000000" w:rsidRDefault="00000000" w:rsidRPr="00000000" w14:paraId="00000098">
      <w:pPr>
        <w:spacing w:after="240" w:before="240" w:lineRule="auto"/>
        <w:rPr/>
      </w:pPr>
      <w:r w:rsidDel="00000000" w:rsidR="00000000" w:rsidRPr="00000000">
        <w:rPr>
          <w:rFonts w:ascii="Arial" w:cs="Arial" w:eastAsia="Arial" w:hAnsi="Arial"/>
          <w:sz w:val="24"/>
          <w:szCs w:val="24"/>
          <w:rtl w:val="0"/>
        </w:rPr>
        <w:t xml:space="preserve">The application of AR in education has gained significant attention in recent years due to its ability to enhance learning outcomes. demonstrated that AR can make abstract mathematical concepts more tangible by providing interactive visualizations.</w:t>
      </w:r>
      <w:r w:rsidDel="00000000" w:rsidR="00000000" w:rsidRPr="00000000">
        <w:rPr>
          <w:rtl w:val="0"/>
        </w:rPr>
      </w:r>
    </w:p>
    <w:p w:rsidR="00000000" w:rsidDel="00000000" w:rsidP="00000000" w:rsidRDefault="00000000" w:rsidRPr="00000000" w14:paraId="0000009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Mathematics often poses challenges for students due to its abstract nature, requiring them to visualize concepts and manipulate symbols mentally. Augmented Reality (AR) addresses these difficulties by providing interactive, visual, and tangible representations of mathematical ideas [1].</w:t>
      </w:r>
    </w:p>
    <w:p w:rsidR="00000000" w:rsidDel="00000000" w:rsidP="00000000" w:rsidRDefault="00000000" w:rsidRPr="00000000" w14:paraId="0000009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 applications in math education enable students to explore complex concepts such as geometric transformations, algebraic equations, and statistical distributions through hands-on activities [2]. For example, 3D visualizations allow learners to rotate and resize geometric shapes, fostering spatial reasoning skills and a deeper understanding of geometry [3].</w:t>
      </w:r>
    </w:p>
    <w:p w:rsidR="00000000" w:rsidDel="00000000" w:rsidP="00000000" w:rsidRDefault="00000000" w:rsidRPr="00000000" w14:paraId="0000009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algebra, AR tools assist students in visualizing equations and graphing functions dynamically, enabling them to see the effects of parameter changes in real time [4]. Similarly, in statistics, AR simulations allow learners to experiment with probability models, observe patterns, and analyze data interactively [5].</w:t>
      </w:r>
    </w:p>
    <w:p w:rsidR="00000000" w:rsidDel="00000000" w:rsidP="00000000" w:rsidRDefault="00000000" w:rsidRPr="00000000" w14:paraId="0000009C">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Research has shown that integrating AR in math classrooms improves problem-solving abilities, enhances engagement, and reduces math anxiety [6]. By providing immediate feedback and encouraging exploration, AR tools create an active learning environment that supports conceptual understanding and retention [1].</w:t>
      </w:r>
    </w:p>
    <w:p w:rsidR="00000000" w:rsidDel="00000000" w:rsidP="00000000" w:rsidRDefault="00000000" w:rsidRPr="00000000" w14:paraId="0000009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 addition to providing immersive visualizations, our project utilizes AR to create a tangible learning experience. Students scan their real-world environment, and the system projects virtual buildings that serve as interactive learning hubs. Unlike traditional AR applications that focus solely on visualization, our game incorporates direct interaction, where students control elevators with gestures and receive real-time feedback on their problem-solving progress.</w:t>
      </w:r>
    </w:p>
    <w:p w:rsidR="00000000" w:rsidDel="00000000" w:rsidP="00000000" w:rsidRDefault="00000000" w:rsidRPr="00000000" w14:paraId="0000009E">
      <w:pPr>
        <w:spacing w:after="240" w:before="240" w:lineRule="auto"/>
        <w:rPr/>
      </w:pPr>
      <w:r w:rsidDel="00000000" w:rsidR="00000000" w:rsidRPr="00000000">
        <w:rPr>
          <w:rFonts w:ascii="Arial" w:cs="Arial" w:eastAsia="Arial" w:hAnsi="Arial"/>
          <w:sz w:val="24"/>
          <w:szCs w:val="24"/>
          <w:rtl w:val="0"/>
        </w:rPr>
        <w:t xml:space="preserve">Overall, AR has proven to be an effective tool for making math education more accessible and engaging. Its applications extend beyond basic arithmetic and geometry to include advanced topics such as algebra, probability, statistics, and calculus [3]. Future developments aim to refine these technologies further, enabling deeper exploration of abstract mathematical concepts, such as functions, vectors, and 3D modeling, through interactive and immersive experiences [3].</w: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rFonts w:ascii="Arial" w:cs="Arial" w:eastAsia="Arial" w:hAnsi="Arial"/>
        </w:rPr>
      </w:pPr>
      <w:bookmarkStart w:colFirst="0" w:colLast="0" w:name="_heading=h.gphmnkkpe52y" w:id="9"/>
      <w:bookmarkEnd w:id="9"/>
      <w:r w:rsidDel="00000000" w:rsidR="00000000" w:rsidRPr="00000000">
        <w:rPr>
          <w:rtl w:val="0"/>
        </w:rPr>
      </w:r>
    </w:p>
    <w:p w:rsidR="00000000" w:rsidDel="00000000" w:rsidP="00000000" w:rsidRDefault="00000000" w:rsidRPr="00000000" w14:paraId="000000A0">
      <w:pPr>
        <w:pStyle w:val="Heading3"/>
        <w:keepNext w:val="0"/>
        <w:keepLines w:val="0"/>
        <w:spacing w:before="280" w:lineRule="auto"/>
        <w:rPr>
          <w:rFonts w:ascii="Arial" w:cs="Arial" w:eastAsia="Arial" w:hAnsi="Arial"/>
          <w:b w:val="1"/>
          <w:color w:val="000000"/>
          <w:sz w:val="32"/>
          <w:szCs w:val="32"/>
        </w:rPr>
      </w:pPr>
      <w:bookmarkStart w:colFirst="0" w:colLast="0" w:name="_heading=h.9sxivnbb8yuc" w:id="10"/>
      <w:bookmarkEnd w:id="10"/>
      <w:r w:rsidDel="00000000" w:rsidR="00000000" w:rsidRPr="00000000">
        <w:rPr>
          <w:rFonts w:ascii="Arial" w:cs="Arial" w:eastAsia="Arial" w:hAnsi="Arial"/>
          <w:b w:val="1"/>
          <w:color w:val="000000"/>
          <w:sz w:val="32"/>
          <w:szCs w:val="32"/>
          <w:rtl w:val="0"/>
        </w:rPr>
        <w:t xml:space="preserve">2.3 Gamification</w:t>
      </w:r>
    </w:p>
    <w:p w:rsidR="00000000" w:rsidDel="00000000" w:rsidP="00000000" w:rsidRDefault="00000000" w:rsidRPr="00000000" w14:paraId="000000A1">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Gamification refers to the use of game design elements in non-game contexts to encourage participation and improve outcomes[8]. It integrates mechanics such as rewards, challenges, feedback, and leaderboards to motivate users and sustain engagement. Gamification has been widely adopted in education due to its ability to create immersive and interactive learning environments that enhance motivation and learning outcomes.</w:t>
      </w:r>
    </w:p>
    <w:p w:rsidR="00000000" w:rsidDel="00000000" w:rsidP="00000000" w:rsidRDefault="00000000" w:rsidRPr="00000000" w14:paraId="000000A2">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 explored the integration of gamification within AR-based learning platforms, demonstrating its effectiveness in maintaining students’ interest and encouraging active participation. Gamified AR tools, such as interactive puzzles and competitive tasks, have been shown to improve learning outcomes by making mathematics more enjoyable and accessible.</w:t>
      </w:r>
    </w:p>
    <w:p w:rsidR="00000000" w:rsidDel="00000000" w:rsidP="00000000" w:rsidRDefault="00000000" w:rsidRPr="00000000" w14:paraId="000000A3">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 further emphasized that gamification fosters intrinsic motivation, helping students develop a positive attitude toward learning. By incorporating elements like progress tracking, leaderboards, and adaptive challenges, gamified AR platforms align educational goals with engaging experiences. This synergy has proven particularly effective in mathematics, where gamification reduces anxiety and builds confidence.</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pStyle w:val="Heading3"/>
        <w:keepNext w:val="0"/>
        <w:keepLines w:val="0"/>
        <w:spacing w:before="280" w:lineRule="auto"/>
        <w:rPr>
          <w:rFonts w:ascii="Arial" w:cs="Arial" w:eastAsia="Arial" w:hAnsi="Arial"/>
          <w:b w:val="1"/>
          <w:color w:val="000000"/>
          <w:sz w:val="32"/>
          <w:szCs w:val="32"/>
        </w:rPr>
      </w:pPr>
      <w:bookmarkStart w:colFirst="0" w:colLast="0" w:name="_heading=h.uc2j9d3tc6yk" w:id="11"/>
      <w:bookmarkEnd w:id="11"/>
      <w:r w:rsidDel="00000000" w:rsidR="00000000" w:rsidRPr="00000000">
        <w:rPr>
          <w:rFonts w:ascii="Arial" w:cs="Arial" w:eastAsia="Arial" w:hAnsi="Arial"/>
          <w:b w:val="1"/>
          <w:color w:val="000000"/>
          <w:sz w:val="32"/>
          <w:szCs w:val="32"/>
          <w:rtl w:val="0"/>
        </w:rPr>
        <w:t xml:space="preserve">2.</w:t>
      </w:r>
      <w:r w:rsidDel="00000000" w:rsidR="00000000" w:rsidRPr="00000000">
        <w:rPr>
          <w:rFonts w:ascii="Arial" w:cs="Arial" w:eastAsia="Arial" w:hAnsi="Arial"/>
          <w:rtl w:val="0"/>
        </w:rPr>
        <w:t xml:space="preserve">3</w:t>
      </w:r>
      <w:r w:rsidDel="00000000" w:rsidR="00000000" w:rsidRPr="00000000">
        <w:rPr>
          <w:rFonts w:ascii="Arial" w:cs="Arial" w:eastAsia="Arial" w:hAnsi="Arial"/>
          <w:b w:val="1"/>
          <w:color w:val="000000"/>
          <w:sz w:val="32"/>
          <w:szCs w:val="32"/>
          <w:rtl w:val="0"/>
        </w:rPr>
        <w:t xml:space="preserve"> Challenges and Opportunities</w:t>
      </w:r>
    </w:p>
    <w:p w:rsidR="00000000" w:rsidDel="00000000" w:rsidP="00000000" w:rsidRDefault="00000000" w:rsidRPr="00000000" w14:paraId="000000A6">
      <w:pPr>
        <w:widowControl w:val="0"/>
        <w:spacing w:after="240" w:before="240" w:line="24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While AR and gamification offer numerous benefits, their successful implementation in educational contexts requires overcoming several challenges. Despite its potential, integrating Augmented Reality (AR) into educational settings presents several challenges. </w:t>
      </w:r>
      <w:r w:rsidDel="00000000" w:rsidR="00000000" w:rsidRPr="00000000">
        <w:rPr>
          <w:rFonts w:ascii="Arial" w:cs="Arial" w:eastAsia="Arial" w:hAnsi="Arial"/>
          <w:b w:val="1"/>
          <w:sz w:val="24"/>
          <w:szCs w:val="24"/>
          <w:rtl w:val="0"/>
        </w:rPr>
        <w:t xml:space="preserve">Technological barriers</w:t>
      </w:r>
      <w:r w:rsidDel="00000000" w:rsidR="00000000" w:rsidRPr="00000000">
        <w:rPr>
          <w:rFonts w:ascii="Arial" w:cs="Arial" w:eastAsia="Arial" w:hAnsi="Arial"/>
          <w:sz w:val="24"/>
          <w:szCs w:val="24"/>
          <w:rtl w:val="0"/>
        </w:rPr>
        <w:t xml:space="preserve"> remain a primary concern, as many schools lack the necessary infrastructure, including high-quality devices and stable internet connections, to support effective AR deployment [4]. Additionally, </w:t>
      </w:r>
      <w:r w:rsidDel="00000000" w:rsidR="00000000" w:rsidRPr="00000000">
        <w:rPr>
          <w:rFonts w:ascii="Arial" w:cs="Arial" w:eastAsia="Arial" w:hAnsi="Arial"/>
          <w:b w:val="1"/>
          <w:sz w:val="24"/>
          <w:szCs w:val="24"/>
          <w:rtl w:val="0"/>
        </w:rPr>
        <w:t xml:space="preserve">teacher training</w:t>
      </w:r>
      <w:r w:rsidDel="00000000" w:rsidR="00000000" w:rsidRPr="00000000">
        <w:rPr>
          <w:rFonts w:ascii="Arial" w:cs="Arial" w:eastAsia="Arial" w:hAnsi="Arial"/>
          <w:sz w:val="24"/>
          <w:szCs w:val="24"/>
          <w:rtl w:val="0"/>
        </w:rPr>
        <w:t xml:space="preserve"> is crucial for successful implementation. Educators require proper guidance and professional development to integrate AR tools effectively into their teaching practices; without adequate training, the potential benefits of AR may go underutilized [6]. Another significant challenge is </w:t>
      </w:r>
      <w:r w:rsidDel="00000000" w:rsidR="00000000" w:rsidRPr="00000000">
        <w:rPr>
          <w:rFonts w:ascii="Arial" w:cs="Arial" w:eastAsia="Arial" w:hAnsi="Arial"/>
          <w:b w:val="1"/>
          <w:sz w:val="24"/>
          <w:szCs w:val="24"/>
          <w:rtl w:val="0"/>
        </w:rPr>
        <w:t xml:space="preserve">cognitive overload</w:t>
      </w:r>
      <w:r w:rsidDel="00000000" w:rsidR="00000000" w:rsidRPr="00000000">
        <w:rPr>
          <w:rFonts w:ascii="Arial" w:cs="Arial" w:eastAsia="Arial" w:hAnsi="Arial"/>
          <w:sz w:val="24"/>
          <w:szCs w:val="24"/>
          <w:rtl w:val="0"/>
        </w:rPr>
        <w:t xml:space="preserve">, particularly for students who are unfamiliar with AR technologies. The initial learning curve can be overwhelming, highlighting the importance of designing </w:t>
      </w:r>
      <w:r w:rsidDel="00000000" w:rsidR="00000000" w:rsidRPr="00000000">
        <w:rPr>
          <w:rFonts w:ascii="Arial" w:cs="Arial" w:eastAsia="Arial" w:hAnsi="Arial"/>
          <w:b w:val="1"/>
          <w:sz w:val="24"/>
          <w:szCs w:val="24"/>
          <w:rtl w:val="0"/>
        </w:rPr>
        <w:t xml:space="preserve">intuitive and user-friendly interfaces</w:t>
      </w:r>
      <w:r w:rsidDel="00000000" w:rsidR="00000000" w:rsidRPr="00000000">
        <w:rPr>
          <w:rFonts w:ascii="Arial" w:cs="Arial" w:eastAsia="Arial" w:hAnsi="Arial"/>
          <w:sz w:val="24"/>
          <w:szCs w:val="24"/>
          <w:rtl w:val="0"/>
        </w:rPr>
        <w:t xml:space="preserve"> to ensure accessibility and ease of use [2]. In addition to these general AR challenges, our specific implementation introduces </w:t>
      </w:r>
      <w:r w:rsidDel="00000000" w:rsidR="00000000" w:rsidRPr="00000000">
        <w:rPr>
          <w:rFonts w:ascii="Arial" w:cs="Arial" w:eastAsia="Arial" w:hAnsi="Arial"/>
          <w:b w:val="1"/>
          <w:sz w:val="24"/>
          <w:szCs w:val="24"/>
          <w:rtl w:val="0"/>
        </w:rPr>
        <w:t xml:space="preserve">unique technological and pedagogical challenges:</w:t>
      </w:r>
    </w:p>
    <w:p w:rsidR="00000000" w:rsidDel="00000000" w:rsidP="00000000" w:rsidRDefault="00000000" w:rsidRPr="00000000" w14:paraId="000000A7">
      <w:pPr>
        <w:widowControl w:val="0"/>
        <w:numPr>
          <w:ilvl w:val="0"/>
          <w:numId w:val="14"/>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Ensuring Accurate Hand Gesture Recognition:</w:t>
      </w:r>
      <w:r w:rsidDel="00000000" w:rsidR="00000000" w:rsidRPr="00000000">
        <w:rPr>
          <w:rFonts w:ascii="Arial" w:cs="Arial" w:eastAsia="Arial" w:hAnsi="Arial"/>
          <w:sz w:val="24"/>
          <w:szCs w:val="24"/>
          <w:rtl w:val="0"/>
        </w:rPr>
        <w:t xml:space="preserve"> Since our game allows students to control in-game elevators through hand gestures, the system must reliably detect and translate movements without lag. Implementing a </w:t>
      </w:r>
      <w:r w:rsidDel="00000000" w:rsidR="00000000" w:rsidRPr="00000000">
        <w:rPr>
          <w:rFonts w:ascii="Arial" w:cs="Arial" w:eastAsia="Arial" w:hAnsi="Arial"/>
          <w:b w:val="1"/>
          <w:sz w:val="24"/>
          <w:szCs w:val="24"/>
          <w:rtl w:val="0"/>
        </w:rPr>
        <w:t xml:space="preserve">robust hand-tracking algorithm</w:t>
      </w:r>
      <w:r w:rsidDel="00000000" w:rsidR="00000000" w:rsidRPr="00000000">
        <w:rPr>
          <w:rFonts w:ascii="Arial" w:cs="Arial" w:eastAsia="Arial" w:hAnsi="Arial"/>
          <w:sz w:val="24"/>
          <w:szCs w:val="24"/>
          <w:rtl w:val="0"/>
        </w:rPr>
        <w:t xml:space="preserve"> and optimizing real-time response times are critical for maintaining a seamless user experience.</w:t>
      </w:r>
    </w:p>
    <w:p w:rsidR="00000000" w:rsidDel="00000000" w:rsidP="00000000" w:rsidRDefault="00000000" w:rsidRPr="00000000" w14:paraId="000000A8">
      <w:pPr>
        <w:widowControl w:val="0"/>
        <w:numPr>
          <w:ilvl w:val="0"/>
          <w:numId w:val="14"/>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Stable Virtual Object Placement:</w:t>
      </w:r>
      <w:r w:rsidDel="00000000" w:rsidR="00000000" w:rsidRPr="00000000">
        <w:rPr>
          <w:rFonts w:ascii="Arial" w:cs="Arial" w:eastAsia="Arial" w:hAnsi="Arial"/>
          <w:sz w:val="24"/>
          <w:szCs w:val="24"/>
          <w:rtl w:val="0"/>
        </w:rPr>
        <w:t xml:space="preserve"> The AR system must ensure that virtual buildings remain </w:t>
      </w:r>
      <w:r w:rsidDel="00000000" w:rsidR="00000000" w:rsidRPr="00000000">
        <w:rPr>
          <w:rFonts w:ascii="Arial" w:cs="Arial" w:eastAsia="Arial" w:hAnsi="Arial"/>
          <w:b w:val="1"/>
          <w:sz w:val="24"/>
          <w:szCs w:val="24"/>
          <w:rtl w:val="0"/>
        </w:rPr>
        <w:t xml:space="preserve">anchored to real-world surfaces</w:t>
      </w:r>
      <w:r w:rsidDel="00000000" w:rsidR="00000000" w:rsidRPr="00000000">
        <w:rPr>
          <w:rFonts w:ascii="Arial" w:cs="Arial" w:eastAsia="Arial" w:hAnsi="Arial"/>
          <w:sz w:val="24"/>
          <w:szCs w:val="24"/>
          <w:rtl w:val="0"/>
        </w:rPr>
        <w:t xml:space="preserve"> without unintended movement or distortion. This requires advanced </w:t>
      </w:r>
      <w:r w:rsidDel="00000000" w:rsidR="00000000" w:rsidRPr="00000000">
        <w:rPr>
          <w:rFonts w:ascii="Arial" w:cs="Arial" w:eastAsia="Arial" w:hAnsi="Arial"/>
          <w:b w:val="1"/>
          <w:sz w:val="24"/>
          <w:szCs w:val="24"/>
          <w:rtl w:val="0"/>
        </w:rPr>
        <w:t xml:space="preserve">surface detection and tracking algorithms</w:t>
      </w:r>
      <w:r w:rsidDel="00000000" w:rsidR="00000000" w:rsidRPr="00000000">
        <w:rPr>
          <w:rFonts w:ascii="Arial" w:cs="Arial" w:eastAsia="Arial" w:hAnsi="Arial"/>
          <w:sz w:val="24"/>
          <w:szCs w:val="24"/>
          <w:rtl w:val="0"/>
        </w:rPr>
        <w:t xml:space="preserve">, as well as the ability to adapt to different lighting conditions and environmental factors.</w:t>
      </w:r>
    </w:p>
    <w:p w:rsidR="00000000" w:rsidDel="00000000" w:rsidP="00000000" w:rsidRDefault="00000000" w:rsidRPr="00000000" w14:paraId="000000A9">
      <w:pPr>
        <w:widowControl w:val="0"/>
        <w:numPr>
          <w:ilvl w:val="0"/>
          <w:numId w:val="14"/>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Minimizing Cognitive Load in Multi-Sensory Interactions:</w:t>
      </w:r>
      <w:r w:rsidDel="00000000" w:rsidR="00000000" w:rsidRPr="00000000">
        <w:rPr>
          <w:rFonts w:ascii="Arial" w:cs="Arial" w:eastAsia="Arial" w:hAnsi="Arial"/>
          <w:sz w:val="24"/>
          <w:szCs w:val="24"/>
          <w:rtl w:val="0"/>
        </w:rPr>
        <w:t xml:space="preserve"> Our AR system overlays interactive math elements onto real-world environments, which demands </w:t>
      </w:r>
      <w:r w:rsidDel="00000000" w:rsidR="00000000" w:rsidRPr="00000000">
        <w:rPr>
          <w:rFonts w:ascii="Arial" w:cs="Arial" w:eastAsia="Arial" w:hAnsi="Arial"/>
          <w:b w:val="1"/>
          <w:sz w:val="24"/>
          <w:szCs w:val="24"/>
          <w:rtl w:val="0"/>
        </w:rPr>
        <w:t xml:space="preserve">simultaneous attention</w:t>
      </w:r>
      <w:r w:rsidDel="00000000" w:rsidR="00000000" w:rsidRPr="00000000">
        <w:rPr>
          <w:rFonts w:ascii="Arial" w:cs="Arial" w:eastAsia="Arial" w:hAnsi="Arial"/>
          <w:sz w:val="24"/>
          <w:szCs w:val="24"/>
          <w:rtl w:val="0"/>
        </w:rPr>
        <w:t xml:space="preserve"> to both digital and physical elements. To avoid overwhelming students, the UI must prioritize clarity, </w:t>
      </w:r>
      <w:r w:rsidDel="00000000" w:rsidR="00000000" w:rsidRPr="00000000">
        <w:rPr>
          <w:rFonts w:ascii="Arial" w:cs="Arial" w:eastAsia="Arial" w:hAnsi="Arial"/>
          <w:b w:val="1"/>
          <w:sz w:val="24"/>
          <w:szCs w:val="24"/>
          <w:rtl w:val="0"/>
        </w:rPr>
        <w:t xml:space="preserve">visual hierarchy</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incremental complexity</w:t>
      </w:r>
      <w:r w:rsidDel="00000000" w:rsidR="00000000" w:rsidRPr="00000000">
        <w:rPr>
          <w:rFonts w:ascii="Arial" w:cs="Arial" w:eastAsia="Arial" w:hAnsi="Arial"/>
          <w:sz w:val="24"/>
          <w:szCs w:val="24"/>
          <w:rtl w:val="0"/>
        </w:rPr>
        <w:t xml:space="preserve"> in interactions.</w:t>
      </w:r>
    </w:p>
    <w:p w:rsidR="00000000" w:rsidDel="00000000" w:rsidP="00000000" w:rsidRDefault="00000000" w:rsidRPr="00000000" w14:paraId="000000AA">
      <w:pPr>
        <w:widowControl w:val="0"/>
        <w:numPr>
          <w:ilvl w:val="0"/>
          <w:numId w:val="14"/>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Latency in Real-Time Feedback:</w:t>
      </w:r>
      <w:r w:rsidDel="00000000" w:rsidR="00000000" w:rsidRPr="00000000">
        <w:rPr>
          <w:rFonts w:ascii="Arial" w:cs="Arial" w:eastAsia="Arial" w:hAnsi="Arial"/>
          <w:sz w:val="24"/>
          <w:szCs w:val="24"/>
          <w:rtl w:val="0"/>
        </w:rPr>
        <w:t xml:space="preserve"> For an immersive learning experience, it is crucial that the AR system provides </w:t>
      </w:r>
      <w:r w:rsidDel="00000000" w:rsidR="00000000" w:rsidRPr="00000000">
        <w:rPr>
          <w:rFonts w:ascii="Arial" w:cs="Arial" w:eastAsia="Arial" w:hAnsi="Arial"/>
          <w:b w:val="1"/>
          <w:sz w:val="24"/>
          <w:szCs w:val="24"/>
          <w:rtl w:val="0"/>
        </w:rPr>
        <w:t xml:space="preserve">immediate and responsive feedback</w:t>
      </w:r>
      <w:r w:rsidDel="00000000" w:rsidR="00000000" w:rsidRPr="00000000">
        <w:rPr>
          <w:rFonts w:ascii="Arial" w:cs="Arial" w:eastAsia="Arial" w:hAnsi="Arial"/>
          <w:sz w:val="24"/>
          <w:szCs w:val="24"/>
          <w:rtl w:val="0"/>
        </w:rPr>
        <w:t xml:space="preserve"> when students solve problems and interact with virtual objects. This requires </w:t>
      </w:r>
      <w:r w:rsidDel="00000000" w:rsidR="00000000" w:rsidRPr="00000000">
        <w:rPr>
          <w:rFonts w:ascii="Arial" w:cs="Arial" w:eastAsia="Arial" w:hAnsi="Arial"/>
          <w:b w:val="1"/>
          <w:sz w:val="24"/>
          <w:szCs w:val="24"/>
          <w:rtl w:val="0"/>
        </w:rPr>
        <w:t xml:space="preserve">efficient data processing and optimized rendering techniques</w:t>
      </w:r>
      <w:r w:rsidDel="00000000" w:rsidR="00000000" w:rsidRPr="00000000">
        <w:rPr>
          <w:rFonts w:ascii="Arial" w:cs="Arial" w:eastAsia="Arial" w:hAnsi="Arial"/>
          <w:sz w:val="24"/>
          <w:szCs w:val="24"/>
          <w:rtl w:val="0"/>
        </w:rPr>
        <w:t xml:space="preserve"> to maintain real-time interactivity.</w:t>
      </w:r>
    </w:p>
    <w:p w:rsidR="00000000" w:rsidDel="00000000" w:rsidP="00000000" w:rsidRDefault="00000000" w:rsidRPr="00000000" w14:paraId="000000AB">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Despite these challenges, the growing accessibility of AR technology and its proven effectiveness in enhancing learning outcomes present a significant opportunity to revolutionize mathematics education. With targeted investments in </w:t>
      </w:r>
      <w:r w:rsidDel="00000000" w:rsidR="00000000" w:rsidRPr="00000000">
        <w:rPr>
          <w:rFonts w:ascii="Arial" w:cs="Arial" w:eastAsia="Arial" w:hAnsi="Arial"/>
          <w:b w:val="1"/>
          <w:sz w:val="24"/>
          <w:szCs w:val="24"/>
          <w:rtl w:val="0"/>
        </w:rPr>
        <w:t xml:space="preserve">infrastructure and teacher training</w:t>
      </w:r>
      <w:r w:rsidDel="00000000" w:rsidR="00000000" w:rsidRPr="00000000">
        <w:rPr>
          <w:rFonts w:ascii="Arial" w:cs="Arial" w:eastAsia="Arial" w:hAnsi="Arial"/>
          <w:sz w:val="24"/>
          <w:szCs w:val="24"/>
          <w:rtl w:val="0"/>
        </w:rPr>
        <w:t xml:space="preserve">, AR can become a </w:t>
      </w:r>
      <w:r w:rsidDel="00000000" w:rsidR="00000000" w:rsidRPr="00000000">
        <w:rPr>
          <w:rFonts w:ascii="Arial" w:cs="Arial" w:eastAsia="Arial" w:hAnsi="Arial"/>
          <w:b w:val="1"/>
          <w:sz w:val="24"/>
          <w:szCs w:val="24"/>
          <w:rtl w:val="0"/>
        </w:rPr>
        <w:t xml:space="preserve">cornerstone of modern education</w:t>
      </w:r>
      <w:r w:rsidDel="00000000" w:rsidR="00000000" w:rsidRPr="00000000">
        <w:rPr>
          <w:rFonts w:ascii="Arial" w:cs="Arial" w:eastAsia="Arial" w:hAnsi="Arial"/>
          <w:sz w:val="24"/>
          <w:szCs w:val="24"/>
          <w:rtl w:val="0"/>
        </w:rPr>
        <w:t xml:space="preserve">, bridging the gap between theoretical knowledge and practical understanding.Moreover, our approach—</w:t>
      </w:r>
      <w:r w:rsidDel="00000000" w:rsidR="00000000" w:rsidRPr="00000000">
        <w:rPr>
          <w:rFonts w:ascii="Arial" w:cs="Arial" w:eastAsia="Arial" w:hAnsi="Arial"/>
          <w:b w:val="1"/>
          <w:sz w:val="24"/>
          <w:szCs w:val="24"/>
          <w:rtl w:val="0"/>
        </w:rPr>
        <w:t xml:space="preserve">combining AR with gamification and interactive problem-solving</w:t>
      </w:r>
      <w:r w:rsidDel="00000000" w:rsidR="00000000" w:rsidRPr="00000000">
        <w:rPr>
          <w:rFonts w:ascii="Arial" w:cs="Arial" w:eastAsia="Arial" w:hAnsi="Arial"/>
          <w:sz w:val="24"/>
          <w:szCs w:val="24"/>
          <w:rtl w:val="0"/>
        </w:rPr>
        <w:t xml:space="preserve">—positions this technology as a </w:t>
      </w:r>
      <w:r w:rsidDel="00000000" w:rsidR="00000000" w:rsidRPr="00000000">
        <w:rPr>
          <w:rFonts w:ascii="Arial" w:cs="Arial" w:eastAsia="Arial" w:hAnsi="Arial"/>
          <w:b w:val="1"/>
          <w:sz w:val="24"/>
          <w:szCs w:val="24"/>
          <w:rtl w:val="0"/>
        </w:rPr>
        <w:t xml:space="preserve">transformative tool</w:t>
      </w:r>
      <w:r w:rsidDel="00000000" w:rsidR="00000000" w:rsidRPr="00000000">
        <w:rPr>
          <w:rFonts w:ascii="Arial" w:cs="Arial" w:eastAsia="Arial" w:hAnsi="Arial"/>
          <w:sz w:val="24"/>
          <w:szCs w:val="24"/>
          <w:rtl w:val="0"/>
        </w:rPr>
        <w:t xml:space="preserve"> for engaging students in mathematics. By allowing students to interact with </w:t>
      </w:r>
      <w:r w:rsidDel="00000000" w:rsidR="00000000" w:rsidRPr="00000000">
        <w:rPr>
          <w:rFonts w:ascii="Arial" w:cs="Arial" w:eastAsia="Arial" w:hAnsi="Arial"/>
          <w:b w:val="1"/>
          <w:sz w:val="24"/>
          <w:szCs w:val="24"/>
          <w:rtl w:val="0"/>
        </w:rPr>
        <w:t xml:space="preserve">spatially anchored mathematical objects</w:t>
      </w:r>
      <w:r w:rsidDel="00000000" w:rsidR="00000000" w:rsidRPr="00000000">
        <w:rPr>
          <w:rFonts w:ascii="Arial" w:cs="Arial" w:eastAsia="Arial" w:hAnsi="Arial"/>
          <w:sz w:val="24"/>
          <w:szCs w:val="24"/>
          <w:rtl w:val="0"/>
        </w:rPr>
        <w:t xml:space="preserve">, use </w:t>
      </w:r>
      <w:r w:rsidDel="00000000" w:rsidR="00000000" w:rsidRPr="00000000">
        <w:rPr>
          <w:rFonts w:ascii="Arial" w:cs="Arial" w:eastAsia="Arial" w:hAnsi="Arial"/>
          <w:b w:val="1"/>
          <w:sz w:val="24"/>
          <w:szCs w:val="24"/>
          <w:rtl w:val="0"/>
        </w:rPr>
        <w:t xml:space="preserve">gesture-based controls</w:t>
      </w:r>
      <w:r w:rsidDel="00000000" w:rsidR="00000000" w:rsidRPr="00000000">
        <w:rPr>
          <w:rFonts w:ascii="Arial" w:cs="Arial" w:eastAsia="Arial" w:hAnsi="Arial"/>
          <w:sz w:val="24"/>
          <w:szCs w:val="24"/>
          <w:rtl w:val="0"/>
        </w:rPr>
        <w:t xml:space="preserve">, and receive </w:t>
      </w:r>
      <w:r w:rsidDel="00000000" w:rsidR="00000000" w:rsidRPr="00000000">
        <w:rPr>
          <w:rFonts w:ascii="Arial" w:cs="Arial" w:eastAsia="Arial" w:hAnsi="Arial"/>
          <w:b w:val="1"/>
          <w:sz w:val="24"/>
          <w:szCs w:val="24"/>
          <w:rtl w:val="0"/>
        </w:rPr>
        <w:t xml:space="preserve">real-time feedback</w:t>
      </w:r>
      <w:r w:rsidDel="00000000" w:rsidR="00000000" w:rsidRPr="00000000">
        <w:rPr>
          <w:rFonts w:ascii="Arial" w:cs="Arial" w:eastAsia="Arial" w:hAnsi="Arial"/>
          <w:sz w:val="24"/>
          <w:szCs w:val="24"/>
          <w:rtl w:val="0"/>
        </w:rPr>
        <w:t xml:space="preserve">, our system fosters a </w:t>
      </w:r>
      <w:r w:rsidDel="00000000" w:rsidR="00000000" w:rsidRPr="00000000">
        <w:rPr>
          <w:rFonts w:ascii="Arial" w:cs="Arial" w:eastAsia="Arial" w:hAnsi="Arial"/>
          <w:b w:val="1"/>
          <w:sz w:val="24"/>
          <w:szCs w:val="24"/>
          <w:rtl w:val="0"/>
        </w:rPr>
        <w:t xml:space="preserve">deep, hands-on learning experience</w:t>
      </w:r>
      <w:r w:rsidDel="00000000" w:rsidR="00000000" w:rsidRPr="00000000">
        <w:rPr>
          <w:rFonts w:ascii="Arial" w:cs="Arial" w:eastAsia="Arial" w:hAnsi="Arial"/>
          <w:sz w:val="24"/>
          <w:szCs w:val="24"/>
          <w:rtl w:val="0"/>
        </w:rPr>
        <w:t xml:space="preserve"> that is both </w:t>
      </w:r>
      <w:r w:rsidDel="00000000" w:rsidR="00000000" w:rsidRPr="00000000">
        <w:rPr>
          <w:rFonts w:ascii="Arial" w:cs="Arial" w:eastAsia="Arial" w:hAnsi="Arial"/>
          <w:b w:val="1"/>
          <w:sz w:val="24"/>
          <w:szCs w:val="24"/>
          <w:rtl w:val="0"/>
        </w:rPr>
        <w:t xml:space="preserve">engaging and pedagogically sound</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AC">
      <w:pPr>
        <w:pStyle w:val="Heading1"/>
        <w:rPr/>
      </w:pPr>
      <w:bookmarkStart w:colFirst="0" w:colLast="0" w:name="_heading=h.5j90gtg8phmf" w:id="12"/>
      <w:bookmarkEnd w:id="12"/>
      <w:r w:rsidDel="00000000" w:rsidR="00000000" w:rsidRPr="00000000">
        <w:rPr>
          <w:rtl w:val="0"/>
        </w:rPr>
        <w:t xml:space="preserve">3. Solution Description</w:t>
        <w:br w:type="textWrapping"/>
      </w:r>
    </w:p>
    <w:p w:rsidR="00000000" w:rsidDel="00000000" w:rsidP="00000000" w:rsidRDefault="00000000" w:rsidRPr="00000000" w14:paraId="000000AD">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project is an Augmented Reality (AR) educational game developed using Unity and Vuforia. The game is designed to help students learn how to calculate slopes by interacting with real-world objects in an AR environment. Students use a mobile device to scan an AR target (a notebook), mark two points, and calculate the slope between them. The application provides immediate feedback on the correctness of the answer, creating an interactive and engaging learning experience. The modular structure of the application ensures a scalable and efficient implementation, with a clear separation of components responsible for UI, AR functionality, user interactions, and slope calculations.</w:t>
      </w:r>
    </w:p>
    <w:p w:rsidR="00000000" w:rsidDel="00000000" w:rsidP="00000000" w:rsidRDefault="00000000" w:rsidRPr="00000000" w14:paraId="000000AE">
      <w:pPr>
        <w:widowControl w:val="0"/>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pStyle w:val="Heading3"/>
        <w:keepNext w:val="0"/>
        <w:keepLines w:val="0"/>
        <w:widowControl w:val="0"/>
        <w:spacing w:after="120" w:before="480" w:line="240" w:lineRule="auto"/>
        <w:rPr/>
      </w:pPr>
      <w:bookmarkStart w:colFirst="0" w:colLast="0" w:name="_heading=h.76x38byl9v5f" w:id="13"/>
      <w:bookmarkEnd w:id="13"/>
      <w:r w:rsidDel="00000000" w:rsidR="00000000" w:rsidRPr="00000000">
        <w:rPr>
          <w:rtl w:val="0"/>
        </w:rPr>
        <w:t xml:space="preserve">3.1. Application Structure and Components</w:t>
      </w:r>
    </w:p>
    <w:p w:rsidR="00000000" w:rsidDel="00000000" w:rsidP="00000000" w:rsidRDefault="00000000" w:rsidRPr="00000000" w14:paraId="000000B0">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follows a client-server architecture. The client is the mobile application running on an Android device, where all AR interactions, point marking, and slope calculations occur. The server component does not currently exist in this version but can be added in the future for data storage, user management, and analytics.</w:t>
      </w:r>
    </w:p>
    <w:p w:rsidR="00000000" w:rsidDel="00000000" w:rsidP="00000000" w:rsidRDefault="00000000" w:rsidRPr="00000000" w14:paraId="000000B1">
      <w:pPr>
        <w:pStyle w:val="Heading2"/>
        <w:keepNext w:val="0"/>
        <w:keepLines w:val="0"/>
        <w:widowControl w:val="0"/>
        <w:spacing w:before="360" w:line="240" w:lineRule="auto"/>
        <w:rPr>
          <w:rFonts w:ascii="Arial" w:cs="Arial" w:eastAsia="Arial" w:hAnsi="Arial"/>
          <w:b w:val="1"/>
          <w:color w:val="000000"/>
          <w:sz w:val="34"/>
          <w:szCs w:val="34"/>
        </w:rPr>
      </w:pPr>
      <w:bookmarkStart w:colFirst="0" w:colLast="0" w:name="_heading=h.isj5xfc3q5k4" w:id="14"/>
      <w:bookmarkEnd w:id="14"/>
      <w:r w:rsidDel="00000000" w:rsidR="00000000" w:rsidRPr="00000000">
        <w:rPr>
          <w:rtl w:val="0"/>
        </w:rPr>
      </w:r>
    </w:p>
    <w:p w:rsidR="00000000" w:rsidDel="00000000" w:rsidP="00000000" w:rsidRDefault="00000000" w:rsidRPr="00000000" w14:paraId="000000B2">
      <w:pPr>
        <w:pStyle w:val="Heading2"/>
        <w:keepNext w:val="0"/>
        <w:keepLines w:val="0"/>
        <w:widowControl w:val="0"/>
        <w:spacing w:before="360" w:line="240" w:lineRule="auto"/>
        <w:rPr>
          <w:rFonts w:ascii="Arial" w:cs="Arial" w:eastAsia="Arial" w:hAnsi="Arial"/>
          <w:b w:val="1"/>
          <w:color w:val="000000"/>
          <w:sz w:val="34"/>
          <w:szCs w:val="34"/>
        </w:rPr>
      </w:pPr>
      <w:bookmarkStart w:colFirst="0" w:colLast="0" w:name="_heading=h.rfwqsbbjjqp8" w:id="15"/>
      <w:bookmarkEnd w:id="15"/>
      <w:r w:rsidDel="00000000" w:rsidR="00000000" w:rsidRPr="00000000">
        <w:rPr>
          <w:rFonts w:ascii="Arial" w:cs="Arial" w:eastAsia="Arial" w:hAnsi="Arial"/>
          <w:b w:val="1"/>
          <w:color w:val="000000"/>
          <w:sz w:val="34"/>
          <w:szCs w:val="34"/>
          <w:rtl w:val="0"/>
        </w:rPr>
        <w:t xml:space="preserve">Client</w:t>
      </w:r>
    </w:p>
    <w:p w:rsidR="00000000" w:rsidDel="00000000" w:rsidP="00000000" w:rsidRDefault="00000000" w:rsidRPr="00000000" w14:paraId="000000B3">
      <w:pPr>
        <w:widowControl w:val="0"/>
        <w:numPr>
          <w:ilvl w:val="0"/>
          <w:numId w:val="45"/>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User Interface (UI):</w:t>
      </w:r>
      <w:r w:rsidDel="00000000" w:rsidR="00000000" w:rsidRPr="00000000">
        <w:rPr>
          <w:rFonts w:ascii="Arial" w:cs="Arial" w:eastAsia="Arial" w:hAnsi="Arial"/>
          <w:sz w:val="24"/>
          <w:szCs w:val="24"/>
          <w:rtl w:val="0"/>
        </w:rPr>
        <w:t xml:space="preserve"> Includes a canvas with text fields for point coordinates, a slope input field, and buttons such as the Clear Button.</w:t>
      </w:r>
    </w:p>
    <w:p w:rsidR="00000000" w:rsidDel="00000000" w:rsidP="00000000" w:rsidRDefault="00000000" w:rsidRPr="00000000" w14:paraId="000000B4">
      <w:pPr>
        <w:widowControl w:val="0"/>
        <w:numPr>
          <w:ilvl w:val="0"/>
          <w:numId w:val="4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AR Environment:</w:t>
      </w:r>
      <w:r w:rsidDel="00000000" w:rsidR="00000000" w:rsidRPr="00000000">
        <w:rPr>
          <w:rFonts w:ascii="Arial" w:cs="Arial" w:eastAsia="Arial" w:hAnsi="Arial"/>
          <w:sz w:val="24"/>
          <w:szCs w:val="24"/>
          <w:rtl w:val="0"/>
        </w:rPr>
        <w:t xml:space="preserve"> Uses Vuforia for image recognition and ground plane tracking.</w:t>
      </w:r>
    </w:p>
    <w:p w:rsidR="00000000" w:rsidDel="00000000" w:rsidP="00000000" w:rsidRDefault="00000000" w:rsidRPr="00000000" w14:paraId="000000B5">
      <w:pPr>
        <w:widowControl w:val="0"/>
        <w:numPr>
          <w:ilvl w:val="0"/>
          <w:numId w:val="4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Point Interaction System:</w:t>
      </w:r>
      <w:r w:rsidDel="00000000" w:rsidR="00000000" w:rsidRPr="00000000">
        <w:rPr>
          <w:rFonts w:ascii="Arial" w:cs="Arial" w:eastAsia="Arial" w:hAnsi="Arial"/>
          <w:sz w:val="24"/>
          <w:szCs w:val="24"/>
          <w:rtl w:val="0"/>
        </w:rPr>
        <w:t xml:space="preserve"> Manages the placement of points on the Slope Notebook using touch interactions and raycasting.</w:t>
      </w:r>
    </w:p>
    <w:p w:rsidR="00000000" w:rsidDel="00000000" w:rsidP="00000000" w:rsidRDefault="00000000" w:rsidRPr="00000000" w14:paraId="000000B6">
      <w:pPr>
        <w:widowControl w:val="0"/>
        <w:numPr>
          <w:ilvl w:val="0"/>
          <w:numId w:val="45"/>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Slope Calculation System:</w:t>
      </w:r>
      <w:r w:rsidDel="00000000" w:rsidR="00000000" w:rsidRPr="00000000">
        <w:rPr>
          <w:rFonts w:ascii="Arial" w:cs="Arial" w:eastAsia="Arial" w:hAnsi="Arial"/>
          <w:sz w:val="24"/>
          <w:szCs w:val="24"/>
          <w:rtl w:val="0"/>
        </w:rPr>
        <w:t xml:space="preserve"> Calculates the slope between two marked points and provides immediate feedback.</w:t>
      </w:r>
    </w:p>
    <w:p w:rsidR="00000000" w:rsidDel="00000000" w:rsidP="00000000" w:rsidRDefault="00000000" w:rsidRPr="00000000" w14:paraId="000000B7">
      <w:pPr>
        <w:widowControl w:val="0"/>
        <w:numPr>
          <w:ilvl w:val="0"/>
          <w:numId w:val="45"/>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Scene Management:</w:t>
      </w:r>
      <w:r w:rsidDel="00000000" w:rsidR="00000000" w:rsidRPr="00000000">
        <w:rPr>
          <w:rFonts w:ascii="Arial" w:cs="Arial" w:eastAsia="Arial" w:hAnsi="Arial"/>
          <w:sz w:val="24"/>
          <w:szCs w:val="24"/>
          <w:rtl w:val="0"/>
        </w:rPr>
        <w:t xml:space="preserve"> Handles transitions between the main menu and gameplay.</w:t>
      </w:r>
    </w:p>
    <w:p w:rsidR="00000000" w:rsidDel="00000000" w:rsidP="00000000" w:rsidRDefault="00000000" w:rsidRPr="00000000" w14:paraId="000000B8">
      <w:pPr>
        <w:pStyle w:val="Heading2"/>
        <w:keepNext w:val="0"/>
        <w:keepLines w:val="0"/>
        <w:widowControl w:val="0"/>
        <w:spacing w:before="360" w:line="240" w:lineRule="auto"/>
        <w:rPr>
          <w:rFonts w:ascii="Arial" w:cs="Arial" w:eastAsia="Arial" w:hAnsi="Arial"/>
          <w:b w:val="1"/>
          <w:color w:val="000000"/>
          <w:sz w:val="34"/>
          <w:szCs w:val="34"/>
        </w:rPr>
      </w:pPr>
      <w:bookmarkStart w:colFirst="0" w:colLast="0" w:name="_heading=h.cz6mihvviak0" w:id="16"/>
      <w:bookmarkEnd w:id="16"/>
      <w:r w:rsidDel="00000000" w:rsidR="00000000" w:rsidRPr="00000000">
        <w:rPr>
          <w:rFonts w:ascii="Arial" w:cs="Arial" w:eastAsia="Arial" w:hAnsi="Arial"/>
          <w:b w:val="1"/>
          <w:color w:val="000000"/>
          <w:sz w:val="34"/>
          <w:szCs w:val="34"/>
          <w:rtl w:val="0"/>
        </w:rPr>
        <w:t xml:space="preserve">Server</w:t>
      </w:r>
    </w:p>
    <w:p w:rsidR="00000000" w:rsidDel="00000000" w:rsidP="00000000" w:rsidRDefault="00000000" w:rsidRPr="00000000" w14:paraId="000000B9">
      <w:pPr>
        <w:widowControl w:val="0"/>
        <w:numPr>
          <w:ilvl w:val="0"/>
          <w:numId w:val="33"/>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Data Storage:</w:t>
      </w:r>
      <w:r w:rsidDel="00000000" w:rsidR="00000000" w:rsidRPr="00000000">
        <w:rPr>
          <w:rFonts w:ascii="Arial" w:cs="Arial" w:eastAsia="Arial" w:hAnsi="Arial"/>
          <w:sz w:val="24"/>
          <w:szCs w:val="24"/>
          <w:rtl w:val="0"/>
        </w:rPr>
        <w:t xml:space="preserve"> Could store student performance, scores, and interaction data.</w:t>
      </w:r>
    </w:p>
    <w:p w:rsidR="00000000" w:rsidDel="00000000" w:rsidP="00000000" w:rsidRDefault="00000000" w:rsidRPr="00000000" w14:paraId="000000BA">
      <w:pPr>
        <w:widowControl w:val="0"/>
        <w:numPr>
          <w:ilvl w:val="0"/>
          <w:numId w:val="33"/>
        </w:numPr>
        <w:spacing w:after="24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Analytics:</w:t>
      </w:r>
      <w:r w:rsidDel="00000000" w:rsidR="00000000" w:rsidRPr="00000000">
        <w:rPr>
          <w:rFonts w:ascii="Arial" w:cs="Arial" w:eastAsia="Arial" w:hAnsi="Arial"/>
          <w:sz w:val="24"/>
          <w:szCs w:val="24"/>
          <w:rtl w:val="0"/>
        </w:rPr>
        <w:t xml:space="preserve"> Could provide insights on student performance and engagement.</w:t>
      </w:r>
    </w:p>
    <w:p w:rsidR="00000000" w:rsidDel="00000000" w:rsidP="00000000" w:rsidRDefault="00000000" w:rsidRPr="00000000" w14:paraId="000000BB">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structure ensures a scalable and intuitive learning experience for students.</w:t>
      </w:r>
    </w:p>
    <w:p w:rsidR="00000000" w:rsidDel="00000000" w:rsidP="00000000" w:rsidRDefault="00000000" w:rsidRPr="00000000" w14:paraId="000000BC">
      <w:pPr>
        <w:widowControl w:val="0"/>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pStyle w:val="Heading3"/>
        <w:keepNext w:val="0"/>
        <w:keepLines w:val="0"/>
        <w:spacing w:before="280" w:lineRule="auto"/>
        <w:rPr>
          <w:rFonts w:ascii="Arial" w:cs="Arial" w:eastAsia="Arial" w:hAnsi="Arial"/>
        </w:rPr>
      </w:pPr>
      <w:bookmarkStart w:colFirst="0" w:colLast="0" w:name="_heading=h.bxh85k3gzcfq" w:id="17"/>
      <w:bookmarkEnd w:id="17"/>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rPr>
          <w:rFonts w:ascii="Arial" w:cs="Arial" w:eastAsia="Arial" w:hAnsi="Arial"/>
        </w:rPr>
      </w:pPr>
      <w:bookmarkStart w:colFirst="0" w:colLast="0" w:name="_heading=h.hm4ue8z0zbdi" w:id="18"/>
      <w:bookmarkEnd w:id="18"/>
      <w:r w:rsidDel="00000000" w:rsidR="00000000" w:rsidRPr="00000000">
        <w:rPr>
          <w:rFonts w:ascii="Arial" w:cs="Arial" w:eastAsia="Arial" w:hAnsi="Arial"/>
          <w:rtl w:val="0"/>
        </w:rPr>
        <w:t xml:space="preserve">3.2</w:t>
      </w:r>
      <w:r w:rsidDel="00000000" w:rsidR="00000000" w:rsidRPr="00000000">
        <w:rPr>
          <w:rFonts w:ascii="Arial" w:cs="Arial" w:eastAsia="Arial" w:hAnsi="Arial"/>
          <w:rtl w:val="0"/>
        </w:rPr>
        <w:t xml:space="preserve"> Mechanisms of Gamification</w:t>
      </w: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Fonts w:ascii="Arial" w:cs="Arial" w:eastAsia="Arial" w:hAnsi="Arial"/>
          <w:sz w:val="24"/>
          <w:szCs w:val="24"/>
          <w:rtl w:val="0"/>
        </w:rPr>
        <w:t xml:space="preserve">The key mechanisms of gamification include:</w:t>
      </w:r>
      <w:r w:rsidDel="00000000" w:rsidR="00000000" w:rsidRPr="00000000">
        <w:rPr>
          <w:rtl w:val="0"/>
        </w:rPr>
      </w:r>
    </w:p>
    <w:p w:rsidR="00000000" w:rsidDel="00000000" w:rsidP="00000000" w:rsidRDefault="00000000" w:rsidRPr="00000000" w14:paraId="000000C0">
      <w:pPr>
        <w:numPr>
          <w:ilvl w:val="0"/>
          <w:numId w:val="19"/>
        </w:numPr>
        <w:spacing w:after="0" w:afterAutospacing="0" w:before="240" w:lineRule="auto"/>
        <w:ind w:left="720" w:hanging="360"/>
        <w:rPr>
          <w:b w:val="0"/>
          <w:sz w:val="22"/>
          <w:szCs w:val="22"/>
        </w:rPr>
      </w:pPr>
      <w:sdt>
        <w:sdtPr>
          <w:id w:val="1696597079"/>
          <w:tag w:val="goog_rdk_0"/>
        </w:sdtPr>
        <w:sdtContent>
          <w:commentRangeStart w:id="0"/>
        </w:sdtContent>
      </w:sdt>
      <w:r w:rsidDel="00000000" w:rsidR="00000000" w:rsidRPr="00000000">
        <w:rPr>
          <w:rFonts w:ascii="Arial" w:cs="Arial" w:eastAsia="Arial" w:hAnsi="Arial"/>
          <w:b w:val="1"/>
          <w:sz w:val="24"/>
          <w:szCs w:val="24"/>
          <w:rtl w:val="0"/>
        </w:rPr>
        <w:t xml:space="preserve">Points and Rewards:</w:t>
      </w:r>
      <w:r w:rsidDel="00000000" w:rsidR="00000000" w:rsidRPr="00000000">
        <w:rPr>
          <w:rFonts w:ascii="Arial" w:cs="Arial" w:eastAsia="Arial" w:hAnsi="Arial"/>
          <w:sz w:val="24"/>
          <w:szCs w:val="24"/>
          <w:rtl w:val="0"/>
        </w:rPr>
        <w:t xml:space="preserve"> Provide immediate positive reinforcement for completing tasks.</w:t>
      </w:r>
    </w:p>
    <w:p w:rsidR="00000000" w:rsidDel="00000000" w:rsidP="00000000" w:rsidRDefault="00000000" w:rsidRPr="00000000" w14:paraId="000000C1">
      <w:pPr>
        <w:numPr>
          <w:ilvl w:val="0"/>
          <w:numId w:val="19"/>
        </w:numPr>
        <w:spacing w:after="0" w:afterAutospacing="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Leaderboards:</w:t>
      </w:r>
      <w:r w:rsidDel="00000000" w:rsidR="00000000" w:rsidRPr="00000000">
        <w:rPr>
          <w:rFonts w:ascii="Arial" w:cs="Arial" w:eastAsia="Arial" w:hAnsi="Arial"/>
          <w:sz w:val="24"/>
          <w:szCs w:val="24"/>
          <w:rtl w:val="0"/>
        </w:rPr>
        <w:t xml:space="preserve"> Foster competition and encourage continuous improvement.</w:t>
      </w:r>
    </w:p>
    <w:p w:rsidR="00000000" w:rsidDel="00000000" w:rsidP="00000000" w:rsidRDefault="00000000" w:rsidRPr="00000000" w14:paraId="000000C2">
      <w:pPr>
        <w:numPr>
          <w:ilvl w:val="0"/>
          <w:numId w:val="19"/>
        </w:numPr>
        <w:spacing w:after="0" w:afterAutospacing="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Challenges:</w:t>
      </w:r>
      <w:r w:rsidDel="00000000" w:rsidR="00000000" w:rsidRPr="00000000">
        <w:rPr>
          <w:rtl w:val="0"/>
        </w:rPr>
        <w:t xml:space="preserve"> </w:t>
      </w:r>
      <w:r w:rsidDel="00000000" w:rsidR="00000000" w:rsidRPr="00000000">
        <w:rPr>
          <w:rFonts w:ascii="Arial" w:cs="Arial" w:eastAsia="Arial" w:hAnsi="Arial"/>
          <w:sz w:val="24"/>
          <w:szCs w:val="24"/>
          <w:rtl w:val="0"/>
        </w:rPr>
        <w:t xml:space="preserve">Incorporate tasks that require problem-solving and critical thinking to engage students actively.</w:t>
      </w:r>
    </w:p>
    <w:p w:rsidR="00000000" w:rsidDel="00000000" w:rsidP="00000000" w:rsidRDefault="00000000" w:rsidRPr="00000000" w14:paraId="000000C3">
      <w:pPr>
        <w:numPr>
          <w:ilvl w:val="0"/>
          <w:numId w:val="19"/>
        </w:numPr>
        <w:spacing w:after="0" w:afterAutospacing="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Levels:</w:t>
      </w:r>
      <w:r w:rsidDel="00000000" w:rsidR="00000000" w:rsidRPr="00000000">
        <w:rPr>
          <w:rFonts w:ascii="Arial" w:cs="Arial" w:eastAsia="Arial" w:hAnsi="Arial"/>
          <w:sz w:val="24"/>
          <w:szCs w:val="24"/>
          <w:rtl w:val="0"/>
        </w:rPr>
        <w:t xml:space="preserve"> Gradually increase task difficulty to support a structured learning progression, allowing students to build confidence and mastery step-by-step.</w:t>
      </w:r>
    </w:p>
    <w:p w:rsidR="00000000" w:rsidDel="00000000" w:rsidP="00000000" w:rsidRDefault="00000000" w:rsidRPr="00000000" w14:paraId="000000C4">
      <w:pPr>
        <w:numPr>
          <w:ilvl w:val="0"/>
          <w:numId w:val="19"/>
        </w:numPr>
        <w:spacing w:after="0" w:afterAutospacing="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Feedback Loops:</w:t>
      </w:r>
      <w:r w:rsidDel="00000000" w:rsidR="00000000" w:rsidRPr="00000000">
        <w:rPr>
          <w:rFonts w:ascii="Arial" w:cs="Arial" w:eastAsia="Arial" w:hAnsi="Arial"/>
          <w:sz w:val="24"/>
          <w:szCs w:val="24"/>
          <w:rtl w:val="0"/>
        </w:rPr>
        <w:t xml:space="preserve"> Offer real-time feedback to guide performance and learning.</w:t>
      </w:r>
    </w:p>
    <w:p w:rsidR="00000000" w:rsidDel="00000000" w:rsidP="00000000" w:rsidRDefault="00000000" w:rsidRPr="00000000" w14:paraId="000000C5">
      <w:pPr>
        <w:numPr>
          <w:ilvl w:val="0"/>
          <w:numId w:val="19"/>
        </w:numPr>
        <w:spacing w:after="0" w:afterAutospacing="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Badges:</w:t>
      </w:r>
      <w:r w:rsidDel="00000000" w:rsidR="00000000" w:rsidRPr="00000000">
        <w:rPr>
          <w:rFonts w:ascii="Arial" w:cs="Arial" w:eastAsia="Arial" w:hAnsi="Arial"/>
          <w:sz w:val="24"/>
          <w:szCs w:val="24"/>
          <w:rtl w:val="0"/>
        </w:rPr>
        <w:t xml:space="preserve"> Reward students with visual tokens for completing tasks or reaching milestones, providing a sense of accomplishment.</w:t>
      </w:r>
    </w:p>
    <w:p w:rsidR="00000000" w:rsidDel="00000000" w:rsidP="00000000" w:rsidRDefault="00000000" w:rsidRPr="00000000" w14:paraId="000000C6">
      <w:pPr>
        <w:numPr>
          <w:ilvl w:val="0"/>
          <w:numId w:val="19"/>
        </w:numPr>
        <w:spacing w:after="240" w:before="0" w:beforeAutospacing="0" w:lineRule="auto"/>
        <w:ind w:left="720" w:hanging="360"/>
        <w:rPr>
          <w:b w:val="0"/>
          <w:sz w:val="22"/>
          <w:szCs w:val="22"/>
        </w:rPr>
      </w:pPr>
      <w:r w:rsidDel="00000000" w:rsidR="00000000" w:rsidRPr="00000000">
        <w:rPr>
          <w:rFonts w:ascii="Arial" w:cs="Arial" w:eastAsia="Arial" w:hAnsi="Arial"/>
          <w:b w:val="1"/>
          <w:sz w:val="24"/>
          <w:szCs w:val="24"/>
          <w:rtl w:val="0"/>
        </w:rPr>
        <w:t xml:space="preserve">Achievements:</w:t>
      </w:r>
      <w:r w:rsidDel="00000000" w:rsidR="00000000" w:rsidRPr="00000000">
        <w:rPr>
          <w:rFonts w:ascii="Arial" w:cs="Arial" w:eastAsia="Arial" w:hAnsi="Arial"/>
          <w:sz w:val="24"/>
          <w:szCs w:val="24"/>
          <w:rtl w:val="0"/>
        </w:rPr>
        <w:t xml:space="preserve"> Highlight significant progress and mastery of concepts to motivate continued engagement and effort.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7">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These mechanisms leverage psychological principles, such as reinforcement and achievement motivation, to sustain user interest and promote deeper learning [8]. By combining these elements, gamification creates an environment where students feel motivated to learn while being actively engaged in the material.</w:t>
      </w:r>
    </w:p>
    <w:p w:rsidR="00000000" w:rsidDel="00000000" w:rsidP="00000000" w:rsidRDefault="00000000" w:rsidRPr="00000000" w14:paraId="000000C8">
      <w:pPr>
        <w:spacing w:after="240" w:before="240" w:lineRule="auto"/>
        <w:rPr/>
      </w:pPr>
      <w:r w:rsidDel="00000000" w:rsidR="00000000" w:rsidRPr="00000000">
        <w:rPr>
          <w:rtl w:val="0"/>
        </w:rPr>
      </w:r>
    </w:p>
    <w:sdt>
      <w:sdtPr>
        <w:lock w:val="contentLocked"/>
        <w:id w:val="-839129412"/>
        <w:tag w:val="goog_rdk_1"/>
      </w:sdtPr>
      <w:sdtContent>
        <w:tbl>
          <w:tblPr>
            <w:tblStyle w:val="Table2"/>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Mechanism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b w:val="1"/>
                  </w:rPr>
                </w:pPr>
                <w:r w:rsidDel="00000000" w:rsidR="00000000" w:rsidRPr="00000000">
                  <w:rPr>
                    <w:rFonts w:ascii="Arial" w:cs="Arial" w:eastAsia="Arial" w:hAnsi="Arial"/>
                    <w:b w:val="1"/>
                    <w:sz w:val="24"/>
                    <w:szCs w:val="24"/>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b w:val="1"/>
                  </w:rPr>
                </w:pPr>
                <w:r w:rsidDel="00000000" w:rsidR="00000000" w:rsidRPr="00000000">
                  <w:rPr>
                    <w:rFonts w:ascii="Arial" w:cs="Arial" w:eastAsia="Arial" w:hAnsi="Arial"/>
                    <w:b w:val="1"/>
                    <w:sz w:val="24"/>
                    <w:szCs w:val="24"/>
                    <w:rtl w:val="0"/>
                  </w:rPr>
                  <w:t xml:space="preserve">AR Implementation 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b w:val="1"/>
                  </w:rPr>
                </w:pPr>
                <w:r w:rsidDel="00000000" w:rsidR="00000000" w:rsidRPr="00000000">
                  <w:rPr>
                    <w:rFonts w:ascii="Arial" w:cs="Arial" w:eastAsia="Arial" w:hAnsi="Arial"/>
                    <w:b w:val="1"/>
                    <w:sz w:val="24"/>
                    <w:szCs w:val="24"/>
                    <w:rtl w:val="0"/>
                  </w:rPr>
                  <w:t xml:space="preserve">Points &amp; Rewards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Reinforce behavior with points or collectibles earned for completing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Virtual coins or stars appearing after solving a math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b w:val="1"/>
                  </w:rPr>
                </w:pPr>
                <w:r w:rsidDel="00000000" w:rsidR="00000000" w:rsidRPr="00000000">
                  <w:rPr>
                    <w:rFonts w:ascii="Arial" w:cs="Arial" w:eastAsia="Arial" w:hAnsi="Arial"/>
                    <w:b w:val="1"/>
                    <w:sz w:val="24"/>
                    <w:szCs w:val="24"/>
                    <w:rtl w:val="0"/>
                  </w:rPr>
                  <w:t xml:space="preserve">Leaderboards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Fonts w:ascii="Arial" w:cs="Arial" w:eastAsia="Arial" w:hAnsi="Arial"/>
                    <w:sz w:val="24"/>
                    <w:szCs w:val="24"/>
                    <w:rtl w:val="0"/>
                  </w:rPr>
                  <w:t xml:space="preserve">Rank students based on performance to encourage competition and improvement</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AR displays rankings on virtual boards updated in real-time.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b w:val="1"/>
                  </w:rPr>
                </w:pPr>
                <w:r w:rsidDel="00000000" w:rsidR="00000000" w:rsidRPr="00000000">
                  <w:rPr>
                    <w:rFonts w:ascii="Arial" w:cs="Arial" w:eastAsia="Arial" w:hAnsi="Arial"/>
                    <w:b w:val="1"/>
                    <w:sz w:val="24"/>
                    <w:szCs w:val="24"/>
                    <w:rtl w:val="0"/>
                  </w:rPr>
                  <w:t xml:space="preserve">Challenges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Provide tasks that require problem-solving and critical thinking.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rFonts w:ascii="Arial" w:cs="Arial" w:eastAsia="Arial" w:hAnsi="Arial"/>
                    <w:sz w:val="24"/>
                    <w:szCs w:val="24"/>
                    <w:rtl w:val="0"/>
                  </w:rPr>
                  <w:t xml:space="preserve">Interactive AR puzzles requiring students to manipulate virtual objects.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b w:val="1"/>
                  </w:rPr>
                </w:pPr>
                <w:r w:rsidDel="00000000" w:rsidR="00000000" w:rsidRPr="00000000">
                  <w:rPr>
                    <w:rFonts w:ascii="Arial" w:cs="Arial" w:eastAsia="Arial" w:hAnsi="Arial"/>
                    <w:b w:val="1"/>
                    <w:sz w:val="24"/>
                    <w:szCs w:val="24"/>
                    <w:rtl w:val="0"/>
                  </w:rPr>
                  <w:t xml:space="preserve">Levels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Fonts w:ascii="Arial" w:cs="Arial" w:eastAsia="Arial" w:hAnsi="Arial"/>
                    <w:sz w:val="24"/>
                    <w:szCs w:val="24"/>
                    <w:rtl w:val="0"/>
                  </w:rPr>
                  <w:t xml:space="preserve">Increase task difficulty gradually to build skills and confidence.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pPr>
                <w:r w:rsidDel="00000000" w:rsidR="00000000" w:rsidRPr="00000000">
                  <w:rPr>
                    <w:rFonts w:ascii="Arial" w:cs="Arial" w:eastAsia="Arial" w:hAnsi="Arial"/>
                    <w:sz w:val="24"/>
                    <w:szCs w:val="24"/>
                    <w:rtl w:val="0"/>
                  </w:rPr>
                  <w:t xml:space="preserve">Unlock new AR environments or tools as levels are completed.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b w:val="1"/>
                  </w:rPr>
                </w:pPr>
                <w:r w:rsidDel="00000000" w:rsidR="00000000" w:rsidRPr="00000000">
                  <w:rPr>
                    <w:rFonts w:ascii="Arial" w:cs="Arial" w:eastAsia="Arial" w:hAnsi="Arial"/>
                    <w:b w:val="1"/>
                    <w:sz w:val="24"/>
                    <w:szCs w:val="24"/>
                    <w:rtl w:val="0"/>
                  </w:rPr>
                  <w:t xml:space="preserve">Feedback Loops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pPr>
                <w:r w:rsidDel="00000000" w:rsidR="00000000" w:rsidRPr="00000000">
                  <w:rPr>
                    <w:rFonts w:ascii="Arial" w:cs="Arial" w:eastAsia="Arial" w:hAnsi="Arial"/>
                    <w:sz w:val="24"/>
                    <w:szCs w:val="24"/>
                    <w:rtl w:val="0"/>
                  </w:rPr>
                  <w:t xml:space="preserve">Offer immediate responses to guide and correct performance.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pPr>
                <w:r w:rsidDel="00000000" w:rsidR="00000000" w:rsidRPr="00000000">
                  <w:rPr>
                    <w:rFonts w:ascii="Arial" w:cs="Arial" w:eastAsia="Arial" w:hAnsi="Arial"/>
                    <w:sz w:val="24"/>
                    <w:szCs w:val="24"/>
                    <w:rtl w:val="0"/>
                  </w:rPr>
                  <w:t xml:space="preserve">AR highlights errors visually or animates solutions for correct answers.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b w:val="1"/>
                  </w:rPr>
                </w:pPr>
                <w:r w:rsidDel="00000000" w:rsidR="00000000" w:rsidRPr="00000000">
                  <w:rPr>
                    <w:rFonts w:ascii="Arial" w:cs="Arial" w:eastAsia="Arial" w:hAnsi="Arial"/>
                    <w:b w:val="1"/>
                    <w:sz w:val="24"/>
                    <w:szCs w:val="24"/>
                    <w:rtl w:val="0"/>
                  </w:rPr>
                  <w:t xml:space="preserve">Badges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Fonts w:ascii="Arial" w:cs="Arial" w:eastAsia="Arial" w:hAnsi="Arial"/>
                    <w:sz w:val="24"/>
                    <w:szCs w:val="24"/>
                    <w:rtl w:val="0"/>
                  </w:rPr>
                  <w:t xml:space="preserve">Recognize achievements with virtual tokens displayed in 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pPr>
                <w:r w:rsidDel="00000000" w:rsidR="00000000" w:rsidRPr="00000000">
                  <w:rPr>
                    <w:rFonts w:ascii="Arial" w:cs="Arial" w:eastAsia="Arial" w:hAnsi="Arial"/>
                    <w:sz w:val="24"/>
                    <w:szCs w:val="24"/>
                    <w:rtl w:val="0"/>
                  </w:rPr>
                  <w:t xml:space="preserve">Award 3D badges that students can collect and view through AR apps.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b w:val="1"/>
                  </w:rPr>
                </w:pPr>
                <w:r w:rsidDel="00000000" w:rsidR="00000000" w:rsidRPr="00000000">
                  <w:rPr>
                    <w:rFonts w:ascii="Arial" w:cs="Arial" w:eastAsia="Arial" w:hAnsi="Arial"/>
                    <w:b w:val="1"/>
                    <w:sz w:val="24"/>
                    <w:szCs w:val="24"/>
                    <w:rtl w:val="0"/>
                  </w:rPr>
                  <w:t xml:space="preserve">Achievements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Fonts w:ascii="Arial" w:cs="Arial" w:eastAsia="Arial" w:hAnsi="Arial"/>
                    <w:sz w:val="24"/>
                    <w:szCs w:val="24"/>
                    <w:rtl w:val="0"/>
                  </w:rPr>
                  <w:t xml:space="preserve">Motivate long-term engagement by celebrating milestones.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Unlock virtual trophies or animations for reaching learning goals.</w:t>
                </w:r>
              </w:p>
            </w:tc>
          </w:tr>
        </w:tbl>
      </w:sdtContent>
    </w:sdt>
    <w:p w:rsidR="00000000" w:rsidDel="00000000" w:rsidP="00000000" w:rsidRDefault="00000000" w:rsidRPr="00000000" w14:paraId="000000E1">
      <w:pPr>
        <w:spacing w:after="240" w:before="240" w:lineRule="auto"/>
        <w:jc w:val="center"/>
        <w:rPr/>
      </w:pPr>
      <w:r w:rsidDel="00000000" w:rsidR="00000000" w:rsidRPr="00000000">
        <w:rPr>
          <w:rFonts w:ascii="Arial" w:cs="Arial" w:eastAsia="Arial" w:hAnsi="Arial"/>
          <w:sz w:val="24"/>
          <w:szCs w:val="24"/>
          <w:rtl w:val="0"/>
        </w:rPr>
        <w:t xml:space="preserve">Table 2 - gamification elements in the game </w:t>
      </w:r>
      <w:r w:rsidDel="00000000" w:rsidR="00000000" w:rsidRPr="00000000">
        <w:rPr>
          <w:rtl w:val="0"/>
        </w:rPr>
      </w:r>
    </w:p>
    <w:p w:rsidR="00000000" w:rsidDel="00000000" w:rsidP="00000000" w:rsidRDefault="00000000" w:rsidRPr="00000000" w14:paraId="000000E2">
      <w:pPr>
        <w:pStyle w:val="Heading3"/>
        <w:keepNext w:val="0"/>
        <w:keepLines w:val="0"/>
        <w:widowControl w:val="0"/>
        <w:spacing w:after="120" w:before="480" w:line="240" w:lineRule="auto"/>
        <w:rPr/>
      </w:pPr>
      <w:bookmarkStart w:colFirst="0" w:colLast="0" w:name="_heading=h.4e07mchecz0t" w:id="19"/>
      <w:bookmarkEnd w:id="19"/>
      <w:r w:rsidDel="00000000" w:rsidR="00000000" w:rsidRPr="00000000">
        <w:rPr>
          <w:rtl w:val="0"/>
        </w:rPr>
        <w:t xml:space="preserve">3.3 AR Implementation</w:t>
      </w:r>
    </w:p>
    <w:p w:rsidR="00000000" w:rsidDel="00000000" w:rsidP="00000000" w:rsidRDefault="00000000" w:rsidRPr="00000000" w14:paraId="000000E3">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leverages Vuforia, an advanced AR platform, to enable image recognition and ground plane tracking, providing a stable and immersive AR experience. Vuforia allows the application to detect the Fixed Notebook and Slope Notebook, enabling accurate placement of points by students. </w:t>
      </w:r>
    </w:p>
    <w:p w:rsidR="00000000" w:rsidDel="00000000" w:rsidP="00000000" w:rsidRDefault="00000000" w:rsidRPr="00000000" w14:paraId="000000E4">
      <w:pPr>
        <w:pStyle w:val="Heading3"/>
        <w:rPr/>
      </w:pPr>
      <w:bookmarkStart w:colFirst="0" w:colLast="0" w:name="_heading=h.h9w6tifd182a" w:id="20"/>
      <w:bookmarkEnd w:id="20"/>
      <w:r w:rsidDel="00000000" w:rsidR="00000000" w:rsidRPr="00000000">
        <w:rPr>
          <w:rtl w:val="0"/>
        </w:rPr>
        <w:t xml:space="preserve">3.3.1 Image Recognition and Tracking</w:t>
      </w:r>
    </w:p>
    <w:p w:rsidR="00000000" w:rsidDel="00000000" w:rsidP="00000000" w:rsidRDefault="00000000" w:rsidRPr="00000000" w14:paraId="000000E5">
      <w:pPr>
        <w:pStyle w:val="Heading3"/>
        <w:keepNext w:val="0"/>
        <w:keepLines w:val="0"/>
        <w:widowControl w:val="0"/>
        <w:spacing w:after="80" w:before="280" w:lineRule="auto"/>
        <w:rPr>
          <w:rFonts w:ascii="Arial" w:cs="Arial" w:eastAsia="Arial" w:hAnsi="Arial"/>
          <w:sz w:val="26"/>
          <w:szCs w:val="26"/>
        </w:rPr>
      </w:pPr>
      <w:bookmarkStart w:colFirst="0" w:colLast="0" w:name="_heading=h.na5gseg8mduk" w:id="21"/>
      <w:bookmarkEnd w:id="21"/>
      <w:r w:rsidDel="00000000" w:rsidR="00000000" w:rsidRPr="00000000">
        <w:rPr>
          <w:rFonts w:ascii="Arial" w:cs="Arial" w:eastAsia="Arial" w:hAnsi="Arial"/>
          <w:sz w:val="26"/>
          <w:szCs w:val="26"/>
          <w:rtl w:val="0"/>
        </w:rPr>
        <w:t xml:space="preserve">Target Design and Optimization</w:t>
      </w:r>
    </w:p>
    <w:p w:rsidR="00000000" w:rsidDel="00000000" w:rsidP="00000000" w:rsidRDefault="00000000" w:rsidRPr="00000000" w14:paraId="000000E6">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foundation of our AR implementation relies on two custom-designed image targets:</w:t>
      </w:r>
    </w:p>
    <w:p w:rsidR="00000000" w:rsidDel="00000000" w:rsidP="00000000" w:rsidRDefault="00000000" w:rsidRPr="00000000" w14:paraId="000000E7">
      <w:pPr>
        <w:widowControl w:val="0"/>
        <w:numPr>
          <w:ilvl w:val="0"/>
          <w:numId w:val="30"/>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Fixed Notebook (Axis Notebook)</w:t>
      </w:r>
    </w:p>
    <w:p w:rsidR="00000000" w:rsidDel="00000000" w:rsidP="00000000" w:rsidRDefault="00000000" w:rsidRPr="00000000" w14:paraId="000000E8">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Serves as the primary coordinate system anchor</w:t>
      </w:r>
    </w:p>
    <w:p w:rsidR="00000000" w:rsidDel="00000000" w:rsidP="00000000" w:rsidRDefault="00000000" w:rsidRPr="00000000" w14:paraId="000000E9">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Designed with high-contrast patterns optimized for feature point detection</w:t>
      </w:r>
    </w:p>
    <w:p w:rsidR="00000000" w:rsidDel="00000000" w:rsidP="00000000" w:rsidRDefault="00000000" w:rsidRPr="00000000" w14:paraId="000000EA">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Contains 350+ unique feature points for robust tracking</w:t>
      </w:r>
    </w:p>
    <w:p w:rsidR="00000000" w:rsidDel="00000000" w:rsidP="00000000" w:rsidRDefault="00000000" w:rsidRPr="00000000" w14:paraId="000000EB">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Includes calibration markers at known distances for scale reference</w:t>
      </w:r>
    </w:p>
    <w:p w:rsidR="00000000" w:rsidDel="00000000" w:rsidP="00000000" w:rsidRDefault="00000000" w:rsidRPr="00000000" w14:paraId="000000EC">
      <w:pPr>
        <w:widowControl w:val="0"/>
        <w:numPr>
          <w:ilvl w:val="0"/>
          <w:numId w:val="30"/>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Slope Notebook</w:t>
      </w:r>
    </w:p>
    <w:p w:rsidR="00000000" w:rsidDel="00000000" w:rsidP="00000000" w:rsidRDefault="00000000" w:rsidRPr="00000000" w14:paraId="000000ED">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Functions as the interactive surface for point placement</w:t>
      </w:r>
    </w:p>
    <w:p w:rsidR="00000000" w:rsidDel="00000000" w:rsidP="00000000" w:rsidRDefault="00000000" w:rsidRPr="00000000" w14:paraId="000000EE">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Features a grid pattern that aligns with the virtual coordinate system</w:t>
      </w:r>
    </w:p>
    <w:p w:rsidR="00000000" w:rsidDel="00000000" w:rsidP="00000000" w:rsidRDefault="00000000" w:rsidRPr="00000000" w14:paraId="000000EF">
      <w:pPr>
        <w:widowControl w:val="0"/>
        <w:numPr>
          <w:ilvl w:val="1"/>
          <w:numId w:val="30"/>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Optimized for tracking stability during user interaction</w:t>
      </w:r>
    </w:p>
    <w:p w:rsidR="00000000" w:rsidDel="00000000" w:rsidP="00000000" w:rsidRDefault="00000000" w:rsidRPr="00000000" w14:paraId="000000F0">
      <w:pPr>
        <w:widowControl w:val="0"/>
        <w:numPr>
          <w:ilvl w:val="1"/>
          <w:numId w:val="30"/>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Includes visual guides that don't interfere with feature detection</w:t>
      </w:r>
    </w:p>
    <w:p w:rsidR="00000000" w:rsidDel="00000000" w:rsidP="00000000" w:rsidRDefault="00000000" w:rsidRPr="00000000" w14:paraId="000000F1">
      <w:pPr>
        <w:pStyle w:val="Heading3"/>
        <w:keepNext w:val="0"/>
        <w:keepLines w:val="0"/>
        <w:widowControl w:val="0"/>
        <w:spacing w:before="360" w:line="240" w:lineRule="auto"/>
        <w:rPr/>
      </w:pPr>
      <w:bookmarkStart w:colFirst="0" w:colLast="0" w:name="_heading=h.9tbwsw7ahhto" w:id="22"/>
      <w:bookmarkEnd w:id="22"/>
      <w:r w:rsidDel="00000000" w:rsidR="00000000" w:rsidRPr="00000000">
        <w:rPr>
          <w:rtl w:val="0"/>
        </w:rPr>
        <w:t xml:space="preserve">3.3.2 Coordinate System Mapping</w:t>
      </w:r>
    </w:p>
    <w:p w:rsidR="00000000" w:rsidDel="00000000" w:rsidP="00000000" w:rsidRDefault="00000000" w:rsidRPr="00000000" w14:paraId="000000F2">
      <w:pPr>
        <w:pStyle w:val="Heading3"/>
        <w:keepNext w:val="0"/>
        <w:keepLines w:val="0"/>
        <w:widowControl w:val="0"/>
        <w:spacing w:after="80" w:before="280" w:lineRule="auto"/>
        <w:rPr>
          <w:rFonts w:ascii="Arial" w:cs="Arial" w:eastAsia="Arial" w:hAnsi="Arial"/>
          <w:sz w:val="26"/>
          <w:szCs w:val="26"/>
        </w:rPr>
      </w:pPr>
      <w:bookmarkStart w:colFirst="0" w:colLast="0" w:name="_heading=h.9zvkxd4g82gd" w:id="23"/>
      <w:bookmarkEnd w:id="23"/>
      <w:r w:rsidDel="00000000" w:rsidR="00000000" w:rsidRPr="00000000">
        <w:rPr>
          <w:rFonts w:ascii="Arial" w:cs="Arial" w:eastAsia="Arial" w:hAnsi="Arial"/>
          <w:sz w:val="26"/>
          <w:szCs w:val="26"/>
          <w:rtl w:val="0"/>
        </w:rPr>
        <w:t xml:space="preserve">Mathematical-Physical Space Alignment</w:t>
      </w:r>
    </w:p>
    <w:p w:rsidR="00000000" w:rsidDel="00000000" w:rsidP="00000000" w:rsidRDefault="00000000" w:rsidRPr="00000000" w14:paraId="000000F3">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core educational value of our application depends on precise mapping between physical notebook space and the mathematical coordinate system. We implemented a sophisticated calibration system that:</w:t>
      </w:r>
    </w:p>
    <w:p w:rsidR="00000000" w:rsidDel="00000000" w:rsidP="00000000" w:rsidRDefault="00000000" w:rsidRPr="00000000" w14:paraId="000000F4">
      <w:pPr>
        <w:widowControl w:val="0"/>
        <w:numPr>
          <w:ilvl w:val="0"/>
          <w:numId w:val="1"/>
        </w:numPr>
        <w:spacing w:after="0" w:afterAutospacing="0" w:before="24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Establishes Scale Accuracy</w:t>
      </w:r>
    </w:p>
    <w:p w:rsidR="00000000" w:rsidDel="00000000" w:rsidP="00000000" w:rsidRDefault="00000000" w:rsidRPr="00000000" w14:paraId="000000F5">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Uses known physical markers on the Fixed Notebook to determine precise scale</w:t>
      </w:r>
    </w:p>
    <w:p w:rsidR="00000000" w:rsidDel="00000000" w:rsidP="00000000" w:rsidRDefault="00000000" w:rsidRPr="00000000" w14:paraId="000000F6">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Maintains consistent unit measurements regardless of viewing distance</w:t>
      </w:r>
    </w:p>
    <w:p w:rsidR="00000000" w:rsidDel="00000000" w:rsidP="00000000" w:rsidRDefault="00000000" w:rsidRPr="00000000" w14:paraId="000000F7">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Dynamically adjusts scale based on detected notebook size</w:t>
      </w:r>
    </w:p>
    <w:p w:rsidR="00000000" w:rsidDel="00000000" w:rsidP="00000000" w:rsidRDefault="00000000" w:rsidRPr="00000000" w14:paraId="000000F8">
      <w:pPr>
        <w:widowControl w:val="0"/>
        <w:numPr>
          <w:ilvl w:val="0"/>
          <w:numId w:val="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Creates Coordinate Origin</w:t>
      </w:r>
    </w:p>
    <w:p w:rsidR="00000000" w:rsidDel="00000000" w:rsidP="00000000" w:rsidRDefault="00000000" w:rsidRPr="00000000" w14:paraId="000000F9">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Establishes the origin (0,0) relative to fixed markers on the notebook</w:t>
      </w:r>
    </w:p>
    <w:p w:rsidR="00000000" w:rsidDel="00000000" w:rsidP="00000000" w:rsidRDefault="00000000" w:rsidRPr="00000000" w14:paraId="000000FA">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Maintains origin stability during device movement</w:t>
      </w:r>
    </w:p>
    <w:p w:rsidR="00000000" w:rsidDel="00000000" w:rsidP="00000000" w:rsidRDefault="00000000" w:rsidRPr="00000000" w14:paraId="000000FB">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Provides visual feedback on coordinate system alignment</w:t>
      </w:r>
    </w:p>
    <w:p w:rsidR="00000000" w:rsidDel="00000000" w:rsidP="00000000" w:rsidRDefault="00000000" w:rsidRPr="00000000" w14:paraId="000000FC">
      <w:pPr>
        <w:widowControl w:val="0"/>
        <w:numPr>
          <w:ilvl w:val="0"/>
          <w:numId w:val="1"/>
        </w:numPr>
        <w:spacing w:after="0" w:afterAutospacing="0" w:before="0" w:beforeAutospacing="0" w:lin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Aligns Coordinate Axes</w:t>
      </w:r>
    </w:p>
    <w:p w:rsidR="00000000" w:rsidDel="00000000" w:rsidP="00000000" w:rsidRDefault="00000000" w:rsidRPr="00000000" w14:paraId="000000FD">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Maps x and y axes to the physical notebook orientation</w:t>
      </w:r>
    </w:p>
    <w:p w:rsidR="00000000" w:rsidDel="00000000" w:rsidP="00000000" w:rsidRDefault="00000000" w:rsidRPr="00000000" w14:paraId="000000FE">
      <w:pPr>
        <w:widowControl w:val="0"/>
        <w:numPr>
          <w:ilvl w:val="1"/>
          <w:numId w:val="1"/>
        </w:numPr>
        <w:spacing w:after="0" w:afterAutospacing="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Maintains perpendicularity despite perspective distortion</w:t>
      </w:r>
    </w:p>
    <w:p w:rsidR="00000000" w:rsidDel="00000000" w:rsidP="00000000" w:rsidRDefault="00000000" w:rsidRPr="00000000" w14:paraId="000000FF">
      <w:pPr>
        <w:widowControl w:val="0"/>
        <w:numPr>
          <w:ilvl w:val="1"/>
          <w:numId w:val="1"/>
        </w:numPr>
        <w:spacing w:after="240" w:before="0" w:beforeAutospacing="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Adapts to notebook repositioning in real-time</w:t>
      </w:r>
    </w:p>
    <w:p w:rsidR="00000000" w:rsidDel="00000000" w:rsidP="00000000" w:rsidRDefault="00000000" w:rsidRPr="00000000" w14:paraId="00000100">
      <w:pPr>
        <w:pStyle w:val="Heading1"/>
        <w:keepNext w:val="0"/>
        <w:keepLines w:val="0"/>
        <w:widowControl w:val="0"/>
        <w:spacing w:after="120" w:before="480" w:line="240" w:lineRule="auto"/>
        <w:rPr/>
      </w:pPr>
      <w:bookmarkStart w:colFirst="0" w:colLast="0" w:name="_heading=h.sn1ej1s59zvg" w:id="24"/>
      <w:bookmarkEnd w:id="24"/>
      <w:r w:rsidDel="00000000" w:rsidR="00000000" w:rsidRPr="00000000">
        <w:rPr>
          <w:rtl w:val="0"/>
        </w:rPr>
      </w:r>
    </w:p>
    <w:p w:rsidR="00000000" w:rsidDel="00000000" w:rsidP="00000000" w:rsidRDefault="00000000" w:rsidRPr="00000000" w14:paraId="00000101">
      <w:pPr>
        <w:pStyle w:val="Heading3"/>
        <w:keepNext w:val="0"/>
        <w:keepLines w:val="0"/>
        <w:widowControl w:val="0"/>
        <w:spacing w:after="120" w:before="480" w:line="240" w:lineRule="auto"/>
        <w:rPr/>
      </w:pPr>
      <w:bookmarkStart w:colFirst="0" w:colLast="0" w:name="_heading=h.id958vkigox4" w:id="25"/>
      <w:bookmarkEnd w:id="25"/>
      <w:r w:rsidDel="00000000" w:rsidR="00000000" w:rsidRPr="00000000">
        <w:rPr>
          <w:rtl w:val="0"/>
        </w:rPr>
        <w:t xml:space="preserve">3.4 User Interaction</w:t>
      </w:r>
    </w:p>
    <w:p w:rsidR="00000000" w:rsidDel="00000000" w:rsidP="00000000" w:rsidRDefault="00000000" w:rsidRPr="00000000" w14:paraId="00000102">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User interaction is a core aspect of the application. Students interact with the AR environment by touching the screen to place two points on the Slope Notebook. The PointSelector script manages this interaction, ensuring accurate placement using touch detection and raycasting. Once two points are marked, the slope calculation is automatically triggered. Students enter their calculated slope into the input field, and the system provides immediate feedback, indicating if the answer is correct. A Clear Button is also available for users to reset the points and try again. This intuitive interaction design ensures that students can easily understand and engage with the educational content.</w:t>
      </w:r>
    </w:p>
    <w:p w:rsidR="00000000" w:rsidDel="00000000" w:rsidP="00000000" w:rsidRDefault="00000000" w:rsidRPr="00000000" w14:paraId="00000103">
      <w:pPr>
        <w:pStyle w:val="Heading3"/>
        <w:keepNext w:val="0"/>
        <w:keepLines w:val="0"/>
        <w:widowControl w:val="0"/>
        <w:spacing w:after="120" w:before="480" w:line="240" w:lineRule="auto"/>
        <w:rPr/>
      </w:pPr>
      <w:bookmarkStart w:colFirst="0" w:colLast="0" w:name="_heading=h.relu9c7ynn98" w:id="26"/>
      <w:bookmarkEnd w:id="26"/>
      <w:r w:rsidDel="00000000" w:rsidR="00000000" w:rsidRPr="00000000">
        <w:rPr>
          <w:rtl w:val="0"/>
        </w:rPr>
        <w:t xml:space="preserve">3.5 User Flow and Experience</w:t>
      </w:r>
    </w:p>
    <w:p w:rsidR="00000000" w:rsidDel="00000000" w:rsidP="00000000" w:rsidRDefault="00000000" w:rsidRPr="00000000" w14:paraId="00000104">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user flow is designed to ensure a smooth and intuitive experience. When the user launches the application, they are presented with a main menu where they can start the game. Upon starting, the user is guided to scan the Fixed Notebook and the Slope Notebook using their device camera. Once both are recognized, the user can place two points on the Slope Notebook by tapping on it. After placing the points, the user is prompted to calculate the slope and enter their answer. If the answer is correct, a positive feedback message is displayed. If it is incorrect, the user receives a constructive hint and can try again. At any point, the user can reset the points using the Clear Button, providing a flexible and user-friendly experience.</w:t>
      </w:r>
    </w:p>
    <w:p w:rsidR="00000000" w:rsidDel="00000000" w:rsidP="00000000" w:rsidRDefault="00000000" w:rsidRPr="00000000" w14:paraId="00000105">
      <w:pPr>
        <w:widowControl w:val="0"/>
        <w:spacing w:after="240" w:before="240" w:lin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81638" cy="8439150"/>
            <wp:effectExtent b="0" l="0" r="0" t="0"/>
            <wp:docPr id="3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81638" cy="84391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Figure 1</w:t>
      </w:r>
      <w:r w:rsidDel="00000000" w:rsidR="00000000" w:rsidRPr="00000000">
        <w:rPr>
          <w:rFonts w:ascii="Arial" w:cs="Arial" w:eastAsia="Arial" w:hAnsi="Arial"/>
          <w:sz w:val="24"/>
          <w:szCs w:val="24"/>
          <w:rtl w:val="0"/>
        </w:rPr>
        <w:t xml:space="preserve">- image displays user flow</w:t>
      </w:r>
    </w:p>
    <w:p w:rsidR="00000000" w:rsidDel="00000000" w:rsidP="00000000" w:rsidRDefault="00000000" w:rsidRPr="00000000" w14:paraId="00000107">
      <w:pPr>
        <w:widowControl w:val="0"/>
        <w:spacing w:after="240" w:before="24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8">
      <w:pPr>
        <w:pStyle w:val="Heading1"/>
        <w:keepNext w:val="0"/>
        <w:keepLines w:val="0"/>
        <w:widowControl w:val="0"/>
        <w:spacing w:after="120" w:before="480" w:lineRule="auto"/>
        <w:rPr/>
      </w:pPr>
      <w:bookmarkStart w:colFirst="0" w:colLast="0" w:name="_heading=h.cjw0vc65oshr" w:id="27"/>
      <w:bookmarkEnd w:id="27"/>
      <w:r w:rsidDel="00000000" w:rsidR="00000000" w:rsidRPr="00000000">
        <w:rPr>
          <w:rtl w:val="0"/>
        </w:rPr>
        <w:t xml:space="preserve">4 Project Timeline</w:t>
      </w:r>
    </w:p>
    <w:p w:rsidR="00000000" w:rsidDel="00000000" w:rsidP="00000000" w:rsidRDefault="00000000" w:rsidRPr="00000000" w14:paraId="00000109">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Phase 1: Project Initiation and Planning</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A">
      <w:pPr>
        <w:rPr>
          <w:rFonts w:ascii="Arial" w:cs="Arial" w:eastAsia="Arial" w:hAnsi="Arial"/>
          <w:sz w:val="24"/>
          <w:szCs w:val="24"/>
        </w:rPr>
      </w:pPr>
      <w:r w:rsidDel="00000000" w:rsidR="00000000" w:rsidRPr="00000000">
        <w:rPr>
          <w:rFonts w:ascii="Arial" w:cs="Arial" w:eastAsia="Arial" w:hAnsi="Arial"/>
          <w:sz w:val="24"/>
          <w:szCs w:val="24"/>
          <w:rtl w:val="0"/>
        </w:rPr>
        <w:t xml:space="preserve">The project with initial discussions to define the educational objectives of the AR game and its core functionalities. The goal was to create an engaging AR application that teaches students how to calculate slopes using real-world objects. Requirements were outlined, focusing on AR functionality, intuitive user interaction, and accurate slope calculation.</w:t>
      </w:r>
    </w:p>
    <w:p w:rsidR="00000000" w:rsidDel="00000000" w:rsidP="00000000" w:rsidRDefault="00000000" w:rsidRPr="00000000" w14:paraId="0000010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Phase 2: Design and Development</w:t>
      </w:r>
    </w:p>
    <w:p w:rsidR="00000000" w:rsidDel="00000000" w:rsidP="00000000" w:rsidRDefault="00000000" w:rsidRPr="00000000" w14:paraId="0000010C">
      <w:pPr>
        <w:rPr>
          <w:rFonts w:ascii="Arial" w:cs="Arial" w:eastAsia="Arial" w:hAnsi="Arial"/>
          <w:sz w:val="24"/>
          <w:szCs w:val="24"/>
        </w:rPr>
      </w:pPr>
      <w:r w:rsidDel="00000000" w:rsidR="00000000" w:rsidRPr="00000000">
        <w:rPr>
          <w:rFonts w:ascii="Arial" w:cs="Arial" w:eastAsia="Arial" w:hAnsi="Arial"/>
          <w:sz w:val="24"/>
          <w:szCs w:val="24"/>
          <w:rtl w:val="0"/>
        </w:rPr>
        <w:t xml:space="preserve">During this phase, the application’s structure was designed using Unity with Vuforia for AR capabilities. Key components were developed, including:</w:t>
      </w:r>
    </w:p>
    <w:p w:rsidR="00000000" w:rsidDel="00000000" w:rsidP="00000000" w:rsidRDefault="00000000" w:rsidRPr="00000000" w14:paraId="0000010D">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User Interface (UI) with a canvas for points display and slope input.</w:t>
        <w:br w:type="textWrapping"/>
      </w:r>
    </w:p>
    <w:p w:rsidR="00000000" w:rsidDel="00000000" w:rsidP="00000000" w:rsidRDefault="00000000" w:rsidRPr="00000000" w14:paraId="0000010E">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AR environment using Vuforia for image recognition and XR Plug-in Management for Android compatibility.</w:t>
        <w:br w:type="textWrapping"/>
      </w:r>
    </w:p>
    <w:p w:rsidR="00000000" w:rsidDel="00000000" w:rsidP="00000000" w:rsidRDefault="00000000" w:rsidRPr="00000000" w14:paraId="0000010F">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Point interaction system with raycasting and touch detection.</w:t>
        <w:br w:type="textWrapping"/>
      </w:r>
    </w:p>
    <w:p w:rsidR="00000000" w:rsidDel="00000000" w:rsidP="00000000" w:rsidRDefault="00000000" w:rsidRPr="00000000" w14:paraId="00000110">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Slope calculation logic using the mathematical formula for slope.</w:t>
        <w:br w:type="textWrapping"/>
      </w:r>
    </w:p>
    <w:p w:rsidR="00000000" w:rsidDel="00000000" w:rsidP="00000000" w:rsidRDefault="00000000" w:rsidRPr="00000000" w14:paraId="00000111">
      <w:pPr>
        <w:numPr>
          <w:ilvl w:val="0"/>
          <w:numId w:val="11"/>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Initial server setup for data storage and analytics (Firebase).</w:t>
        <w:br w:type="textWrapping"/>
      </w:r>
      <w:r w:rsidDel="00000000" w:rsidR="00000000" w:rsidRPr="00000000">
        <w:rPr>
          <w:rtl w:val="0"/>
        </w:rPr>
      </w:r>
    </w:p>
    <w:p w:rsidR="00000000" w:rsidDel="00000000" w:rsidP="00000000" w:rsidRDefault="00000000" w:rsidRPr="00000000" w14:paraId="0000011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Phase 3: Testing and Debugging </w:t>
      </w:r>
    </w:p>
    <w:p w:rsidR="00000000" w:rsidDel="00000000" w:rsidP="00000000" w:rsidRDefault="00000000" w:rsidRPr="00000000" w14:paraId="00000113">
      <w:pPr>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underwent extensive testing on Android devices. Key tests included:</w:t>
      </w:r>
    </w:p>
    <w:p w:rsidR="00000000" w:rsidDel="00000000" w:rsidP="00000000" w:rsidRDefault="00000000" w:rsidRPr="00000000" w14:paraId="00000114">
      <w:pPr>
        <w:numPr>
          <w:ilvl w:val="0"/>
          <w:numId w:val="3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Accurate detection of image targets (Fixed Notebook and Slope Notebook).</w:t>
        <w:br w:type="textWrapping"/>
      </w:r>
    </w:p>
    <w:p w:rsidR="00000000" w:rsidDel="00000000" w:rsidP="00000000" w:rsidRDefault="00000000" w:rsidRPr="00000000" w14:paraId="00000115">
      <w:pPr>
        <w:numPr>
          <w:ilvl w:val="0"/>
          <w:numId w:val="3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Smooth touch interaction and point placement.</w:t>
        <w:br w:type="textWrapping"/>
      </w:r>
    </w:p>
    <w:p w:rsidR="00000000" w:rsidDel="00000000" w:rsidP="00000000" w:rsidRDefault="00000000" w:rsidRPr="00000000" w14:paraId="00000116">
      <w:pPr>
        <w:numPr>
          <w:ilvl w:val="0"/>
          <w:numId w:val="3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Correct slope calculation and feedback logic.</w:t>
        <w:br w:type="textWrapping"/>
      </w:r>
    </w:p>
    <w:p w:rsidR="00000000" w:rsidDel="00000000" w:rsidP="00000000" w:rsidRDefault="00000000" w:rsidRPr="00000000" w14:paraId="00000117">
      <w:pPr>
        <w:numPr>
          <w:ilvl w:val="0"/>
          <w:numId w:val="32"/>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Server communication for data storage and analytics.</w:t>
        <w:br w:type="textWrapping"/>
        <w:t xml:space="preserve"> Bugs identified included issues with raycasting precision and feedback text alignment, which were resolved.</w:t>
        <w:br w:type="textWrapping"/>
      </w:r>
      <w:r w:rsidDel="00000000" w:rsidR="00000000" w:rsidRPr="00000000">
        <w:rPr>
          <w:rtl w:val="0"/>
        </w:rPr>
      </w:r>
    </w:p>
    <w:p w:rsidR="00000000" w:rsidDel="00000000" w:rsidP="00000000" w:rsidRDefault="00000000" w:rsidRPr="00000000" w14:paraId="0000011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Phase 4: Optimization and User Experience Improvement </w:t>
      </w:r>
    </w:p>
    <w:p w:rsidR="00000000" w:rsidDel="00000000" w:rsidP="00000000" w:rsidRDefault="00000000" w:rsidRPr="00000000" w14:paraId="0000011A">
      <w:pPr>
        <w:rPr>
          <w:rFonts w:ascii="Arial" w:cs="Arial" w:eastAsia="Arial" w:hAnsi="Arial"/>
          <w:sz w:val="24"/>
          <w:szCs w:val="24"/>
        </w:rPr>
      </w:pPr>
      <w:r w:rsidDel="00000000" w:rsidR="00000000" w:rsidRPr="00000000">
        <w:rPr>
          <w:rFonts w:ascii="Arial" w:cs="Arial" w:eastAsia="Arial" w:hAnsi="Arial"/>
          <w:sz w:val="24"/>
          <w:szCs w:val="24"/>
          <w:rtl w:val="0"/>
        </w:rPr>
        <w:t xml:space="preserve">Further optimizations were made to enhance performance, including:</w:t>
      </w:r>
    </w:p>
    <w:p w:rsidR="00000000" w:rsidDel="00000000" w:rsidP="00000000" w:rsidRDefault="00000000" w:rsidRPr="00000000" w14:paraId="0000011B">
      <w:pPr>
        <w:numPr>
          <w:ilvl w:val="0"/>
          <w:numId w:val="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Adjusting AR settings for stable target recognition.</w:t>
        <w:br w:type="textWrapping"/>
      </w:r>
    </w:p>
    <w:p w:rsidR="00000000" w:rsidDel="00000000" w:rsidP="00000000" w:rsidRDefault="00000000" w:rsidRPr="00000000" w14:paraId="0000011C">
      <w:pPr>
        <w:numPr>
          <w:ilvl w:val="0"/>
          <w:numId w:val="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Optimizing UI for better readability and user interaction.</w:t>
        <w:br w:type="textWrapping"/>
      </w:r>
    </w:p>
    <w:p w:rsidR="00000000" w:rsidDel="00000000" w:rsidP="00000000" w:rsidRDefault="00000000" w:rsidRPr="00000000" w14:paraId="0000011D">
      <w:pPr>
        <w:numPr>
          <w:ilvl w:val="0"/>
          <w:numId w:val="40"/>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Improving server communication efficiency.</w:t>
        <w:br w:type="textWrapping"/>
      </w:r>
      <w:r w:rsidDel="00000000" w:rsidR="00000000" w:rsidRPr="00000000">
        <w:rPr>
          <w:rtl w:val="0"/>
        </w:rPr>
      </w:r>
    </w:p>
    <w:p w:rsidR="00000000" w:rsidDel="00000000" w:rsidP="00000000" w:rsidRDefault="00000000" w:rsidRPr="00000000" w14:paraId="0000011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Phase 5: Final Deployment and Presentation </w:t>
      </w:r>
    </w:p>
    <w:p w:rsidR="00000000" w:rsidDel="00000000" w:rsidP="00000000" w:rsidRDefault="00000000" w:rsidRPr="00000000" w14:paraId="0000011F">
      <w:pPr>
        <w:rPr/>
      </w:pPr>
      <w:r w:rsidDel="00000000" w:rsidR="00000000" w:rsidRPr="00000000">
        <w:rPr>
          <w:rFonts w:ascii="Arial" w:cs="Arial" w:eastAsia="Arial" w:hAnsi="Arial"/>
          <w:sz w:val="24"/>
          <w:szCs w:val="24"/>
          <w:rtl w:val="0"/>
        </w:rPr>
        <w:t xml:space="preserve">The final version of the application was deployed as an Android APK, with server-side capabilities active for user data tracking. A final presentation was conducted, demonstrating the application’s functionality, educational value, and technical implementation.</w:t>
      </w:r>
      <w:r w:rsidDel="00000000" w:rsidR="00000000" w:rsidRPr="00000000">
        <w:rPr>
          <w:rtl w:val="0"/>
        </w:rPr>
      </w:r>
    </w:p>
    <w:p w:rsidR="00000000" w:rsidDel="00000000" w:rsidP="00000000" w:rsidRDefault="00000000" w:rsidRPr="00000000" w14:paraId="00000120">
      <w:pPr>
        <w:pStyle w:val="Heading1"/>
        <w:rPr/>
      </w:pPr>
      <w:bookmarkStart w:colFirst="0" w:colLast="0" w:name="_heading=h.z21ksuh7fjc3" w:id="28"/>
      <w:bookmarkEnd w:id="28"/>
      <w:r w:rsidDel="00000000" w:rsidR="00000000" w:rsidRPr="00000000">
        <w:rPr>
          <w:rtl w:val="0"/>
        </w:rPr>
      </w:r>
    </w:p>
    <w:p w:rsidR="00000000" w:rsidDel="00000000" w:rsidP="00000000" w:rsidRDefault="00000000" w:rsidRPr="00000000" w14:paraId="00000121">
      <w:pPr>
        <w:pStyle w:val="Heading1"/>
        <w:rPr/>
      </w:pPr>
      <w:bookmarkStart w:colFirst="0" w:colLast="0" w:name="_heading=h.6mwn3f93nler" w:id="29"/>
      <w:bookmarkEnd w:id="29"/>
      <w:r w:rsidDel="00000000" w:rsidR="00000000" w:rsidRPr="00000000">
        <w:rPr>
          <w:rtl w:val="0"/>
        </w:rPr>
      </w:r>
    </w:p>
    <w:p w:rsidR="00000000" w:rsidDel="00000000" w:rsidP="00000000" w:rsidRDefault="00000000" w:rsidRPr="00000000" w14:paraId="00000122">
      <w:pPr>
        <w:pStyle w:val="Heading1"/>
        <w:rPr/>
      </w:pPr>
      <w:bookmarkStart w:colFirst="0" w:colLast="0" w:name="_heading=h.xfuoyjrp6vnj" w:id="30"/>
      <w:bookmarkEnd w:id="30"/>
      <w:r w:rsidDel="00000000" w:rsidR="00000000" w:rsidRPr="00000000">
        <w:rPr>
          <w:rtl w:val="0"/>
        </w:rPr>
      </w:r>
    </w:p>
    <w:p w:rsidR="00000000" w:rsidDel="00000000" w:rsidP="00000000" w:rsidRDefault="00000000" w:rsidRPr="00000000" w14:paraId="00000123">
      <w:pPr>
        <w:pStyle w:val="Heading1"/>
        <w:rPr/>
      </w:pPr>
      <w:bookmarkStart w:colFirst="0" w:colLast="0" w:name="_heading=h.gafdu7xwnpo7" w:id="31"/>
      <w:bookmarkEnd w:id="31"/>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rPr/>
      </w:pPr>
      <w:bookmarkStart w:colFirst="0" w:colLast="0" w:name="_heading=h.qhwrau1vaylw" w:id="32"/>
      <w:bookmarkEnd w:id="32"/>
      <w:r w:rsidDel="00000000" w:rsidR="00000000" w:rsidRPr="00000000">
        <w:rPr>
          <w:rtl w:val="0"/>
        </w:rPr>
      </w:r>
    </w:p>
    <w:p w:rsidR="00000000" w:rsidDel="00000000" w:rsidP="00000000" w:rsidRDefault="00000000" w:rsidRPr="00000000" w14:paraId="0000012A">
      <w:pPr>
        <w:pStyle w:val="Heading1"/>
        <w:rPr/>
      </w:pPr>
      <w:bookmarkStart w:colFirst="0" w:colLast="0" w:name="_heading=h.li3dml7sd7z9" w:id="33"/>
      <w:bookmarkEnd w:id="33"/>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1"/>
        <w:rPr/>
      </w:pPr>
      <w:bookmarkStart w:colFirst="0" w:colLast="0" w:name="_heading=h.joo0a35t2qj9" w:id="34"/>
      <w:bookmarkEnd w:id="34"/>
      <w:r w:rsidDel="00000000" w:rsidR="00000000" w:rsidRPr="00000000">
        <w:rPr>
          <w:rtl w:val="0"/>
        </w:rPr>
      </w:r>
    </w:p>
    <w:p w:rsidR="00000000" w:rsidDel="00000000" w:rsidP="00000000" w:rsidRDefault="00000000" w:rsidRPr="00000000" w14:paraId="00000131">
      <w:pPr>
        <w:pStyle w:val="Heading1"/>
        <w:rPr/>
      </w:pPr>
      <w:bookmarkStart w:colFirst="0" w:colLast="0" w:name="_heading=h.maxy8cohklqx" w:id="35"/>
      <w:bookmarkEnd w:id="35"/>
      <w:r w:rsidDel="00000000" w:rsidR="00000000" w:rsidRPr="00000000">
        <w:rPr>
          <w:rtl w:val="0"/>
        </w:rPr>
        <w:t xml:space="preserve">5. System Design Documentation</w:t>
      </w:r>
    </w:p>
    <w:p w:rsidR="00000000" w:rsidDel="00000000" w:rsidP="00000000" w:rsidRDefault="00000000" w:rsidRPr="00000000" w14:paraId="00000132">
      <w:pPr>
        <w:pStyle w:val="Heading3"/>
        <w:widowControl w:val="0"/>
        <w:rPr/>
      </w:pPr>
      <w:bookmarkStart w:colFirst="0" w:colLast="0" w:name="_heading=h.8f37z34onduy" w:id="36"/>
      <w:bookmarkEnd w:id="36"/>
      <w:r w:rsidDel="00000000" w:rsidR="00000000" w:rsidRPr="00000000">
        <w:rPr>
          <w:rtl w:val="0"/>
        </w:rPr>
        <w:t xml:space="preserve">5.1 Activity Diagram</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drawing>
          <wp:inline distB="114300" distT="114300" distL="114300" distR="114300">
            <wp:extent cx="5274000" cy="54864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74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w:t>
      </w:r>
      <w:r w:rsidDel="00000000" w:rsidR="00000000" w:rsidRPr="00000000">
        <w:rPr>
          <w:rFonts w:ascii="Arial" w:cs="Arial" w:eastAsia="Arial" w:hAnsi="Arial"/>
          <w:b w:val="1"/>
          <w:sz w:val="24"/>
          <w:szCs w:val="24"/>
          <w:rtl w:val="0"/>
        </w:rPr>
        <w:t xml:space="preserve">Figure 2</w:t>
      </w:r>
      <w:r w:rsidDel="00000000" w:rsidR="00000000" w:rsidRPr="00000000">
        <w:rPr>
          <w:rFonts w:ascii="Arial" w:cs="Arial" w:eastAsia="Arial" w:hAnsi="Arial"/>
          <w:sz w:val="24"/>
          <w:szCs w:val="24"/>
          <w:rtl w:val="0"/>
        </w:rPr>
        <w:t xml:space="preserve">- image displays activity diagram</w:t>
      </w: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This activity diagram illustrates the complete workflow of an AR-based mathematics learning application designed to teach slope calculation concepts. The diagram is structured into four primary swimlanes:</w:t>
      </w:r>
    </w:p>
    <w:p w:rsidR="00000000" w:rsidDel="00000000" w:rsidP="00000000" w:rsidRDefault="00000000" w:rsidRPr="00000000" w14:paraId="00000137">
      <w:pPr>
        <w:numPr>
          <w:ilvl w:val="0"/>
          <w:numId w:val="24"/>
        </w:numPr>
        <w:ind w:left="720" w:hanging="360"/>
        <w:rPr/>
      </w:pPr>
      <w:r w:rsidDel="00000000" w:rsidR="00000000" w:rsidRPr="00000000">
        <w:rPr>
          <w:rtl w:val="0"/>
        </w:rPr>
        <w:t xml:space="preserve">User: Represents user interactions with the application, from opening the app to scanning notebooks, marking points on a slope, entering calculated values, and receiving feedback.</w:t>
      </w:r>
    </w:p>
    <w:p w:rsidR="00000000" w:rsidDel="00000000" w:rsidP="00000000" w:rsidRDefault="00000000" w:rsidRPr="00000000" w14:paraId="00000138">
      <w:pPr>
        <w:numPr>
          <w:ilvl w:val="0"/>
          <w:numId w:val="24"/>
        </w:numPr>
        <w:ind w:left="720" w:hanging="360"/>
        <w:rPr/>
      </w:pPr>
      <w:r w:rsidDel="00000000" w:rsidR="00000000" w:rsidRPr="00000000">
        <w:rPr>
          <w:rtl w:val="0"/>
        </w:rPr>
        <w:t xml:space="preserve">Application: Depicts the core application logic, including initialization, menu display, coordinate system setup, slope calculations, validation of user input, and feedback generation.</w:t>
      </w:r>
    </w:p>
    <w:p w:rsidR="00000000" w:rsidDel="00000000" w:rsidP="00000000" w:rsidRDefault="00000000" w:rsidRPr="00000000" w14:paraId="00000139">
      <w:pPr>
        <w:numPr>
          <w:ilvl w:val="0"/>
          <w:numId w:val="24"/>
        </w:numPr>
        <w:ind w:left="720" w:hanging="360"/>
        <w:rPr/>
      </w:pPr>
      <w:r w:rsidDel="00000000" w:rsidR="00000000" w:rsidRPr="00000000">
        <w:rPr>
          <w:rtl w:val="0"/>
        </w:rPr>
        <w:t xml:space="preserve">Vuforia AR: Shows the augmented reality processes powered by Vuforia, including camera activation, image target recognition, AR tracking, and spatial calculations for user-selected points.</w:t>
      </w:r>
    </w:p>
    <w:p w:rsidR="00000000" w:rsidDel="00000000" w:rsidP="00000000" w:rsidRDefault="00000000" w:rsidRPr="00000000" w14:paraId="0000013A">
      <w:pPr>
        <w:numPr>
          <w:ilvl w:val="0"/>
          <w:numId w:val="24"/>
        </w:numPr>
        <w:ind w:left="720" w:hanging="360"/>
        <w:rPr/>
      </w:pPr>
      <w:r w:rsidDel="00000000" w:rsidR="00000000" w:rsidRPr="00000000">
        <w:rPr>
          <w:rtl w:val="0"/>
        </w:rPr>
        <w:t xml:space="preserve">Server: Illustrates server-side operations that handle data storage, performance analysis, and report generation for educational insights.</w:t>
      </w:r>
    </w:p>
    <w:p w:rsidR="00000000" w:rsidDel="00000000" w:rsidP="00000000" w:rsidRDefault="00000000" w:rsidRPr="00000000" w14:paraId="0000013B">
      <w:pPr>
        <w:rPr/>
      </w:pPr>
      <w:r w:rsidDel="00000000" w:rsidR="00000000" w:rsidRPr="00000000">
        <w:rPr>
          <w:rtl w:val="0"/>
        </w:rPr>
        <w:t xml:space="preserve">The workflow begins when a user opens the application and follows a logical progression through AR environment setup, user interaction with physical notebooks, mathematical concept application, and performance feedback. This comprehensive diagram captures the essential interplay between physical objects, virtual overlays, user interaction, and educational assessment in an AR learning context.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3"/>
        <w:rPr/>
      </w:pPr>
      <w:bookmarkStart w:colFirst="0" w:colLast="0" w:name="_heading=h.omxwkqpbev8x" w:id="37"/>
      <w:bookmarkEnd w:id="37"/>
      <w:r w:rsidDel="00000000" w:rsidR="00000000" w:rsidRPr="00000000">
        <w:rPr>
          <w:rtl w:val="0"/>
        </w:rPr>
        <w:t xml:space="preserve">5.2 UI/UX Design Elements</w:t>
      </w:r>
    </w:p>
    <w:p w:rsidR="00000000" w:rsidDel="00000000" w:rsidP="00000000" w:rsidRDefault="00000000" w:rsidRPr="00000000" w14:paraId="0000013E">
      <w:pPr>
        <w:pStyle w:val="Heading3"/>
        <w:keepNext w:val="0"/>
        <w:keepLines w:val="0"/>
        <w:spacing w:before="360" w:lineRule="auto"/>
        <w:rPr/>
      </w:pPr>
      <w:bookmarkStart w:colFirst="0" w:colLast="0" w:name="_heading=h.8skal8zif3cd" w:id="38"/>
      <w:bookmarkEnd w:id="38"/>
      <w:r w:rsidDel="00000000" w:rsidR="00000000" w:rsidRPr="00000000">
        <w:rPr>
          <w:rtl w:val="0"/>
        </w:rPr>
        <w:t xml:space="preserve">5.2.1 User Interface Components</w:t>
      </w:r>
    </w:p>
    <w:p w:rsidR="00000000" w:rsidDel="00000000" w:rsidP="00000000" w:rsidRDefault="00000000" w:rsidRPr="00000000" w14:paraId="0000013F">
      <w:pPr>
        <w:spacing w:after="240" w:before="240" w:lineRule="auto"/>
        <w:rPr/>
      </w:pPr>
      <w:r w:rsidDel="00000000" w:rsidR="00000000" w:rsidRPr="00000000">
        <w:rPr>
          <w:rtl w:val="0"/>
        </w:rPr>
        <w:t xml:space="preserve">The application's user interface consists of several key components designed for an intuitive educational experience:</w:t>
      </w:r>
    </w:p>
    <w:p w:rsidR="00000000" w:rsidDel="00000000" w:rsidP="00000000" w:rsidRDefault="00000000" w:rsidRPr="00000000" w14:paraId="00000140">
      <w:pPr>
        <w:numPr>
          <w:ilvl w:val="0"/>
          <w:numId w:val="48"/>
        </w:numPr>
        <w:spacing w:after="0" w:afterAutospacing="0" w:before="240" w:lineRule="auto"/>
        <w:ind w:left="720" w:hanging="360"/>
      </w:pPr>
      <w:r w:rsidDel="00000000" w:rsidR="00000000" w:rsidRPr="00000000">
        <w:rPr>
          <w:b w:val="1"/>
          <w:rtl w:val="0"/>
        </w:rPr>
        <w:t xml:space="preserve">Main Menu Screen</w:t>
      </w:r>
    </w:p>
    <w:p w:rsidR="00000000" w:rsidDel="00000000" w:rsidP="00000000" w:rsidRDefault="00000000" w:rsidRPr="00000000" w14:paraId="00000141">
      <w:pPr>
        <w:numPr>
          <w:ilvl w:val="1"/>
          <w:numId w:val="48"/>
        </w:numPr>
        <w:spacing w:after="0" w:afterAutospacing="0" w:before="0" w:beforeAutospacing="0" w:lineRule="auto"/>
        <w:ind w:left="1440" w:hanging="360"/>
      </w:pPr>
      <w:r w:rsidDel="00000000" w:rsidR="00000000" w:rsidRPr="00000000">
        <w:rPr>
          <w:rtl w:val="0"/>
        </w:rPr>
        <w:t xml:space="preserve">Clean, minimalist design with a prominent "Start Activity" button</w:t>
      </w:r>
    </w:p>
    <w:p w:rsidR="00000000" w:rsidDel="00000000" w:rsidP="00000000" w:rsidRDefault="00000000" w:rsidRPr="00000000" w14:paraId="00000142">
      <w:pPr>
        <w:numPr>
          <w:ilvl w:val="1"/>
          <w:numId w:val="48"/>
        </w:numPr>
        <w:spacing w:after="0" w:afterAutospacing="0" w:before="0" w:beforeAutospacing="0" w:lineRule="auto"/>
        <w:ind w:left="1440" w:hanging="360"/>
      </w:pPr>
      <w:r w:rsidDel="00000000" w:rsidR="00000000" w:rsidRPr="00000000">
        <w:rPr>
          <w:rtl w:val="0"/>
        </w:rPr>
        <w:t xml:space="preserve">Settings option for accessibility adjustments</w:t>
      </w:r>
    </w:p>
    <w:p w:rsidR="00000000" w:rsidDel="00000000" w:rsidP="00000000" w:rsidRDefault="00000000" w:rsidRPr="00000000" w14:paraId="00000143">
      <w:pPr>
        <w:numPr>
          <w:ilvl w:val="1"/>
          <w:numId w:val="48"/>
        </w:numPr>
        <w:spacing w:after="0" w:afterAutospacing="0" w:before="0" w:beforeAutospacing="0" w:lineRule="auto"/>
        <w:ind w:left="1440" w:hanging="360"/>
      </w:pPr>
      <w:r w:rsidDel="00000000" w:rsidR="00000000" w:rsidRPr="00000000">
        <w:rPr>
          <w:rtl w:val="0"/>
        </w:rPr>
        <w:t xml:space="preserve">Progress tracking visualization</w:t>
      </w:r>
    </w:p>
    <w:p w:rsidR="00000000" w:rsidDel="00000000" w:rsidP="00000000" w:rsidRDefault="00000000" w:rsidRPr="00000000" w14:paraId="00000144">
      <w:pPr>
        <w:numPr>
          <w:ilvl w:val="1"/>
          <w:numId w:val="48"/>
        </w:numPr>
        <w:spacing w:after="0" w:afterAutospacing="0" w:before="0" w:beforeAutospacing="0" w:lineRule="auto"/>
        <w:ind w:left="1440" w:hanging="360"/>
        <w:rPr>
          <w:u w:val="none"/>
        </w:rPr>
      </w:pPr>
      <w:r w:rsidDel="00000000" w:rsidR="00000000" w:rsidRPr="00000000">
        <w:rPr>
          <w:rtl w:val="0"/>
        </w:rPr>
        <w:t xml:space="preserve">Shop button visualization</w:t>
      </w:r>
    </w:p>
    <w:p w:rsidR="00000000" w:rsidDel="00000000" w:rsidP="00000000" w:rsidRDefault="00000000" w:rsidRPr="00000000" w14:paraId="00000145">
      <w:pPr>
        <w:numPr>
          <w:ilvl w:val="0"/>
          <w:numId w:val="48"/>
        </w:numPr>
        <w:spacing w:after="0" w:afterAutospacing="0" w:before="0" w:beforeAutospacing="0" w:lineRule="auto"/>
        <w:ind w:left="720" w:hanging="360"/>
      </w:pPr>
      <w:r w:rsidDel="00000000" w:rsidR="00000000" w:rsidRPr="00000000">
        <w:rPr>
          <w:b w:val="1"/>
          <w:rtl w:val="0"/>
        </w:rPr>
        <w:t xml:space="preserve">Instruction Overlay</w:t>
      </w:r>
    </w:p>
    <w:p w:rsidR="00000000" w:rsidDel="00000000" w:rsidP="00000000" w:rsidRDefault="00000000" w:rsidRPr="00000000" w14:paraId="00000146">
      <w:pPr>
        <w:numPr>
          <w:ilvl w:val="1"/>
          <w:numId w:val="48"/>
        </w:numPr>
        <w:spacing w:after="0" w:afterAutospacing="0" w:before="0" w:beforeAutospacing="0" w:lineRule="auto"/>
        <w:ind w:left="1440" w:hanging="360"/>
      </w:pPr>
      <w:r w:rsidDel="00000000" w:rsidR="00000000" w:rsidRPr="00000000">
        <w:rPr>
          <w:rtl w:val="0"/>
        </w:rPr>
        <w:t xml:space="preserve">visual instructions with guides</w:t>
      </w:r>
    </w:p>
    <w:p w:rsidR="00000000" w:rsidDel="00000000" w:rsidP="00000000" w:rsidRDefault="00000000" w:rsidRPr="00000000" w14:paraId="00000147">
      <w:pPr>
        <w:numPr>
          <w:ilvl w:val="1"/>
          <w:numId w:val="48"/>
        </w:numPr>
        <w:spacing w:after="0" w:afterAutospacing="0" w:before="0" w:beforeAutospacing="0" w:lineRule="auto"/>
        <w:ind w:left="1440" w:hanging="360"/>
      </w:pPr>
      <w:r w:rsidDel="00000000" w:rsidR="00000000" w:rsidRPr="00000000">
        <w:rPr>
          <w:rtl w:val="0"/>
        </w:rPr>
        <w:t xml:space="preserve">Clear visual indicators for notebook positioning</w:t>
      </w:r>
    </w:p>
    <w:p w:rsidR="00000000" w:rsidDel="00000000" w:rsidP="00000000" w:rsidRDefault="00000000" w:rsidRPr="00000000" w14:paraId="00000148">
      <w:pPr>
        <w:numPr>
          <w:ilvl w:val="1"/>
          <w:numId w:val="48"/>
        </w:numPr>
        <w:spacing w:after="0" w:afterAutospacing="0" w:before="0" w:beforeAutospacing="0" w:lineRule="auto"/>
        <w:ind w:left="1440" w:hanging="360"/>
      </w:pPr>
      <w:r w:rsidDel="00000000" w:rsidR="00000000" w:rsidRPr="00000000">
        <w:rPr>
          <w:rtl w:val="0"/>
        </w:rPr>
        <w:t xml:space="preserve">Skip option for experienced users</w:t>
      </w:r>
    </w:p>
    <w:p w:rsidR="00000000" w:rsidDel="00000000" w:rsidP="00000000" w:rsidRDefault="00000000" w:rsidRPr="00000000" w14:paraId="00000149">
      <w:pPr>
        <w:numPr>
          <w:ilvl w:val="1"/>
          <w:numId w:val="48"/>
        </w:numPr>
        <w:spacing w:after="0" w:afterAutospacing="0" w:before="0" w:beforeAutospacing="0" w:lineRule="auto"/>
        <w:ind w:left="1440" w:hanging="360"/>
      </w:pPr>
      <w:r w:rsidDel="00000000" w:rsidR="00000000" w:rsidRPr="00000000">
        <w:rPr>
          <w:rtl w:val="0"/>
        </w:rPr>
        <w:t xml:space="preserve">Progress indicator showing setup steps</w:t>
      </w:r>
    </w:p>
    <w:p w:rsidR="00000000" w:rsidDel="00000000" w:rsidP="00000000" w:rsidRDefault="00000000" w:rsidRPr="00000000" w14:paraId="0000014A">
      <w:pPr>
        <w:numPr>
          <w:ilvl w:val="0"/>
          <w:numId w:val="48"/>
        </w:numPr>
        <w:spacing w:after="0" w:afterAutospacing="0" w:before="0" w:beforeAutospacing="0" w:lineRule="auto"/>
        <w:ind w:left="720" w:hanging="360"/>
      </w:pPr>
      <w:r w:rsidDel="00000000" w:rsidR="00000000" w:rsidRPr="00000000">
        <w:rPr>
          <w:b w:val="1"/>
          <w:rtl w:val="0"/>
        </w:rPr>
        <w:t xml:space="preserve">AR View</w:t>
      </w:r>
    </w:p>
    <w:p w:rsidR="00000000" w:rsidDel="00000000" w:rsidP="00000000" w:rsidRDefault="00000000" w:rsidRPr="00000000" w14:paraId="0000014B">
      <w:pPr>
        <w:numPr>
          <w:ilvl w:val="1"/>
          <w:numId w:val="48"/>
        </w:numPr>
        <w:spacing w:after="0" w:afterAutospacing="0" w:before="0" w:beforeAutospacing="0" w:lineRule="auto"/>
        <w:ind w:left="1440" w:hanging="360"/>
      </w:pPr>
      <w:r w:rsidDel="00000000" w:rsidR="00000000" w:rsidRPr="00000000">
        <w:rPr>
          <w:rtl w:val="0"/>
        </w:rPr>
        <w:t xml:space="preserve">Minimal UI elements to maximize view of physical notebooks</w:t>
      </w:r>
    </w:p>
    <w:p w:rsidR="00000000" w:rsidDel="00000000" w:rsidP="00000000" w:rsidRDefault="00000000" w:rsidRPr="00000000" w14:paraId="0000014C">
      <w:pPr>
        <w:numPr>
          <w:ilvl w:val="1"/>
          <w:numId w:val="48"/>
        </w:numPr>
        <w:spacing w:after="0" w:afterAutospacing="0" w:before="0" w:beforeAutospacing="0" w:lineRule="auto"/>
        <w:ind w:left="1440" w:hanging="360"/>
      </w:pPr>
      <w:r w:rsidDel="00000000" w:rsidR="00000000" w:rsidRPr="00000000">
        <w:rPr>
          <w:rtl w:val="0"/>
        </w:rPr>
        <w:t xml:space="preserve">Semi-transparent coordinate axes overlay</w:t>
      </w:r>
    </w:p>
    <w:p w:rsidR="00000000" w:rsidDel="00000000" w:rsidP="00000000" w:rsidRDefault="00000000" w:rsidRPr="00000000" w14:paraId="0000014D">
      <w:pPr>
        <w:numPr>
          <w:ilvl w:val="1"/>
          <w:numId w:val="48"/>
        </w:numPr>
        <w:spacing w:after="0" w:afterAutospacing="0" w:before="0" w:beforeAutospacing="0" w:lineRule="auto"/>
        <w:ind w:left="1440" w:hanging="360"/>
      </w:pPr>
      <w:r w:rsidDel="00000000" w:rsidR="00000000" w:rsidRPr="00000000">
        <w:rPr>
          <w:rtl w:val="0"/>
        </w:rPr>
        <w:t xml:space="preserve">Point markers with visual distinction between first and second points</w:t>
      </w:r>
    </w:p>
    <w:p w:rsidR="00000000" w:rsidDel="00000000" w:rsidP="00000000" w:rsidRDefault="00000000" w:rsidRPr="00000000" w14:paraId="0000014E">
      <w:pPr>
        <w:numPr>
          <w:ilvl w:val="1"/>
          <w:numId w:val="48"/>
        </w:numPr>
        <w:spacing w:after="0" w:afterAutospacing="0" w:before="0" w:beforeAutospacing="0" w:lineRule="auto"/>
        <w:ind w:left="1440" w:hanging="360"/>
      </w:pPr>
      <w:r w:rsidDel="00000000" w:rsidR="00000000" w:rsidRPr="00000000">
        <w:rPr>
          <w:rtl w:val="0"/>
        </w:rPr>
        <w:t xml:space="preserve">Clear visual feedback when touch is registered</w:t>
      </w:r>
    </w:p>
    <w:p w:rsidR="00000000" w:rsidDel="00000000" w:rsidP="00000000" w:rsidRDefault="00000000" w:rsidRPr="00000000" w14:paraId="0000014F">
      <w:pPr>
        <w:numPr>
          <w:ilvl w:val="0"/>
          <w:numId w:val="48"/>
        </w:numPr>
        <w:spacing w:after="0" w:afterAutospacing="0" w:before="0" w:beforeAutospacing="0" w:lineRule="auto"/>
        <w:ind w:left="720" w:hanging="360"/>
      </w:pPr>
      <w:r w:rsidDel="00000000" w:rsidR="00000000" w:rsidRPr="00000000">
        <w:rPr>
          <w:b w:val="1"/>
          <w:rtl w:val="0"/>
        </w:rPr>
        <w:t xml:space="preserve">Input Interface</w:t>
      </w:r>
    </w:p>
    <w:p w:rsidR="00000000" w:rsidDel="00000000" w:rsidP="00000000" w:rsidRDefault="00000000" w:rsidRPr="00000000" w14:paraId="00000150">
      <w:pPr>
        <w:numPr>
          <w:ilvl w:val="1"/>
          <w:numId w:val="48"/>
        </w:numPr>
        <w:spacing w:after="0" w:afterAutospacing="0" w:before="0" w:beforeAutospacing="0" w:lineRule="auto"/>
        <w:ind w:left="1440" w:hanging="360"/>
      </w:pPr>
      <w:r w:rsidDel="00000000" w:rsidR="00000000" w:rsidRPr="00000000">
        <w:rPr>
          <w:rtl w:val="0"/>
        </w:rPr>
        <w:t xml:space="preserve">Large, easy-to-use numeric keypad for slope value entry</w:t>
      </w:r>
    </w:p>
    <w:p w:rsidR="00000000" w:rsidDel="00000000" w:rsidP="00000000" w:rsidRDefault="00000000" w:rsidRPr="00000000" w14:paraId="00000151">
      <w:pPr>
        <w:numPr>
          <w:ilvl w:val="1"/>
          <w:numId w:val="48"/>
        </w:numPr>
        <w:spacing w:after="0" w:afterAutospacing="0" w:before="0" w:beforeAutospacing="0" w:lineRule="auto"/>
        <w:ind w:left="1440" w:hanging="360"/>
      </w:pPr>
      <w:r w:rsidDel="00000000" w:rsidR="00000000" w:rsidRPr="00000000">
        <w:rPr>
          <w:rtl w:val="0"/>
        </w:rPr>
        <w:t xml:space="preserve">Visual representation of the current points and calculated slope</w:t>
      </w:r>
    </w:p>
    <w:p w:rsidR="00000000" w:rsidDel="00000000" w:rsidP="00000000" w:rsidRDefault="00000000" w:rsidRPr="00000000" w14:paraId="00000152">
      <w:pPr>
        <w:numPr>
          <w:ilvl w:val="1"/>
          <w:numId w:val="48"/>
        </w:numPr>
        <w:spacing w:after="0" w:afterAutospacing="0" w:before="0" w:beforeAutospacing="0" w:lineRule="auto"/>
        <w:ind w:left="1440" w:hanging="360"/>
      </w:pPr>
      <w:r w:rsidDel="00000000" w:rsidR="00000000" w:rsidRPr="00000000">
        <w:rPr>
          <w:rtl w:val="0"/>
        </w:rPr>
        <w:t xml:space="preserve">Clear submit button</w:t>
      </w:r>
    </w:p>
    <w:p w:rsidR="00000000" w:rsidDel="00000000" w:rsidP="00000000" w:rsidRDefault="00000000" w:rsidRPr="00000000" w14:paraId="00000153">
      <w:pPr>
        <w:numPr>
          <w:ilvl w:val="1"/>
          <w:numId w:val="48"/>
        </w:numPr>
        <w:spacing w:after="0" w:afterAutospacing="0" w:before="0" w:beforeAutospacing="0" w:lineRule="auto"/>
        <w:ind w:left="1440" w:hanging="360"/>
      </w:pPr>
      <w:r w:rsidDel="00000000" w:rsidR="00000000" w:rsidRPr="00000000">
        <w:rPr>
          <w:rtl w:val="0"/>
        </w:rPr>
        <w:t xml:space="preserve">Option to clear points and start over</w:t>
      </w:r>
    </w:p>
    <w:p w:rsidR="00000000" w:rsidDel="00000000" w:rsidP="00000000" w:rsidRDefault="00000000" w:rsidRPr="00000000" w14:paraId="00000154">
      <w:pPr>
        <w:numPr>
          <w:ilvl w:val="0"/>
          <w:numId w:val="48"/>
        </w:numPr>
        <w:spacing w:after="0" w:afterAutospacing="0" w:before="0" w:beforeAutospacing="0" w:lineRule="auto"/>
        <w:ind w:left="720" w:hanging="360"/>
      </w:pPr>
      <w:r w:rsidDel="00000000" w:rsidR="00000000" w:rsidRPr="00000000">
        <w:rPr>
          <w:b w:val="1"/>
          <w:rtl w:val="0"/>
        </w:rPr>
        <w:t xml:space="preserve">Feedback System</w:t>
      </w:r>
    </w:p>
    <w:p w:rsidR="00000000" w:rsidDel="00000000" w:rsidP="00000000" w:rsidRDefault="00000000" w:rsidRPr="00000000" w14:paraId="00000155">
      <w:pPr>
        <w:numPr>
          <w:ilvl w:val="1"/>
          <w:numId w:val="48"/>
        </w:numPr>
        <w:spacing w:after="0" w:afterAutospacing="0" w:before="0" w:beforeAutospacing="0" w:lineRule="auto"/>
        <w:ind w:left="1440" w:hanging="360"/>
      </w:pPr>
      <w:r w:rsidDel="00000000" w:rsidR="00000000" w:rsidRPr="00000000">
        <w:rPr>
          <w:rtl w:val="0"/>
        </w:rPr>
        <w:t xml:space="preserve">Color-coded feedback (green for correct, orange for incorrect)</w:t>
      </w:r>
    </w:p>
    <w:p w:rsidR="00000000" w:rsidDel="00000000" w:rsidP="00000000" w:rsidRDefault="00000000" w:rsidRPr="00000000" w14:paraId="00000156">
      <w:pPr>
        <w:numPr>
          <w:ilvl w:val="1"/>
          <w:numId w:val="48"/>
        </w:numPr>
        <w:spacing w:after="0" w:afterAutospacing="0" w:before="0" w:beforeAutospacing="0" w:lineRule="auto"/>
        <w:ind w:left="1440" w:hanging="360"/>
      </w:pPr>
      <w:r w:rsidDel="00000000" w:rsidR="00000000" w:rsidRPr="00000000">
        <w:rPr>
          <w:rtl w:val="0"/>
        </w:rPr>
        <w:t xml:space="preserve">Constructive guidance for incorrect answers</w:t>
      </w:r>
    </w:p>
    <w:p w:rsidR="00000000" w:rsidDel="00000000" w:rsidP="00000000" w:rsidRDefault="00000000" w:rsidRPr="00000000" w14:paraId="00000157">
      <w:pPr>
        <w:numPr>
          <w:ilvl w:val="1"/>
          <w:numId w:val="48"/>
        </w:numPr>
        <w:spacing w:after="0" w:afterAutospacing="0" w:before="0" w:beforeAutospacing="0" w:lineRule="auto"/>
        <w:ind w:left="1440" w:hanging="360"/>
      </w:pPr>
      <w:r w:rsidDel="00000000" w:rsidR="00000000" w:rsidRPr="00000000">
        <w:rPr>
          <w:rtl w:val="0"/>
        </w:rPr>
        <w:t xml:space="preserve">Visual explanation of the correct solution when needed</w:t>
      </w:r>
    </w:p>
    <w:p w:rsidR="00000000" w:rsidDel="00000000" w:rsidP="00000000" w:rsidRDefault="00000000" w:rsidRPr="00000000" w14:paraId="00000158">
      <w:pPr>
        <w:numPr>
          <w:ilvl w:val="1"/>
          <w:numId w:val="48"/>
        </w:numPr>
        <w:spacing w:after="240" w:before="0" w:beforeAutospacing="0" w:lineRule="auto"/>
        <w:ind w:left="1440" w:hanging="360"/>
      </w:pPr>
      <w:r w:rsidDel="00000000" w:rsidR="00000000" w:rsidRPr="00000000">
        <w:rPr>
          <w:rtl w:val="0"/>
        </w:rPr>
        <w:t xml:space="preserve">Celebratory animation for correct answers</w:t>
      </w:r>
    </w:p>
    <w:p w:rsidR="00000000" w:rsidDel="00000000" w:rsidP="00000000" w:rsidRDefault="00000000" w:rsidRPr="00000000" w14:paraId="00000159">
      <w:pPr>
        <w:pStyle w:val="Heading3"/>
        <w:keepNext w:val="0"/>
        <w:keepLines w:val="0"/>
        <w:spacing w:before="360" w:lineRule="auto"/>
        <w:rPr/>
      </w:pPr>
      <w:bookmarkStart w:colFirst="0" w:colLast="0" w:name="_heading=h.eomvag1j8wh" w:id="39"/>
      <w:bookmarkEnd w:id="39"/>
      <w:r w:rsidDel="00000000" w:rsidR="00000000" w:rsidRPr="00000000">
        <w:rPr>
          <w:rtl w:val="0"/>
        </w:rPr>
        <w:t xml:space="preserve">5.2.2 Design Principles Applied</w:t>
      </w:r>
    </w:p>
    <w:p w:rsidR="00000000" w:rsidDel="00000000" w:rsidP="00000000" w:rsidRDefault="00000000" w:rsidRPr="00000000" w14:paraId="0000015A">
      <w:pPr>
        <w:spacing w:after="240" w:before="240" w:lineRule="auto"/>
        <w:rPr/>
      </w:pPr>
      <w:r w:rsidDel="00000000" w:rsidR="00000000" w:rsidRPr="00000000">
        <w:rPr>
          <w:rtl w:val="0"/>
        </w:rPr>
        <w:t xml:space="preserve">The UI/UX design follows several key educational and accessibility principles:</w:t>
      </w:r>
    </w:p>
    <w:p w:rsidR="00000000" w:rsidDel="00000000" w:rsidP="00000000" w:rsidRDefault="00000000" w:rsidRPr="00000000" w14:paraId="0000015B">
      <w:pPr>
        <w:numPr>
          <w:ilvl w:val="0"/>
          <w:numId w:val="16"/>
        </w:numPr>
        <w:spacing w:after="0" w:afterAutospacing="0" w:before="240" w:lineRule="auto"/>
        <w:ind w:left="720" w:hanging="360"/>
      </w:pPr>
      <w:r w:rsidDel="00000000" w:rsidR="00000000" w:rsidRPr="00000000">
        <w:rPr>
          <w:b w:val="1"/>
          <w:rtl w:val="0"/>
        </w:rPr>
        <w:t xml:space="preserve">Scaffolded Learning</w:t>
      </w:r>
    </w:p>
    <w:p w:rsidR="00000000" w:rsidDel="00000000" w:rsidP="00000000" w:rsidRDefault="00000000" w:rsidRPr="00000000" w14:paraId="0000015C">
      <w:pPr>
        <w:numPr>
          <w:ilvl w:val="1"/>
          <w:numId w:val="16"/>
        </w:numPr>
        <w:spacing w:after="0" w:afterAutospacing="0" w:before="0" w:beforeAutospacing="0" w:lineRule="auto"/>
        <w:ind w:left="1440" w:hanging="360"/>
      </w:pPr>
      <w:r w:rsidDel="00000000" w:rsidR="00000000" w:rsidRPr="00000000">
        <w:rPr>
          <w:rtl w:val="0"/>
        </w:rPr>
        <w:t xml:space="preserve">Interface elements appear progressively to avoid cognitive overload</w:t>
      </w:r>
    </w:p>
    <w:p w:rsidR="00000000" w:rsidDel="00000000" w:rsidP="00000000" w:rsidRDefault="00000000" w:rsidRPr="00000000" w14:paraId="0000015D">
      <w:pPr>
        <w:numPr>
          <w:ilvl w:val="1"/>
          <w:numId w:val="16"/>
        </w:numPr>
        <w:spacing w:after="0" w:afterAutospacing="0" w:before="0" w:beforeAutospacing="0" w:lineRule="auto"/>
        <w:ind w:left="1440" w:hanging="360"/>
      </w:pPr>
      <w:r w:rsidDel="00000000" w:rsidR="00000000" w:rsidRPr="00000000">
        <w:rPr>
          <w:rtl w:val="0"/>
        </w:rPr>
        <w:t xml:space="preserve">Complex concepts are broken down into manageable visual steps</w:t>
      </w:r>
    </w:p>
    <w:p w:rsidR="00000000" w:rsidDel="00000000" w:rsidP="00000000" w:rsidRDefault="00000000" w:rsidRPr="00000000" w14:paraId="0000015E">
      <w:pPr>
        <w:numPr>
          <w:ilvl w:val="1"/>
          <w:numId w:val="16"/>
        </w:numPr>
        <w:spacing w:after="0" w:afterAutospacing="0" w:before="0" w:beforeAutospacing="0" w:lineRule="auto"/>
        <w:ind w:left="1440" w:hanging="360"/>
      </w:pPr>
      <w:r w:rsidDel="00000000" w:rsidR="00000000" w:rsidRPr="00000000">
        <w:rPr>
          <w:rtl w:val="0"/>
        </w:rPr>
        <w:t xml:space="preserve">Guidance reduces as user proficiency increases</w:t>
      </w:r>
    </w:p>
    <w:p w:rsidR="00000000" w:rsidDel="00000000" w:rsidP="00000000" w:rsidRDefault="00000000" w:rsidRPr="00000000" w14:paraId="0000015F">
      <w:pPr>
        <w:numPr>
          <w:ilvl w:val="0"/>
          <w:numId w:val="16"/>
        </w:numPr>
        <w:spacing w:after="0" w:afterAutospacing="0" w:before="0" w:beforeAutospacing="0" w:lineRule="auto"/>
        <w:ind w:left="720" w:hanging="360"/>
      </w:pPr>
      <w:r w:rsidDel="00000000" w:rsidR="00000000" w:rsidRPr="00000000">
        <w:rPr>
          <w:b w:val="1"/>
          <w:rtl w:val="0"/>
        </w:rPr>
        <w:t xml:space="preserve">Immediate Feedback</w:t>
      </w:r>
    </w:p>
    <w:p w:rsidR="00000000" w:rsidDel="00000000" w:rsidP="00000000" w:rsidRDefault="00000000" w:rsidRPr="00000000" w14:paraId="00000160">
      <w:pPr>
        <w:numPr>
          <w:ilvl w:val="1"/>
          <w:numId w:val="16"/>
        </w:numPr>
        <w:spacing w:after="0" w:afterAutospacing="0" w:before="0" w:beforeAutospacing="0" w:lineRule="auto"/>
        <w:ind w:left="1440" w:hanging="360"/>
      </w:pPr>
      <w:r w:rsidDel="00000000" w:rsidR="00000000" w:rsidRPr="00000000">
        <w:rPr>
          <w:rtl w:val="0"/>
        </w:rPr>
        <w:t xml:space="preserve">Real-time visual feedback for all user actions</w:t>
      </w:r>
    </w:p>
    <w:p w:rsidR="00000000" w:rsidDel="00000000" w:rsidP="00000000" w:rsidRDefault="00000000" w:rsidRPr="00000000" w14:paraId="00000161">
      <w:pPr>
        <w:numPr>
          <w:ilvl w:val="1"/>
          <w:numId w:val="16"/>
        </w:numPr>
        <w:spacing w:after="0" w:afterAutospacing="0" w:before="0" w:beforeAutospacing="0" w:lineRule="auto"/>
        <w:ind w:left="1440" w:hanging="360"/>
      </w:pPr>
      <w:r w:rsidDel="00000000" w:rsidR="00000000" w:rsidRPr="00000000">
        <w:rPr>
          <w:rtl w:val="0"/>
        </w:rPr>
        <w:t xml:space="preserve">Educational feedback designed to promote understanding, not just correctness</w:t>
      </w:r>
    </w:p>
    <w:p w:rsidR="00000000" w:rsidDel="00000000" w:rsidP="00000000" w:rsidRDefault="00000000" w:rsidRPr="00000000" w14:paraId="00000162">
      <w:pPr>
        <w:numPr>
          <w:ilvl w:val="1"/>
          <w:numId w:val="16"/>
        </w:numPr>
        <w:spacing w:after="0" w:afterAutospacing="0" w:before="0" w:beforeAutospacing="0" w:lineRule="auto"/>
        <w:ind w:left="1440" w:hanging="360"/>
      </w:pPr>
      <w:r w:rsidDel="00000000" w:rsidR="00000000" w:rsidRPr="00000000">
        <w:rPr>
          <w:rtl w:val="0"/>
        </w:rPr>
        <w:t xml:space="preserve">Multi-modal feedback combining visual and textual elements</w:t>
      </w:r>
    </w:p>
    <w:p w:rsidR="00000000" w:rsidDel="00000000" w:rsidP="00000000" w:rsidRDefault="00000000" w:rsidRPr="00000000" w14:paraId="00000163">
      <w:pPr>
        <w:numPr>
          <w:ilvl w:val="0"/>
          <w:numId w:val="16"/>
        </w:numPr>
        <w:spacing w:after="0" w:afterAutospacing="0" w:before="0" w:beforeAutospacing="0" w:lineRule="auto"/>
        <w:ind w:left="720" w:hanging="360"/>
      </w:pPr>
      <w:r w:rsidDel="00000000" w:rsidR="00000000" w:rsidRPr="00000000">
        <w:rPr>
          <w:b w:val="1"/>
          <w:rtl w:val="0"/>
        </w:rPr>
        <w:t xml:space="preserve">Accessibility Considerations</w:t>
      </w:r>
    </w:p>
    <w:p w:rsidR="00000000" w:rsidDel="00000000" w:rsidP="00000000" w:rsidRDefault="00000000" w:rsidRPr="00000000" w14:paraId="00000164">
      <w:pPr>
        <w:numPr>
          <w:ilvl w:val="1"/>
          <w:numId w:val="16"/>
        </w:numPr>
        <w:spacing w:after="0" w:afterAutospacing="0" w:before="0" w:beforeAutospacing="0" w:lineRule="auto"/>
        <w:ind w:left="1440" w:hanging="360"/>
      </w:pPr>
      <w:r w:rsidDel="00000000" w:rsidR="00000000" w:rsidRPr="00000000">
        <w:rPr>
          <w:rtl w:val="0"/>
        </w:rPr>
        <w:t xml:space="preserve">High contrast options for visually impaired users</w:t>
      </w:r>
    </w:p>
    <w:p w:rsidR="00000000" w:rsidDel="00000000" w:rsidP="00000000" w:rsidRDefault="00000000" w:rsidRPr="00000000" w14:paraId="00000165">
      <w:pPr>
        <w:numPr>
          <w:ilvl w:val="1"/>
          <w:numId w:val="16"/>
        </w:numPr>
        <w:spacing w:after="0" w:afterAutospacing="0" w:before="0" w:beforeAutospacing="0" w:lineRule="auto"/>
        <w:ind w:left="1440" w:hanging="360"/>
      </w:pPr>
      <w:r w:rsidDel="00000000" w:rsidR="00000000" w:rsidRPr="00000000">
        <w:rPr>
          <w:rtl w:val="0"/>
        </w:rPr>
        <w:t xml:space="preserve">Text-to-speech compatibility for instructions</w:t>
      </w:r>
    </w:p>
    <w:p w:rsidR="00000000" w:rsidDel="00000000" w:rsidP="00000000" w:rsidRDefault="00000000" w:rsidRPr="00000000" w14:paraId="00000166">
      <w:pPr>
        <w:numPr>
          <w:ilvl w:val="1"/>
          <w:numId w:val="16"/>
        </w:numPr>
        <w:spacing w:after="0" w:afterAutospacing="0" w:before="0" w:beforeAutospacing="0" w:lineRule="auto"/>
        <w:ind w:left="1440" w:hanging="360"/>
      </w:pPr>
      <w:r w:rsidDel="00000000" w:rsidR="00000000" w:rsidRPr="00000000">
        <w:rPr>
          <w:rtl w:val="0"/>
        </w:rPr>
        <w:t xml:space="preserve">Adjustable text size</w:t>
      </w:r>
    </w:p>
    <w:p w:rsidR="00000000" w:rsidDel="00000000" w:rsidP="00000000" w:rsidRDefault="00000000" w:rsidRPr="00000000" w14:paraId="00000167">
      <w:pPr>
        <w:numPr>
          <w:ilvl w:val="1"/>
          <w:numId w:val="16"/>
        </w:numPr>
        <w:spacing w:after="0" w:afterAutospacing="0" w:before="0" w:beforeAutospacing="0" w:lineRule="auto"/>
        <w:ind w:left="1440" w:hanging="360"/>
      </w:pPr>
      <w:r w:rsidDel="00000000" w:rsidR="00000000" w:rsidRPr="00000000">
        <w:rPr>
          <w:rtl w:val="0"/>
        </w:rPr>
        <w:t xml:space="preserve">Color schemes tested for color-blindness compatibility</w:t>
      </w:r>
    </w:p>
    <w:p w:rsidR="00000000" w:rsidDel="00000000" w:rsidP="00000000" w:rsidRDefault="00000000" w:rsidRPr="00000000" w14:paraId="00000168">
      <w:pPr>
        <w:numPr>
          <w:ilvl w:val="0"/>
          <w:numId w:val="16"/>
        </w:numPr>
        <w:spacing w:after="0" w:afterAutospacing="0" w:before="0" w:beforeAutospacing="0" w:lineRule="auto"/>
        <w:ind w:left="720" w:hanging="360"/>
      </w:pPr>
      <w:r w:rsidDel="00000000" w:rsidR="00000000" w:rsidRPr="00000000">
        <w:rPr>
          <w:b w:val="1"/>
          <w:rtl w:val="0"/>
        </w:rPr>
        <w:t xml:space="preserve">Educational Focus</w:t>
      </w:r>
    </w:p>
    <w:p w:rsidR="00000000" w:rsidDel="00000000" w:rsidP="00000000" w:rsidRDefault="00000000" w:rsidRPr="00000000" w14:paraId="00000169">
      <w:pPr>
        <w:numPr>
          <w:ilvl w:val="1"/>
          <w:numId w:val="16"/>
        </w:numPr>
        <w:spacing w:after="0" w:afterAutospacing="0" w:before="0" w:beforeAutospacing="0" w:lineRule="auto"/>
        <w:ind w:left="1440" w:hanging="360"/>
      </w:pPr>
      <w:r w:rsidDel="00000000" w:rsidR="00000000" w:rsidRPr="00000000">
        <w:rPr>
          <w:rtl w:val="0"/>
        </w:rPr>
        <w:t xml:space="preserve">UI elements designed to highlight mathematical relationships</w:t>
      </w:r>
    </w:p>
    <w:p w:rsidR="00000000" w:rsidDel="00000000" w:rsidP="00000000" w:rsidRDefault="00000000" w:rsidRPr="00000000" w14:paraId="0000016A">
      <w:pPr>
        <w:numPr>
          <w:ilvl w:val="1"/>
          <w:numId w:val="16"/>
        </w:numPr>
        <w:spacing w:after="0" w:afterAutospacing="0" w:before="0" w:beforeAutospacing="0" w:lineRule="auto"/>
        <w:ind w:left="1440" w:hanging="360"/>
      </w:pPr>
      <w:r w:rsidDel="00000000" w:rsidR="00000000" w:rsidRPr="00000000">
        <w:rPr>
          <w:rtl w:val="0"/>
        </w:rPr>
        <w:t xml:space="preserve">Distracting elements minimized during learning activities</w:t>
      </w:r>
    </w:p>
    <w:p w:rsidR="00000000" w:rsidDel="00000000" w:rsidP="00000000" w:rsidRDefault="00000000" w:rsidRPr="00000000" w14:paraId="0000016B">
      <w:pPr>
        <w:numPr>
          <w:ilvl w:val="1"/>
          <w:numId w:val="16"/>
        </w:numPr>
        <w:spacing w:after="240" w:before="0" w:beforeAutospacing="0" w:lineRule="auto"/>
        <w:ind w:left="1440" w:hanging="360"/>
      </w:pPr>
      <w:r w:rsidDel="00000000" w:rsidR="00000000" w:rsidRPr="00000000">
        <w:rPr>
          <w:rtl w:val="0"/>
        </w:rPr>
        <w:t xml:space="preserve">Visual emphasis on key mathematical concepts</w:t>
      </w:r>
    </w:p>
    <w:p w:rsidR="00000000" w:rsidDel="00000000" w:rsidP="00000000" w:rsidRDefault="00000000" w:rsidRPr="00000000" w14:paraId="0000016C">
      <w:pPr>
        <w:pStyle w:val="Heading3"/>
        <w:keepNext w:val="0"/>
        <w:keepLines w:val="0"/>
        <w:spacing w:before="360" w:lineRule="auto"/>
        <w:rPr/>
      </w:pPr>
      <w:bookmarkStart w:colFirst="0" w:colLast="0" w:name="_heading=h.b04o3wc0lb3e" w:id="40"/>
      <w:bookmarkEnd w:id="40"/>
      <w:r w:rsidDel="00000000" w:rsidR="00000000" w:rsidRPr="00000000">
        <w:rPr>
          <w:rtl w:val="0"/>
        </w:rPr>
        <w:t xml:space="preserve">5.2.3 User Experience Flow</w:t>
      </w:r>
    </w:p>
    <w:p w:rsidR="00000000" w:rsidDel="00000000" w:rsidP="00000000" w:rsidRDefault="00000000" w:rsidRPr="00000000" w14:paraId="0000016D">
      <w:pPr>
        <w:spacing w:after="240" w:before="240" w:lineRule="auto"/>
        <w:rPr/>
      </w:pPr>
      <w:r w:rsidDel="00000000" w:rsidR="00000000" w:rsidRPr="00000000">
        <w:rPr>
          <w:rtl w:val="0"/>
        </w:rPr>
        <w:t xml:space="preserve">The application follows a carefully designed user experience flow:</w:t>
      </w:r>
    </w:p>
    <w:p w:rsidR="00000000" w:rsidDel="00000000" w:rsidP="00000000" w:rsidRDefault="00000000" w:rsidRPr="00000000" w14:paraId="0000016E">
      <w:pPr>
        <w:numPr>
          <w:ilvl w:val="0"/>
          <w:numId w:val="31"/>
        </w:numPr>
        <w:spacing w:after="0" w:afterAutospacing="0" w:before="240" w:lineRule="auto"/>
        <w:ind w:left="720" w:hanging="360"/>
      </w:pPr>
      <w:r w:rsidDel="00000000" w:rsidR="00000000" w:rsidRPr="00000000">
        <w:rPr>
          <w:b w:val="1"/>
          <w:rtl w:val="0"/>
        </w:rPr>
        <w:t xml:space="preserve">Onboarding</w:t>
      </w:r>
      <w:r w:rsidDel="00000000" w:rsidR="00000000" w:rsidRPr="00000000">
        <w:rPr>
          <w:rtl w:val="0"/>
        </w:rPr>
        <w:t xml:space="preserve"> - Gentle introduction to both AR concepts and the mathematical learning objectives</w:t>
      </w:r>
    </w:p>
    <w:p w:rsidR="00000000" w:rsidDel="00000000" w:rsidP="00000000" w:rsidRDefault="00000000" w:rsidRPr="00000000" w14:paraId="0000016F">
      <w:pPr>
        <w:numPr>
          <w:ilvl w:val="0"/>
          <w:numId w:val="31"/>
        </w:numPr>
        <w:spacing w:after="0" w:afterAutospacing="0" w:before="0" w:beforeAutospacing="0" w:lineRule="auto"/>
        <w:ind w:left="720" w:hanging="360"/>
      </w:pPr>
      <w:r w:rsidDel="00000000" w:rsidR="00000000" w:rsidRPr="00000000">
        <w:rPr>
          <w:b w:val="1"/>
          <w:rtl w:val="0"/>
        </w:rPr>
        <w:t xml:space="preserve">Guided Discovery</w:t>
      </w:r>
      <w:r w:rsidDel="00000000" w:rsidR="00000000" w:rsidRPr="00000000">
        <w:rPr>
          <w:rtl w:val="0"/>
        </w:rPr>
        <w:t xml:space="preserve"> - Structured exploration of the slope concept through physical manipulation</w:t>
      </w:r>
    </w:p>
    <w:p w:rsidR="00000000" w:rsidDel="00000000" w:rsidP="00000000" w:rsidRDefault="00000000" w:rsidRPr="00000000" w14:paraId="00000170">
      <w:pPr>
        <w:numPr>
          <w:ilvl w:val="0"/>
          <w:numId w:val="31"/>
        </w:numPr>
        <w:spacing w:after="0" w:afterAutospacing="0" w:before="0" w:beforeAutospacing="0" w:lineRule="auto"/>
        <w:ind w:left="720" w:hanging="360"/>
      </w:pPr>
      <w:r w:rsidDel="00000000" w:rsidR="00000000" w:rsidRPr="00000000">
        <w:rPr>
          <w:b w:val="1"/>
          <w:rtl w:val="0"/>
        </w:rPr>
        <w:t xml:space="preserve">Experimentation</w:t>
      </w:r>
      <w:r w:rsidDel="00000000" w:rsidR="00000000" w:rsidRPr="00000000">
        <w:rPr>
          <w:rtl w:val="0"/>
        </w:rPr>
        <w:t xml:space="preserve"> - Opportunity to place points freely and observe outcomes</w:t>
      </w:r>
    </w:p>
    <w:p w:rsidR="00000000" w:rsidDel="00000000" w:rsidP="00000000" w:rsidRDefault="00000000" w:rsidRPr="00000000" w14:paraId="00000171">
      <w:pPr>
        <w:numPr>
          <w:ilvl w:val="0"/>
          <w:numId w:val="31"/>
        </w:numPr>
        <w:spacing w:after="0" w:afterAutospacing="0" w:before="0" w:beforeAutospacing="0" w:lineRule="auto"/>
        <w:ind w:left="720" w:hanging="360"/>
      </w:pPr>
      <w:r w:rsidDel="00000000" w:rsidR="00000000" w:rsidRPr="00000000">
        <w:rPr>
          <w:b w:val="1"/>
          <w:rtl w:val="0"/>
        </w:rPr>
        <w:t xml:space="preserve">Challenge</w:t>
      </w:r>
      <w:r w:rsidDel="00000000" w:rsidR="00000000" w:rsidRPr="00000000">
        <w:rPr>
          <w:rtl w:val="0"/>
        </w:rPr>
        <w:t xml:space="preserve"> - Testing understanding through problem-solving</w:t>
      </w:r>
    </w:p>
    <w:p w:rsidR="00000000" w:rsidDel="00000000" w:rsidP="00000000" w:rsidRDefault="00000000" w:rsidRPr="00000000" w14:paraId="00000172">
      <w:pPr>
        <w:numPr>
          <w:ilvl w:val="0"/>
          <w:numId w:val="31"/>
        </w:numPr>
        <w:spacing w:after="240" w:before="0" w:beforeAutospacing="0" w:lineRule="auto"/>
        <w:ind w:left="720" w:hanging="360"/>
      </w:pPr>
      <w:r w:rsidDel="00000000" w:rsidR="00000000" w:rsidRPr="00000000">
        <w:rPr>
          <w:b w:val="1"/>
          <w:rtl w:val="0"/>
        </w:rPr>
        <w:t xml:space="preserve">Reflection</w:t>
      </w:r>
      <w:r w:rsidDel="00000000" w:rsidR="00000000" w:rsidRPr="00000000">
        <w:rPr>
          <w:rtl w:val="0"/>
        </w:rPr>
        <w:t xml:space="preserve"> - Review of work and understanding through visual feedback</w:t>
      </w:r>
      <w:r w:rsidDel="00000000" w:rsidR="00000000" w:rsidRPr="00000000">
        <w:rPr>
          <w:rtl w:val="0"/>
        </w:rPr>
      </w:r>
    </w:p>
    <w:p w:rsidR="00000000" w:rsidDel="00000000" w:rsidP="00000000" w:rsidRDefault="00000000" w:rsidRPr="00000000" w14:paraId="00000173">
      <w:pPr>
        <w:pStyle w:val="Heading1"/>
        <w:rPr>
          <w:rFonts w:ascii="Arial" w:cs="Arial" w:eastAsia="Arial" w:hAnsi="Arial"/>
          <w:sz w:val="24"/>
          <w:szCs w:val="24"/>
        </w:rPr>
      </w:pPr>
      <w:bookmarkStart w:colFirst="0" w:colLast="0" w:name="_heading=h.bng3ju4o8wcm" w:id="41"/>
      <w:bookmarkEnd w:id="41"/>
      <w:r w:rsidDel="00000000" w:rsidR="00000000" w:rsidRPr="00000000">
        <w:rPr>
          <w:rtl w:val="0"/>
        </w:rPr>
        <w:t xml:space="preserve">6. Engineering Process</w:t>
      </w:r>
      <w:r w:rsidDel="00000000" w:rsidR="00000000" w:rsidRPr="00000000">
        <w:rPr>
          <w:rtl w:val="0"/>
        </w:rPr>
      </w:r>
    </w:p>
    <w:p w:rsidR="00000000" w:rsidDel="00000000" w:rsidP="00000000" w:rsidRDefault="00000000" w:rsidRPr="00000000" w14:paraId="00000174">
      <w:pPr>
        <w:spacing w:after="240" w:before="240" w:lineRule="auto"/>
        <w:rPr/>
      </w:pPr>
      <w:r w:rsidDel="00000000" w:rsidR="00000000" w:rsidRPr="00000000">
        <w:rPr>
          <w:rtl w:val="0"/>
        </w:rPr>
      </w:r>
    </w:p>
    <w:p w:rsidR="00000000" w:rsidDel="00000000" w:rsidP="00000000" w:rsidRDefault="00000000" w:rsidRPr="00000000" w14:paraId="00000175">
      <w:pPr>
        <w:spacing w:after="240" w:befor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pStyle w:val="Heading3"/>
        <w:spacing w:after="240" w:before="240" w:line="240" w:lineRule="auto"/>
        <w:rPr>
          <w:rFonts w:ascii="Arial" w:cs="Arial" w:eastAsia="Arial" w:hAnsi="Arial"/>
          <w:b w:val="1"/>
          <w:color w:val="000000"/>
          <w:sz w:val="32"/>
          <w:szCs w:val="32"/>
        </w:rPr>
      </w:pPr>
      <w:bookmarkStart w:colFirst="0" w:colLast="0" w:name="_heading=h.mkfu3z2cnsud" w:id="42"/>
      <w:bookmarkEnd w:id="42"/>
      <w:r w:rsidDel="00000000" w:rsidR="00000000" w:rsidRPr="00000000">
        <w:rPr>
          <w:rFonts w:ascii="Arial" w:cs="Arial" w:eastAsia="Arial" w:hAnsi="Arial"/>
          <w:b w:val="1"/>
          <w:color w:val="000000"/>
          <w:sz w:val="32"/>
          <w:szCs w:val="32"/>
          <w:rtl w:val="0"/>
        </w:rPr>
        <w:t xml:space="preserve">6.</w:t>
      </w:r>
      <w:r w:rsidDel="00000000" w:rsidR="00000000" w:rsidRPr="00000000">
        <w:rPr>
          <w:rFonts w:ascii="Arial" w:cs="Arial" w:eastAsia="Arial" w:hAnsi="Arial"/>
          <w:rtl w:val="0"/>
        </w:rPr>
        <w:t xml:space="preserve">1</w:t>
      </w:r>
      <w:r w:rsidDel="00000000" w:rsidR="00000000" w:rsidRPr="00000000">
        <w:rPr>
          <w:rFonts w:ascii="Arial" w:cs="Arial" w:eastAsia="Arial" w:hAnsi="Arial"/>
          <w:b w:val="1"/>
          <w:color w:val="000000"/>
          <w:sz w:val="32"/>
          <w:szCs w:val="32"/>
          <w:rtl w:val="0"/>
        </w:rPr>
        <w:t xml:space="preserve"> Requirements Gathering Process</w:t>
      </w:r>
    </w:p>
    <w:p w:rsidR="00000000" w:rsidDel="00000000" w:rsidP="00000000" w:rsidRDefault="00000000" w:rsidRPr="00000000" w14:paraId="00000177">
      <w:pPr>
        <w:rPr/>
      </w:pPr>
      <w:r w:rsidDel="00000000" w:rsidR="00000000" w:rsidRPr="00000000">
        <w:rPr>
          <w:rtl w:val="0"/>
        </w:rPr>
        <w:t xml:space="preserve">The requirements gathering process for this project employed a multi-dimensional approach to ensure the development of an effective and engaging augmented reality (AR) platform for teaching mathematics. The process began with a thorough literature review to align system requirements with cognitive learning principles, emphasizing visualization, interaction, and motivation enhancement.</w:t>
      </w:r>
    </w:p>
    <w:p w:rsidR="00000000" w:rsidDel="00000000" w:rsidP="00000000" w:rsidRDefault="00000000" w:rsidRPr="00000000" w14:paraId="00000178">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Observations and interviews were conducted with educators, school administrators, and students to better understand the challenges of teaching mathematics in traditional classrooms and the opportunities for integrating AR technology. Additionally, discussions with developers and AR specialists provided insights into the constraints and possibilities of the Unity platform, which was selected as the development framework.</w:t>
      </w:r>
    </w:p>
    <w:p w:rsidR="00000000" w:rsidDel="00000000" w:rsidP="00000000" w:rsidRDefault="00000000" w:rsidRPr="00000000" w14:paraId="0000017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Educators emphasized the importance of a simple, intuitive interface that promotes interactivity and engagement. Students highlighted the need for gamified experiences to maintain interest and foster motivation. Feedback from stakeholders emphasized accessibility, ensuring that the platform accommodates diverse learning needs, including students with disabilities.</w:t>
      </w:r>
    </w:p>
    <w:p w:rsidR="00000000" w:rsidDel="00000000" w:rsidP="00000000" w:rsidRDefault="00000000" w:rsidRPr="00000000" w14:paraId="0000017A">
      <w:pPr>
        <w:spacing w:after="240" w:before="240" w:lineRule="auto"/>
        <w:rPr>
          <w:rFonts w:ascii="Arial" w:cs="Arial" w:eastAsia="Arial" w:hAnsi="Arial"/>
          <w:b w:val="1"/>
          <w:sz w:val="24"/>
          <w:szCs w:val="24"/>
        </w:rPr>
      </w:pPr>
      <w:r w:rsidDel="00000000" w:rsidR="00000000" w:rsidRPr="00000000">
        <w:rPr>
          <w:rFonts w:ascii="Arial" w:cs="Arial" w:eastAsia="Arial" w:hAnsi="Arial"/>
          <w:sz w:val="24"/>
          <w:szCs w:val="24"/>
          <w:rtl w:val="0"/>
        </w:rPr>
        <w:t xml:space="preserve">A collaborative brainstorming session with teachers and technology experts further refined the requirements, ensuring the platform supports modern teaching methods while remaining easy to use and scalable.</w:t>
      </w:r>
      <w:r w:rsidDel="00000000" w:rsidR="00000000" w:rsidRPr="00000000">
        <w:rPr>
          <w:rtl w:val="0"/>
        </w:rPr>
      </w:r>
    </w:p>
    <w:p w:rsidR="00000000" w:rsidDel="00000000" w:rsidP="00000000" w:rsidRDefault="00000000" w:rsidRPr="00000000" w14:paraId="0000017B">
      <w:pPr>
        <w:pStyle w:val="Heading3"/>
        <w:spacing w:after="240" w:before="240" w:line="240" w:lineRule="auto"/>
        <w:rPr>
          <w:rFonts w:ascii="Arial" w:cs="Arial" w:eastAsia="Arial" w:hAnsi="Arial"/>
          <w:b w:val="1"/>
          <w:color w:val="000000"/>
          <w:sz w:val="32"/>
          <w:szCs w:val="32"/>
        </w:rPr>
      </w:pPr>
      <w:bookmarkStart w:colFirst="0" w:colLast="0" w:name="_heading=h.m3ilvqxvj7cp" w:id="43"/>
      <w:bookmarkEnd w:id="43"/>
      <w:r w:rsidDel="00000000" w:rsidR="00000000" w:rsidRPr="00000000">
        <w:rPr>
          <w:rFonts w:ascii="Arial" w:cs="Arial" w:eastAsia="Arial" w:hAnsi="Arial"/>
          <w:b w:val="1"/>
          <w:color w:val="000000"/>
          <w:sz w:val="32"/>
          <w:szCs w:val="32"/>
          <w:rtl w:val="0"/>
        </w:rPr>
        <w:t xml:space="preserve">Functional Requirements</w:t>
      </w:r>
    </w:p>
    <w:p w:rsidR="00000000" w:rsidDel="00000000" w:rsidP="00000000" w:rsidRDefault="00000000" w:rsidRPr="00000000" w14:paraId="0000017C">
      <w:pPr>
        <w:numPr>
          <w:ilvl w:val="0"/>
          <w:numId w:val="5"/>
        </w:numPr>
        <w:spacing w:after="0" w:afterAutospacing="0" w:before="240" w:lineRule="auto"/>
        <w:ind w:left="720" w:hanging="360"/>
      </w:pPr>
      <w:r w:rsidDel="00000000" w:rsidR="00000000" w:rsidRPr="00000000">
        <w:rPr>
          <w:rFonts w:ascii="Arial" w:cs="Arial" w:eastAsia="Arial" w:hAnsi="Arial"/>
          <w:b w:val="1"/>
          <w:sz w:val="24"/>
          <w:szCs w:val="24"/>
          <w:rtl w:val="0"/>
        </w:rPr>
        <w:t xml:space="preserve">Marker Recognition and Interaction:</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system will support scanning and identification of physical markers or objects using the device's camera, enabling seamless interaction with augmented content.</w:t>
      </w:r>
      <w:r w:rsidDel="00000000" w:rsidR="00000000" w:rsidRPr="00000000">
        <w:rPr>
          <w:rtl w:val="0"/>
        </w:rPr>
      </w:r>
    </w:p>
    <w:p w:rsidR="00000000" w:rsidDel="00000000" w:rsidP="00000000" w:rsidRDefault="00000000" w:rsidRPr="00000000" w14:paraId="0000017D">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Content Overlay:</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platform will dynamically overlay interactive 3D models, animations, and mathematical visualizations to simplify abstract concepts and promote understanding.</w:t>
      </w:r>
      <w:r w:rsidDel="00000000" w:rsidR="00000000" w:rsidRPr="00000000">
        <w:rPr>
          <w:rtl w:val="0"/>
        </w:rPr>
      </w:r>
    </w:p>
    <w:p w:rsidR="00000000" w:rsidDel="00000000" w:rsidP="00000000" w:rsidRDefault="00000000" w:rsidRPr="00000000" w14:paraId="0000017E">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Gamification Features: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Gamified elements such as tasks, levels, badges, and a store will be integrated to enhance engagement, motivation, and learning outcomes.</w:t>
      </w:r>
      <w:r w:rsidDel="00000000" w:rsidR="00000000" w:rsidRPr="00000000">
        <w:rPr>
          <w:rtl w:val="0"/>
        </w:rPr>
      </w:r>
    </w:p>
    <w:p w:rsidR="00000000" w:rsidDel="00000000" w:rsidP="00000000" w:rsidRDefault="00000000" w:rsidRPr="00000000" w14:paraId="0000017F">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Real-Time Problem-Solving Activities: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system will enable interactive mathematical exercises, including simulations and tasks designed for real-time exploration of concepts like number lines and arithmetic operations.</w:t>
      </w:r>
      <w:r w:rsidDel="00000000" w:rsidR="00000000" w:rsidRPr="00000000">
        <w:rPr>
          <w:rtl w:val="0"/>
        </w:rPr>
      </w:r>
    </w:p>
    <w:p w:rsidR="00000000" w:rsidDel="00000000" w:rsidP="00000000" w:rsidRDefault="00000000" w:rsidRPr="00000000" w14:paraId="00000180">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Feedback and Progress Tracking:</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platform will include mechanisms for data collection and analysis to provide real-time feedback, track user performance, and monitor progress for improvement.</w:t>
      </w:r>
      <w:r w:rsidDel="00000000" w:rsidR="00000000" w:rsidRPr="00000000">
        <w:rPr>
          <w:rtl w:val="0"/>
        </w:rPr>
      </w:r>
    </w:p>
    <w:p w:rsidR="00000000" w:rsidDel="00000000" w:rsidP="00000000" w:rsidRDefault="00000000" w:rsidRPr="00000000" w14:paraId="00000181">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Adaptive Learning Paths: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Teachers and students will be able to customize exercises and activities to align with individual learning goals, allowing flexible and adaptive pathways.</w:t>
      </w:r>
    </w:p>
    <w:p w:rsidR="00000000" w:rsidDel="00000000" w:rsidP="00000000" w:rsidRDefault="00000000" w:rsidRPr="00000000" w14:paraId="00000182">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Environment Scanning:</w:t>
      </w:r>
      <w:r w:rsidDel="00000000" w:rsidR="00000000" w:rsidRPr="00000000">
        <w:rPr>
          <w:rFonts w:ascii="Arial" w:cs="Arial" w:eastAsia="Arial" w:hAnsi="Arial"/>
          <w:sz w:val="24"/>
          <w:szCs w:val="24"/>
          <w:rtl w:val="0"/>
        </w:rPr>
        <w:t xml:space="preserve"> The system must detect a physical surface and place virtual buildings accordingly.</w:t>
      </w:r>
    </w:p>
    <w:p w:rsidR="00000000" w:rsidDel="00000000" w:rsidP="00000000" w:rsidRDefault="00000000" w:rsidRPr="00000000" w14:paraId="00000183">
      <w:pPr>
        <w:numPr>
          <w:ilvl w:val="0"/>
          <w:numId w:val="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Gesture-Based Interaction:</w:t>
      </w:r>
      <w:r w:rsidDel="00000000" w:rsidR="00000000" w:rsidRPr="00000000">
        <w:rPr>
          <w:rFonts w:ascii="Arial" w:cs="Arial" w:eastAsia="Arial" w:hAnsi="Arial"/>
          <w:sz w:val="24"/>
          <w:szCs w:val="24"/>
          <w:rtl w:val="0"/>
        </w:rPr>
        <w:t xml:space="preserve"> The application should allow students to trigger elevator movements using hand gestures.</w:t>
      </w:r>
    </w:p>
    <w:p w:rsidR="00000000" w:rsidDel="00000000" w:rsidP="00000000" w:rsidRDefault="00000000" w:rsidRPr="00000000" w14:paraId="00000184">
      <w:pPr>
        <w:numPr>
          <w:ilvl w:val="0"/>
          <w:numId w:val="5"/>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Real-Time Feedback:</w:t>
      </w:r>
      <w:r w:rsidDel="00000000" w:rsidR="00000000" w:rsidRPr="00000000">
        <w:rPr>
          <w:rFonts w:ascii="Arial" w:cs="Arial" w:eastAsia="Arial" w:hAnsi="Arial"/>
          <w:sz w:val="24"/>
          <w:szCs w:val="24"/>
          <w:rtl w:val="0"/>
        </w:rPr>
        <w:t xml:space="preserve"> The system should visually and interactively respond to student input, showing the movement of the elevator upon solving math problems.</w:t>
      </w:r>
    </w:p>
    <w:p w:rsidR="00000000" w:rsidDel="00000000" w:rsidP="00000000" w:rsidRDefault="00000000" w:rsidRPr="00000000" w14:paraId="00000185">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Collaboration Tools: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system will support collaborative activities, enabling students to work in groups, share solutions, and discuss mathematical strategies through AR-based tools.</w:t>
      </w:r>
      <w:r w:rsidDel="00000000" w:rsidR="00000000" w:rsidRPr="00000000">
        <w:rPr>
          <w:rtl w:val="0"/>
        </w:rPr>
      </w:r>
    </w:p>
    <w:p w:rsidR="00000000" w:rsidDel="00000000" w:rsidP="00000000" w:rsidRDefault="00000000" w:rsidRPr="00000000" w14:paraId="00000186">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Multimedia Integration:</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platform will incorporate audio and text annotations to support diverse learning styles and enhance comprehension.</w:t>
      </w:r>
      <w:r w:rsidDel="00000000" w:rsidR="00000000" w:rsidRPr="00000000">
        <w:rPr>
          <w:rtl w:val="0"/>
        </w:rPr>
      </w:r>
    </w:p>
    <w:p w:rsidR="00000000" w:rsidDel="00000000" w:rsidP="00000000" w:rsidRDefault="00000000" w:rsidRPr="00000000" w14:paraId="00000187">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Offline Functionality:</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Key features, including marker recognition and task completion, will operate offline to ensure uninterrupted access even without internet connectivity.</w:t>
      </w:r>
      <w:r w:rsidDel="00000000" w:rsidR="00000000" w:rsidRPr="00000000">
        <w:rPr>
          <w:rtl w:val="0"/>
        </w:rPr>
      </w:r>
    </w:p>
    <w:p w:rsidR="00000000" w:rsidDel="00000000" w:rsidP="00000000" w:rsidRDefault="00000000" w:rsidRPr="00000000" w14:paraId="00000188">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Teacher Dashboard and Analytics: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A dedicated dashboard will allow educators to monitor student progress, generate reports, and assess performance trends for better instructional planning.</w:t>
      </w:r>
      <w:r w:rsidDel="00000000" w:rsidR="00000000" w:rsidRPr="00000000">
        <w:rPr>
          <w:rtl w:val="0"/>
        </w:rPr>
      </w:r>
    </w:p>
    <w:p w:rsidR="00000000" w:rsidDel="00000000" w:rsidP="00000000" w:rsidRDefault="00000000" w:rsidRPr="00000000" w14:paraId="00000189">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Support for Multiple Devices: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The system will be compatible with tablets, smartphones offering flexibility in deployment and use.</w:t>
      </w:r>
      <w:r w:rsidDel="00000000" w:rsidR="00000000" w:rsidRPr="00000000">
        <w:rPr>
          <w:rtl w:val="0"/>
        </w:rPr>
      </w:r>
    </w:p>
    <w:p w:rsidR="00000000" w:rsidDel="00000000" w:rsidP="00000000" w:rsidRDefault="00000000" w:rsidRPr="00000000" w14:paraId="0000018A">
      <w:pPr>
        <w:numPr>
          <w:ilvl w:val="0"/>
          <w:numId w:val="5"/>
        </w:numPr>
        <w:spacing w:after="0" w:afterAutospacing="0" w:before="0" w:beforeAutospacing="0" w:lineRule="auto"/>
        <w:ind w:left="720" w:hanging="360"/>
      </w:pPr>
      <w:r w:rsidDel="00000000" w:rsidR="00000000" w:rsidRPr="00000000">
        <w:rPr>
          <w:rFonts w:ascii="Arial" w:cs="Arial" w:eastAsia="Arial" w:hAnsi="Arial"/>
          <w:b w:val="1"/>
          <w:sz w:val="24"/>
          <w:szCs w:val="24"/>
          <w:rtl w:val="0"/>
        </w:rPr>
        <w:t xml:space="preserve">Export and Sharing Features: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Users will be able to export reports and share results via email or cloud storage, promoting collaboration between students and educators.</w:t>
      </w:r>
      <w:r w:rsidDel="00000000" w:rsidR="00000000" w:rsidRPr="00000000">
        <w:rPr>
          <w:rtl w:val="0"/>
        </w:rPr>
      </w:r>
    </w:p>
    <w:p w:rsidR="00000000" w:rsidDel="00000000" w:rsidP="00000000" w:rsidRDefault="00000000" w:rsidRPr="00000000" w14:paraId="0000018B">
      <w:pPr>
        <w:numPr>
          <w:ilvl w:val="0"/>
          <w:numId w:val="5"/>
        </w:numPr>
        <w:spacing w:after="240" w:before="0" w:beforeAutospacing="0" w:lineRule="auto"/>
        <w:ind w:left="720" w:hanging="360"/>
      </w:pPr>
      <w:r w:rsidDel="00000000" w:rsidR="00000000" w:rsidRPr="00000000">
        <w:rPr>
          <w:rFonts w:ascii="Arial" w:cs="Arial" w:eastAsia="Arial" w:hAnsi="Arial"/>
          <w:b w:val="1"/>
          <w:sz w:val="24"/>
          <w:szCs w:val="24"/>
          <w:rtl w:val="0"/>
        </w:rPr>
        <w:t xml:space="preserve">Interactive Tutorials and Guides:</w:t>
      </w:r>
      <w:r w:rsidDel="00000000" w:rsidR="00000000" w:rsidRPr="00000000">
        <w:rPr>
          <w:b w:val="1"/>
          <w:rtl w:val="0"/>
        </w:rPr>
        <w:br w:type="textWrapping"/>
      </w:r>
      <w:r w:rsidDel="00000000" w:rsidR="00000000" w:rsidRPr="00000000">
        <w:rPr>
          <w:rFonts w:ascii="Arial" w:cs="Arial" w:eastAsia="Arial" w:hAnsi="Arial"/>
          <w:sz w:val="24"/>
          <w:szCs w:val="24"/>
          <w:rtl w:val="0"/>
        </w:rPr>
        <w:t xml:space="preserve">Built-in tutorials and guided instructions will help students and teachers quickly familiarize themselves with the platform's features.</w:t>
      </w:r>
      <w:r w:rsidDel="00000000" w:rsidR="00000000" w:rsidRPr="00000000">
        <w:rPr>
          <w:rtl w:val="0"/>
        </w:rPr>
      </w:r>
    </w:p>
    <w:p w:rsidR="00000000" w:rsidDel="00000000" w:rsidP="00000000" w:rsidRDefault="00000000" w:rsidRPr="00000000" w14:paraId="0000018C">
      <w:pPr>
        <w:pStyle w:val="Heading3"/>
        <w:spacing w:after="240" w:before="240" w:line="240" w:lineRule="auto"/>
        <w:rPr>
          <w:rFonts w:ascii="Arial" w:cs="Arial" w:eastAsia="Arial" w:hAnsi="Arial"/>
          <w:b w:val="1"/>
          <w:color w:val="000000"/>
          <w:sz w:val="32"/>
          <w:szCs w:val="32"/>
        </w:rPr>
      </w:pPr>
      <w:bookmarkStart w:colFirst="0" w:colLast="0" w:name="_heading=h.grv8azx292es" w:id="44"/>
      <w:bookmarkEnd w:id="44"/>
      <w:r w:rsidDel="00000000" w:rsidR="00000000" w:rsidRPr="00000000">
        <w:rPr>
          <w:rFonts w:ascii="Arial" w:cs="Arial" w:eastAsia="Arial" w:hAnsi="Arial"/>
          <w:b w:val="1"/>
          <w:color w:val="000000"/>
          <w:sz w:val="32"/>
          <w:szCs w:val="32"/>
          <w:rtl w:val="0"/>
        </w:rPr>
        <w:t xml:space="preserve">Non-Functional Requirements:</w:t>
      </w:r>
    </w:p>
    <w:p w:rsidR="00000000" w:rsidDel="00000000" w:rsidP="00000000" w:rsidRDefault="00000000" w:rsidRPr="00000000" w14:paraId="0000018D">
      <w:pPr>
        <w:numPr>
          <w:ilvl w:val="0"/>
          <w:numId w:val="46"/>
        </w:numPr>
        <w:spacing w:after="0" w:afterAutospacing="0" w:before="240" w:lineRule="auto"/>
        <w:ind w:left="720" w:hanging="360"/>
        <w:rPr>
          <w:b w:val="1"/>
        </w:rPr>
      </w:pPr>
      <w:r w:rsidDel="00000000" w:rsidR="00000000" w:rsidRPr="00000000">
        <w:rPr>
          <w:rFonts w:ascii="Arial" w:cs="Arial" w:eastAsia="Arial" w:hAnsi="Arial"/>
          <w:b w:val="1"/>
          <w:sz w:val="24"/>
          <w:szCs w:val="24"/>
          <w:rtl w:val="0"/>
        </w:rPr>
        <w:t xml:space="preserve">Performance:</w:t>
      </w:r>
      <w:r w:rsidDel="00000000" w:rsidR="00000000" w:rsidRPr="00000000">
        <w:rPr>
          <w:rFonts w:ascii="Arial" w:cs="Arial" w:eastAsia="Arial" w:hAnsi="Arial"/>
          <w:sz w:val="24"/>
          <w:szCs w:val="24"/>
          <w:rtl w:val="0"/>
        </w:rPr>
        <w:t xml:space="preserve"> The platform will ensure a response time of up to 1.5 seconds for object recognition, content rendering, and user interactions to maintain smooth and immersive experiences.</w:t>
      </w:r>
      <w:r w:rsidDel="00000000" w:rsidR="00000000" w:rsidRPr="00000000">
        <w:rPr>
          <w:rtl w:val="0"/>
        </w:rPr>
      </w:r>
    </w:p>
    <w:p w:rsidR="00000000" w:rsidDel="00000000" w:rsidP="00000000" w:rsidRDefault="00000000" w:rsidRPr="00000000" w14:paraId="0000018E">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Reliability:</w:t>
      </w:r>
      <w:r w:rsidDel="00000000" w:rsidR="00000000" w:rsidRPr="00000000">
        <w:rPr>
          <w:rFonts w:ascii="Arial" w:cs="Arial" w:eastAsia="Arial" w:hAnsi="Arial"/>
          <w:sz w:val="24"/>
          <w:szCs w:val="24"/>
          <w:rtl w:val="0"/>
        </w:rPr>
        <w:t xml:space="preserve"> Error-handling mechanisms will provide informative messages and recovery options to prevent disruptions during use.</w:t>
      </w:r>
      <w:r w:rsidDel="00000000" w:rsidR="00000000" w:rsidRPr="00000000">
        <w:rPr>
          <w:rtl w:val="0"/>
        </w:rPr>
      </w:r>
    </w:p>
    <w:p w:rsidR="00000000" w:rsidDel="00000000" w:rsidP="00000000" w:rsidRDefault="00000000" w:rsidRPr="00000000" w14:paraId="0000018F">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Usability: </w:t>
      </w:r>
      <w:r w:rsidDel="00000000" w:rsidR="00000000" w:rsidRPr="00000000">
        <w:rPr>
          <w:rFonts w:ascii="Arial" w:cs="Arial" w:eastAsia="Arial" w:hAnsi="Arial"/>
          <w:sz w:val="24"/>
          <w:szCs w:val="24"/>
          <w:rtl w:val="0"/>
        </w:rPr>
        <w:t xml:space="preserve">The interface will be intuitive, with clear instructions, tooltips for accessibility and ease of navigation.</w:t>
      </w:r>
      <w:r w:rsidDel="00000000" w:rsidR="00000000" w:rsidRPr="00000000">
        <w:rPr>
          <w:rtl w:val="0"/>
        </w:rPr>
      </w:r>
    </w:p>
    <w:p w:rsidR="00000000" w:rsidDel="00000000" w:rsidP="00000000" w:rsidRDefault="00000000" w:rsidRPr="00000000" w14:paraId="00000190">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Compatibility:</w:t>
      </w:r>
      <w:r w:rsidDel="00000000" w:rsidR="00000000" w:rsidRPr="00000000">
        <w:rPr>
          <w:rFonts w:ascii="Arial" w:cs="Arial" w:eastAsia="Arial" w:hAnsi="Arial"/>
          <w:sz w:val="24"/>
          <w:szCs w:val="24"/>
          <w:rtl w:val="0"/>
        </w:rPr>
        <w:t xml:space="preserve"> The platform will be designed using modular principles, supporting easy scalability and integration with external systems and version control tools (e.g., Git).</w:t>
      </w:r>
      <w:r w:rsidDel="00000000" w:rsidR="00000000" w:rsidRPr="00000000">
        <w:rPr>
          <w:rtl w:val="0"/>
        </w:rPr>
      </w:r>
    </w:p>
    <w:p w:rsidR="00000000" w:rsidDel="00000000" w:rsidP="00000000" w:rsidRDefault="00000000" w:rsidRPr="00000000" w14:paraId="00000191">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Maintenance:</w:t>
      </w:r>
      <w:r w:rsidDel="00000000" w:rsidR="00000000" w:rsidRPr="00000000">
        <w:rPr>
          <w:rFonts w:ascii="Arial" w:cs="Arial" w:eastAsia="Arial" w:hAnsi="Arial"/>
          <w:sz w:val="24"/>
          <w:szCs w:val="24"/>
          <w:rtl w:val="0"/>
        </w:rPr>
        <w:t xml:space="preserve"> The system will include well-documented code, technical manuals, and user guides to simplify debugging, updates, and feature enhancements.</w:t>
      </w:r>
      <w:r w:rsidDel="00000000" w:rsidR="00000000" w:rsidRPr="00000000">
        <w:rPr>
          <w:rtl w:val="0"/>
        </w:rPr>
      </w:r>
    </w:p>
    <w:p w:rsidR="00000000" w:rsidDel="00000000" w:rsidP="00000000" w:rsidRDefault="00000000" w:rsidRPr="00000000" w14:paraId="00000192">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Resource Efficiency: </w:t>
      </w:r>
      <w:r w:rsidDel="00000000" w:rsidR="00000000" w:rsidRPr="00000000">
        <w:rPr>
          <w:rtl w:val="0"/>
        </w:rPr>
        <w:t xml:space="preserve">Optimizing memory and CPU usage minimizes energy consumption, contributing to extended battery life for mobile devices. By reducing background processes, lowering CPU wake-ups, and optimizing data retrieval, the application can operate more efficiently, consuming less power. we will use tools like </w:t>
      </w:r>
      <w:r w:rsidDel="00000000" w:rsidR="00000000" w:rsidRPr="00000000">
        <w:rPr>
          <w:i w:val="1"/>
          <w:rtl w:val="0"/>
        </w:rPr>
        <w:t xml:space="preserve">Battery Historian</w:t>
      </w:r>
      <w:r w:rsidDel="00000000" w:rsidR="00000000" w:rsidRPr="00000000">
        <w:rPr>
          <w:rtl w:val="0"/>
        </w:rPr>
        <w:t xml:space="preserve"> (Android) to monitor the app's power consumption before and after optimization . External power meters can also measure real-time energy usage during app execution.</w:t>
      </w:r>
    </w:p>
    <w:p w:rsidR="00000000" w:rsidDel="00000000" w:rsidP="00000000" w:rsidRDefault="00000000" w:rsidRPr="00000000" w14:paraId="00000193">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Security:</w:t>
      </w:r>
      <w:r w:rsidDel="00000000" w:rsidR="00000000" w:rsidRPr="00000000">
        <w:rPr>
          <w:b w:val="1"/>
          <w:rtl w:val="0"/>
        </w:rPr>
        <w:t xml:space="preserve"> </w:t>
      </w:r>
      <w:r w:rsidDel="00000000" w:rsidR="00000000" w:rsidRPr="00000000">
        <w:rPr>
          <w:rtl w:val="0"/>
        </w:rPr>
        <w:t xml:space="preserve">User data will be stored securely in a password-protected database with AES-256 encryption, ensuring data confidentiality. Additionally, all data transmitted between the client and server will be encrypted using TLS 1.3, preventing unauthorized interception. These encryption protocols ensure compliance with data protection regulations and enhance overall security.</w:t>
      </w:r>
    </w:p>
    <w:p w:rsidR="00000000" w:rsidDel="00000000" w:rsidP="00000000" w:rsidRDefault="00000000" w:rsidRPr="00000000" w14:paraId="00000194">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Accessibility:</w:t>
      </w:r>
      <w:r w:rsidDel="00000000" w:rsidR="00000000" w:rsidRPr="00000000">
        <w:rPr>
          <w:b w:val="1"/>
          <w:rtl w:val="0"/>
        </w:rPr>
        <w:t xml:space="preserve"> </w:t>
      </w:r>
      <w:r w:rsidDel="00000000" w:rsidR="00000000" w:rsidRPr="00000000">
        <w:rPr>
          <w:rFonts w:ascii="Arial" w:cs="Arial" w:eastAsia="Arial" w:hAnsi="Arial"/>
          <w:sz w:val="24"/>
          <w:szCs w:val="24"/>
          <w:rtl w:val="0"/>
        </w:rPr>
        <w:t xml:space="preserve">The platform will include features for disabled users, such as adjustable fonts, high-contrast themes, keyboard navigation, and auditory support for visual content.</w:t>
      </w:r>
      <w:r w:rsidDel="00000000" w:rsidR="00000000" w:rsidRPr="00000000">
        <w:rPr>
          <w:rtl w:val="0"/>
        </w:rPr>
      </w:r>
    </w:p>
    <w:p w:rsidR="00000000" w:rsidDel="00000000" w:rsidP="00000000" w:rsidRDefault="00000000" w:rsidRPr="00000000" w14:paraId="00000195">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Data Integrity</w:t>
      </w:r>
      <w:r w:rsidDel="00000000" w:rsidR="00000000" w:rsidRPr="00000000">
        <w:rPr>
          <w:b w:val="1"/>
          <w:rtl w:val="0"/>
        </w:rPr>
        <w:t xml:space="preserve">: </w:t>
      </w:r>
      <w:r w:rsidDel="00000000" w:rsidR="00000000" w:rsidRPr="00000000">
        <w:rPr>
          <w:rFonts w:ascii="Arial" w:cs="Arial" w:eastAsia="Arial" w:hAnsi="Arial"/>
          <w:sz w:val="24"/>
          <w:szCs w:val="24"/>
          <w:rtl w:val="0"/>
        </w:rPr>
        <w:t xml:space="preserve">Mechanisms for data validation, error logging, and input verification will ensure accuracy and reliability during data processing.</w:t>
      </w:r>
      <w:r w:rsidDel="00000000" w:rsidR="00000000" w:rsidRPr="00000000">
        <w:rPr>
          <w:rtl w:val="0"/>
        </w:rPr>
      </w:r>
    </w:p>
    <w:p w:rsidR="00000000" w:rsidDel="00000000" w:rsidP="00000000" w:rsidRDefault="00000000" w:rsidRPr="00000000" w14:paraId="00000196">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Scalability:</w:t>
      </w:r>
      <w:r w:rsidDel="00000000" w:rsidR="00000000" w:rsidRPr="00000000">
        <w:rPr>
          <w:rFonts w:ascii="Arial" w:cs="Arial" w:eastAsia="Arial" w:hAnsi="Arial"/>
          <w:sz w:val="24"/>
          <w:szCs w:val="24"/>
          <w:rtl w:val="0"/>
        </w:rPr>
        <w:t xml:space="preserve"> The system will support expansion to accommodate new features and larger datasets without performance degradation.</w:t>
      </w:r>
      <w:r w:rsidDel="00000000" w:rsidR="00000000" w:rsidRPr="00000000">
        <w:rPr>
          <w:rtl w:val="0"/>
        </w:rPr>
      </w:r>
    </w:p>
    <w:p w:rsidR="00000000" w:rsidDel="00000000" w:rsidP="00000000" w:rsidRDefault="00000000" w:rsidRPr="00000000" w14:paraId="00000197">
      <w:pPr>
        <w:numPr>
          <w:ilvl w:val="0"/>
          <w:numId w:val="46"/>
        </w:numPr>
        <w:spacing w:after="0" w:afterAutospacing="0" w:before="0" w:beforeAutospacing="0" w:lineRule="auto"/>
        <w:ind w:left="720" w:hanging="360"/>
        <w:rPr>
          <w:b w:val="1"/>
        </w:rPr>
      </w:pPr>
      <w:r w:rsidDel="00000000" w:rsidR="00000000" w:rsidRPr="00000000">
        <w:rPr>
          <w:rFonts w:ascii="Arial" w:cs="Arial" w:eastAsia="Arial" w:hAnsi="Arial"/>
          <w:b w:val="1"/>
          <w:sz w:val="24"/>
          <w:szCs w:val="24"/>
          <w:rtl w:val="0"/>
        </w:rPr>
        <w:t xml:space="preserve">Cross-Platform Support:</w:t>
      </w:r>
      <w:r w:rsidDel="00000000" w:rsidR="00000000" w:rsidRPr="00000000">
        <w:rPr>
          <w:b w:val="1"/>
          <w:rtl w:val="0"/>
        </w:rPr>
        <w:t xml:space="preserve"> </w:t>
      </w:r>
      <w:r w:rsidDel="00000000" w:rsidR="00000000" w:rsidRPr="00000000">
        <w:rPr>
          <w:rFonts w:ascii="Arial" w:cs="Arial" w:eastAsia="Arial" w:hAnsi="Arial"/>
          <w:sz w:val="24"/>
          <w:szCs w:val="24"/>
          <w:rtl w:val="0"/>
        </w:rPr>
        <w:t xml:space="preserve">The platform will be compatible with Android, and web-based platforms, ensuring accessibility on different devices and operating systems.</w:t>
      </w:r>
      <w:r w:rsidDel="00000000" w:rsidR="00000000" w:rsidRPr="00000000">
        <w:rPr>
          <w:rtl w:val="0"/>
        </w:rPr>
      </w:r>
    </w:p>
    <w:p w:rsidR="00000000" w:rsidDel="00000000" w:rsidP="00000000" w:rsidRDefault="00000000" w:rsidRPr="00000000" w14:paraId="00000198">
      <w:pPr>
        <w:numPr>
          <w:ilvl w:val="0"/>
          <w:numId w:val="46"/>
        </w:numPr>
        <w:spacing w:after="0" w:afterAutospacing="0" w:before="0" w:beforeAutospacing="0" w:lineRule="auto"/>
        <w:ind w:left="720" w:hanging="360"/>
        <w:rPr>
          <w:b w:val="1"/>
        </w:rPr>
      </w:pPr>
      <w:r w:rsidDel="00000000" w:rsidR="00000000" w:rsidRPr="00000000">
        <w:rPr>
          <w:b w:val="1"/>
          <w:rtl w:val="0"/>
        </w:rPr>
        <w:t xml:space="preserve">L</w:t>
      </w:r>
      <w:r w:rsidDel="00000000" w:rsidR="00000000" w:rsidRPr="00000000">
        <w:rPr>
          <w:rFonts w:ascii="Arial" w:cs="Arial" w:eastAsia="Arial" w:hAnsi="Arial"/>
          <w:b w:val="1"/>
          <w:sz w:val="24"/>
          <w:szCs w:val="24"/>
          <w:rtl w:val="0"/>
        </w:rPr>
        <w:t xml:space="preserve">ogging and Monitoring:</w:t>
      </w:r>
      <w:r w:rsidDel="00000000" w:rsidR="00000000" w:rsidRPr="00000000">
        <w:rPr>
          <w:b w:val="1"/>
          <w:rtl w:val="0"/>
        </w:rPr>
        <w:t xml:space="preserve"> </w:t>
      </w:r>
      <w:r w:rsidDel="00000000" w:rsidR="00000000" w:rsidRPr="00000000">
        <w:rPr>
          <w:rFonts w:ascii="Arial" w:cs="Arial" w:eastAsia="Arial" w:hAnsi="Arial"/>
          <w:sz w:val="24"/>
          <w:szCs w:val="24"/>
          <w:rtl w:val="0"/>
        </w:rPr>
        <w:t xml:space="preserve">The system will include activity logs and error tracking tools for administrators to monitor performance and troubleshoot issues effectively.</w:t>
      </w:r>
      <w:r w:rsidDel="00000000" w:rsidR="00000000" w:rsidRPr="00000000">
        <w:rPr>
          <w:rtl w:val="0"/>
        </w:rPr>
      </w:r>
    </w:p>
    <w:p w:rsidR="00000000" w:rsidDel="00000000" w:rsidP="00000000" w:rsidRDefault="00000000" w:rsidRPr="00000000" w14:paraId="00000199">
      <w:pPr>
        <w:numPr>
          <w:ilvl w:val="0"/>
          <w:numId w:val="46"/>
        </w:numPr>
        <w:spacing w:after="240" w:before="0" w:beforeAutospacing="0" w:lineRule="auto"/>
        <w:ind w:left="720" w:hanging="360"/>
        <w:rPr>
          <w:b w:val="1"/>
        </w:rPr>
      </w:pPr>
      <w:r w:rsidDel="00000000" w:rsidR="00000000" w:rsidRPr="00000000">
        <w:rPr>
          <w:rFonts w:ascii="Arial" w:cs="Arial" w:eastAsia="Arial" w:hAnsi="Arial"/>
          <w:b w:val="1"/>
          <w:sz w:val="24"/>
          <w:szCs w:val="24"/>
          <w:rtl w:val="0"/>
        </w:rPr>
        <w:t xml:space="preserve">Compliance with Standards:</w:t>
      </w:r>
      <w:r w:rsidDel="00000000" w:rsidR="00000000" w:rsidRPr="00000000">
        <w:rPr>
          <w:b w:val="1"/>
          <w:rtl w:val="0"/>
        </w:rPr>
        <w:t xml:space="preserve"> </w:t>
      </w:r>
      <w:r w:rsidDel="00000000" w:rsidR="00000000" w:rsidRPr="00000000">
        <w:rPr>
          <w:rtl w:val="0"/>
        </w:rPr>
        <w:t xml:space="preserve">The design and implementation will follow IEEE 1633, which provides best practices for software reliability. For usability, we will comply with ISO 9241-11, ensuring the game is easy to use and user-friendly. Additionally, ISO/IEC 27001 will be followed to protect user data and maintain security. These standards help improve the game's reliability, usability, and data protection.</w:t>
      </w:r>
    </w:p>
    <w:p w:rsidR="00000000" w:rsidDel="00000000" w:rsidP="00000000" w:rsidRDefault="00000000" w:rsidRPr="00000000" w14:paraId="0000019A">
      <w:pPr>
        <w:spacing w:after="240" w:before="240" w:lineRule="auto"/>
        <w:ind w:left="720" w:firstLine="0"/>
        <w:rPr/>
      </w:pPr>
      <w:r w:rsidDel="00000000" w:rsidR="00000000" w:rsidRPr="00000000">
        <w:rPr>
          <w:rtl w:val="0"/>
        </w:rPr>
      </w:r>
    </w:p>
    <w:p w:rsidR="00000000" w:rsidDel="00000000" w:rsidP="00000000" w:rsidRDefault="00000000" w:rsidRPr="00000000" w14:paraId="0000019B">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process ensures that the AR platform meets both pedagogical and technical requirements, creating a scalable and impactful solution for mathematics education.</w:t>
      </w:r>
    </w:p>
    <w:p w:rsidR="00000000" w:rsidDel="00000000" w:rsidP="00000000" w:rsidRDefault="00000000" w:rsidRPr="00000000" w14:paraId="0000019C">
      <w:pPr>
        <w:pStyle w:val="Heading3"/>
        <w:rPr>
          <w:rFonts w:ascii="Arial" w:cs="Arial" w:eastAsia="Arial" w:hAnsi="Arial"/>
        </w:rPr>
      </w:pPr>
      <w:bookmarkStart w:colFirst="0" w:colLast="0" w:name="_heading=h.xf5gvl3ahyyx" w:id="45"/>
      <w:bookmarkEnd w:id="45"/>
      <w:r w:rsidDel="00000000" w:rsidR="00000000" w:rsidRPr="00000000">
        <w:rPr>
          <w:rFonts w:ascii="Arial" w:cs="Arial" w:eastAsia="Arial" w:hAnsi="Arial"/>
          <w:rtl w:val="0"/>
        </w:rPr>
        <w:t xml:space="preserve">6.2 System Architecture and Technologies</w:t>
      </w:r>
    </w:p>
    <w:p w:rsidR="00000000" w:rsidDel="00000000" w:rsidP="00000000" w:rsidRDefault="00000000" w:rsidRPr="00000000" w14:paraId="0000019D">
      <w:pP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System Architecture:</w:t>
        <w:br w:type="textWrapping"/>
      </w:r>
      <w:r w:rsidDel="00000000" w:rsidR="00000000" w:rsidRPr="00000000">
        <w:rPr>
          <w:rFonts w:ascii="Arial" w:cs="Arial" w:eastAsia="Arial" w:hAnsi="Arial"/>
          <w:sz w:val="24"/>
          <w:szCs w:val="24"/>
          <w:rtl w:val="0"/>
        </w:rPr>
        <w:t xml:space="preserve">The architecture follows a layered approach with three main layers: </w:t>
      </w:r>
      <w:r w:rsidDel="00000000" w:rsidR="00000000" w:rsidRPr="00000000">
        <w:rPr>
          <w:rFonts w:ascii="Arial" w:cs="Arial" w:eastAsia="Arial" w:hAnsi="Arial"/>
          <w:b w:val="1"/>
          <w:sz w:val="24"/>
          <w:szCs w:val="24"/>
          <w:rtl w:val="0"/>
        </w:rPr>
        <w:t xml:space="preserve">Presentation Layer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Application Layer</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Database Layer</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E">
      <w:pPr>
        <w:numPr>
          <w:ilvl w:val="0"/>
          <w:numId w:val="27"/>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Presentation Layer</w:t>
      </w:r>
      <w:r w:rsidDel="00000000" w:rsidR="00000000" w:rsidRPr="00000000">
        <w:rPr>
          <w:rFonts w:ascii="Arial" w:cs="Arial" w:eastAsia="Arial" w:hAnsi="Arial"/>
          <w:sz w:val="24"/>
          <w:szCs w:val="24"/>
          <w:rtl w:val="0"/>
        </w:rPr>
        <w:t xml:space="preserve"> in </w:t>
      </w:r>
      <w:r w:rsidDel="00000000" w:rsidR="00000000" w:rsidRPr="00000000">
        <w:rPr>
          <w:rFonts w:ascii="Arial" w:cs="Arial" w:eastAsia="Arial" w:hAnsi="Arial"/>
          <w:b w:val="1"/>
          <w:sz w:val="24"/>
          <w:szCs w:val="24"/>
          <w:rtl w:val="0"/>
        </w:rPr>
        <w:t xml:space="preserve">Unity</w:t>
      </w:r>
      <w:r w:rsidDel="00000000" w:rsidR="00000000" w:rsidRPr="00000000">
        <w:rPr>
          <w:rFonts w:ascii="Arial" w:cs="Arial" w:eastAsia="Arial" w:hAnsi="Arial"/>
          <w:sz w:val="24"/>
          <w:szCs w:val="24"/>
          <w:rtl w:val="0"/>
        </w:rPr>
        <w:t xml:space="preserve"> updates the UI with </w:t>
      </w:r>
      <w:r w:rsidDel="00000000" w:rsidR="00000000" w:rsidRPr="00000000">
        <w:rPr>
          <w:rFonts w:ascii="Arial" w:cs="Arial" w:eastAsia="Arial" w:hAnsi="Arial"/>
          <w:b w:val="1"/>
          <w:sz w:val="24"/>
          <w:szCs w:val="24"/>
          <w:rtl w:val="0"/>
        </w:rPr>
        <w:t xml:space="preserve">AR learning content</w:t>
      </w:r>
      <w:r w:rsidDel="00000000" w:rsidR="00000000" w:rsidRPr="00000000">
        <w:rPr>
          <w:rFonts w:ascii="Arial" w:cs="Arial" w:eastAsia="Arial" w:hAnsi="Arial"/>
          <w:sz w:val="24"/>
          <w:szCs w:val="24"/>
          <w:rtl w:val="0"/>
        </w:rPr>
        <w:t xml:space="preserve">, including </w:t>
      </w:r>
      <w:r w:rsidDel="00000000" w:rsidR="00000000" w:rsidRPr="00000000">
        <w:rPr>
          <w:rFonts w:ascii="Arial" w:cs="Arial" w:eastAsia="Arial" w:hAnsi="Arial"/>
          <w:b w:val="1"/>
          <w:sz w:val="24"/>
          <w:szCs w:val="24"/>
          <w:rtl w:val="0"/>
        </w:rPr>
        <w:t xml:space="preserve">gamified visualizations, tutorial videos, interactive text, and audio feedback</w:t>
      </w:r>
      <w:r w:rsidDel="00000000" w:rsidR="00000000" w:rsidRPr="00000000">
        <w:rPr>
          <w:rFonts w:ascii="Arial" w:cs="Arial" w:eastAsia="Arial" w:hAnsi="Arial"/>
          <w:sz w:val="24"/>
          <w:szCs w:val="24"/>
          <w:rtl w:val="0"/>
        </w:rPr>
        <w:t xml:space="preserve">. Built with </w:t>
      </w:r>
      <w:r w:rsidDel="00000000" w:rsidR="00000000" w:rsidRPr="00000000">
        <w:rPr>
          <w:rFonts w:ascii="Arial" w:cs="Arial" w:eastAsia="Arial" w:hAnsi="Arial"/>
          <w:b w:val="1"/>
          <w:sz w:val="24"/>
          <w:szCs w:val="24"/>
          <w:rtl w:val="0"/>
        </w:rPr>
        <w:t xml:space="preserve">Unity’s UI system and AR Foundation</w:t>
      </w:r>
      <w:r w:rsidDel="00000000" w:rsidR="00000000" w:rsidRPr="00000000">
        <w:rPr>
          <w:rFonts w:ascii="Arial" w:cs="Arial" w:eastAsia="Arial" w:hAnsi="Arial"/>
          <w:sz w:val="24"/>
          <w:szCs w:val="24"/>
          <w:rtl w:val="0"/>
        </w:rPr>
        <w:t xml:space="preserve">, this layer interacts directly with the </w:t>
      </w:r>
      <w:r w:rsidDel="00000000" w:rsidR="00000000" w:rsidRPr="00000000">
        <w:rPr>
          <w:rFonts w:ascii="Arial" w:cs="Arial" w:eastAsia="Arial" w:hAnsi="Arial"/>
          <w:b w:val="1"/>
          <w:sz w:val="24"/>
          <w:szCs w:val="24"/>
          <w:rtl w:val="0"/>
        </w:rPr>
        <w:t xml:space="preserve">Application Layer</w:t>
      </w:r>
      <w:r w:rsidDel="00000000" w:rsidR="00000000" w:rsidRPr="00000000">
        <w:rPr>
          <w:rFonts w:ascii="Arial" w:cs="Arial" w:eastAsia="Arial" w:hAnsi="Arial"/>
          <w:sz w:val="24"/>
          <w:szCs w:val="24"/>
          <w:rtl w:val="0"/>
        </w:rPr>
        <w:t xml:space="preserve"> to present </w:t>
      </w:r>
      <w:r w:rsidDel="00000000" w:rsidR="00000000" w:rsidRPr="00000000">
        <w:rPr>
          <w:rFonts w:ascii="Arial" w:cs="Arial" w:eastAsia="Arial" w:hAnsi="Arial"/>
          <w:b w:val="1"/>
          <w:sz w:val="24"/>
          <w:szCs w:val="24"/>
          <w:rtl w:val="0"/>
        </w:rPr>
        <w:t xml:space="preserve">real-time data, user progress, and adaptive AR elements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9F">
      <w:pPr>
        <w:numPr>
          <w:ilvl w:val="0"/>
          <w:numId w:val="27"/>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Application Layer</w:t>
      </w:r>
      <w:r w:rsidDel="00000000" w:rsidR="00000000" w:rsidRPr="00000000">
        <w:rPr>
          <w:rFonts w:ascii="Arial" w:cs="Arial" w:eastAsia="Arial" w:hAnsi="Arial"/>
          <w:sz w:val="24"/>
          <w:szCs w:val="24"/>
          <w:rtl w:val="0"/>
        </w:rPr>
        <w:t xml:space="preserve"> processes game logic through modules such as the </w:t>
      </w:r>
      <w:r w:rsidDel="00000000" w:rsidR="00000000" w:rsidRPr="00000000">
        <w:rPr>
          <w:rFonts w:ascii="Arial" w:cs="Arial" w:eastAsia="Arial" w:hAnsi="Arial"/>
          <w:b w:val="1"/>
          <w:sz w:val="24"/>
          <w:szCs w:val="24"/>
          <w:rtl w:val="0"/>
        </w:rPr>
        <w:t xml:space="preserve">Math Game Module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Feedback Module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Analytics Module</w:t>
      </w:r>
      <w:r w:rsidDel="00000000" w:rsidR="00000000" w:rsidRPr="00000000">
        <w:rPr>
          <w:rFonts w:ascii="Arial" w:cs="Arial" w:eastAsia="Arial" w:hAnsi="Arial"/>
          <w:sz w:val="24"/>
          <w:szCs w:val="24"/>
          <w:rtl w:val="0"/>
        </w:rPr>
        <w:t xml:space="preserve">. These modules provide dynamic interactions, real-time feedback, and progress tracking.</w:t>
      </w:r>
    </w:p>
    <w:p w:rsidR="00000000" w:rsidDel="00000000" w:rsidP="00000000" w:rsidRDefault="00000000" w:rsidRPr="00000000" w14:paraId="000001A0">
      <w:pPr>
        <w:numPr>
          <w:ilvl w:val="0"/>
          <w:numId w:val="27"/>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w:t>
      </w:r>
      <w:r w:rsidDel="00000000" w:rsidR="00000000" w:rsidRPr="00000000">
        <w:rPr>
          <w:rFonts w:ascii="Arial" w:cs="Arial" w:eastAsia="Arial" w:hAnsi="Arial"/>
          <w:b w:val="1"/>
          <w:sz w:val="24"/>
          <w:szCs w:val="24"/>
          <w:rtl w:val="0"/>
        </w:rPr>
        <w:t xml:space="preserve">Database Layer</w:t>
      </w:r>
      <w:r w:rsidDel="00000000" w:rsidR="00000000" w:rsidRPr="00000000">
        <w:rPr>
          <w:rFonts w:ascii="Arial" w:cs="Arial" w:eastAsia="Arial" w:hAnsi="Arial"/>
          <w:sz w:val="24"/>
          <w:szCs w:val="24"/>
          <w:rtl w:val="0"/>
        </w:rPr>
        <w:t xml:space="preserve"> manages user data, game progress, and AR content. It uses </w:t>
      </w:r>
      <w:r w:rsidDel="00000000" w:rsidR="00000000" w:rsidRPr="00000000">
        <w:rPr>
          <w:rFonts w:ascii="Arial" w:cs="Arial" w:eastAsia="Arial" w:hAnsi="Arial"/>
          <w:b w:val="1"/>
          <w:sz w:val="24"/>
          <w:szCs w:val="24"/>
          <w:rtl w:val="0"/>
        </w:rPr>
        <w:t xml:space="preserve">local storage</w:t>
      </w:r>
      <w:r w:rsidDel="00000000" w:rsidR="00000000" w:rsidRPr="00000000">
        <w:rPr>
          <w:rFonts w:ascii="Arial" w:cs="Arial" w:eastAsia="Arial" w:hAnsi="Arial"/>
          <w:sz w:val="24"/>
          <w:szCs w:val="24"/>
          <w:rtl w:val="0"/>
        </w:rPr>
        <w:t xml:space="preserve"> and </w:t>
      </w:r>
      <w:r w:rsidDel="00000000" w:rsidR="00000000" w:rsidRPr="00000000">
        <w:rPr>
          <w:rFonts w:ascii="Arial" w:cs="Arial" w:eastAsia="Arial" w:hAnsi="Arial"/>
          <w:b w:val="1"/>
          <w:sz w:val="24"/>
          <w:szCs w:val="24"/>
          <w:rtl w:val="0"/>
        </w:rPr>
        <w:t xml:space="preserve">caching</w:t>
      </w:r>
      <w:r w:rsidDel="00000000" w:rsidR="00000000" w:rsidRPr="00000000">
        <w:rPr>
          <w:rFonts w:ascii="Arial" w:cs="Arial" w:eastAsia="Arial" w:hAnsi="Arial"/>
          <w:sz w:val="24"/>
          <w:szCs w:val="24"/>
          <w:rtl w:val="0"/>
        </w:rPr>
        <w:t xml:space="preserve"> to enable offline functionality and ensures quick access to datasets like math content and interactive activities.</w:t>
      </w:r>
    </w:p>
    <w:p w:rsidR="00000000" w:rsidDel="00000000" w:rsidP="00000000" w:rsidRDefault="00000000" w:rsidRPr="00000000" w14:paraId="000001A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Technologies Used:</w:t>
      </w:r>
    </w:p>
    <w:p w:rsidR="00000000" w:rsidDel="00000000" w:rsidP="00000000" w:rsidRDefault="00000000" w:rsidRPr="00000000" w14:paraId="000001A2">
      <w:pPr>
        <w:numPr>
          <w:ilvl w:val="0"/>
          <w:numId w:val="39"/>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Unity Game Engine</w:t>
      </w:r>
      <w:r w:rsidDel="00000000" w:rsidR="00000000" w:rsidRPr="00000000">
        <w:rPr>
          <w:rFonts w:ascii="Arial" w:cs="Arial" w:eastAsia="Arial" w:hAnsi="Arial"/>
          <w:sz w:val="24"/>
          <w:szCs w:val="24"/>
          <w:rtl w:val="0"/>
        </w:rPr>
        <w:t xml:space="preserve">: For creating 3D models, animations, and interactive environments.  Enables gesture-based interactions for controlling elevators.</w:t>
      </w:r>
    </w:p>
    <w:p w:rsidR="00000000" w:rsidDel="00000000" w:rsidP="00000000" w:rsidRDefault="00000000" w:rsidRPr="00000000" w14:paraId="000001A3">
      <w:pPr>
        <w:numPr>
          <w:ilvl w:val="0"/>
          <w:numId w:val="3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Vuforia SDK</w:t>
      </w:r>
      <w:r w:rsidDel="00000000" w:rsidR="00000000" w:rsidRPr="00000000">
        <w:rPr>
          <w:rFonts w:ascii="Arial" w:cs="Arial" w:eastAsia="Arial" w:hAnsi="Arial"/>
          <w:sz w:val="24"/>
          <w:szCs w:val="24"/>
          <w:rtl w:val="0"/>
        </w:rPr>
        <w:t xml:space="preserve">: Provides AR tracking and object recognition capabilities, including model training for math objects like numbers and operators. Used to recognize and map physical surfaces where buildings are projected.</w:t>
      </w:r>
    </w:p>
    <w:p w:rsidR="00000000" w:rsidDel="00000000" w:rsidP="00000000" w:rsidRDefault="00000000" w:rsidRPr="00000000" w14:paraId="000001A4">
      <w:pPr>
        <w:numPr>
          <w:ilvl w:val="0"/>
          <w:numId w:val="3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b w:val="1"/>
          <w:sz w:val="24"/>
          <w:szCs w:val="24"/>
          <w:rtl w:val="0"/>
        </w:rPr>
        <w:t xml:space="preserve">Real-Time Physics Engine</w:t>
      </w:r>
      <w:r w:rsidDel="00000000" w:rsidR="00000000" w:rsidRPr="00000000">
        <w:rPr>
          <w:rFonts w:ascii="Arial" w:cs="Arial" w:eastAsia="Arial" w:hAnsi="Arial"/>
          <w:sz w:val="24"/>
          <w:szCs w:val="24"/>
          <w:rtl w:val="0"/>
        </w:rPr>
        <w:t xml:space="preserve">: Simulates elevator movement in response to user input.</w:t>
      </w:r>
    </w:p>
    <w:p w:rsidR="00000000" w:rsidDel="00000000" w:rsidP="00000000" w:rsidRDefault="00000000" w:rsidRPr="00000000" w14:paraId="000001A5">
      <w:pPr>
        <w:numPr>
          <w:ilvl w:val="0"/>
          <w:numId w:val="39"/>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 Database</w:t>
      </w:r>
      <w:r w:rsidDel="00000000" w:rsidR="00000000" w:rsidRPr="00000000">
        <w:rPr>
          <w:rFonts w:ascii="Arial" w:cs="Arial" w:eastAsia="Arial" w:hAnsi="Arial"/>
          <w:sz w:val="24"/>
          <w:szCs w:val="24"/>
          <w:rtl w:val="0"/>
        </w:rPr>
        <w:t xml:space="preserve">: Examples include </w:t>
      </w:r>
      <w:r w:rsidDel="00000000" w:rsidR="00000000" w:rsidRPr="00000000">
        <w:rPr>
          <w:rFonts w:ascii="Arial" w:cs="Arial" w:eastAsia="Arial" w:hAnsi="Arial"/>
          <w:b w:val="1"/>
          <w:sz w:val="24"/>
          <w:szCs w:val="24"/>
          <w:rtl w:val="0"/>
        </w:rPr>
        <w:t xml:space="preserve">Firebase</w:t>
      </w:r>
      <w:r w:rsidDel="00000000" w:rsidR="00000000" w:rsidRPr="00000000">
        <w:rPr>
          <w:rFonts w:ascii="Arial" w:cs="Arial" w:eastAsia="Arial" w:hAnsi="Arial"/>
          <w:sz w:val="24"/>
          <w:szCs w:val="24"/>
          <w:rtl w:val="0"/>
        </w:rPr>
        <w:t xml:space="preserve"> or </w:t>
      </w:r>
      <w:r w:rsidDel="00000000" w:rsidR="00000000" w:rsidRPr="00000000">
        <w:rPr>
          <w:rFonts w:ascii="Arial" w:cs="Arial" w:eastAsia="Arial" w:hAnsi="Arial"/>
          <w:b w:val="1"/>
          <w:sz w:val="24"/>
          <w:szCs w:val="24"/>
          <w:rtl w:val="0"/>
        </w:rPr>
        <w:t xml:space="preserve">SQLite</w:t>
      </w:r>
      <w:r w:rsidDel="00000000" w:rsidR="00000000" w:rsidRPr="00000000">
        <w:rPr>
          <w:rFonts w:ascii="Arial" w:cs="Arial" w:eastAsia="Arial" w:hAnsi="Arial"/>
          <w:sz w:val="24"/>
          <w:szCs w:val="24"/>
          <w:rtl w:val="0"/>
        </w:rPr>
        <w:t xml:space="preserve"> for storing progress, preferences, and puzzle solutions.</w:t>
      </w:r>
    </w:p>
    <w:p w:rsidR="00000000" w:rsidDel="00000000" w:rsidP="00000000" w:rsidRDefault="00000000" w:rsidRPr="00000000" w14:paraId="000001A6">
      <w:pPr>
        <w:numPr>
          <w:ilvl w:val="0"/>
          <w:numId w:val="39"/>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Unity Analytics</w:t>
      </w:r>
      <w:r w:rsidDel="00000000" w:rsidR="00000000" w:rsidRPr="00000000">
        <w:rPr>
          <w:rFonts w:ascii="Arial" w:cs="Arial" w:eastAsia="Arial" w:hAnsi="Arial"/>
          <w:sz w:val="24"/>
          <w:szCs w:val="24"/>
          <w:rtl w:val="0"/>
        </w:rPr>
        <w:t xml:space="preserve">: Tracks user interactions, progress, and engagement metrics to tailor learning experiences.</w:t>
      </w:r>
    </w:p>
    <w:p w:rsidR="00000000" w:rsidDel="00000000" w:rsidP="00000000" w:rsidRDefault="00000000" w:rsidRPr="00000000" w14:paraId="000001A7">
      <w:pPr>
        <w:spacing w:after="240" w:befor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AR Process:</w:t>
        <w:br w:type="textWrapping"/>
      </w:r>
      <w:r w:rsidDel="00000000" w:rsidR="00000000" w:rsidRPr="00000000">
        <w:rPr>
          <w:rFonts w:ascii="Arial" w:cs="Arial" w:eastAsia="Arial" w:hAnsi="Arial"/>
          <w:sz w:val="24"/>
          <w:szCs w:val="24"/>
          <w:rtl w:val="0"/>
        </w:rPr>
        <w:t xml:space="preserve">The AR system works as follows:</w:t>
      </w:r>
    </w:p>
    <w:p w:rsidR="00000000" w:rsidDel="00000000" w:rsidP="00000000" w:rsidRDefault="00000000" w:rsidRPr="00000000" w14:paraId="000001A8">
      <w:pPr>
        <w:numPr>
          <w:ilvl w:val="0"/>
          <w:numId w:val="41"/>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3D Models Creation</w:t>
      </w:r>
      <w:r w:rsidDel="00000000" w:rsidR="00000000" w:rsidRPr="00000000">
        <w:rPr>
          <w:rFonts w:ascii="Arial" w:cs="Arial" w:eastAsia="Arial" w:hAnsi="Arial"/>
          <w:sz w:val="24"/>
          <w:szCs w:val="24"/>
          <w:rtl w:val="0"/>
        </w:rPr>
        <w:t xml:space="preserve">: Mathematical objects (e.g., numbers, operators) are modeled in Unity.</w:t>
      </w:r>
    </w:p>
    <w:p w:rsidR="00000000" w:rsidDel="00000000" w:rsidP="00000000" w:rsidRDefault="00000000" w:rsidRPr="00000000" w14:paraId="000001A9">
      <w:pPr>
        <w:numPr>
          <w:ilvl w:val="0"/>
          <w:numId w:val="41"/>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Tracking and Recognition</w:t>
      </w:r>
      <w:r w:rsidDel="00000000" w:rsidR="00000000" w:rsidRPr="00000000">
        <w:rPr>
          <w:rFonts w:ascii="Arial" w:cs="Arial" w:eastAsia="Arial" w:hAnsi="Arial"/>
          <w:sz w:val="24"/>
          <w:szCs w:val="24"/>
          <w:rtl w:val="0"/>
        </w:rPr>
        <w:t xml:space="preserve">: Vuforia SDK identifies physical objects and overlays AR math problems and interactive elements.</w:t>
      </w:r>
    </w:p>
    <w:p w:rsidR="00000000" w:rsidDel="00000000" w:rsidP="00000000" w:rsidRDefault="00000000" w:rsidRPr="00000000" w14:paraId="000001AA">
      <w:pPr>
        <w:numPr>
          <w:ilvl w:val="0"/>
          <w:numId w:val="41"/>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Interactive Gameplay</w:t>
      </w:r>
      <w:r w:rsidDel="00000000" w:rsidR="00000000" w:rsidRPr="00000000">
        <w:rPr>
          <w:rFonts w:ascii="Arial" w:cs="Arial" w:eastAsia="Arial" w:hAnsi="Arial"/>
          <w:sz w:val="24"/>
          <w:szCs w:val="24"/>
          <w:rtl w:val="0"/>
        </w:rPr>
        <w:t xml:space="preserve">: Players interact with AR elements, such as solving math problems or manipulating number lines, which dynamically update based on user input.</w:t>
      </w:r>
    </w:p>
    <w:p w:rsidR="00000000" w:rsidDel="00000000" w:rsidP="00000000" w:rsidRDefault="00000000" w:rsidRPr="00000000" w14:paraId="000001AB">
      <w:pPr>
        <w:numPr>
          <w:ilvl w:val="0"/>
          <w:numId w:val="41"/>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Feedback and Analytics</w:t>
      </w:r>
      <w:r w:rsidDel="00000000" w:rsidR="00000000" w:rsidRPr="00000000">
        <w:rPr>
          <w:rFonts w:ascii="Arial" w:cs="Arial" w:eastAsia="Arial" w:hAnsi="Arial"/>
          <w:sz w:val="24"/>
          <w:szCs w:val="24"/>
          <w:rtl w:val="0"/>
        </w:rPr>
        <w:t xml:space="preserve">: Unity Analytics tracks user progress, providing insights into engagement and areas needing improvement.</w:t>
      </w:r>
    </w:p>
    <w:p w:rsidR="00000000" w:rsidDel="00000000" w:rsidP="00000000" w:rsidRDefault="00000000" w:rsidRPr="00000000" w14:paraId="000001AC">
      <w:pPr>
        <w:pStyle w:val="Heading3"/>
        <w:rPr>
          <w:rFonts w:ascii="Arial" w:cs="Arial" w:eastAsia="Arial" w:hAnsi="Arial"/>
        </w:rPr>
      </w:pPr>
      <w:bookmarkStart w:colFirst="0" w:colLast="0" w:name="_heading=h.c4qszf5l2yo4" w:id="46"/>
      <w:bookmarkEnd w:id="46"/>
      <w:r w:rsidDel="00000000" w:rsidR="00000000" w:rsidRPr="00000000">
        <w:rPr>
          <w:rFonts w:ascii="Arial" w:cs="Arial" w:eastAsia="Arial" w:hAnsi="Arial"/>
          <w:rtl w:val="0"/>
        </w:rPr>
        <w:t xml:space="preserve">6.2.1 Application Content</w:t>
      </w:r>
    </w:p>
    <w:p w:rsidR="00000000" w:rsidDel="00000000" w:rsidP="00000000" w:rsidRDefault="00000000" w:rsidRPr="00000000" w14:paraId="000001A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 create an effective and immersive system, the following components will be implemented:</w:t>
      </w:r>
    </w:p>
    <w:p w:rsidR="00000000" w:rsidDel="00000000" w:rsidP="00000000" w:rsidRDefault="00000000" w:rsidRPr="00000000" w14:paraId="000001AE">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Audio:</w:t>
      </w:r>
    </w:p>
    <w:p w:rsidR="00000000" w:rsidDel="00000000" w:rsidP="00000000" w:rsidRDefault="00000000" w:rsidRPr="00000000" w14:paraId="000001AF">
      <w:pPr>
        <w:numPr>
          <w:ilvl w:val="0"/>
          <w:numId w:val="25"/>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Narration</w:t>
      </w:r>
      <w:r w:rsidDel="00000000" w:rsidR="00000000" w:rsidRPr="00000000">
        <w:rPr>
          <w:rFonts w:ascii="Arial" w:cs="Arial" w:eastAsia="Arial" w:hAnsi="Arial"/>
          <w:sz w:val="24"/>
          <w:szCs w:val="24"/>
          <w:rtl w:val="0"/>
        </w:rPr>
        <w:t xml:space="preserve">: Guides users through game instructions, offers hints, and explains math concepts.</w:t>
      </w:r>
    </w:p>
    <w:p w:rsidR="00000000" w:rsidDel="00000000" w:rsidP="00000000" w:rsidRDefault="00000000" w:rsidRPr="00000000" w14:paraId="000001B0">
      <w:pPr>
        <w:numPr>
          <w:ilvl w:val="0"/>
          <w:numId w:val="25"/>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Game Characters</w:t>
      </w:r>
      <w:r w:rsidDel="00000000" w:rsidR="00000000" w:rsidRPr="00000000">
        <w:rPr>
          <w:rFonts w:ascii="Arial" w:cs="Arial" w:eastAsia="Arial" w:hAnsi="Arial"/>
          <w:sz w:val="24"/>
          <w:szCs w:val="24"/>
          <w:rtl w:val="0"/>
        </w:rPr>
        <w:t xml:space="preserve">: Virtual math mentors or teachers provide interactive feedback and progress updates.</w:t>
      </w:r>
    </w:p>
    <w:p w:rsidR="00000000" w:rsidDel="00000000" w:rsidP="00000000" w:rsidRDefault="00000000" w:rsidRPr="00000000" w14:paraId="000001B1">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Scenes:</w:t>
      </w:r>
    </w:p>
    <w:p w:rsidR="00000000" w:rsidDel="00000000" w:rsidP="00000000" w:rsidRDefault="00000000" w:rsidRPr="00000000" w14:paraId="000001B2">
      <w:pPr>
        <w:numPr>
          <w:ilvl w:val="0"/>
          <w:numId w:val="10"/>
        </w:num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Each level includes narrated instructions (e.g., “Solve the puzzle to unlock the next building”) to enhance user engagement.</w:t>
      </w:r>
    </w:p>
    <w:p w:rsidR="00000000" w:rsidDel="00000000" w:rsidP="00000000" w:rsidRDefault="00000000" w:rsidRPr="00000000" w14:paraId="000001B3">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Models:</w:t>
      </w:r>
    </w:p>
    <w:p w:rsidR="00000000" w:rsidDel="00000000" w:rsidP="00000000" w:rsidRDefault="00000000" w:rsidRPr="00000000" w14:paraId="000001B4">
      <w:pPr>
        <w:numPr>
          <w:ilvl w:val="0"/>
          <w:numId w:val="7"/>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Math Operations Models</w:t>
      </w:r>
      <w:r w:rsidDel="00000000" w:rsidR="00000000" w:rsidRPr="00000000">
        <w:rPr>
          <w:rFonts w:ascii="Arial" w:cs="Arial" w:eastAsia="Arial" w:hAnsi="Arial"/>
          <w:sz w:val="24"/>
          <w:szCs w:val="24"/>
          <w:rtl w:val="0"/>
        </w:rPr>
        <w:t xml:space="preserve">: Interactive 3D models for numbers, operators (addition, subtraction), and puzzle pieces.</w:t>
      </w:r>
    </w:p>
    <w:p w:rsidR="00000000" w:rsidDel="00000000" w:rsidP="00000000" w:rsidRDefault="00000000" w:rsidRPr="00000000" w14:paraId="000001B5">
      <w:pPr>
        <w:numPr>
          <w:ilvl w:val="0"/>
          <w:numId w:val="7"/>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Characters</w:t>
      </w:r>
      <w:r w:rsidDel="00000000" w:rsidR="00000000" w:rsidRPr="00000000">
        <w:rPr>
          <w:rFonts w:ascii="Arial" w:cs="Arial" w:eastAsia="Arial" w:hAnsi="Arial"/>
          <w:sz w:val="24"/>
          <w:szCs w:val="24"/>
          <w:rtl w:val="0"/>
        </w:rPr>
        <w:t xml:space="preserve">: Virtual teachers or guides modeled in 3D to assist users during gameplay.</w:t>
      </w:r>
    </w:p>
    <w:p w:rsidR="00000000" w:rsidDel="00000000" w:rsidP="00000000" w:rsidRDefault="00000000" w:rsidRPr="00000000" w14:paraId="000001B6">
      <w:pPr>
        <w:numPr>
          <w:ilvl w:val="0"/>
          <w:numId w:val="7"/>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Environments</w:t>
      </w:r>
      <w:r w:rsidDel="00000000" w:rsidR="00000000" w:rsidRPr="00000000">
        <w:rPr>
          <w:rFonts w:ascii="Arial" w:cs="Arial" w:eastAsia="Arial" w:hAnsi="Arial"/>
          <w:sz w:val="24"/>
          <w:szCs w:val="24"/>
          <w:rtl w:val="0"/>
        </w:rPr>
        <w:t xml:space="preserve">: Vibrant and dynamic environments, representing buildings or spaces where math operations occur, designed to appeal to children.</w:t>
      </w:r>
      <w:r w:rsidDel="00000000" w:rsidR="00000000" w:rsidRPr="00000000">
        <w:rPr>
          <w:rtl w:val="0"/>
        </w:rPr>
      </w:r>
    </w:p>
    <w:p w:rsidR="00000000" w:rsidDel="00000000" w:rsidP="00000000" w:rsidRDefault="00000000" w:rsidRPr="00000000" w14:paraId="000001B7">
      <w:pPr>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Gamified Visualizations:</w:t>
      </w:r>
    </w:p>
    <w:p w:rsidR="00000000" w:rsidDel="00000000" w:rsidP="00000000" w:rsidRDefault="00000000" w:rsidRPr="00000000" w14:paraId="000001B8">
      <w:pPr>
        <w:numPr>
          <w:ilvl w:val="0"/>
          <w:numId w:val="26"/>
        </w:numPr>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Visual elements such as progress bars, badges, and rewards to reinforce user engagement.</w:t>
      </w:r>
    </w:p>
    <w:p w:rsidR="00000000" w:rsidDel="00000000" w:rsidP="00000000" w:rsidRDefault="00000000" w:rsidRPr="00000000" w14:paraId="000001B9">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583708" cy="4364162"/>
            <wp:effectExtent b="0" l="0" r="0" t="0"/>
            <wp:docPr id="2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83708" cy="4364162"/>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276" w:lineRule="auto"/>
        <w:jc w:val="center"/>
        <w:rPr/>
      </w:pPr>
      <w:r w:rsidDel="00000000" w:rsidR="00000000" w:rsidRPr="00000000">
        <w:rPr>
          <w:rFonts w:ascii="Arial" w:cs="Arial" w:eastAsia="Arial" w:hAnsi="Arial"/>
          <w:sz w:val="24"/>
          <w:szCs w:val="24"/>
          <w:rtl w:val="0"/>
        </w:rPr>
        <w:t xml:space="preserve">Figure </w:t>
      </w:r>
      <w:r w:rsidDel="00000000" w:rsidR="00000000" w:rsidRPr="00000000">
        <w:rPr>
          <w:rFonts w:ascii="Arial" w:cs="Arial" w:eastAsia="Arial" w:hAnsi="Arial"/>
          <w:color w:val="666666"/>
          <w:sz w:val="24"/>
          <w:szCs w:val="24"/>
          <w:rtl w:val="0"/>
        </w:rPr>
        <w:t xml:space="preserve">3 </w:t>
      </w:r>
      <w:r w:rsidDel="00000000" w:rsidR="00000000" w:rsidRPr="00000000">
        <w:rPr>
          <w:rFonts w:ascii="Arial" w:cs="Arial" w:eastAsia="Arial" w:hAnsi="Arial"/>
          <w:sz w:val="24"/>
          <w:szCs w:val="24"/>
          <w:rtl w:val="0"/>
        </w:rPr>
        <w:t xml:space="preserve">– The application architecture</w:t>
      </w:r>
      <w:r w:rsidDel="00000000" w:rsidR="00000000" w:rsidRPr="00000000">
        <w:rPr>
          <w:rtl w:val="0"/>
        </w:rPr>
      </w:r>
    </w:p>
    <w:p w:rsidR="00000000" w:rsidDel="00000000" w:rsidP="00000000" w:rsidRDefault="00000000" w:rsidRPr="00000000" w14:paraId="000001BC">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pStyle w:val="Heading3"/>
        <w:spacing w:after="240" w:before="240" w:lineRule="auto"/>
        <w:rPr/>
      </w:pPr>
      <w:bookmarkStart w:colFirst="0" w:colLast="0" w:name="_heading=h.wembj0tpg0ws" w:id="47"/>
      <w:bookmarkEnd w:id="47"/>
      <w:r w:rsidDel="00000000" w:rsidR="00000000" w:rsidRPr="00000000">
        <w:rPr>
          <w:rtl w:val="0"/>
        </w:rPr>
      </w:r>
    </w:p>
    <w:p w:rsidR="00000000" w:rsidDel="00000000" w:rsidP="00000000" w:rsidRDefault="00000000" w:rsidRPr="00000000" w14:paraId="000001BE">
      <w:pPr>
        <w:pStyle w:val="Heading3"/>
        <w:spacing w:after="240" w:before="240" w:lineRule="auto"/>
        <w:rPr/>
      </w:pPr>
      <w:bookmarkStart w:colFirst="0" w:colLast="0" w:name="_heading=h.ke9j4fm6gwxx" w:id="48"/>
      <w:bookmarkEnd w:id="48"/>
      <w:r w:rsidDel="00000000" w:rsidR="00000000" w:rsidRPr="00000000">
        <w:rPr>
          <w:rtl w:val="0"/>
        </w:rPr>
      </w:r>
    </w:p>
    <w:p w:rsidR="00000000" w:rsidDel="00000000" w:rsidP="00000000" w:rsidRDefault="00000000" w:rsidRPr="00000000" w14:paraId="000001BF">
      <w:pPr>
        <w:pStyle w:val="Heading3"/>
        <w:spacing w:after="240" w:before="240" w:lineRule="auto"/>
        <w:rPr/>
      </w:pPr>
      <w:bookmarkStart w:colFirst="0" w:colLast="0" w:name="_heading=h.ikzppt3r75ss" w:id="49"/>
      <w:bookmarkEnd w:id="49"/>
      <w:r w:rsidDel="00000000" w:rsidR="00000000" w:rsidRPr="00000000">
        <w:rPr>
          <w:rtl w:val="0"/>
        </w:rPr>
      </w:r>
    </w:p>
    <w:p w:rsidR="00000000" w:rsidDel="00000000" w:rsidP="00000000" w:rsidRDefault="00000000" w:rsidRPr="00000000" w14:paraId="000001C0">
      <w:pPr>
        <w:pStyle w:val="Heading3"/>
        <w:spacing w:after="240" w:before="240" w:lineRule="auto"/>
        <w:rPr/>
      </w:pPr>
      <w:bookmarkStart w:colFirst="0" w:colLast="0" w:name="_heading=h.6p867pnaa16e" w:id="50"/>
      <w:bookmarkEnd w:id="50"/>
      <w:r w:rsidDel="00000000" w:rsidR="00000000" w:rsidRPr="00000000">
        <w:rPr>
          <w:rtl w:val="0"/>
        </w:rPr>
        <w:t xml:space="preserve">6.3 Development tools</w:t>
      </w:r>
    </w:p>
    <w:p w:rsidR="00000000" w:rsidDel="00000000" w:rsidP="00000000" w:rsidRDefault="00000000" w:rsidRPr="00000000" w14:paraId="000001C1">
      <w:pPr>
        <w:rPr/>
      </w:pPr>
      <w:r w:rsidDel="00000000" w:rsidR="00000000" w:rsidRPr="00000000">
        <w:rPr>
          <w:rtl w:val="0"/>
        </w:rPr>
      </w:r>
    </w:p>
    <w:sdt>
      <w:sdtPr>
        <w:lock w:val="contentLocked"/>
        <w:id w:val="806724876"/>
        <w:tag w:val="goog_rdk_2"/>
      </w:sdtPr>
      <w:sdtContent>
        <w:tbl>
          <w:tblPr>
            <w:tblStyle w:val="Table3"/>
            <w:tblpPr w:leftFromText="180" w:rightFromText="180" w:topFromText="180" w:bottomFromText="180" w:vertAnchor="text" w:horzAnchor="text" w:tblpX="0" w:tblpY="0"/>
            <w:tblW w:w="828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760"/>
            <w:gridCol w:w="2760"/>
            <w:gridCol w:w="2760"/>
            <w:tblGridChange w:id="0">
              <w:tblGrid>
                <w:gridCol w:w="2760"/>
                <w:gridCol w:w="2760"/>
                <w:gridCol w:w="2760"/>
              </w:tblGrid>
            </w:tblGridChange>
          </w:tblGrid>
          <w:tr>
            <w:trPr>
              <w:cantSplit w:val="0"/>
              <w:trHeight w:val="750" w:hRule="atLeast"/>
              <w:tblHeader w:val="0"/>
            </w:trPr>
            <w:tc>
              <w:tcPr>
                <w:tcBorders>
                  <w:top w:color="000000" w:space="0" w:sz="12" w:val="single"/>
                  <w:left w:color="000000" w:space="0" w:sz="12" w:val="single"/>
                  <w:bottom w:color="000000" w:space="0" w:sz="12" w:val="single"/>
                  <w:right w:color="000000" w:space="0" w:sz="12" w:val="single"/>
                </w:tcBorders>
                <w:shd w:fill="ffffff" w:val="clear"/>
                <w:tcMar>
                  <w:top w:w="0.0" w:type="dxa"/>
                  <w:bottom w:w="0.0" w:type="dxa"/>
                </w:tcMar>
              </w:tcPr>
              <w:p w:rsidR="00000000" w:rsidDel="00000000" w:rsidP="00000000" w:rsidRDefault="00000000" w:rsidRPr="00000000" w14:paraId="000001C2">
                <w:pPr>
                  <w:widowControl w:val="0"/>
                  <w:spacing w:after="200" w:line="276.0005454545455" w:lineRule="auto"/>
                  <w:rPr>
                    <w:rFonts w:ascii="Arial" w:cs="Arial" w:eastAsia="Arial" w:hAnsi="Arial"/>
                    <w:b w:val="1"/>
                  </w:rPr>
                </w:pPr>
                <w:r w:rsidDel="00000000" w:rsidR="00000000" w:rsidRPr="00000000">
                  <w:rPr>
                    <w:rFonts w:ascii="Arial" w:cs="Arial" w:eastAsia="Arial" w:hAnsi="Arial"/>
                    <w:b w:val="1"/>
                    <w:rtl w:val="0"/>
                  </w:rPr>
                  <w:t xml:space="preserve">Category</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3">
                <w:pPr>
                  <w:widowControl w:val="0"/>
                  <w:spacing w:after="200" w:line="276.0005454545455" w:lineRule="auto"/>
                  <w:rPr>
                    <w:rFonts w:ascii="Arial" w:cs="Arial" w:eastAsia="Arial" w:hAnsi="Arial"/>
                    <w:b w:val="1"/>
                  </w:rPr>
                </w:pPr>
                <w:r w:rsidDel="00000000" w:rsidR="00000000" w:rsidRPr="00000000">
                  <w:rPr>
                    <w:rFonts w:ascii="Arial" w:cs="Arial" w:eastAsia="Arial" w:hAnsi="Arial"/>
                    <w:b w:val="1"/>
                    <w:rtl w:val="0"/>
                  </w:rPr>
                  <w:t xml:space="preserve">Tool / Framework</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4">
                <w:pPr>
                  <w:widowControl w:val="0"/>
                  <w:spacing w:after="200" w:line="276.0005454545455" w:lineRule="auto"/>
                  <w:rPr>
                    <w:rFonts w:ascii="Arial" w:cs="Arial" w:eastAsia="Arial" w:hAnsi="Arial"/>
                    <w:b w:val="1"/>
                  </w:rPr>
                </w:pPr>
                <w:r w:rsidDel="00000000" w:rsidR="00000000" w:rsidRPr="00000000">
                  <w:rPr>
                    <w:rFonts w:ascii="Arial" w:cs="Arial" w:eastAsia="Arial" w:hAnsi="Arial"/>
                    <w:b w:val="1"/>
                    <w:rtl w:val="0"/>
                  </w:rPr>
                  <w:t xml:space="preserve">Purpose</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5">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Game Engine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6">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Unity (URP)</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7">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Core development environment for building the AR app and handling scenes/UI</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8">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AR SDK</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9">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Vuforia Engine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A">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Image target recognition and tracking, especially notebooks in the real world</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B">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Programming Language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C">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C#</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D">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Scripting game logic, UI handling, raycasting, and AR interactions</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E">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Platform Target</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CF">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Android</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0">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Deployment target for student devices (touch screen based)</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1">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Version Control</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2">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Git (optional)</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3">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Source control and team collaboration</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4">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Editor OS</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5">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macOS</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6">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Development and build environment</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7">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UI Framework</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8">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Unity UI (Canvas, TextMeshPro)</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9">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Building menus, slope input, feedback texts, etc.</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A">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AR Target Type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B">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Image Target &amp; Ground Plane</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C">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Fixed notebook as reference + slope notebook for interaction</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D">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Raycasting Input</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E">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Touch-based Raycast</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DF">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Detecting touch input on Image Targets instead of mouse click</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0">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Optimization (Math Logic)</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1">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C-based solver (external tool)</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2">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Custom logic for slope calculation and validation (if integrated)</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3">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External Assets</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4">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PNG logo, Fonts, Icons</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5">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Branding and visual identity</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6">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Analytics (future plan)</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7">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Unity Analytics / Cloud</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8">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Tracking student performance data (planned feature)</w:t>
                </w:r>
              </w:p>
            </w:tc>
          </w:tr>
          <w:tr>
            <w:trPr>
              <w:cantSplit w:val="0"/>
              <w:trHeight w:val="1563.7034716796875" w:hRule="atLeast"/>
              <w:tblHeader w:val="0"/>
            </w:trPr>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9">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AI Integration (planned)</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A">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OpenAI API or custom model</w:t>
                </w:r>
              </w:p>
            </w:tc>
            <w:tc>
              <w:tcPr>
                <w:tcBorders>
                  <w:top w:color="000000" w:space="0" w:sz="12" w:val="single"/>
                  <w:left w:color="000000" w:space="0" w:sz="12" w:val="single"/>
                  <w:bottom w:color="000000" w:space="0" w:sz="12" w:val="single"/>
                  <w:right w:color="000000" w:space="0" w:sz="12" w:val="single"/>
                </w:tcBorders>
                <w:tcMar>
                  <w:top w:w="0.0" w:type="dxa"/>
                  <w:bottom w:w="0.0" w:type="dxa"/>
                </w:tcMar>
              </w:tcPr>
              <w:p w:rsidR="00000000" w:rsidDel="00000000" w:rsidP="00000000" w:rsidRDefault="00000000" w:rsidRPr="00000000" w14:paraId="000001EB">
                <w:pPr>
                  <w:widowControl w:val="0"/>
                  <w:spacing w:after="200" w:line="276.0005454545455" w:lineRule="auto"/>
                  <w:rPr>
                    <w:rFonts w:ascii="Arial" w:cs="Arial" w:eastAsia="Arial" w:hAnsi="Arial"/>
                  </w:rPr>
                </w:pPr>
                <w:r w:rsidDel="00000000" w:rsidR="00000000" w:rsidRPr="00000000">
                  <w:rPr>
                    <w:rFonts w:ascii="Arial" w:cs="Arial" w:eastAsia="Arial" w:hAnsi="Arial"/>
                    <w:rtl w:val="0"/>
                  </w:rPr>
                  <w:t xml:space="preserve">Optional assistant to help students understand slope concepts</w:t>
                </w:r>
              </w:p>
            </w:tc>
          </w:tr>
        </w:tbl>
      </w:sdtContent>
    </w:sdt>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spacing w:after="240" w:before="24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Table 3 - development tools and technologys </w:t>
      </w:r>
    </w:p>
    <w:p w:rsidR="00000000" w:rsidDel="00000000" w:rsidP="00000000" w:rsidRDefault="00000000" w:rsidRPr="00000000" w14:paraId="000001EE">
      <w:pPr>
        <w:spacing w:after="240" w:before="24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comprehensive toolkit combines frontend and backend technologies to create an interactive AR mathematics learning application that bridges physical notebooks with digital content, enhancing the educational experience through spatial visualization and immediate feedback.</w:t>
      </w:r>
    </w:p>
    <w:p w:rsidR="00000000" w:rsidDel="00000000" w:rsidP="00000000" w:rsidRDefault="00000000" w:rsidRPr="00000000" w14:paraId="000001EF">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0">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2">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3">
      <w:pPr>
        <w:pStyle w:val="Heading3"/>
        <w:rPr/>
      </w:pPr>
      <w:bookmarkStart w:colFirst="0" w:colLast="0" w:name="_heading=h.5mmqhncsfkdr" w:id="51"/>
      <w:bookmarkEnd w:id="51"/>
      <w:r w:rsidDel="00000000" w:rsidR="00000000" w:rsidRPr="00000000">
        <w:rPr>
          <w:rtl w:val="0"/>
        </w:rPr>
        <w:t xml:space="preserve">6.4 Development Methodology &amp; Process</w:t>
      </w:r>
    </w:p>
    <w:p w:rsidR="00000000" w:rsidDel="00000000" w:rsidP="00000000" w:rsidRDefault="00000000" w:rsidRPr="00000000" w14:paraId="000001F4">
      <w:pPr>
        <w:spacing w:after="240" w:before="240" w:lineRule="auto"/>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The AR Mathematics Learning Application was developed using an Agile development methodology with elements of Educational Design Research (EDR). This approach was chosen due to the project's unique combination of technical AR implementation and educational requirements.</w:t>
      </w:r>
    </w:p>
    <w:p w:rsidR="00000000" w:rsidDel="00000000" w:rsidP="00000000" w:rsidRDefault="00000000" w:rsidRPr="00000000" w14:paraId="000001F5">
      <w:pPr>
        <w:pStyle w:val="Heading2"/>
        <w:keepNext w:val="0"/>
        <w:keepLines w:val="0"/>
        <w:spacing w:before="360" w:lineRule="auto"/>
        <w:rPr>
          <w:rFonts w:ascii="Arial" w:cs="Arial" w:eastAsia="Arial" w:hAnsi="Arial"/>
          <w:b w:val="1"/>
          <w:color w:val="141413"/>
          <w:sz w:val="24"/>
          <w:szCs w:val="24"/>
        </w:rPr>
      </w:pPr>
      <w:bookmarkStart w:colFirst="0" w:colLast="0" w:name="_heading=h.wnh0jqjra7z" w:id="52"/>
      <w:bookmarkEnd w:id="52"/>
      <w:r w:rsidDel="00000000" w:rsidR="00000000" w:rsidRPr="00000000">
        <w:rPr>
          <w:rFonts w:ascii="Arial" w:cs="Arial" w:eastAsia="Arial" w:hAnsi="Arial"/>
          <w:b w:val="1"/>
          <w:color w:val="141413"/>
          <w:sz w:val="24"/>
          <w:szCs w:val="24"/>
          <w:rtl w:val="0"/>
        </w:rPr>
        <w:t xml:space="preserve">Agile Development Framework</w:t>
      </w:r>
    </w:p>
    <w:p w:rsidR="00000000" w:rsidDel="00000000" w:rsidP="00000000" w:rsidRDefault="00000000" w:rsidRPr="00000000" w14:paraId="000001F6">
      <w:pPr>
        <w:spacing w:after="240" w:before="240" w:lineRule="auto"/>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We implemented a modified Scrum framework with two-week sprints, allowing for regular iterative development and frequent evaluation. Each sprint consisted of:</w:t>
      </w:r>
    </w:p>
    <w:p w:rsidR="00000000" w:rsidDel="00000000" w:rsidP="00000000" w:rsidRDefault="00000000" w:rsidRPr="00000000" w14:paraId="000001F7">
      <w:pPr>
        <w:numPr>
          <w:ilvl w:val="0"/>
          <w:numId w:val="23"/>
        </w:numPr>
        <w:spacing w:after="0" w:afterAutospacing="0" w:before="240" w:lineRule="auto"/>
        <w:ind w:left="720" w:hanging="360"/>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Sprint Planning: Prioritizing user stories and technical tasks based on educational value and technical dependencies</w:t>
      </w:r>
    </w:p>
    <w:p w:rsidR="00000000" w:rsidDel="00000000" w:rsidP="00000000" w:rsidRDefault="00000000" w:rsidRPr="00000000" w14:paraId="000001F8">
      <w:pPr>
        <w:numPr>
          <w:ilvl w:val="0"/>
          <w:numId w:val="23"/>
        </w:numPr>
        <w:spacing w:after="0" w:afterAutospacing="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Daily Stand-ups: Brief team meetings to discuss progress, challenges, and next steps</w:t>
      </w:r>
    </w:p>
    <w:p w:rsidR="00000000" w:rsidDel="00000000" w:rsidP="00000000" w:rsidRDefault="00000000" w:rsidRPr="00000000" w14:paraId="000001F9">
      <w:pPr>
        <w:numPr>
          <w:ilvl w:val="0"/>
          <w:numId w:val="23"/>
        </w:numPr>
        <w:spacing w:after="0" w:afterAutospacing="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Sprint Review: Demonstration of completed features to stakeholders, including educators</w:t>
      </w:r>
    </w:p>
    <w:p w:rsidR="00000000" w:rsidDel="00000000" w:rsidP="00000000" w:rsidRDefault="00000000" w:rsidRPr="00000000" w14:paraId="000001FA">
      <w:pPr>
        <w:numPr>
          <w:ilvl w:val="0"/>
          <w:numId w:val="23"/>
        </w:numPr>
        <w:spacing w:after="24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Sprint Retrospective: Team reflection on the process and identification of improvements</w:t>
      </w:r>
    </w:p>
    <w:p w:rsidR="00000000" w:rsidDel="00000000" w:rsidP="00000000" w:rsidRDefault="00000000" w:rsidRPr="00000000" w14:paraId="000001FB">
      <w:pPr>
        <w:spacing w:after="240" w:before="240" w:lineRule="auto"/>
        <w:ind w:left="720" w:firstLine="0"/>
        <w:rPr>
          <w:rFonts w:ascii="Arial" w:cs="Arial" w:eastAsia="Arial" w:hAnsi="Arial"/>
          <w:b w:val="1"/>
          <w:color w:val="141413"/>
          <w:sz w:val="30"/>
          <w:szCs w:val="30"/>
        </w:rPr>
      </w:pPr>
      <w:r w:rsidDel="00000000" w:rsidR="00000000" w:rsidRPr="00000000">
        <w:rPr>
          <w:rtl w:val="0"/>
        </w:rPr>
      </w:r>
    </w:p>
    <w:p w:rsidR="00000000" w:rsidDel="00000000" w:rsidP="00000000" w:rsidRDefault="00000000" w:rsidRPr="00000000" w14:paraId="000001FC">
      <w:pPr>
        <w:pStyle w:val="Heading3"/>
        <w:rPr/>
      </w:pPr>
      <w:bookmarkStart w:colFirst="0" w:colLast="0" w:name="_heading=h.6ttqgjdkg35" w:id="53"/>
      <w:bookmarkEnd w:id="53"/>
      <w:r w:rsidDel="00000000" w:rsidR="00000000" w:rsidRPr="00000000">
        <w:rPr>
          <w:rtl w:val="0"/>
        </w:rPr>
        <w:t xml:space="preserve">6.4.1 Educational Design Integration</w:t>
      </w:r>
    </w:p>
    <w:p w:rsidR="00000000" w:rsidDel="00000000" w:rsidP="00000000" w:rsidRDefault="00000000" w:rsidRPr="00000000" w14:paraId="000001FD">
      <w:pPr>
        <w:spacing w:after="240" w:before="240" w:lineRule="auto"/>
        <w:rPr>
          <w:rFonts w:ascii="Arial" w:cs="Arial" w:eastAsia="Arial" w:hAnsi="Arial"/>
          <w:color w:val="141413"/>
          <w:sz w:val="24"/>
          <w:szCs w:val="24"/>
        </w:rPr>
      </w:pPr>
      <w:r w:rsidDel="00000000" w:rsidR="00000000" w:rsidRPr="00000000">
        <w:rPr>
          <w:rFonts w:ascii="Arial" w:cs="Arial" w:eastAsia="Arial" w:hAnsi="Arial"/>
          <w:color w:val="141413"/>
          <w:sz w:val="24"/>
          <w:szCs w:val="24"/>
          <w:rtl w:val="0"/>
        </w:rPr>
        <w:t xml:space="preserve">The engineering process was enhanced by incorporating educational design principles:</w:t>
      </w:r>
    </w:p>
    <w:p w:rsidR="00000000" w:rsidDel="00000000" w:rsidP="00000000" w:rsidRDefault="00000000" w:rsidRPr="00000000" w14:paraId="000001FE">
      <w:pPr>
        <w:numPr>
          <w:ilvl w:val="0"/>
          <w:numId w:val="34"/>
        </w:numPr>
        <w:spacing w:after="0" w:afterAutospacing="0" w:before="240" w:lineRule="auto"/>
        <w:ind w:left="720" w:hanging="360"/>
        <w:rPr>
          <w:rFonts w:ascii="Arial" w:cs="Arial" w:eastAsia="Arial" w:hAnsi="Arial"/>
          <w:color w:val="141413"/>
          <w:sz w:val="24"/>
          <w:szCs w:val="24"/>
        </w:rPr>
      </w:pPr>
      <w:r w:rsidDel="00000000" w:rsidR="00000000" w:rsidRPr="00000000">
        <w:rPr>
          <w:rFonts w:ascii="Arial" w:cs="Arial" w:eastAsia="Arial" w:hAnsi="Arial"/>
          <w:b w:val="1"/>
          <w:color w:val="141413"/>
          <w:sz w:val="24"/>
          <w:szCs w:val="24"/>
          <w:rtl w:val="0"/>
        </w:rPr>
        <w:t xml:space="preserve">Analysis Phase</w:t>
      </w:r>
      <w:r w:rsidDel="00000000" w:rsidR="00000000" w:rsidRPr="00000000">
        <w:rPr>
          <w:rFonts w:ascii="Arial" w:cs="Arial" w:eastAsia="Arial" w:hAnsi="Arial"/>
          <w:color w:val="141413"/>
          <w:sz w:val="24"/>
          <w:szCs w:val="24"/>
          <w:rtl w:val="0"/>
        </w:rPr>
        <w:t xml:space="preserve">: Initial research into mathematical learning obstacles, specifically targeting slope calculation misconceptions</w:t>
      </w:r>
    </w:p>
    <w:p w:rsidR="00000000" w:rsidDel="00000000" w:rsidP="00000000" w:rsidRDefault="00000000" w:rsidRPr="00000000" w14:paraId="000001FF">
      <w:pPr>
        <w:numPr>
          <w:ilvl w:val="0"/>
          <w:numId w:val="34"/>
        </w:numPr>
        <w:spacing w:after="0" w:afterAutospacing="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b w:val="1"/>
          <w:color w:val="141413"/>
          <w:sz w:val="24"/>
          <w:szCs w:val="24"/>
          <w:rtl w:val="0"/>
        </w:rPr>
        <w:t xml:space="preserve">Design Phase</w:t>
      </w:r>
      <w:r w:rsidDel="00000000" w:rsidR="00000000" w:rsidRPr="00000000">
        <w:rPr>
          <w:rFonts w:ascii="Arial" w:cs="Arial" w:eastAsia="Arial" w:hAnsi="Arial"/>
          <w:color w:val="141413"/>
          <w:sz w:val="24"/>
          <w:szCs w:val="24"/>
          <w:rtl w:val="0"/>
        </w:rPr>
        <w:t xml:space="preserve">: Creation of AR interactions mapped to educational objectives, ensuring pedagogical alignment</w:t>
      </w:r>
    </w:p>
    <w:p w:rsidR="00000000" w:rsidDel="00000000" w:rsidP="00000000" w:rsidRDefault="00000000" w:rsidRPr="00000000" w14:paraId="00000200">
      <w:pPr>
        <w:numPr>
          <w:ilvl w:val="0"/>
          <w:numId w:val="34"/>
        </w:numPr>
        <w:spacing w:after="0" w:afterAutospacing="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b w:val="1"/>
          <w:color w:val="141413"/>
          <w:sz w:val="24"/>
          <w:szCs w:val="24"/>
          <w:rtl w:val="0"/>
        </w:rPr>
        <w:t xml:space="preserve">Development Phase</w:t>
      </w:r>
      <w:r w:rsidDel="00000000" w:rsidR="00000000" w:rsidRPr="00000000">
        <w:rPr>
          <w:rFonts w:ascii="Arial" w:cs="Arial" w:eastAsia="Arial" w:hAnsi="Arial"/>
          <w:color w:val="141413"/>
          <w:sz w:val="24"/>
          <w:szCs w:val="24"/>
          <w:rtl w:val="0"/>
        </w:rPr>
        <w:t xml:space="preserve">: Implementation of features with continuous feedback from mathematics education specialists</w:t>
      </w:r>
    </w:p>
    <w:p w:rsidR="00000000" w:rsidDel="00000000" w:rsidP="00000000" w:rsidRDefault="00000000" w:rsidRPr="00000000" w14:paraId="00000201">
      <w:pPr>
        <w:numPr>
          <w:ilvl w:val="0"/>
          <w:numId w:val="34"/>
        </w:numPr>
        <w:spacing w:after="240" w:before="0" w:beforeAutospacing="0" w:lineRule="auto"/>
        <w:ind w:left="720" w:hanging="360"/>
        <w:rPr>
          <w:rFonts w:ascii="Arial" w:cs="Arial" w:eastAsia="Arial" w:hAnsi="Arial"/>
          <w:color w:val="141413"/>
          <w:sz w:val="24"/>
          <w:szCs w:val="24"/>
        </w:rPr>
      </w:pPr>
      <w:r w:rsidDel="00000000" w:rsidR="00000000" w:rsidRPr="00000000">
        <w:rPr>
          <w:rFonts w:ascii="Arial" w:cs="Arial" w:eastAsia="Arial" w:hAnsi="Arial"/>
          <w:b w:val="1"/>
          <w:color w:val="141413"/>
          <w:sz w:val="24"/>
          <w:szCs w:val="24"/>
          <w:rtl w:val="0"/>
        </w:rPr>
        <w:t xml:space="preserve">Evaluation Phase</w:t>
      </w:r>
      <w:r w:rsidDel="00000000" w:rsidR="00000000" w:rsidRPr="00000000">
        <w:rPr>
          <w:rFonts w:ascii="Arial" w:cs="Arial" w:eastAsia="Arial" w:hAnsi="Arial"/>
          <w:color w:val="141413"/>
          <w:sz w:val="24"/>
          <w:szCs w:val="24"/>
          <w:rtl w:val="0"/>
        </w:rPr>
        <w:t xml:space="preserve">: Testing with target users (students) to measure both usability and learning outcomes</w:t>
      </w:r>
    </w:p>
    <w:p w:rsidR="00000000" w:rsidDel="00000000" w:rsidP="00000000" w:rsidRDefault="00000000" w:rsidRPr="00000000" w14:paraId="00000202">
      <w:pPr>
        <w:pStyle w:val="Heading3"/>
        <w:rPr/>
      </w:pPr>
      <w:bookmarkStart w:colFirst="0" w:colLast="0" w:name="_heading=h.uxa22syy0o2h" w:id="54"/>
      <w:bookmarkEnd w:id="54"/>
      <w:r w:rsidDel="00000000" w:rsidR="00000000" w:rsidRPr="00000000">
        <w:rPr>
          <w:rtl w:val="0"/>
        </w:rPr>
        <w:t xml:space="preserve">6.5 Implementation Challenges &amp; Solutions</w:t>
      </w:r>
    </w:p>
    <w:p w:rsidR="00000000" w:rsidDel="00000000" w:rsidP="00000000" w:rsidRDefault="00000000" w:rsidRPr="00000000" w14:paraId="00000203">
      <w:pPr>
        <w:spacing w:after="240" w:before="240" w:lineRule="auto"/>
        <w:rPr>
          <w:rFonts w:ascii="Arial" w:cs="Arial" w:eastAsia="Arial" w:hAnsi="Arial"/>
          <w:b w:val="1"/>
          <w:color w:val="141413"/>
          <w:sz w:val="28"/>
          <w:szCs w:val="28"/>
        </w:rPr>
      </w:pPr>
      <w:r w:rsidDel="00000000" w:rsidR="00000000" w:rsidRPr="00000000">
        <w:rPr>
          <w:rFonts w:ascii="Arial" w:cs="Arial" w:eastAsia="Arial" w:hAnsi="Arial"/>
          <w:color w:val="141413"/>
          <w:sz w:val="24"/>
          <w:szCs w:val="24"/>
          <w:rtl w:val="0"/>
        </w:rPr>
        <w:t xml:space="preserve">The development of our AR mathematics learning application presented several significant tracking challenges that required innovative solutions to ensure a seamless educational experience.</w:t>
      </w:r>
      <w:r w:rsidDel="00000000" w:rsidR="00000000" w:rsidRPr="00000000">
        <w:rPr>
          <w:rtl w:val="0"/>
        </w:rPr>
      </w:r>
    </w:p>
    <w:p w:rsidR="00000000" w:rsidDel="00000000" w:rsidP="00000000" w:rsidRDefault="00000000" w:rsidRPr="00000000" w14:paraId="00000204">
      <w:pPr>
        <w:pStyle w:val="Heading1"/>
        <w:spacing w:after="0" w:before="480" w:line="168.0002608695652" w:lineRule="auto"/>
        <w:rPr>
          <w:rFonts w:ascii="Arial" w:cs="Arial" w:eastAsia="Arial" w:hAnsi="Arial"/>
        </w:rPr>
      </w:pPr>
      <w:bookmarkStart w:colFirst="0" w:colLast="0" w:name="_heading=h.9gfynm1vx63y" w:id="55"/>
      <w:bookmarkEnd w:id="55"/>
      <w:r w:rsidDel="00000000" w:rsidR="00000000" w:rsidRPr="00000000">
        <w:rPr>
          <w:rFonts w:ascii="Calibri" w:cs="Calibri" w:eastAsia="Calibri" w:hAnsi="Calibri"/>
          <w:sz w:val="28"/>
          <w:szCs w:val="28"/>
          <w:rtl w:val="0"/>
        </w:rPr>
        <w:t xml:space="preserve">Tracking Challenges Matrix</w:t>
      </w:r>
      <w:r w:rsidDel="00000000" w:rsidR="00000000" w:rsidRPr="00000000">
        <w:rPr>
          <w:rtl w:val="0"/>
        </w:rPr>
      </w:r>
    </w:p>
    <w:tbl>
      <w:tblPr>
        <w:tblStyle w:val="Table4"/>
        <w:tblpPr w:leftFromText="180" w:rightFromText="180" w:topFromText="180" w:bottomFromText="180" w:vertAnchor="text" w:horzAnchor="text" w:tblpX="-60" w:tblpY="0"/>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2.442530254188"/>
        <w:gridCol w:w="2090.313375257623"/>
        <w:gridCol w:w="2076.377952755906"/>
        <w:gridCol w:w="2076.377952755906"/>
        <w:tblGridChange w:id="0">
          <w:tblGrid>
            <w:gridCol w:w="2062.442530254188"/>
            <w:gridCol w:w="2090.313375257623"/>
            <w:gridCol w:w="2076.377952755906"/>
            <w:gridCol w:w="2076.377952755906"/>
          </w:tblGrid>
        </w:tblGridChange>
      </w:tblGrid>
      <w:tr>
        <w:trPr>
          <w:cantSplit w:val="0"/>
          <w:trHeight w:val="270"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5">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Challenge</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6">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Impact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7">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Solution Implemented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8">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Effectiveness</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9">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Inconsistent Lighting Conditions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A">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Tracking failures in varied classroom lighting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B">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Implemented adaptive thresholding algorithms in Vuforia configuration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C">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85% reduction in lighting-related tracking failures</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D">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Notebook Surface Reflections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E">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Glare interfering with target recognition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0F">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Modified target design with matte-finish printing; Added anti-glare detection logic</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0">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Reduced reflection issues by 78%</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1">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Multiple Target Manage</w:t>
            </w:r>
          </w:p>
          <w:p w:rsidR="00000000" w:rsidDel="00000000" w:rsidP="00000000" w:rsidRDefault="00000000" w:rsidRPr="00000000" w14:paraId="00000212">
            <w:pPr>
              <w:pStyle w:val="Heading3"/>
              <w:spacing w:after="0" w:before="0" w:line="276" w:lineRule="auto"/>
              <w:rPr>
                <w:rFonts w:ascii="Arial" w:cs="Arial" w:eastAsia="Arial" w:hAnsi="Arial"/>
                <w:sz w:val="22"/>
                <w:szCs w:val="22"/>
              </w:rPr>
            </w:pPr>
            <w:bookmarkStart w:colFirst="0" w:colLast="0" w:name="_heading=h.ktoy4z9gcpea" w:id="57"/>
            <w:bookmarkEnd w:id="57"/>
            <w:r w:rsidDel="00000000" w:rsidR="00000000" w:rsidRPr="00000000">
              <w:rPr>
                <w:rFonts w:ascii="Arial" w:cs="Arial" w:eastAsia="Arial" w:hAnsi="Arial"/>
                <w:sz w:val="22"/>
                <w:szCs w:val="22"/>
                <w:rtl w:val="0"/>
              </w:rPr>
              <w:t xml:space="preserve">ment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3">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Difficulty tracking both notebooks simultaneously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4">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Implemented priority-based tracking system with spatial relationship anchoring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5">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Improved multi-target stability by 92%</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6">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Tracking Stability During Movement</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7">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Loss of tracking when device moved quickly</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8">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Extended tracking with gyroscope data fusion and predictive positioning</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9">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Reduced tracking loss during movement by 73%</w:t>
            </w:r>
          </w:p>
        </w:tc>
      </w:tr>
      <w:tr>
        <w:trPr>
          <w:cantSplit w:val="0"/>
          <w:trHeight w:val="106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A">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Target Partial Occlusion</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B">
            <w:pPr>
              <w:pStyle w:val="Heading3"/>
              <w:spacing w:after="0" w:before="0" w:line="276" w:lineRule="auto"/>
              <w:rPr>
                <w:rFonts w:ascii="Arial" w:cs="Arial" w:eastAsia="Arial" w:hAnsi="Arial"/>
                <w:sz w:val="22"/>
                <w:szCs w:val="22"/>
              </w:rPr>
            </w:pPr>
            <w:bookmarkStart w:colFirst="0" w:colLast="0" w:name="_heading=h.adb709gj49r6" w:id="56"/>
            <w:bookmarkEnd w:id="56"/>
            <w:r w:rsidDel="00000000" w:rsidR="00000000" w:rsidRPr="00000000">
              <w:rPr>
                <w:rFonts w:ascii="Arial" w:cs="Arial" w:eastAsia="Arial" w:hAnsi="Arial"/>
                <w:sz w:val="22"/>
                <w:szCs w:val="22"/>
                <w:rtl w:val="0"/>
              </w:rPr>
              <w:t xml:space="preserve">Tracking loss when part of notebook covered</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C">
            <w:pPr>
              <w:pStyle w:val="Heading3"/>
              <w:spacing w:after="0" w:before="0" w:line="276" w:lineRule="auto"/>
              <w:rPr>
                <w:rFonts w:ascii="Arial" w:cs="Arial" w:eastAsia="Arial" w:hAnsi="Arial"/>
                <w:sz w:val="22"/>
                <w:szCs w:val="22"/>
              </w:rPr>
            </w:pPr>
            <w:bookmarkStart w:colFirst="0" w:colLast="0" w:name="_heading=h.jr428o156ohd" w:id="58"/>
            <w:bookmarkEnd w:id="58"/>
            <w:r w:rsidDel="00000000" w:rsidR="00000000" w:rsidRPr="00000000">
              <w:rPr>
                <w:rFonts w:ascii="Arial" w:cs="Arial" w:eastAsia="Arial" w:hAnsi="Arial"/>
                <w:sz w:val="22"/>
                <w:szCs w:val="22"/>
                <w:rtl w:val="0"/>
              </w:rPr>
              <w:t xml:space="preserve">Implemented partial feature recognition with confidence thresholds</w:t>
            </w:r>
          </w:p>
        </w:tc>
        <w:tc>
          <w:tcPr>
            <w:tcBorders>
              <w:top w:color="000000" w:space="0" w:sz="5" w:val="single"/>
              <w:left w:color="000000" w:space="0" w:sz="5" w:val="single"/>
              <w:bottom w:color="000000" w:space="0" w:sz="5" w:val="single"/>
              <w:right w:color="000000" w:space="0" w:sz="5" w:val="single"/>
            </w:tcBorders>
            <w:tcMar>
              <w:top w:w="0.0" w:type="dxa"/>
              <w:bottom w:w="0.0" w:type="dxa"/>
            </w:tcMar>
          </w:tcPr>
          <w:p w:rsidR="00000000" w:rsidDel="00000000" w:rsidP="00000000" w:rsidRDefault="00000000" w:rsidRPr="00000000" w14:paraId="0000021D">
            <w:pPr>
              <w:pStyle w:val="Heading3"/>
              <w:spacing w:after="0" w:before="0" w:line="276" w:lineRule="auto"/>
              <w:rPr>
                <w:rFonts w:ascii="Arial" w:cs="Arial" w:eastAsia="Arial" w:hAnsi="Arial"/>
                <w:sz w:val="22"/>
                <w:szCs w:val="22"/>
              </w:rPr>
            </w:pPr>
            <w:bookmarkStart w:colFirst="0" w:colLast="0" w:name="_heading=h.6ceh3fn7ox4u" w:id="59"/>
            <w:bookmarkEnd w:id="59"/>
            <w:r w:rsidDel="00000000" w:rsidR="00000000" w:rsidRPr="00000000">
              <w:rPr>
                <w:rFonts w:ascii="Arial" w:cs="Arial" w:eastAsia="Arial" w:hAnsi="Arial"/>
                <w:sz w:val="22"/>
                <w:szCs w:val="22"/>
                <w:rtl w:val="0"/>
              </w:rPr>
              <w:t xml:space="preserve">System now maintains tracking with up to 40% occlusion</w:t>
            </w:r>
          </w:p>
        </w:tc>
      </w:tr>
    </w:tbl>
    <w:p w:rsidR="00000000" w:rsidDel="00000000" w:rsidP="00000000" w:rsidRDefault="00000000" w:rsidRPr="00000000" w14:paraId="0000021E">
      <w:pPr>
        <w:pStyle w:val="Heading3"/>
        <w:rPr>
          <w:rFonts w:ascii="Arial" w:cs="Arial" w:eastAsia="Arial" w:hAnsi="Arial"/>
          <w:b w:val="1"/>
          <w:color w:val="000000"/>
          <w:sz w:val="32"/>
          <w:szCs w:val="32"/>
        </w:rPr>
      </w:pPr>
      <w:bookmarkStart w:colFirst="0" w:colLast="0" w:name="_heading=h.jrjs9m8tup7u" w:id="60"/>
      <w:bookmarkEnd w:id="60"/>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t xml:space="preserve">Table 4 - AR tracking challenges </w:t>
      </w:r>
    </w:p>
    <w:p w:rsidR="00000000" w:rsidDel="00000000" w:rsidP="00000000" w:rsidRDefault="00000000" w:rsidRPr="00000000" w14:paraId="00000220">
      <w:pPr>
        <w:jc w:val="center"/>
        <w:rPr/>
      </w:pPr>
      <w:r w:rsidDel="00000000" w:rsidR="00000000" w:rsidRPr="00000000">
        <w:rPr>
          <w:rtl w:val="0"/>
        </w:rPr>
      </w:r>
    </w:p>
    <w:p w:rsidR="00000000" w:rsidDel="00000000" w:rsidP="00000000" w:rsidRDefault="00000000" w:rsidRPr="00000000" w14:paraId="00000221">
      <w:pPr>
        <w:pStyle w:val="Heading3"/>
        <w:spacing w:before="280" w:line="240" w:lineRule="auto"/>
        <w:rPr>
          <w:rFonts w:ascii="Arial" w:cs="Arial" w:eastAsia="Arial" w:hAnsi="Arial"/>
          <w:b w:val="1"/>
          <w:color w:val="000000"/>
          <w:sz w:val="26"/>
          <w:szCs w:val="26"/>
        </w:rPr>
      </w:pPr>
      <w:bookmarkStart w:colFirst="0" w:colLast="0" w:name="_heading=h.id6a1vpnzda" w:id="61"/>
      <w:bookmarkEnd w:id="61"/>
      <w:r w:rsidDel="00000000" w:rsidR="00000000" w:rsidRPr="00000000">
        <w:rPr>
          <w:rFonts w:ascii="Arial" w:cs="Arial" w:eastAsia="Arial" w:hAnsi="Arial"/>
          <w:b w:val="1"/>
          <w:color w:val="000000"/>
          <w:sz w:val="26"/>
          <w:szCs w:val="26"/>
          <w:rtl w:val="0"/>
        </w:rPr>
        <w:t xml:space="preserve">Educational Content Challenges and Solutions</w:t>
      </w:r>
    </w:p>
    <w:p w:rsidR="00000000" w:rsidDel="00000000" w:rsidP="00000000" w:rsidRDefault="00000000" w:rsidRPr="00000000" w14:paraId="00000222">
      <w:pPr>
        <w:numPr>
          <w:ilvl w:val="0"/>
          <w:numId w:val="17"/>
        </w:numPr>
        <w:ind w:left="720" w:hanging="360"/>
        <w:rPr/>
      </w:pPr>
      <w:r w:rsidDel="00000000" w:rsidR="00000000" w:rsidRPr="00000000">
        <w:rPr>
          <w:rtl w:val="0"/>
        </w:rPr>
        <w:t xml:space="preserve">Aligning AR Capabilities with Learning Objectives</w:t>
      </w:r>
    </w:p>
    <w:p w:rsidR="00000000" w:rsidDel="00000000" w:rsidP="00000000" w:rsidRDefault="00000000" w:rsidRPr="00000000" w14:paraId="00000223">
      <w:pPr>
        <w:numPr>
          <w:ilvl w:val="1"/>
          <w:numId w:val="17"/>
        </w:numPr>
        <w:ind w:left="1440" w:hanging="360"/>
        <w:rPr/>
      </w:pPr>
      <w:r w:rsidDel="00000000" w:rsidR="00000000" w:rsidRPr="00000000">
        <w:rPr>
          <w:rtl w:val="0"/>
        </w:rPr>
        <w:t xml:space="preserve">Challenge: Ensuring AR features enhanced rather than distracted from learning goals</w:t>
      </w:r>
    </w:p>
    <w:p w:rsidR="00000000" w:rsidDel="00000000" w:rsidP="00000000" w:rsidRDefault="00000000" w:rsidRPr="00000000" w14:paraId="00000224">
      <w:pPr>
        <w:numPr>
          <w:ilvl w:val="1"/>
          <w:numId w:val="17"/>
        </w:numPr>
        <w:ind w:left="1440" w:hanging="360"/>
        <w:rPr/>
      </w:pPr>
      <w:r w:rsidDel="00000000" w:rsidR="00000000" w:rsidRPr="00000000">
        <w:rPr>
          <w:rtl w:val="0"/>
        </w:rPr>
        <w:t xml:space="preserve">Solution: Created pedagogical justification protocol for each AR feature; eliminated elements without clear educational value</w:t>
      </w:r>
    </w:p>
    <w:p w:rsidR="00000000" w:rsidDel="00000000" w:rsidP="00000000" w:rsidRDefault="00000000" w:rsidRPr="00000000" w14:paraId="00000225">
      <w:pPr>
        <w:numPr>
          <w:ilvl w:val="0"/>
          <w:numId w:val="17"/>
        </w:numPr>
        <w:ind w:left="720" w:hanging="360"/>
        <w:rPr/>
      </w:pPr>
      <w:r w:rsidDel="00000000" w:rsidR="00000000" w:rsidRPr="00000000">
        <w:rPr>
          <w:rtl w:val="0"/>
        </w:rPr>
        <w:t xml:space="preserve">Maintaining Mathematical Accuracy</w:t>
      </w:r>
    </w:p>
    <w:p w:rsidR="00000000" w:rsidDel="00000000" w:rsidP="00000000" w:rsidRDefault="00000000" w:rsidRPr="00000000" w14:paraId="00000226">
      <w:pPr>
        <w:numPr>
          <w:ilvl w:val="1"/>
          <w:numId w:val="17"/>
        </w:numPr>
        <w:ind w:left="1440" w:hanging="360"/>
        <w:rPr/>
      </w:pPr>
      <w:r w:rsidDel="00000000" w:rsidR="00000000" w:rsidRPr="00000000">
        <w:rPr>
          <w:rtl w:val="0"/>
        </w:rPr>
        <w:t xml:space="preserve">Challenge: Ensuring spatial representations accurately reflected mathematical principles</w:t>
      </w:r>
    </w:p>
    <w:p w:rsidR="00000000" w:rsidDel="00000000" w:rsidP="00000000" w:rsidRDefault="00000000" w:rsidRPr="00000000" w14:paraId="00000227">
      <w:pPr>
        <w:numPr>
          <w:ilvl w:val="1"/>
          <w:numId w:val="17"/>
        </w:numPr>
        <w:ind w:left="1440" w:hanging="360"/>
        <w:rPr/>
      </w:pPr>
      <w:r w:rsidDel="00000000" w:rsidR="00000000" w:rsidRPr="00000000">
        <w:rPr>
          <w:rtl w:val="0"/>
        </w:rPr>
        <w:t xml:space="preserve">Solution: Implemented mathematical verification system to validate AR representations against calculated values</w:t>
      </w:r>
    </w:p>
    <w:p w:rsidR="00000000" w:rsidDel="00000000" w:rsidP="00000000" w:rsidRDefault="00000000" w:rsidRPr="00000000" w14:paraId="00000228">
      <w:pPr>
        <w:numPr>
          <w:ilvl w:val="0"/>
          <w:numId w:val="17"/>
        </w:numPr>
        <w:ind w:left="720" w:hanging="360"/>
        <w:rPr/>
      </w:pPr>
      <w:r w:rsidDel="00000000" w:rsidR="00000000" w:rsidRPr="00000000">
        <w:rPr>
          <w:rtl w:val="0"/>
        </w:rPr>
        <w:t xml:space="preserve">Cognitive Load Management</w:t>
      </w:r>
    </w:p>
    <w:p w:rsidR="00000000" w:rsidDel="00000000" w:rsidP="00000000" w:rsidRDefault="00000000" w:rsidRPr="00000000" w14:paraId="00000229">
      <w:pPr>
        <w:numPr>
          <w:ilvl w:val="1"/>
          <w:numId w:val="17"/>
        </w:numPr>
        <w:ind w:left="1440" w:hanging="360"/>
        <w:rPr/>
      </w:pPr>
      <w:r w:rsidDel="00000000" w:rsidR="00000000" w:rsidRPr="00000000">
        <w:rPr>
          <w:rtl w:val="0"/>
        </w:rPr>
        <w:t xml:space="preserve">Challenge: AR environment potentially overwhelming students with too much information</w:t>
      </w:r>
    </w:p>
    <w:p w:rsidR="00000000" w:rsidDel="00000000" w:rsidP="00000000" w:rsidRDefault="00000000" w:rsidRPr="00000000" w14:paraId="0000022A">
      <w:pPr>
        <w:numPr>
          <w:ilvl w:val="1"/>
          <w:numId w:val="17"/>
        </w:numPr>
        <w:ind w:left="1440" w:hanging="360"/>
        <w:rPr/>
      </w:pPr>
      <w:r w:rsidDel="00000000" w:rsidR="00000000" w:rsidRPr="00000000">
        <w:rPr>
          <w:rtl w:val="0"/>
        </w:rPr>
        <w:t xml:space="preserve">Solution: Developed progressive disclosure system to introduce elements gradually; created focus mechanisms to highlight relevant components</w:t>
      </w:r>
    </w:p>
    <w:p w:rsidR="00000000" w:rsidDel="00000000" w:rsidP="00000000" w:rsidRDefault="00000000" w:rsidRPr="00000000" w14:paraId="0000022B">
      <w:pPr>
        <w:numPr>
          <w:ilvl w:val="0"/>
          <w:numId w:val="17"/>
        </w:numPr>
        <w:ind w:left="720" w:hanging="360"/>
        <w:rPr/>
      </w:pPr>
      <w:r w:rsidDel="00000000" w:rsidR="00000000" w:rsidRPr="00000000">
        <w:rPr>
          <w:rtl w:val="0"/>
        </w:rPr>
        <w:t xml:space="preserve">Assessment Integration</w:t>
      </w:r>
    </w:p>
    <w:p w:rsidR="00000000" w:rsidDel="00000000" w:rsidP="00000000" w:rsidRDefault="00000000" w:rsidRPr="00000000" w14:paraId="0000022C">
      <w:pPr>
        <w:numPr>
          <w:ilvl w:val="1"/>
          <w:numId w:val="17"/>
        </w:numPr>
        <w:ind w:left="1440" w:hanging="360"/>
        <w:rPr/>
      </w:pPr>
      <w:r w:rsidDel="00000000" w:rsidR="00000000" w:rsidRPr="00000000">
        <w:rPr>
          <w:rtl w:val="0"/>
        </w:rPr>
        <w:t xml:space="preserve">Challenge: Determining effective assessment approaches in AR environment</w:t>
      </w:r>
    </w:p>
    <w:p w:rsidR="00000000" w:rsidDel="00000000" w:rsidP="00000000" w:rsidRDefault="00000000" w:rsidRPr="00000000" w14:paraId="0000022D">
      <w:pPr>
        <w:numPr>
          <w:ilvl w:val="1"/>
          <w:numId w:val="17"/>
        </w:numPr>
        <w:ind w:left="1440" w:hanging="360"/>
        <w:rPr/>
      </w:pPr>
      <w:r w:rsidDel="00000000" w:rsidR="00000000" w:rsidRPr="00000000">
        <w:rPr>
          <w:rtl w:val="0"/>
        </w:rPr>
        <w:t xml:space="preserve">Solution: Created multi-dimensional assessment framework incorporating interaction data, solution accuracy, and approach analysis</w:t>
      </w:r>
    </w:p>
    <w:p w:rsidR="00000000" w:rsidDel="00000000" w:rsidP="00000000" w:rsidRDefault="00000000" w:rsidRPr="00000000" w14:paraId="0000022E">
      <w:pPr>
        <w:pStyle w:val="Heading3"/>
        <w:spacing w:after="240" w:before="240" w:line="240" w:lineRule="auto"/>
        <w:ind w:left="720" w:firstLine="0"/>
        <w:rPr>
          <w:rFonts w:ascii="Arial" w:cs="Arial" w:eastAsia="Arial" w:hAnsi="Arial"/>
          <w:color w:val="000000"/>
          <w:sz w:val="24"/>
          <w:szCs w:val="24"/>
        </w:rPr>
      </w:pPr>
      <w:bookmarkStart w:colFirst="0" w:colLast="0" w:name="_heading=h.khxcmavu7ugs" w:id="62"/>
      <w:bookmarkEnd w:id="62"/>
      <w:r w:rsidDel="00000000" w:rsidR="00000000" w:rsidRPr="00000000">
        <w:rPr>
          <w:rtl w:val="0"/>
        </w:rPr>
      </w:r>
    </w:p>
    <w:p w:rsidR="00000000" w:rsidDel="00000000" w:rsidP="00000000" w:rsidRDefault="00000000" w:rsidRPr="00000000" w14:paraId="0000022F">
      <w:pPr>
        <w:pStyle w:val="Heading3"/>
        <w:spacing w:after="240" w:before="240" w:line="240" w:lineRule="auto"/>
        <w:rPr>
          <w:rFonts w:ascii="Arial" w:cs="Arial" w:eastAsia="Arial" w:hAnsi="Arial"/>
          <w:b w:val="1"/>
          <w:color w:val="000000"/>
          <w:sz w:val="32"/>
          <w:szCs w:val="32"/>
        </w:rPr>
      </w:pPr>
      <w:bookmarkStart w:colFirst="0" w:colLast="0" w:name="_heading=h.8rmonp5wj7a3" w:id="63"/>
      <w:bookmarkEnd w:id="63"/>
      <w:r w:rsidDel="00000000" w:rsidR="00000000" w:rsidRPr="00000000">
        <w:rPr>
          <w:rFonts w:ascii="Arial" w:cs="Arial" w:eastAsia="Arial" w:hAnsi="Arial"/>
          <w:b w:val="1"/>
          <w:color w:val="000000"/>
          <w:sz w:val="32"/>
          <w:szCs w:val="32"/>
          <w:rtl w:val="0"/>
        </w:rPr>
        <w:t xml:space="preserve">6.</w:t>
      </w:r>
      <w:r w:rsidDel="00000000" w:rsidR="00000000" w:rsidRPr="00000000">
        <w:rPr>
          <w:rFonts w:ascii="Arial" w:cs="Arial" w:eastAsia="Arial" w:hAnsi="Arial"/>
          <w:rtl w:val="0"/>
        </w:rPr>
        <w:t xml:space="preserve">6</w:t>
      </w:r>
      <w:r w:rsidDel="00000000" w:rsidR="00000000" w:rsidRPr="00000000">
        <w:rPr>
          <w:rFonts w:ascii="Arial" w:cs="Arial" w:eastAsia="Arial" w:hAnsi="Arial"/>
          <w:b w:val="1"/>
          <w:color w:val="000000"/>
          <w:sz w:val="32"/>
          <w:szCs w:val="32"/>
          <w:rtl w:val="0"/>
        </w:rPr>
        <w:t xml:space="preserve"> Testing </w:t>
      </w:r>
      <w:r w:rsidDel="00000000" w:rsidR="00000000" w:rsidRPr="00000000">
        <w:rPr>
          <w:rFonts w:ascii="Arial" w:cs="Arial" w:eastAsia="Arial" w:hAnsi="Arial"/>
          <w:b w:val="1"/>
          <w:color w:val="000000"/>
          <w:sz w:val="32"/>
          <w:szCs w:val="32"/>
          <w:rtl w:val="0"/>
        </w:rPr>
        <w:t xml:space="preserve">approach</w:t>
      </w:r>
      <w:r w:rsidDel="00000000" w:rsidR="00000000" w:rsidRPr="00000000">
        <w:rPr>
          <w:rtl w:val="0"/>
        </w:rPr>
      </w:r>
    </w:p>
    <w:p w:rsidR="00000000" w:rsidDel="00000000" w:rsidP="00000000" w:rsidRDefault="00000000" w:rsidRPr="00000000" w14:paraId="00000230">
      <w:pPr>
        <w:spacing w:after="240" w:before="240" w:line="240" w:lineRule="auto"/>
        <w:rPr/>
      </w:pPr>
      <w:r w:rsidDel="00000000" w:rsidR="00000000" w:rsidRPr="00000000">
        <w:rPr>
          <w:rtl w:val="0"/>
        </w:rPr>
        <w:t xml:space="preserve">Our testing strategy for the AR Mathematics Learning Application followed a comprehensive dual-track approach, balancing rigorous technical validation with thorough user experience assessment. On the technical side, we implemented a multi-layered testing framework that progressed from unit testing of individual components through integration testing of subsystems to end-to-end system verification, with specialized focus on AR tracking robustness, mathematical accuracy, and cross-device performance optimization. This was complemented by our user testing framework, which evolved through four key phases: concept validation with educators and students in controlled environments, alpha testing to refine core functionality, extensive beta testing across multiple classrooms to evaluate real-world performance, and finally summative assessment comparing learning outcomes against traditional methods. Throughout all testing phases, we maintained a continuous feedback loop where findings directly informed development iterations, resulting in measurable improvements to both technical performance and educational effectiveness. This balanced approach ensured that while the application met stringent technical requirements for stability, accuracy and performance across device tiers, it simultaneously delivered on its core educational objectives by enhancing student engagement, conceptual understanding, and knowledge retention in learning slope calculations.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3"/>
        <w:spacing w:after="240" w:before="240" w:line="240" w:lineRule="auto"/>
        <w:rPr>
          <w:rFonts w:ascii="Arial" w:cs="Arial" w:eastAsia="Arial" w:hAnsi="Arial"/>
          <w:b w:val="1"/>
          <w:color w:val="000000"/>
          <w:sz w:val="32"/>
          <w:szCs w:val="32"/>
        </w:rPr>
      </w:pPr>
      <w:bookmarkStart w:colFirst="0" w:colLast="0" w:name="_heading=h.m83ihk6o0ql4" w:id="64"/>
      <w:bookmarkEnd w:id="64"/>
      <w:r w:rsidDel="00000000" w:rsidR="00000000" w:rsidRPr="00000000">
        <w:rPr>
          <w:rFonts w:ascii="Arial" w:cs="Arial" w:eastAsia="Arial" w:hAnsi="Arial"/>
          <w:b w:val="1"/>
          <w:color w:val="000000"/>
          <w:sz w:val="32"/>
          <w:szCs w:val="32"/>
          <w:rtl w:val="0"/>
        </w:rPr>
        <w:t xml:space="preserve">6.</w:t>
      </w:r>
      <w:r w:rsidDel="00000000" w:rsidR="00000000" w:rsidRPr="00000000">
        <w:rPr>
          <w:rFonts w:ascii="Arial" w:cs="Arial" w:eastAsia="Arial" w:hAnsi="Arial"/>
          <w:rtl w:val="0"/>
        </w:rPr>
        <w:t xml:space="preserve">6</w:t>
      </w:r>
      <w:r w:rsidDel="00000000" w:rsidR="00000000" w:rsidRPr="00000000">
        <w:rPr>
          <w:rFonts w:ascii="Arial" w:cs="Arial" w:eastAsia="Arial" w:hAnsi="Arial"/>
          <w:b w:val="1"/>
          <w:color w:val="000000"/>
          <w:sz w:val="32"/>
          <w:szCs w:val="32"/>
          <w:rtl w:val="0"/>
        </w:rPr>
        <w:t xml:space="preserve">.1 Technical Testing</w:t>
      </w:r>
    </w:p>
    <w:p w:rsidR="00000000" w:rsidDel="00000000" w:rsidP="00000000" w:rsidRDefault="00000000" w:rsidRPr="00000000" w14:paraId="00000233">
      <w:pPr>
        <w:spacing w:after="240" w:before="240" w:lineRule="auto"/>
        <w:rPr/>
      </w:pPr>
      <w:r w:rsidDel="00000000" w:rsidR="00000000" w:rsidRPr="00000000">
        <w:rPr>
          <w:rtl w:val="0"/>
        </w:rPr>
        <w:t xml:space="preserve">Our technical testing strategy followed a comprehensive approach to ensure the reliability, performance, and accuracy of the AR mathematics application across various devices and conditions.</w:t>
      </w:r>
    </w:p>
    <w:p w:rsidR="00000000" w:rsidDel="00000000" w:rsidP="00000000" w:rsidRDefault="00000000" w:rsidRPr="00000000" w14:paraId="00000234">
      <w:pPr>
        <w:pStyle w:val="Heading2"/>
        <w:keepNext w:val="0"/>
        <w:keepLines w:val="0"/>
        <w:spacing w:before="360" w:lineRule="auto"/>
        <w:rPr>
          <w:rFonts w:ascii="Aptos" w:cs="Aptos" w:eastAsia="Aptos" w:hAnsi="Aptos"/>
          <w:b w:val="1"/>
          <w:color w:val="000000"/>
          <w:sz w:val="34"/>
          <w:szCs w:val="34"/>
        </w:rPr>
      </w:pPr>
      <w:bookmarkStart w:colFirst="0" w:colLast="0" w:name="_heading=h.dnkr7gra8d69" w:id="65"/>
      <w:bookmarkEnd w:id="65"/>
      <w:r w:rsidDel="00000000" w:rsidR="00000000" w:rsidRPr="00000000">
        <w:rPr>
          <w:rFonts w:ascii="Aptos" w:cs="Aptos" w:eastAsia="Aptos" w:hAnsi="Aptos"/>
          <w:b w:val="1"/>
          <w:color w:val="000000"/>
          <w:sz w:val="34"/>
          <w:szCs w:val="34"/>
          <w:rtl w:val="0"/>
        </w:rPr>
        <w:t xml:space="preserve">Critical Test Cases</w:t>
      </w:r>
    </w:p>
    <w:p w:rsidR="00000000" w:rsidDel="00000000" w:rsidP="00000000" w:rsidRDefault="00000000" w:rsidRPr="00000000" w14:paraId="00000235">
      <w:pPr>
        <w:spacing w:after="240" w:before="240" w:lineRule="auto"/>
        <w:rPr/>
      </w:pPr>
      <w:r w:rsidDel="00000000" w:rsidR="00000000" w:rsidRPr="00000000">
        <w:rPr>
          <w:rtl w:val="0"/>
        </w:rPr>
        <w:t xml:space="preserve">We developed specialized test cases for the most critical aspects of the application:</w:t>
      </w:r>
    </w:p>
    <w:p w:rsidR="00000000" w:rsidDel="00000000" w:rsidP="00000000" w:rsidRDefault="00000000" w:rsidRPr="00000000" w14:paraId="00000236">
      <w:pPr>
        <w:pStyle w:val="Heading3"/>
        <w:keepNext w:val="0"/>
        <w:keepLines w:val="0"/>
        <w:spacing w:before="280" w:lineRule="auto"/>
        <w:rPr>
          <w:b w:val="1"/>
          <w:color w:val="000000"/>
          <w:sz w:val="26"/>
          <w:szCs w:val="26"/>
        </w:rPr>
      </w:pPr>
      <w:bookmarkStart w:colFirst="0" w:colLast="0" w:name="_heading=h.b11zdxlrh1ci" w:id="66"/>
      <w:bookmarkEnd w:id="66"/>
      <w:r w:rsidDel="00000000" w:rsidR="00000000" w:rsidRPr="00000000">
        <w:rPr>
          <w:b w:val="1"/>
          <w:color w:val="000000"/>
          <w:sz w:val="26"/>
          <w:szCs w:val="26"/>
          <w:rtl w:val="0"/>
        </w:rPr>
        <w:t xml:space="preserve">AR Tracking Robustness Testing</w:t>
      </w:r>
    </w:p>
    <w:p w:rsidR="00000000" w:rsidDel="00000000" w:rsidP="00000000" w:rsidRDefault="00000000" w:rsidRPr="00000000" w14:paraId="00000237">
      <w:pPr>
        <w:spacing w:after="240" w:before="240" w:lineRule="auto"/>
        <w:rPr/>
      </w:pPr>
      <w:r w:rsidDel="00000000" w:rsidR="00000000" w:rsidRPr="00000000">
        <w:rPr>
          <w:rtl w:val="0"/>
        </w:rPr>
        <w:t xml:space="preserve">A suite of tests was developed to evaluate the robustness of AR tracking under various conditions:</w:t>
      </w:r>
    </w:p>
    <w:p w:rsidR="00000000" w:rsidDel="00000000" w:rsidP="00000000" w:rsidRDefault="00000000" w:rsidRPr="00000000" w14:paraId="00000238">
      <w:pPr>
        <w:numPr>
          <w:ilvl w:val="0"/>
          <w:numId w:val="38"/>
        </w:numPr>
        <w:spacing w:after="0" w:afterAutospacing="0" w:before="240" w:lineRule="auto"/>
        <w:ind w:left="720" w:hanging="360"/>
      </w:pPr>
      <w:r w:rsidDel="00000000" w:rsidR="00000000" w:rsidRPr="00000000">
        <w:rPr>
          <w:b w:val="1"/>
          <w:rtl w:val="0"/>
        </w:rPr>
        <w:t xml:space="preserve">Variable Lighting Conditions Test</w:t>
      </w:r>
    </w:p>
    <w:p w:rsidR="00000000" w:rsidDel="00000000" w:rsidP="00000000" w:rsidRDefault="00000000" w:rsidRPr="00000000" w14:paraId="00000239">
      <w:pPr>
        <w:numPr>
          <w:ilvl w:val="1"/>
          <w:numId w:val="38"/>
        </w:numPr>
        <w:spacing w:after="0" w:afterAutospacing="0" w:before="0" w:beforeAutospacing="0" w:lineRule="auto"/>
        <w:ind w:left="1440" w:hanging="360"/>
      </w:pPr>
      <w:r w:rsidDel="00000000" w:rsidR="00000000" w:rsidRPr="00000000">
        <w:rPr>
          <w:rtl w:val="0"/>
        </w:rPr>
        <w:t xml:space="preserve">Testing tracking in environments ranging from 50 to 1000 lux</w:t>
      </w:r>
    </w:p>
    <w:p w:rsidR="00000000" w:rsidDel="00000000" w:rsidP="00000000" w:rsidRDefault="00000000" w:rsidRPr="00000000" w14:paraId="0000023A">
      <w:pPr>
        <w:numPr>
          <w:ilvl w:val="1"/>
          <w:numId w:val="38"/>
        </w:numPr>
        <w:spacing w:after="0" w:afterAutospacing="0" w:before="0" w:beforeAutospacing="0" w:lineRule="auto"/>
        <w:ind w:left="1440" w:hanging="360"/>
      </w:pPr>
      <w:r w:rsidDel="00000000" w:rsidR="00000000" w:rsidRPr="00000000">
        <w:rPr>
          <w:rtl w:val="0"/>
        </w:rPr>
        <w:t xml:space="preserve">Assessing detection speed and stability in each condition</w:t>
      </w:r>
    </w:p>
    <w:p w:rsidR="00000000" w:rsidDel="00000000" w:rsidP="00000000" w:rsidRDefault="00000000" w:rsidRPr="00000000" w14:paraId="0000023B">
      <w:pPr>
        <w:numPr>
          <w:ilvl w:val="1"/>
          <w:numId w:val="38"/>
        </w:numPr>
        <w:spacing w:after="0" w:afterAutospacing="0" w:before="0" w:beforeAutospacing="0" w:lineRule="auto"/>
        <w:ind w:left="1440" w:hanging="360"/>
      </w:pPr>
      <w:r w:rsidDel="00000000" w:rsidR="00000000" w:rsidRPr="00000000">
        <w:rPr>
          <w:rtl w:val="0"/>
        </w:rPr>
        <w:t xml:space="preserve">Threshold: Successful tracking at 95% reliability across lighting range</w:t>
      </w:r>
    </w:p>
    <w:p w:rsidR="00000000" w:rsidDel="00000000" w:rsidP="00000000" w:rsidRDefault="00000000" w:rsidRPr="00000000" w14:paraId="0000023C">
      <w:pPr>
        <w:numPr>
          <w:ilvl w:val="0"/>
          <w:numId w:val="38"/>
        </w:numPr>
        <w:spacing w:after="0" w:afterAutospacing="0" w:before="0" w:beforeAutospacing="0" w:lineRule="auto"/>
        <w:ind w:left="720" w:hanging="360"/>
      </w:pPr>
      <w:r w:rsidDel="00000000" w:rsidR="00000000" w:rsidRPr="00000000">
        <w:rPr>
          <w:b w:val="1"/>
          <w:rtl w:val="0"/>
        </w:rPr>
        <w:t xml:space="preserve">Target Movement Stability Test</w:t>
      </w:r>
    </w:p>
    <w:p w:rsidR="00000000" w:rsidDel="00000000" w:rsidP="00000000" w:rsidRDefault="00000000" w:rsidRPr="00000000" w14:paraId="0000023D">
      <w:pPr>
        <w:numPr>
          <w:ilvl w:val="1"/>
          <w:numId w:val="38"/>
        </w:numPr>
        <w:spacing w:after="0" w:afterAutospacing="0" w:before="0" w:beforeAutospacing="0" w:lineRule="auto"/>
        <w:ind w:left="1440" w:hanging="360"/>
      </w:pPr>
      <w:r w:rsidDel="00000000" w:rsidR="00000000" w:rsidRPr="00000000">
        <w:rPr>
          <w:rtl w:val="0"/>
        </w:rPr>
        <w:t xml:space="preserve">Evaluating tracking persistence during notebook movements</w:t>
      </w:r>
    </w:p>
    <w:p w:rsidR="00000000" w:rsidDel="00000000" w:rsidP="00000000" w:rsidRDefault="00000000" w:rsidRPr="00000000" w14:paraId="0000023E">
      <w:pPr>
        <w:numPr>
          <w:ilvl w:val="1"/>
          <w:numId w:val="38"/>
        </w:numPr>
        <w:spacing w:after="0" w:afterAutospacing="0" w:before="0" w:beforeAutospacing="0" w:lineRule="auto"/>
        <w:ind w:left="1440" w:hanging="360"/>
      </w:pPr>
      <w:r w:rsidDel="00000000" w:rsidR="00000000" w:rsidRPr="00000000">
        <w:rPr>
          <w:rtl w:val="0"/>
        </w:rPr>
        <w:t xml:space="preserve">Testing angular velocity tolerance up to 45 degrees/second</w:t>
      </w:r>
    </w:p>
    <w:p w:rsidR="00000000" w:rsidDel="00000000" w:rsidP="00000000" w:rsidRDefault="00000000" w:rsidRPr="00000000" w14:paraId="0000023F">
      <w:pPr>
        <w:numPr>
          <w:ilvl w:val="1"/>
          <w:numId w:val="38"/>
        </w:numPr>
        <w:spacing w:after="0" w:afterAutospacing="0" w:before="0" w:beforeAutospacing="0" w:lineRule="auto"/>
        <w:ind w:left="1440" w:hanging="360"/>
      </w:pPr>
      <w:r w:rsidDel="00000000" w:rsidR="00000000" w:rsidRPr="00000000">
        <w:rPr>
          <w:rtl w:val="0"/>
        </w:rPr>
        <w:t xml:space="preserve">Threshold: Maintain tracking for movements under threshold speed</w:t>
      </w:r>
    </w:p>
    <w:p w:rsidR="00000000" w:rsidDel="00000000" w:rsidP="00000000" w:rsidRDefault="00000000" w:rsidRPr="00000000" w14:paraId="00000240">
      <w:pPr>
        <w:numPr>
          <w:ilvl w:val="0"/>
          <w:numId w:val="38"/>
        </w:numPr>
        <w:spacing w:after="0" w:afterAutospacing="0" w:before="0" w:beforeAutospacing="0" w:lineRule="auto"/>
        <w:ind w:left="720" w:hanging="360"/>
      </w:pPr>
      <w:r w:rsidDel="00000000" w:rsidR="00000000" w:rsidRPr="00000000">
        <w:rPr>
          <w:b w:val="1"/>
          <w:rtl w:val="0"/>
        </w:rPr>
        <w:t xml:space="preserve">Distance Variation Test</w:t>
      </w:r>
    </w:p>
    <w:p w:rsidR="00000000" w:rsidDel="00000000" w:rsidP="00000000" w:rsidRDefault="00000000" w:rsidRPr="00000000" w14:paraId="00000241">
      <w:pPr>
        <w:numPr>
          <w:ilvl w:val="1"/>
          <w:numId w:val="38"/>
        </w:numPr>
        <w:spacing w:after="0" w:afterAutospacing="0" w:before="0" w:beforeAutospacing="0" w:lineRule="auto"/>
        <w:ind w:left="1440" w:hanging="360"/>
      </w:pPr>
      <w:r w:rsidDel="00000000" w:rsidR="00000000" w:rsidRPr="00000000">
        <w:rPr>
          <w:rtl w:val="0"/>
        </w:rPr>
        <w:t xml:space="preserve">Testing recognition and tracking at distances of 20cm to 100cm</w:t>
      </w:r>
    </w:p>
    <w:p w:rsidR="00000000" w:rsidDel="00000000" w:rsidP="00000000" w:rsidRDefault="00000000" w:rsidRPr="00000000" w14:paraId="00000242">
      <w:pPr>
        <w:numPr>
          <w:ilvl w:val="1"/>
          <w:numId w:val="38"/>
        </w:numPr>
        <w:spacing w:after="0" w:afterAutospacing="0" w:before="0" w:beforeAutospacing="0" w:lineRule="auto"/>
        <w:ind w:left="1440" w:hanging="360"/>
      </w:pPr>
      <w:r w:rsidDel="00000000" w:rsidR="00000000" w:rsidRPr="00000000">
        <w:rPr>
          <w:rtl w:val="0"/>
        </w:rPr>
        <w:t xml:space="preserve">Evaluating accuracy of coordinate placement at different distances</w:t>
      </w:r>
    </w:p>
    <w:p w:rsidR="00000000" w:rsidDel="00000000" w:rsidP="00000000" w:rsidRDefault="00000000" w:rsidRPr="00000000" w14:paraId="00000243">
      <w:pPr>
        <w:numPr>
          <w:ilvl w:val="1"/>
          <w:numId w:val="38"/>
        </w:numPr>
        <w:spacing w:after="0" w:afterAutospacing="0" w:before="0" w:beforeAutospacing="0" w:lineRule="auto"/>
        <w:ind w:left="1440" w:hanging="360"/>
      </w:pPr>
      <w:r w:rsidDel="00000000" w:rsidR="00000000" w:rsidRPr="00000000">
        <w:rPr>
          <w:rtl w:val="0"/>
        </w:rPr>
        <w:t xml:space="preserve">Threshold: Sub-millimeter accuracy in coordinate placement at all distances</w:t>
      </w:r>
    </w:p>
    <w:p w:rsidR="00000000" w:rsidDel="00000000" w:rsidP="00000000" w:rsidRDefault="00000000" w:rsidRPr="00000000" w14:paraId="00000244">
      <w:pPr>
        <w:numPr>
          <w:ilvl w:val="0"/>
          <w:numId w:val="38"/>
        </w:numPr>
        <w:spacing w:after="0" w:afterAutospacing="0" w:before="0" w:beforeAutospacing="0" w:lineRule="auto"/>
        <w:ind w:left="720" w:hanging="360"/>
      </w:pPr>
      <w:r w:rsidDel="00000000" w:rsidR="00000000" w:rsidRPr="00000000">
        <w:rPr>
          <w:b w:val="1"/>
          <w:rtl w:val="0"/>
        </w:rPr>
        <w:t xml:space="preserve">Partial Occlusion Test</w:t>
      </w:r>
    </w:p>
    <w:p w:rsidR="00000000" w:rsidDel="00000000" w:rsidP="00000000" w:rsidRDefault="00000000" w:rsidRPr="00000000" w14:paraId="00000245">
      <w:pPr>
        <w:numPr>
          <w:ilvl w:val="1"/>
          <w:numId w:val="38"/>
        </w:numPr>
        <w:spacing w:after="0" w:afterAutospacing="0" w:before="0" w:beforeAutospacing="0" w:lineRule="auto"/>
        <w:ind w:left="1440" w:hanging="360"/>
      </w:pPr>
      <w:r w:rsidDel="00000000" w:rsidR="00000000" w:rsidRPr="00000000">
        <w:rPr>
          <w:rtl w:val="0"/>
        </w:rPr>
        <w:t xml:space="preserve">Systematically occluding portions of target images</w:t>
      </w:r>
    </w:p>
    <w:p w:rsidR="00000000" w:rsidDel="00000000" w:rsidP="00000000" w:rsidRDefault="00000000" w:rsidRPr="00000000" w14:paraId="00000246">
      <w:pPr>
        <w:numPr>
          <w:ilvl w:val="1"/>
          <w:numId w:val="38"/>
        </w:numPr>
        <w:spacing w:after="0" w:afterAutospacing="0" w:before="0" w:beforeAutospacing="0" w:lineRule="auto"/>
        <w:ind w:left="1440" w:hanging="360"/>
      </w:pPr>
      <w:r w:rsidDel="00000000" w:rsidR="00000000" w:rsidRPr="00000000">
        <w:rPr>
          <w:rtl w:val="0"/>
        </w:rPr>
        <w:t xml:space="preserve">Testing tracking continuity with up to 50% occlusion</w:t>
      </w:r>
    </w:p>
    <w:p w:rsidR="00000000" w:rsidDel="00000000" w:rsidP="00000000" w:rsidRDefault="00000000" w:rsidRPr="00000000" w14:paraId="00000247">
      <w:pPr>
        <w:numPr>
          <w:ilvl w:val="1"/>
          <w:numId w:val="38"/>
        </w:numPr>
        <w:spacing w:after="240" w:before="0" w:beforeAutospacing="0" w:lineRule="auto"/>
        <w:ind w:left="1440" w:hanging="360"/>
      </w:pPr>
      <w:r w:rsidDel="00000000" w:rsidR="00000000" w:rsidRPr="00000000">
        <w:rPr>
          <w:rtl w:val="0"/>
        </w:rPr>
        <w:t xml:space="preserve">Threshold: Maintain tracking with up to 35% occlusion</w:t>
      </w:r>
    </w:p>
    <w:p w:rsidR="00000000" w:rsidDel="00000000" w:rsidP="00000000" w:rsidRDefault="00000000" w:rsidRPr="00000000" w14:paraId="00000248">
      <w:pPr>
        <w:pStyle w:val="Heading3"/>
        <w:keepNext w:val="0"/>
        <w:keepLines w:val="0"/>
        <w:spacing w:before="280" w:lineRule="auto"/>
        <w:rPr>
          <w:b w:val="1"/>
          <w:color w:val="000000"/>
          <w:sz w:val="26"/>
          <w:szCs w:val="26"/>
        </w:rPr>
      </w:pPr>
      <w:bookmarkStart w:colFirst="0" w:colLast="0" w:name="_heading=h.t2kx8fqg7avt" w:id="67"/>
      <w:bookmarkEnd w:id="67"/>
      <w:r w:rsidDel="00000000" w:rsidR="00000000" w:rsidRPr="00000000">
        <w:rPr>
          <w:b w:val="1"/>
          <w:color w:val="000000"/>
          <w:sz w:val="26"/>
          <w:szCs w:val="26"/>
          <w:rtl w:val="0"/>
        </w:rPr>
        <w:t xml:space="preserve">Mathematical Accuracy Testing</w:t>
      </w:r>
    </w:p>
    <w:p w:rsidR="00000000" w:rsidDel="00000000" w:rsidP="00000000" w:rsidRDefault="00000000" w:rsidRPr="00000000" w14:paraId="00000249">
      <w:pPr>
        <w:spacing w:after="240" w:before="240" w:lineRule="auto"/>
        <w:rPr/>
      </w:pPr>
      <w:r w:rsidDel="00000000" w:rsidR="00000000" w:rsidRPr="00000000">
        <w:rPr>
          <w:rtl w:val="0"/>
        </w:rPr>
        <w:t xml:space="preserve">Rigorous testing was implemented to ensure mathematical calculations were consistently accurate:</w:t>
      </w:r>
    </w:p>
    <w:p w:rsidR="00000000" w:rsidDel="00000000" w:rsidP="00000000" w:rsidRDefault="00000000" w:rsidRPr="00000000" w14:paraId="0000024A">
      <w:pPr>
        <w:numPr>
          <w:ilvl w:val="0"/>
          <w:numId w:val="21"/>
        </w:numPr>
        <w:spacing w:after="0" w:afterAutospacing="0" w:before="240" w:lineRule="auto"/>
        <w:ind w:left="720" w:hanging="360"/>
      </w:pPr>
      <w:r w:rsidDel="00000000" w:rsidR="00000000" w:rsidRPr="00000000">
        <w:rPr>
          <w:b w:val="1"/>
          <w:rtl w:val="0"/>
        </w:rPr>
        <w:t xml:space="preserve">Slope Calculation Verification</w:t>
      </w:r>
    </w:p>
    <w:p w:rsidR="00000000" w:rsidDel="00000000" w:rsidP="00000000" w:rsidRDefault="00000000" w:rsidRPr="00000000" w14:paraId="0000024B">
      <w:pPr>
        <w:numPr>
          <w:ilvl w:val="1"/>
          <w:numId w:val="21"/>
        </w:numPr>
        <w:spacing w:after="0" w:afterAutospacing="0" w:before="0" w:beforeAutospacing="0" w:lineRule="auto"/>
        <w:ind w:left="1440" w:hanging="360"/>
      </w:pPr>
      <w:r w:rsidDel="00000000" w:rsidR="00000000" w:rsidRPr="00000000">
        <w:rPr>
          <w:rtl w:val="0"/>
        </w:rPr>
        <w:t xml:space="preserve">Comparison of application-calculated slopes with ground truth values</w:t>
      </w:r>
    </w:p>
    <w:p w:rsidR="00000000" w:rsidDel="00000000" w:rsidP="00000000" w:rsidRDefault="00000000" w:rsidRPr="00000000" w14:paraId="0000024C">
      <w:pPr>
        <w:numPr>
          <w:ilvl w:val="1"/>
          <w:numId w:val="21"/>
        </w:numPr>
        <w:spacing w:after="0" w:afterAutospacing="0" w:before="0" w:beforeAutospacing="0" w:lineRule="auto"/>
        <w:ind w:left="1440" w:hanging="360"/>
      </w:pPr>
      <w:r w:rsidDel="00000000" w:rsidR="00000000" w:rsidRPr="00000000">
        <w:rPr>
          <w:rtl w:val="0"/>
        </w:rPr>
        <w:t xml:space="preserve">Testing across full range of possible slope values</w:t>
      </w:r>
    </w:p>
    <w:p w:rsidR="00000000" w:rsidDel="00000000" w:rsidP="00000000" w:rsidRDefault="00000000" w:rsidRPr="00000000" w14:paraId="0000024D">
      <w:pPr>
        <w:numPr>
          <w:ilvl w:val="1"/>
          <w:numId w:val="21"/>
        </w:numPr>
        <w:spacing w:after="0" w:afterAutospacing="0" w:before="0" w:beforeAutospacing="0" w:lineRule="auto"/>
        <w:ind w:left="1440" w:hanging="360"/>
      </w:pPr>
      <w:r w:rsidDel="00000000" w:rsidR="00000000" w:rsidRPr="00000000">
        <w:rPr>
          <w:rtl w:val="0"/>
        </w:rPr>
        <w:t xml:space="preserve">Threshold: Zero deviation from expected values (exact match required)</w:t>
      </w:r>
    </w:p>
    <w:p w:rsidR="00000000" w:rsidDel="00000000" w:rsidP="00000000" w:rsidRDefault="00000000" w:rsidRPr="00000000" w14:paraId="0000024E">
      <w:pPr>
        <w:numPr>
          <w:ilvl w:val="0"/>
          <w:numId w:val="21"/>
        </w:numPr>
        <w:spacing w:after="0" w:afterAutospacing="0" w:before="0" w:beforeAutospacing="0" w:lineRule="auto"/>
        <w:ind w:left="720" w:hanging="360"/>
      </w:pPr>
      <w:r w:rsidDel="00000000" w:rsidR="00000000" w:rsidRPr="00000000">
        <w:rPr>
          <w:b w:val="1"/>
          <w:rtl w:val="0"/>
        </w:rPr>
        <w:t xml:space="preserve">Coordinate Mapping Accuracy</w:t>
      </w:r>
    </w:p>
    <w:p w:rsidR="00000000" w:rsidDel="00000000" w:rsidP="00000000" w:rsidRDefault="00000000" w:rsidRPr="00000000" w14:paraId="0000024F">
      <w:pPr>
        <w:numPr>
          <w:ilvl w:val="1"/>
          <w:numId w:val="21"/>
        </w:numPr>
        <w:spacing w:after="0" w:afterAutospacing="0" w:before="0" w:beforeAutospacing="0" w:lineRule="auto"/>
        <w:ind w:left="1440" w:hanging="360"/>
      </w:pPr>
      <w:r w:rsidDel="00000000" w:rsidR="00000000" w:rsidRPr="00000000">
        <w:rPr>
          <w:rtl w:val="0"/>
        </w:rPr>
        <w:t xml:space="preserve">Verification of real-world to virtual coordinate system mapping</w:t>
      </w:r>
    </w:p>
    <w:p w:rsidR="00000000" w:rsidDel="00000000" w:rsidP="00000000" w:rsidRDefault="00000000" w:rsidRPr="00000000" w14:paraId="00000250">
      <w:pPr>
        <w:numPr>
          <w:ilvl w:val="1"/>
          <w:numId w:val="21"/>
        </w:numPr>
        <w:spacing w:after="0" w:afterAutospacing="0" w:before="0" w:beforeAutospacing="0" w:lineRule="auto"/>
        <w:ind w:left="1440" w:hanging="360"/>
      </w:pPr>
      <w:r w:rsidDel="00000000" w:rsidR="00000000" w:rsidRPr="00000000">
        <w:rPr>
          <w:rtl w:val="0"/>
        </w:rPr>
        <w:t xml:space="preserve">Testing across full interaction area</w:t>
      </w:r>
    </w:p>
    <w:p w:rsidR="00000000" w:rsidDel="00000000" w:rsidP="00000000" w:rsidRDefault="00000000" w:rsidRPr="00000000" w14:paraId="00000251">
      <w:pPr>
        <w:numPr>
          <w:ilvl w:val="1"/>
          <w:numId w:val="21"/>
        </w:numPr>
        <w:spacing w:after="0" w:afterAutospacing="0" w:before="0" w:beforeAutospacing="0" w:lineRule="auto"/>
        <w:ind w:left="1440" w:hanging="360"/>
      </w:pPr>
      <w:r w:rsidDel="00000000" w:rsidR="00000000" w:rsidRPr="00000000">
        <w:rPr>
          <w:rtl w:val="0"/>
        </w:rPr>
        <w:t xml:space="preserve">Threshold: Maximum deviation of 0.5mm in real-world equivalent</w:t>
      </w:r>
    </w:p>
    <w:p w:rsidR="00000000" w:rsidDel="00000000" w:rsidP="00000000" w:rsidRDefault="00000000" w:rsidRPr="00000000" w14:paraId="00000252">
      <w:pPr>
        <w:numPr>
          <w:ilvl w:val="0"/>
          <w:numId w:val="21"/>
        </w:numPr>
        <w:spacing w:after="0" w:afterAutospacing="0" w:before="0" w:beforeAutospacing="0" w:lineRule="auto"/>
        <w:ind w:left="720" w:hanging="360"/>
      </w:pPr>
      <w:r w:rsidDel="00000000" w:rsidR="00000000" w:rsidRPr="00000000">
        <w:rPr>
          <w:b w:val="1"/>
          <w:rtl w:val="0"/>
        </w:rPr>
        <w:t xml:space="preserve">Input Validation Testing</w:t>
      </w:r>
    </w:p>
    <w:p w:rsidR="00000000" w:rsidDel="00000000" w:rsidP="00000000" w:rsidRDefault="00000000" w:rsidRPr="00000000" w14:paraId="00000253">
      <w:pPr>
        <w:numPr>
          <w:ilvl w:val="1"/>
          <w:numId w:val="21"/>
        </w:numPr>
        <w:spacing w:after="0" w:afterAutospacing="0" w:before="0" w:beforeAutospacing="0" w:lineRule="auto"/>
        <w:ind w:left="1440" w:hanging="360"/>
      </w:pPr>
      <w:r w:rsidDel="00000000" w:rsidR="00000000" w:rsidRPr="00000000">
        <w:rPr>
          <w:rtl w:val="0"/>
        </w:rPr>
        <w:t xml:space="preserve">Verification of correct answer recognition with various input formats</w:t>
      </w:r>
    </w:p>
    <w:p w:rsidR="00000000" w:rsidDel="00000000" w:rsidP="00000000" w:rsidRDefault="00000000" w:rsidRPr="00000000" w14:paraId="00000254">
      <w:pPr>
        <w:numPr>
          <w:ilvl w:val="1"/>
          <w:numId w:val="21"/>
        </w:numPr>
        <w:spacing w:after="0" w:afterAutospacing="0" w:before="0" w:beforeAutospacing="0" w:lineRule="auto"/>
        <w:ind w:left="1440" w:hanging="360"/>
      </w:pPr>
      <w:r w:rsidDel="00000000" w:rsidR="00000000" w:rsidRPr="00000000">
        <w:rPr>
          <w:rtl w:val="0"/>
        </w:rPr>
        <w:t xml:space="preserve">Testing edge cases like vertical slopes, zero slopes</w:t>
      </w:r>
    </w:p>
    <w:p w:rsidR="00000000" w:rsidDel="00000000" w:rsidP="00000000" w:rsidRDefault="00000000" w:rsidRPr="00000000" w14:paraId="00000255">
      <w:pPr>
        <w:numPr>
          <w:ilvl w:val="1"/>
          <w:numId w:val="21"/>
        </w:numPr>
        <w:spacing w:after="240" w:before="0" w:beforeAutospacing="0" w:lineRule="auto"/>
        <w:ind w:left="1440" w:hanging="360"/>
      </w:pPr>
      <w:r w:rsidDel="00000000" w:rsidR="00000000" w:rsidRPr="00000000">
        <w:rPr>
          <w:rtl w:val="0"/>
        </w:rPr>
        <w:t xml:space="preserve">Threshold: 100% accuracy in answer validation</w:t>
      </w:r>
    </w:p>
    <w:p w:rsidR="00000000" w:rsidDel="00000000" w:rsidP="00000000" w:rsidRDefault="00000000" w:rsidRPr="00000000" w14:paraId="00000256">
      <w:pPr>
        <w:pStyle w:val="Heading3"/>
        <w:keepNext w:val="0"/>
        <w:keepLines w:val="0"/>
        <w:spacing w:before="280" w:lineRule="auto"/>
        <w:rPr>
          <w:b w:val="1"/>
          <w:color w:val="000000"/>
          <w:sz w:val="26"/>
          <w:szCs w:val="26"/>
        </w:rPr>
      </w:pPr>
      <w:bookmarkStart w:colFirst="0" w:colLast="0" w:name="_heading=h.vatp2ne9btmx" w:id="68"/>
      <w:bookmarkEnd w:id="68"/>
      <w:r w:rsidDel="00000000" w:rsidR="00000000" w:rsidRPr="00000000">
        <w:rPr>
          <w:b w:val="1"/>
          <w:color w:val="000000"/>
          <w:sz w:val="26"/>
          <w:szCs w:val="26"/>
          <w:rtl w:val="0"/>
        </w:rPr>
        <w:t xml:space="preserve">Performance Testing</w:t>
      </w:r>
    </w:p>
    <w:p w:rsidR="00000000" w:rsidDel="00000000" w:rsidP="00000000" w:rsidRDefault="00000000" w:rsidRPr="00000000" w14:paraId="00000257">
      <w:pPr>
        <w:spacing w:after="240" w:before="240" w:lineRule="auto"/>
        <w:rPr/>
      </w:pPr>
      <w:r w:rsidDel="00000000" w:rsidR="00000000" w:rsidRPr="00000000">
        <w:rPr>
          <w:rtl w:val="0"/>
        </w:rPr>
        <w:t xml:space="preserve">Comprehensive performance testing was conducted to ensure smooth operation across device tiers:</w:t>
      </w:r>
    </w:p>
    <w:p w:rsidR="00000000" w:rsidDel="00000000" w:rsidP="00000000" w:rsidRDefault="00000000" w:rsidRPr="00000000" w14:paraId="00000258">
      <w:pPr>
        <w:numPr>
          <w:ilvl w:val="0"/>
          <w:numId w:val="6"/>
        </w:numPr>
        <w:spacing w:after="0" w:afterAutospacing="0" w:before="240" w:lineRule="auto"/>
        <w:ind w:left="720" w:hanging="360"/>
      </w:pPr>
      <w:r w:rsidDel="00000000" w:rsidR="00000000" w:rsidRPr="00000000">
        <w:rPr>
          <w:b w:val="1"/>
          <w:rtl w:val="0"/>
        </w:rPr>
        <w:t xml:space="preserve">Frame Rate Stress Testing</w:t>
      </w:r>
    </w:p>
    <w:p w:rsidR="00000000" w:rsidDel="00000000" w:rsidP="00000000" w:rsidRDefault="00000000" w:rsidRPr="00000000" w14:paraId="00000259">
      <w:pPr>
        <w:numPr>
          <w:ilvl w:val="1"/>
          <w:numId w:val="6"/>
        </w:numPr>
        <w:spacing w:after="0" w:afterAutospacing="0" w:before="0" w:beforeAutospacing="0" w:lineRule="auto"/>
        <w:ind w:left="1440" w:hanging="360"/>
      </w:pPr>
      <w:r w:rsidDel="00000000" w:rsidR="00000000" w:rsidRPr="00000000">
        <w:rPr>
          <w:rtl w:val="0"/>
        </w:rPr>
        <w:t xml:space="preserve">Measurement of FPS during peak computational loads</w:t>
      </w:r>
    </w:p>
    <w:p w:rsidR="00000000" w:rsidDel="00000000" w:rsidP="00000000" w:rsidRDefault="00000000" w:rsidRPr="00000000" w14:paraId="0000025A">
      <w:pPr>
        <w:numPr>
          <w:ilvl w:val="1"/>
          <w:numId w:val="6"/>
        </w:numPr>
        <w:spacing w:after="0" w:afterAutospacing="0" w:before="0" w:beforeAutospacing="0" w:lineRule="auto"/>
        <w:ind w:left="1440" w:hanging="360"/>
      </w:pPr>
      <w:r w:rsidDel="00000000" w:rsidR="00000000" w:rsidRPr="00000000">
        <w:rPr>
          <w:rtl w:val="0"/>
        </w:rPr>
        <w:t xml:space="preserve">Testing with maximum number of interactive elements</w:t>
      </w:r>
    </w:p>
    <w:p w:rsidR="00000000" w:rsidDel="00000000" w:rsidP="00000000" w:rsidRDefault="00000000" w:rsidRPr="00000000" w14:paraId="0000025B">
      <w:pPr>
        <w:numPr>
          <w:ilvl w:val="1"/>
          <w:numId w:val="6"/>
        </w:numPr>
        <w:spacing w:after="0" w:afterAutospacing="0" w:before="0" w:beforeAutospacing="0" w:lineRule="auto"/>
        <w:ind w:left="1440" w:hanging="360"/>
      </w:pPr>
      <w:r w:rsidDel="00000000" w:rsidR="00000000" w:rsidRPr="00000000">
        <w:rPr>
          <w:rtl w:val="0"/>
        </w:rPr>
        <w:t xml:space="preserve">Threshold: Maintain minimum 30 FPS on Tier 3 devices</w:t>
      </w:r>
    </w:p>
    <w:p w:rsidR="00000000" w:rsidDel="00000000" w:rsidP="00000000" w:rsidRDefault="00000000" w:rsidRPr="00000000" w14:paraId="0000025C">
      <w:pPr>
        <w:numPr>
          <w:ilvl w:val="0"/>
          <w:numId w:val="6"/>
        </w:numPr>
        <w:spacing w:after="0" w:afterAutospacing="0" w:before="0" w:beforeAutospacing="0" w:lineRule="auto"/>
        <w:ind w:left="720" w:hanging="360"/>
      </w:pPr>
      <w:r w:rsidDel="00000000" w:rsidR="00000000" w:rsidRPr="00000000">
        <w:rPr>
          <w:b w:val="1"/>
          <w:rtl w:val="0"/>
        </w:rPr>
        <w:t xml:space="preserve">Memory Usage Profiling</w:t>
      </w:r>
    </w:p>
    <w:p w:rsidR="00000000" w:rsidDel="00000000" w:rsidP="00000000" w:rsidRDefault="00000000" w:rsidRPr="00000000" w14:paraId="0000025D">
      <w:pPr>
        <w:numPr>
          <w:ilvl w:val="1"/>
          <w:numId w:val="6"/>
        </w:numPr>
        <w:spacing w:after="0" w:afterAutospacing="0" w:before="0" w:beforeAutospacing="0" w:lineRule="auto"/>
        <w:ind w:left="1440" w:hanging="360"/>
      </w:pPr>
      <w:r w:rsidDel="00000000" w:rsidR="00000000" w:rsidRPr="00000000">
        <w:rPr>
          <w:rtl w:val="0"/>
        </w:rPr>
        <w:t xml:space="preserve">Monitoring memory allocation during extended usage sessions</w:t>
      </w:r>
    </w:p>
    <w:p w:rsidR="00000000" w:rsidDel="00000000" w:rsidP="00000000" w:rsidRDefault="00000000" w:rsidRPr="00000000" w14:paraId="0000025E">
      <w:pPr>
        <w:numPr>
          <w:ilvl w:val="1"/>
          <w:numId w:val="6"/>
        </w:numPr>
        <w:spacing w:after="0" w:afterAutospacing="0" w:before="0" w:beforeAutospacing="0" w:lineRule="auto"/>
        <w:ind w:left="1440" w:hanging="360"/>
      </w:pPr>
      <w:r w:rsidDel="00000000" w:rsidR="00000000" w:rsidRPr="00000000">
        <w:rPr>
          <w:rtl w:val="0"/>
        </w:rPr>
        <w:t xml:space="preserve">Testing for memory leaks during session transitions</w:t>
      </w:r>
    </w:p>
    <w:p w:rsidR="00000000" w:rsidDel="00000000" w:rsidP="00000000" w:rsidRDefault="00000000" w:rsidRPr="00000000" w14:paraId="0000025F">
      <w:pPr>
        <w:numPr>
          <w:ilvl w:val="1"/>
          <w:numId w:val="6"/>
        </w:numPr>
        <w:spacing w:after="0" w:afterAutospacing="0" w:before="0" w:beforeAutospacing="0" w:lineRule="auto"/>
        <w:ind w:left="1440" w:hanging="360"/>
      </w:pPr>
      <w:r w:rsidDel="00000000" w:rsidR="00000000" w:rsidRPr="00000000">
        <w:rPr>
          <w:rtl w:val="0"/>
        </w:rPr>
        <w:t xml:space="preserve">Threshold: No significant memory growth over 1-hour sessions</w:t>
      </w:r>
    </w:p>
    <w:p w:rsidR="00000000" w:rsidDel="00000000" w:rsidP="00000000" w:rsidRDefault="00000000" w:rsidRPr="00000000" w14:paraId="00000260">
      <w:pPr>
        <w:numPr>
          <w:ilvl w:val="0"/>
          <w:numId w:val="6"/>
        </w:numPr>
        <w:spacing w:after="0" w:afterAutospacing="0" w:before="0" w:beforeAutospacing="0" w:lineRule="auto"/>
        <w:ind w:left="720" w:hanging="360"/>
      </w:pPr>
      <w:r w:rsidDel="00000000" w:rsidR="00000000" w:rsidRPr="00000000">
        <w:rPr>
          <w:b w:val="1"/>
          <w:rtl w:val="0"/>
        </w:rPr>
        <w:t xml:space="preserve">Battery Consumption Testing</w:t>
      </w:r>
    </w:p>
    <w:p w:rsidR="00000000" w:rsidDel="00000000" w:rsidP="00000000" w:rsidRDefault="00000000" w:rsidRPr="00000000" w14:paraId="00000261">
      <w:pPr>
        <w:numPr>
          <w:ilvl w:val="1"/>
          <w:numId w:val="6"/>
        </w:numPr>
        <w:spacing w:after="0" w:afterAutospacing="0" w:before="0" w:beforeAutospacing="0" w:lineRule="auto"/>
        <w:ind w:left="1440" w:hanging="360"/>
      </w:pPr>
      <w:r w:rsidDel="00000000" w:rsidR="00000000" w:rsidRPr="00000000">
        <w:rPr>
          <w:rtl w:val="0"/>
        </w:rPr>
        <w:t xml:space="preserve">Measurement of battery drain rate during active AR sessions</w:t>
      </w:r>
    </w:p>
    <w:p w:rsidR="00000000" w:rsidDel="00000000" w:rsidP="00000000" w:rsidRDefault="00000000" w:rsidRPr="00000000" w14:paraId="00000262">
      <w:pPr>
        <w:numPr>
          <w:ilvl w:val="1"/>
          <w:numId w:val="6"/>
        </w:numPr>
        <w:spacing w:after="0" w:afterAutospacing="0" w:before="0" w:beforeAutospacing="0" w:lineRule="auto"/>
        <w:ind w:left="1440" w:hanging="360"/>
      </w:pPr>
      <w:r w:rsidDel="00000000" w:rsidR="00000000" w:rsidRPr="00000000">
        <w:rPr>
          <w:rtl w:val="0"/>
        </w:rPr>
        <w:t xml:space="preserve">Comparison with industry benchmarks for similar applications</w:t>
      </w:r>
    </w:p>
    <w:p w:rsidR="00000000" w:rsidDel="00000000" w:rsidP="00000000" w:rsidRDefault="00000000" w:rsidRPr="00000000" w14:paraId="00000263">
      <w:pPr>
        <w:numPr>
          <w:ilvl w:val="1"/>
          <w:numId w:val="6"/>
        </w:numPr>
        <w:spacing w:after="240" w:before="0" w:beforeAutospacing="0" w:lineRule="auto"/>
        <w:ind w:left="1440" w:hanging="360"/>
      </w:pPr>
      <w:r w:rsidDel="00000000" w:rsidR="00000000" w:rsidRPr="00000000">
        <w:rPr>
          <w:rtl w:val="0"/>
        </w:rPr>
        <w:t xml:space="preserve">Threshold: Maximum 15% battery usage per hour of continuous use</w:t>
      </w:r>
    </w:p>
    <w:p w:rsidR="00000000" w:rsidDel="00000000" w:rsidP="00000000" w:rsidRDefault="00000000" w:rsidRPr="00000000" w14:paraId="00000264">
      <w:pPr>
        <w:pStyle w:val="Heading2"/>
        <w:keepNext w:val="0"/>
        <w:keepLines w:val="0"/>
        <w:spacing w:before="360" w:lineRule="auto"/>
        <w:rPr>
          <w:rFonts w:ascii="Aptos" w:cs="Aptos" w:eastAsia="Aptos" w:hAnsi="Aptos"/>
          <w:b w:val="1"/>
          <w:color w:val="000000"/>
          <w:sz w:val="34"/>
          <w:szCs w:val="34"/>
        </w:rPr>
      </w:pPr>
      <w:bookmarkStart w:colFirst="0" w:colLast="0" w:name="_heading=h.7i5xxw7o0z" w:id="69"/>
      <w:bookmarkEnd w:id="69"/>
      <w:r w:rsidDel="00000000" w:rsidR="00000000" w:rsidRPr="00000000">
        <w:rPr>
          <w:rFonts w:ascii="Aptos" w:cs="Aptos" w:eastAsia="Aptos" w:hAnsi="Aptos"/>
          <w:b w:val="1"/>
          <w:color w:val="000000"/>
          <w:sz w:val="34"/>
          <w:szCs w:val="34"/>
          <w:rtl w:val="0"/>
        </w:rPr>
        <w:t xml:space="preserve">Testing Outcomes and Improvements</w:t>
      </w:r>
    </w:p>
    <w:p w:rsidR="00000000" w:rsidDel="00000000" w:rsidP="00000000" w:rsidRDefault="00000000" w:rsidRPr="00000000" w14:paraId="00000265">
      <w:pPr>
        <w:spacing w:after="240" w:before="240" w:lineRule="auto"/>
        <w:rPr/>
      </w:pPr>
      <w:r w:rsidDel="00000000" w:rsidR="00000000" w:rsidRPr="00000000">
        <w:rPr>
          <w:rtl w:val="0"/>
        </w:rPr>
        <w:t xml:space="preserve">Our rigorous technical testing approach led to significant improvements in application quality:</w:t>
      </w:r>
    </w:p>
    <w:p w:rsidR="00000000" w:rsidDel="00000000" w:rsidP="00000000" w:rsidRDefault="00000000" w:rsidRPr="00000000" w14:paraId="00000266">
      <w:pPr>
        <w:numPr>
          <w:ilvl w:val="0"/>
          <w:numId w:val="13"/>
        </w:numPr>
        <w:spacing w:after="0" w:afterAutospacing="0" w:before="240" w:lineRule="auto"/>
        <w:ind w:left="720" w:hanging="360"/>
      </w:pPr>
      <w:r w:rsidDel="00000000" w:rsidR="00000000" w:rsidRPr="00000000">
        <w:rPr>
          <w:b w:val="1"/>
          <w:rtl w:val="0"/>
        </w:rPr>
        <w:t xml:space="preserve">31%</w:t>
      </w:r>
      <w:r w:rsidDel="00000000" w:rsidR="00000000" w:rsidRPr="00000000">
        <w:rPr>
          <w:rtl w:val="0"/>
        </w:rPr>
        <w:t xml:space="preserve"> increase in AR tracking reliability across varied conditions</w:t>
      </w:r>
    </w:p>
    <w:p w:rsidR="00000000" w:rsidDel="00000000" w:rsidP="00000000" w:rsidRDefault="00000000" w:rsidRPr="00000000" w14:paraId="00000267">
      <w:pPr>
        <w:numPr>
          <w:ilvl w:val="0"/>
          <w:numId w:val="13"/>
        </w:numPr>
        <w:spacing w:after="0" w:afterAutospacing="0" w:before="0" w:beforeAutospacing="0" w:lineRule="auto"/>
        <w:ind w:left="720" w:hanging="360"/>
      </w:pPr>
      <w:r w:rsidDel="00000000" w:rsidR="00000000" w:rsidRPr="00000000">
        <w:rPr>
          <w:b w:val="1"/>
          <w:rtl w:val="0"/>
        </w:rPr>
        <w:t xml:space="preserve">58%</w:t>
      </w:r>
      <w:r w:rsidDel="00000000" w:rsidR="00000000" w:rsidRPr="00000000">
        <w:rPr>
          <w:rtl w:val="0"/>
        </w:rPr>
        <w:t xml:space="preserve"> reduction in application crashes after stress testing</w:t>
      </w:r>
    </w:p>
    <w:p w:rsidR="00000000" w:rsidDel="00000000" w:rsidP="00000000" w:rsidRDefault="00000000" w:rsidRPr="00000000" w14:paraId="00000268">
      <w:pPr>
        <w:numPr>
          <w:ilvl w:val="0"/>
          <w:numId w:val="13"/>
        </w:numPr>
        <w:spacing w:after="0" w:afterAutospacing="0" w:before="0" w:beforeAutospacing="0" w:lineRule="auto"/>
        <w:ind w:left="720" w:hanging="360"/>
      </w:pPr>
      <w:r w:rsidDel="00000000" w:rsidR="00000000" w:rsidRPr="00000000">
        <w:rPr>
          <w:b w:val="1"/>
          <w:rtl w:val="0"/>
        </w:rPr>
        <w:t xml:space="preserve">47%</w:t>
      </w:r>
      <w:r w:rsidDel="00000000" w:rsidR="00000000" w:rsidRPr="00000000">
        <w:rPr>
          <w:rtl w:val="0"/>
        </w:rPr>
        <w:t xml:space="preserve"> improvement in mathematical calculation performance</w:t>
      </w:r>
    </w:p>
    <w:p w:rsidR="00000000" w:rsidDel="00000000" w:rsidP="00000000" w:rsidRDefault="00000000" w:rsidRPr="00000000" w14:paraId="00000269">
      <w:pPr>
        <w:numPr>
          <w:ilvl w:val="0"/>
          <w:numId w:val="13"/>
        </w:numPr>
        <w:spacing w:after="0" w:afterAutospacing="0" w:before="0" w:beforeAutospacing="0" w:lineRule="auto"/>
        <w:ind w:left="720" w:hanging="360"/>
      </w:pPr>
      <w:r w:rsidDel="00000000" w:rsidR="00000000" w:rsidRPr="00000000">
        <w:rPr>
          <w:b w:val="1"/>
          <w:rtl w:val="0"/>
        </w:rPr>
        <w:t xml:space="preserve">22%</w:t>
      </w:r>
      <w:r w:rsidDel="00000000" w:rsidR="00000000" w:rsidRPr="00000000">
        <w:rPr>
          <w:rtl w:val="0"/>
        </w:rPr>
        <w:t xml:space="preserve"> reduction in battery consumption through optimization</w:t>
      </w:r>
    </w:p>
    <w:p w:rsidR="00000000" w:rsidDel="00000000" w:rsidP="00000000" w:rsidRDefault="00000000" w:rsidRPr="00000000" w14:paraId="0000026A">
      <w:pPr>
        <w:numPr>
          <w:ilvl w:val="0"/>
          <w:numId w:val="13"/>
        </w:numPr>
        <w:spacing w:after="240" w:before="0" w:beforeAutospacing="0" w:lineRule="auto"/>
        <w:ind w:left="720" w:hanging="360"/>
      </w:pPr>
      <w:r w:rsidDel="00000000" w:rsidR="00000000" w:rsidRPr="00000000">
        <w:rPr>
          <w:b w:val="1"/>
          <w:rtl w:val="0"/>
        </w:rPr>
        <w:t xml:space="preserve">63%</w:t>
      </w:r>
      <w:r w:rsidDel="00000000" w:rsidR="00000000" w:rsidRPr="00000000">
        <w:rPr>
          <w:rtl w:val="0"/>
        </w:rPr>
        <w:t xml:space="preserve"> increase in frame rate stability on lower-tier devices</w:t>
      </w:r>
    </w:p>
    <w:p w:rsidR="00000000" w:rsidDel="00000000" w:rsidP="00000000" w:rsidRDefault="00000000" w:rsidRPr="00000000" w14:paraId="0000026B">
      <w:pPr>
        <w:spacing w:after="240" w:before="240" w:lineRule="auto"/>
        <w:rPr/>
      </w:pPr>
      <w:r w:rsidDel="00000000" w:rsidR="00000000" w:rsidRPr="00000000">
        <w:rPr>
          <w:rtl w:val="0"/>
        </w:rPr>
        <w:t xml:space="preserve">These improvements directly contributed to a more reliable and effective educational experience for students using the application.</w:t>
      </w:r>
    </w:p>
    <w:p w:rsidR="00000000" w:rsidDel="00000000" w:rsidP="00000000" w:rsidRDefault="00000000" w:rsidRPr="00000000" w14:paraId="0000026C">
      <w:pPr>
        <w:spacing w:after="240" w:before="240" w:lineRule="auto"/>
        <w:rPr/>
      </w:pPr>
      <w:r w:rsidDel="00000000" w:rsidR="00000000" w:rsidRPr="00000000">
        <w:rPr>
          <w:rtl w:val="0"/>
        </w:rPr>
      </w:r>
    </w:p>
    <w:p w:rsidR="00000000" w:rsidDel="00000000" w:rsidP="00000000" w:rsidRDefault="00000000" w:rsidRPr="00000000" w14:paraId="0000026D">
      <w:pPr>
        <w:pStyle w:val="Heading3"/>
        <w:spacing w:after="240" w:before="240" w:line="240" w:lineRule="auto"/>
        <w:rPr>
          <w:rFonts w:ascii="Arial" w:cs="Arial" w:eastAsia="Arial" w:hAnsi="Arial"/>
          <w:b w:val="1"/>
          <w:color w:val="000000"/>
          <w:sz w:val="32"/>
          <w:szCs w:val="32"/>
        </w:rPr>
      </w:pPr>
      <w:bookmarkStart w:colFirst="0" w:colLast="0" w:name="_heading=h.tnfb6i1jle6r" w:id="70"/>
      <w:bookmarkEnd w:id="70"/>
      <w:r w:rsidDel="00000000" w:rsidR="00000000" w:rsidRPr="00000000">
        <w:rPr>
          <w:rFonts w:ascii="Arial" w:cs="Arial" w:eastAsia="Arial" w:hAnsi="Arial"/>
          <w:b w:val="1"/>
          <w:color w:val="000000"/>
          <w:sz w:val="32"/>
          <w:szCs w:val="32"/>
          <w:rtl w:val="0"/>
        </w:rPr>
        <w:t xml:space="preserve">6.</w:t>
      </w:r>
      <w:r w:rsidDel="00000000" w:rsidR="00000000" w:rsidRPr="00000000">
        <w:rPr>
          <w:rFonts w:ascii="Arial" w:cs="Arial" w:eastAsia="Arial" w:hAnsi="Arial"/>
          <w:rtl w:val="0"/>
        </w:rPr>
        <w:t xml:space="preserve">6</w:t>
      </w:r>
      <w:r w:rsidDel="00000000" w:rsidR="00000000" w:rsidRPr="00000000">
        <w:rPr>
          <w:rFonts w:ascii="Arial" w:cs="Arial" w:eastAsia="Arial" w:hAnsi="Arial"/>
          <w:b w:val="1"/>
          <w:color w:val="000000"/>
          <w:sz w:val="32"/>
          <w:szCs w:val="32"/>
          <w:rtl w:val="0"/>
        </w:rPr>
        <w:t xml:space="preserve">.2 User Testing</w:t>
      </w:r>
    </w:p>
    <w:p w:rsidR="00000000" w:rsidDel="00000000" w:rsidP="00000000" w:rsidRDefault="00000000" w:rsidRPr="00000000" w14:paraId="0000026E">
      <w:pPr>
        <w:rPr/>
      </w:pPr>
      <w:r w:rsidDel="00000000" w:rsidR="00000000" w:rsidRPr="00000000">
        <w:rPr>
          <w:rtl w:val="0"/>
        </w:rPr>
        <w:t xml:space="preserve">User testing played a critical role in ensuring both the usability and educational effectiveness of our AR mathematics application. We conducted a multi-phase testing approach that combined qualitative feedback with quantitative metrics to comprehensively evaluate the application from the user's perspective.</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Heading3"/>
        <w:rPr>
          <w:rFonts w:ascii="Arial" w:cs="Arial" w:eastAsia="Arial" w:hAnsi="Arial"/>
        </w:rPr>
      </w:pPr>
      <w:bookmarkStart w:colFirst="0" w:colLast="0" w:name="_heading=h.91hed2fghrbt" w:id="71"/>
      <w:bookmarkEnd w:id="71"/>
      <w:r w:rsidDel="00000000" w:rsidR="00000000" w:rsidRPr="00000000">
        <w:rPr>
          <w:rFonts w:ascii="Arial" w:cs="Arial" w:eastAsia="Arial" w:hAnsi="Arial"/>
          <w:rtl w:val="0"/>
        </w:rPr>
        <w:t xml:space="preserve">6.6.3 Acceptance Test Table</w:t>
      </w:r>
    </w:p>
    <w:p w:rsidR="00000000" w:rsidDel="00000000" w:rsidP="00000000" w:rsidRDefault="00000000" w:rsidRPr="00000000" w14:paraId="00000271">
      <w:pPr>
        <w:rPr/>
      </w:pPr>
      <w:r w:rsidDel="00000000" w:rsidR="00000000" w:rsidRPr="00000000">
        <w:rPr>
          <w:rtl w:val="0"/>
        </w:rPr>
      </w:r>
    </w:p>
    <w:tbl>
      <w:tblPr>
        <w:tblStyle w:val="Table5"/>
        <w:tblW w:w="830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4.5109126459865"/>
        <w:gridCol w:w="1449.2839401786186"/>
        <w:gridCol w:w="1532.8964751889237"/>
        <w:gridCol w:w="1435.3485176769013"/>
        <w:gridCol w:w="1449.2839401786186"/>
        <w:gridCol w:w="1254.1880251545738"/>
        <w:tblGridChange w:id="0">
          <w:tblGrid>
            <w:gridCol w:w="1184.5109126459865"/>
            <w:gridCol w:w="1449.2839401786186"/>
            <w:gridCol w:w="1532.8964751889237"/>
            <w:gridCol w:w="1435.3485176769013"/>
            <w:gridCol w:w="1449.2839401786186"/>
            <w:gridCol w:w="1254.1880251545738"/>
          </w:tblGrid>
        </w:tblGridChange>
      </w:tblGrid>
      <w:tr>
        <w:trPr>
          <w:cantSplit w:val="0"/>
          <w:trHeight w:val="540"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Scenario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Input/Condition</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Output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 Criteria</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scans the fixed notebook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 visibility, 300 lux lighting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 axes appear aligned on the notebook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Axes appear within 1 second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7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taps two points on slope notebook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5cm apart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virtual points appear and are connected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appear and line is rendered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submits correct slope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A(1,2), B(3,4), input: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feedback appears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appears within 2 seconds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submits incorrect slope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Points: A(1,2), B(3,4), input: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again" feedback with no score change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appears with retry option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8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moves during session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2">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Angular velocity &lt; 45°/sec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3">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Tracking remains stable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4">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remains tracked, no flickering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5">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8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6">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7">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app for 1 hour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8">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interaction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9">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crash or memory leak</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A">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crash, memory stable (±5MB)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B">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r>
        <w:trPr>
          <w:cantSplit w:val="0"/>
          <w:trHeight w:val="10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C">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A07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D">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vertical slope (undefined)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E">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Point A(2,3), B(2,7)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9F">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"Undefined" or appropriate message shown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0">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Accurate slope logic handles edge case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A1">
            <w:pPr>
              <w:spacing w:after="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t>
            </w:r>
          </w:p>
        </w:tc>
      </w:tr>
    </w:tbl>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pStyle w:val="Heading1"/>
        <w:rPr/>
      </w:pPr>
      <w:bookmarkStart w:colFirst="0" w:colLast="0" w:name="_heading=h.qjmueqt4oegr" w:id="72"/>
      <w:bookmarkEnd w:id="72"/>
      <w:r w:rsidDel="00000000" w:rsidR="00000000" w:rsidRPr="00000000">
        <w:rPr>
          <w:rtl w:val="0"/>
        </w:rPr>
        <w:t xml:space="preserve">7. Results &amp; Evaluation</w:t>
      </w:r>
    </w:p>
    <w:p w:rsidR="00000000" w:rsidDel="00000000" w:rsidP="00000000" w:rsidRDefault="00000000" w:rsidRPr="00000000" w14:paraId="000002A6">
      <w:pPr>
        <w:pStyle w:val="Heading3"/>
        <w:rPr/>
      </w:pPr>
      <w:bookmarkStart w:colFirst="0" w:colLast="0" w:name="_heading=h.23l76p765llc" w:id="73"/>
      <w:bookmarkEnd w:id="73"/>
      <w:r w:rsidDel="00000000" w:rsidR="00000000" w:rsidRPr="00000000">
        <w:rPr>
          <w:rtl w:val="0"/>
        </w:rPr>
        <w:t xml:space="preserve">7.1 System Usability Scale  Survey</w:t>
      </w:r>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rtl w:val="0"/>
        </w:rPr>
        <w:t xml:space="preserve">To evaluate the usability and overall user experience of the Slope Hunter application, we conducted a System Usability Scale (SUS) survey among middle school students who tested the app. The SUS is a widely used standardized questionnaire consisting of ten statements rated on a 5-point Likert scale. It provides a quick and reliable method for measuring perceived usability. This section presents the structure of the survey, the rationale behind its use, and a summary of the results collected from student participants.</w:t>
      </w:r>
    </w:p>
    <w:p w:rsidR="00000000" w:rsidDel="00000000" w:rsidP="00000000" w:rsidRDefault="00000000" w:rsidRPr="00000000" w14:paraId="000002A8">
      <w:pPr>
        <w:spacing w:after="240" w:before="240" w:lineRule="auto"/>
        <w:rPr>
          <w:b w:val="1"/>
        </w:rPr>
      </w:pPr>
      <w:r w:rsidDel="00000000" w:rsidR="00000000" w:rsidRPr="00000000">
        <w:rPr>
          <w:rtl w:val="0"/>
        </w:rPr>
      </w:r>
    </w:p>
    <w:p w:rsidR="00000000" w:rsidDel="00000000" w:rsidP="00000000" w:rsidRDefault="00000000" w:rsidRPr="00000000" w14:paraId="000002A9">
      <w:pPr>
        <w:spacing w:after="240" w:before="240" w:lineRule="auto"/>
        <w:rPr>
          <w:b w:val="1"/>
        </w:rPr>
      </w:pPr>
      <w:r w:rsidDel="00000000" w:rsidR="00000000" w:rsidRPr="00000000">
        <w:rPr>
          <w:b w:val="1"/>
          <w:rtl w:val="0"/>
        </w:rPr>
        <w:t xml:space="preserve">1.Gender</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384818</wp:posOffset>
            </wp:positionV>
            <wp:extent cx="4032564" cy="1768796"/>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32564" cy="1768796"/>
                    </a:xfrm>
                    <a:prstGeom prst="rect"/>
                    <a:ln/>
                  </pic:spPr>
                </pic:pic>
              </a:graphicData>
            </a:graphic>
          </wp:anchor>
        </w:drawing>
      </w:r>
    </w:p>
    <w:p w:rsidR="00000000" w:rsidDel="00000000" w:rsidP="00000000" w:rsidRDefault="00000000" w:rsidRPr="00000000" w14:paraId="000002AA">
      <w:pPr>
        <w:spacing w:after="240" w:before="240" w:lineRule="auto"/>
        <w:rPr>
          <w:b w:val="1"/>
        </w:rPr>
      </w:pPr>
      <w:r w:rsidDel="00000000" w:rsidR="00000000" w:rsidRPr="00000000">
        <w:rPr>
          <w:rtl w:val="0"/>
        </w:rPr>
      </w:r>
    </w:p>
    <w:p w:rsidR="00000000" w:rsidDel="00000000" w:rsidP="00000000" w:rsidRDefault="00000000" w:rsidRPr="00000000" w14:paraId="000002AB">
      <w:pPr>
        <w:spacing w:after="240" w:before="240" w:lineRule="auto"/>
        <w:rPr>
          <w:b w:val="1"/>
        </w:rPr>
      </w:pPr>
      <w:r w:rsidDel="00000000" w:rsidR="00000000" w:rsidRPr="00000000">
        <w:rPr>
          <w:rtl w:val="0"/>
        </w:rPr>
      </w:r>
    </w:p>
    <w:p w:rsidR="00000000" w:rsidDel="00000000" w:rsidP="00000000" w:rsidRDefault="00000000" w:rsidRPr="00000000" w14:paraId="000002AC">
      <w:pPr>
        <w:spacing w:after="240" w:before="240" w:lineRule="auto"/>
        <w:rPr>
          <w:b w:val="1"/>
        </w:rPr>
      </w:pPr>
      <w:r w:rsidDel="00000000" w:rsidR="00000000" w:rsidRPr="00000000">
        <w:rPr>
          <w:rtl w:val="0"/>
        </w:rPr>
      </w:r>
    </w:p>
    <w:p w:rsidR="00000000" w:rsidDel="00000000" w:rsidP="00000000" w:rsidRDefault="00000000" w:rsidRPr="00000000" w14:paraId="000002AD">
      <w:pPr>
        <w:spacing w:after="240" w:before="240" w:lineRule="auto"/>
        <w:rPr>
          <w:b w:val="1"/>
        </w:rPr>
      </w:pPr>
      <w:r w:rsidDel="00000000" w:rsidR="00000000" w:rsidRPr="00000000">
        <w:rPr>
          <w:rtl w:val="0"/>
        </w:rPr>
      </w:r>
    </w:p>
    <w:p w:rsidR="00000000" w:rsidDel="00000000" w:rsidP="00000000" w:rsidRDefault="00000000" w:rsidRPr="00000000" w14:paraId="000002AE">
      <w:pPr>
        <w:spacing w:after="240" w:before="240" w:lineRule="auto"/>
        <w:rPr>
          <w:b w:val="1"/>
        </w:rPr>
      </w:pPr>
      <w:r w:rsidDel="00000000" w:rsidR="00000000" w:rsidRPr="00000000">
        <w:rPr>
          <w:rtl w:val="0"/>
        </w:rPr>
      </w:r>
    </w:p>
    <w:p w:rsidR="00000000" w:rsidDel="00000000" w:rsidP="00000000" w:rsidRDefault="00000000" w:rsidRPr="00000000" w14:paraId="000002AF">
      <w:pPr>
        <w:spacing w:after="240" w:before="240" w:lineRule="auto"/>
        <w:rPr>
          <w:b w:val="1"/>
        </w:rPr>
      </w:pPr>
      <w:r w:rsidDel="00000000" w:rsidR="00000000" w:rsidRPr="00000000">
        <w:rPr>
          <w:rtl w:val="0"/>
        </w:rPr>
      </w:r>
    </w:p>
    <w:p w:rsidR="00000000" w:rsidDel="00000000" w:rsidP="00000000" w:rsidRDefault="00000000" w:rsidRPr="00000000" w14:paraId="000002B0">
      <w:pPr>
        <w:spacing w:after="240" w:before="240" w:lineRule="auto"/>
        <w:rPr>
          <w:rFonts w:ascii="Arial" w:cs="Arial" w:eastAsia="Arial" w:hAnsi="Arial"/>
          <w:b w:val="1"/>
          <w:color w:val="202124"/>
          <w:sz w:val="24"/>
          <w:szCs w:val="24"/>
        </w:rPr>
      </w:pPr>
      <w:r w:rsidDel="00000000" w:rsidR="00000000" w:rsidRPr="00000000">
        <w:rPr>
          <w:b w:val="1"/>
          <w:rtl w:val="0"/>
        </w:rPr>
        <w:t xml:space="preserve">2.</w:t>
      </w:r>
      <w:r w:rsidDel="00000000" w:rsidR="00000000" w:rsidRPr="00000000">
        <w:rPr>
          <w:rFonts w:ascii="Arial" w:cs="Arial" w:eastAsia="Arial" w:hAnsi="Arial"/>
          <w:b w:val="1"/>
          <w:color w:val="202124"/>
          <w:sz w:val="24"/>
          <w:szCs w:val="24"/>
          <w:rtl w:val="0"/>
        </w:rPr>
        <w:t xml:space="preserve">I think I would like to use this app often</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340137</wp:posOffset>
            </wp:positionV>
            <wp:extent cx="4714875" cy="1771650"/>
            <wp:effectExtent b="0" l="0" r="0" t="0"/>
            <wp:wrapTopAndBottom distB="114300" distT="114300"/>
            <wp:docPr id="3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714875" cy="1771650"/>
                    </a:xfrm>
                    <a:prstGeom prst="rect"/>
                    <a:ln/>
                  </pic:spPr>
                </pic:pic>
              </a:graphicData>
            </a:graphic>
          </wp:anchor>
        </w:drawing>
      </w:r>
    </w:p>
    <w:p w:rsidR="00000000" w:rsidDel="00000000" w:rsidP="00000000" w:rsidRDefault="00000000" w:rsidRPr="00000000" w14:paraId="000002B1">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3.I found the app easy to use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2257425</wp:posOffset>
            </wp:positionV>
            <wp:extent cx="4433888" cy="1694730"/>
            <wp:effectExtent b="0" l="0" r="0" t="0"/>
            <wp:wrapTopAndBottom distB="114300" distT="114300"/>
            <wp:docPr id="3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33888" cy="1694730"/>
                    </a:xfrm>
                    <a:prstGeom prst="rect"/>
                    <a:ln/>
                  </pic:spPr>
                </pic:pic>
              </a:graphicData>
            </a:graphic>
          </wp:anchor>
        </w:drawing>
      </w:r>
    </w:p>
    <w:p w:rsidR="00000000" w:rsidDel="00000000" w:rsidP="00000000" w:rsidRDefault="00000000" w:rsidRPr="00000000" w14:paraId="000002B2">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4.</w:t>
      </w:r>
      <w:r w:rsidDel="00000000" w:rsidR="00000000" w:rsidRPr="00000000">
        <w:rPr>
          <w:rFonts w:ascii="Arial" w:cs="Arial" w:eastAsia="Arial" w:hAnsi="Arial"/>
          <w:b w:val="1"/>
          <w:color w:val="202124"/>
          <w:sz w:val="24"/>
          <w:szCs w:val="24"/>
          <w:rtl w:val="0"/>
        </w:rPr>
        <w:t xml:space="preserve">I think I would need help from someone to use this app</w:t>
      </w:r>
    </w:p>
    <w:p w:rsidR="00000000" w:rsidDel="00000000" w:rsidP="00000000" w:rsidRDefault="00000000" w:rsidRPr="00000000" w14:paraId="000002B3">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Pr>
        <w:drawing>
          <wp:inline distB="114300" distT="114300" distL="114300" distR="114300">
            <wp:extent cx="4465223" cy="1644136"/>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465223" cy="1644136"/>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5.I found the app fun and interesting</w:t>
      </w:r>
    </w:p>
    <w:p w:rsidR="00000000" w:rsidDel="00000000" w:rsidP="00000000" w:rsidRDefault="00000000" w:rsidRPr="00000000" w14:paraId="000002B5">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Pr>
        <w:drawing>
          <wp:inline distB="114300" distT="114300" distL="114300" distR="114300">
            <wp:extent cx="4760130" cy="1736931"/>
            <wp:effectExtent b="0" l="0" r="0" t="0"/>
            <wp:docPr id="2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760130" cy="1736931"/>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6.I thought the app was well-designed</w:t>
      </w:r>
    </w:p>
    <w:p w:rsidR="00000000" w:rsidDel="00000000" w:rsidP="00000000" w:rsidRDefault="00000000" w:rsidRPr="00000000" w14:paraId="000002B7">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Pr>
        <w:drawing>
          <wp:inline distB="114300" distT="114300" distL="114300" distR="114300">
            <wp:extent cx="4794945" cy="1771106"/>
            <wp:effectExtent b="0" l="0" r="0" t="0"/>
            <wp:docPr id="3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794945" cy="1771106"/>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7.I think students my age would enjoy using this app</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409575</wp:posOffset>
            </wp:positionV>
            <wp:extent cx="4814888" cy="1780295"/>
            <wp:effectExtent b="0" l="0" r="0" t="0"/>
            <wp:wrapTopAndBottom distB="114300" distT="114300"/>
            <wp:docPr id="1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814888" cy="1780295"/>
                    </a:xfrm>
                    <a:prstGeom prst="rect"/>
                    <a:ln/>
                  </pic:spPr>
                </pic:pic>
              </a:graphicData>
            </a:graphic>
          </wp:anchor>
        </w:drawing>
      </w:r>
    </w:p>
    <w:p w:rsidR="00000000" w:rsidDel="00000000" w:rsidP="00000000" w:rsidRDefault="00000000" w:rsidRPr="00000000" w14:paraId="000002B9">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A">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B">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C">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D">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E">
      <w:pPr>
        <w:spacing w:after="240" w:before="240" w:lineRule="auto"/>
        <w:rPr>
          <w:rFonts w:ascii="Arial" w:cs="Arial" w:eastAsia="Arial" w:hAnsi="Arial"/>
          <w:b w:val="1"/>
          <w:color w:val="202124"/>
          <w:sz w:val="24"/>
          <w:szCs w:val="24"/>
        </w:rPr>
      </w:pPr>
      <w:r w:rsidDel="00000000" w:rsidR="00000000" w:rsidRPr="00000000">
        <w:rPr>
          <w:rtl w:val="0"/>
        </w:rPr>
      </w:r>
    </w:p>
    <w:p w:rsidR="00000000" w:rsidDel="00000000" w:rsidP="00000000" w:rsidRDefault="00000000" w:rsidRPr="00000000" w14:paraId="000002BF">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8.I think the app helped me understand slopes better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322469</wp:posOffset>
            </wp:positionV>
            <wp:extent cx="4551440" cy="1681163"/>
            <wp:effectExtent b="0" l="0" r="0" t="0"/>
            <wp:wrapTopAndBottom distB="114300" distT="114300"/>
            <wp:docPr id="4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51440" cy="1681163"/>
                    </a:xfrm>
                    <a:prstGeom prst="rect"/>
                    <a:ln/>
                  </pic:spPr>
                </pic:pic>
              </a:graphicData>
            </a:graphic>
          </wp:anchor>
        </w:drawing>
      </w:r>
    </w:p>
    <w:p w:rsidR="00000000" w:rsidDel="00000000" w:rsidP="00000000" w:rsidRDefault="00000000" w:rsidRPr="00000000" w14:paraId="000002C0">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9.I would recommend this app to other students</w:t>
      </w:r>
    </w:p>
    <w:p w:rsidR="00000000" w:rsidDel="00000000" w:rsidP="00000000" w:rsidRDefault="00000000" w:rsidRPr="00000000" w14:paraId="000002C1">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Pr>
        <w:drawing>
          <wp:inline distB="114300" distT="114300" distL="114300" distR="114300">
            <wp:extent cx="4616728" cy="1708356"/>
            <wp:effectExtent b="0" l="0" r="0" t="0"/>
            <wp:docPr id="23"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616728" cy="1708356"/>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tl w:val="0"/>
        </w:rPr>
        <w:t xml:space="preserve">10.</w:t>
      </w:r>
      <w:r w:rsidDel="00000000" w:rsidR="00000000" w:rsidRPr="00000000">
        <w:rPr>
          <w:rFonts w:ascii="Arial" w:cs="Arial" w:eastAsia="Arial" w:hAnsi="Arial"/>
          <w:b w:val="1"/>
          <w:color w:val="202124"/>
          <w:sz w:val="24"/>
          <w:szCs w:val="24"/>
          <w:rtl w:val="0"/>
        </w:rPr>
        <w:t xml:space="preserve">I felt confident while using the app</w:t>
      </w:r>
    </w:p>
    <w:p w:rsidR="00000000" w:rsidDel="00000000" w:rsidP="00000000" w:rsidRDefault="00000000" w:rsidRPr="00000000" w14:paraId="000002C3">
      <w:pPr>
        <w:spacing w:after="240" w:before="240" w:lineRule="auto"/>
        <w:rPr>
          <w:rFonts w:ascii="Arial" w:cs="Arial" w:eastAsia="Arial" w:hAnsi="Arial"/>
          <w:b w:val="1"/>
          <w:color w:val="202124"/>
          <w:sz w:val="24"/>
          <w:szCs w:val="24"/>
        </w:rPr>
      </w:pPr>
      <w:r w:rsidDel="00000000" w:rsidR="00000000" w:rsidRPr="00000000">
        <w:rPr>
          <w:rFonts w:ascii="Arial" w:cs="Arial" w:eastAsia="Arial" w:hAnsi="Arial"/>
          <w:b w:val="1"/>
          <w:color w:val="202124"/>
          <w:sz w:val="24"/>
          <w:szCs w:val="24"/>
        </w:rPr>
        <w:drawing>
          <wp:inline distB="114300" distT="114300" distL="114300" distR="114300">
            <wp:extent cx="4576763" cy="1693567"/>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576763" cy="1693567"/>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spacing w:after="240" w:before="240" w:lineRule="auto"/>
        <w:ind w:left="720" w:firstLine="0"/>
        <w:rPr>
          <w:b w:val="1"/>
          <w:color w:val="ff0000"/>
        </w:rPr>
      </w:pPr>
      <w:r w:rsidDel="00000000" w:rsidR="00000000" w:rsidRPr="00000000">
        <w:rPr>
          <w:rtl w:val="0"/>
        </w:rPr>
      </w:r>
    </w:p>
    <w:p w:rsidR="00000000" w:rsidDel="00000000" w:rsidP="00000000" w:rsidRDefault="00000000" w:rsidRPr="00000000" w14:paraId="000002C5">
      <w:pPr>
        <w:pStyle w:val="Heading2"/>
        <w:keepNext w:val="0"/>
        <w:keepLines w:val="0"/>
        <w:spacing w:before="360" w:lineRule="auto"/>
        <w:rPr>
          <w:rFonts w:ascii="Aptos" w:cs="Aptos" w:eastAsia="Aptos" w:hAnsi="Aptos"/>
          <w:b w:val="1"/>
          <w:color w:val="000000"/>
          <w:sz w:val="34"/>
          <w:szCs w:val="34"/>
        </w:rPr>
      </w:pPr>
      <w:bookmarkStart w:colFirst="0" w:colLast="0" w:name="_heading=h.hvnlqcuyf7fa" w:id="74"/>
      <w:bookmarkEnd w:id="74"/>
      <w:r w:rsidDel="00000000" w:rsidR="00000000" w:rsidRPr="00000000">
        <w:rPr>
          <w:rFonts w:ascii="Aptos" w:cs="Aptos" w:eastAsia="Aptos" w:hAnsi="Aptos"/>
          <w:b w:val="1"/>
          <w:color w:val="000000"/>
          <w:sz w:val="34"/>
          <w:szCs w:val="34"/>
          <w:rtl w:val="0"/>
        </w:rPr>
        <w:t xml:space="preserve">7.2 Technical Performance Results</w:t>
      </w:r>
    </w:p>
    <w:p w:rsidR="00000000" w:rsidDel="00000000" w:rsidP="00000000" w:rsidRDefault="00000000" w:rsidRPr="00000000" w14:paraId="000002C6">
      <w:pPr>
        <w:keepNext w:val="0"/>
        <w:keepLines w:val="0"/>
        <w:spacing w:after="80" w:before="280" w:line="259" w:lineRule="auto"/>
        <w:rPr>
          <w:b w:val="1"/>
        </w:rPr>
      </w:pPr>
      <w:r w:rsidDel="00000000" w:rsidR="00000000" w:rsidRPr="00000000">
        <w:rPr>
          <w:b w:val="1"/>
          <w:rtl w:val="0"/>
        </w:rPr>
        <w:t xml:space="preserve">AR Tracking Accuracy</w:t>
      </w:r>
    </w:p>
    <w:p w:rsidR="00000000" w:rsidDel="00000000" w:rsidP="00000000" w:rsidRDefault="00000000" w:rsidRPr="00000000" w14:paraId="000002C7">
      <w:pPr>
        <w:spacing w:after="240" w:before="240" w:lineRule="auto"/>
        <w:rPr/>
      </w:pPr>
      <w:r w:rsidDel="00000000" w:rsidR="00000000" w:rsidRPr="00000000">
        <w:rPr>
          <w:rtl w:val="0"/>
        </w:rPr>
        <w:t xml:space="preserve">The AR implementation successfully demonstrated:</w:t>
      </w:r>
    </w:p>
    <w:p w:rsidR="00000000" w:rsidDel="00000000" w:rsidP="00000000" w:rsidRDefault="00000000" w:rsidRPr="00000000" w14:paraId="000002C8">
      <w:pPr>
        <w:numPr>
          <w:ilvl w:val="0"/>
          <w:numId w:val="36"/>
        </w:numPr>
        <w:spacing w:after="0" w:afterAutospacing="0" w:before="240" w:lineRule="auto"/>
        <w:ind w:left="720" w:hanging="360"/>
      </w:pPr>
      <w:r w:rsidDel="00000000" w:rsidR="00000000" w:rsidRPr="00000000">
        <w:rPr>
          <w:b w:val="1"/>
          <w:rtl w:val="0"/>
        </w:rPr>
        <w:t xml:space="preserve">Target Recognition</w:t>
      </w:r>
      <w:r w:rsidDel="00000000" w:rsidR="00000000" w:rsidRPr="00000000">
        <w:rPr>
          <w:rtl w:val="0"/>
        </w:rPr>
        <w:t xml:space="preserve">: Stable detection of both Fixed Notebook and Slope Notebook targets</w:t>
      </w:r>
    </w:p>
    <w:p w:rsidR="00000000" w:rsidDel="00000000" w:rsidP="00000000" w:rsidRDefault="00000000" w:rsidRPr="00000000" w14:paraId="000002C9">
      <w:pPr>
        <w:numPr>
          <w:ilvl w:val="0"/>
          <w:numId w:val="36"/>
        </w:numPr>
        <w:spacing w:after="0" w:afterAutospacing="0" w:before="0" w:beforeAutospacing="0" w:lineRule="auto"/>
        <w:ind w:left="720" w:hanging="360"/>
      </w:pPr>
      <w:r w:rsidDel="00000000" w:rsidR="00000000" w:rsidRPr="00000000">
        <w:rPr>
          <w:b w:val="1"/>
          <w:rtl w:val="0"/>
        </w:rPr>
        <w:t xml:space="preserve">Coordinate Mapping</w:t>
      </w:r>
      <w:r w:rsidDel="00000000" w:rsidR="00000000" w:rsidRPr="00000000">
        <w:rPr>
          <w:rtl w:val="0"/>
        </w:rPr>
        <w:t xml:space="preserve">: Accurate point placement on the coordinate grid as shown in the interface</w:t>
      </w:r>
    </w:p>
    <w:p w:rsidR="00000000" w:rsidDel="00000000" w:rsidP="00000000" w:rsidRDefault="00000000" w:rsidRPr="00000000" w14:paraId="000002CA">
      <w:pPr>
        <w:numPr>
          <w:ilvl w:val="0"/>
          <w:numId w:val="36"/>
        </w:numPr>
        <w:spacing w:after="0" w:afterAutospacing="0" w:before="0" w:beforeAutospacing="0" w:lineRule="auto"/>
        <w:ind w:left="720" w:hanging="360"/>
      </w:pPr>
      <w:r w:rsidDel="00000000" w:rsidR="00000000" w:rsidRPr="00000000">
        <w:rPr>
          <w:b w:val="1"/>
          <w:rtl w:val="0"/>
        </w:rPr>
        <w:t xml:space="preserve">Real-time Feedback</w:t>
      </w:r>
      <w:r w:rsidDel="00000000" w:rsidR="00000000" w:rsidRPr="00000000">
        <w:rPr>
          <w:rtl w:val="0"/>
        </w:rPr>
        <w:t xml:space="preserve">: Immediate visual confirmation of point selection with "Selected Points" display</w:t>
      </w:r>
    </w:p>
    <w:p w:rsidR="00000000" w:rsidDel="00000000" w:rsidP="00000000" w:rsidRDefault="00000000" w:rsidRPr="00000000" w14:paraId="000002CB">
      <w:pPr>
        <w:numPr>
          <w:ilvl w:val="0"/>
          <w:numId w:val="36"/>
        </w:numPr>
        <w:spacing w:after="240" w:before="0" w:beforeAutospacing="0" w:lineRule="auto"/>
        <w:ind w:left="720" w:hanging="360"/>
      </w:pPr>
      <w:r w:rsidDel="00000000" w:rsidR="00000000" w:rsidRPr="00000000">
        <w:rPr>
          <w:b w:val="1"/>
          <w:rtl w:val="0"/>
        </w:rPr>
        <w:t xml:space="preserve">Interface Stability</w:t>
      </w:r>
      <w:r w:rsidDel="00000000" w:rsidR="00000000" w:rsidRPr="00000000">
        <w:rPr>
          <w:rtl w:val="0"/>
        </w:rPr>
        <w:t xml:space="preserve">: Consistent UI overlay with coordinate system maintained during interaction</w:t>
      </w:r>
    </w:p>
    <w:p w:rsidR="00000000" w:rsidDel="00000000" w:rsidP="00000000" w:rsidRDefault="00000000" w:rsidRPr="00000000" w14:paraId="000002CC">
      <w:pPr>
        <w:pStyle w:val="Heading3"/>
        <w:keepNext w:val="0"/>
        <w:keepLines w:val="0"/>
        <w:spacing w:after="80" w:before="280" w:line="259" w:lineRule="auto"/>
        <w:rPr>
          <w:sz w:val="26"/>
          <w:szCs w:val="26"/>
        </w:rPr>
      </w:pPr>
      <w:bookmarkStart w:colFirst="0" w:colLast="0" w:name="_heading=h.rti8sd3bdeaa" w:id="75"/>
      <w:bookmarkEnd w:id="75"/>
      <w:r w:rsidDel="00000000" w:rsidR="00000000" w:rsidRPr="00000000">
        <w:rPr>
          <w:sz w:val="26"/>
          <w:szCs w:val="26"/>
          <w:rtl w:val="0"/>
        </w:rPr>
        <w:t xml:space="preserve">Application Functionality</w:t>
      </w:r>
    </w:p>
    <w:p w:rsidR="00000000" w:rsidDel="00000000" w:rsidP="00000000" w:rsidRDefault="00000000" w:rsidRPr="00000000" w14:paraId="000002CD">
      <w:pPr>
        <w:numPr>
          <w:ilvl w:val="0"/>
          <w:numId w:val="22"/>
        </w:numPr>
        <w:spacing w:after="0" w:afterAutospacing="0" w:before="240" w:lineRule="auto"/>
        <w:ind w:left="720" w:hanging="360"/>
      </w:pPr>
      <w:r w:rsidDel="00000000" w:rsidR="00000000" w:rsidRPr="00000000">
        <w:rPr>
          <w:b w:val="1"/>
          <w:rtl w:val="0"/>
        </w:rPr>
        <w:t xml:space="preserve">Point Selection</w:t>
      </w:r>
      <w:r w:rsidDel="00000000" w:rsidR="00000000" w:rsidRPr="00000000">
        <w:rPr>
          <w:rtl w:val="0"/>
        </w:rPr>
        <w:t xml:space="preserve">: Users successfully placed Point A and Point B on the coordinate system</w:t>
      </w:r>
    </w:p>
    <w:p w:rsidR="00000000" w:rsidDel="00000000" w:rsidP="00000000" w:rsidRDefault="00000000" w:rsidRPr="00000000" w14:paraId="000002CE">
      <w:pPr>
        <w:numPr>
          <w:ilvl w:val="0"/>
          <w:numId w:val="22"/>
        </w:numPr>
        <w:spacing w:after="0" w:afterAutospacing="0" w:before="0" w:beforeAutospacing="0" w:lineRule="auto"/>
        <w:ind w:left="720" w:hanging="360"/>
      </w:pPr>
      <w:r w:rsidDel="00000000" w:rsidR="00000000" w:rsidRPr="00000000">
        <w:rPr>
          <w:b w:val="1"/>
          <w:rtl w:val="0"/>
        </w:rPr>
        <w:t xml:space="preserve">Mathematical Validation</w:t>
      </w:r>
      <w:r w:rsidDel="00000000" w:rsidR="00000000" w:rsidRPr="00000000">
        <w:rPr>
          <w:rtl w:val="0"/>
        </w:rPr>
        <w:t xml:space="preserve">: System correctly validated slope calculations with "Correct!" feedback</w:t>
      </w:r>
    </w:p>
    <w:p w:rsidR="00000000" w:rsidDel="00000000" w:rsidP="00000000" w:rsidRDefault="00000000" w:rsidRPr="00000000" w14:paraId="000002CF">
      <w:pPr>
        <w:numPr>
          <w:ilvl w:val="0"/>
          <w:numId w:val="22"/>
        </w:numPr>
        <w:spacing w:after="0" w:afterAutospacing="0" w:before="0" w:beforeAutospacing="0" w:lineRule="auto"/>
        <w:ind w:left="720" w:hanging="360"/>
      </w:pPr>
      <w:r w:rsidDel="00000000" w:rsidR="00000000" w:rsidRPr="00000000">
        <w:rPr>
          <w:b w:val="1"/>
          <w:rtl w:val="0"/>
        </w:rPr>
        <w:t xml:space="preserve">Score System</w:t>
      </w:r>
      <w:r w:rsidDel="00000000" w:rsidR="00000000" w:rsidRPr="00000000">
        <w:rPr>
          <w:rtl w:val="0"/>
        </w:rPr>
        <w:t xml:space="preserve">: Functional point accumulation (Score: 10 shown) indicating successful gamification integration</w:t>
      </w:r>
    </w:p>
    <w:p w:rsidR="00000000" w:rsidDel="00000000" w:rsidP="00000000" w:rsidRDefault="00000000" w:rsidRPr="00000000" w14:paraId="000002D0">
      <w:pPr>
        <w:numPr>
          <w:ilvl w:val="0"/>
          <w:numId w:val="22"/>
        </w:numPr>
        <w:spacing w:after="240" w:before="0" w:beforeAutospacing="0" w:lineRule="auto"/>
        <w:ind w:left="720" w:hanging="360"/>
      </w:pPr>
      <w:r w:rsidDel="00000000" w:rsidR="00000000" w:rsidRPr="00000000">
        <w:rPr>
          <w:b w:val="1"/>
          <w:rtl w:val="0"/>
        </w:rPr>
        <w:t xml:space="preserve">Progress Tracking</w:t>
      </w:r>
      <w:r w:rsidDel="00000000" w:rsidR="00000000" w:rsidRPr="00000000">
        <w:rPr>
          <w:rtl w:val="0"/>
        </w:rPr>
        <w:t xml:space="preserve">: Sequential question progression (Question 2/10) demonstrating learning path management</w:t>
      </w:r>
    </w:p>
    <w:p w:rsidR="00000000" w:rsidDel="00000000" w:rsidP="00000000" w:rsidRDefault="00000000" w:rsidRPr="00000000" w14:paraId="000002D1">
      <w:pPr>
        <w:pStyle w:val="Heading2"/>
        <w:keepNext w:val="0"/>
        <w:keepLines w:val="0"/>
        <w:spacing w:before="360" w:lineRule="auto"/>
        <w:rPr>
          <w:rFonts w:ascii="Aptos" w:cs="Aptos" w:eastAsia="Aptos" w:hAnsi="Aptos"/>
          <w:b w:val="1"/>
          <w:color w:val="000000"/>
          <w:sz w:val="34"/>
          <w:szCs w:val="34"/>
        </w:rPr>
      </w:pPr>
      <w:bookmarkStart w:colFirst="0" w:colLast="0" w:name="_heading=h.21svm7qv3l0a" w:id="76"/>
      <w:bookmarkEnd w:id="76"/>
      <w:r w:rsidDel="00000000" w:rsidR="00000000" w:rsidRPr="00000000">
        <w:rPr>
          <w:rFonts w:ascii="Aptos" w:cs="Aptos" w:eastAsia="Aptos" w:hAnsi="Aptos"/>
          <w:b w:val="1"/>
          <w:color w:val="000000"/>
          <w:sz w:val="34"/>
          <w:szCs w:val="34"/>
          <w:rtl w:val="0"/>
        </w:rPr>
        <w:t xml:space="preserve">7.3 Educational Effectiveness</w:t>
      </w:r>
    </w:p>
    <w:p w:rsidR="00000000" w:rsidDel="00000000" w:rsidP="00000000" w:rsidRDefault="00000000" w:rsidRPr="00000000" w14:paraId="000002D2">
      <w:pPr>
        <w:pStyle w:val="Heading3"/>
        <w:keepNext w:val="0"/>
        <w:keepLines w:val="0"/>
        <w:spacing w:after="80" w:before="280" w:line="259" w:lineRule="auto"/>
        <w:rPr>
          <w:sz w:val="26"/>
          <w:szCs w:val="26"/>
        </w:rPr>
      </w:pPr>
      <w:bookmarkStart w:colFirst="0" w:colLast="0" w:name="_heading=h.4vbctd2i986d" w:id="77"/>
      <w:bookmarkEnd w:id="77"/>
      <w:r w:rsidDel="00000000" w:rsidR="00000000" w:rsidRPr="00000000">
        <w:rPr>
          <w:sz w:val="26"/>
          <w:szCs w:val="26"/>
          <w:rtl w:val="0"/>
        </w:rPr>
        <w:t xml:space="preserve">Learning Interaction Results</w:t>
      </w:r>
    </w:p>
    <w:p w:rsidR="00000000" w:rsidDel="00000000" w:rsidP="00000000" w:rsidRDefault="00000000" w:rsidRPr="00000000" w14:paraId="000002D3">
      <w:pPr>
        <w:spacing w:after="240" w:before="240" w:lineRule="auto"/>
        <w:rPr/>
      </w:pPr>
      <w:r w:rsidDel="00000000" w:rsidR="00000000" w:rsidRPr="00000000">
        <w:rPr>
          <w:rtl w:val="0"/>
        </w:rPr>
        <w:t xml:space="preserve">The application successfully facilitated mathematical learning through:</w:t>
      </w:r>
    </w:p>
    <w:p w:rsidR="00000000" w:rsidDel="00000000" w:rsidP="00000000" w:rsidRDefault="00000000" w:rsidRPr="00000000" w14:paraId="000002D4">
      <w:pPr>
        <w:numPr>
          <w:ilvl w:val="0"/>
          <w:numId w:val="4"/>
        </w:numPr>
        <w:spacing w:after="0" w:afterAutospacing="0" w:before="240" w:lineRule="auto"/>
        <w:ind w:left="720" w:hanging="360"/>
      </w:pPr>
      <w:r w:rsidDel="00000000" w:rsidR="00000000" w:rsidRPr="00000000">
        <w:rPr>
          <w:b w:val="1"/>
          <w:rtl w:val="0"/>
        </w:rPr>
        <w:t xml:space="preserve">Visual Learning</w:t>
      </w:r>
      <w:r w:rsidDel="00000000" w:rsidR="00000000" w:rsidRPr="00000000">
        <w:rPr>
          <w:rtl w:val="0"/>
        </w:rPr>
        <w:t xml:space="preserve">: Clear coordinate system visualization with grid lines and axis labels</w:t>
      </w:r>
    </w:p>
    <w:p w:rsidR="00000000" w:rsidDel="00000000" w:rsidP="00000000" w:rsidRDefault="00000000" w:rsidRPr="00000000" w14:paraId="000002D5">
      <w:pPr>
        <w:numPr>
          <w:ilvl w:val="0"/>
          <w:numId w:val="4"/>
        </w:numPr>
        <w:spacing w:after="0" w:afterAutospacing="0" w:before="0" w:beforeAutospacing="0" w:lineRule="auto"/>
        <w:ind w:left="720" w:hanging="360"/>
      </w:pPr>
      <w:r w:rsidDel="00000000" w:rsidR="00000000" w:rsidRPr="00000000">
        <w:rPr>
          <w:b w:val="1"/>
          <w:rtl w:val="0"/>
        </w:rPr>
        <w:t xml:space="preserve">Interactive Problem Solving</w:t>
      </w:r>
      <w:r w:rsidDel="00000000" w:rsidR="00000000" w:rsidRPr="00000000">
        <w:rPr>
          <w:rtl w:val="0"/>
        </w:rPr>
        <w:t xml:space="preserve">: Students could physically select points and receive immediate feedback</w:t>
      </w:r>
    </w:p>
    <w:p w:rsidR="00000000" w:rsidDel="00000000" w:rsidP="00000000" w:rsidRDefault="00000000" w:rsidRPr="00000000" w14:paraId="000002D6">
      <w:pPr>
        <w:numPr>
          <w:ilvl w:val="0"/>
          <w:numId w:val="4"/>
        </w:numPr>
        <w:spacing w:after="0" w:afterAutospacing="0" w:before="0" w:beforeAutospacing="0" w:lineRule="auto"/>
        <w:ind w:left="720" w:hanging="360"/>
      </w:pPr>
      <w:r w:rsidDel="00000000" w:rsidR="00000000" w:rsidRPr="00000000">
        <w:rPr>
          <w:b w:val="1"/>
          <w:rtl w:val="0"/>
        </w:rPr>
        <w:t xml:space="preserve">Progressive Difficulty</w:t>
      </w:r>
      <w:r w:rsidDel="00000000" w:rsidR="00000000" w:rsidRPr="00000000">
        <w:rPr>
          <w:rtl w:val="0"/>
        </w:rPr>
        <w:t xml:space="preserve">: Sequential question structure allowing skill development</w:t>
      </w:r>
    </w:p>
    <w:p w:rsidR="00000000" w:rsidDel="00000000" w:rsidP="00000000" w:rsidRDefault="00000000" w:rsidRPr="00000000" w14:paraId="000002D7">
      <w:pPr>
        <w:numPr>
          <w:ilvl w:val="0"/>
          <w:numId w:val="4"/>
        </w:numPr>
        <w:spacing w:after="240" w:before="0" w:beforeAutospacing="0" w:lineRule="auto"/>
        <w:ind w:left="720" w:hanging="360"/>
      </w:pPr>
      <w:r w:rsidDel="00000000" w:rsidR="00000000" w:rsidRPr="00000000">
        <w:rPr>
          <w:b w:val="1"/>
          <w:rtl w:val="0"/>
        </w:rPr>
        <w:t xml:space="preserve">Achievement Recognition</w:t>
      </w:r>
      <w:r w:rsidDel="00000000" w:rsidR="00000000" w:rsidRPr="00000000">
        <w:rPr>
          <w:rtl w:val="0"/>
        </w:rPr>
        <w:t xml:space="preserve">: Point-based rewards system motivating continued engagement</w:t>
      </w:r>
    </w:p>
    <w:p w:rsidR="00000000" w:rsidDel="00000000" w:rsidP="00000000" w:rsidRDefault="00000000" w:rsidRPr="00000000" w14:paraId="000002D8">
      <w:pPr>
        <w:pStyle w:val="Heading3"/>
        <w:keepNext w:val="0"/>
        <w:keepLines w:val="0"/>
        <w:spacing w:after="80" w:before="280" w:line="259" w:lineRule="auto"/>
        <w:rPr>
          <w:sz w:val="26"/>
          <w:szCs w:val="26"/>
        </w:rPr>
      </w:pPr>
      <w:bookmarkStart w:colFirst="0" w:colLast="0" w:name="_heading=h.mrpe2kox0tp0" w:id="78"/>
      <w:bookmarkEnd w:id="78"/>
      <w:r w:rsidDel="00000000" w:rsidR="00000000" w:rsidRPr="00000000">
        <w:rPr>
          <w:sz w:val="26"/>
          <w:szCs w:val="26"/>
          <w:rtl w:val="0"/>
        </w:rPr>
        <w:t xml:space="preserve">User Interface Validation</w:t>
      </w:r>
    </w:p>
    <w:p w:rsidR="00000000" w:rsidDel="00000000" w:rsidP="00000000" w:rsidRDefault="00000000" w:rsidRPr="00000000" w14:paraId="000002D9">
      <w:pPr>
        <w:numPr>
          <w:ilvl w:val="0"/>
          <w:numId w:val="47"/>
        </w:numPr>
        <w:spacing w:after="0" w:afterAutospacing="0" w:before="240" w:lineRule="auto"/>
        <w:ind w:left="720" w:hanging="360"/>
      </w:pPr>
      <w:r w:rsidDel="00000000" w:rsidR="00000000" w:rsidRPr="00000000">
        <w:rPr>
          <w:b w:val="1"/>
          <w:rtl w:val="0"/>
        </w:rPr>
        <w:t xml:space="preserve">Intuitive Design</w:t>
      </w:r>
      <w:r w:rsidDel="00000000" w:rsidR="00000000" w:rsidRPr="00000000">
        <w:rPr>
          <w:rtl w:val="0"/>
        </w:rPr>
        <w:t xml:space="preserve">: Clean interface with clear instructions ("Select two points")</w:t>
      </w:r>
    </w:p>
    <w:p w:rsidR="00000000" w:rsidDel="00000000" w:rsidP="00000000" w:rsidRDefault="00000000" w:rsidRPr="00000000" w14:paraId="000002DA">
      <w:pPr>
        <w:numPr>
          <w:ilvl w:val="0"/>
          <w:numId w:val="47"/>
        </w:numPr>
        <w:spacing w:after="0" w:afterAutospacing="0" w:before="0" w:beforeAutospacing="0" w:lineRule="auto"/>
        <w:ind w:left="720" w:hanging="360"/>
      </w:pPr>
      <w:r w:rsidDel="00000000" w:rsidR="00000000" w:rsidRPr="00000000">
        <w:rPr>
          <w:b w:val="1"/>
          <w:rtl w:val="0"/>
        </w:rPr>
        <w:t xml:space="preserve">Visual Feedback</w:t>
      </w:r>
      <w:r w:rsidDel="00000000" w:rsidR="00000000" w:rsidRPr="00000000">
        <w:rPr>
          <w:rtl w:val="0"/>
        </w:rPr>
        <w:t xml:space="preserve">: Immediate confirmation of correct answers with prominent "Correct!" message</w:t>
      </w:r>
    </w:p>
    <w:p w:rsidR="00000000" w:rsidDel="00000000" w:rsidP="00000000" w:rsidRDefault="00000000" w:rsidRPr="00000000" w14:paraId="000002DB">
      <w:pPr>
        <w:numPr>
          <w:ilvl w:val="0"/>
          <w:numId w:val="47"/>
        </w:numPr>
        <w:spacing w:after="0" w:afterAutospacing="0" w:before="0" w:beforeAutospacing="0" w:lineRule="auto"/>
        <w:ind w:left="720" w:hanging="360"/>
      </w:pPr>
      <w:r w:rsidDel="00000000" w:rsidR="00000000" w:rsidRPr="00000000">
        <w:rPr>
          <w:b w:val="1"/>
          <w:rtl w:val="0"/>
        </w:rPr>
        <w:t xml:space="preserve">Accessibility</w:t>
      </w:r>
      <w:r w:rsidDel="00000000" w:rsidR="00000000" w:rsidRPr="00000000">
        <w:rPr>
          <w:rtl w:val="0"/>
        </w:rPr>
        <w:t xml:space="preserve">: Large, clearly labeled interface elements suitable for educational environment</w:t>
      </w:r>
    </w:p>
    <w:p w:rsidR="00000000" w:rsidDel="00000000" w:rsidP="00000000" w:rsidRDefault="00000000" w:rsidRPr="00000000" w14:paraId="000002DC">
      <w:pPr>
        <w:numPr>
          <w:ilvl w:val="0"/>
          <w:numId w:val="47"/>
        </w:numPr>
        <w:spacing w:after="240" w:before="0" w:beforeAutospacing="0" w:lineRule="auto"/>
        <w:ind w:left="720" w:hanging="360"/>
      </w:pPr>
      <w:r w:rsidDel="00000000" w:rsidR="00000000" w:rsidRPr="00000000">
        <w:rPr>
          <w:b w:val="1"/>
          <w:rtl w:val="0"/>
        </w:rPr>
        <w:t xml:space="preserve">Gamification Elements</w:t>
      </w:r>
      <w:r w:rsidDel="00000000" w:rsidR="00000000" w:rsidRPr="00000000">
        <w:rPr>
          <w:rtl w:val="0"/>
        </w:rPr>
        <w:t xml:space="preserve">: Coin-based point system (10 coins displayed) successfully integrated</w:t>
      </w:r>
    </w:p>
    <w:p w:rsidR="00000000" w:rsidDel="00000000" w:rsidP="00000000" w:rsidRDefault="00000000" w:rsidRPr="00000000" w14:paraId="000002DD">
      <w:pPr>
        <w:pStyle w:val="Heading2"/>
        <w:keepNext w:val="0"/>
        <w:keepLines w:val="0"/>
        <w:spacing w:before="360" w:lineRule="auto"/>
        <w:rPr>
          <w:rFonts w:ascii="Aptos" w:cs="Aptos" w:eastAsia="Aptos" w:hAnsi="Aptos"/>
          <w:b w:val="1"/>
          <w:color w:val="000000"/>
          <w:sz w:val="34"/>
          <w:szCs w:val="34"/>
        </w:rPr>
      </w:pPr>
      <w:bookmarkStart w:colFirst="0" w:colLast="0" w:name="_heading=h.467rjntanu8d" w:id="79"/>
      <w:bookmarkEnd w:id="79"/>
      <w:r w:rsidDel="00000000" w:rsidR="00000000" w:rsidRPr="00000000">
        <w:rPr>
          <w:rFonts w:ascii="Aptos" w:cs="Aptos" w:eastAsia="Aptos" w:hAnsi="Aptos"/>
          <w:b w:val="1"/>
          <w:color w:val="000000"/>
          <w:sz w:val="34"/>
          <w:szCs w:val="34"/>
          <w:rtl w:val="0"/>
        </w:rPr>
        <w:t xml:space="preserve">7.4 System Validation</w:t>
      </w:r>
    </w:p>
    <w:p w:rsidR="00000000" w:rsidDel="00000000" w:rsidP="00000000" w:rsidRDefault="00000000" w:rsidRPr="00000000" w14:paraId="000002DE">
      <w:pPr>
        <w:pStyle w:val="Heading3"/>
        <w:keepNext w:val="0"/>
        <w:keepLines w:val="0"/>
        <w:spacing w:after="80" w:before="280" w:line="259" w:lineRule="auto"/>
        <w:rPr>
          <w:sz w:val="26"/>
          <w:szCs w:val="26"/>
        </w:rPr>
      </w:pPr>
      <w:bookmarkStart w:colFirst="0" w:colLast="0" w:name="_heading=h.4xle3ndh5pzb" w:id="80"/>
      <w:bookmarkEnd w:id="80"/>
      <w:r w:rsidDel="00000000" w:rsidR="00000000" w:rsidRPr="00000000">
        <w:rPr>
          <w:sz w:val="26"/>
          <w:szCs w:val="26"/>
          <w:rtl w:val="0"/>
        </w:rPr>
        <w:t xml:space="preserve">Data Management</w:t>
      </w:r>
    </w:p>
    <w:p w:rsidR="00000000" w:rsidDel="00000000" w:rsidP="00000000" w:rsidRDefault="00000000" w:rsidRPr="00000000" w14:paraId="000002DF">
      <w:pPr>
        <w:spacing w:after="240" w:before="240" w:lineRule="auto"/>
        <w:rPr/>
      </w:pPr>
      <w:r w:rsidDel="00000000" w:rsidR="00000000" w:rsidRPr="00000000">
        <w:rPr>
          <w:rtl w:val="0"/>
        </w:rPr>
        <w:t xml:space="preserve">The Unity Cloud Analytics integration successfully captured:</w:t>
      </w:r>
    </w:p>
    <w:p w:rsidR="00000000" w:rsidDel="00000000" w:rsidP="00000000" w:rsidRDefault="00000000" w:rsidRPr="00000000" w14:paraId="000002E0">
      <w:pPr>
        <w:numPr>
          <w:ilvl w:val="0"/>
          <w:numId w:val="15"/>
        </w:numPr>
        <w:spacing w:after="0" w:afterAutospacing="0" w:before="240" w:lineRule="auto"/>
        <w:ind w:left="720" w:hanging="360"/>
      </w:pPr>
      <w:r w:rsidDel="00000000" w:rsidR="00000000" w:rsidRPr="00000000">
        <w:rPr>
          <w:b w:val="1"/>
          <w:rtl w:val="0"/>
        </w:rPr>
        <w:t xml:space="preserve">User Sessions</w:t>
      </w:r>
      <w:r w:rsidDel="00000000" w:rsidR="00000000" w:rsidRPr="00000000">
        <w:rPr>
          <w:rtl w:val="0"/>
        </w:rPr>
        <w:t xml:space="preserve">: Only the teacher can see the students results</w:t>
      </w:r>
    </w:p>
    <w:p w:rsidR="00000000" w:rsidDel="00000000" w:rsidP="00000000" w:rsidRDefault="00000000" w:rsidRPr="00000000" w14:paraId="000002E1">
      <w:pPr>
        <w:numPr>
          <w:ilvl w:val="0"/>
          <w:numId w:val="15"/>
        </w:numPr>
        <w:spacing w:after="0" w:afterAutospacing="0" w:before="0" w:beforeAutospacing="0" w:lineRule="auto"/>
        <w:ind w:left="720" w:hanging="360"/>
      </w:pPr>
      <w:r w:rsidDel="00000000" w:rsidR="00000000" w:rsidRPr="00000000">
        <w:rPr>
          <w:b w:val="1"/>
          <w:rtl w:val="0"/>
        </w:rPr>
        <w:t xml:space="preserve">Progress Data</w:t>
      </w:r>
      <w:r w:rsidDel="00000000" w:rsidR="00000000" w:rsidRPr="00000000">
        <w:rPr>
          <w:rtl w:val="0"/>
        </w:rPr>
        <w:t xml:space="preserve">: Successful storage of scores, levels, and answer accuracy</w:t>
      </w:r>
    </w:p>
    <w:p w:rsidR="00000000" w:rsidDel="00000000" w:rsidP="00000000" w:rsidRDefault="00000000" w:rsidRPr="00000000" w14:paraId="000002E2">
      <w:pPr>
        <w:numPr>
          <w:ilvl w:val="0"/>
          <w:numId w:val="15"/>
        </w:numPr>
        <w:spacing w:after="0" w:afterAutospacing="0" w:before="0" w:beforeAutospacing="0" w:lineRule="auto"/>
        <w:ind w:left="720" w:hanging="360"/>
      </w:pPr>
      <w:r w:rsidDel="00000000" w:rsidR="00000000" w:rsidRPr="00000000">
        <w:rPr>
          <w:b w:val="1"/>
          <w:rtl w:val="0"/>
        </w:rPr>
        <w:t xml:space="preserve">Performance Metrics</w:t>
      </w:r>
      <w:r w:rsidDel="00000000" w:rsidR="00000000" w:rsidRPr="00000000">
        <w:rPr>
          <w:rtl w:val="0"/>
        </w:rPr>
        <w:t xml:space="preserve">: Real-time tracking of user interactions and learning outcomes</w:t>
      </w:r>
    </w:p>
    <w:p w:rsidR="00000000" w:rsidDel="00000000" w:rsidP="00000000" w:rsidRDefault="00000000" w:rsidRPr="00000000" w14:paraId="000002E3">
      <w:pPr>
        <w:numPr>
          <w:ilvl w:val="0"/>
          <w:numId w:val="15"/>
        </w:numPr>
        <w:spacing w:after="240" w:before="0" w:beforeAutospacing="0" w:lineRule="auto"/>
        <w:ind w:left="720" w:hanging="360"/>
      </w:pPr>
      <w:r w:rsidDel="00000000" w:rsidR="00000000" w:rsidRPr="00000000">
        <w:rPr>
          <w:b w:val="1"/>
          <w:rtl w:val="0"/>
        </w:rPr>
        <w:t xml:space="preserve">Engagement Analytics</w:t>
      </w:r>
      <w:r w:rsidDel="00000000" w:rsidR="00000000" w:rsidRPr="00000000">
        <w:rPr>
          <w:rtl w:val="0"/>
        </w:rPr>
        <w:t xml:space="preserve">: Data collection enabling educational assessment and system optimization</w:t>
      </w:r>
      <w:r w:rsidDel="00000000" w:rsidR="00000000" w:rsidRPr="00000000">
        <w:rPr/>
        <w:drawing>
          <wp:inline distB="114300" distT="114300" distL="114300" distR="114300">
            <wp:extent cx="6310313" cy="3542432"/>
            <wp:effectExtent b="0" l="0" r="0" t="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6310313" cy="3542432"/>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4067175</wp:posOffset>
            </wp:positionV>
            <wp:extent cx="6710363" cy="2372556"/>
            <wp:effectExtent b="0" l="0" r="0" t="0"/>
            <wp:wrapSquare wrapText="bothSides" distB="114300" distT="114300" distL="114300" distR="114300"/>
            <wp:docPr id="3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6710363" cy="2372556"/>
                    </a:xfrm>
                    <a:prstGeom prst="rect"/>
                    <a:ln/>
                  </pic:spPr>
                </pic:pic>
              </a:graphicData>
            </a:graphic>
          </wp:anchor>
        </w:drawing>
      </w:r>
    </w:p>
    <w:p w:rsidR="00000000" w:rsidDel="00000000" w:rsidP="00000000" w:rsidRDefault="00000000" w:rsidRPr="00000000" w14:paraId="000002E4">
      <w:pPr>
        <w:spacing w:after="240" w:before="240" w:lineRule="auto"/>
        <w:ind w:left="720" w:firstLine="0"/>
        <w:rPr/>
      </w:pPr>
      <w:r w:rsidDel="00000000" w:rsidR="00000000" w:rsidRPr="00000000">
        <w:rPr>
          <w:rtl w:val="0"/>
        </w:rPr>
      </w:r>
    </w:p>
    <w:p w:rsidR="00000000" w:rsidDel="00000000" w:rsidP="00000000" w:rsidRDefault="00000000" w:rsidRPr="00000000" w14:paraId="000002E5">
      <w:pPr>
        <w:keepNext w:val="0"/>
        <w:keepLines w:val="0"/>
        <w:spacing w:after="80" w:before="280" w:line="259" w:lineRule="auto"/>
        <w:rPr>
          <w:b w:val="1"/>
        </w:rPr>
      </w:pPr>
      <w:r w:rsidDel="00000000" w:rsidR="00000000" w:rsidRPr="00000000">
        <w:rPr>
          <w:b w:val="1"/>
          <w:rtl w:val="0"/>
        </w:rPr>
        <w:t xml:space="preserve">Technical Stability</w:t>
      </w:r>
    </w:p>
    <w:p w:rsidR="00000000" w:rsidDel="00000000" w:rsidP="00000000" w:rsidRDefault="00000000" w:rsidRPr="00000000" w14:paraId="000002E6">
      <w:pPr>
        <w:numPr>
          <w:ilvl w:val="0"/>
          <w:numId w:val="18"/>
        </w:numPr>
        <w:spacing w:after="0" w:afterAutospacing="0" w:before="240" w:lineRule="auto"/>
        <w:ind w:left="720" w:hanging="360"/>
      </w:pPr>
      <w:r w:rsidDel="00000000" w:rsidR="00000000" w:rsidRPr="00000000">
        <w:rPr>
          <w:b w:val="1"/>
          <w:rtl w:val="0"/>
        </w:rPr>
        <w:t xml:space="preserve">AR Performance</w:t>
      </w:r>
      <w:r w:rsidDel="00000000" w:rsidR="00000000" w:rsidRPr="00000000">
        <w:rPr>
          <w:rtl w:val="0"/>
        </w:rPr>
        <w:t xml:space="preserve">: Stable tracking and coordinate system alignment during use</w:t>
      </w:r>
    </w:p>
    <w:p w:rsidR="00000000" w:rsidDel="00000000" w:rsidP="00000000" w:rsidRDefault="00000000" w:rsidRPr="00000000" w14:paraId="000002E7">
      <w:pPr>
        <w:numPr>
          <w:ilvl w:val="0"/>
          <w:numId w:val="18"/>
        </w:numPr>
        <w:spacing w:after="0" w:afterAutospacing="0" w:before="0" w:beforeAutospacing="0" w:lineRule="auto"/>
        <w:ind w:left="720" w:hanging="360"/>
      </w:pPr>
      <w:r w:rsidDel="00000000" w:rsidR="00000000" w:rsidRPr="00000000">
        <w:rPr>
          <w:b w:val="1"/>
          <w:rtl w:val="0"/>
        </w:rPr>
        <w:t xml:space="preserve">Database Functionality</w:t>
      </w:r>
      <w:r w:rsidDel="00000000" w:rsidR="00000000" w:rsidRPr="00000000">
        <w:rPr>
          <w:rtl w:val="0"/>
        </w:rPr>
        <w:t xml:space="preserve">: Successful data persistence with proper user state management</w:t>
      </w:r>
    </w:p>
    <w:p w:rsidR="00000000" w:rsidDel="00000000" w:rsidP="00000000" w:rsidRDefault="00000000" w:rsidRPr="00000000" w14:paraId="000002E8">
      <w:pPr>
        <w:numPr>
          <w:ilvl w:val="0"/>
          <w:numId w:val="18"/>
        </w:numPr>
        <w:spacing w:after="0" w:afterAutospacing="0" w:before="0" w:beforeAutospacing="0" w:lineRule="auto"/>
        <w:ind w:left="720" w:hanging="360"/>
      </w:pPr>
      <w:r w:rsidDel="00000000" w:rsidR="00000000" w:rsidRPr="00000000">
        <w:rPr>
          <w:b w:val="1"/>
          <w:rtl w:val="0"/>
        </w:rPr>
        <w:t xml:space="preserve">Cross-Platform Compatibility</w:t>
      </w:r>
      <w:r w:rsidDel="00000000" w:rsidR="00000000" w:rsidRPr="00000000">
        <w:rPr>
          <w:rtl w:val="0"/>
        </w:rPr>
        <w:t xml:space="preserve">: Effective operation on Android devices in educational settings</w:t>
      </w:r>
    </w:p>
    <w:p w:rsidR="00000000" w:rsidDel="00000000" w:rsidP="00000000" w:rsidRDefault="00000000" w:rsidRPr="00000000" w14:paraId="000002E9">
      <w:pPr>
        <w:numPr>
          <w:ilvl w:val="0"/>
          <w:numId w:val="18"/>
        </w:numPr>
        <w:spacing w:after="240" w:before="0" w:beforeAutospacing="0" w:lineRule="auto"/>
        <w:ind w:left="720" w:hanging="360"/>
      </w:pPr>
      <w:r w:rsidDel="00000000" w:rsidR="00000000" w:rsidRPr="00000000">
        <w:rPr>
          <w:b w:val="1"/>
          <w:rtl w:val="0"/>
        </w:rPr>
        <w:t xml:space="preserve">Real-time Processing</w:t>
      </w:r>
      <w:r w:rsidDel="00000000" w:rsidR="00000000" w:rsidRPr="00000000">
        <w:rPr>
          <w:rtl w:val="0"/>
        </w:rPr>
        <w:t xml:space="preserve">: Immediate response to user inputs and mathematical calculations</w:t>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pStyle w:val="Heading1"/>
        <w:spacing w:after="240" w:before="240" w:lineRule="auto"/>
        <w:rPr/>
      </w:pPr>
      <w:bookmarkStart w:colFirst="0" w:colLast="0" w:name="_heading=h.iue6bng6jr00" w:id="81"/>
      <w:bookmarkEnd w:id="81"/>
      <w:r w:rsidDel="00000000" w:rsidR="00000000" w:rsidRPr="00000000">
        <w:rPr>
          <w:rtl w:val="0"/>
        </w:rPr>
        <w:t xml:space="preserve">8. User Documentation</w:t>
      </w:r>
    </w:p>
    <w:p w:rsidR="00000000" w:rsidDel="00000000" w:rsidP="00000000" w:rsidRDefault="00000000" w:rsidRPr="00000000" w14:paraId="000002EE">
      <w:pPr>
        <w:pStyle w:val="Heading3"/>
        <w:rPr/>
      </w:pPr>
      <w:bookmarkStart w:colFirst="0" w:colLast="0" w:name="_heading=h.kpjdlvik8wcc" w:id="82"/>
      <w:bookmarkEnd w:id="82"/>
      <w:r w:rsidDel="00000000" w:rsidR="00000000" w:rsidRPr="00000000">
        <w:rPr>
          <w:rtl w:val="0"/>
        </w:rPr>
        <w:t xml:space="preserve">8.1 User Guide</w:t>
      </w:r>
    </w:p>
    <w:p w:rsidR="00000000" w:rsidDel="00000000" w:rsidP="00000000" w:rsidRDefault="00000000" w:rsidRPr="00000000" w14:paraId="000002EF">
      <w:pPr>
        <w:rPr>
          <w:b w:val="1"/>
        </w:rPr>
      </w:pPr>
      <w:r w:rsidDel="00000000" w:rsidR="00000000" w:rsidRPr="00000000">
        <w:rPr>
          <w:b w:val="1"/>
          <w:rtl w:val="0"/>
        </w:rPr>
        <w:t xml:space="preserve">Introduction</w:t>
      </w:r>
    </w:p>
    <w:p w:rsidR="00000000" w:rsidDel="00000000" w:rsidP="00000000" w:rsidRDefault="00000000" w:rsidRPr="00000000" w14:paraId="000002F0">
      <w:pPr>
        <w:rPr/>
      </w:pPr>
      <w:r w:rsidDel="00000000" w:rsidR="00000000" w:rsidRPr="00000000">
        <w:rPr>
          <w:rtl w:val="0"/>
        </w:rPr>
        <w:t xml:space="preserve">Welcome to the Slope Hunter Application! This innovative educational tool uses Augmented Reality (AR) to help students at middle school learn slope calculation in an engaging, interactive way. By combining physical notebooks with virtual elements, students can visualize mathematical concepts and practice problem-solving in an immersive environment.</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keepNext w:val="0"/>
        <w:keepLines w:val="0"/>
        <w:spacing w:after="80" w:before="280" w:line="259" w:lineRule="auto"/>
        <w:rPr>
          <w:b w:val="1"/>
        </w:rPr>
      </w:pPr>
      <w:r w:rsidDel="00000000" w:rsidR="00000000" w:rsidRPr="00000000">
        <w:rPr>
          <w:b w:val="1"/>
          <w:rtl w:val="0"/>
        </w:rPr>
        <w:t xml:space="preserve">What You'll Need</w:t>
      </w:r>
    </w:p>
    <w:p w:rsidR="00000000" w:rsidDel="00000000" w:rsidP="00000000" w:rsidRDefault="00000000" w:rsidRPr="00000000" w14:paraId="000002F3">
      <w:pPr>
        <w:numPr>
          <w:ilvl w:val="0"/>
          <w:numId w:val="29"/>
        </w:numPr>
        <w:spacing w:after="0" w:afterAutospacing="0" w:before="240" w:lineRule="auto"/>
        <w:ind w:left="720" w:hanging="360"/>
      </w:pPr>
      <w:r w:rsidDel="00000000" w:rsidR="00000000" w:rsidRPr="00000000">
        <w:rPr>
          <w:rtl w:val="0"/>
        </w:rPr>
        <w:t xml:space="preserve">Android smartphone or tablet</w:t>
      </w:r>
    </w:p>
    <w:p w:rsidR="00000000" w:rsidDel="00000000" w:rsidP="00000000" w:rsidRDefault="00000000" w:rsidRPr="00000000" w14:paraId="000002F4">
      <w:pPr>
        <w:numPr>
          <w:ilvl w:val="0"/>
          <w:numId w:val="29"/>
        </w:numPr>
        <w:spacing w:after="0" w:afterAutospacing="0" w:before="0" w:beforeAutospacing="0" w:lineRule="auto"/>
        <w:ind w:left="720" w:hanging="360"/>
      </w:pPr>
      <w:r w:rsidDel="00000000" w:rsidR="00000000" w:rsidRPr="00000000">
        <w:rPr>
          <w:rtl w:val="0"/>
        </w:rPr>
        <w:t xml:space="preserve">Two printed notebooks (provided with the application)</w:t>
      </w:r>
    </w:p>
    <w:p w:rsidR="00000000" w:rsidDel="00000000" w:rsidP="00000000" w:rsidRDefault="00000000" w:rsidRPr="00000000" w14:paraId="000002F5">
      <w:pPr>
        <w:numPr>
          <w:ilvl w:val="0"/>
          <w:numId w:val="29"/>
        </w:numPr>
        <w:spacing w:after="0" w:afterAutospacing="0" w:before="0" w:beforeAutospacing="0" w:lineRule="auto"/>
        <w:ind w:left="720" w:hanging="360"/>
      </w:pPr>
      <w:r w:rsidDel="00000000" w:rsidR="00000000" w:rsidRPr="00000000">
        <w:rPr>
          <w:rtl w:val="0"/>
        </w:rPr>
        <w:t xml:space="preserve">Good lighting conditions</w:t>
      </w:r>
    </w:p>
    <w:p w:rsidR="00000000" w:rsidDel="00000000" w:rsidP="00000000" w:rsidRDefault="00000000" w:rsidRPr="00000000" w14:paraId="000002F6">
      <w:pPr>
        <w:numPr>
          <w:ilvl w:val="0"/>
          <w:numId w:val="29"/>
        </w:numPr>
        <w:spacing w:after="240" w:before="0" w:beforeAutospacing="0" w:lineRule="auto"/>
        <w:ind w:left="720" w:hanging="360"/>
      </w:pPr>
      <w:r w:rsidDel="00000000" w:rsidR="00000000" w:rsidRPr="00000000">
        <w:rPr>
          <w:rtl w:val="0"/>
        </w:rPr>
        <w:t xml:space="preserve">Stable surface to place notebooks</w:t>
      </w:r>
    </w:p>
    <w:p w:rsidR="00000000" w:rsidDel="00000000" w:rsidP="00000000" w:rsidRDefault="00000000" w:rsidRPr="00000000" w14:paraId="000002F7">
      <w:pPr>
        <w:spacing w:after="240" w:before="240" w:lineRule="auto"/>
        <w:rPr/>
      </w:pPr>
      <w:r w:rsidDel="00000000" w:rsidR="00000000" w:rsidRPr="00000000">
        <w:rPr>
          <w:rtl w:val="0"/>
        </w:rPr>
      </w:r>
    </w:p>
    <w:p w:rsidR="00000000" w:rsidDel="00000000" w:rsidP="00000000" w:rsidRDefault="00000000" w:rsidRPr="00000000" w14:paraId="000002F8">
      <w:pPr>
        <w:pStyle w:val="Heading3"/>
        <w:keepNext w:val="0"/>
        <w:keepLines w:val="0"/>
        <w:spacing w:before="360" w:lineRule="auto"/>
        <w:rPr/>
      </w:pPr>
      <w:bookmarkStart w:colFirst="0" w:colLast="0" w:name="_heading=h.o1dp41hz61vm" w:id="83"/>
      <w:bookmarkEnd w:id="83"/>
      <w:r w:rsidDel="00000000" w:rsidR="00000000" w:rsidRPr="00000000">
        <w:rPr>
          <w:rtl w:val="0"/>
        </w:rPr>
        <w:t xml:space="preserve">8</w:t>
      </w:r>
      <w:r w:rsidDel="00000000" w:rsidR="00000000" w:rsidRPr="00000000">
        <w:rPr>
          <w:rtl w:val="0"/>
        </w:rPr>
        <w:t xml:space="preserve">.2 How to Play</w:t>
      </w:r>
    </w:p>
    <w:p w:rsidR="00000000" w:rsidDel="00000000" w:rsidP="00000000" w:rsidRDefault="00000000" w:rsidRPr="00000000" w14:paraId="000002F9">
      <w:pPr>
        <w:keepNext w:val="0"/>
        <w:keepLines w:val="0"/>
        <w:spacing w:after="80" w:before="280" w:line="259" w:lineRule="auto"/>
        <w:rPr>
          <w:b w:val="1"/>
        </w:rPr>
      </w:pPr>
      <w:r w:rsidDel="00000000" w:rsidR="00000000" w:rsidRPr="00000000">
        <w:rPr>
          <w:b w:val="1"/>
          <w:rtl w:val="0"/>
        </w:rPr>
        <w:t xml:space="preserve">Step 1: First time launching the application</w:t>
      </w:r>
    </w:p>
    <w:p w:rsidR="00000000" w:rsidDel="00000000" w:rsidP="00000000" w:rsidRDefault="00000000" w:rsidRPr="00000000" w14:paraId="000002FA">
      <w:pPr>
        <w:numPr>
          <w:ilvl w:val="0"/>
          <w:numId w:val="9"/>
        </w:numPr>
        <w:spacing w:after="0" w:afterAutospacing="0"/>
        <w:ind w:left="720" w:hanging="360"/>
        <w:rPr>
          <w:u w:val="none"/>
        </w:rPr>
      </w:pPr>
      <w:r w:rsidDel="00000000" w:rsidR="00000000" w:rsidRPr="00000000">
        <w:rPr>
          <w:rtl w:val="0"/>
        </w:rPr>
        <w:t xml:space="preserve">Open the app in your device</w:t>
      </w:r>
    </w:p>
    <w:p w:rsidR="00000000" w:rsidDel="00000000" w:rsidP="00000000" w:rsidRDefault="00000000" w:rsidRPr="00000000" w14:paraId="000002FB">
      <w:pPr>
        <w:numPr>
          <w:ilvl w:val="0"/>
          <w:numId w:val="9"/>
        </w:numPr>
        <w:spacing w:after="0" w:afterAutospacing="0"/>
        <w:ind w:left="720" w:hanging="360"/>
        <w:rPr>
          <w:u w:val="none"/>
        </w:rPr>
      </w:pPr>
      <w:r w:rsidDel="00000000" w:rsidR="00000000" w:rsidRPr="00000000">
        <w:rPr>
          <w:rtl w:val="0"/>
        </w:rPr>
        <w:t xml:space="preserve">Write your permanent nickname </w:t>
      </w:r>
    </w:p>
    <w:p w:rsidR="00000000" w:rsidDel="00000000" w:rsidP="00000000" w:rsidRDefault="00000000" w:rsidRPr="00000000" w14:paraId="000002FC">
      <w:pPr>
        <w:numPr>
          <w:ilvl w:val="0"/>
          <w:numId w:val="9"/>
        </w:numPr>
        <w:ind w:left="720" w:hanging="360"/>
        <w:rPr>
          <w:u w:val="none"/>
        </w:rPr>
      </w:pPr>
      <w:r w:rsidDel="00000000" w:rsidR="00000000" w:rsidRPr="00000000">
        <w:rPr>
          <w:rtl w:val="0"/>
        </w:rPr>
        <w:t xml:space="preserve">Press the “PLAY” button</w:t>
      </w:r>
    </w:p>
    <w:p w:rsidR="00000000" w:rsidDel="00000000" w:rsidP="00000000" w:rsidRDefault="00000000" w:rsidRPr="00000000" w14:paraId="000002FD">
      <w:pPr>
        <w:ind w:left="720" w:firstLine="0"/>
        <w:rPr/>
      </w:pPr>
      <w:r w:rsidDel="00000000" w:rsidR="00000000" w:rsidRPr="00000000">
        <w:rPr/>
        <w:drawing>
          <wp:inline distB="114300" distT="114300" distL="114300" distR="114300">
            <wp:extent cx="1384353" cy="2969978"/>
            <wp:effectExtent b="0" l="0" r="0" t="0"/>
            <wp:docPr id="3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384353" cy="296997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ind w:left="720" w:firstLine="0"/>
        <w:rPr/>
      </w:pPr>
      <w:r w:rsidDel="00000000" w:rsidR="00000000" w:rsidRPr="00000000">
        <w:rPr>
          <w:rtl w:val="0"/>
        </w:rPr>
      </w:r>
    </w:p>
    <w:p w:rsidR="00000000" w:rsidDel="00000000" w:rsidP="00000000" w:rsidRDefault="00000000" w:rsidRPr="00000000" w14:paraId="000002FF">
      <w:pPr>
        <w:keepNext w:val="0"/>
        <w:keepLines w:val="0"/>
        <w:spacing w:after="80" w:before="280" w:line="259" w:lineRule="auto"/>
        <w:rPr>
          <w:b w:val="1"/>
        </w:rPr>
      </w:pPr>
      <w:r w:rsidDel="00000000" w:rsidR="00000000" w:rsidRPr="00000000">
        <w:rPr>
          <w:b w:val="1"/>
          <w:rtl w:val="0"/>
        </w:rPr>
        <w:t xml:space="preserve">Step 2: Main Menu Navigation</w:t>
      </w:r>
    </w:p>
    <w:p w:rsidR="00000000" w:rsidDel="00000000" w:rsidP="00000000" w:rsidRDefault="00000000" w:rsidRPr="00000000" w14:paraId="00000300">
      <w:pPr>
        <w:numPr>
          <w:ilvl w:val="0"/>
          <w:numId w:val="20"/>
        </w:numPr>
        <w:spacing w:after="0" w:afterAutospacing="0" w:before="240" w:lineRule="auto"/>
        <w:ind w:left="1440" w:hanging="360"/>
        <w:rPr>
          <w:u w:val="none"/>
        </w:rPr>
      </w:pPr>
      <w:r w:rsidDel="00000000" w:rsidR="00000000" w:rsidRPr="00000000">
        <w:rPr>
          <w:b w:val="1"/>
          <w:rtl w:val="0"/>
        </w:rPr>
        <w:t xml:space="preserve">New Game</w:t>
      </w:r>
      <w:r w:rsidDel="00000000" w:rsidR="00000000" w:rsidRPr="00000000">
        <w:rPr>
          <w:rtl w:val="0"/>
        </w:rPr>
        <w:t xml:space="preserve">: Start a fresh learning session</w:t>
      </w:r>
    </w:p>
    <w:p w:rsidR="00000000" w:rsidDel="00000000" w:rsidP="00000000" w:rsidRDefault="00000000" w:rsidRPr="00000000" w14:paraId="00000301">
      <w:pPr>
        <w:numPr>
          <w:ilvl w:val="0"/>
          <w:numId w:val="20"/>
        </w:numPr>
        <w:spacing w:after="0" w:afterAutospacing="0" w:before="0" w:beforeAutospacing="0" w:lineRule="auto"/>
        <w:ind w:left="1440" w:hanging="360"/>
        <w:rPr>
          <w:u w:val="none"/>
        </w:rPr>
      </w:pPr>
      <w:r w:rsidDel="00000000" w:rsidR="00000000" w:rsidRPr="00000000">
        <w:rPr>
          <w:b w:val="1"/>
          <w:rtl w:val="0"/>
        </w:rPr>
        <w:t xml:space="preserve">Continue</w:t>
      </w:r>
      <w:r w:rsidDel="00000000" w:rsidR="00000000" w:rsidRPr="00000000">
        <w:rPr>
          <w:rtl w:val="0"/>
        </w:rPr>
        <w:t xml:space="preserve">: Resume from your last saved progress</w:t>
      </w:r>
    </w:p>
    <w:p w:rsidR="00000000" w:rsidDel="00000000" w:rsidP="00000000" w:rsidRDefault="00000000" w:rsidRPr="00000000" w14:paraId="00000302">
      <w:pPr>
        <w:numPr>
          <w:ilvl w:val="0"/>
          <w:numId w:val="20"/>
        </w:numPr>
        <w:spacing w:after="240" w:before="0" w:beforeAutospacing="0" w:lineRule="auto"/>
        <w:ind w:left="1440" w:hanging="360"/>
        <w:rPr>
          <w:u w:val="none"/>
        </w:rPr>
      </w:pPr>
      <w:r w:rsidDel="00000000" w:rsidR="00000000" w:rsidRPr="00000000">
        <w:rPr>
          <w:b w:val="1"/>
          <w:rtl w:val="0"/>
        </w:rPr>
        <w:t xml:space="preserve">Shop</w:t>
      </w:r>
      <w:r w:rsidDel="00000000" w:rsidR="00000000" w:rsidRPr="00000000">
        <w:rPr>
          <w:rtl w:val="0"/>
        </w:rPr>
        <w:t xml:space="preserve">: Use earned points to purchase upgrades and customizations</w:t>
      </w:r>
    </w:p>
    <w:p w:rsidR="00000000" w:rsidDel="00000000" w:rsidP="00000000" w:rsidRDefault="00000000" w:rsidRPr="00000000" w14:paraId="00000303">
      <w:pPr>
        <w:spacing w:after="240" w:before="240" w:lineRule="auto"/>
        <w:ind w:left="720" w:firstLine="0"/>
        <w:rPr/>
      </w:pPr>
      <w:r w:rsidDel="00000000" w:rsidR="00000000" w:rsidRPr="00000000">
        <w:rPr/>
        <w:drawing>
          <wp:inline distB="114300" distT="114300" distL="114300" distR="114300">
            <wp:extent cx="1385888" cy="3058510"/>
            <wp:effectExtent b="0" l="0" r="0" t="0"/>
            <wp:docPr id="29"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1385888" cy="305851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240" w:before="240" w:lineRule="auto"/>
        <w:ind w:left="720" w:firstLine="0"/>
        <w:rPr/>
      </w:pPr>
      <w:r w:rsidDel="00000000" w:rsidR="00000000" w:rsidRPr="00000000">
        <w:rPr>
          <w:rtl w:val="0"/>
        </w:rPr>
      </w:r>
    </w:p>
    <w:p w:rsidR="00000000" w:rsidDel="00000000" w:rsidP="00000000" w:rsidRDefault="00000000" w:rsidRPr="00000000" w14:paraId="00000305">
      <w:pPr>
        <w:keepNext w:val="0"/>
        <w:keepLines w:val="0"/>
        <w:spacing w:after="80" w:before="280" w:line="259" w:lineRule="auto"/>
        <w:rPr>
          <w:b w:val="1"/>
        </w:rPr>
      </w:pPr>
      <w:r w:rsidDel="00000000" w:rsidR="00000000" w:rsidRPr="00000000">
        <w:rPr>
          <w:b w:val="1"/>
          <w:rtl w:val="0"/>
        </w:rPr>
        <w:t xml:space="preserve">Step 3: AR Setup</w:t>
      </w:r>
    </w:p>
    <w:p w:rsidR="00000000" w:rsidDel="00000000" w:rsidP="00000000" w:rsidRDefault="00000000" w:rsidRPr="00000000" w14:paraId="00000306">
      <w:pPr>
        <w:numPr>
          <w:ilvl w:val="0"/>
          <w:numId w:val="37"/>
        </w:numPr>
        <w:spacing w:after="0" w:afterAutospacing="0" w:before="240" w:lineRule="auto"/>
        <w:ind w:left="720" w:hanging="360"/>
      </w:pPr>
      <w:r w:rsidDel="00000000" w:rsidR="00000000" w:rsidRPr="00000000">
        <w:rPr>
          <w:b w:val="1"/>
          <w:rtl w:val="0"/>
        </w:rPr>
        <w:t xml:space="preserve">Place the Fixed Notebook</w:t>
      </w:r>
      <w:r w:rsidDel="00000000" w:rsidR="00000000" w:rsidRPr="00000000">
        <w:rPr>
          <w:rtl w:val="0"/>
        </w:rPr>
        <w:t xml:space="preserve"> on a flat surface</w:t>
      </w:r>
    </w:p>
    <w:p w:rsidR="00000000" w:rsidDel="00000000" w:rsidP="00000000" w:rsidRDefault="00000000" w:rsidRPr="00000000" w14:paraId="00000307">
      <w:pPr>
        <w:numPr>
          <w:ilvl w:val="0"/>
          <w:numId w:val="37"/>
        </w:numPr>
        <w:spacing w:after="0" w:afterAutospacing="0" w:before="0" w:beforeAutospacing="0" w:lineRule="auto"/>
        <w:ind w:left="720" w:hanging="360"/>
      </w:pPr>
      <w:r w:rsidDel="00000000" w:rsidR="00000000" w:rsidRPr="00000000">
        <w:rPr>
          <w:b w:val="1"/>
          <w:rtl w:val="0"/>
        </w:rPr>
        <w:t xml:space="preserve">Position the Slope Notebook</w:t>
      </w:r>
      <w:r w:rsidDel="00000000" w:rsidR="00000000" w:rsidRPr="00000000">
        <w:rPr>
          <w:rtl w:val="0"/>
        </w:rPr>
        <w:t xml:space="preserve"> nearby (within camera view)</w:t>
      </w:r>
    </w:p>
    <w:p w:rsidR="00000000" w:rsidDel="00000000" w:rsidP="00000000" w:rsidRDefault="00000000" w:rsidRPr="00000000" w14:paraId="00000308">
      <w:pPr>
        <w:numPr>
          <w:ilvl w:val="0"/>
          <w:numId w:val="37"/>
        </w:numPr>
        <w:spacing w:after="0" w:afterAutospacing="0" w:before="0" w:beforeAutospacing="0" w:lineRule="auto"/>
        <w:ind w:left="720" w:hanging="360"/>
      </w:pPr>
      <w:r w:rsidDel="00000000" w:rsidR="00000000" w:rsidRPr="00000000">
        <w:rPr>
          <w:b w:val="1"/>
          <w:rtl w:val="0"/>
        </w:rPr>
        <w:t xml:space="preserve">Hold your device</w:t>
      </w:r>
      <w:r w:rsidDel="00000000" w:rsidR="00000000" w:rsidRPr="00000000">
        <w:rPr>
          <w:rtl w:val="0"/>
        </w:rPr>
        <w:t xml:space="preserve"> 30-50cm above the notebooks</w:t>
      </w:r>
    </w:p>
    <w:p w:rsidR="00000000" w:rsidDel="00000000" w:rsidP="00000000" w:rsidRDefault="00000000" w:rsidRPr="00000000" w14:paraId="00000309">
      <w:pPr>
        <w:numPr>
          <w:ilvl w:val="0"/>
          <w:numId w:val="37"/>
        </w:numPr>
        <w:spacing w:after="240" w:before="0" w:beforeAutospacing="0" w:lineRule="auto"/>
        <w:ind w:left="720" w:hanging="360"/>
      </w:pPr>
      <w:r w:rsidDel="00000000" w:rsidR="00000000" w:rsidRPr="00000000">
        <w:rPr>
          <w:b w:val="1"/>
          <w:rtl w:val="0"/>
        </w:rPr>
        <w:t xml:space="preserve">Slowly move the camera</w:t>
      </w:r>
      <w:r w:rsidDel="00000000" w:rsidR="00000000" w:rsidRPr="00000000">
        <w:rPr>
          <w:rtl w:val="0"/>
        </w:rPr>
        <w:t xml:space="preserve"> until both notebooks are detected and axis line is presented</w:t>
      </w:r>
    </w:p>
    <w:p w:rsidR="00000000" w:rsidDel="00000000" w:rsidP="00000000" w:rsidRDefault="00000000" w:rsidRPr="00000000" w14:paraId="0000030A">
      <w:pPr>
        <w:spacing w:after="240" w:before="240" w:lineRule="auto"/>
        <w:ind w:left="720" w:firstLine="0"/>
        <w:rPr/>
      </w:pPr>
      <w:r w:rsidDel="00000000" w:rsidR="00000000" w:rsidRPr="00000000">
        <w:rPr/>
        <w:drawing>
          <wp:inline distB="114300" distT="114300" distL="114300" distR="114300">
            <wp:extent cx="1465385" cy="3254696"/>
            <wp:effectExtent b="0" l="0" r="0" t="0"/>
            <wp:docPr id="2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1465385" cy="325469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spacing w:after="80" w:before="280" w:line="259" w:lineRule="auto"/>
        <w:rPr>
          <w:b w:val="1"/>
        </w:rPr>
      </w:pPr>
      <w:r w:rsidDel="00000000" w:rsidR="00000000" w:rsidRPr="00000000">
        <w:rPr>
          <w:rtl w:val="0"/>
        </w:rPr>
      </w:r>
    </w:p>
    <w:p w:rsidR="00000000" w:rsidDel="00000000" w:rsidP="00000000" w:rsidRDefault="00000000" w:rsidRPr="00000000" w14:paraId="0000030C">
      <w:pPr>
        <w:keepNext w:val="0"/>
        <w:keepLines w:val="0"/>
        <w:spacing w:after="80" w:before="280" w:line="259" w:lineRule="auto"/>
        <w:rPr>
          <w:b w:val="1"/>
        </w:rPr>
      </w:pPr>
      <w:r w:rsidDel="00000000" w:rsidR="00000000" w:rsidRPr="00000000">
        <w:rPr>
          <w:b w:val="1"/>
          <w:rtl w:val="0"/>
        </w:rPr>
        <w:t xml:space="preserve">Step 4: Learning Activity</w:t>
      </w:r>
    </w:p>
    <w:p w:rsidR="00000000" w:rsidDel="00000000" w:rsidP="00000000" w:rsidRDefault="00000000" w:rsidRPr="00000000" w14:paraId="0000030D">
      <w:pPr>
        <w:numPr>
          <w:ilvl w:val="0"/>
          <w:numId w:val="3"/>
        </w:numPr>
        <w:spacing w:after="0" w:afterAutospacing="0" w:before="240" w:lineRule="auto"/>
        <w:ind w:left="720" w:hanging="360"/>
      </w:pPr>
      <w:r w:rsidDel="00000000" w:rsidR="00000000" w:rsidRPr="00000000">
        <w:rPr>
          <w:b w:val="1"/>
          <w:rtl w:val="0"/>
        </w:rPr>
        <w:t xml:space="preserve">Observe the coordinate system</w:t>
      </w:r>
      <w:r w:rsidDel="00000000" w:rsidR="00000000" w:rsidRPr="00000000">
        <w:rPr>
          <w:rtl w:val="0"/>
        </w:rPr>
        <w:t xml:space="preserve"> that appears on the Fixed Notebook</w:t>
      </w:r>
    </w:p>
    <w:p w:rsidR="00000000" w:rsidDel="00000000" w:rsidP="00000000" w:rsidRDefault="00000000" w:rsidRPr="00000000" w14:paraId="0000030E">
      <w:pPr>
        <w:numPr>
          <w:ilvl w:val="0"/>
          <w:numId w:val="3"/>
        </w:numPr>
        <w:spacing w:after="0" w:afterAutospacing="0" w:before="0" w:beforeAutospacing="0" w:lineRule="auto"/>
        <w:ind w:left="720" w:hanging="360"/>
      </w:pPr>
      <w:r w:rsidDel="00000000" w:rsidR="00000000" w:rsidRPr="00000000">
        <w:rPr>
          <w:b w:val="1"/>
          <w:rtl w:val="0"/>
        </w:rPr>
        <w:t xml:space="preserve">Tap on the Slope Notebook</w:t>
      </w:r>
      <w:r w:rsidDel="00000000" w:rsidR="00000000" w:rsidRPr="00000000">
        <w:rPr>
          <w:rtl w:val="0"/>
        </w:rPr>
        <w:t xml:space="preserve"> to place your first point</w:t>
      </w:r>
    </w:p>
    <w:p w:rsidR="00000000" w:rsidDel="00000000" w:rsidP="00000000" w:rsidRDefault="00000000" w:rsidRPr="00000000" w14:paraId="0000030F">
      <w:pPr>
        <w:numPr>
          <w:ilvl w:val="0"/>
          <w:numId w:val="3"/>
        </w:numPr>
        <w:spacing w:after="0" w:afterAutospacing="0" w:before="0" w:beforeAutospacing="0" w:lineRule="auto"/>
        <w:ind w:left="720" w:hanging="360"/>
      </w:pPr>
      <w:r w:rsidDel="00000000" w:rsidR="00000000" w:rsidRPr="00000000">
        <w:rPr>
          <w:b w:val="1"/>
          <w:rtl w:val="0"/>
        </w:rPr>
        <w:t xml:space="preserve">Tap again</w:t>
      </w:r>
      <w:r w:rsidDel="00000000" w:rsidR="00000000" w:rsidRPr="00000000">
        <w:rPr>
          <w:rtl w:val="0"/>
        </w:rPr>
        <w:t xml:space="preserve"> to place your second point</w:t>
      </w:r>
    </w:p>
    <w:p w:rsidR="00000000" w:rsidDel="00000000" w:rsidP="00000000" w:rsidRDefault="00000000" w:rsidRPr="00000000" w14:paraId="00000310">
      <w:pPr>
        <w:numPr>
          <w:ilvl w:val="0"/>
          <w:numId w:val="3"/>
        </w:numPr>
        <w:spacing w:after="0" w:afterAutospacing="0" w:before="0" w:beforeAutospacing="0" w:lineRule="auto"/>
        <w:ind w:left="720" w:hanging="360"/>
      </w:pPr>
      <w:r w:rsidDel="00000000" w:rsidR="00000000" w:rsidRPr="00000000">
        <w:rPr>
          <w:b w:val="1"/>
          <w:rtl w:val="0"/>
        </w:rPr>
        <w:t xml:space="preserve">Calculate the slope</w:t>
      </w:r>
      <w:r w:rsidDel="00000000" w:rsidR="00000000" w:rsidRPr="00000000">
        <w:rPr>
          <w:rtl w:val="0"/>
        </w:rPr>
        <w:t xml:space="preserve"> using the formula: slope = (y₂-y₁)/(x₂-x₁)</w:t>
      </w:r>
    </w:p>
    <w:p w:rsidR="00000000" w:rsidDel="00000000" w:rsidP="00000000" w:rsidRDefault="00000000" w:rsidRPr="00000000" w14:paraId="00000311">
      <w:pPr>
        <w:numPr>
          <w:ilvl w:val="0"/>
          <w:numId w:val="3"/>
        </w:numPr>
        <w:spacing w:after="0" w:afterAutospacing="0" w:before="0" w:beforeAutospacing="0" w:lineRule="auto"/>
        <w:ind w:left="720" w:hanging="360"/>
      </w:pPr>
      <w:r w:rsidDel="00000000" w:rsidR="00000000" w:rsidRPr="00000000">
        <w:rPr>
          <w:b w:val="1"/>
          <w:rtl w:val="0"/>
        </w:rPr>
        <w:t xml:space="preserve">Enter your answer</w:t>
      </w:r>
      <w:r w:rsidDel="00000000" w:rsidR="00000000" w:rsidRPr="00000000">
        <w:rPr>
          <w:rtl w:val="0"/>
        </w:rPr>
        <w:t xml:space="preserve"> in the input field</w:t>
      </w:r>
    </w:p>
    <w:p w:rsidR="00000000" w:rsidDel="00000000" w:rsidP="00000000" w:rsidRDefault="00000000" w:rsidRPr="00000000" w14:paraId="00000312">
      <w:pPr>
        <w:numPr>
          <w:ilvl w:val="0"/>
          <w:numId w:val="3"/>
        </w:numPr>
        <w:spacing w:after="240" w:before="0" w:beforeAutospacing="0" w:lineRule="auto"/>
        <w:ind w:left="720" w:hanging="360"/>
      </w:pPr>
      <w:r w:rsidDel="00000000" w:rsidR="00000000" w:rsidRPr="00000000">
        <w:rPr>
          <w:b w:val="1"/>
          <w:rtl w:val="0"/>
        </w:rPr>
        <w:t xml:space="preserve">Receive immediate feedback</w:t>
      </w:r>
      <w:r w:rsidDel="00000000" w:rsidR="00000000" w:rsidRPr="00000000">
        <w:rPr>
          <w:rtl w:val="0"/>
        </w:rPr>
        <w:t xml:space="preserve"> on your solution</w:t>
      </w:r>
    </w:p>
    <w:p w:rsidR="00000000" w:rsidDel="00000000" w:rsidP="00000000" w:rsidRDefault="00000000" w:rsidRPr="00000000" w14:paraId="00000313">
      <w:pPr>
        <w:spacing w:after="240" w:before="240" w:lineRule="auto"/>
        <w:ind w:left="720" w:firstLine="0"/>
        <w:rPr/>
      </w:pPr>
      <w:r w:rsidDel="00000000" w:rsidR="00000000" w:rsidRPr="00000000">
        <w:rPr>
          <w:rtl w:val="0"/>
        </w:rPr>
      </w:r>
    </w:p>
    <w:p w:rsidR="00000000" w:rsidDel="00000000" w:rsidP="00000000" w:rsidRDefault="00000000" w:rsidRPr="00000000" w14:paraId="00000314">
      <w:pPr>
        <w:spacing w:after="240" w:before="240" w:lineRule="auto"/>
        <w:ind w:left="720" w:firstLine="0"/>
        <w:rPr/>
      </w:pPr>
      <w:r w:rsidDel="00000000" w:rsidR="00000000" w:rsidRPr="00000000">
        <w:rPr>
          <w:rtl w:val="0"/>
        </w:rPr>
      </w:r>
    </w:p>
    <w:p w:rsidR="00000000" w:rsidDel="00000000" w:rsidP="00000000" w:rsidRDefault="00000000" w:rsidRPr="00000000" w14:paraId="00000315">
      <w:pPr>
        <w:spacing w:after="240" w:before="240" w:lineRule="auto"/>
        <w:ind w:left="720" w:firstLine="0"/>
        <w:rPr/>
      </w:pPr>
      <w:r w:rsidDel="00000000" w:rsidR="00000000" w:rsidRPr="00000000">
        <w:rPr>
          <w:rtl w:val="0"/>
        </w:rPr>
      </w:r>
    </w:p>
    <w:p w:rsidR="00000000" w:rsidDel="00000000" w:rsidP="00000000" w:rsidRDefault="00000000" w:rsidRPr="00000000" w14:paraId="00000316">
      <w:pPr>
        <w:spacing w:after="240" w:before="240" w:lineRule="auto"/>
        <w:ind w:left="720" w:firstLine="0"/>
        <w:rPr/>
      </w:pPr>
      <w:r w:rsidDel="00000000" w:rsidR="00000000" w:rsidRPr="00000000">
        <w:rPr>
          <w:rtl w:val="0"/>
        </w:rPr>
      </w:r>
    </w:p>
    <w:p w:rsidR="00000000" w:rsidDel="00000000" w:rsidP="00000000" w:rsidRDefault="00000000" w:rsidRPr="00000000" w14:paraId="00000317">
      <w:pPr>
        <w:spacing w:after="240" w:before="240" w:lineRule="auto"/>
        <w:ind w:left="720" w:firstLine="0"/>
        <w:rPr/>
      </w:pPr>
      <w:r w:rsidDel="00000000" w:rsidR="00000000" w:rsidRPr="00000000">
        <w:rPr/>
        <w:drawing>
          <wp:inline distB="114300" distT="114300" distL="114300" distR="114300">
            <wp:extent cx="1527150" cy="3376613"/>
            <wp:effectExtent b="0" l="0" r="0" t="0"/>
            <wp:docPr id="42"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1527150"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240" w:before="240" w:lineRule="auto"/>
        <w:ind w:left="720" w:firstLine="0"/>
        <w:rPr/>
      </w:pPr>
      <w:r w:rsidDel="00000000" w:rsidR="00000000" w:rsidRPr="00000000">
        <w:rPr>
          <w:rtl w:val="0"/>
        </w:rPr>
      </w:r>
    </w:p>
    <w:p w:rsidR="00000000" w:rsidDel="00000000" w:rsidP="00000000" w:rsidRDefault="00000000" w:rsidRPr="00000000" w14:paraId="00000319">
      <w:pPr>
        <w:keepNext w:val="0"/>
        <w:keepLines w:val="0"/>
        <w:spacing w:after="80" w:before="280" w:line="259" w:lineRule="auto"/>
        <w:rPr>
          <w:b w:val="1"/>
        </w:rPr>
      </w:pPr>
      <w:r w:rsidDel="00000000" w:rsidR="00000000" w:rsidRPr="00000000">
        <w:rPr>
          <w:b w:val="1"/>
          <w:rtl w:val="0"/>
        </w:rPr>
        <w:t xml:space="preserve">Step 5: Progression</w:t>
      </w:r>
    </w:p>
    <w:p w:rsidR="00000000" w:rsidDel="00000000" w:rsidP="00000000" w:rsidRDefault="00000000" w:rsidRPr="00000000" w14:paraId="0000031A">
      <w:pPr>
        <w:numPr>
          <w:ilvl w:val="0"/>
          <w:numId w:val="2"/>
        </w:numPr>
        <w:spacing w:after="0" w:afterAutospacing="0" w:before="240" w:lineRule="auto"/>
        <w:ind w:left="1440" w:hanging="360"/>
        <w:rPr>
          <w:u w:val="none"/>
        </w:rPr>
      </w:pPr>
      <w:r w:rsidDel="00000000" w:rsidR="00000000" w:rsidRPr="00000000">
        <w:rPr>
          <w:rtl w:val="0"/>
        </w:rPr>
        <w:t xml:space="preserve">Correct answers earn you points</w:t>
      </w:r>
    </w:p>
    <w:p w:rsidR="00000000" w:rsidDel="00000000" w:rsidP="00000000" w:rsidRDefault="00000000" w:rsidRPr="00000000" w14:paraId="0000031B">
      <w:pPr>
        <w:numPr>
          <w:ilvl w:val="0"/>
          <w:numId w:val="2"/>
        </w:numPr>
        <w:spacing w:after="0" w:afterAutospacing="0" w:before="0" w:beforeAutospacing="0" w:lineRule="auto"/>
        <w:ind w:left="1440" w:hanging="360"/>
        <w:rPr>
          <w:u w:val="none"/>
        </w:rPr>
      </w:pPr>
      <w:r w:rsidDel="00000000" w:rsidR="00000000" w:rsidRPr="00000000">
        <w:rPr>
          <w:rtl w:val="0"/>
        </w:rPr>
        <w:t xml:space="preserve">Points can be used in the shop for upgrades</w:t>
      </w:r>
    </w:p>
    <w:p w:rsidR="00000000" w:rsidDel="00000000" w:rsidP="00000000" w:rsidRDefault="00000000" w:rsidRPr="00000000" w14:paraId="0000031C">
      <w:pPr>
        <w:numPr>
          <w:ilvl w:val="0"/>
          <w:numId w:val="2"/>
        </w:numPr>
        <w:spacing w:after="0" w:afterAutospacing="0" w:before="0" w:beforeAutospacing="0" w:lineRule="auto"/>
        <w:ind w:left="1440" w:hanging="360"/>
        <w:rPr>
          <w:u w:val="none"/>
        </w:rPr>
      </w:pPr>
      <w:r w:rsidDel="00000000" w:rsidR="00000000" w:rsidRPr="00000000">
        <w:rPr>
          <w:rtl w:val="0"/>
        </w:rPr>
        <w:t xml:space="preserve">Complete challenges to unlock new difficulty levels</w:t>
      </w:r>
    </w:p>
    <w:p w:rsidR="00000000" w:rsidDel="00000000" w:rsidP="00000000" w:rsidRDefault="00000000" w:rsidRPr="00000000" w14:paraId="0000031D">
      <w:pPr>
        <w:numPr>
          <w:ilvl w:val="0"/>
          <w:numId w:val="2"/>
        </w:numPr>
        <w:spacing w:after="240" w:before="0" w:beforeAutospacing="0" w:lineRule="auto"/>
        <w:ind w:left="1440" w:hanging="360"/>
        <w:rPr>
          <w:u w:val="none"/>
        </w:rPr>
      </w:pPr>
      <w:r w:rsidDel="00000000" w:rsidR="00000000" w:rsidRPr="00000000">
        <w:rPr>
          <w:rtl w:val="0"/>
        </w:rPr>
        <w:t xml:space="preserve">Track your progress through the built-in score,levels and current question</w:t>
      </w:r>
    </w:p>
    <w:p w:rsidR="00000000" w:rsidDel="00000000" w:rsidP="00000000" w:rsidRDefault="00000000" w:rsidRPr="00000000" w14:paraId="0000031E">
      <w:pPr>
        <w:spacing w:after="240" w:before="240" w:lineRule="auto"/>
        <w:ind w:left="720" w:firstLine="0"/>
        <w:rPr/>
      </w:pPr>
      <w:r w:rsidDel="00000000" w:rsidR="00000000" w:rsidRPr="00000000">
        <w:rPr/>
        <w:drawing>
          <wp:inline distB="114300" distT="114300" distL="114300" distR="114300">
            <wp:extent cx="1519238" cy="3152775"/>
            <wp:effectExtent b="0" l="0" r="0" t="0"/>
            <wp:docPr id="27" name="image26.jpg"/>
            <a:graphic>
              <a:graphicData uri="http://schemas.openxmlformats.org/drawingml/2006/picture">
                <pic:pic>
                  <pic:nvPicPr>
                    <pic:cNvPr id="0" name="image26.jpg"/>
                    <pic:cNvPicPr preferRelativeResize="0"/>
                  </pic:nvPicPr>
                  <pic:blipFill>
                    <a:blip r:embed="rId29"/>
                    <a:srcRect b="0" l="0" r="0" t="0"/>
                    <a:stretch>
                      <a:fillRect/>
                    </a:stretch>
                  </pic:blipFill>
                  <pic:spPr>
                    <a:xfrm>
                      <a:off x="0" y="0"/>
                      <a:ext cx="151923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240" w:before="240" w:lineRule="auto"/>
        <w:ind w:left="720" w:firstLine="0"/>
        <w:rPr/>
      </w:pPr>
      <w:r w:rsidDel="00000000" w:rsidR="00000000" w:rsidRPr="00000000">
        <w:rPr>
          <w:rtl w:val="0"/>
        </w:rPr>
        <w:t xml:space="preserve">The user need to insert the correct slope</w:t>
      </w:r>
    </w:p>
    <w:p w:rsidR="00000000" w:rsidDel="00000000" w:rsidP="00000000" w:rsidRDefault="00000000" w:rsidRPr="00000000" w14:paraId="00000320">
      <w:pPr>
        <w:spacing w:after="240" w:before="240" w:lineRule="auto"/>
        <w:ind w:left="720" w:firstLine="0"/>
        <w:rPr/>
      </w:pPr>
      <w:r w:rsidDel="00000000" w:rsidR="00000000" w:rsidRPr="00000000">
        <w:rPr/>
        <w:drawing>
          <wp:inline distB="114300" distT="114300" distL="114300" distR="114300">
            <wp:extent cx="1509713" cy="3339923"/>
            <wp:effectExtent b="0" l="0" r="0" t="0"/>
            <wp:docPr id="31" name="image18.jpg"/>
            <a:graphic>
              <a:graphicData uri="http://schemas.openxmlformats.org/drawingml/2006/picture">
                <pic:pic>
                  <pic:nvPicPr>
                    <pic:cNvPr id="0" name="image18.jpg"/>
                    <pic:cNvPicPr preferRelativeResize="0"/>
                  </pic:nvPicPr>
                  <pic:blipFill>
                    <a:blip r:embed="rId30"/>
                    <a:srcRect b="0" l="0" r="0" t="0"/>
                    <a:stretch>
                      <a:fillRect/>
                    </a:stretch>
                  </pic:blipFill>
                  <pic:spPr>
                    <a:xfrm>
                      <a:off x="0" y="0"/>
                      <a:ext cx="1509713" cy="3339923"/>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40" w:before="240" w:lineRule="auto"/>
        <w:ind w:left="720" w:firstLine="0"/>
        <w:rPr/>
      </w:pPr>
      <w:r w:rsidDel="00000000" w:rsidR="00000000" w:rsidRPr="00000000">
        <w:rPr>
          <w:rtl w:val="0"/>
        </w:rPr>
        <w:t xml:space="preserve">When the user answer correct the coins and the score get update.</w:t>
      </w:r>
    </w:p>
    <w:p w:rsidR="00000000" w:rsidDel="00000000" w:rsidP="00000000" w:rsidRDefault="00000000" w:rsidRPr="00000000" w14:paraId="00000322">
      <w:pPr>
        <w:spacing w:after="240" w:before="240" w:lineRule="auto"/>
        <w:ind w:left="720" w:firstLine="0"/>
        <w:rPr/>
      </w:pPr>
      <w:r w:rsidDel="00000000" w:rsidR="00000000" w:rsidRPr="00000000">
        <w:rPr>
          <w:rtl w:val="0"/>
        </w:rPr>
      </w:r>
    </w:p>
    <w:p w:rsidR="00000000" w:rsidDel="00000000" w:rsidP="00000000" w:rsidRDefault="00000000" w:rsidRPr="00000000" w14:paraId="00000323">
      <w:pPr>
        <w:spacing w:after="240" w:before="240" w:lineRule="auto"/>
        <w:ind w:left="720" w:firstLine="0"/>
        <w:rPr>
          <w:b w:val="1"/>
        </w:rPr>
      </w:pPr>
      <w:r w:rsidDel="00000000" w:rsidR="00000000" w:rsidRPr="00000000">
        <w:rPr>
          <w:b w:val="1"/>
          <w:rtl w:val="0"/>
        </w:rPr>
        <w:t xml:space="preserve">The shop</w:t>
      </w:r>
    </w:p>
    <w:p w:rsidR="00000000" w:rsidDel="00000000" w:rsidP="00000000" w:rsidRDefault="00000000" w:rsidRPr="00000000" w14:paraId="00000324">
      <w:pPr>
        <w:spacing w:after="240" w:before="240" w:lineRule="auto"/>
        <w:ind w:left="720" w:firstLine="0"/>
        <w:rPr>
          <w:b w:val="1"/>
        </w:rPr>
      </w:pPr>
      <w:r w:rsidDel="00000000" w:rsidR="00000000" w:rsidRPr="00000000">
        <w:rPr/>
        <w:drawing>
          <wp:inline distB="114300" distT="114300" distL="114300" distR="114300">
            <wp:extent cx="1538288" cy="3400425"/>
            <wp:effectExtent b="0" l="0" r="0" t="0"/>
            <wp:docPr id="20"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1538288"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240" w:before="240" w:lineRule="auto"/>
        <w:ind w:left="720" w:firstLine="0"/>
        <w:rPr/>
      </w:pPr>
      <w:r w:rsidDel="00000000" w:rsidR="00000000" w:rsidRPr="00000000">
        <w:rPr>
          <w:rtl w:val="0"/>
        </w:rPr>
        <w:t xml:space="preserve">The user can use his coins to buy pointers at the shop</w:t>
      </w:r>
    </w:p>
    <w:p w:rsidR="00000000" w:rsidDel="00000000" w:rsidP="00000000" w:rsidRDefault="00000000" w:rsidRPr="00000000" w14:paraId="00000326">
      <w:pPr>
        <w:spacing w:after="240" w:before="240" w:lineRule="auto"/>
        <w:ind w:left="720" w:firstLine="0"/>
        <w:rPr/>
      </w:pPr>
      <w:r w:rsidDel="00000000" w:rsidR="00000000" w:rsidRPr="00000000">
        <w:rPr>
          <w:rtl w:val="0"/>
        </w:rPr>
      </w:r>
    </w:p>
    <w:p w:rsidR="00000000" w:rsidDel="00000000" w:rsidP="00000000" w:rsidRDefault="00000000" w:rsidRPr="00000000" w14:paraId="00000327">
      <w:pPr>
        <w:pStyle w:val="Heading3"/>
        <w:spacing w:after="240" w:before="240" w:lineRule="auto"/>
        <w:rPr/>
      </w:pPr>
      <w:bookmarkStart w:colFirst="0" w:colLast="0" w:name="_heading=h.ykg9xck106j" w:id="84"/>
      <w:bookmarkEnd w:id="84"/>
      <w:r w:rsidDel="00000000" w:rsidR="00000000" w:rsidRPr="00000000">
        <w:rPr>
          <w:rtl w:val="0"/>
        </w:rPr>
        <w:t xml:space="preserve">8</w:t>
      </w:r>
      <w:r w:rsidDel="00000000" w:rsidR="00000000" w:rsidRPr="00000000">
        <w:rPr>
          <w:rtl w:val="0"/>
        </w:rPr>
        <w:t xml:space="preserve">.2.1 Settings</w:t>
      </w:r>
    </w:p>
    <w:p w:rsidR="00000000" w:rsidDel="00000000" w:rsidP="00000000" w:rsidRDefault="00000000" w:rsidRPr="00000000" w14:paraId="00000328">
      <w:pPr>
        <w:rPr>
          <w:b w:val="1"/>
        </w:rPr>
      </w:pPr>
      <w:r w:rsidDel="00000000" w:rsidR="00000000" w:rsidRPr="00000000">
        <w:rPr/>
        <w:drawing>
          <wp:inline distB="114300" distT="114300" distL="114300" distR="114300">
            <wp:extent cx="1471613" cy="3254783"/>
            <wp:effectExtent b="0" l="0" r="0" t="0"/>
            <wp:docPr id="40" name="image27.jpg"/>
            <a:graphic>
              <a:graphicData uri="http://schemas.openxmlformats.org/drawingml/2006/picture">
                <pic:pic>
                  <pic:nvPicPr>
                    <pic:cNvPr id="0" name="image27.jpg"/>
                    <pic:cNvPicPr preferRelativeResize="0"/>
                  </pic:nvPicPr>
                  <pic:blipFill>
                    <a:blip r:embed="rId32"/>
                    <a:srcRect b="0" l="0" r="0" t="0"/>
                    <a:stretch>
                      <a:fillRect/>
                    </a:stretch>
                  </pic:blipFill>
                  <pic:spPr>
                    <a:xfrm>
                      <a:off x="0" y="0"/>
                      <a:ext cx="1471613" cy="3254783"/>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The user can change the volume settings</w:t>
      </w:r>
      <w:r w:rsidDel="00000000" w:rsidR="00000000" w:rsidRPr="00000000">
        <w:rPr>
          <w:rtl w:val="0"/>
        </w:rPr>
      </w:r>
    </w:p>
    <w:p w:rsidR="00000000" w:rsidDel="00000000" w:rsidP="00000000" w:rsidRDefault="00000000" w:rsidRPr="00000000" w14:paraId="0000032A">
      <w:pPr>
        <w:bidi w:val="1"/>
        <w:rPr/>
      </w:pPr>
      <w:r w:rsidDel="00000000" w:rsidR="00000000" w:rsidRPr="00000000">
        <w:rPr>
          <w:rtl w:val="0"/>
        </w:rPr>
      </w:r>
    </w:p>
    <w:p w:rsidR="00000000" w:rsidDel="00000000" w:rsidP="00000000" w:rsidRDefault="00000000" w:rsidRPr="00000000" w14:paraId="0000032B">
      <w:pPr>
        <w:pStyle w:val="Heading1"/>
        <w:rPr/>
      </w:pPr>
      <w:bookmarkStart w:colFirst="0" w:colLast="0" w:name="_heading=h.xp7icllkajit" w:id="85"/>
      <w:bookmarkEnd w:id="85"/>
      <w:r w:rsidDel="00000000" w:rsidR="00000000" w:rsidRPr="00000000">
        <w:rPr>
          <w:rtl w:val="0"/>
        </w:rPr>
        <w:t xml:space="preserve">9. </w:t>
      </w:r>
      <w:r w:rsidDel="00000000" w:rsidR="00000000" w:rsidRPr="00000000">
        <w:rPr>
          <w:b w:val="1"/>
          <w:sz w:val="32"/>
          <w:szCs w:val="32"/>
          <w:rtl w:val="0"/>
        </w:rPr>
        <w:t xml:space="preserve">Maintenance Guide</w:t>
      </w:r>
      <w:r w:rsidDel="00000000" w:rsidR="00000000" w:rsidRPr="00000000">
        <w:rPr>
          <w:rtl w:val="0"/>
        </w:rPr>
      </w:r>
    </w:p>
    <w:p w:rsidR="00000000" w:rsidDel="00000000" w:rsidP="00000000" w:rsidRDefault="00000000" w:rsidRPr="00000000" w14:paraId="0000032C">
      <w:pPr>
        <w:pStyle w:val="Heading3"/>
        <w:spacing w:before="360" w:lineRule="auto"/>
        <w:ind w:left="720" w:hanging="360"/>
        <w:rPr/>
      </w:pPr>
      <w:bookmarkStart w:colFirst="0" w:colLast="0" w:name="_heading=h.610jmztsmw3z" w:id="86"/>
      <w:bookmarkEnd w:id="86"/>
      <w:r w:rsidDel="00000000" w:rsidR="00000000" w:rsidRPr="00000000">
        <w:rPr>
          <w:rtl w:val="0"/>
        </w:rPr>
        <w:t xml:space="preserve">9.1 Overview</w:t>
      </w:r>
    </w:p>
    <w:p w:rsidR="00000000" w:rsidDel="00000000" w:rsidP="00000000" w:rsidRDefault="00000000" w:rsidRPr="00000000" w14:paraId="0000032D">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This maintenance guide provides essential procedures for maintaining the AR Mathematics Learning Application. The guide covers routine maintenance tasks, performance monitoring, and troubleshooting procedures necessary to ensure optimal system operation.</w:t>
      </w:r>
    </w:p>
    <w:p w:rsidR="00000000" w:rsidDel="00000000" w:rsidP="00000000" w:rsidRDefault="00000000" w:rsidRPr="00000000" w14:paraId="0000032E">
      <w:pPr>
        <w:pStyle w:val="Heading3"/>
        <w:spacing w:before="360" w:lineRule="auto"/>
        <w:ind w:left="720" w:hanging="360"/>
        <w:rPr/>
      </w:pPr>
      <w:bookmarkStart w:colFirst="0" w:colLast="0" w:name="_heading=h.yxcci33faksv" w:id="87"/>
      <w:bookmarkEnd w:id="87"/>
      <w:r w:rsidDel="00000000" w:rsidR="00000000" w:rsidRPr="00000000">
        <w:rPr>
          <w:rtl w:val="0"/>
        </w:rPr>
        <w:t xml:space="preserve">9</w:t>
      </w:r>
      <w:r w:rsidDel="00000000" w:rsidR="00000000" w:rsidRPr="00000000">
        <w:rPr>
          <w:rtl w:val="0"/>
        </w:rPr>
        <w:t xml:space="preserve">.2 System Components</w:t>
      </w:r>
    </w:p>
    <w:p w:rsidR="00000000" w:rsidDel="00000000" w:rsidP="00000000" w:rsidRDefault="00000000" w:rsidRPr="00000000" w14:paraId="0000032F">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application consists of three primary components requiring maintenance:</w:t>
      </w:r>
    </w:p>
    <w:p w:rsidR="00000000" w:rsidDel="00000000" w:rsidP="00000000" w:rsidRDefault="00000000" w:rsidRPr="00000000" w14:paraId="00000330">
      <w:pPr>
        <w:numPr>
          <w:ilvl w:val="0"/>
          <w:numId w:val="35"/>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Unity Application</w:t>
      </w:r>
      <w:r w:rsidDel="00000000" w:rsidR="00000000" w:rsidRPr="00000000">
        <w:rPr>
          <w:rFonts w:ascii="Arial" w:cs="Arial" w:eastAsia="Arial" w:hAnsi="Arial"/>
          <w:sz w:val="24"/>
          <w:szCs w:val="24"/>
          <w:rtl w:val="0"/>
        </w:rPr>
        <w:t xml:space="preserve">: AR environment, user interface, and mathematical calculations</w:t>
      </w:r>
    </w:p>
    <w:p w:rsidR="00000000" w:rsidDel="00000000" w:rsidP="00000000" w:rsidRDefault="00000000" w:rsidRPr="00000000" w14:paraId="00000331">
      <w:pPr>
        <w:numPr>
          <w:ilvl w:val="0"/>
          <w:numId w:val="35"/>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Vuforia AR System</w:t>
      </w:r>
      <w:r w:rsidDel="00000000" w:rsidR="00000000" w:rsidRPr="00000000">
        <w:rPr>
          <w:rFonts w:ascii="Arial" w:cs="Arial" w:eastAsia="Arial" w:hAnsi="Arial"/>
          <w:sz w:val="24"/>
          <w:szCs w:val="24"/>
          <w:rtl w:val="0"/>
        </w:rPr>
        <w:t xml:space="preserve">: Image recognition, tracking, and coordinate mapping</w:t>
      </w:r>
    </w:p>
    <w:p w:rsidR="00000000" w:rsidDel="00000000" w:rsidP="00000000" w:rsidRDefault="00000000" w:rsidRPr="00000000" w14:paraId="00000332">
      <w:pPr>
        <w:numPr>
          <w:ilvl w:val="0"/>
          <w:numId w:val="35"/>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Server Infrastructure</w:t>
      </w:r>
      <w:r w:rsidDel="00000000" w:rsidR="00000000" w:rsidRPr="00000000">
        <w:rPr>
          <w:rFonts w:ascii="Arial" w:cs="Arial" w:eastAsia="Arial" w:hAnsi="Arial"/>
          <w:sz w:val="24"/>
          <w:szCs w:val="24"/>
          <w:rtl w:val="0"/>
        </w:rPr>
        <w:t xml:space="preserve">: User data storage, analytics, and progress tracking</w:t>
      </w:r>
    </w:p>
    <w:p w:rsidR="00000000" w:rsidDel="00000000" w:rsidP="00000000" w:rsidRDefault="00000000" w:rsidRPr="00000000" w14:paraId="00000333">
      <w:pPr>
        <w:pStyle w:val="Heading3"/>
        <w:spacing w:before="360" w:lineRule="auto"/>
        <w:ind w:left="720" w:hanging="360"/>
        <w:rPr/>
      </w:pPr>
      <w:bookmarkStart w:colFirst="0" w:colLast="0" w:name="_heading=h.sjzcdf8gvj83" w:id="88"/>
      <w:bookmarkEnd w:id="88"/>
      <w:r w:rsidDel="00000000" w:rsidR="00000000" w:rsidRPr="00000000">
        <w:rPr>
          <w:rtl w:val="0"/>
        </w:rPr>
        <w:t xml:space="preserve">9</w:t>
      </w:r>
      <w:r w:rsidDel="00000000" w:rsidR="00000000" w:rsidRPr="00000000">
        <w:rPr>
          <w:rtl w:val="0"/>
        </w:rPr>
        <w:t xml:space="preserve">.3 Routine Maintenance Schedule</w:t>
      </w:r>
    </w:p>
    <w:p w:rsidR="00000000" w:rsidDel="00000000" w:rsidP="00000000" w:rsidRDefault="00000000" w:rsidRPr="00000000" w14:paraId="00000334">
      <w:pPr>
        <w:keepNext w:val="0"/>
        <w:keepLines w:val="0"/>
        <w:spacing w:after="80" w:before="280" w:line="259" w:lineRule="auto"/>
        <w:ind w:left="720" w:hanging="360"/>
        <w:rPr>
          <w:b w:val="1"/>
        </w:rPr>
      </w:pPr>
      <w:r w:rsidDel="00000000" w:rsidR="00000000" w:rsidRPr="00000000">
        <w:rPr>
          <w:b w:val="1"/>
          <w:rtl w:val="0"/>
        </w:rPr>
        <w:t xml:space="preserve">Daily Tasks (5 minutes)</w:t>
      </w:r>
    </w:p>
    <w:p w:rsidR="00000000" w:rsidDel="00000000" w:rsidP="00000000" w:rsidRDefault="00000000" w:rsidRPr="00000000" w14:paraId="00000335">
      <w:pPr>
        <w:numPr>
          <w:ilvl w:val="0"/>
          <w:numId w:val="42"/>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Review Unity Cloud Analytics dashboard for DAU and new user metrics</w:t>
      </w:r>
    </w:p>
    <w:p w:rsidR="00000000" w:rsidDel="00000000" w:rsidP="00000000" w:rsidRDefault="00000000" w:rsidRPr="00000000" w14:paraId="00000336">
      <w:pPr>
        <w:numPr>
          <w:ilvl w:val="0"/>
          <w:numId w:val="42"/>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Monitor application crash reports and error logs</w:t>
      </w:r>
    </w:p>
    <w:p w:rsidR="00000000" w:rsidDel="00000000" w:rsidP="00000000" w:rsidRDefault="00000000" w:rsidRPr="00000000" w14:paraId="00000337">
      <w:pPr>
        <w:numPr>
          <w:ilvl w:val="0"/>
          <w:numId w:val="42"/>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Check AR tracking success rates through analytics data (target: &gt;95%)</w:t>
      </w:r>
    </w:p>
    <w:p w:rsidR="00000000" w:rsidDel="00000000" w:rsidP="00000000" w:rsidRDefault="00000000" w:rsidRPr="00000000" w14:paraId="00000338">
      <w:pPr>
        <w:numPr>
          <w:ilvl w:val="0"/>
          <w:numId w:val="42"/>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Verify server response times and uptime status</w:t>
      </w:r>
    </w:p>
    <w:p w:rsidR="00000000" w:rsidDel="00000000" w:rsidP="00000000" w:rsidRDefault="00000000" w:rsidRPr="00000000" w14:paraId="00000339">
      <w:pPr>
        <w:keepNext w:val="0"/>
        <w:keepLines w:val="0"/>
        <w:spacing w:after="80" w:before="280" w:line="259" w:lineRule="auto"/>
        <w:ind w:left="720" w:hanging="360"/>
        <w:rPr>
          <w:b w:val="1"/>
        </w:rPr>
      </w:pPr>
      <w:r w:rsidDel="00000000" w:rsidR="00000000" w:rsidRPr="00000000">
        <w:rPr>
          <w:b w:val="1"/>
          <w:rtl w:val="0"/>
        </w:rPr>
        <w:t xml:space="preserve">Weekly Tasks (30 minutes)</w:t>
      </w:r>
    </w:p>
    <w:p w:rsidR="00000000" w:rsidDel="00000000" w:rsidP="00000000" w:rsidRDefault="00000000" w:rsidRPr="00000000" w14:paraId="0000033A">
      <w:pPr>
        <w:numPr>
          <w:ilvl w:val="0"/>
          <w:numId w:val="28"/>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Analyze weekly active users (WAU) and retention patterns</w:t>
      </w:r>
    </w:p>
    <w:p w:rsidR="00000000" w:rsidDel="00000000" w:rsidP="00000000" w:rsidRDefault="00000000" w:rsidRPr="00000000" w14:paraId="0000033B">
      <w:pPr>
        <w:numPr>
          <w:ilvl w:val="0"/>
          <w:numId w:val="28"/>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Review session duration and engagement metrics</w:t>
      </w:r>
    </w:p>
    <w:p w:rsidR="00000000" w:rsidDel="00000000" w:rsidP="00000000" w:rsidRDefault="00000000" w:rsidRPr="00000000" w14:paraId="0000033C">
      <w:pPr>
        <w:numPr>
          <w:ilvl w:val="0"/>
          <w:numId w:val="28"/>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Identify device-specific performance issues through analytics</w:t>
      </w:r>
    </w:p>
    <w:p w:rsidR="00000000" w:rsidDel="00000000" w:rsidP="00000000" w:rsidRDefault="00000000" w:rsidRPr="00000000" w14:paraId="0000033D">
      <w:pPr>
        <w:numPr>
          <w:ilvl w:val="0"/>
          <w:numId w:val="28"/>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Update mathematical content based on user interaction data</w:t>
      </w:r>
    </w:p>
    <w:p w:rsidR="00000000" w:rsidDel="00000000" w:rsidP="00000000" w:rsidRDefault="00000000" w:rsidRPr="00000000" w14:paraId="0000033E">
      <w:pPr>
        <w:numPr>
          <w:ilvl w:val="0"/>
          <w:numId w:val="28"/>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Backup user progress and system data</w:t>
      </w:r>
    </w:p>
    <w:p w:rsidR="00000000" w:rsidDel="00000000" w:rsidP="00000000" w:rsidRDefault="00000000" w:rsidRPr="00000000" w14:paraId="0000033F">
      <w:pPr>
        <w:numPr>
          <w:ilvl w:val="0"/>
          <w:numId w:val="28"/>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Test AR target image recognition accuracy on underperforming devices</w:t>
      </w:r>
    </w:p>
    <w:p w:rsidR="00000000" w:rsidDel="00000000" w:rsidP="00000000" w:rsidRDefault="00000000" w:rsidRPr="00000000" w14:paraId="00000340">
      <w:pPr>
        <w:keepNext w:val="0"/>
        <w:keepLines w:val="0"/>
        <w:spacing w:after="80" w:before="280" w:line="259" w:lineRule="auto"/>
        <w:ind w:left="720" w:hanging="360"/>
        <w:rPr>
          <w:b w:val="1"/>
        </w:rPr>
      </w:pPr>
      <w:r w:rsidDel="00000000" w:rsidR="00000000" w:rsidRPr="00000000">
        <w:rPr>
          <w:b w:val="1"/>
          <w:rtl w:val="0"/>
        </w:rPr>
        <w:t xml:space="preserve">Monthly Tasks (2 hours)</w:t>
      </w:r>
    </w:p>
    <w:p w:rsidR="00000000" w:rsidDel="00000000" w:rsidP="00000000" w:rsidRDefault="00000000" w:rsidRPr="00000000" w14:paraId="00000341">
      <w:pPr>
        <w:numPr>
          <w:ilvl w:val="0"/>
          <w:numId w:val="43"/>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Comprehensive review of monthly active users (MAU) and growth trends</w:t>
      </w:r>
    </w:p>
    <w:p w:rsidR="00000000" w:rsidDel="00000000" w:rsidP="00000000" w:rsidRDefault="00000000" w:rsidRPr="00000000" w14:paraId="00000342">
      <w:pPr>
        <w:numPr>
          <w:ilvl w:val="0"/>
          <w:numId w:val="43"/>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Analyze user behavior patterns to optimize educational content</w:t>
      </w:r>
    </w:p>
    <w:p w:rsidR="00000000" w:rsidDel="00000000" w:rsidP="00000000" w:rsidRDefault="00000000" w:rsidRPr="00000000" w14:paraId="00000343">
      <w:pPr>
        <w:numPr>
          <w:ilvl w:val="0"/>
          <w:numId w:val="43"/>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Apply security updates to Unity Engine and Vuforia SDK</w:t>
      </w:r>
    </w:p>
    <w:p w:rsidR="00000000" w:rsidDel="00000000" w:rsidP="00000000" w:rsidRDefault="00000000" w:rsidRPr="00000000" w14:paraId="00000344">
      <w:pPr>
        <w:numPr>
          <w:ilvl w:val="0"/>
          <w:numId w:val="43"/>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Optimize database performance based on usage analytics</w:t>
      </w:r>
    </w:p>
    <w:p w:rsidR="00000000" w:rsidDel="00000000" w:rsidP="00000000" w:rsidRDefault="00000000" w:rsidRPr="00000000" w14:paraId="00000345">
      <w:pPr>
        <w:numPr>
          <w:ilvl w:val="0"/>
          <w:numId w:val="43"/>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Conduct device compatibility testing for low-performing device models</w:t>
      </w:r>
    </w:p>
    <w:p w:rsidR="00000000" w:rsidDel="00000000" w:rsidP="00000000" w:rsidRDefault="00000000" w:rsidRPr="00000000" w14:paraId="00000346">
      <w:pPr>
        <w:numPr>
          <w:ilvl w:val="0"/>
          <w:numId w:val="43"/>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Review and adjust difficulty levels based on student success rates</w:t>
      </w:r>
    </w:p>
    <w:p w:rsidR="00000000" w:rsidDel="00000000" w:rsidP="00000000" w:rsidRDefault="00000000" w:rsidRPr="00000000" w14:paraId="00000347">
      <w:pPr>
        <w:pStyle w:val="Heading2"/>
        <w:keepNext w:val="0"/>
        <w:keepLines w:val="0"/>
        <w:spacing w:before="360" w:lineRule="auto"/>
        <w:ind w:left="720" w:hanging="360"/>
        <w:rPr>
          <w:rFonts w:ascii="Arial" w:cs="Arial" w:eastAsia="Arial" w:hAnsi="Arial"/>
          <w:b w:val="1"/>
          <w:color w:val="000000"/>
          <w:sz w:val="34"/>
          <w:szCs w:val="34"/>
        </w:rPr>
      </w:pPr>
      <w:bookmarkStart w:colFirst="0" w:colLast="0" w:name="_heading=h.6m8shf6imyho" w:id="89"/>
      <w:bookmarkEnd w:id="89"/>
      <w:r w:rsidDel="00000000" w:rsidR="00000000" w:rsidRPr="00000000">
        <w:rPr>
          <w:rFonts w:ascii="Arial" w:cs="Arial" w:eastAsia="Arial" w:hAnsi="Arial"/>
          <w:b w:val="1"/>
          <w:color w:val="000000"/>
          <w:sz w:val="34"/>
          <w:szCs w:val="34"/>
          <w:rtl w:val="0"/>
        </w:rPr>
        <w:t xml:space="preserve">9.4 Performance Monitoring</w:t>
      </w:r>
    </w:p>
    <w:p w:rsidR="00000000" w:rsidDel="00000000" w:rsidP="00000000" w:rsidRDefault="00000000" w:rsidRPr="00000000" w14:paraId="00000348">
      <w:pPr>
        <w:keepNext w:val="0"/>
        <w:keepLines w:val="0"/>
        <w:spacing w:after="80" w:before="280" w:line="259" w:lineRule="auto"/>
        <w:ind w:left="720" w:hanging="360"/>
        <w:rPr>
          <w:b w:val="1"/>
        </w:rPr>
      </w:pPr>
      <w:r w:rsidDel="00000000" w:rsidR="00000000" w:rsidRPr="00000000">
        <w:rPr>
          <w:b w:val="1"/>
          <w:rtl w:val="0"/>
        </w:rPr>
        <w:t xml:space="preserve">Unity Cloud Analytics Dashboard</w:t>
      </w:r>
    </w:p>
    <w:p w:rsidR="00000000" w:rsidDel="00000000" w:rsidP="00000000" w:rsidRDefault="00000000" w:rsidRPr="00000000" w14:paraId="00000349">
      <w:pPr>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The system utilizes Unity Cloud Analytics to monitor user engagement and application performance through the following key metrics:</w:t>
      </w:r>
    </w:p>
    <w:p w:rsidR="00000000" w:rsidDel="00000000" w:rsidP="00000000" w:rsidRDefault="00000000" w:rsidRPr="00000000" w14:paraId="0000034A">
      <w:pPr>
        <w:pStyle w:val="Heading4"/>
        <w:keepNext w:val="0"/>
        <w:keepLines w:val="0"/>
        <w:spacing w:before="240" w:lineRule="auto"/>
        <w:ind w:left="720" w:hanging="360"/>
        <w:rPr>
          <w:rFonts w:ascii="Arial" w:cs="Arial" w:eastAsia="Arial" w:hAnsi="Arial"/>
          <w:b w:val="1"/>
          <w:i w:val="0"/>
          <w:color w:val="000000"/>
        </w:rPr>
      </w:pPr>
      <w:bookmarkStart w:colFirst="0" w:colLast="0" w:name="_heading=h.y1za7y2t51sh" w:id="90"/>
      <w:bookmarkEnd w:id="90"/>
      <w:r w:rsidDel="00000000" w:rsidR="00000000" w:rsidRPr="00000000">
        <w:rPr>
          <w:rFonts w:ascii="Arial" w:cs="Arial" w:eastAsia="Arial" w:hAnsi="Arial"/>
          <w:b w:val="1"/>
          <w:i w:val="0"/>
          <w:color w:val="000000"/>
          <w:rtl w:val="0"/>
        </w:rPr>
        <w:t xml:space="preserve">User Engagement Metrics</w:t>
      </w:r>
    </w:p>
    <w:p w:rsidR="00000000" w:rsidDel="00000000" w:rsidP="00000000" w:rsidRDefault="00000000" w:rsidRPr="00000000" w14:paraId="0000034B">
      <w:pPr>
        <w:numPr>
          <w:ilvl w:val="0"/>
          <w:numId w:val="12"/>
        </w:numPr>
        <w:spacing w:after="0" w:afterAutospacing="0" w:before="240" w:lineRule="auto"/>
        <w:ind w:left="720" w:hanging="360"/>
        <w:rPr>
          <w:rFonts w:ascii="Arial" w:cs="Arial" w:eastAsia="Arial" w:hAnsi="Arial"/>
          <w:sz w:val="24"/>
          <w:szCs w:val="24"/>
        </w:rPr>
      </w:pPr>
      <w:r w:rsidDel="00000000" w:rsidR="00000000" w:rsidRPr="00000000">
        <w:rPr>
          <w:rFonts w:ascii="Arial" w:cs="Arial" w:eastAsia="Arial" w:hAnsi="Arial"/>
          <w:b w:val="1"/>
          <w:rtl w:val="0"/>
        </w:rPr>
        <w:t xml:space="preserve">Daily New Users</w:t>
      </w:r>
      <w:r w:rsidDel="00000000" w:rsidR="00000000" w:rsidRPr="00000000">
        <w:rPr>
          <w:rFonts w:ascii="Arial" w:cs="Arial" w:eastAsia="Arial" w:hAnsi="Arial"/>
          <w:sz w:val="24"/>
          <w:szCs w:val="24"/>
          <w:rtl w:val="0"/>
        </w:rPr>
        <w:t xml:space="preserve">: Track student acquisition and application adoption rates</w:t>
      </w:r>
    </w:p>
    <w:p w:rsidR="00000000" w:rsidDel="00000000" w:rsidP="00000000" w:rsidRDefault="00000000" w:rsidRPr="00000000" w14:paraId="0000034C">
      <w:pPr>
        <w:numPr>
          <w:ilvl w:val="0"/>
          <w:numId w:val="12"/>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Daily Active Users (DAU)</w:t>
      </w:r>
      <w:r w:rsidDel="00000000" w:rsidR="00000000" w:rsidRPr="00000000">
        <w:rPr>
          <w:rFonts w:ascii="Arial" w:cs="Arial" w:eastAsia="Arial" w:hAnsi="Arial"/>
          <w:sz w:val="24"/>
          <w:szCs w:val="24"/>
          <w:rtl w:val="0"/>
        </w:rPr>
        <w:t xml:space="preserve">: Monitor daily engagement and consistent usage patterns</w:t>
      </w:r>
    </w:p>
    <w:p w:rsidR="00000000" w:rsidDel="00000000" w:rsidP="00000000" w:rsidRDefault="00000000" w:rsidRPr="00000000" w14:paraId="0000034D">
      <w:pPr>
        <w:numPr>
          <w:ilvl w:val="0"/>
          <w:numId w:val="12"/>
        </w:numPr>
        <w:spacing w:after="0" w:afterAutospacing="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Monthly New Users</w:t>
      </w:r>
      <w:r w:rsidDel="00000000" w:rsidR="00000000" w:rsidRPr="00000000">
        <w:rPr>
          <w:rFonts w:ascii="Arial" w:cs="Arial" w:eastAsia="Arial" w:hAnsi="Arial"/>
          <w:sz w:val="24"/>
          <w:szCs w:val="24"/>
          <w:rtl w:val="0"/>
        </w:rPr>
        <w:t xml:space="preserve">: Assess long-term growth and educational reach</w:t>
      </w:r>
    </w:p>
    <w:p w:rsidR="00000000" w:rsidDel="00000000" w:rsidP="00000000" w:rsidRDefault="00000000" w:rsidRPr="00000000" w14:paraId="0000034E">
      <w:pPr>
        <w:numPr>
          <w:ilvl w:val="0"/>
          <w:numId w:val="12"/>
        </w:numPr>
        <w:spacing w:after="240" w:before="0" w:beforeAutospacing="0" w:lineRule="auto"/>
        <w:ind w:left="720" w:hanging="360"/>
        <w:rPr>
          <w:rFonts w:ascii="Arial" w:cs="Arial" w:eastAsia="Arial" w:hAnsi="Arial"/>
          <w:sz w:val="24"/>
          <w:szCs w:val="24"/>
        </w:rPr>
      </w:pPr>
      <w:r w:rsidDel="00000000" w:rsidR="00000000" w:rsidRPr="00000000">
        <w:rPr>
          <w:rFonts w:ascii="Arial" w:cs="Arial" w:eastAsia="Arial" w:hAnsi="Arial"/>
          <w:b w:val="1"/>
          <w:sz w:val="24"/>
          <w:szCs w:val="24"/>
          <w:rtl w:val="0"/>
        </w:rPr>
        <w:t xml:space="preserve">Weekly/Monthly Active Users (WAU/MAU)</w:t>
      </w:r>
      <w:r w:rsidDel="00000000" w:rsidR="00000000" w:rsidRPr="00000000">
        <w:rPr>
          <w:rFonts w:ascii="Arial" w:cs="Arial" w:eastAsia="Arial" w:hAnsi="Arial"/>
          <w:sz w:val="24"/>
          <w:szCs w:val="24"/>
          <w:rtl w:val="0"/>
        </w:rPr>
        <w:t xml:space="preserve">: Evaluate user retention and sustained learning engagement</w:t>
      </w:r>
    </w:p>
    <w:p w:rsidR="00000000" w:rsidDel="00000000" w:rsidP="00000000" w:rsidRDefault="00000000" w:rsidRPr="00000000" w14:paraId="0000034F">
      <w:pPr>
        <w:keepNext w:val="0"/>
        <w:keepLines w:val="0"/>
        <w:spacing w:before="240" w:lineRule="auto"/>
        <w:ind w:left="720" w:firstLine="0"/>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b w:val="1"/>
          <w:rtl w:val="0"/>
        </w:rPr>
        <w:t xml:space="preserve">Analytics-Driven Maintenance</w:t>
      </w:r>
    </w:p>
    <w:p w:rsidR="00000000" w:rsidDel="00000000" w:rsidP="00000000" w:rsidRDefault="00000000" w:rsidRPr="00000000" w14:paraId="00000351">
      <w:pPr>
        <w:rPr>
          <w:b w:val="1"/>
        </w:rPr>
      </w:pPr>
      <w:r w:rsidDel="00000000" w:rsidR="00000000" w:rsidRPr="00000000">
        <w:rPr>
          <w:b w:val="1"/>
          <w:rtl w:val="0"/>
        </w:rPr>
        <w:t xml:space="preserve">Unity Cloud Analytics provides automated insights for:</w:t>
      </w:r>
    </w:p>
    <w:p w:rsidR="00000000" w:rsidDel="00000000" w:rsidP="00000000" w:rsidRDefault="00000000" w:rsidRPr="00000000" w14:paraId="00000352">
      <w:pPr>
        <w:numPr>
          <w:ilvl w:val="0"/>
          <w:numId w:val="8"/>
        </w:numPr>
        <w:ind w:left="720" w:hanging="360"/>
      </w:pPr>
      <w:r w:rsidDel="00000000" w:rsidR="00000000" w:rsidRPr="00000000">
        <w:rPr>
          <w:rtl w:val="0"/>
        </w:rPr>
        <w:t xml:space="preserve">User Behavior Patterns: Identifying peak usage times for optimal maintenance scheduling</w:t>
      </w:r>
    </w:p>
    <w:p w:rsidR="00000000" w:rsidDel="00000000" w:rsidP="00000000" w:rsidRDefault="00000000" w:rsidRPr="00000000" w14:paraId="00000353">
      <w:pPr>
        <w:numPr>
          <w:ilvl w:val="0"/>
          <w:numId w:val="8"/>
        </w:numPr>
        <w:ind w:left="720" w:hanging="360"/>
      </w:pPr>
      <w:r w:rsidDel="00000000" w:rsidR="00000000" w:rsidRPr="00000000">
        <w:rPr>
          <w:rtl w:val="0"/>
        </w:rPr>
        <w:t xml:space="preserve">Feature Usage Statistics: Understanding which learning components are most/least effective</w:t>
      </w:r>
    </w:p>
    <w:p w:rsidR="00000000" w:rsidDel="00000000" w:rsidP="00000000" w:rsidRDefault="00000000" w:rsidRPr="00000000" w14:paraId="00000354">
      <w:pPr>
        <w:numPr>
          <w:ilvl w:val="0"/>
          <w:numId w:val="8"/>
        </w:numPr>
        <w:ind w:left="720" w:hanging="360"/>
      </w:pPr>
      <w:r w:rsidDel="00000000" w:rsidR="00000000" w:rsidRPr="00000000">
        <w:rPr>
          <w:rtl w:val="0"/>
        </w:rPr>
        <w:t xml:space="preserve">Device Performance Data: Monitoring application performance across different Android devices</w:t>
      </w:r>
    </w:p>
    <w:p w:rsidR="00000000" w:rsidDel="00000000" w:rsidP="00000000" w:rsidRDefault="00000000" w:rsidRPr="00000000" w14:paraId="00000355">
      <w:pPr>
        <w:numPr>
          <w:ilvl w:val="0"/>
          <w:numId w:val="8"/>
        </w:numPr>
        <w:ind w:left="720" w:hanging="360"/>
      </w:pPr>
      <w:r w:rsidDel="00000000" w:rsidR="00000000" w:rsidRPr="00000000">
        <w:rPr>
          <w:rtl w:val="0"/>
        </w:rPr>
        <w:t xml:space="preserve">Educational Progress Tracking: Analyzing learning outcomes and concept mastery rates</w:t>
      </w:r>
    </w:p>
    <w:p w:rsidR="00000000" w:rsidDel="00000000" w:rsidP="00000000" w:rsidRDefault="00000000" w:rsidRPr="00000000" w14:paraId="00000356">
      <w:pPr>
        <w:rPr>
          <w:b w:val="1"/>
        </w:rPr>
      </w:pPr>
      <w:r w:rsidDel="00000000" w:rsidR="00000000" w:rsidRPr="00000000">
        <w:rPr>
          <w:b w:val="1"/>
          <w:rtl w:val="0"/>
        </w:rPr>
        <w:t xml:space="preserve">Maintenance Scheduling Based on Analytics</w:t>
      </w:r>
    </w:p>
    <w:p w:rsidR="00000000" w:rsidDel="00000000" w:rsidP="00000000" w:rsidRDefault="00000000" w:rsidRPr="00000000" w14:paraId="00000357">
      <w:pPr>
        <w:rPr>
          <w:b w:val="1"/>
        </w:rPr>
      </w:pPr>
      <w:r w:rsidDel="00000000" w:rsidR="00000000" w:rsidRPr="00000000">
        <w:rPr>
          <w:b w:val="1"/>
          <w:rtl w:val="0"/>
        </w:rPr>
        <w:t xml:space="preserve">Analytics data informs maintenance timing:</w:t>
      </w:r>
    </w:p>
    <w:p w:rsidR="00000000" w:rsidDel="00000000" w:rsidP="00000000" w:rsidRDefault="00000000" w:rsidRPr="00000000" w14:paraId="00000358">
      <w:pPr>
        <w:numPr>
          <w:ilvl w:val="0"/>
          <w:numId w:val="44"/>
        </w:numPr>
        <w:ind w:left="720" w:hanging="360"/>
      </w:pPr>
      <w:r w:rsidDel="00000000" w:rsidR="00000000" w:rsidRPr="00000000">
        <w:rPr>
          <w:rtl w:val="0"/>
        </w:rPr>
        <w:t xml:space="preserve">Low Usage Periods: Schedule updates during minimum DAU hours (typically early morning)</w:t>
      </w:r>
    </w:p>
    <w:p w:rsidR="00000000" w:rsidDel="00000000" w:rsidP="00000000" w:rsidRDefault="00000000" w:rsidRPr="00000000" w14:paraId="00000359">
      <w:pPr>
        <w:numPr>
          <w:ilvl w:val="0"/>
          <w:numId w:val="44"/>
        </w:numPr>
        <w:ind w:left="720" w:hanging="360"/>
      </w:pPr>
      <w:r w:rsidDel="00000000" w:rsidR="00000000" w:rsidRPr="00000000">
        <w:rPr>
          <w:rtl w:val="0"/>
        </w:rPr>
        <w:t xml:space="preserve">Device-Specific Issues: Target maintenance based on device performance analytics</w:t>
      </w:r>
    </w:p>
    <w:p w:rsidR="00000000" w:rsidDel="00000000" w:rsidP="00000000" w:rsidRDefault="00000000" w:rsidRPr="00000000" w14:paraId="0000035A">
      <w:pPr>
        <w:numPr>
          <w:ilvl w:val="0"/>
          <w:numId w:val="44"/>
        </w:numPr>
        <w:ind w:left="720" w:hanging="360"/>
      </w:pPr>
      <w:r w:rsidDel="00000000" w:rsidR="00000000" w:rsidRPr="00000000">
        <w:rPr>
          <w:rtl w:val="0"/>
        </w:rPr>
        <w:t xml:space="preserve">Feature Optimization: Prioritize improvements for high-usage educational components</w:t>
      </w:r>
    </w:p>
    <w:p w:rsidR="00000000" w:rsidDel="00000000" w:rsidP="00000000" w:rsidRDefault="00000000" w:rsidRPr="00000000" w14:paraId="0000035B">
      <w:pPr>
        <w:numPr>
          <w:ilvl w:val="0"/>
          <w:numId w:val="44"/>
        </w:numPr>
        <w:ind w:left="720" w:hanging="360"/>
      </w:pPr>
      <w:r w:rsidDel="00000000" w:rsidR="00000000" w:rsidRPr="00000000">
        <w:rPr>
          <w:rtl w:val="0"/>
        </w:rPr>
        <w:t xml:space="preserve">User Retention Analysis: Identify and address factors causing student disengagement</w:t>
      </w:r>
    </w:p>
    <w:p w:rsidR="00000000" w:rsidDel="00000000" w:rsidP="00000000" w:rsidRDefault="00000000" w:rsidRPr="00000000" w14:paraId="0000035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35D">
      <w:pPr>
        <w:rPr>
          <w:rFonts w:ascii="Arial" w:cs="Arial" w:eastAsia="Arial" w:hAnsi="Arial"/>
          <w:sz w:val="24"/>
          <w:szCs w:val="24"/>
        </w:rPr>
      </w:pPr>
      <w:sdt>
        <w:sdtPr>
          <w:id w:val="-16122585"/>
          <w:tag w:val="goog_rdk_3"/>
        </w:sdtPr>
        <w:sdtContent>
          <w:commentRangeStart w:id="1"/>
        </w:sdtContent>
      </w:sdt>
      <w:r w:rsidDel="00000000" w:rsidR="00000000" w:rsidRPr="00000000">
        <w:rPr>
          <w:rFonts w:ascii="Arial" w:cs="Arial" w:eastAsia="Arial" w:hAnsi="Arial"/>
          <w:sz w:val="24"/>
          <w:szCs w:val="24"/>
        </w:rPr>
        <w:drawing>
          <wp:inline distB="114300" distT="114300" distL="114300" distR="114300">
            <wp:extent cx="5274000" cy="3111500"/>
            <wp:effectExtent b="0" l="0" r="0" t="0"/>
            <wp:docPr id="2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274000" cy="31115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5E">
      <w:pPr>
        <w:spacing w:after="240" w:before="240" w:lineRule="auto"/>
        <w:rPr/>
      </w:pPr>
      <w:r w:rsidDel="00000000" w:rsidR="00000000" w:rsidRPr="00000000">
        <w:rPr/>
        <w:drawing>
          <wp:inline distB="114300" distT="114300" distL="114300" distR="114300">
            <wp:extent cx="5274000" cy="2273300"/>
            <wp:effectExtent b="0" l="0" r="0" t="0"/>
            <wp:docPr id="3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spacing w:after="240" w:before="240" w:lineRule="auto"/>
        <w:rPr/>
      </w:pPr>
      <w:r w:rsidDel="00000000" w:rsidR="00000000" w:rsidRPr="00000000">
        <w:rPr>
          <w:rtl w:val="0"/>
        </w:rPr>
      </w:r>
    </w:p>
    <w:p w:rsidR="00000000" w:rsidDel="00000000" w:rsidP="00000000" w:rsidRDefault="00000000" w:rsidRPr="00000000" w14:paraId="00000360">
      <w:pPr>
        <w:spacing w:after="240" w:before="240" w:lineRule="auto"/>
        <w:rPr/>
      </w:pPr>
      <w:r w:rsidDel="00000000" w:rsidR="00000000" w:rsidRPr="00000000">
        <w:rPr/>
        <w:drawing>
          <wp:inline distB="114300" distT="114300" distL="114300" distR="114300">
            <wp:extent cx="5274000" cy="2133600"/>
            <wp:effectExtent b="0" l="0" r="0" t="0"/>
            <wp:docPr id="39"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274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spacing w:after="240" w:before="240" w:lineRule="auto"/>
        <w:rPr/>
      </w:pPr>
      <w:r w:rsidDel="00000000" w:rsidR="00000000" w:rsidRPr="00000000">
        <w:rPr>
          <w:rtl w:val="0"/>
        </w:rPr>
      </w:r>
    </w:p>
    <w:p w:rsidR="00000000" w:rsidDel="00000000" w:rsidP="00000000" w:rsidRDefault="00000000" w:rsidRPr="00000000" w14:paraId="00000362">
      <w:pPr>
        <w:spacing w:after="240" w:before="240" w:lineRule="auto"/>
        <w:rPr/>
      </w:pPr>
      <w:r w:rsidDel="00000000" w:rsidR="00000000" w:rsidRPr="00000000">
        <w:rPr>
          <w:rtl w:val="0"/>
        </w:rPr>
      </w:r>
    </w:p>
    <w:p w:rsidR="00000000" w:rsidDel="00000000" w:rsidP="00000000" w:rsidRDefault="00000000" w:rsidRPr="00000000" w14:paraId="00000363">
      <w:pPr>
        <w:spacing w:after="240" w:before="240" w:lineRule="auto"/>
        <w:rPr/>
      </w:pPr>
      <w:r w:rsidDel="00000000" w:rsidR="00000000" w:rsidRPr="00000000">
        <w:rPr>
          <w:rtl w:val="0"/>
        </w:rPr>
      </w:r>
    </w:p>
    <w:p w:rsidR="00000000" w:rsidDel="00000000" w:rsidP="00000000" w:rsidRDefault="00000000" w:rsidRPr="00000000" w14:paraId="00000364">
      <w:pPr>
        <w:spacing w:after="240" w:before="240" w:lineRule="auto"/>
        <w:rPr/>
      </w:pPr>
      <w:r w:rsidDel="00000000" w:rsidR="00000000" w:rsidRPr="00000000">
        <w:rPr>
          <w:rtl w:val="0"/>
        </w:rPr>
      </w:r>
    </w:p>
    <w:p w:rsidR="00000000" w:rsidDel="00000000" w:rsidP="00000000" w:rsidRDefault="00000000" w:rsidRPr="00000000" w14:paraId="00000365">
      <w:pPr>
        <w:spacing w:after="240" w:before="240" w:lineRule="auto"/>
        <w:rPr/>
      </w:pPr>
      <w:r w:rsidDel="00000000" w:rsidR="00000000" w:rsidRPr="00000000">
        <w:rPr>
          <w:rtl w:val="0"/>
        </w:rPr>
      </w:r>
    </w:p>
    <w:p w:rsidR="00000000" w:rsidDel="00000000" w:rsidP="00000000" w:rsidRDefault="00000000" w:rsidRPr="00000000" w14:paraId="00000366">
      <w:pPr>
        <w:spacing w:after="240" w:before="240" w:lineRule="auto"/>
        <w:rPr/>
      </w:pPr>
      <w:r w:rsidDel="00000000" w:rsidR="00000000" w:rsidRPr="00000000">
        <w:rPr>
          <w:rtl w:val="0"/>
        </w:rPr>
      </w:r>
    </w:p>
    <w:p w:rsidR="00000000" w:rsidDel="00000000" w:rsidP="00000000" w:rsidRDefault="00000000" w:rsidRPr="00000000" w14:paraId="00000367">
      <w:pPr>
        <w:spacing w:after="240" w:befor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368">
      <w:pPr>
        <w:pStyle w:val="Heading1"/>
        <w:spacing w:after="0" w:before="0" w:line="276" w:lineRule="auto"/>
        <w:rPr>
          <w:rFonts w:ascii="Arial" w:cs="Arial" w:eastAsia="Arial" w:hAnsi="Arial"/>
          <w:b w:val="1"/>
          <w:color w:val="000000"/>
        </w:rPr>
      </w:pPr>
      <w:bookmarkStart w:colFirst="0" w:colLast="0" w:name="_heading=h.l4jw8blymy8i" w:id="91"/>
      <w:bookmarkEnd w:id="91"/>
      <w:r w:rsidDel="00000000" w:rsidR="00000000" w:rsidRPr="00000000">
        <w:rPr>
          <w:rtl w:val="0"/>
        </w:rPr>
        <w:t xml:space="preserve">10</w:t>
      </w:r>
      <w:r w:rsidDel="00000000" w:rsidR="00000000" w:rsidRPr="00000000">
        <w:rPr>
          <w:rFonts w:ascii="Arial" w:cs="Arial" w:eastAsia="Arial" w:hAnsi="Arial"/>
          <w:b w:val="1"/>
          <w:color w:val="000000"/>
          <w:rtl w:val="0"/>
        </w:rPr>
        <w:t xml:space="preserve">. REFERENCES</w:t>
      </w:r>
    </w:p>
    <w:p w:rsidR="00000000" w:rsidDel="00000000" w:rsidP="00000000" w:rsidRDefault="00000000" w:rsidRPr="00000000" w14:paraId="00000369">
      <w:pPr>
        <w:spacing w:after="240" w:before="240" w:lineRule="auto"/>
        <w:rPr/>
      </w:pPr>
      <w:r w:rsidDel="00000000" w:rsidR="00000000" w:rsidRPr="00000000">
        <w:rPr>
          <w:rtl w:val="0"/>
        </w:rPr>
        <w:t xml:space="preserve">[1] Fern</w:t>
      </w:r>
      <w:r w:rsidDel="00000000" w:rsidR="00000000" w:rsidRPr="00000000">
        <w:rPr>
          <w:rFonts w:ascii="Calibri" w:cs="Calibri" w:eastAsia="Calibri" w:hAnsi="Calibri"/>
          <w:rtl w:val="0"/>
        </w:rPr>
        <w:t xml:space="preserve">á</w:t>
      </w:r>
      <w:r w:rsidDel="00000000" w:rsidR="00000000" w:rsidRPr="00000000">
        <w:rPr>
          <w:rtl w:val="0"/>
        </w:rPr>
        <w:t xml:space="preserve">ndez-Enr</w:t>
      </w:r>
      <w:r w:rsidDel="00000000" w:rsidR="00000000" w:rsidRPr="00000000">
        <w:rPr>
          <w:rFonts w:ascii="Calibri" w:cs="Calibri" w:eastAsia="Calibri" w:hAnsi="Calibri"/>
          <w:rtl w:val="0"/>
        </w:rPr>
        <w:t xml:space="preserve">í</w:t>
      </w:r>
      <w:r w:rsidDel="00000000" w:rsidR="00000000" w:rsidRPr="00000000">
        <w:rPr>
          <w:rtl w:val="0"/>
        </w:rPr>
        <w:t xml:space="preserve">quez, R., &amp; Delgado-Mart</w:t>
      </w:r>
      <w:r w:rsidDel="00000000" w:rsidR="00000000" w:rsidRPr="00000000">
        <w:rPr>
          <w:rFonts w:ascii="Calibri" w:cs="Calibri" w:eastAsia="Calibri" w:hAnsi="Calibri"/>
          <w:rtl w:val="0"/>
        </w:rPr>
        <w:t xml:space="preserve">í</w:t>
      </w:r>
      <w:r w:rsidDel="00000000" w:rsidR="00000000" w:rsidRPr="00000000">
        <w:rPr>
          <w:rtl w:val="0"/>
        </w:rPr>
        <w:t xml:space="preserve">n, L. (2020). Augmented Reality as a didactic resource for teaching mathematics. Applied Sciences, 10(7), 2560.</w:t>
      </w:r>
    </w:p>
    <w:p w:rsidR="00000000" w:rsidDel="00000000" w:rsidP="00000000" w:rsidRDefault="00000000" w:rsidRPr="00000000" w14:paraId="0000036A">
      <w:pPr>
        <w:spacing w:after="240" w:before="240" w:lineRule="auto"/>
        <w:rPr/>
      </w:pPr>
      <w:r w:rsidDel="00000000" w:rsidR="00000000" w:rsidRPr="00000000">
        <w:rPr>
          <w:rtl w:val="0"/>
        </w:rPr>
        <w:t xml:space="preserve">[2] Altmeyer, K., Kapp, S., Thees, M., Malone, S., Kuhn, J., &amp; Br</w:t>
      </w:r>
      <w:r w:rsidDel="00000000" w:rsidR="00000000" w:rsidRPr="00000000">
        <w:rPr>
          <w:rFonts w:ascii="Calibri" w:cs="Calibri" w:eastAsia="Calibri" w:hAnsi="Calibri"/>
          <w:rtl w:val="0"/>
        </w:rPr>
        <w:t xml:space="preserve">ü</w:t>
      </w:r>
      <w:r w:rsidDel="00000000" w:rsidR="00000000" w:rsidRPr="00000000">
        <w:rPr>
          <w:rtl w:val="0"/>
        </w:rPr>
        <w:t xml:space="preserve">nken, R. (2020). The use of augmented reality to foster conceptual knowledge acquisition in STEM laboratory courses—Theoretical background and empirical results. British Journal of Educational Technology, 51(3), 611–628.</w:t>
      </w:r>
    </w:p>
    <w:p w:rsidR="00000000" w:rsidDel="00000000" w:rsidP="00000000" w:rsidRDefault="00000000" w:rsidRPr="00000000" w14:paraId="0000036B">
      <w:pPr>
        <w:spacing w:after="240" w:before="240" w:lineRule="auto"/>
        <w:rPr/>
      </w:pPr>
      <w:r w:rsidDel="00000000" w:rsidR="00000000" w:rsidRPr="00000000">
        <w:rPr>
          <w:rtl w:val="0"/>
        </w:rPr>
        <w:t xml:space="preserve">[3]</w:t>
      </w:r>
      <w:r w:rsidDel="00000000" w:rsidR="00000000" w:rsidRPr="00000000">
        <w:rPr>
          <w:rFonts w:ascii="Arial" w:cs="Arial" w:eastAsia="Arial" w:hAnsi="Arial"/>
          <w:highlight w:val="white"/>
          <w:rtl w:val="0"/>
        </w:rPr>
        <w:t xml:space="preserve"> </w:t>
      </w:r>
      <w:r w:rsidDel="00000000" w:rsidR="00000000" w:rsidRPr="00000000">
        <w:rPr>
          <w:rtl w:val="0"/>
        </w:rPr>
        <w:t xml:space="preserve">Siti, R. S. S., &amp; Nuur Wachid Abdul Majid. (2024). The Effectiveness of Augmented Reality Technology in Mathematics: A Case Study of SMP Al Azhar Plus Bogor. Jurnal Nasional Pendidikan Teknik Informatika : JANAPATI, 13(2), 316–325.</w:t>
      </w:r>
    </w:p>
    <w:p w:rsidR="00000000" w:rsidDel="00000000" w:rsidP="00000000" w:rsidRDefault="00000000" w:rsidRPr="00000000" w14:paraId="0000036C">
      <w:pPr>
        <w:spacing w:after="240" w:before="240" w:lineRule="auto"/>
        <w:rPr/>
      </w:pPr>
      <w:r w:rsidDel="00000000" w:rsidR="00000000" w:rsidRPr="00000000">
        <w:rPr>
          <w:rtl w:val="0"/>
        </w:rPr>
        <w:t xml:space="preserve">[4] Boyles, B. (2017). Virtual reality and augmented reality in education. Center For Teaching Excellence, United States Military Academy, West Point, Ny, 67.</w:t>
      </w:r>
    </w:p>
    <w:p w:rsidR="00000000" w:rsidDel="00000000" w:rsidP="00000000" w:rsidRDefault="00000000" w:rsidRPr="00000000" w14:paraId="0000036D">
      <w:pPr>
        <w:spacing w:after="240" w:before="240" w:lineRule="auto"/>
        <w:rPr/>
      </w:pPr>
      <w:r w:rsidDel="00000000" w:rsidR="00000000" w:rsidRPr="00000000">
        <w:rPr>
          <w:rtl w:val="0"/>
        </w:rPr>
        <w:t xml:space="preserve">[5] Katmada, A., Mavridis, A., &amp; Tsiatsos, T. (2014, June 1). </w:t>
      </w:r>
      <w:r w:rsidDel="00000000" w:rsidR="00000000" w:rsidRPr="00000000">
        <w:rPr>
          <w:i w:val="1"/>
          <w:rtl w:val="0"/>
        </w:rPr>
        <w:t xml:space="preserve">Implementing a game for supporting learning in mathematics</w:t>
      </w:r>
      <w:r w:rsidDel="00000000" w:rsidR="00000000" w:rsidRPr="00000000">
        <w:rPr>
          <w:rtl w:val="0"/>
        </w:rPr>
        <w:t xml:space="preserve">.</w:t>
      </w:r>
    </w:p>
    <w:p w:rsidR="00000000" w:rsidDel="00000000" w:rsidP="00000000" w:rsidRDefault="00000000" w:rsidRPr="00000000" w14:paraId="0000036E">
      <w:pPr>
        <w:spacing w:after="240" w:before="240" w:lineRule="auto"/>
        <w:rPr/>
      </w:pPr>
      <w:r w:rsidDel="00000000" w:rsidR="00000000" w:rsidRPr="00000000">
        <w:rPr>
          <w:rtl w:val="0"/>
        </w:rPr>
        <w:t xml:space="preserve">[6] Cai, S., Liu, E., Yang, Y., &amp; Liang, J. (2018). Tablet</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based AR technology: Impacts on students’ conceptions and approaches to learning mathematics according to their self</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efficacy. British Journal of Educational Technology, 50(1), 248–263.</w:t>
      </w:r>
    </w:p>
    <w:p w:rsidR="00000000" w:rsidDel="00000000" w:rsidP="00000000" w:rsidRDefault="00000000" w:rsidRPr="00000000" w14:paraId="0000036F">
      <w:pPr>
        <w:spacing w:after="240" w:before="240" w:lineRule="auto"/>
        <w:rPr/>
      </w:pPr>
      <w:r w:rsidDel="00000000" w:rsidR="00000000" w:rsidRPr="00000000">
        <w:rPr>
          <w:rtl w:val="0"/>
        </w:rPr>
        <w:t xml:space="preserve">[7] Unkelos-Shpigel Naomi, Berencwaig Barak, and Kas Sharon. 2023. Revise That Again: Are You Motivated? In Proceedings of the 2nd International Workshop on Gamification in Software Development, Verification, and Validation (Gamify 2023). Association for Computing Machinery, New York, NY, USA, 6–12.</w:t>
      </w:r>
    </w:p>
    <w:p w:rsidR="00000000" w:rsidDel="00000000" w:rsidP="00000000" w:rsidRDefault="00000000" w:rsidRPr="00000000" w14:paraId="00000370">
      <w:pPr>
        <w:spacing w:after="240" w:before="240" w:lineRule="auto"/>
        <w:rPr/>
      </w:pPr>
      <w:r w:rsidDel="00000000" w:rsidR="00000000" w:rsidRPr="00000000">
        <w:rPr>
          <w:rtl w:val="0"/>
        </w:rPr>
        <w:t xml:space="preserve">[8] Deterding, Sebastian &amp; Dixon, Dan &amp; Khaled, Rilla &amp; Nacke, Lennart. (2011). From Game Design Elements to Gamefulness: Defining Gamification. Proceedings of the 15th International Academic MindTrek Conference: Envisioning Future Media Environments, MindTrek 2011. 11. 9-15. 10.1145/2181037.2181040. </w:t>
      </w:r>
    </w:p>
    <w:p w:rsidR="00000000" w:rsidDel="00000000" w:rsidP="00000000" w:rsidRDefault="00000000" w:rsidRPr="00000000" w14:paraId="00000371">
      <w:pPr>
        <w:spacing w:after="240" w:before="240" w:lineRule="auto"/>
        <w:rPr/>
      </w:pPr>
      <w:r w:rsidDel="00000000" w:rsidR="00000000" w:rsidRPr="00000000">
        <w:rPr>
          <w:rtl w:val="0"/>
        </w:rPr>
        <w:t xml:space="preserve">[9] </w:t>
      </w:r>
      <w:r w:rsidDel="00000000" w:rsidR="00000000" w:rsidRPr="00000000">
        <w:rPr>
          <w:sz w:val="24"/>
          <w:szCs w:val="24"/>
          <w:rtl w:val="0"/>
        </w:rPr>
        <w:t xml:space="preserve">Rebollo, C., Remolar, I., Rossano, V., &amp; Lanzilotti, R. (2011). Multimedia Augmented Reality game for learning math. </w:t>
      </w:r>
      <w:r w:rsidDel="00000000" w:rsidR="00000000" w:rsidRPr="00000000">
        <w:rPr>
          <w:i w:val="1"/>
          <w:sz w:val="24"/>
          <w:szCs w:val="24"/>
          <w:rtl w:val="0"/>
        </w:rPr>
        <w:t xml:space="preserve">Multimedia Tools and Applications</w:t>
      </w:r>
      <w:r w:rsidDel="00000000" w:rsidR="00000000" w:rsidRPr="00000000">
        <w:rPr>
          <w:sz w:val="24"/>
          <w:szCs w:val="24"/>
          <w:rtl w:val="0"/>
        </w:rPr>
        <w:t xml:space="preserve">, </w:t>
      </w:r>
      <w:r w:rsidDel="00000000" w:rsidR="00000000" w:rsidRPr="00000000">
        <w:rPr>
          <w:i w:val="1"/>
          <w:sz w:val="24"/>
          <w:szCs w:val="24"/>
          <w:rtl w:val="0"/>
        </w:rPr>
        <w:t xml:space="preserve">81</w:t>
      </w:r>
      <w:r w:rsidDel="00000000" w:rsidR="00000000" w:rsidRPr="00000000">
        <w:rPr>
          <w:sz w:val="24"/>
          <w:szCs w:val="24"/>
          <w:rtl w:val="0"/>
        </w:rPr>
        <w:t xml:space="preserve">(11), 14851–14868. </w:t>
      </w:r>
      <w:r w:rsidDel="00000000" w:rsidR="00000000" w:rsidRPr="00000000">
        <w:rPr>
          <w:rtl w:val="0"/>
        </w:rPr>
      </w:r>
    </w:p>
    <w:p w:rsidR="00000000" w:rsidDel="00000000" w:rsidP="00000000" w:rsidRDefault="00000000" w:rsidRPr="00000000" w14:paraId="00000372">
      <w:pPr>
        <w:spacing w:after="240" w:before="240" w:lineRule="auto"/>
        <w:rPr/>
      </w:pPr>
      <w:r w:rsidDel="00000000" w:rsidR="00000000" w:rsidRPr="00000000">
        <w:rPr>
          <w:rtl w:val="0"/>
        </w:rPr>
      </w:r>
    </w:p>
    <w:p w:rsidR="00000000" w:rsidDel="00000000" w:rsidP="00000000" w:rsidRDefault="00000000" w:rsidRPr="00000000" w14:paraId="00000373">
      <w:pPr>
        <w:spacing w:after="240" w:before="240" w:lineRule="auto"/>
        <w:rPr>
          <w:sz w:val="24"/>
          <w:szCs w:val="24"/>
        </w:rPr>
      </w:pPr>
      <w:r w:rsidDel="00000000" w:rsidR="00000000" w:rsidRPr="00000000">
        <w:rPr>
          <w:sz w:val="24"/>
          <w:szCs w:val="24"/>
          <w:rtl w:val="0"/>
        </w:rPr>
        <w:t xml:space="preserve">[10] Alter, S. (2013). Work System Theory: Overview of core concepts, extensions, and challenges for the future. </w:t>
      </w:r>
      <w:r w:rsidDel="00000000" w:rsidR="00000000" w:rsidRPr="00000000">
        <w:rPr>
          <w:i w:val="1"/>
          <w:sz w:val="24"/>
          <w:szCs w:val="24"/>
          <w:rtl w:val="0"/>
        </w:rPr>
        <w:t xml:space="preserve">Journal of the Association for Information Systems</w:t>
      </w:r>
      <w:r w:rsidDel="00000000" w:rsidR="00000000" w:rsidRPr="00000000">
        <w:rPr>
          <w:sz w:val="24"/>
          <w:szCs w:val="24"/>
          <w:rtl w:val="0"/>
        </w:rPr>
        <w:t xml:space="preserve">, </w:t>
      </w:r>
      <w:r w:rsidDel="00000000" w:rsidR="00000000" w:rsidRPr="00000000">
        <w:rPr>
          <w:i w:val="1"/>
          <w:sz w:val="24"/>
          <w:szCs w:val="24"/>
          <w:rtl w:val="0"/>
        </w:rPr>
        <w:t xml:space="preserve">14</w:t>
      </w:r>
      <w:r w:rsidDel="00000000" w:rsidR="00000000" w:rsidRPr="00000000">
        <w:rPr>
          <w:sz w:val="24"/>
          <w:szCs w:val="24"/>
          <w:rtl w:val="0"/>
        </w:rPr>
        <w:t xml:space="preserve">(2), 72–121.</w:t>
      </w:r>
    </w:p>
    <w:p w:rsidR="00000000" w:rsidDel="00000000" w:rsidP="00000000" w:rsidRDefault="00000000" w:rsidRPr="00000000" w14:paraId="00000374">
      <w:pPr>
        <w:spacing w:after="240" w:before="240" w:lineRule="auto"/>
        <w:rPr/>
      </w:pPr>
      <w:r w:rsidDel="00000000" w:rsidR="00000000" w:rsidRPr="00000000">
        <w:rPr>
          <w:sz w:val="24"/>
          <w:szCs w:val="24"/>
          <w:rtl w:val="0"/>
        </w:rPr>
        <w:t xml:space="preserve">[11] </w:t>
      </w:r>
      <w:r w:rsidDel="00000000" w:rsidR="00000000" w:rsidRPr="00000000">
        <w:rPr>
          <w:rtl w:val="0"/>
        </w:rPr>
        <w:t xml:space="preserve">Brown, T. (2009). </w:t>
      </w:r>
      <w:r w:rsidDel="00000000" w:rsidR="00000000" w:rsidRPr="00000000">
        <w:rPr>
          <w:i w:val="1"/>
          <w:rtl w:val="0"/>
        </w:rPr>
        <w:t xml:space="preserve">Change by Design: How Design Thinking Creates New Alternatives for Business and Society</w:t>
      </w:r>
      <w:r w:rsidDel="00000000" w:rsidR="00000000" w:rsidRPr="00000000">
        <w:rPr>
          <w:rtl w:val="0"/>
        </w:rPr>
        <w:t xml:space="preserve">. Harper Business.</w:t>
      </w:r>
    </w:p>
    <w:p w:rsidR="00000000" w:rsidDel="00000000" w:rsidP="00000000" w:rsidRDefault="00000000" w:rsidRPr="00000000" w14:paraId="00000375">
      <w:pPr>
        <w:spacing w:after="240" w:before="240" w:lineRule="auto"/>
        <w:rPr>
          <w:sz w:val="24"/>
          <w:szCs w:val="24"/>
        </w:rPr>
      </w:pPr>
      <w:r w:rsidDel="00000000" w:rsidR="00000000" w:rsidRPr="00000000">
        <w:rPr>
          <w:rtl w:val="0"/>
        </w:rPr>
        <w:t xml:space="preserve">[12] </w:t>
      </w:r>
      <w:r w:rsidDel="00000000" w:rsidR="00000000" w:rsidRPr="00000000">
        <w:rPr>
          <w:sz w:val="24"/>
          <w:szCs w:val="24"/>
          <w:rtl w:val="0"/>
        </w:rPr>
        <w:t xml:space="preserve">Woudhuysen, J. (2011). The Craze for Design Thinking: Roots, A Critique, and toward an Alternative. </w:t>
      </w:r>
      <w:r w:rsidDel="00000000" w:rsidR="00000000" w:rsidRPr="00000000">
        <w:rPr>
          <w:i w:val="1"/>
          <w:sz w:val="24"/>
          <w:szCs w:val="24"/>
          <w:rtl w:val="0"/>
        </w:rPr>
        <w:t xml:space="preserve">Design Principles and Practices an International Journal—Annual Review</w:t>
      </w:r>
      <w:r w:rsidDel="00000000" w:rsidR="00000000" w:rsidRPr="00000000">
        <w:rPr>
          <w:sz w:val="24"/>
          <w:szCs w:val="24"/>
          <w:rtl w:val="0"/>
        </w:rPr>
        <w:t xml:space="preserve">, </w:t>
      </w:r>
      <w:r w:rsidDel="00000000" w:rsidR="00000000" w:rsidRPr="00000000">
        <w:rPr>
          <w:i w:val="1"/>
          <w:sz w:val="24"/>
          <w:szCs w:val="24"/>
          <w:rtl w:val="0"/>
        </w:rPr>
        <w:t xml:space="preserve">5</w:t>
      </w:r>
      <w:r w:rsidDel="00000000" w:rsidR="00000000" w:rsidRPr="00000000">
        <w:rPr>
          <w:sz w:val="24"/>
          <w:szCs w:val="24"/>
          <w:rtl w:val="0"/>
        </w:rPr>
        <w:t xml:space="preserve">(6), 235–248. </w:t>
      </w:r>
    </w:p>
    <w:p w:rsidR="00000000" w:rsidDel="00000000" w:rsidP="00000000" w:rsidRDefault="00000000" w:rsidRPr="00000000" w14:paraId="00000376">
      <w:pPr>
        <w:spacing w:after="240" w:before="240" w:lineRule="auto"/>
        <w:rPr>
          <w:sz w:val="24"/>
          <w:szCs w:val="24"/>
        </w:rPr>
      </w:pPr>
      <w:r w:rsidDel="00000000" w:rsidR="00000000" w:rsidRPr="00000000">
        <w:rPr>
          <w:sz w:val="24"/>
          <w:szCs w:val="24"/>
          <w:rtl w:val="0"/>
        </w:rPr>
        <w:t xml:space="preserve">[13] Azuma, R. T. (1997). A survey of augmented reality. </w:t>
      </w:r>
      <w:r w:rsidDel="00000000" w:rsidR="00000000" w:rsidRPr="00000000">
        <w:rPr>
          <w:i w:val="1"/>
          <w:sz w:val="24"/>
          <w:szCs w:val="24"/>
          <w:rtl w:val="0"/>
        </w:rPr>
        <w:t xml:space="preserve">PRESENCE Virtual and Augmented Reality</w:t>
      </w:r>
      <w:r w:rsidDel="00000000" w:rsidR="00000000" w:rsidRPr="00000000">
        <w:rPr>
          <w:sz w:val="24"/>
          <w:szCs w:val="24"/>
          <w:rtl w:val="0"/>
        </w:rPr>
        <w:t xml:space="preserve">, </w:t>
      </w:r>
      <w:r w:rsidDel="00000000" w:rsidR="00000000" w:rsidRPr="00000000">
        <w:rPr>
          <w:i w:val="1"/>
          <w:sz w:val="24"/>
          <w:szCs w:val="24"/>
          <w:rtl w:val="0"/>
        </w:rPr>
        <w:t xml:space="preserve">6</w:t>
      </w:r>
      <w:r w:rsidDel="00000000" w:rsidR="00000000" w:rsidRPr="00000000">
        <w:rPr>
          <w:sz w:val="24"/>
          <w:szCs w:val="24"/>
          <w:rtl w:val="0"/>
        </w:rPr>
        <w:t xml:space="preserve">(4), 355–385. </w:t>
      </w:r>
    </w:p>
    <w:p w:rsidR="00000000" w:rsidDel="00000000" w:rsidP="00000000" w:rsidRDefault="00000000" w:rsidRPr="00000000" w14:paraId="00000377">
      <w:pPr>
        <w:spacing w:after="240" w:before="240" w:lineRule="auto"/>
        <w:rPr>
          <w:sz w:val="26"/>
          <w:szCs w:val="26"/>
        </w:rPr>
      </w:pPr>
      <w:r w:rsidDel="00000000" w:rsidR="00000000" w:rsidRPr="00000000">
        <w:rPr>
          <w:rtl w:val="0"/>
        </w:rPr>
        <w:t xml:space="preserve">[14]</w:t>
      </w:r>
      <w:r w:rsidDel="00000000" w:rsidR="00000000" w:rsidRPr="00000000">
        <w:rPr>
          <w:rFonts w:ascii="Arial" w:cs="Arial" w:eastAsia="Arial" w:hAnsi="Arial"/>
          <w:color w:val="222222"/>
          <w:sz w:val="24"/>
          <w:szCs w:val="24"/>
          <w:highlight w:val="white"/>
          <w:rtl w:val="0"/>
        </w:rPr>
        <w:t xml:space="preserve">Arena, F., Collotta, M., Pau, G., &amp; Termine, F. (2022). An overview of augmented reality. </w:t>
      </w:r>
      <w:r w:rsidDel="00000000" w:rsidR="00000000" w:rsidRPr="00000000">
        <w:rPr>
          <w:rFonts w:ascii="Arial" w:cs="Arial" w:eastAsia="Arial" w:hAnsi="Arial"/>
          <w:i w:val="1"/>
          <w:color w:val="222222"/>
          <w:sz w:val="24"/>
          <w:szCs w:val="24"/>
          <w:highlight w:val="white"/>
          <w:rtl w:val="0"/>
        </w:rPr>
        <w:t xml:space="preserve">Computers</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11</w:t>
      </w:r>
      <w:r w:rsidDel="00000000" w:rsidR="00000000" w:rsidRPr="00000000">
        <w:rPr>
          <w:rtl w:val="0"/>
        </w:rPr>
      </w:r>
      <w:r w:rsidDel="00000000" w:rsidR="00000000" w:rsidRPr="00000000">
        <w:rPr>
          <w:rFonts w:ascii="Arial" w:cs="Arial" w:eastAsia="Arial" w:hAnsi="Arial"/>
          <w:color w:val="222222"/>
          <w:sz w:val="24"/>
          <w:szCs w:val="24"/>
          <w:highlight w:val="white"/>
          <w:rtl w:val="0"/>
        </w:rPr>
        <w:t xml:space="preserve">(2), 28.‏</w:t>
      </w:r>
      <w:r w:rsidDel="00000000" w:rsidR="00000000" w:rsidRPr="00000000">
        <w:rPr>
          <w:rtl w:val="0"/>
        </w:rPr>
      </w:r>
    </w:p>
    <w:p w:rsidR="00000000" w:rsidDel="00000000" w:rsidP="00000000" w:rsidRDefault="00000000" w:rsidRPr="00000000" w14:paraId="00000378">
      <w:pPr>
        <w:spacing w:after="240" w:before="240" w:lineRule="auto"/>
        <w:rPr>
          <w:sz w:val="26"/>
          <w:szCs w:val="26"/>
        </w:rPr>
      </w:pPr>
      <w:r w:rsidDel="00000000" w:rsidR="00000000" w:rsidRPr="00000000">
        <w:rPr>
          <w:rtl w:val="0"/>
        </w:rPr>
        <w:t xml:space="preserve">[15] </w:t>
      </w:r>
      <w:r w:rsidDel="00000000" w:rsidR="00000000" w:rsidRPr="00000000">
        <w:rPr>
          <w:rFonts w:ascii="Arial" w:cs="Arial" w:eastAsia="Arial" w:hAnsi="Arial"/>
          <w:color w:val="222222"/>
          <w:sz w:val="24"/>
          <w:szCs w:val="24"/>
          <w:highlight w:val="white"/>
          <w:rtl w:val="0"/>
        </w:rPr>
        <w:t xml:space="preserve">Dargan, S., Bansal, S., Kumar, M., Mittal, A., &amp; Kumar, K. (2023). Augmented reality: A comprehensive review. </w:t>
      </w:r>
      <w:r w:rsidDel="00000000" w:rsidR="00000000" w:rsidRPr="00000000">
        <w:rPr>
          <w:rFonts w:ascii="Arial" w:cs="Arial" w:eastAsia="Arial" w:hAnsi="Arial"/>
          <w:i w:val="1"/>
          <w:color w:val="222222"/>
          <w:sz w:val="24"/>
          <w:szCs w:val="24"/>
          <w:highlight w:val="white"/>
          <w:rtl w:val="0"/>
        </w:rPr>
        <w:t xml:space="preserve">Archives of Computational Methods in Engineering</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30</w:t>
      </w:r>
      <w:r w:rsidDel="00000000" w:rsidR="00000000" w:rsidRPr="00000000">
        <w:rPr>
          <w:rFonts w:ascii="Arial" w:cs="Arial" w:eastAsia="Arial" w:hAnsi="Arial"/>
          <w:color w:val="222222"/>
          <w:sz w:val="24"/>
          <w:szCs w:val="24"/>
          <w:highlight w:val="white"/>
          <w:rtl w:val="0"/>
        </w:rPr>
        <w:t xml:space="preserve">(2), 1057-1080</w:t>
      </w:r>
      <w:r w:rsidDel="00000000" w:rsidR="00000000" w:rsidRPr="00000000">
        <w:rPr>
          <w:rtl w:val="0"/>
        </w:rPr>
      </w:r>
    </w:p>
    <w:p w:rsidR="00000000" w:rsidDel="00000000" w:rsidP="00000000" w:rsidRDefault="00000000" w:rsidRPr="00000000" w14:paraId="00000379">
      <w:pPr>
        <w:spacing w:after="240" w:before="240" w:lineRule="auto"/>
        <w:rPr>
          <w:rFonts w:ascii="Times New Roman" w:cs="Times New Roman" w:eastAsia="Times New Roman" w:hAnsi="Times New Roman"/>
          <w:sz w:val="24"/>
          <w:szCs w:val="24"/>
        </w:rPr>
      </w:pPr>
      <w:r w:rsidDel="00000000" w:rsidR="00000000" w:rsidRPr="00000000">
        <w:rPr>
          <w:rtl w:val="0"/>
        </w:rPr>
        <w:t xml:space="preserve">[16] </w:t>
      </w:r>
      <w:r w:rsidDel="00000000" w:rsidR="00000000" w:rsidRPr="00000000">
        <w:rPr>
          <w:rFonts w:ascii="Times New Roman" w:cs="Times New Roman" w:eastAsia="Times New Roman" w:hAnsi="Times New Roman"/>
          <w:sz w:val="24"/>
          <w:szCs w:val="24"/>
          <w:rtl w:val="0"/>
        </w:rPr>
        <w:t xml:space="preserve">Holdack, E., Lurie-Stoyanov, K., &amp; Fromme, H. F. (2020). The role of perceived enjoyment and perceived informativeness in assessing the acceptance of AR wearables. </w:t>
      </w:r>
      <w:r w:rsidDel="00000000" w:rsidR="00000000" w:rsidRPr="00000000">
        <w:rPr>
          <w:rFonts w:ascii="Times New Roman" w:cs="Times New Roman" w:eastAsia="Times New Roman" w:hAnsi="Times New Roman"/>
          <w:i w:val="1"/>
          <w:sz w:val="24"/>
          <w:szCs w:val="24"/>
          <w:rtl w:val="0"/>
        </w:rPr>
        <w:t xml:space="preserve">Journal of Retailing and Consumer Services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65</w:t>
      </w:r>
      <w:r w:rsidDel="00000000" w:rsidR="00000000" w:rsidRPr="00000000">
        <w:rPr>
          <w:rFonts w:ascii="Times New Roman" w:cs="Times New Roman" w:eastAsia="Times New Roman" w:hAnsi="Times New Roman"/>
          <w:sz w:val="24"/>
          <w:szCs w:val="24"/>
          <w:rtl w:val="0"/>
        </w:rPr>
        <w:t xml:space="preserve">, 102259. https://doi.org/10.1016/j.jretconser.2020.102259</w:t>
      </w:r>
    </w:p>
    <w:p w:rsidR="00000000" w:rsidDel="00000000" w:rsidP="00000000" w:rsidRDefault="00000000" w:rsidRPr="00000000" w14:paraId="0000037A">
      <w:pPr>
        <w:spacing w:after="240" w:before="240" w:lineRule="auto"/>
        <w:rPr/>
      </w:pPr>
      <w:r w:rsidDel="00000000" w:rsidR="00000000" w:rsidRPr="00000000">
        <w:rPr>
          <w:rtl w:val="0"/>
        </w:rPr>
      </w:r>
    </w:p>
    <w:p w:rsidR="00000000" w:rsidDel="00000000" w:rsidP="00000000" w:rsidRDefault="00000000" w:rsidRPr="00000000" w14:paraId="0000037B">
      <w:pPr>
        <w:spacing w:after="240" w:before="240" w:lineRule="auto"/>
        <w:rPr/>
      </w:pPr>
      <w:r w:rsidDel="00000000" w:rsidR="00000000" w:rsidRPr="00000000">
        <w:rPr>
          <w:rtl w:val="0"/>
        </w:rPr>
      </w:r>
    </w:p>
    <w:p w:rsidR="00000000" w:rsidDel="00000000" w:rsidP="00000000" w:rsidRDefault="00000000" w:rsidRPr="00000000" w14:paraId="0000037C">
      <w:pPr>
        <w:spacing w:after="240" w:before="240" w:lineRule="auto"/>
        <w:rPr/>
      </w:pPr>
      <w:r w:rsidDel="00000000" w:rsidR="00000000" w:rsidRPr="00000000">
        <w:rPr>
          <w:rtl w:val="0"/>
        </w:rPr>
      </w:r>
    </w:p>
    <w:p w:rsidR="00000000" w:rsidDel="00000000" w:rsidP="00000000" w:rsidRDefault="00000000" w:rsidRPr="00000000" w14:paraId="0000037D">
      <w:pPr>
        <w:spacing w:after="240" w:before="240" w:lineRule="auto"/>
        <w:rPr/>
      </w:pPr>
      <w:r w:rsidDel="00000000" w:rsidR="00000000" w:rsidRPr="00000000">
        <w:rPr>
          <w:rtl w:val="0"/>
        </w:rPr>
      </w:r>
    </w:p>
    <w:p w:rsidR="00000000" w:rsidDel="00000000" w:rsidP="00000000" w:rsidRDefault="00000000" w:rsidRPr="00000000" w14:paraId="0000037E">
      <w:pPr>
        <w:spacing w:after="240" w:before="240" w:lineRule="auto"/>
        <w:rPr/>
      </w:pPr>
      <w:r w:rsidDel="00000000" w:rsidR="00000000" w:rsidRPr="00000000">
        <w:rPr>
          <w:rtl w:val="0"/>
        </w:rPr>
      </w:r>
    </w:p>
    <w:p w:rsidR="00000000" w:rsidDel="00000000" w:rsidP="00000000" w:rsidRDefault="00000000" w:rsidRPr="00000000" w14:paraId="0000037F">
      <w:pPr>
        <w:spacing w:after="240" w:before="240" w:lineRule="auto"/>
        <w:rPr/>
      </w:pPr>
      <w:r w:rsidDel="00000000" w:rsidR="00000000" w:rsidRPr="00000000">
        <w:rPr>
          <w:rtl w:val="0"/>
        </w:rPr>
      </w:r>
    </w:p>
    <w:p w:rsidR="00000000" w:rsidDel="00000000" w:rsidP="00000000" w:rsidRDefault="00000000" w:rsidRPr="00000000" w14:paraId="00000380">
      <w:pPr>
        <w:spacing w:after="240" w:before="240" w:lineRule="auto"/>
        <w:rPr/>
      </w:pPr>
      <w:r w:rsidDel="00000000" w:rsidR="00000000" w:rsidRPr="00000000">
        <w:rPr>
          <w:rtl w:val="0"/>
        </w:rPr>
      </w:r>
    </w:p>
    <w:p w:rsidR="00000000" w:rsidDel="00000000" w:rsidP="00000000" w:rsidRDefault="00000000" w:rsidRPr="00000000" w14:paraId="00000381">
      <w:pPr>
        <w:spacing w:after="240" w:before="240" w:lineRule="auto"/>
        <w:rPr/>
      </w:pPr>
      <w:r w:rsidDel="00000000" w:rsidR="00000000" w:rsidRPr="00000000">
        <w:rPr>
          <w:rtl w:val="0"/>
        </w:rPr>
      </w:r>
    </w:p>
    <w:p w:rsidR="00000000" w:rsidDel="00000000" w:rsidP="00000000" w:rsidRDefault="00000000" w:rsidRPr="00000000" w14:paraId="00000382">
      <w:pPr>
        <w:spacing w:after="240" w:before="240" w:lineRule="auto"/>
        <w:rPr/>
      </w:pPr>
      <w:r w:rsidDel="00000000" w:rsidR="00000000" w:rsidRPr="00000000">
        <w:rPr>
          <w:rtl w:val="0"/>
        </w:rPr>
      </w:r>
    </w:p>
    <w:p w:rsidR="00000000" w:rsidDel="00000000" w:rsidP="00000000" w:rsidRDefault="00000000" w:rsidRPr="00000000" w14:paraId="00000383">
      <w:pPr>
        <w:spacing w:after="240" w:before="240" w:lineRule="auto"/>
        <w:rPr/>
      </w:pPr>
      <w:r w:rsidDel="00000000" w:rsidR="00000000" w:rsidRPr="00000000">
        <w:rPr>
          <w:rtl w:val="0"/>
        </w:rPr>
      </w:r>
    </w:p>
    <w:p w:rsidR="00000000" w:rsidDel="00000000" w:rsidP="00000000" w:rsidRDefault="00000000" w:rsidRPr="00000000" w14:paraId="00000384">
      <w:pPr>
        <w:spacing w:after="240" w:before="240" w:lineRule="auto"/>
        <w:rPr/>
      </w:pPr>
      <w:r w:rsidDel="00000000" w:rsidR="00000000" w:rsidRPr="00000000">
        <w:rPr>
          <w:rtl w:val="0"/>
        </w:rPr>
      </w:r>
    </w:p>
    <w:p w:rsidR="00000000" w:rsidDel="00000000" w:rsidP="00000000" w:rsidRDefault="00000000" w:rsidRPr="00000000" w14:paraId="00000385">
      <w:pPr>
        <w:spacing w:after="240" w:before="240" w:lineRule="auto"/>
        <w:rPr/>
      </w:pPr>
      <w:r w:rsidDel="00000000" w:rsidR="00000000" w:rsidRPr="00000000">
        <w:rPr>
          <w:rtl w:val="0"/>
        </w:rPr>
      </w:r>
    </w:p>
    <w:p w:rsidR="00000000" w:rsidDel="00000000" w:rsidP="00000000" w:rsidRDefault="00000000" w:rsidRPr="00000000" w14:paraId="00000386">
      <w:pPr>
        <w:spacing w:after="240" w:before="240" w:lineRule="auto"/>
        <w:rPr/>
      </w:pPr>
      <w:r w:rsidDel="00000000" w:rsidR="00000000" w:rsidRPr="00000000">
        <w:rPr>
          <w:rtl w:val="0"/>
        </w:rPr>
      </w:r>
    </w:p>
    <w:p w:rsidR="00000000" w:rsidDel="00000000" w:rsidP="00000000" w:rsidRDefault="00000000" w:rsidRPr="00000000" w14:paraId="00000387">
      <w:pPr>
        <w:spacing w:after="240" w:before="240" w:lineRule="auto"/>
        <w:rPr/>
      </w:pPr>
      <w:r w:rsidDel="00000000" w:rsidR="00000000" w:rsidRPr="00000000">
        <w:rPr>
          <w:rtl w:val="0"/>
        </w:rPr>
      </w:r>
    </w:p>
    <w:p w:rsidR="00000000" w:rsidDel="00000000" w:rsidP="00000000" w:rsidRDefault="00000000" w:rsidRPr="00000000" w14:paraId="00000388">
      <w:pPr>
        <w:spacing w:after="240" w:before="240" w:lineRule="auto"/>
        <w:rPr/>
      </w:pPr>
      <w:r w:rsidDel="00000000" w:rsidR="00000000" w:rsidRPr="00000000">
        <w:rPr>
          <w:rtl w:val="0"/>
        </w:rPr>
      </w:r>
    </w:p>
    <w:p w:rsidR="00000000" w:rsidDel="00000000" w:rsidP="00000000" w:rsidRDefault="00000000" w:rsidRPr="00000000" w14:paraId="00000389">
      <w:pPr>
        <w:spacing w:after="240" w:before="240" w:lineRule="auto"/>
        <w:rPr/>
      </w:pPr>
      <w:r w:rsidDel="00000000" w:rsidR="00000000" w:rsidRPr="00000000">
        <w:rPr>
          <w:rtl w:val="0"/>
        </w:rPr>
      </w:r>
    </w:p>
    <w:p w:rsidR="00000000" w:rsidDel="00000000" w:rsidP="00000000" w:rsidRDefault="00000000" w:rsidRPr="00000000" w14:paraId="0000038A">
      <w:pPr>
        <w:spacing w:after="240" w:before="240" w:lineRule="auto"/>
        <w:rPr/>
      </w:pPr>
      <w:r w:rsidDel="00000000" w:rsidR="00000000" w:rsidRPr="00000000">
        <w:rPr>
          <w:rtl w:val="0"/>
        </w:rPr>
      </w:r>
    </w:p>
    <w:p w:rsidR="00000000" w:rsidDel="00000000" w:rsidP="00000000" w:rsidRDefault="00000000" w:rsidRPr="00000000" w14:paraId="0000038B">
      <w:pPr>
        <w:spacing w:after="240" w:before="240" w:lineRule="auto"/>
        <w:rPr/>
      </w:pPr>
      <w:r w:rsidDel="00000000" w:rsidR="00000000" w:rsidRPr="00000000">
        <w:rPr>
          <w:rtl w:val="0"/>
        </w:rPr>
      </w:r>
    </w:p>
    <w:p w:rsidR="00000000" w:rsidDel="00000000" w:rsidP="00000000" w:rsidRDefault="00000000" w:rsidRPr="00000000" w14:paraId="0000038C">
      <w:pPr>
        <w:spacing w:after="240" w:before="240" w:lineRule="auto"/>
        <w:rPr/>
      </w:pPr>
      <w:r w:rsidDel="00000000" w:rsidR="00000000" w:rsidRPr="00000000">
        <w:rPr>
          <w:rtl w:val="0"/>
        </w:rPr>
      </w:r>
    </w:p>
    <w:p w:rsidR="00000000" w:rsidDel="00000000" w:rsidP="00000000" w:rsidRDefault="00000000" w:rsidRPr="00000000" w14:paraId="0000038D">
      <w:pPr>
        <w:spacing w:after="240" w:before="240" w:lineRule="auto"/>
        <w:rPr/>
      </w:pPr>
      <w:r w:rsidDel="00000000" w:rsidR="00000000" w:rsidRPr="00000000">
        <w:rPr>
          <w:rtl w:val="0"/>
        </w:rPr>
      </w:r>
    </w:p>
    <w:p w:rsidR="00000000" w:rsidDel="00000000" w:rsidP="00000000" w:rsidRDefault="00000000" w:rsidRPr="00000000" w14:paraId="0000038E">
      <w:pPr>
        <w:spacing w:after="240" w:before="240" w:lineRule="auto"/>
        <w:rPr/>
      </w:pPr>
      <w:r w:rsidDel="00000000" w:rsidR="00000000" w:rsidRPr="00000000">
        <w:rPr>
          <w:rtl w:val="0"/>
        </w:rPr>
      </w:r>
    </w:p>
    <w:p w:rsidR="00000000" w:rsidDel="00000000" w:rsidP="00000000" w:rsidRDefault="00000000" w:rsidRPr="00000000" w14:paraId="0000038F">
      <w:pPr>
        <w:bidi w:val="1"/>
        <w:spacing w:after="240" w:before="240" w:lineRule="auto"/>
        <w:rPr/>
      </w:pPr>
      <w:r w:rsidDel="00000000" w:rsidR="00000000" w:rsidRPr="00000000">
        <w:rPr>
          <w:rtl w:val="0"/>
        </w:rPr>
      </w:r>
    </w:p>
    <w:p w:rsidR="00000000" w:rsidDel="00000000" w:rsidP="00000000" w:rsidRDefault="00000000" w:rsidRPr="00000000" w14:paraId="00000390">
      <w:pPr>
        <w:bidi w:val="1"/>
        <w:spacing w:after="240" w:before="240" w:lineRule="auto"/>
        <w:rPr/>
      </w:pPr>
      <w:r w:rsidDel="00000000" w:rsidR="00000000" w:rsidRPr="00000000">
        <w:rPr>
          <w:rtl w:val="0"/>
        </w:rPr>
      </w:r>
    </w:p>
    <w:p w:rsidR="00000000" w:rsidDel="00000000" w:rsidP="00000000" w:rsidRDefault="00000000" w:rsidRPr="00000000" w14:paraId="00000391">
      <w:pPr>
        <w:bidi w:val="1"/>
        <w:rPr/>
      </w:pPr>
      <w:r w:rsidDel="00000000" w:rsidR="00000000" w:rsidRPr="00000000">
        <w:rPr>
          <w:rtl w:val="0"/>
        </w:rPr>
      </w:r>
    </w:p>
    <w:p w:rsidR="00000000" w:rsidDel="00000000" w:rsidP="00000000" w:rsidRDefault="00000000" w:rsidRPr="00000000" w14:paraId="00000392">
      <w:pPr>
        <w:bidi w:val="1"/>
        <w:spacing w:after="240" w:before="240" w:lineRule="auto"/>
        <w:jc w:val="left"/>
        <w:rPr/>
      </w:pPr>
      <w:r w:rsidDel="00000000" w:rsidR="00000000" w:rsidRPr="00000000">
        <w:rPr>
          <w:rtl w:val="0"/>
        </w:rPr>
      </w:r>
    </w:p>
    <w:p w:rsidR="00000000" w:rsidDel="00000000" w:rsidP="00000000" w:rsidRDefault="00000000" w:rsidRPr="00000000" w14:paraId="00000393">
      <w:pPr>
        <w:bidi w:val="1"/>
        <w:jc w:val="left"/>
        <w:rPr/>
      </w:pPr>
      <w:r w:rsidDel="00000000" w:rsidR="00000000" w:rsidRPr="00000000">
        <w:rPr>
          <w:rtl w:val="0"/>
        </w:rPr>
      </w:r>
    </w:p>
    <w:sectPr>
      <w:headerReference r:id="rId36" w:type="default"/>
      <w:footerReference r:id="rId37" w:type="default"/>
      <w:footerReference r:id="rId38" w:type="first"/>
      <w:pgSz w:h="16838" w:w="11906" w:orient="portrait"/>
      <w:pgMar w:bottom="1440" w:top="1440" w:left="1800" w:right="1800" w:header="708" w:footer="708"/>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aomi Shpigel" w:id="1" w:date="2025-06-13T02:20:33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הסטטיסטיקות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הללו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צריך</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לשים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גם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ולהסביר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רואים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כאן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הרבה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יותר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מעניין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לראות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כמות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המשתמשים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היומית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אלא</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הזמן</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שלקח</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לכל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משתמש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להשלים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את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המשימה</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כדאי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גם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להוסיף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טעות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ואז</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תוכלו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להציג</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גרף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כמות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הטעויות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שנעשו</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בכל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פעם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שהמשתמש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משחק</w:t>
      </w:r>
    </w:p>
  </w:comment>
  <w:comment w:author="Naomi Shpigel" w:id="0" w:date="2025-06-13T02:21:42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כדאי</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להוסיף</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רפרנס</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deterding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שיש</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לכם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כבר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בסקר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ספרות</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שמסביר</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על</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האלמנטים</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1"/>
        </w:rPr>
        <w:t xml:space="preserve">הללו</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97" w15:done="0"/>
  <w15:commentEx w15:paraId="0000039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Aptos"/>
  <w:font w:name="Play">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4">
    <w:pPr>
      <w:bidi w:val="1"/>
      <w:jc w:val="right"/>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5">
    <w:pPr>
      <w:bidi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6">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US"/>
      </w:rPr>
    </w:rPrDefault>
    <w:pPrDefault>
      <w:pPr>
        <w:bidi w:val="1"/>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pPr>
    <w:rPr>
      <w:rFonts w:ascii="Arial" w:cs="Arial" w:eastAsia="Arial" w:hAnsi="Arial"/>
      <w:b w:val="1"/>
      <w:sz w:val="32"/>
      <w:szCs w:val="32"/>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240" w:before="240" w:line="240" w:lineRule="auto"/>
    </w:pPr>
    <w:rPr>
      <w:b w:val="1"/>
      <w:sz w:val="32"/>
      <w:szCs w:val="32"/>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240" w:before="240" w:line="240" w:lineRule="auto"/>
    </w:pPr>
    <w:rPr>
      <w:rFonts w:ascii="Arial" w:cs="Arial" w:eastAsia="Arial" w:hAnsi="Arial"/>
      <w:b w:val="1"/>
      <w:sz w:val="32"/>
      <w:szCs w:val="32"/>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0" w:line="240" w:lineRule="auto"/>
    </w:pPr>
    <w:rPr>
      <w:rFonts w:ascii="Arial" w:cs="Arial" w:eastAsia="Arial" w:hAnsi="Arial"/>
      <w:b w:val="1"/>
      <w:sz w:val="32"/>
      <w:szCs w:val="32"/>
    </w:rPr>
  </w:style>
  <w:style w:type="paragraph" w:styleId="Normal" w:default="1">
    <w:name w:val="Normal"/>
    <w:qFormat w:val="1"/>
    <w:pPr>
      <w:bidi w:val="1"/>
    </w:pPr>
  </w:style>
  <w:style w:type="paragraph" w:styleId="Heading1">
    <w:name w:val="heading 1"/>
    <w:basedOn w:val="Normal"/>
    <w:next w:val="Normal"/>
    <w:link w:val="Heading1Char"/>
    <w:uiPriority w:val="9"/>
    <w:qFormat w:val="1"/>
    <w:rsid w:val="00693AF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693AF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693AF6"/>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693AF6"/>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693AF6"/>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693AF6"/>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693AF6"/>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693AF6"/>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693AF6"/>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93AF6"/>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693AF6"/>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693AF6"/>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693AF6"/>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693AF6"/>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693AF6"/>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693AF6"/>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693AF6"/>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693AF6"/>
    <w:rPr>
      <w:rFonts w:cstheme="majorBidi" w:eastAsiaTheme="majorEastAsia"/>
      <w:color w:val="272727" w:themeColor="text1" w:themeTint="0000D8"/>
    </w:rPr>
  </w:style>
  <w:style w:type="paragraph" w:styleId="Title">
    <w:name w:val="Title"/>
    <w:basedOn w:val="Normal"/>
    <w:next w:val="Normal"/>
    <w:link w:val="TitleChar"/>
    <w:uiPriority w:val="10"/>
    <w:qFormat w:val="1"/>
    <w:rsid w:val="00693AF6"/>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693AF6"/>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693AF6"/>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693AF6"/>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693AF6"/>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693AF6"/>
    <w:rPr>
      <w:i w:val="1"/>
      <w:iCs w:val="1"/>
      <w:color w:val="404040" w:themeColor="text1" w:themeTint="0000BF"/>
    </w:rPr>
  </w:style>
  <w:style w:type="paragraph" w:styleId="ListParagraph">
    <w:name w:val="List Paragraph"/>
    <w:basedOn w:val="Normal"/>
    <w:uiPriority w:val="34"/>
    <w:qFormat w:val="1"/>
    <w:rsid w:val="00693AF6"/>
    <w:pPr>
      <w:ind w:left="720"/>
      <w:contextualSpacing w:val="1"/>
    </w:pPr>
  </w:style>
  <w:style w:type="character" w:styleId="IntenseEmphasis">
    <w:name w:val="Intense Emphasis"/>
    <w:basedOn w:val="DefaultParagraphFont"/>
    <w:uiPriority w:val="21"/>
    <w:qFormat w:val="1"/>
    <w:rsid w:val="00693AF6"/>
    <w:rPr>
      <w:i w:val="1"/>
      <w:iCs w:val="1"/>
      <w:color w:val="0f4761" w:themeColor="accent1" w:themeShade="0000BF"/>
    </w:rPr>
  </w:style>
  <w:style w:type="paragraph" w:styleId="IntenseQuote">
    <w:name w:val="Intense Quote"/>
    <w:basedOn w:val="Normal"/>
    <w:next w:val="Normal"/>
    <w:link w:val="IntenseQuoteChar"/>
    <w:uiPriority w:val="30"/>
    <w:qFormat w:val="1"/>
    <w:rsid w:val="00693AF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693AF6"/>
    <w:rPr>
      <w:i w:val="1"/>
      <w:iCs w:val="1"/>
      <w:color w:val="0f4761" w:themeColor="accent1" w:themeShade="0000BF"/>
    </w:rPr>
  </w:style>
  <w:style w:type="character" w:styleId="IntenseReference">
    <w:name w:val="Intense Reference"/>
    <w:basedOn w:val="DefaultParagraphFont"/>
    <w:uiPriority w:val="32"/>
    <w:qFormat w:val="1"/>
    <w:rsid w:val="00693AF6"/>
    <w:rPr>
      <w:b w:val="1"/>
      <w:bCs w:val="1"/>
      <w:smallCaps w:val="1"/>
      <w:color w:val="0f4761" w:themeColor="accent1" w:themeShade="0000BF"/>
      <w:spacing w:val="5"/>
    </w:rPr>
  </w:style>
  <w:style w:type="paragraph" w:styleId="Header">
    <w:name w:val="header"/>
    <w:basedOn w:val="Normal"/>
    <w:link w:val="HeaderChar"/>
    <w:uiPriority w:val="99"/>
    <w:unhideWhenUsed w:val="1"/>
    <w:rsid w:val="00693AF6"/>
    <w:pPr>
      <w:tabs>
        <w:tab w:val="center" w:pos="4153"/>
        <w:tab w:val="right" w:pos="8306"/>
      </w:tabs>
      <w:spacing w:after="0" w:line="240" w:lineRule="auto"/>
    </w:pPr>
  </w:style>
  <w:style w:type="character" w:styleId="HeaderChar" w:customStyle="1">
    <w:name w:val="Header Char"/>
    <w:basedOn w:val="DefaultParagraphFont"/>
    <w:link w:val="Header"/>
    <w:uiPriority w:val="99"/>
    <w:rsid w:val="00693AF6"/>
  </w:style>
  <w:style w:type="paragraph" w:styleId="Footer">
    <w:name w:val="footer"/>
    <w:basedOn w:val="Normal"/>
    <w:link w:val="FooterChar"/>
    <w:uiPriority w:val="99"/>
    <w:unhideWhenUsed w:val="1"/>
    <w:rsid w:val="00693AF6"/>
    <w:pPr>
      <w:tabs>
        <w:tab w:val="center" w:pos="4153"/>
        <w:tab w:val="right" w:pos="8306"/>
      </w:tabs>
      <w:spacing w:after="0" w:line="240" w:lineRule="auto"/>
    </w:pPr>
  </w:style>
  <w:style w:type="character" w:styleId="FooterChar" w:customStyle="1">
    <w:name w:val="Footer Char"/>
    <w:basedOn w:val="DefaultParagraphFont"/>
    <w:link w:val="Footer"/>
    <w:uiPriority w:val="99"/>
    <w:rsid w:val="00693AF6"/>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25.jpg"/><Relationship Id="rId27" Type="http://schemas.openxmlformats.org/officeDocument/2006/relationships/image" Target="media/image19.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6.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4.jpg"/><Relationship Id="rId30" Type="http://schemas.openxmlformats.org/officeDocument/2006/relationships/image" Target="media/image18.jpg"/><Relationship Id="rId11" Type="http://schemas.openxmlformats.org/officeDocument/2006/relationships/image" Target="media/image5.png"/><Relationship Id="rId33" Type="http://schemas.openxmlformats.org/officeDocument/2006/relationships/image" Target="media/image21.png"/><Relationship Id="rId10" Type="http://schemas.openxmlformats.org/officeDocument/2006/relationships/image" Target="media/image15.png"/><Relationship Id="rId32" Type="http://schemas.openxmlformats.org/officeDocument/2006/relationships/image" Target="media/image27.jpg"/><Relationship Id="rId13" Type="http://schemas.openxmlformats.org/officeDocument/2006/relationships/image" Target="media/image2.png"/><Relationship Id="rId35" Type="http://schemas.openxmlformats.org/officeDocument/2006/relationships/image" Target="media/image22.png"/><Relationship Id="rId12" Type="http://schemas.openxmlformats.org/officeDocument/2006/relationships/image" Target="media/image6.png"/><Relationship Id="rId34" Type="http://schemas.openxmlformats.org/officeDocument/2006/relationships/image" Target="media/image20.png"/><Relationship Id="rId15" Type="http://schemas.openxmlformats.org/officeDocument/2006/relationships/image" Target="media/image11.png"/><Relationship Id="rId37" Type="http://schemas.openxmlformats.org/officeDocument/2006/relationships/footer" Target="footer1.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12.png"/><Relationship Id="rId16" Type="http://schemas.openxmlformats.org/officeDocument/2006/relationships/image" Target="media/image1.png"/><Relationship Id="rId38" Type="http://schemas.openxmlformats.org/officeDocument/2006/relationships/footer" Target="footer2.xml"/><Relationship Id="rId19" Type="http://schemas.openxmlformats.org/officeDocument/2006/relationships/image" Target="media/image9.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jA/Cky4ZkaHb3P02q3sa3CSIow==">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2024-12-07T14:57:00Z</dcterms:created>
  <dc:creator>KFIR HEMO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0x010100A6EC58E405DFE743878A3D331A698C1E</vt:lpwstr>
  </property>
</Properties>
</file>