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FE8" w:rsidRDefault="00446FE8" w:rsidP="00446FE8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1397934" r:id="rId5"/>
        </w:object>
      </w:r>
    </w:p>
    <w:p w:rsidR="00446FE8" w:rsidRDefault="00446FE8" w:rsidP="00446FE8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446FE8" w:rsidRDefault="00446FE8" w:rsidP="00446FE8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446FE8" w:rsidRDefault="00446FE8" w:rsidP="00446FE8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446FE8" w:rsidRDefault="00446FE8" w:rsidP="00446FE8">
      <w:pPr>
        <w:jc w:val="center"/>
        <w:rPr>
          <w:sz w:val="28"/>
          <w:szCs w:val="22"/>
          <w:lang w:val="uk-UA"/>
        </w:rPr>
      </w:pPr>
    </w:p>
    <w:p w:rsidR="00446FE8" w:rsidRDefault="00446FE8" w:rsidP="00446FE8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446FE8" w:rsidRDefault="00446FE8" w:rsidP="00446FE8">
      <w:pPr>
        <w:jc w:val="center"/>
        <w:rPr>
          <w:b/>
          <w:sz w:val="28"/>
          <w:lang w:val="uk-UA"/>
        </w:rPr>
      </w:pPr>
    </w:p>
    <w:p w:rsidR="00446FE8" w:rsidRDefault="00446FE8" w:rsidP="00446FE8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06.02.2025 </w:t>
      </w:r>
      <w:r>
        <w:rPr>
          <w:color w:val="000000" w:themeColor="text1"/>
          <w:sz w:val="28"/>
          <w:lang w:val="uk-UA"/>
        </w:rPr>
        <w:t xml:space="preserve">року                            м. Запоріжжя                  </w:t>
      </w:r>
      <w:r w:rsidR="00091E87">
        <w:rPr>
          <w:color w:val="000000" w:themeColor="text1"/>
          <w:sz w:val="28"/>
          <w:lang w:val="uk-UA"/>
        </w:rPr>
        <w:t xml:space="preserve">                            № 47</w:t>
      </w:r>
    </w:p>
    <w:p w:rsidR="00446FE8" w:rsidRDefault="00446FE8" w:rsidP="0022070F">
      <w:pPr>
        <w:suppressAutoHyphens/>
        <w:jc w:val="both"/>
        <w:rPr>
          <w:sz w:val="28"/>
          <w:szCs w:val="28"/>
          <w:lang w:val="uk-UA" w:eastAsia="zh-CN"/>
        </w:rPr>
      </w:pPr>
    </w:p>
    <w:p w:rsidR="005B1D3E" w:rsidRDefault="005B1D3E" w:rsidP="005B1D3E">
      <w:pPr>
        <w:pStyle w:val="a5"/>
        <w:spacing w:before="0" w:beforeAutospacing="0"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</w:t>
      </w:r>
      <w:bookmarkStart w:id="0" w:name="_Hlk160605266"/>
      <w:r>
        <w:rPr>
          <w:sz w:val="28"/>
          <w:szCs w:val="28"/>
          <w:lang w:val="uk-UA"/>
        </w:rPr>
        <w:t xml:space="preserve">надання дозволу на укладання </w:t>
      </w:r>
    </w:p>
    <w:p w:rsidR="005B1D3E" w:rsidRDefault="005B1D3E" w:rsidP="005B1D3E">
      <w:pPr>
        <w:pStyle w:val="a5"/>
        <w:spacing w:before="0" w:beforeAutospacing="0"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договорів купівлі-продажу земельних ділянок</w:t>
      </w:r>
    </w:p>
    <w:p w:rsidR="005B1D3E" w:rsidRDefault="005B1D3E" w:rsidP="005B1D3E">
      <w:pPr>
        <w:jc w:val="both"/>
        <w:rPr>
          <w:color w:val="000000"/>
          <w:sz w:val="28"/>
          <w:szCs w:val="28"/>
          <w:lang w:val="uk-UA"/>
        </w:rPr>
      </w:pPr>
      <w:bookmarkStart w:id="1" w:name="_Hlk173222598"/>
      <w:bookmarkEnd w:id="0"/>
    </w:p>
    <w:p w:rsidR="005B1D3E" w:rsidRPr="005B1D3E" w:rsidRDefault="005B1D3E" w:rsidP="005B1D3E">
      <w:pPr>
        <w:jc w:val="both"/>
        <w:rPr>
          <w:rStyle w:val="rvts7"/>
          <w:rFonts w:eastAsiaTheme="majorEastAsia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     Розглянувши заяву та подані документи </w:t>
      </w:r>
      <w:proofErr w:type="spellStart"/>
      <w:r>
        <w:rPr>
          <w:color w:val="000000"/>
          <w:sz w:val="28"/>
          <w:szCs w:val="28"/>
          <w:lang w:val="uk-UA"/>
        </w:rPr>
        <w:t>гр.Шпаковим</w:t>
      </w:r>
      <w:proofErr w:type="spellEnd"/>
      <w:r>
        <w:rPr>
          <w:color w:val="000000"/>
          <w:sz w:val="28"/>
          <w:szCs w:val="28"/>
          <w:lang w:val="uk-UA"/>
        </w:rPr>
        <w:t xml:space="preserve"> Віктором Вікторовичем, 19.05.1974 року народження, який зареєстрований за </w:t>
      </w:r>
      <w:proofErr w:type="spellStart"/>
      <w:r>
        <w:rPr>
          <w:color w:val="000000"/>
          <w:sz w:val="28"/>
          <w:szCs w:val="28"/>
          <w:lang w:val="uk-UA"/>
        </w:rPr>
        <w:t>адресою</w:t>
      </w:r>
      <w:proofErr w:type="spellEnd"/>
      <w:r>
        <w:rPr>
          <w:color w:val="000000"/>
          <w:sz w:val="28"/>
          <w:szCs w:val="28"/>
          <w:lang w:val="uk-UA"/>
        </w:rPr>
        <w:t xml:space="preserve">: Запорізька область, м. Запоріжжя, вул. </w:t>
      </w:r>
      <w:proofErr w:type="spellStart"/>
      <w:r>
        <w:rPr>
          <w:color w:val="000000"/>
          <w:sz w:val="28"/>
          <w:szCs w:val="28"/>
          <w:lang w:val="uk-UA"/>
        </w:rPr>
        <w:t>Північнокільцева</w:t>
      </w:r>
      <w:proofErr w:type="spellEnd"/>
      <w:r>
        <w:rPr>
          <w:color w:val="000000"/>
          <w:sz w:val="28"/>
          <w:szCs w:val="28"/>
          <w:lang w:val="uk-UA"/>
        </w:rPr>
        <w:t xml:space="preserve">, 15а, про надання дозволу на укладання договорів </w:t>
      </w:r>
      <w:bookmarkStart w:id="2" w:name="_Hlk173222427"/>
      <w:bookmarkEnd w:id="1"/>
      <w:r>
        <w:rPr>
          <w:color w:val="000000"/>
          <w:sz w:val="28"/>
          <w:szCs w:val="28"/>
          <w:lang w:val="uk-UA"/>
        </w:rPr>
        <w:t xml:space="preserve">купівлі-продажу земельних ділянок (кадастрові номери 2322189000:05:001:1441 та 2322187200:04:002:0148), </w:t>
      </w:r>
      <w:r>
        <w:rPr>
          <w:sz w:val="28"/>
          <w:szCs w:val="28"/>
          <w:lang w:val="uk-UA"/>
        </w:rPr>
        <w:t>від імені малолітньої дитини Шпакова Кирила Вікторовича</w:t>
      </w:r>
      <w:r>
        <w:rPr>
          <w:color w:val="000000"/>
          <w:sz w:val="28"/>
          <w:szCs w:val="28"/>
          <w:lang w:val="uk-UA"/>
        </w:rPr>
        <w:t xml:space="preserve">, 25.01.2013 року народження, керуючись ст.177 Сімейного кодексу України, ст. 34, 59  Закону України «Про місцеве самоврядування в Україні», ст. 17, 18 Закону України «Про охорону дитинства», Цивільним кодексом України, Постановою Кабінету Міністрів України від 24.09.2008 № 866 «Питання діяльності органів опіки та піклування, пов’язаної із захистом прав дитини», враховуючи </w:t>
      </w:r>
      <w:r>
        <w:rPr>
          <w:rStyle w:val="rvts7"/>
          <w:rFonts w:eastAsiaTheme="majorEastAsia"/>
          <w:color w:val="000000"/>
          <w:sz w:val="28"/>
          <w:szCs w:val="28"/>
          <w:lang w:val="uk-UA"/>
        </w:rPr>
        <w:t xml:space="preserve">рішення комісії з питань захисту прав дитини </w:t>
      </w:r>
      <w:proofErr w:type="spellStart"/>
      <w:r>
        <w:rPr>
          <w:rStyle w:val="rvts7"/>
          <w:rFonts w:eastAsiaTheme="majorEastAsia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Style w:val="rvts7"/>
          <w:rFonts w:eastAsiaTheme="majorEastAsia"/>
          <w:color w:val="000000"/>
          <w:sz w:val="28"/>
          <w:szCs w:val="28"/>
          <w:lang w:val="uk-UA"/>
        </w:rPr>
        <w:t xml:space="preserve"> сільської ради </w:t>
      </w:r>
      <w:r>
        <w:rPr>
          <w:rStyle w:val="rvts7"/>
          <w:rFonts w:eastAsiaTheme="majorEastAsia"/>
          <w:color w:val="000000" w:themeColor="text1"/>
          <w:sz w:val="28"/>
          <w:szCs w:val="28"/>
          <w:lang w:val="uk-UA"/>
        </w:rPr>
        <w:t>від 03.02.2025 року (протокол № 2)</w:t>
      </w:r>
      <w:r>
        <w:rPr>
          <w:rStyle w:val="rvts7"/>
          <w:rFonts w:eastAsiaTheme="majorEastAsia"/>
          <w:color w:val="000000"/>
          <w:sz w:val="28"/>
          <w:szCs w:val="28"/>
          <w:lang w:val="uk-UA"/>
        </w:rPr>
        <w:t>, з метою здійснення захисту прав та інтересів дитини,</w:t>
      </w:r>
      <w:bookmarkEnd w:id="2"/>
      <w:r>
        <w:rPr>
          <w:rStyle w:val="rvts7"/>
          <w:rFonts w:eastAsiaTheme="majorEastAsia"/>
          <w:color w:val="000000"/>
          <w:sz w:val="28"/>
          <w:szCs w:val="28"/>
          <w:lang w:val="uk-UA"/>
        </w:rPr>
        <w:t xml:space="preserve"> </w:t>
      </w:r>
    </w:p>
    <w:p w:rsidR="005B1D3E" w:rsidRDefault="005B1D3E" w:rsidP="005B1D3E">
      <w:pPr>
        <w:jc w:val="both"/>
        <w:rPr>
          <w:rStyle w:val="rvts7"/>
          <w:rFonts w:eastAsiaTheme="majorEastAsia"/>
          <w:lang w:val="uk-UA"/>
        </w:rPr>
      </w:pPr>
      <w:r>
        <w:rPr>
          <w:rStyle w:val="rvts7"/>
          <w:rFonts w:eastAsiaTheme="majorEastAsia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Style w:val="rvts7"/>
          <w:rFonts w:eastAsiaTheme="majorEastAsia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Style w:val="rvts7"/>
          <w:rFonts w:eastAsiaTheme="majorEastAsia"/>
          <w:color w:val="000000"/>
          <w:sz w:val="28"/>
          <w:szCs w:val="28"/>
          <w:lang w:val="uk-UA"/>
        </w:rPr>
        <w:t xml:space="preserve"> сільської ради</w:t>
      </w:r>
    </w:p>
    <w:p w:rsidR="005B1D3E" w:rsidRPr="005B1D3E" w:rsidRDefault="005B1D3E" w:rsidP="005B1D3E">
      <w:pPr>
        <w:pStyle w:val="rvps239"/>
        <w:shd w:val="clear" w:color="auto" w:fill="FFFFFF"/>
        <w:spacing w:before="0" w:beforeAutospacing="0" w:after="0" w:afterAutospacing="0" w:line="315" w:lineRule="atLeast"/>
        <w:rPr>
          <w:lang w:val="uk-UA"/>
        </w:rPr>
      </w:pPr>
      <w:r>
        <w:rPr>
          <w:sz w:val="28"/>
          <w:szCs w:val="28"/>
          <w:lang w:val="uk-UA"/>
        </w:rPr>
        <w:t>ВИРІШИВ :</w:t>
      </w:r>
    </w:p>
    <w:p w:rsidR="005B1D3E" w:rsidRDefault="005B1D3E" w:rsidP="005B1D3E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дозвіл </w:t>
      </w:r>
      <w:proofErr w:type="spellStart"/>
      <w:r>
        <w:rPr>
          <w:sz w:val="28"/>
          <w:szCs w:val="28"/>
          <w:lang w:val="uk-UA"/>
        </w:rPr>
        <w:t>гр.</w:t>
      </w:r>
      <w:r>
        <w:rPr>
          <w:color w:val="000000"/>
          <w:sz w:val="28"/>
          <w:szCs w:val="28"/>
          <w:lang w:val="uk-UA"/>
        </w:rPr>
        <w:t>Шпакову</w:t>
      </w:r>
      <w:proofErr w:type="spellEnd"/>
      <w:r>
        <w:rPr>
          <w:color w:val="000000"/>
          <w:sz w:val="28"/>
          <w:szCs w:val="28"/>
          <w:lang w:val="uk-UA"/>
        </w:rPr>
        <w:t xml:space="preserve"> Віктору Вікторовичу (батьку малолітньої дитини)</w:t>
      </w:r>
      <w:r>
        <w:rPr>
          <w:sz w:val="28"/>
          <w:szCs w:val="28"/>
          <w:lang w:val="uk-UA"/>
        </w:rPr>
        <w:t xml:space="preserve"> на </w:t>
      </w:r>
      <w:r>
        <w:rPr>
          <w:color w:val="000000"/>
          <w:sz w:val="28"/>
          <w:szCs w:val="28"/>
          <w:lang w:val="uk-UA"/>
        </w:rPr>
        <w:t>укладання та підписання договорів купівлі-продажу земельних ділянок,</w:t>
      </w:r>
      <w:r>
        <w:rPr>
          <w:sz w:val="28"/>
          <w:szCs w:val="28"/>
          <w:lang w:val="uk-UA"/>
        </w:rPr>
        <w:t xml:space="preserve"> за згодою </w:t>
      </w:r>
      <w:proofErr w:type="spellStart"/>
      <w:r>
        <w:rPr>
          <w:sz w:val="28"/>
          <w:szCs w:val="28"/>
          <w:lang w:val="uk-UA"/>
        </w:rPr>
        <w:t>гр.Лисюк</w:t>
      </w:r>
      <w:proofErr w:type="spellEnd"/>
      <w:r>
        <w:rPr>
          <w:sz w:val="28"/>
          <w:szCs w:val="28"/>
          <w:lang w:val="uk-UA"/>
        </w:rPr>
        <w:t xml:space="preserve"> Наталії Вікторівни (матері малолітньої дитини), від імені</w:t>
      </w:r>
      <w:r>
        <w:rPr>
          <w:color w:val="000000"/>
          <w:sz w:val="28"/>
          <w:szCs w:val="28"/>
          <w:lang w:val="uk-UA"/>
        </w:rPr>
        <w:t xml:space="preserve"> малолітньої дитини  </w:t>
      </w:r>
      <w:proofErr w:type="spellStart"/>
      <w:r>
        <w:rPr>
          <w:color w:val="000000"/>
          <w:sz w:val="28"/>
          <w:szCs w:val="28"/>
          <w:lang w:val="uk-UA"/>
        </w:rPr>
        <w:t>гр.</w:t>
      </w:r>
      <w:r>
        <w:rPr>
          <w:sz w:val="28"/>
          <w:szCs w:val="28"/>
          <w:lang w:val="uk-UA"/>
        </w:rPr>
        <w:t>Шпакова</w:t>
      </w:r>
      <w:proofErr w:type="spellEnd"/>
      <w:r>
        <w:rPr>
          <w:sz w:val="28"/>
          <w:szCs w:val="28"/>
          <w:lang w:val="uk-UA"/>
        </w:rPr>
        <w:t xml:space="preserve"> Кирила Вікторовича</w:t>
      </w:r>
      <w:r>
        <w:rPr>
          <w:color w:val="000000"/>
          <w:sz w:val="28"/>
          <w:szCs w:val="28"/>
          <w:lang w:val="uk-UA"/>
        </w:rPr>
        <w:t>, 25.01.2013 року народження</w:t>
      </w:r>
      <w:r>
        <w:rPr>
          <w:sz w:val="28"/>
          <w:szCs w:val="28"/>
          <w:lang w:val="uk-UA"/>
        </w:rPr>
        <w:t>, а саме:</w:t>
      </w:r>
    </w:p>
    <w:p w:rsidR="005B1D3E" w:rsidRDefault="005B1D3E" w:rsidP="005B1D3E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- земельної ділянки (кадастровий номер </w:t>
      </w:r>
      <w:r>
        <w:rPr>
          <w:color w:val="000000"/>
          <w:sz w:val="28"/>
          <w:szCs w:val="28"/>
          <w:lang w:val="uk-UA"/>
        </w:rPr>
        <w:t>2322187200:04:002:0148</w:t>
      </w:r>
      <w:r>
        <w:rPr>
          <w:sz w:val="28"/>
          <w:szCs w:val="28"/>
          <w:lang w:val="uk-UA"/>
        </w:rPr>
        <w:t>) площею 0,2500 га, наданої для будівництва і обслуговування житлового будинку, господарських будівель і споруд (присадибна ділянка), яка розташована</w:t>
      </w:r>
      <w:r>
        <w:rPr>
          <w:color w:val="000000"/>
          <w:sz w:val="28"/>
          <w:szCs w:val="28"/>
          <w:lang w:val="uk-UA"/>
        </w:rPr>
        <w:t xml:space="preserve"> за </w:t>
      </w:r>
      <w:proofErr w:type="spellStart"/>
      <w:r>
        <w:rPr>
          <w:color w:val="000000"/>
          <w:sz w:val="28"/>
          <w:szCs w:val="28"/>
          <w:lang w:val="uk-UA"/>
        </w:rPr>
        <w:t>адресою</w:t>
      </w:r>
      <w:proofErr w:type="spellEnd"/>
      <w:r>
        <w:rPr>
          <w:color w:val="000000"/>
          <w:sz w:val="28"/>
          <w:szCs w:val="28"/>
          <w:lang w:val="uk-UA"/>
        </w:rPr>
        <w:t>:</w:t>
      </w:r>
      <w:r>
        <w:rPr>
          <w:sz w:val="28"/>
          <w:szCs w:val="28"/>
          <w:lang w:val="uk-UA"/>
        </w:rPr>
        <w:t xml:space="preserve"> Запорізька область, Запорізький район, с. </w:t>
      </w:r>
      <w:proofErr w:type="spellStart"/>
      <w:r>
        <w:rPr>
          <w:sz w:val="28"/>
          <w:szCs w:val="28"/>
          <w:lang w:val="uk-UA"/>
        </w:rPr>
        <w:t>Новопетрівка</w:t>
      </w:r>
      <w:proofErr w:type="spellEnd"/>
      <w:r>
        <w:rPr>
          <w:sz w:val="28"/>
          <w:szCs w:val="28"/>
          <w:lang w:val="uk-UA"/>
        </w:rPr>
        <w:t>, вул. Вишнева, земельна ділянка 23а;</w:t>
      </w:r>
    </w:p>
    <w:p w:rsidR="005B1D3E" w:rsidRDefault="005B1D3E" w:rsidP="005B1D3E">
      <w:pPr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- земельної ділянки (кадастровий номер </w:t>
      </w:r>
      <w:r>
        <w:rPr>
          <w:color w:val="000000"/>
          <w:sz w:val="28"/>
          <w:szCs w:val="28"/>
          <w:lang w:val="uk-UA"/>
        </w:rPr>
        <w:t>2322189000:05:001:1441</w:t>
      </w:r>
      <w:r>
        <w:rPr>
          <w:sz w:val="28"/>
          <w:szCs w:val="28"/>
          <w:lang w:val="uk-UA"/>
        </w:rPr>
        <w:t>) площею 2,0000 га, наданої для ведення особистого селянського господарства.</w:t>
      </w:r>
    </w:p>
    <w:p w:rsidR="005B1D3E" w:rsidRDefault="005B1D3E" w:rsidP="005B1D3E">
      <w:pPr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2. Попередити законного представника малолітньої дитини про відповідальність за порушення чинного законодавства щодо захисту майнових прав дитини.</w:t>
      </w:r>
    </w:p>
    <w:p w:rsidR="005B1D3E" w:rsidRDefault="005B1D3E" w:rsidP="005B1D3E">
      <w:pPr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lastRenderedPageBreak/>
        <w:t xml:space="preserve">3. </w:t>
      </w:r>
      <w:r>
        <w:rPr>
          <w:sz w:val="28"/>
          <w:szCs w:val="28"/>
          <w:lang w:val="uk-UA"/>
        </w:rPr>
        <w:t>Законному представнику малолітньої дитини,</w:t>
      </w:r>
      <w:r>
        <w:rPr>
          <w:color w:val="000000"/>
          <w:sz w:val="28"/>
          <w:szCs w:val="28"/>
          <w:lang w:val="uk-UA"/>
        </w:rPr>
        <w:t xml:space="preserve"> після посвідчення правочину, надати копії договорів </w:t>
      </w:r>
      <w:r>
        <w:rPr>
          <w:sz w:val="28"/>
          <w:szCs w:val="28"/>
          <w:lang w:val="uk-UA"/>
        </w:rPr>
        <w:t>купівлі-продажу земельних ділянок</w:t>
      </w:r>
      <w:r>
        <w:rPr>
          <w:color w:val="000000"/>
          <w:sz w:val="28"/>
          <w:szCs w:val="28"/>
          <w:lang w:val="uk-UA"/>
        </w:rPr>
        <w:t xml:space="preserve"> Службі (відділ) у справах дітей </w:t>
      </w:r>
      <w:proofErr w:type="spellStart"/>
      <w:r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  <w:lang w:val="uk-UA"/>
        </w:rPr>
        <w:t xml:space="preserve"> сільської ради.</w:t>
      </w:r>
    </w:p>
    <w:p w:rsidR="005B1D3E" w:rsidRDefault="005B1D3E" w:rsidP="005B1D3E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rStyle w:val="rvts7"/>
          <w:color w:val="000000"/>
          <w:sz w:val="28"/>
          <w:szCs w:val="28"/>
          <w:lang w:val="uk-UA"/>
        </w:rPr>
        <w:t xml:space="preserve">4. </w:t>
      </w:r>
      <w:r>
        <w:rPr>
          <w:rFonts w:eastAsia="Calibri"/>
          <w:sz w:val="28"/>
          <w:szCs w:val="28"/>
          <w:lang w:val="uk-UA"/>
        </w:rPr>
        <w:t xml:space="preserve">Контроль за виконанням цього рішення покласти на </w:t>
      </w:r>
      <w:r>
        <w:rPr>
          <w:sz w:val="28"/>
          <w:szCs w:val="28"/>
          <w:lang w:val="uk-UA"/>
        </w:rPr>
        <w:t xml:space="preserve">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 </w:t>
      </w:r>
    </w:p>
    <w:p w:rsidR="005B1D3E" w:rsidRDefault="005B1D3E" w:rsidP="005B1D3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5B1D3E" w:rsidRDefault="005B1D3E" w:rsidP="005B1D3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Перший заступник сільського голови                                        Дмитро СВІРКІН</w:t>
      </w:r>
    </w:p>
    <w:p w:rsidR="005B1D3E" w:rsidRDefault="005B1D3E" w:rsidP="005B1D3E">
      <w:pPr>
        <w:rPr>
          <w:lang w:val="uk-UA"/>
        </w:rPr>
      </w:pPr>
    </w:p>
    <w:p w:rsidR="0022070F" w:rsidRDefault="005B1D3E" w:rsidP="0022070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zh-CN"/>
        </w:rPr>
        <w:t xml:space="preserve"> </w:t>
      </w:r>
      <w:bookmarkStart w:id="3" w:name="_GoBack"/>
      <w:bookmarkEnd w:id="3"/>
    </w:p>
    <w:p w:rsidR="007509F0" w:rsidRPr="00091E87" w:rsidRDefault="007509F0">
      <w:pPr>
        <w:rPr>
          <w:lang w:val="uk-UA"/>
        </w:rPr>
      </w:pPr>
    </w:p>
    <w:sectPr w:rsidR="007509F0" w:rsidRPr="00091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257"/>
    <w:rsid w:val="00091E87"/>
    <w:rsid w:val="0022070F"/>
    <w:rsid w:val="00446FE8"/>
    <w:rsid w:val="005B1D3E"/>
    <w:rsid w:val="007509F0"/>
    <w:rsid w:val="00CB4257"/>
    <w:rsid w:val="00F1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2D887C-587E-4C76-9791-A05FE7E50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07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1E87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91E87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Normal (Web)"/>
    <w:basedOn w:val="a"/>
    <w:uiPriority w:val="99"/>
    <w:semiHidden/>
    <w:unhideWhenUsed/>
    <w:rsid w:val="005B1D3E"/>
    <w:pPr>
      <w:spacing w:before="100" w:beforeAutospacing="1" w:after="119"/>
    </w:pPr>
  </w:style>
  <w:style w:type="paragraph" w:customStyle="1" w:styleId="rvps239">
    <w:name w:val="rvps239"/>
    <w:uiPriority w:val="1"/>
    <w:semiHidden/>
    <w:qFormat/>
    <w:rsid w:val="005B1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">
    <w:name w:val="rvps2"/>
    <w:uiPriority w:val="1"/>
    <w:semiHidden/>
    <w:qFormat/>
    <w:rsid w:val="005B1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7">
    <w:name w:val="rvts7"/>
    <w:basedOn w:val="a0"/>
    <w:rsid w:val="005B1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7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2025-02-06T08:29:00Z</cp:lastPrinted>
  <dcterms:created xsi:type="dcterms:W3CDTF">2025-02-05T06:08:00Z</dcterms:created>
  <dcterms:modified xsi:type="dcterms:W3CDTF">2025-02-18T13:33:00Z</dcterms:modified>
</cp:coreProperties>
</file>