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E7A" w:rsidRDefault="00AF1E7A" w:rsidP="00AF1E7A">
      <w:pPr>
        <w:spacing w:after="0" w:line="240" w:lineRule="auto"/>
        <w:jc w:val="center"/>
        <w:rPr>
          <w:rFonts w:ascii="Times New Roman" w:hAnsi="Times New Roman"/>
          <w:sz w:val="28"/>
          <w:szCs w:val="28"/>
          <w:lang w:val="uk-UA"/>
        </w:rPr>
      </w:pPr>
      <w:r>
        <w:rPr>
          <w:rFonts w:ascii="Times New Roman" w:eastAsia="Times New Roman" w:hAnsi="Times New Roman" w:cs="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798957460" r:id="rId5"/>
        </w:object>
      </w:r>
    </w:p>
    <w:p w:rsidR="00AF1E7A" w:rsidRDefault="00AF1E7A" w:rsidP="00AF1E7A">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ШИРОКІВСЬКА СІЛЬСЬКА РАДА</w:t>
      </w:r>
    </w:p>
    <w:p w:rsidR="00AF1E7A" w:rsidRDefault="00AF1E7A" w:rsidP="00AF1E7A">
      <w:pPr>
        <w:keepNext/>
        <w:spacing w:after="0" w:line="240" w:lineRule="auto"/>
        <w:jc w:val="center"/>
        <w:outlineLvl w:val="5"/>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AF1E7A" w:rsidRDefault="00AF1E7A" w:rsidP="00AF1E7A">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 xml:space="preserve">ВИКОНАВЧИЙ КОМІТЕТ </w:t>
      </w:r>
    </w:p>
    <w:p w:rsidR="00AF1E7A" w:rsidRDefault="00AF1E7A" w:rsidP="00AF1E7A">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РІШЕННЯ  </w:t>
      </w:r>
    </w:p>
    <w:p w:rsidR="00AF1E7A" w:rsidRDefault="00AF1E7A" w:rsidP="00AF1E7A">
      <w:pPr>
        <w:spacing w:after="0" w:line="240" w:lineRule="auto"/>
        <w:jc w:val="center"/>
        <w:rPr>
          <w:rFonts w:ascii="Times New Roman" w:hAnsi="Times New Roman"/>
          <w:sz w:val="28"/>
          <w:szCs w:val="28"/>
          <w:lang w:val="uk-UA"/>
        </w:rPr>
      </w:pPr>
    </w:p>
    <w:p w:rsidR="00AF1E7A" w:rsidRDefault="00AF1E7A" w:rsidP="00AF1E7A">
      <w:pPr>
        <w:pStyle w:val="a3"/>
        <w:spacing w:line="276" w:lineRule="auto"/>
        <w:jc w:val="both"/>
        <w:rPr>
          <w:sz w:val="28"/>
          <w:szCs w:val="28"/>
          <w:lang w:val="uk-UA"/>
        </w:rPr>
      </w:pPr>
      <w:r>
        <w:rPr>
          <w:sz w:val="28"/>
          <w:szCs w:val="28"/>
          <w:lang w:val="uk-UA"/>
        </w:rPr>
        <w:t xml:space="preserve">05.09.2024 року                            м.Запоріжжя                                              № 279  </w:t>
      </w:r>
    </w:p>
    <w:tbl>
      <w:tblPr>
        <w:tblStyle w:val="a8"/>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9A09FA" w:rsidTr="009A09FA">
        <w:trPr>
          <w:trHeight w:val="1215"/>
        </w:trPr>
        <w:tc>
          <w:tcPr>
            <w:tcW w:w="9640" w:type="dxa"/>
          </w:tcPr>
          <w:p w:rsidR="009A09FA" w:rsidRDefault="009A09FA">
            <w:pPr>
              <w:spacing w:after="0" w:line="240" w:lineRule="exact"/>
              <w:rPr>
                <w:rFonts w:ascii="Times New Roman" w:hAnsi="Times New Roman" w:cs="Times New Roman"/>
                <w:sz w:val="28"/>
                <w:szCs w:val="28"/>
              </w:rPr>
            </w:pPr>
          </w:p>
          <w:p w:rsidR="009A09FA" w:rsidRDefault="009A09FA">
            <w:pPr>
              <w:spacing w:after="0" w:line="240" w:lineRule="exact"/>
              <w:jc w:val="both"/>
              <w:rPr>
                <w:rFonts w:ascii="Times New Roman" w:hAnsi="Times New Roman" w:cs="Times New Roman"/>
                <w:sz w:val="28"/>
                <w:szCs w:val="28"/>
              </w:rPr>
            </w:pPr>
            <w:r>
              <w:rPr>
                <w:rFonts w:ascii="Times New Roman" w:hAnsi="Times New Roman" w:cs="Times New Roman"/>
                <w:sz w:val="28"/>
                <w:szCs w:val="28"/>
              </w:rPr>
              <w:t>Про затвердження Положення про порядок складання та видачі акту про встановлення факту здійснення особою догляду (постійного догляду) та затвердження складу комісії із встановлення факту здійснення особою догляду</w:t>
            </w:r>
          </w:p>
          <w:p w:rsidR="009A09FA" w:rsidRDefault="009A09FA">
            <w:pPr>
              <w:spacing w:after="0" w:line="240" w:lineRule="exact"/>
              <w:jc w:val="both"/>
              <w:rPr>
                <w:rFonts w:ascii="Times New Roman" w:hAnsi="Times New Roman" w:cs="Times New Roman"/>
                <w:sz w:val="28"/>
                <w:szCs w:val="28"/>
              </w:rPr>
            </w:pPr>
            <w:r>
              <w:rPr>
                <w:rFonts w:ascii="Times New Roman" w:hAnsi="Times New Roman" w:cs="Times New Roman"/>
                <w:sz w:val="28"/>
                <w:szCs w:val="28"/>
              </w:rPr>
              <w:t>(постійного догляду) при Широківській сільській раді Запорізького району Запорізької області в новій редакції</w:t>
            </w:r>
          </w:p>
          <w:p w:rsidR="009A09FA" w:rsidRDefault="009A09FA">
            <w:pPr>
              <w:spacing w:after="0" w:line="240" w:lineRule="exact"/>
              <w:jc w:val="both"/>
              <w:rPr>
                <w:rFonts w:ascii="Times New Roman" w:hAnsi="Times New Roman" w:cs="Times New Roman"/>
                <w:sz w:val="28"/>
                <w:szCs w:val="28"/>
              </w:rPr>
            </w:pPr>
            <w:r>
              <w:rPr>
                <w:rFonts w:ascii="Times New Roman" w:hAnsi="Times New Roman" w:cs="Times New Roman"/>
                <w:sz w:val="28"/>
                <w:szCs w:val="28"/>
              </w:rPr>
              <w:t xml:space="preserve"> </w:t>
            </w:r>
          </w:p>
        </w:tc>
      </w:tr>
    </w:tbl>
    <w:p w:rsidR="009A09FA" w:rsidRDefault="009A09FA" w:rsidP="009A09FA">
      <w:pPr>
        <w:spacing w:after="0" w:line="240" w:lineRule="auto"/>
        <w:jc w:val="both"/>
        <w:rPr>
          <w:rFonts w:ascii="Times New Roman" w:eastAsiaTheme="minorHAnsi" w:hAnsi="Times New Roman" w:cs="Times New Roman"/>
          <w:sz w:val="28"/>
          <w:szCs w:val="28"/>
          <w:lang w:val="uk-UA" w:eastAsia="en-US"/>
        </w:rPr>
      </w:pPr>
      <w:r>
        <w:rPr>
          <w:rFonts w:ascii="Times New Roman" w:hAnsi="Times New Roman" w:cs="Times New Roman"/>
          <w:sz w:val="28"/>
          <w:szCs w:val="28"/>
        </w:rPr>
        <w:t xml:space="preserve">       Керуючись статтею 40 Закону України «Про місцеве самоврядування в Україні», Законом України «Про мобілізаційну підготовку та мобілізацію», відповідно до пункту 61 Порядку проведення призову громадян на військову службу під час мобілізації, на особливий період (далі Порядок), затвердженого постановою Кабінету Міністрів України від 16 травня 2024 р. № 560, </w:t>
      </w:r>
      <w:r w:rsidRPr="009A09FA">
        <w:rPr>
          <w:rFonts w:ascii="Times New Roman" w:hAnsi="Times New Roman" w:cs="Times New Roman"/>
          <w:sz w:val="28"/>
          <w:szCs w:val="28"/>
        </w:rPr>
        <w:t>зі змінами,</w:t>
      </w:r>
      <w:r>
        <w:rPr>
          <w:rFonts w:ascii="Times New Roman" w:hAnsi="Times New Roman" w:cs="Times New Roman"/>
          <w:sz w:val="28"/>
          <w:szCs w:val="28"/>
        </w:rPr>
        <w:t xml:space="preserve"> відповідно до постанови Кабінету Міністрів України від 07 червня 2024 р. № 675 «Про внесення змін до порядків, затверджених постановами Кабінету Міністрів України від 30 грудня 2022 р. № 1487 і від 16 травня 2024 р. № 560» </w:t>
      </w:r>
      <w:r w:rsidRPr="009A09FA">
        <w:rPr>
          <w:rFonts w:ascii="Times New Roman" w:hAnsi="Times New Roman" w:cs="Times New Roman"/>
          <w:sz w:val="28"/>
          <w:szCs w:val="28"/>
        </w:rPr>
        <w:t>зі змінами</w:t>
      </w:r>
      <w:r>
        <w:rPr>
          <w:rFonts w:ascii="Times New Roman" w:hAnsi="Times New Roman" w:cs="Times New Roman"/>
          <w:sz w:val="28"/>
          <w:szCs w:val="28"/>
        </w:rPr>
        <w:t xml:space="preserve"> з метою забезпечення прав осіб з інвалідністю та їх соціальної захищеності, осіб, які потребують постійного догляду, </w:t>
      </w:r>
    </w:p>
    <w:p w:rsidR="009A09FA" w:rsidRPr="009A09FA" w:rsidRDefault="009A09FA" w:rsidP="009A09FA">
      <w:pPr>
        <w:spacing w:after="0" w:line="240" w:lineRule="auto"/>
        <w:jc w:val="both"/>
        <w:rPr>
          <w:rFonts w:ascii="Times New Roman" w:hAnsi="Times New Roman" w:cs="Times New Roman"/>
          <w:sz w:val="28"/>
          <w:szCs w:val="28"/>
          <w:lang w:val="uk-UA"/>
        </w:rPr>
      </w:pPr>
      <w:r w:rsidRPr="009A09FA">
        <w:rPr>
          <w:rFonts w:ascii="Times New Roman" w:hAnsi="Times New Roman" w:cs="Times New Roman"/>
          <w:sz w:val="28"/>
          <w:szCs w:val="28"/>
          <w:lang w:val="uk-UA"/>
        </w:rPr>
        <w:t>виконавчий комітет Широківської сільської ради</w:t>
      </w:r>
    </w:p>
    <w:p w:rsidR="009A09FA" w:rsidRDefault="009A09FA" w:rsidP="009A09FA">
      <w:pPr>
        <w:pStyle w:val="a6"/>
        <w:jc w:val="both"/>
        <w:rPr>
          <w:rFonts w:ascii="Times New Roman" w:hAnsi="Times New Roman" w:cs="Times New Roman"/>
          <w:sz w:val="28"/>
          <w:szCs w:val="28"/>
          <w:lang w:val="uk-UA" w:eastAsia="ru-RU"/>
        </w:rPr>
      </w:pPr>
      <w:r>
        <w:rPr>
          <w:rFonts w:ascii="Times New Roman" w:hAnsi="Times New Roman" w:cs="Times New Roman"/>
          <w:sz w:val="28"/>
          <w:szCs w:val="28"/>
          <w:lang w:val="uk-UA" w:eastAsia="ru-RU"/>
        </w:rPr>
        <w:t>ВИРІШИВ:</w:t>
      </w:r>
    </w:p>
    <w:p w:rsidR="009A09FA" w:rsidRDefault="009A09FA" w:rsidP="009A09FA">
      <w:pPr>
        <w:pStyle w:val="a6"/>
        <w:jc w:val="both"/>
        <w:rPr>
          <w:rFonts w:ascii="Times New Roman" w:eastAsiaTheme="minorEastAsia" w:hAnsi="Times New Roman"/>
          <w:sz w:val="28"/>
          <w:szCs w:val="28"/>
          <w:lang w:val="uk-UA" w:eastAsia="ru-RU"/>
        </w:rPr>
      </w:pPr>
      <w:r>
        <w:rPr>
          <w:rFonts w:ascii="Times New Roman" w:eastAsia="Times New Roman" w:hAnsi="Times New Roman" w:cs="Times New Roman"/>
          <w:color w:val="000000"/>
          <w:sz w:val="28"/>
          <w:szCs w:val="28"/>
          <w:lang w:val="uk-UA" w:eastAsia="ru-RU"/>
        </w:rPr>
        <w:t>1.</w:t>
      </w:r>
      <w:r>
        <w:rPr>
          <w:rFonts w:ascii="Times New Roman" w:eastAsiaTheme="minorEastAsia" w:hAnsi="Times New Roman"/>
          <w:sz w:val="28"/>
          <w:szCs w:val="28"/>
          <w:lang w:val="uk-UA" w:eastAsia="ru-RU"/>
        </w:rPr>
        <w:t xml:space="preserve">Затвердити Положення про порядок складання та видачі акту про встановлення факту здійснення особою догляду (постійного догляду) в новій редакції </w:t>
      </w:r>
      <w:r>
        <w:rPr>
          <w:rFonts w:ascii="Times New Roman" w:eastAsia="Times New Roman" w:hAnsi="Times New Roman" w:cs="Times New Roman"/>
          <w:color w:val="000000"/>
          <w:sz w:val="28"/>
          <w:szCs w:val="28"/>
          <w:lang w:val="uk-UA"/>
        </w:rPr>
        <w:t>(додаток 1).</w:t>
      </w:r>
    </w:p>
    <w:p w:rsidR="009A09FA" w:rsidRDefault="009A09FA" w:rsidP="009A09FA">
      <w:pPr>
        <w:spacing w:after="0" w:line="240" w:lineRule="auto"/>
        <w:jc w:val="both"/>
        <w:rPr>
          <w:rFonts w:ascii="Times New Roman" w:eastAsia="Times New Roman" w:hAnsi="Times New Roman" w:cs="Times New Roman"/>
          <w:color w:val="000000"/>
          <w:sz w:val="28"/>
          <w:szCs w:val="28"/>
          <w:lang w:val="uk-UA" w:eastAsia="en-US"/>
        </w:rPr>
      </w:pPr>
      <w:r w:rsidRPr="009A09FA">
        <w:rPr>
          <w:rFonts w:ascii="Times New Roman" w:eastAsia="Times New Roman" w:hAnsi="Times New Roman" w:cs="Times New Roman"/>
          <w:color w:val="000000"/>
          <w:sz w:val="28"/>
          <w:szCs w:val="28"/>
          <w:lang w:val="uk-UA"/>
        </w:rPr>
        <w:t>2.</w:t>
      </w:r>
      <w:r w:rsidRPr="009A09FA">
        <w:rPr>
          <w:lang w:val="uk-UA"/>
        </w:rPr>
        <w:t xml:space="preserve"> </w:t>
      </w:r>
      <w:r w:rsidRPr="009A09FA">
        <w:rPr>
          <w:rFonts w:ascii="Times New Roman" w:eastAsia="Times New Roman" w:hAnsi="Times New Roman" w:cs="Times New Roman"/>
          <w:color w:val="000000"/>
          <w:sz w:val="28"/>
          <w:szCs w:val="28"/>
          <w:lang w:val="uk-UA"/>
        </w:rPr>
        <w:t xml:space="preserve">Затвердити склад комісії із встановлення факту здійснення особою догляду (постійного догляду)  при  </w:t>
      </w:r>
      <w:r w:rsidRPr="009A09FA">
        <w:rPr>
          <w:rFonts w:ascii="Times New Roman" w:hAnsi="Times New Roman" w:cs="Times New Roman"/>
          <w:sz w:val="28"/>
          <w:szCs w:val="28"/>
          <w:lang w:val="uk-UA"/>
        </w:rPr>
        <w:t xml:space="preserve">Широківській сільській раді </w:t>
      </w:r>
      <w:r>
        <w:rPr>
          <w:rFonts w:ascii="Times New Roman" w:hAnsi="Times New Roman" w:cs="Times New Roman"/>
          <w:sz w:val="28"/>
          <w:szCs w:val="28"/>
          <w:lang w:val="uk-UA"/>
        </w:rPr>
        <w:t xml:space="preserve">в новій редакції </w:t>
      </w:r>
      <w:r w:rsidRPr="009A09FA">
        <w:rPr>
          <w:rFonts w:ascii="Times New Roman" w:eastAsia="Calibri" w:hAnsi="Times New Roman" w:cs="Times New Roman"/>
          <w:sz w:val="28"/>
          <w:szCs w:val="28"/>
          <w:lang w:val="uk-UA"/>
        </w:rPr>
        <w:t>(додаток 2).</w:t>
      </w:r>
      <w:r w:rsidRPr="009A09FA">
        <w:rPr>
          <w:rFonts w:ascii="Times New Roman" w:eastAsia="Times New Roman" w:hAnsi="Times New Roman" w:cs="Times New Roman"/>
          <w:color w:val="000000"/>
          <w:sz w:val="28"/>
          <w:szCs w:val="28"/>
          <w:lang w:val="uk-UA"/>
        </w:rPr>
        <w:t xml:space="preserve">  </w:t>
      </w:r>
    </w:p>
    <w:p w:rsidR="009A09FA" w:rsidRPr="009A09FA" w:rsidRDefault="009A09FA" w:rsidP="009A09FA">
      <w:pPr>
        <w:spacing w:after="0" w:line="240" w:lineRule="auto"/>
        <w:jc w:val="both"/>
        <w:rPr>
          <w:rFonts w:ascii="Times New Roman" w:eastAsia="Times New Roman" w:hAnsi="Times New Roman" w:cs="Times New Roman"/>
          <w:color w:val="000000"/>
          <w:sz w:val="28"/>
          <w:szCs w:val="28"/>
          <w:lang w:val="uk-UA"/>
        </w:rPr>
      </w:pPr>
      <w:r w:rsidRPr="009A09FA">
        <w:rPr>
          <w:rFonts w:ascii="Times New Roman" w:eastAsia="Times New Roman" w:hAnsi="Times New Roman" w:cs="Times New Roman"/>
          <w:color w:val="000000"/>
          <w:sz w:val="28"/>
          <w:szCs w:val="28"/>
          <w:lang w:val="uk-UA"/>
        </w:rPr>
        <w:t xml:space="preserve">3. </w:t>
      </w:r>
      <w:r w:rsidRPr="009A09FA">
        <w:rPr>
          <w:rFonts w:ascii="Times New Roman" w:hAnsi="Times New Roman"/>
          <w:sz w:val="28"/>
          <w:szCs w:val="28"/>
          <w:lang w:val="uk-UA"/>
        </w:rPr>
        <w:t>Визначити відділ контрою та інспектування, взаємодії з правоохоронними органами, цивільного захисту, військового обліку та забезпечення безпечного середовища Широківської сільської ради відповідальним за організацію роботи комісії із встановлення факту здійснення особою догляду (постійного догляду).</w:t>
      </w:r>
    </w:p>
    <w:p w:rsidR="009A09FA" w:rsidRDefault="009A09FA" w:rsidP="009A09FA">
      <w:pPr>
        <w:spacing w:after="0" w:line="240" w:lineRule="auto"/>
        <w:jc w:val="both"/>
        <w:rPr>
          <w:rFonts w:ascii="Times New Roman" w:hAnsi="Times New Roman"/>
          <w:sz w:val="28"/>
          <w:szCs w:val="28"/>
          <w:lang w:val="uk-UA"/>
        </w:rPr>
      </w:pPr>
      <w:r w:rsidRPr="009A09FA">
        <w:rPr>
          <w:rFonts w:ascii="Times New Roman" w:eastAsia="Times New Roman" w:hAnsi="Times New Roman" w:cs="Times New Roman"/>
          <w:color w:val="000000"/>
          <w:sz w:val="28"/>
          <w:szCs w:val="28"/>
          <w:lang w:val="uk-UA"/>
        </w:rPr>
        <w:t>4.</w:t>
      </w:r>
      <w:r w:rsidRPr="009A09FA">
        <w:rPr>
          <w:rFonts w:ascii="Times New Roman" w:hAnsi="Times New Roman"/>
          <w:sz w:val="28"/>
          <w:szCs w:val="28"/>
          <w:lang w:val="uk-UA"/>
        </w:rPr>
        <w:t>Визначити відділ соціального захисту Широківської сільської ради відповідальним за  зберігання заяв та документів поданих до Широківської сільської ради військовозобов'язаними.</w:t>
      </w:r>
    </w:p>
    <w:p w:rsidR="009A09FA" w:rsidRPr="009A09FA" w:rsidRDefault="009A09FA" w:rsidP="009A09FA">
      <w:pPr>
        <w:spacing w:line="240" w:lineRule="exact"/>
        <w:jc w:val="both"/>
        <w:rPr>
          <w:rFonts w:ascii="Times New Roman" w:hAnsi="Times New Roman" w:cs="Times New Roman"/>
          <w:sz w:val="28"/>
          <w:szCs w:val="28"/>
          <w:lang w:val="uk-UA"/>
        </w:rPr>
      </w:pPr>
      <w:r>
        <w:rPr>
          <w:rFonts w:ascii="Times New Roman" w:hAnsi="Times New Roman"/>
          <w:sz w:val="28"/>
          <w:szCs w:val="28"/>
          <w:lang w:val="uk-UA"/>
        </w:rPr>
        <w:t>4. Вважати таким , що втратило чинність рішення виконавчого комітету Широківської сільської ради від 13.06.2024 року №206 «</w:t>
      </w:r>
      <w:r w:rsidRPr="009A09FA">
        <w:rPr>
          <w:rFonts w:ascii="Times New Roman" w:hAnsi="Times New Roman" w:cs="Times New Roman"/>
          <w:sz w:val="28"/>
          <w:szCs w:val="28"/>
          <w:lang w:val="uk-UA"/>
        </w:rPr>
        <w:t>Про затвердження Положення про порядок складання та видачі акту про встановлення факту здійснення особою догляду (постійного догляду) та затвердження складу комісії із встановлення факту здійснення особою догляду</w:t>
      </w:r>
      <w:r>
        <w:rPr>
          <w:rFonts w:ascii="Times New Roman" w:hAnsi="Times New Roman" w:cs="Times New Roman"/>
          <w:sz w:val="28"/>
          <w:szCs w:val="28"/>
          <w:lang w:val="uk-UA"/>
        </w:rPr>
        <w:t xml:space="preserve"> </w:t>
      </w:r>
      <w:r w:rsidRPr="009A09FA">
        <w:rPr>
          <w:rFonts w:ascii="Times New Roman" w:hAnsi="Times New Roman" w:cs="Times New Roman"/>
          <w:sz w:val="28"/>
          <w:szCs w:val="28"/>
          <w:lang w:val="uk-UA"/>
        </w:rPr>
        <w:t>(постійного догляду) при Широківській сільській раді Запорізького району Запорізької області</w:t>
      </w:r>
      <w:r>
        <w:rPr>
          <w:rFonts w:ascii="Times New Roman" w:hAnsi="Times New Roman" w:cs="Times New Roman"/>
          <w:sz w:val="28"/>
          <w:szCs w:val="28"/>
          <w:lang w:val="uk-UA"/>
        </w:rPr>
        <w:t>».</w:t>
      </w:r>
    </w:p>
    <w:p w:rsidR="009A09FA" w:rsidRPr="009A09FA" w:rsidRDefault="009A09FA" w:rsidP="009A09FA">
      <w:pPr>
        <w:spacing w:after="0" w:line="240" w:lineRule="auto"/>
        <w:jc w:val="both"/>
        <w:rPr>
          <w:rFonts w:ascii="Times New Roman" w:hAnsi="Times New Roman"/>
          <w:sz w:val="28"/>
          <w:szCs w:val="28"/>
          <w:lang w:val="uk-UA"/>
        </w:rPr>
      </w:pPr>
    </w:p>
    <w:p w:rsidR="009A09FA" w:rsidRDefault="009A09FA" w:rsidP="009A09FA">
      <w:pPr>
        <w:pStyle w:val="a6"/>
        <w:jc w:val="both"/>
        <w:rPr>
          <w:rFonts w:ascii="Times New Roman" w:eastAsia="Times New Roman" w:hAnsi="Times New Roman" w:cs="Times New Roman"/>
          <w:color w:val="000000"/>
          <w:sz w:val="28"/>
          <w:szCs w:val="28"/>
          <w:lang w:val="uk-UA"/>
        </w:rPr>
      </w:pPr>
      <w:r>
        <w:rPr>
          <w:rFonts w:ascii="Times New Roman" w:eastAsia="Calibri" w:hAnsi="Times New Roman" w:cs="Times New Roman"/>
          <w:sz w:val="28"/>
          <w:szCs w:val="28"/>
          <w:lang w:val="uk-UA"/>
        </w:rPr>
        <w:t>6</w:t>
      </w:r>
      <w:r>
        <w:rPr>
          <w:rFonts w:ascii="Times New Roman" w:eastAsia="Times New Roman" w:hAnsi="Times New Roman" w:cs="Times New Roman"/>
          <w:color w:val="000000"/>
          <w:sz w:val="28"/>
          <w:szCs w:val="28"/>
          <w:lang w:val="uk-UA"/>
        </w:rPr>
        <w:t>.Контроль за виконанням цього рішення покласти на заступника сільського голови з питань діяльності виконавчих органів Широківської сільської ради Бондара О.</w:t>
      </w:r>
    </w:p>
    <w:p w:rsidR="009A09FA" w:rsidRDefault="009A09FA" w:rsidP="009A09FA">
      <w:pPr>
        <w:spacing w:after="0" w:line="240" w:lineRule="auto"/>
        <w:jc w:val="both"/>
        <w:rPr>
          <w:rFonts w:ascii="Times New Roman" w:hAnsi="Times New Roman"/>
          <w:sz w:val="28"/>
          <w:szCs w:val="28"/>
        </w:rPr>
      </w:pPr>
      <w:proofErr w:type="gramStart"/>
      <w:r>
        <w:rPr>
          <w:rFonts w:ascii="Times New Roman" w:hAnsi="Times New Roman"/>
          <w:sz w:val="28"/>
          <w:szCs w:val="28"/>
        </w:rPr>
        <w:t>Сільський  голова</w:t>
      </w:r>
      <w:proofErr w:type="gramEnd"/>
      <w:r>
        <w:rPr>
          <w:rFonts w:ascii="Times New Roman" w:hAnsi="Times New Roman"/>
          <w:sz w:val="28"/>
          <w:szCs w:val="28"/>
        </w:rPr>
        <w:t xml:space="preserve">                                                                   Денис КОРОТЕНКО</w:t>
      </w:r>
    </w:p>
    <w:p w:rsidR="00D867B7" w:rsidRDefault="00D867B7" w:rsidP="009A09FA">
      <w:pPr>
        <w:spacing w:after="0" w:line="240" w:lineRule="auto"/>
        <w:jc w:val="both"/>
        <w:rPr>
          <w:rFonts w:ascii="Times New Roman" w:hAnsi="Times New Roman"/>
          <w:sz w:val="28"/>
          <w:szCs w:val="28"/>
        </w:rPr>
      </w:pPr>
    </w:p>
    <w:p w:rsidR="00D867B7" w:rsidRDefault="00D867B7" w:rsidP="009A09FA">
      <w:pPr>
        <w:spacing w:after="0" w:line="240" w:lineRule="auto"/>
        <w:jc w:val="both"/>
        <w:rPr>
          <w:rFonts w:ascii="Times New Roman" w:hAnsi="Times New Roman"/>
          <w:sz w:val="28"/>
          <w:szCs w:val="28"/>
        </w:rPr>
      </w:pPr>
    </w:p>
    <w:p w:rsidR="009A09FA" w:rsidRDefault="00303E63" w:rsidP="009A09FA">
      <w:pPr>
        <w:pStyle w:val="a6"/>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w:t>
      </w:r>
      <w:bookmarkStart w:id="0" w:name="_GoBack"/>
      <w:bookmarkEnd w:id="0"/>
    </w:p>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lang w:val="uk-UA"/>
        </w:rPr>
      </w:pPr>
      <w:r w:rsidRPr="00D867B7">
        <w:rPr>
          <w:rFonts w:ascii="Times New Roman" w:hAnsi="Times New Roman"/>
          <w:bCs/>
          <w:sz w:val="28"/>
          <w:szCs w:val="28"/>
          <w:bdr w:val="none" w:sz="0" w:space="0" w:color="auto" w:frame="1"/>
          <w:lang w:val="uk-UA"/>
        </w:rPr>
        <w:t xml:space="preserve">                                                                            Додаток 1</w:t>
      </w:r>
    </w:p>
    <w:p w:rsidR="009A09FA" w:rsidRPr="00D867B7"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lang w:val="uk-UA"/>
        </w:rPr>
      </w:pPr>
      <w:r w:rsidRPr="00D867B7">
        <w:rPr>
          <w:rFonts w:ascii="Times New Roman" w:hAnsi="Times New Roman"/>
          <w:bCs/>
          <w:sz w:val="28"/>
          <w:szCs w:val="28"/>
          <w:bdr w:val="none" w:sz="0" w:space="0" w:color="auto" w:frame="1"/>
          <w:lang w:val="uk-UA"/>
        </w:rPr>
        <w:t xml:space="preserve">                                                                            до рішення виконавчого комітету</w:t>
      </w:r>
    </w:p>
    <w:p w:rsidR="009A09FA" w:rsidRPr="00D867B7"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lang w:val="uk-UA"/>
        </w:rPr>
      </w:pPr>
      <w:r w:rsidRPr="00D867B7">
        <w:rPr>
          <w:rFonts w:ascii="Times New Roman" w:hAnsi="Times New Roman"/>
          <w:bCs/>
          <w:sz w:val="28"/>
          <w:szCs w:val="28"/>
          <w:bdr w:val="none" w:sz="0" w:space="0" w:color="auto" w:frame="1"/>
          <w:lang w:val="uk-UA"/>
        </w:rPr>
        <w:t xml:space="preserve">                                                                            Широківської сільської ради</w:t>
      </w:r>
    </w:p>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rPr>
      </w:pPr>
      <w:r w:rsidRPr="00D867B7">
        <w:rPr>
          <w:rFonts w:ascii="Times New Roman" w:hAnsi="Times New Roman"/>
          <w:bCs/>
          <w:sz w:val="28"/>
          <w:szCs w:val="28"/>
          <w:bdr w:val="none" w:sz="0" w:space="0" w:color="auto" w:frame="1"/>
          <w:lang w:val="uk-UA"/>
        </w:rPr>
        <w:t xml:space="preserve">                                                                            </w:t>
      </w:r>
      <w:r>
        <w:rPr>
          <w:rFonts w:ascii="Times New Roman" w:hAnsi="Times New Roman"/>
          <w:bCs/>
          <w:sz w:val="28"/>
          <w:szCs w:val="28"/>
          <w:bdr w:val="none" w:sz="0" w:space="0" w:color="auto" w:frame="1"/>
        </w:rPr>
        <w:t xml:space="preserve">від </w:t>
      </w:r>
      <w:r>
        <w:rPr>
          <w:rFonts w:ascii="Times New Roman" w:eastAsia="Times New Roman" w:hAnsi="Times New Roman" w:cs="Times New Roman"/>
          <w:sz w:val="28"/>
        </w:rPr>
        <w:t xml:space="preserve">05.09.2024 </w:t>
      </w:r>
      <w:r>
        <w:rPr>
          <w:rFonts w:ascii="Times New Roman" w:hAnsi="Times New Roman"/>
          <w:bCs/>
          <w:sz w:val="28"/>
          <w:szCs w:val="28"/>
          <w:bdr w:val="none" w:sz="0" w:space="0" w:color="auto" w:frame="1"/>
        </w:rPr>
        <w:t>року № 279</w:t>
      </w:r>
    </w:p>
    <w:p w:rsidR="009A09FA" w:rsidRDefault="009A09FA" w:rsidP="009A09FA">
      <w:pPr>
        <w:spacing w:after="0" w:line="240" w:lineRule="auto"/>
        <w:rPr>
          <w:rFonts w:ascii="Times New Roman" w:hAnsi="Times New Roman"/>
          <w:sz w:val="28"/>
          <w:szCs w:val="28"/>
        </w:rPr>
      </w:pPr>
    </w:p>
    <w:p w:rsidR="009A09FA" w:rsidRDefault="009A09FA" w:rsidP="009A09FA">
      <w:pPr>
        <w:pStyle w:val="a6"/>
        <w:rPr>
          <w:rFonts w:ascii="Times New Roman" w:hAnsi="Times New Roman" w:cs="Times New Roman"/>
          <w:sz w:val="28"/>
          <w:szCs w:val="28"/>
          <w:lang w:val="uk-UA" w:eastAsia="ru-RU"/>
        </w:rPr>
      </w:pPr>
      <w:r>
        <w:rPr>
          <w:rFonts w:ascii="Times New Roman" w:hAnsi="Times New Roman" w:cs="Times New Roman"/>
          <w:sz w:val="28"/>
          <w:szCs w:val="28"/>
          <w:lang w:val="uk-UA" w:eastAsia="ru-RU"/>
        </w:rPr>
        <w:t xml:space="preserve"> </w:t>
      </w:r>
    </w:p>
    <w:p w:rsidR="009A09FA" w:rsidRDefault="009A09FA" w:rsidP="009A09FA">
      <w:pPr>
        <w:shd w:val="clear" w:color="auto" w:fill="FFFFFF"/>
        <w:spacing w:after="0" w:line="240" w:lineRule="auto"/>
        <w:ind w:firstLine="448"/>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rPr>
        <w:t>ПОЛОЖЕННЯ</w:t>
      </w:r>
    </w:p>
    <w:p w:rsidR="009A09FA" w:rsidRDefault="009A09FA" w:rsidP="009A09FA">
      <w:pPr>
        <w:shd w:val="clear" w:color="auto" w:fill="FFFFFF"/>
        <w:spacing w:after="0" w:line="240" w:lineRule="auto"/>
        <w:ind w:firstLine="448"/>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про порядок складання та видачі акту про встановлення факту здійснення особою догляду (постійного догляду)</w:t>
      </w:r>
    </w:p>
    <w:p w:rsidR="009A09FA" w:rsidRDefault="009A09FA" w:rsidP="009A09FA">
      <w:pPr>
        <w:shd w:val="clear" w:color="auto" w:fill="FFFFFF"/>
        <w:spacing w:after="0" w:line="240" w:lineRule="auto"/>
        <w:ind w:firstLine="448"/>
        <w:jc w:val="center"/>
        <w:rPr>
          <w:rFonts w:ascii="Times New Roman" w:eastAsia="Times New Roman" w:hAnsi="Times New Roman" w:cs="Times New Roman"/>
          <w:bCs/>
          <w:sz w:val="28"/>
          <w:szCs w:val="28"/>
        </w:rPr>
      </w:pPr>
    </w:p>
    <w:p w:rsidR="009A09FA" w:rsidRDefault="009A09FA" w:rsidP="009A09FA">
      <w:pPr>
        <w:jc w:val="both"/>
        <w:rPr>
          <w:rFonts w:ascii="Times New Roman" w:eastAsiaTheme="minorHAnsi" w:hAnsi="Times New Roman" w:cs="Times New Roman"/>
          <w:sz w:val="28"/>
          <w:szCs w:val="28"/>
          <w:lang w:eastAsia="en-US"/>
        </w:rPr>
      </w:pPr>
      <w:r>
        <w:rPr>
          <w:rFonts w:ascii="Times New Roman" w:hAnsi="Times New Roman" w:cs="Times New Roman"/>
          <w:sz w:val="28"/>
          <w:szCs w:val="28"/>
        </w:rPr>
        <w:t xml:space="preserve">1. Це Положення визначає порядок встановлення факту </w:t>
      </w:r>
      <w:proofErr w:type="gramStart"/>
      <w:r>
        <w:rPr>
          <w:rFonts w:ascii="Times New Roman" w:hAnsi="Times New Roman" w:cs="Times New Roman"/>
          <w:sz w:val="28"/>
          <w:szCs w:val="28"/>
        </w:rPr>
        <w:t>здійснення  військовозобов’язаним</w:t>
      </w:r>
      <w:proofErr w:type="gramEnd"/>
      <w:r>
        <w:rPr>
          <w:rFonts w:ascii="Times New Roman" w:hAnsi="Times New Roman" w:cs="Times New Roman"/>
          <w:sz w:val="28"/>
          <w:szCs w:val="28"/>
        </w:rPr>
        <w:t xml:space="preserve">  догляду (постійного догляду) за особою, яка потребує такого догляду (постійного догляду) </w:t>
      </w:r>
      <w:r>
        <w:rPr>
          <w:rFonts w:ascii="Times New Roman" w:eastAsia="Times New Roman" w:hAnsi="Times New Roman" w:cs="Times New Roman"/>
          <w:bCs/>
          <w:sz w:val="28"/>
          <w:szCs w:val="28"/>
        </w:rPr>
        <w:t>складання та видачі</w:t>
      </w:r>
      <w:r>
        <w:rPr>
          <w:rFonts w:ascii="Times New Roman" w:hAnsi="Times New Roman" w:cs="Times New Roman"/>
          <w:sz w:val="28"/>
          <w:szCs w:val="28"/>
        </w:rPr>
        <w:t xml:space="preserve"> акту встановлення факту здійснення  догляду (постійного догляду), відповідно до пункту 61 Порядку проведення призову громадян на військову службу під час мобілізації, на особливий період (далі - Порядок), затвердженого постановою Кабінету Міністрів України від 16 травня 2024 p</w:t>
      </w:r>
      <w:r w:rsidRPr="009A09FA">
        <w:rPr>
          <w:rFonts w:ascii="Times New Roman" w:hAnsi="Times New Roman" w:cs="Times New Roman"/>
          <w:sz w:val="28"/>
          <w:szCs w:val="28"/>
        </w:rPr>
        <w:t>. № 560, зі змінами.</w:t>
      </w:r>
    </w:p>
    <w:p w:rsidR="009A09FA" w:rsidRDefault="009A09FA" w:rsidP="009A09FA">
      <w:pPr>
        <w:jc w:val="both"/>
        <w:rPr>
          <w:rFonts w:ascii="Times New Roman" w:hAnsi="Times New Roman" w:cs="Times New Roman"/>
          <w:sz w:val="28"/>
          <w:szCs w:val="28"/>
        </w:rPr>
      </w:pPr>
      <w:r>
        <w:rPr>
          <w:rFonts w:ascii="Times New Roman" w:hAnsi="Times New Roman" w:cs="Times New Roman"/>
          <w:sz w:val="28"/>
          <w:szCs w:val="28"/>
        </w:rPr>
        <w:t xml:space="preserve">2. Підтвердження/не підтвердження факту здійснення військовозобов'язаним догляду (постійного догляду) за особою чи особами, які потребують догляду (постійного догляду), здійснюється комісією із встановлення факту здійснення особою догляду (постійного догляду) (далі Комісія), склад якої   затверджується рішенням виконавчого комітету Широківської сільської ради. </w:t>
      </w:r>
    </w:p>
    <w:p w:rsidR="009A09FA" w:rsidRDefault="009A09FA" w:rsidP="009A09FA">
      <w:pPr>
        <w:jc w:val="both"/>
        <w:rPr>
          <w:rFonts w:ascii="Times New Roman" w:hAnsi="Times New Roman" w:cs="Times New Roman"/>
          <w:sz w:val="28"/>
          <w:szCs w:val="28"/>
        </w:rPr>
      </w:pPr>
      <w:r>
        <w:rPr>
          <w:rFonts w:ascii="Times New Roman" w:hAnsi="Times New Roman" w:cs="Times New Roman"/>
          <w:sz w:val="28"/>
          <w:szCs w:val="28"/>
        </w:rPr>
        <w:t xml:space="preserve">       До складу </w:t>
      </w:r>
      <w:proofErr w:type="gramStart"/>
      <w:r>
        <w:rPr>
          <w:rFonts w:ascii="Times New Roman" w:hAnsi="Times New Roman" w:cs="Times New Roman"/>
          <w:sz w:val="28"/>
          <w:szCs w:val="28"/>
        </w:rPr>
        <w:t>Комісії  можуть</w:t>
      </w:r>
      <w:proofErr w:type="gramEnd"/>
      <w:r>
        <w:rPr>
          <w:rFonts w:ascii="Times New Roman" w:hAnsi="Times New Roman" w:cs="Times New Roman"/>
          <w:sz w:val="28"/>
          <w:szCs w:val="28"/>
        </w:rPr>
        <w:t xml:space="preserve"> входити депутати місцевої ради, представники виконавчих органів місцевого самоврядування, громадських організацій загальною чисельністю не менше п'яти осіб. </w:t>
      </w:r>
    </w:p>
    <w:p w:rsidR="009A09FA" w:rsidRDefault="009A09FA" w:rsidP="009A09FA">
      <w:pPr>
        <w:jc w:val="both"/>
        <w:rPr>
          <w:rFonts w:ascii="Times New Roman" w:hAnsi="Times New Roman" w:cs="Times New Roman"/>
          <w:sz w:val="28"/>
          <w:szCs w:val="28"/>
        </w:rPr>
      </w:pPr>
      <w:r>
        <w:rPr>
          <w:rFonts w:ascii="Times New Roman" w:hAnsi="Times New Roman" w:cs="Times New Roman"/>
          <w:sz w:val="28"/>
          <w:szCs w:val="28"/>
        </w:rPr>
        <w:t xml:space="preserve">      Робота Комісії відбувається у формі засідань. </w:t>
      </w:r>
    </w:p>
    <w:p w:rsidR="009A09FA" w:rsidRDefault="009A09FA" w:rsidP="009A09FA">
      <w:pPr>
        <w:jc w:val="both"/>
        <w:rPr>
          <w:rFonts w:ascii="Times New Roman" w:hAnsi="Times New Roman" w:cs="Times New Roman"/>
          <w:sz w:val="28"/>
          <w:szCs w:val="28"/>
        </w:rPr>
      </w:pPr>
      <w:r>
        <w:rPr>
          <w:rFonts w:ascii="Times New Roman" w:hAnsi="Times New Roman" w:cs="Times New Roman"/>
          <w:sz w:val="28"/>
          <w:szCs w:val="28"/>
        </w:rPr>
        <w:t xml:space="preserve">      Засідання </w:t>
      </w:r>
      <w:proofErr w:type="gramStart"/>
      <w:r>
        <w:rPr>
          <w:rFonts w:ascii="Times New Roman" w:hAnsi="Times New Roman" w:cs="Times New Roman"/>
          <w:sz w:val="28"/>
          <w:szCs w:val="28"/>
        </w:rPr>
        <w:t>Комісії  є</w:t>
      </w:r>
      <w:proofErr w:type="gramEnd"/>
      <w:r>
        <w:rPr>
          <w:rFonts w:ascii="Times New Roman" w:hAnsi="Times New Roman" w:cs="Times New Roman"/>
          <w:sz w:val="28"/>
          <w:szCs w:val="28"/>
        </w:rPr>
        <w:t xml:space="preserve"> правомочним  у разі присутності на ньому не менше половини членів комісії від її утвореного складу. </w:t>
      </w:r>
    </w:p>
    <w:p w:rsidR="009A09FA" w:rsidRDefault="009A09FA" w:rsidP="009A09FA">
      <w:pPr>
        <w:jc w:val="both"/>
        <w:rPr>
          <w:rFonts w:ascii="Times New Roman" w:hAnsi="Times New Roman" w:cs="Times New Roman"/>
          <w:sz w:val="28"/>
          <w:szCs w:val="28"/>
        </w:rPr>
      </w:pPr>
      <w:r>
        <w:rPr>
          <w:rFonts w:ascii="Times New Roman" w:hAnsi="Times New Roman" w:cs="Times New Roman"/>
          <w:sz w:val="28"/>
          <w:szCs w:val="28"/>
        </w:rPr>
        <w:t xml:space="preserve">       В разі потреби до роботи Комісії за рішенням Комісії можуть бути залучені   соціальні працівники КУ «Центр соціальних послуг Широківської громади» Широківської сільської ради, лікарі КНП «Клініка «Сімейний лікар» </w:t>
      </w:r>
      <w:r>
        <w:rPr>
          <w:rFonts w:ascii="Times New Roman" w:hAnsi="Times New Roman" w:cs="Times New Roman"/>
          <w:sz w:val="28"/>
          <w:szCs w:val="28"/>
        </w:rPr>
        <w:lastRenderedPageBreak/>
        <w:t>Широківської сільської ради, працівники КУ «Центр культури та дозвілля, сім’ї, молоді, спорту та туризму» Широківської сільської ради.</w:t>
      </w:r>
    </w:p>
    <w:p w:rsidR="009A09FA" w:rsidRDefault="009A09FA" w:rsidP="009A09FA">
      <w:pPr>
        <w:pStyle w:val="a6"/>
        <w:jc w:val="both"/>
        <w:rPr>
          <w:rFonts w:ascii="Times New Roman" w:hAnsi="Times New Roman" w:cs="Times New Roman"/>
          <w:sz w:val="28"/>
          <w:szCs w:val="28"/>
          <w:lang w:val="uk-UA"/>
        </w:rPr>
      </w:pPr>
      <w:r>
        <w:rPr>
          <w:rFonts w:ascii="Times New Roman" w:hAnsi="Times New Roman" w:cs="Times New Roman"/>
          <w:sz w:val="28"/>
          <w:szCs w:val="28"/>
        </w:rPr>
        <w:t>3.</w:t>
      </w:r>
      <w:r>
        <w:rPr>
          <w:rFonts w:ascii="Times New Roman" w:eastAsia="Times New Roman" w:hAnsi="Times New Roman" w:cs="Times New Roman"/>
          <w:color w:val="333333"/>
          <w:sz w:val="28"/>
          <w:szCs w:val="28"/>
          <w:lang w:eastAsia="ru-RU"/>
        </w:rPr>
        <w:t xml:space="preserve"> </w:t>
      </w:r>
      <w:r>
        <w:rPr>
          <w:rFonts w:ascii="Times New Roman" w:hAnsi="Times New Roman" w:cs="Times New Roman"/>
          <w:sz w:val="28"/>
          <w:szCs w:val="28"/>
        </w:rPr>
        <w:t xml:space="preserve">Військовозобов'язаними, </w:t>
      </w:r>
      <w:r>
        <w:rPr>
          <w:rFonts w:ascii="Times New Roman" w:hAnsi="Times New Roman" w:cs="Times New Roman"/>
          <w:sz w:val="28"/>
          <w:szCs w:val="28"/>
          <w:lang w:val="uk-UA"/>
        </w:rPr>
        <w:t>які здійснюють догляд (постійний догляд) за особами, зазначеними у пунктах 9, 14 частини першої статті 23 Закону України «Про мобілізаційну підготовку та мобілізацію», та які не мають права на призначення компенсації (допомо</w:t>
      </w:r>
      <w:r>
        <w:rPr>
          <w:rFonts w:ascii="Times New Roman" w:hAnsi="Times New Roman" w:cs="Times New Roman"/>
          <w:sz w:val="28"/>
          <w:szCs w:val="28"/>
        </w:rPr>
        <w:t xml:space="preserve">ги, надбавки) на догляд за ними   в зв’язку з відмовою в її призначені (у разі   звернення за її призначенням), або  у випадку, коли вони за призначенням та виплатою компенсації (допомоги, надбавки) на догляд не зверталися, </w:t>
      </w:r>
      <w:r>
        <w:rPr>
          <w:rFonts w:ascii="Times New Roman" w:hAnsi="Times New Roman" w:cs="Times New Roman"/>
          <w:sz w:val="28"/>
          <w:szCs w:val="28"/>
          <w:lang w:val="uk-UA"/>
        </w:rPr>
        <w:t xml:space="preserve"> </w:t>
      </w:r>
      <w:r>
        <w:rPr>
          <w:rFonts w:ascii="Times New Roman" w:hAnsi="Times New Roman" w:cs="Times New Roman"/>
          <w:sz w:val="28"/>
          <w:szCs w:val="28"/>
        </w:rPr>
        <w:t xml:space="preserve">подається заява  </w:t>
      </w:r>
      <w:r>
        <w:rPr>
          <w:rFonts w:ascii="Times New Roman" w:hAnsi="Times New Roman" w:cs="Times New Roman"/>
          <w:sz w:val="28"/>
          <w:szCs w:val="28"/>
          <w:lang w:val="uk-UA"/>
        </w:rPr>
        <w:t>до</w:t>
      </w:r>
      <w:r>
        <w:rPr>
          <w:rFonts w:ascii="Times New Roman" w:hAnsi="Times New Roman" w:cs="Times New Roman"/>
          <w:sz w:val="28"/>
          <w:szCs w:val="28"/>
          <w:lang w:val="uk-UA" w:eastAsia="ru-RU"/>
        </w:rPr>
        <w:t xml:space="preserve"> виконавчого</w:t>
      </w:r>
      <w:r>
        <w:rPr>
          <w:rFonts w:ascii="Times New Roman" w:hAnsi="Times New Roman" w:cs="Times New Roman"/>
          <w:sz w:val="28"/>
          <w:szCs w:val="28"/>
          <w:lang w:val="uk-UA"/>
        </w:rPr>
        <w:t xml:space="preserve"> </w:t>
      </w:r>
      <w:r>
        <w:rPr>
          <w:rFonts w:ascii="Times New Roman" w:hAnsi="Times New Roman" w:cs="Times New Roman"/>
          <w:sz w:val="28"/>
          <w:szCs w:val="28"/>
          <w:lang w:val="uk-UA" w:eastAsia="ru-RU"/>
        </w:rPr>
        <w:t xml:space="preserve">комітету Широківської сільської ради </w:t>
      </w:r>
      <w:r>
        <w:rPr>
          <w:rFonts w:ascii="Times New Roman" w:hAnsi="Times New Roman" w:cs="Times New Roman"/>
          <w:sz w:val="28"/>
          <w:szCs w:val="28"/>
          <w:lang w:val="uk-UA"/>
        </w:rPr>
        <w:t xml:space="preserve">за формою, що додається до цього Положення. </w:t>
      </w:r>
    </w:p>
    <w:p w:rsidR="009A09FA" w:rsidRDefault="009A09FA" w:rsidP="009A09FA">
      <w:pPr>
        <w:pStyle w:val="a6"/>
        <w:jc w:val="both"/>
        <w:rPr>
          <w:rFonts w:ascii="Times New Roman" w:hAnsi="Times New Roman" w:cs="Times New Roman"/>
          <w:b/>
          <w:sz w:val="28"/>
          <w:szCs w:val="28"/>
          <w:lang w:val="uk-UA"/>
        </w:rPr>
      </w:pPr>
    </w:p>
    <w:p w:rsidR="009A09FA" w:rsidRDefault="009A09FA" w:rsidP="009A09FA">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rPr>
        <w:t>4. До Заяви військовозобов'язаними додаються копії таких документів з пред'явленням їх оригіналів:</w:t>
      </w:r>
    </w:p>
    <w:p w:rsidR="009A09FA" w:rsidRPr="009A09FA" w:rsidRDefault="009A09FA" w:rsidP="009A09FA">
      <w:pPr>
        <w:spacing w:after="0" w:line="240" w:lineRule="auto"/>
        <w:jc w:val="both"/>
        <w:rPr>
          <w:rFonts w:ascii="Times New Roman" w:hAnsi="Times New Roman" w:cs="Times New Roman"/>
          <w:sz w:val="28"/>
          <w:szCs w:val="28"/>
          <w:lang w:val="uk-UA"/>
        </w:rPr>
      </w:pPr>
      <w:r w:rsidRPr="009A09FA">
        <w:rPr>
          <w:rFonts w:ascii="Times New Roman" w:hAnsi="Times New Roman" w:cs="Times New Roman"/>
          <w:sz w:val="28"/>
          <w:szCs w:val="28"/>
          <w:lang w:val="uk-UA"/>
        </w:rPr>
        <w:t>1) копія паспорта громадянина України та документа, що підтверджує інформацію про реєстрацію місця проживання військовозобов'язаного, який здійснює догляд (постійний догляд);</w:t>
      </w:r>
    </w:p>
    <w:p w:rsidR="009A09FA" w:rsidRPr="009A09FA" w:rsidRDefault="009A09FA" w:rsidP="009A09FA">
      <w:pPr>
        <w:spacing w:after="0" w:line="240" w:lineRule="auto"/>
        <w:jc w:val="both"/>
        <w:rPr>
          <w:rFonts w:ascii="Times New Roman" w:hAnsi="Times New Roman" w:cs="Times New Roman"/>
          <w:sz w:val="28"/>
          <w:szCs w:val="28"/>
          <w:lang w:val="uk-UA"/>
        </w:rPr>
      </w:pPr>
      <w:r w:rsidRPr="009A09FA">
        <w:rPr>
          <w:rFonts w:ascii="Times New Roman" w:hAnsi="Times New Roman" w:cs="Times New Roman"/>
          <w:sz w:val="28"/>
          <w:szCs w:val="28"/>
          <w:lang w:val="uk-UA"/>
        </w:rPr>
        <w:t>2) копія реєстраційного номера облікової картки платника податків (крім осіб, які через свої релігійні переконання відмовились від прийняття реєстраційного номера облікової картки платника податків та повідомили про це відповідний орган Державної фіскальної служби і мають відмітку у паспорті) військовозобов'язаного, який здійснює догляд (постійний догляд);</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 копія паспорта громадянина України та документа, що підтверджує інформацію про реєстрацію місця проживання особи, яка потребує догляду (постійного догляду);</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 копія реєстраційного номера облікової картки платника податків особи, яка потребує догляду (постійного догляду) (крім осіб, які через свої релігійні переконання відмовились від прийняття реєстраційного номера облікової картки платника податків та повідомили про це відповідний орган Державної фіскальної служби і мають відмітку у паспорті) особи, яка потребує догляду (постійного догляду);</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 копії документу (ів), що підтверджує(ють) родинний зв'язок з особою, яка потребує догляду (постійного догляду):</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5.1.) для категорії осіб, які мають право на відстрочку відповідно п.9 частини першої статті 23 Закону України «Про мобілізаційну підготовку та мобілізацію»: свідоцтво про шлюб або свідоцтво про народження дитини, або свідоцтво про народження особи, яка здійснює догляд, та свідоцтво про народження дружини (чоловіка)</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5.2.) для категорії осіб, які мають право на відстрочку відповідно п.14 частини першої статті 23 Закону України «Про мобілізаційну підготовку та мобілізацію»: документи, що підтверджують родинні зв’язки другого ступеня споріднення (рідні брати та сестри, баба та дід з боку матері і з боку батька, онуки); документи, що підтверджують родинні зв’язки третього ступеня споріднення у разі відсутності членів сім’ї першого та другого ступеня споріднення</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6) копія документу, що підтверджує інвалідність особи, яка потребує догляду (постійного догляду) (за наявності інвалідності);</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7) копія документу, що підтверджує потребу особи в постійному догляді (документів, що підтверджують інвалідність, висновок медико-соціальної експертної комісії чи лікарсько-консультативної комісії закладу охорони здоров'я про потребу у постійному догляді);</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 копія документа/довідок про призначення/не призначення військовозобов'язаному допомоги, компенсацій за здійснення догляду (постійного догляду) чи про звернення/не звернення до органів соціального захисту населення за такими виплатами (у разі їх наявності);</w:t>
      </w:r>
    </w:p>
    <w:p w:rsidR="009A09FA" w:rsidRDefault="009A09FA" w:rsidP="009A09FA">
      <w:pPr>
        <w:spacing w:after="0" w:line="240" w:lineRule="auto"/>
        <w:jc w:val="both"/>
        <w:rPr>
          <w:rFonts w:ascii="Times New Roman" w:hAnsi="Times New Roman" w:cs="Times New Roman"/>
          <w:sz w:val="28"/>
          <w:szCs w:val="28"/>
        </w:rPr>
      </w:pPr>
      <w:r w:rsidRPr="009A09FA">
        <w:rPr>
          <w:rFonts w:ascii="Times New Roman" w:hAnsi="Times New Roman" w:cs="Times New Roman"/>
          <w:sz w:val="28"/>
          <w:szCs w:val="28"/>
        </w:rPr>
        <w:t xml:space="preserve">9) витяг з Реєстру територіальної громади </w:t>
      </w:r>
      <w:r w:rsidRPr="009A09FA">
        <w:rPr>
          <w:rFonts w:ascii="Times New Roman" w:hAnsi="Times New Roman" w:cs="Times New Roman"/>
          <w:sz w:val="28"/>
          <w:szCs w:val="28"/>
          <w:lang w:val="uk-UA"/>
        </w:rPr>
        <w:t xml:space="preserve">(довідка внутрішньо переміщеної </w:t>
      </w:r>
      <w:proofErr w:type="gramStart"/>
      <w:r w:rsidRPr="009A09FA">
        <w:rPr>
          <w:rFonts w:ascii="Times New Roman" w:hAnsi="Times New Roman" w:cs="Times New Roman"/>
          <w:sz w:val="28"/>
          <w:szCs w:val="28"/>
          <w:lang w:val="uk-UA"/>
        </w:rPr>
        <w:t xml:space="preserve">особи) </w:t>
      </w:r>
      <w:r w:rsidRPr="009A09FA">
        <w:rPr>
          <w:rFonts w:ascii="Times New Roman" w:hAnsi="Times New Roman" w:cs="Times New Roman"/>
          <w:sz w:val="28"/>
          <w:szCs w:val="28"/>
        </w:rPr>
        <w:t xml:space="preserve"> заявника</w:t>
      </w:r>
      <w:proofErr w:type="gramEnd"/>
      <w:r w:rsidRPr="009A09FA">
        <w:rPr>
          <w:rFonts w:ascii="Times New Roman" w:hAnsi="Times New Roman" w:cs="Times New Roman"/>
          <w:sz w:val="28"/>
          <w:szCs w:val="28"/>
          <w:lang w:val="uk-UA"/>
        </w:rPr>
        <w:t xml:space="preserve"> та особи, за якою  здійснюється  догляд</w:t>
      </w:r>
      <w:r w:rsidRPr="009A09FA">
        <w:rPr>
          <w:rFonts w:ascii="Times New Roman" w:hAnsi="Times New Roman" w:cs="Times New Roman"/>
          <w:sz w:val="28"/>
          <w:szCs w:val="28"/>
        </w:rPr>
        <w:t>;</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 інші документи, які не передбачені цим Положенням, але можуть вплинути</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на розгляд питання по суті (у разі наявності).</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5. </w:t>
      </w:r>
      <w:r>
        <w:rPr>
          <w:rFonts w:ascii="Times New Roman" w:eastAsia="Times New Roman" w:hAnsi="Times New Roman" w:cs="Times New Roman"/>
          <w:sz w:val="28"/>
          <w:szCs w:val="28"/>
        </w:rPr>
        <w:t xml:space="preserve">Заява подається одночасно з усіма документами військовозобов'язаним до </w:t>
      </w:r>
      <w:r>
        <w:rPr>
          <w:rFonts w:ascii="Times New Roman" w:eastAsia="Times New Roman" w:hAnsi="Times New Roman" w:cs="Times New Roman"/>
          <w:bCs/>
          <w:sz w:val="28"/>
          <w:szCs w:val="28"/>
        </w:rPr>
        <w:t>відділу «Центр надання адміністративних послуг» за місцем проживання</w:t>
      </w:r>
      <w:r>
        <w:rPr>
          <w:rFonts w:ascii="Times New Roman" w:eastAsia="Times New Roman" w:hAnsi="Times New Roman" w:cs="Times New Roman"/>
          <w:sz w:val="28"/>
          <w:szCs w:val="28"/>
        </w:rPr>
        <w:t xml:space="preserve">/перебування особи, за якою </w:t>
      </w:r>
      <w:r>
        <w:rPr>
          <w:rFonts w:ascii="Times New Roman" w:hAnsi="Times New Roman" w:cs="Times New Roman"/>
          <w:sz w:val="28"/>
          <w:szCs w:val="28"/>
        </w:rPr>
        <w:t xml:space="preserve">здійснюють догляд (постійний догляд). </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Відсутність повного пакету документів, необхідних для розгляду заяви, є підставою для неприйняття такої Заяви. При цьому заявникові має бути надано роз’яснення щодо переліку необхідних документів для розгляду Заяви та надано бланк Заяви </w:t>
      </w:r>
      <w:proofErr w:type="gramStart"/>
      <w:r>
        <w:rPr>
          <w:rFonts w:ascii="Times New Roman" w:hAnsi="Times New Roman" w:cs="Times New Roman"/>
          <w:sz w:val="28"/>
          <w:szCs w:val="28"/>
        </w:rPr>
        <w:t>( за</w:t>
      </w:r>
      <w:proofErr w:type="gramEnd"/>
      <w:r>
        <w:rPr>
          <w:rFonts w:ascii="Times New Roman" w:hAnsi="Times New Roman" w:cs="Times New Roman"/>
          <w:sz w:val="28"/>
          <w:szCs w:val="28"/>
        </w:rPr>
        <w:t xml:space="preserve"> потреби). </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6. Суб'єкти звернення несуть відповідальність за </w:t>
      </w:r>
      <w:proofErr w:type="gramStart"/>
      <w:r>
        <w:rPr>
          <w:rFonts w:ascii="Times New Roman" w:hAnsi="Times New Roman" w:cs="Times New Roman"/>
          <w:sz w:val="28"/>
          <w:szCs w:val="28"/>
        </w:rPr>
        <w:t>подання  неповної</w:t>
      </w:r>
      <w:proofErr w:type="gramEnd"/>
      <w:r>
        <w:rPr>
          <w:rFonts w:ascii="Times New Roman" w:hAnsi="Times New Roman" w:cs="Times New Roman"/>
          <w:sz w:val="28"/>
          <w:szCs w:val="28"/>
        </w:rPr>
        <w:t xml:space="preserve">  та  недостовірної інформації.</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7. Розгляд Заяви здійснюється </w:t>
      </w:r>
      <w:r w:rsidRPr="009A09FA">
        <w:rPr>
          <w:rFonts w:ascii="Times New Roman" w:hAnsi="Times New Roman" w:cs="Times New Roman"/>
          <w:sz w:val="28"/>
          <w:szCs w:val="28"/>
        </w:rPr>
        <w:t xml:space="preserve">Комісією </w:t>
      </w:r>
      <w:r w:rsidRPr="009A09FA">
        <w:rPr>
          <w:rFonts w:ascii="Times New Roman" w:eastAsia="Times New Roman" w:hAnsi="Times New Roman" w:cs="Times New Roman"/>
          <w:color w:val="000000"/>
          <w:sz w:val="28"/>
          <w:szCs w:val="28"/>
        </w:rPr>
        <w:t xml:space="preserve"> </w:t>
      </w:r>
      <w:r w:rsidRPr="009A09FA">
        <w:rPr>
          <w:rFonts w:ascii="Times New Roman" w:hAnsi="Times New Roman" w:cs="Times New Roman"/>
          <w:sz w:val="28"/>
          <w:szCs w:val="28"/>
        </w:rPr>
        <w:t xml:space="preserve"> протягом 10 календарних днів.</w:t>
      </w:r>
    </w:p>
    <w:p w:rsidR="009A09FA" w:rsidRDefault="009A09FA" w:rsidP="009A09FA">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 </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8. Підтвердження/не підтвердження факту здійснення догляду (постійного догляду) </w:t>
      </w:r>
      <w:proofErr w:type="gramStart"/>
      <w:r>
        <w:rPr>
          <w:rFonts w:ascii="Times New Roman" w:hAnsi="Times New Roman" w:cs="Times New Roman"/>
          <w:sz w:val="28"/>
          <w:szCs w:val="28"/>
        </w:rPr>
        <w:t>здійснюється  шляхом</w:t>
      </w:r>
      <w:proofErr w:type="gramEnd"/>
      <w:r>
        <w:rPr>
          <w:rFonts w:ascii="Times New Roman" w:hAnsi="Times New Roman" w:cs="Times New Roman"/>
          <w:sz w:val="28"/>
          <w:szCs w:val="28"/>
        </w:rPr>
        <w:t xml:space="preserve"> обстеження Комісією місця та умов проживання, особи, яка потребу є догляду (постійного догляду), та способів догляду за нею.  </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З результатами обстеження та аналізу наданих документів </w:t>
      </w:r>
      <w:proofErr w:type="gramStart"/>
      <w:r>
        <w:rPr>
          <w:rFonts w:ascii="Times New Roman" w:hAnsi="Times New Roman" w:cs="Times New Roman"/>
          <w:sz w:val="28"/>
          <w:szCs w:val="28"/>
        </w:rPr>
        <w:t>Комісією  складається</w:t>
      </w:r>
      <w:proofErr w:type="gramEnd"/>
      <w:r>
        <w:rPr>
          <w:rFonts w:ascii="Times New Roman" w:hAnsi="Times New Roman" w:cs="Times New Roman"/>
          <w:sz w:val="28"/>
          <w:szCs w:val="28"/>
        </w:rPr>
        <w:t xml:space="preserve"> Акт за формою, затвердженою згідно з Додатком 8 Порядку, в 2 примірниках. </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Один примірник Акту видається\направляється поштою заявнику.</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Другий примірник Акту, заява та всі матеріали, що стали підґрунтям для складення та видачі Акту, зберігаються у відділі соціального захисту Широківської сільської ради.</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9. Комісія може відмовити </w:t>
      </w:r>
      <w:proofErr w:type="gramStart"/>
      <w:r>
        <w:rPr>
          <w:rFonts w:ascii="Times New Roman" w:hAnsi="Times New Roman" w:cs="Times New Roman"/>
          <w:sz w:val="28"/>
          <w:szCs w:val="28"/>
        </w:rPr>
        <w:t>у  складанні</w:t>
      </w:r>
      <w:proofErr w:type="gramEnd"/>
      <w:r>
        <w:rPr>
          <w:rFonts w:ascii="Times New Roman" w:hAnsi="Times New Roman" w:cs="Times New Roman"/>
          <w:sz w:val="28"/>
          <w:szCs w:val="28"/>
        </w:rPr>
        <w:t xml:space="preserve"> Акту у таких випадках:</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якщо до Заяви не додані документи, подання яких, згідно з вимогами цього Положення, є обов’язковими;</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2)</w:t>
      </w:r>
      <w:r>
        <w:rPr>
          <w:rFonts w:ascii="Times New Roman" w:hAnsi="Times New Roman" w:cs="Times New Roman"/>
          <w:sz w:val="28"/>
          <w:szCs w:val="28"/>
        </w:rPr>
        <w:tab/>
      </w:r>
      <w:r>
        <w:rPr>
          <w:rFonts w:ascii="Times New Roman" w:hAnsi="Times New Roman" w:cs="Times New Roman"/>
          <w:sz w:val="28"/>
          <w:szCs w:val="28"/>
          <w:lang w:val="uk-UA"/>
        </w:rPr>
        <w:t xml:space="preserve"> </w:t>
      </w:r>
      <w:r>
        <w:rPr>
          <w:rFonts w:ascii="Times New Roman" w:hAnsi="Times New Roman" w:cs="Times New Roman"/>
          <w:sz w:val="28"/>
          <w:szCs w:val="28"/>
        </w:rPr>
        <w:t>військовозобов’язаному призначено та виплачується компенсація (допомоги, надбавки) на догляд за особою, яка потребує догляду (постійного догляду).</w:t>
      </w:r>
    </w:p>
    <w:p w:rsidR="009A09FA" w:rsidRPr="009A09FA" w:rsidRDefault="009A09FA" w:rsidP="009A09FA">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10. Відсутність </w:t>
      </w:r>
      <w:proofErr w:type="gramStart"/>
      <w:r>
        <w:rPr>
          <w:rFonts w:ascii="Times New Roman" w:hAnsi="Times New Roman" w:cs="Times New Roman"/>
          <w:sz w:val="28"/>
          <w:szCs w:val="28"/>
        </w:rPr>
        <w:t>заявника  під</w:t>
      </w:r>
      <w:proofErr w:type="gramEnd"/>
      <w:r>
        <w:rPr>
          <w:rFonts w:ascii="Times New Roman" w:hAnsi="Times New Roman" w:cs="Times New Roman"/>
          <w:sz w:val="28"/>
          <w:szCs w:val="28"/>
        </w:rPr>
        <w:t xml:space="preserve"> час проведення обстеження та встановлення факту здійснення /не здійснення догляду не є підставою  для не проведення/перенесення обстеження та встановлення факту здійснення /не здійснення догляду.</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11. У разі відсутності заявника під час проведення обстеження та встановлення факту здійснення /не здійснення догляду акт підписується присутніми членами Комісії та особою, щодо якої встановлюється факт   здійснення</w:t>
      </w:r>
      <w:proofErr w:type="gramStart"/>
      <w:r>
        <w:rPr>
          <w:rFonts w:ascii="Times New Roman" w:hAnsi="Times New Roman" w:cs="Times New Roman"/>
          <w:sz w:val="28"/>
          <w:szCs w:val="28"/>
        </w:rPr>
        <w:t>/  не</w:t>
      </w:r>
      <w:proofErr w:type="gramEnd"/>
      <w:r>
        <w:rPr>
          <w:rFonts w:ascii="Times New Roman" w:hAnsi="Times New Roman" w:cs="Times New Roman"/>
          <w:sz w:val="28"/>
          <w:szCs w:val="28"/>
        </w:rPr>
        <w:t xml:space="preserve"> здійснення догляду за нею.</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12. Відсутність заявника або особи, щодо якої встановлюється факт здійснення/не здійснення догляду за нею, за заявленим місцем проживання не є підставою для повторного виїзду Комісії. </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b/>
          <w:sz w:val="28"/>
          <w:szCs w:val="28"/>
        </w:rPr>
      </w:pPr>
      <w:r>
        <w:rPr>
          <w:rFonts w:ascii="Times New Roman" w:hAnsi="Times New Roman" w:cs="Times New Roman"/>
          <w:sz w:val="28"/>
          <w:szCs w:val="28"/>
        </w:rPr>
        <w:t xml:space="preserve">13. Рішення про результати розгляду Заяви доводиться до заявника не пізніше 7 робочих днів з дати обстеження.  </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14.  Громадянин, який є суб’єктом звернення, має право оскаржити дії (бездіяльність) суб’єктів складання Актів </w:t>
      </w:r>
      <w:proofErr w:type="gramStart"/>
      <w:r>
        <w:rPr>
          <w:rFonts w:ascii="Times New Roman" w:hAnsi="Times New Roman" w:cs="Times New Roman"/>
          <w:sz w:val="28"/>
          <w:szCs w:val="28"/>
        </w:rPr>
        <w:t>до суду</w:t>
      </w:r>
      <w:proofErr w:type="gramEnd"/>
      <w:r>
        <w:rPr>
          <w:rFonts w:ascii="Times New Roman" w:hAnsi="Times New Roman" w:cs="Times New Roman"/>
          <w:sz w:val="28"/>
          <w:szCs w:val="28"/>
        </w:rPr>
        <w:t xml:space="preserve"> у порядку, встановленому законом.</w:t>
      </w:r>
    </w:p>
    <w:p w:rsidR="009A09FA" w:rsidRDefault="009A09FA" w:rsidP="009A09FA">
      <w:pPr>
        <w:spacing w:after="0" w:line="240" w:lineRule="auto"/>
        <w:jc w:val="both"/>
        <w:rPr>
          <w:rFonts w:ascii="Times New Roman"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Керуючий справами                                                                Лариса ГОЛОВАНЬ</w:t>
      </w: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r>
        <w:rPr>
          <w:rFonts w:ascii="Times New Roman" w:hAnsi="Times New Roman"/>
          <w:bCs/>
          <w:sz w:val="28"/>
          <w:szCs w:val="28"/>
          <w:bdr w:val="none" w:sz="0" w:space="0" w:color="auto" w:frame="1"/>
        </w:rPr>
        <w:t xml:space="preserve"> </w:t>
      </w: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40" w:lineRule="auto"/>
        <w:jc w:val="both"/>
        <w:rPr>
          <w:rFonts w:ascii="Times New Roman" w:eastAsia="Calibri" w:hAnsi="Times New Roman" w:cs="Times New Roman"/>
          <w:sz w:val="28"/>
          <w:szCs w:val="28"/>
        </w:rPr>
      </w:pPr>
    </w:p>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lastRenderedPageBreak/>
        <w:t xml:space="preserve">                                                                            Додаток 2</w:t>
      </w:r>
    </w:p>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до рішення виконавчого комітету</w:t>
      </w:r>
    </w:p>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Широківської сільської ради</w:t>
      </w:r>
    </w:p>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rPr>
      </w:pPr>
      <w:r>
        <w:rPr>
          <w:rFonts w:ascii="Times New Roman" w:hAnsi="Times New Roman"/>
          <w:bCs/>
          <w:sz w:val="28"/>
          <w:szCs w:val="28"/>
          <w:bdr w:val="none" w:sz="0" w:space="0" w:color="auto" w:frame="1"/>
        </w:rPr>
        <w:t xml:space="preserve">                                                                            </w:t>
      </w:r>
      <w:r w:rsidRPr="009A09FA">
        <w:rPr>
          <w:rFonts w:ascii="Times New Roman" w:hAnsi="Times New Roman"/>
          <w:bCs/>
          <w:sz w:val="28"/>
          <w:szCs w:val="28"/>
          <w:bdr w:val="none" w:sz="0" w:space="0" w:color="auto" w:frame="1"/>
        </w:rPr>
        <w:t xml:space="preserve">від </w:t>
      </w:r>
      <w:r w:rsidRPr="009A09FA">
        <w:rPr>
          <w:rFonts w:ascii="Times New Roman" w:eastAsia="Times New Roman" w:hAnsi="Times New Roman" w:cs="Times New Roman"/>
          <w:sz w:val="28"/>
        </w:rPr>
        <w:t xml:space="preserve">05.09.2024 </w:t>
      </w:r>
      <w:r w:rsidRPr="009A09FA">
        <w:rPr>
          <w:rFonts w:ascii="Times New Roman" w:hAnsi="Times New Roman"/>
          <w:bCs/>
          <w:sz w:val="28"/>
          <w:szCs w:val="28"/>
          <w:bdr w:val="none" w:sz="0" w:space="0" w:color="auto" w:frame="1"/>
        </w:rPr>
        <w:t>року № 279</w:t>
      </w:r>
    </w:p>
    <w:p w:rsidR="009A09FA" w:rsidRDefault="009A09FA" w:rsidP="009A09FA">
      <w:pPr>
        <w:jc w:val="both"/>
        <w:rPr>
          <w:rFonts w:ascii="Times New Roman" w:eastAsiaTheme="minorHAnsi" w:hAnsi="Times New Roman" w:cs="Times New Roman"/>
          <w:sz w:val="28"/>
          <w:szCs w:val="28"/>
          <w:lang w:eastAsia="en-US"/>
        </w:rPr>
      </w:pPr>
    </w:p>
    <w:p w:rsidR="009A09FA" w:rsidRDefault="009A09FA" w:rsidP="009A09FA">
      <w:pPr>
        <w:pStyle w:val="a7"/>
        <w:ind w:left="0"/>
        <w:jc w:val="center"/>
        <w:rPr>
          <w:rFonts w:ascii="Times New Roman" w:eastAsia="Calibri" w:hAnsi="Times New Roman" w:cs="Times New Roman"/>
          <w:caps/>
          <w:sz w:val="28"/>
          <w:szCs w:val="28"/>
          <w:lang w:eastAsia="en-US"/>
        </w:rPr>
      </w:pPr>
      <w:r>
        <w:rPr>
          <w:rFonts w:ascii="Times New Roman" w:eastAsia="Calibri" w:hAnsi="Times New Roman" w:cs="Times New Roman"/>
          <w:caps/>
          <w:sz w:val="28"/>
          <w:szCs w:val="28"/>
          <w:lang w:eastAsia="en-US"/>
        </w:rPr>
        <w:t>Склад</w:t>
      </w:r>
    </w:p>
    <w:p w:rsidR="009A09FA" w:rsidRDefault="009A09FA" w:rsidP="009A09FA">
      <w:pPr>
        <w:spacing w:after="0" w:line="240" w:lineRule="auto"/>
        <w:jc w:val="center"/>
        <w:rPr>
          <w:rFonts w:ascii="Times New Roman" w:eastAsia="Calibri" w:hAnsi="Times New Roman" w:cs="Times New Roman"/>
          <w:sz w:val="28"/>
          <w:szCs w:val="28"/>
          <w:lang w:eastAsia="en-US"/>
        </w:rPr>
      </w:pPr>
      <w:r>
        <w:rPr>
          <w:rFonts w:ascii="Times New Roman" w:eastAsia="Calibri" w:hAnsi="Times New Roman" w:cs="Times New Roman"/>
          <w:sz w:val="28"/>
          <w:szCs w:val="28"/>
        </w:rPr>
        <w:t>комісії із встановлення факту здійснення особою догляду</w:t>
      </w:r>
    </w:p>
    <w:p w:rsidR="009A09FA" w:rsidRDefault="009A09FA" w:rsidP="009A09FA">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(постійного догляду)</w:t>
      </w:r>
    </w:p>
    <w:p w:rsidR="009A09FA" w:rsidRDefault="009A09FA" w:rsidP="009A09FA">
      <w:pPr>
        <w:jc w:val="both"/>
        <w:rPr>
          <w:rFonts w:ascii="Times New Roman" w:eastAsia="Calibri" w:hAnsi="Times New Roman" w:cs="Times New Roman"/>
          <w:sz w:val="28"/>
          <w:szCs w:val="28"/>
        </w:rPr>
      </w:pPr>
    </w:p>
    <w:tbl>
      <w:tblPr>
        <w:tblW w:w="12513" w:type="dxa"/>
        <w:tblInd w:w="-5" w:type="dxa"/>
        <w:tblLook w:val="04A0" w:firstRow="1" w:lastRow="0" w:firstColumn="1" w:lastColumn="0" w:noHBand="0" w:noVBand="1"/>
      </w:tblPr>
      <w:tblGrid>
        <w:gridCol w:w="3010"/>
        <w:gridCol w:w="9714"/>
      </w:tblGrid>
      <w:tr w:rsidR="009A09FA" w:rsidTr="009A09FA">
        <w:tc>
          <w:tcPr>
            <w:tcW w:w="2799" w:type="dxa"/>
            <w:hideMark/>
          </w:tcPr>
          <w:p w:rsidR="009A09FA" w:rsidRDefault="009A09FA">
            <w:pPr>
              <w:spacing w:after="0" w:line="240" w:lineRule="auto"/>
              <w:textAlignment w:val="baseline"/>
              <w:rPr>
                <w:rFonts w:ascii="Times New Roman" w:eastAsiaTheme="minorHAnsi"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БОНДАР </w:t>
            </w:r>
          </w:p>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Олександр Олександрович </w:t>
            </w:r>
          </w:p>
          <w:p w:rsidR="009A09FA" w:rsidRDefault="009A09FA">
            <w:pPr>
              <w:spacing w:after="0" w:line="240" w:lineRule="auto"/>
              <w:textAlignment w:val="baseline"/>
              <w:rPr>
                <w:rFonts w:ascii="Times New Roman" w:hAnsi="Times New Roman" w:cs="Times New Roman"/>
                <w:sz w:val="26"/>
                <w:szCs w:val="26"/>
                <w:bdr w:val="none" w:sz="0" w:space="0" w:color="auto" w:frame="1"/>
              </w:rPr>
            </w:pPr>
          </w:p>
        </w:tc>
        <w:tc>
          <w:tcPr>
            <w:tcW w:w="9714" w:type="dxa"/>
          </w:tcPr>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заступник сільського </w:t>
            </w:r>
            <w:proofErr w:type="gramStart"/>
            <w:r>
              <w:rPr>
                <w:rFonts w:ascii="Times New Roman" w:hAnsi="Times New Roman" w:cs="Times New Roman"/>
                <w:sz w:val="26"/>
                <w:szCs w:val="26"/>
                <w:bdr w:val="none" w:sz="0" w:space="0" w:color="auto" w:frame="1"/>
              </w:rPr>
              <w:t>голови  з</w:t>
            </w:r>
            <w:proofErr w:type="gramEnd"/>
            <w:r>
              <w:rPr>
                <w:rFonts w:ascii="Times New Roman" w:hAnsi="Times New Roman" w:cs="Times New Roman"/>
                <w:sz w:val="26"/>
                <w:szCs w:val="26"/>
                <w:bdr w:val="none" w:sz="0" w:space="0" w:color="auto" w:frame="1"/>
              </w:rPr>
              <w:t xml:space="preserve"> питань діяльності </w:t>
            </w:r>
          </w:p>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виконавчих органів ради, голова комісії</w:t>
            </w:r>
          </w:p>
          <w:p w:rsidR="009A09FA" w:rsidRDefault="009A09FA">
            <w:pPr>
              <w:spacing w:after="0" w:line="240" w:lineRule="auto"/>
              <w:textAlignment w:val="baseline"/>
              <w:rPr>
                <w:rFonts w:ascii="Times New Roman" w:hAnsi="Times New Roman" w:cs="Times New Roman"/>
                <w:sz w:val="26"/>
                <w:szCs w:val="26"/>
                <w:bdr w:val="none" w:sz="0" w:space="0" w:color="auto" w:frame="1"/>
              </w:rPr>
            </w:pPr>
          </w:p>
        </w:tc>
      </w:tr>
      <w:tr w:rsidR="009A09FA" w:rsidTr="009A09FA">
        <w:tc>
          <w:tcPr>
            <w:tcW w:w="2799" w:type="dxa"/>
            <w:hideMark/>
          </w:tcPr>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ЛИТВИНЕНКО</w:t>
            </w:r>
          </w:p>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Жанна Миколаївна</w:t>
            </w:r>
          </w:p>
        </w:tc>
        <w:tc>
          <w:tcPr>
            <w:tcW w:w="9714" w:type="dxa"/>
          </w:tcPr>
          <w:p w:rsidR="009A09FA" w:rsidRDefault="009A09FA">
            <w:pPr>
              <w:spacing w:after="0" w:line="240" w:lineRule="auto"/>
              <w:textAlignment w:val="baseline"/>
              <w:rPr>
                <w:rFonts w:ascii="Times New Roman" w:hAnsi="Times New Roman" w:cs="Times New Roman"/>
                <w:sz w:val="26"/>
                <w:szCs w:val="26"/>
              </w:rPr>
            </w:pPr>
            <w:r>
              <w:rPr>
                <w:rFonts w:ascii="Times New Roman" w:eastAsia="Times New Roman" w:hAnsi="Times New Roman" w:cs="Times New Roman"/>
                <w:sz w:val="26"/>
                <w:szCs w:val="26"/>
              </w:rPr>
              <w:t xml:space="preserve">начальник </w:t>
            </w:r>
            <w:r>
              <w:rPr>
                <w:rFonts w:ascii="Times New Roman" w:hAnsi="Times New Roman" w:cs="Times New Roman"/>
                <w:sz w:val="26"/>
                <w:szCs w:val="26"/>
              </w:rPr>
              <w:t xml:space="preserve">юридичного відділу Широківської сільської ради, </w:t>
            </w:r>
          </w:p>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rPr>
              <w:t xml:space="preserve">заступник </w:t>
            </w:r>
            <w:r>
              <w:rPr>
                <w:rFonts w:ascii="Times New Roman" w:hAnsi="Times New Roman" w:cs="Times New Roman"/>
                <w:sz w:val="26"/>
                <w:szCs w:val="26"/>
                <w:bdr w:val="none" w:sz="0" w:space="0" w:color="auto" w:frame="1"/>
              </w:rPr>
              <w:t>голови комісії</w:t>
            </w:r>
          </w:p>
          <w:p w:rsidR="009A09FA" w:rsidRDefault="009A09FA">
            <w:pPr>
              <w:spacing w:after="0" w:line="240" w:lineRule="auto"/>
              <w:textAlignment w:val="baseline"/>
              <w:rPr>
                <w:rFonts w:ascii="Times New Roman" w:hAnsi="Times New Roman" w:cs="Times New Roman"/>
                <w:sz w:val="26"/>
                <w:szCs w:val="26"/>
                <w:bdr w:val="none" w:sz="0" w:space="0" w:color="auto" w:frame="1"/>
              </w:rPr>
            </w:pPr>
          </w:p>
        </w:tc>
      </w:tr>
      <w:tr w:rsidR="009A09FA" w:rsidTr="009A09FA">
        <w:tc>
          <w:tcPr>
            <w:tcW w:w="2799" w:type="dxa"/>
          </w:tcPr>
          <w:p w:rsidR="009A09FA" w:rsidRDefault="009A09FA">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МАЛИШКІНА Наталя</w:t>
            </w:r>
          </w:p>
          <w:p w:rsidR="009A09FA" w:rsidRDefault="009A09FA">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Сергіївна</w:t>
            </w:r>
          </w:p>
          <w:p w:rsidR="009A09FA" w:rsidRDefault="009A09FA">
            <w:pPr>
              <w:spacing w:after="0" w:line="240" w:lineRule="auto"/>
              <w:textAlignment w:val="baseline"/>
              <w:rPr>
                <w:rFonts w:ascii="Times New Roman" w:hAnsi="Times New Roman" w:cs="Times New Roman"/>
                <w:sz w:val="26"/>
                <w:szCs w:val="26"/>
                <w:bdr w:val="none" w:sz="0" w:space="0" w:color="auto" w:frame="1"/>
              </w:rPr>
            </w:pPr>
          </w:p>
        </w:tc>
        <w:tc>
          <w:tcPr>
            <w:tcW w:w="9714" w:type="dxa"/>
            <w:hideMark/>
          </w:tcPr>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eastAsia="Times New Roman" w:hAnsi="Times New Roman" w:cs="Times New Roman"/>
                <w:sz w:val="26"/>
                <w:szCs w:val="26"/>
              </w:rPr>
              <w:t xml:space="preserve">начальник </w:t>
            </w:r>
            <w:r>
              <w:rPr>
                <w:rFonts w:ascii="Times New Roman" w:hAnsi="Times New Roman" w:cs="Times New Roman"/>
                <w:sz w:val="26"/>
                <w:szCs w:val="26"/>
              </w:rPr>
              <w:t xml:space="preserve">відділу соціального захисту, </w:t>
            </w:r>
            <w:r>
              <w:rPr>
                <w:rFonts w:ascii="Times New Roman" w:hAnsi="Times New Roman" w:cs="Times New Roman"/>
                <w:sz w:val="26"/>
                <w:szCs w:val="26"/>
                <w:bdr w:val="none" w:sz="0" w:space="0" w:color="auto" w:frame="1"/>
              </w:rPr>
              <w:t>секретар комісії</w:t>
            </w:r>
          </w:p>
        </w:tc>
      </w:tr>
      <w:tr w:rsidR="009A09FA" w:rsidTr="009A09FA">
        <w:trPr>
          <w:trHeight w:val="840"/>
        </w:trPr>
        <w:tc>
          <w:tcPr>
            <w:tcW w:w="12513" w:type="dxa"/>
            <w:gridSpan w:val="2"/>
          </w:tcPr>
          <w:p w:rsidR="009A09FA" w:rsidRDefault="009A09FA">
            <w:pPr>
              <w:spacing w:after="0" w:line="240" w:lineRule="auto"/>
              <w:textAlignment w:val="baseline"/>
              <w:rPr>
                <w:rFonts w:ascii="Times New Roman" w:hAnsi="Times New Roman" w:cs="Times New Roman"/>
                <w:sz w:val="26"/>
                <w:szCs w:val="26"/>
                <w:bdr w:val="none" w:sz="0" w:space="0" w:color="auto" w:frame="1"/>
              </w:rPr>
            </w:pPr>
          </w:p>
          <w:p w:rsidR="009A09FA" w:rsidRDefault="009A09FA">
            <w:pPr>
              <w:spacing w:after="0" w:line="240" w:lineRule="auto"/>
              <w:textAlignment w:val="baseline"/>
              <w:rPr>
                <w:rFonts w:ascii="Times New Roman" w:hAnsi="Times New Roman" w:cs="Times New Roman"/>
                <w:sz w:val="26"/>
                <w:szCs w:val="26"/>
                <w:bdr w:val="none" w:sz="0" w:space="0" w:color="auto" w:frame="1"/>
                <w:lang w:val="uk-UA"/>
              </w:rPr>
            </w:pPr>
            <w:r>
              <w:rPr>
                <w:rFonts w:ascii="Times New Roman" w:hAnsi="Times New Roman" w:cs="Times New Roman"/>
                <w:sz w:val="26"/>
                <w:szCs w:val="26"/>
                <w:bdr w:val="none" w:sz="0" w:space="0" w:color="auto" w:frame="1"/>
              </w:rPr>
              <w:t>Члени комісії</w:t>
            </w:r>
            <w:r>
              <w:rPr>
                <w:rFonts w:ascii="Times New Roman" w:hAnsi="Times New Roman" w:cs="Times New Roman"/>
                <w:sz w:val="26"/>
                <w:szCs w:val="26"/>
                <w:bdr w:val="none" w:sz="0" w:space="0" w:color="auto" w:frame="1"/>
                <w:lang w:val="uk-UA"/>
              </w:rPr>
              <w:t>:</w:t>
            </w:r>
          </w:p>
          <w:p w:rsidR="009A09FA" w:rsidRDefault="009A09FA">
            <w:pPr>
              <w:spacing w:after="0" w:line="240" w:lineRule="auto"/>
              <w:textAlignment w:val="baseline"/>
              <w:rPr>
                <w:rFonts w:ascii="Times New Roman" w:hAnsi="Times New Roman" w:cs="Times New Roman"/>
                <w:sz w:val="26"/>
                <w:szCs w:val="26"/>
                <w:bdr w:val="none" w:sz="0" w:space="0" w:color="auto" w:frame="1"/>
                <w:lang w:val="uk-UA"/>
              </w:rPr>
            </w:pPr>
            <w:r>
              <w:rPr>
                <w:rFonts w:ascii="Times New Roman" w:hAnsi="Times New Roman" w:cs="Times New Roman"/>
                <w:sz w:val="26"/>
                <w:szCs w:val="26"/>
                <w:bdr w:val="none" w:sz="0" w:space="0" w:color="auto" w:frame="1"/>
                <w:lang w:val="uk-UA"/>
              </w:rPr>
              <w:t xml:space="preserve">КІСЛУХІН </w:t>
            </w:r>
          </w:p>
          <w:p w:rsidR="009A09FA" w:rsidRDefault="009A09FA" w:rsidP="009A09FA">
            <w:pPr>
              <w:autoSpaceDE w:val="0"/>
              <w:autoSpaceDN w:val="0"/>
              <w:adjustRightInd w:val="0"/>
              <w:spacing w:after="0" w:line="24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lang w:val="uk-UA"/>
              </w:rPr>
              <w:t xml:space="preserve">Євген Олександрович         начальник відділу з питань </w:t>
            </w:r>
            <w:r>
              <w:rPr>
                <w:rFonts w:ascii="Times New Roman" w:hAnsi="Times New Roman" w:cs="Times New Roman"/>
                <w:sz w:val="26"/>
                <w:szCs w:val="26"/>
                <w:bdr w:val="none" w:sz="0" w:space="0" w:color="auto" w:frame="1"/>
              </w:rPr>
              <w:t xml:space="preserve">контрою та інспектування, </w:t>
            </w:r>
          </w:p>
          <w:p w:rsidR="009A09FA" w:rsidRDefault="009A09FA" w:rsidP="009A09FA">
            <w:pPr>
              <w:autoSpaceDE w:val="0"/>
              <w:autoSpaceDN w:val="0"/>
              <w:adjustRightInd w:val="0"/>
              <w:spacing w:after="0" w:line="24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lang w:val="uk-UA"/>
              </w:rPr>
              <w:t xml:space="preserve">                                               </w:t>
            </w:r>
            <w:r>
              <w:rPr>
                <w:rFonts w:ascii="Times New Roman" w:hAnsi="Times New Roman" w:cs="Times New Roman"/>
                <w:sz w:val="26"/>
                <w:szCs w:val="26"/>
                <w:bdr w:val="none" w:sz="0" w:space="0" w:color="auto" w:frame="1"/>
              </w:rPr>
              <w:t>взаємодії з правоохоронними органами, цивільного захисту</w:t>
            </w:r>
            <w:r w:rsidR="0048031A">
              <w:rPr>
                <w:rFonts w:ascii="Times New Roman" w:hAnsi="Times New Roman" w:cs="Times New Roman"/>
                <w:sz w:val="26"/>
                <w:szCs w:val="26"/>
                <w:bdr w:val="none" w:sz="0" w:space="0" w:color="auto" w:frame="1"/>
                <w:lang w:val="uk-UA"/>
              </w:rPr>
              <w:t>,</w:t>
            </w:r>
            <w:r>
              <w:rPr>
                <w:rFonts w:ascii="Times New Roman" w:hAnsi="Times New Roman" w:cs="Times New Roman"/>
                <w:sz w:val="26"/>
                <w:szCs w:val="26"/>
                <w:bdr w:val="none" w:sz="0" w:space="0" w:color="auto" w:frame="1"/>
              </w:rPr>
              <w:t xml:space="preserve"> </w:t>
            </w:r>
          </w:p>
          <w:p w:rsidR="0048031A" w:rsidRDefault="009A09FA" w:rsidP="009A09FA">
            <w:pPr>
              <w:spacing w:after="0" w:line="240" w:lineRule="auto"/>
              <w:textAlignment w:val="baseline"/>
              <w:rPr>
                <w:rFonts w:ascii="Times New Roman" w:hAnsi="Times New Roman" w:cs="Times New Roman"/>
                <w:sz w:val="26"/>
                <w:szCs w:val="26"/>
                <w:bdr w:val="none" w:sz="0" w:space="0" w:color="auto" w:frame="1"/>
                <w:lang w:val="uk-UA"/>
              </w:rPr>
            </w:pPr>
            <w:r>
              <w:rPr>
                <w:rFonts w:ascii="Times New Roman" w:hAnsi="Times New Roman" w:cs="Times New Roman"/>
                <w:sz w:val="26"/>
                <w:szCs w:val="26"/>
                <w:bdr w:val="none" w:sz="0" w:space="0" w:color="auto" w:frame="1"/>
                <w:lang w:val="uk-UA"/>
              </w:rPr>
              <w:t xml:space="preserve">                                               </w:t>
            </w:r>
            <w:r>
              <w:rPr>
                <w:rFonts w:ascii="Times New Roman" w:hAnsi="Times New Roman" w:cs="Times New Roman"/>
                <w:sz w:val="26"/>
                <w:szCs w:val="26"/>
                <w:bdr w:val="none" w:sz="0" w:space="0" w:color="auto" w:frame="1"/>
              </w:rPr>
              <w:t>військового обліку</w:t>
            </w:r>
            <w:r w:rsidR="0048031A">
              <w:rPr>
                <w:rFonts w:ascii="Times New Roman" w:hAnsi="Times New Roman" w:cs="Times New Roman"/>
                <w:sz w:val="26"/>
                <w:szCs w:val="26"/>
                <w:bdr w:val="none" w:sz="0" w:space="0" w:color="auto" w:frame="1"/>
                <w:lang w:val="uk-UA"/>
              </w:rPr>
              <w:t xml:space="preserve"> та забезпечення безпечного середовища</w:t>
            </w:r>
          </w:p>
          <w:p w:rsidR="009A09FA" w:rsidRPr="009A09FA" w:rsidRDefault="0048031A" w:rsidP="009A09FA">
            <w:pPr>
              <w:spacing w:after="0" w:line="240" w:lineRule="auto"/>
              <w:textAlignment w:val="baseline"/>
              <w:rPr>
                <w:rFonts w:ascii="Times New Roman" w:hAnsi="Times New Roman" w:cs="Times New Roman"/>
                <w:sz w:val="26"/>
                <w:szCs w:val="26"/>
                <w:bdr w:val="none" w:sz="0" w:space="0" w:color="auto" w:frame="1"/>
                <w:lang w:val="uk-UA"/>
              </w:rPr>
            </w:pPr>
            <w:r>
              <w:rPr>
                <w:rFonts w:ascii="Times New Roman" w:hAnsi="Times New Roman" w:cs="Times New Roman"/>
                <w:sz w:val="26"/>
                <w:szCs w:val="26"/>
                <w:bdr w:val="none" w:sz="0" w:space="0" w:color="auto" w:frame="1"/>
                <w:lang w:val="uk-UA"/>
              </w:rPr>
              <w:t xml:space="preserve">                                            </w:t>
            </w:r>
            <w:r w:rsidR="009A09FA">
              <w:rPr>
                <w:rFonts w:ascii="Times New Roman" w:hAnsi="Times New Roman" w:cs="Times New Roman"/>
                <w:sz w:val="26"/>
                <w:szCs w:val="26"/>
                <w:bdr w:val="none" w:sz="0" w:space="0" w:color="auto" w:frame="1"/>
              </w:rPr>
              <w:t xml:space="preserve">  </w:t>
            </w:r>
            <w:r w:rsidR="009A09FA">
              <w:rPr>
                <w:rFonts w:ascii="Times New Roman" w:hAnsi="Times New Roman" w:cs="Times New Roman"/>
                <w:sz w:val="26"/>
                <w:szCs w:val="26"/>
              </w:rPr>
              <w:t>Широківської сільської ради</w:t>
            </w:r>
          </w:p>
        </w:tc>
      </w:tr>
      <w:tr w:rsidR="009A09FA" w:rsidTr="009A09FA">
        <w:tc>
          <w:tcPr>
            <w:tcW w:w="2799" w:type="dxa"/>
          </w:tcPr>
          <w:p w:rsidR="009A09FA" w:rsidRDefault="009A09FA">
            <w:pPr>
              <w:spacing w:after="0" w:line="240" w:lineRule="auto"/>
              <w:textAlignment w:val="baseline"/>
              <w:rPr>
                <w:rFonts w:ascii="Times New Roman" w:hAnsi="Times New Roman" w:cs="Times New Roman"/>
                <w:caps/>
                <w:sz w:val="26"/>
                <w:szCs w:val="26"/>
                <w:bdr w:val="none" w:sz="0" w:space="0" w:color="auto" w:frame="1"/>
              </w:rPr>
            </w:pPr>
            <w:r>
              <w:rPr>
                <w:rFonts w:ascii="Times New Roman" w:hAnsi="Times New Roman" w:cs="Times New Roman"/>
                <w:caps/>
                <w:sz w:val="26"/>
                <w:szCs w:val="26"/>
                <w:bdr w:val="none" w:sz="0" w:space="0" w:color="auto" w:frame="1"/>
              </w:rPr>
              <w:t>КАЛАШНИК</w:t>
            </w:r>
          </w:p>
          <w:p w:rsidR="009A09FA" w:rsidRDefault="009A09FA">
            <w:pPr>
              <w:spacing w:after="0" w:line="240" w:lineRule="auto"/>
              <w:textAlignment w:val="baseline"/>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Микола Володимирович</w:t>
            </w:r>
          </w:p>
          <w:p w:rsidR="009A09FA" w:rsidRDefault="009A09FA">
            <w:pPr>
              <w:spacing w:after="0" w:line="240" w:lineRule="auto"/>
              <w:textAlignment w:val="baseline"/>
              <w:rPr>
                <w:rFonts w:ascii="Times New Roman" w:hAnsi="Times New Roman" w:cs="Times New Roman"/>
                <w:sz w:val="26"/>
                <w:szCs w:val="26"/>
              </w:rPr>
            </w:pPr>
          </w:p>
        </w:tc>
        <w:tc>
          <w:tcPr>
            <w:tcW w:w="9714" w:type="dxa"/>
          </w:tcPr>
          <w:p w:rsidR="009A09FA" w:rsidRDefault="009A09FA">
            <w:pPr>
              <w:autoSpaceDE w:val="0"/>
              <w:autoSpaceDN w:val="0"/>
              <w:adjustRightInd w:val="0"/>
              <w:spacing w:after="0" w:line="24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головний спеціаліст відділу контрою та інспектування, </w:t>
            </w:r>
          </w:p>
          <w:p w:rsidR="009A09FA" w:rsidRDefault="009A09FA">
            <w:pPr>
              <w:autoSpaceDE w:val="0"/>
              <w:autoSpaceDN w:val="0"/>
              <w:adjustRightInd w:val="0"/>
              <w:spacing w:after="0" w:line="240" w:lineRule="auto"/>
              <w:rPr>
                <w:rFonts w:ascii="Times New Roman" w:hAnsi="Times New Roman" w:cs="Times New Roman"/>
                <w:sz w:val="26"/>
                <w:szCs w:val="26"/>
                <w:bdr w:val="none" w:sz="0" w:space="0" w:color="auto" w:frame="1"/>
              </w:rPr>
            </w:pPr>
            <w:r>
              <w:rPr>
                <w:rFonts w:ascii="Times New Roman" w:hAnsi="Times New Roman" w:cs="Times New Roman"/>
                <w:sz w:val="26"/>
                <w:szCs w:val="26"/>
                <w:bdr w:val="none" w:sz="0" w:space="0" w:color="auto" w:frame="1"/>
              </w:rPr>
              <w:t xml:space="preserve">взаємодії з правоохоронними органами, цивільного захисту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bdr w:val="none" w:sz="0" w:space="0" w:color="auto" w:frame="1"/>
              </w:rPr>
              <w:t xml:space="preserve">та військового </w:t>
            </w:r>
            <w:proofErr w:type="gramStart"/>
            <w:r>
              <w:rPr>
                <w:rFonts w:ascii="Times New Roman" w:hAnsi="Times New Roman" w:cs="Times New Roman"/>
                <w:sz w:val="26"/>
                <w:szCs w:val="26"/>
                <w:bdr w:val="none" w:sz="0" w:space="0" w:color="auto" w:frame="1"/>
              </w:rPr>
              <w:t xml:space="preserve">обліку  </w:t>
            </w:r>
            <w:r>
              <w:rPr>
                <w:rFonts w:ascii="Times New Roman" w:hAnsi="Times New Roman" w:cs="Times New Roman"/>
                <w:sz w:val="26"/>
                <w:szCs w:val="26"/>
              </w:rPr>
              <w:t>Широківської</w:t>
            </w:r>
            <w:proofErr w:type="gramEnd"/>
            <w:r>
              <w:rPr>
                <w:rFonts w:ascii="Times New Roman" w:hAnsi="Times New Roman" w:cs="Times New Roman"/>
                <w:sz w:val="26"/>
                <w:szCs w:val="26"/>
              </w:rPr>
              <w:t xml:space="preserve"> сільської ради</w:t>
            </w:r>
          </w:p>
          <w:p w:rsidR="009A09FA" w:rsidRDefault="009A09FA">
            <w:pPr>
              <w:autoSpaceDE w:val="0"/>
              <w:autoSpaceDN w:val="0"/>
              <w:adjustRightInd w:val="0"/>
              <w:spacing w:after="0" w:line="240" w:lineRule="auto"/>
              <w:rPr>
                <w:rFonts w:ascii="Times New Roman" w:eastAsia="Times New Roman" w:hAnsi="Times New Roman" w:cs="Times New Roman"/>
                <w:sz w:val="26"/>
                <w:szCs w:val="26"/>
              </w:rPr>
            </w:pPr>
          </w:p>
        </w:tc>
      </w:tr>
      <w:tr w:rsidR="009A09FA" w:rsidTr="009A09FA">
        <w:tc>
          <w:tcPr>
            <w:tcW w:w="2799" w:type="dxa"/>
          </w:tcPr>
          <w:p w:rsidR="009A09FA" w:rsidRDefault="009A09FA">
            <w:pPr>
              <w:spacing w:after="0" w:line="240" w:lineRule="auto"/>
              <w:textAlignment w:val="baseline"/>
              <w:rPr>
                <w:rFonts w:ascii="Times New Roman" w:eastAsiaTheme="minorHAnsi" w:hAnsi="Times New Roman" w:cs="Times New Roman"/>
                <w:sz w:val="26"/>
                <w:szCs w:val="26"/>
              </w:rPr>
            </w:pPr>
            <w:r>
              <w:rPr>
                <w:rFonts w:ascii="Times New Roman" w:hAnsi="Times New Roman" w:cs="Times New Roman"/>
                <w:sz w:val="26"/>
                <w:szCs w:val="26"/>
              </w:rPr>
              <w:t>КОЛІСНИК</w:t>
            </w:r>
          </w:p>
          <w:p w:rsidR="009A09FA" w:rsidRDefault="009A09FA">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Ірина Юріївна</w:t>
            </w:r>
          </w:p>
          <w:p w:rsidR="009A09FA" w:rsidRDefault="009A09FA">
            <w:pPr>
              <w:spacing w:after="0" w:line="240" w:lineRule="auto"/>
              <w:textAlignment w:val="baseline"/>
              <w:rPr>
                <w:rFonts w:ascii="Times New Roman" w:hAnsi="Times New Roman" w:cs="Times New Roman"/>
                <w:sz w:val="26"/>
                <w:szCs w:val="26"/>
              </w:rPr>
            </w:pP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eastAsia="Times New Roman" w:hAnsi="Times New Roman" w:cs="Times New Roman"/>
                <w:sz w:val="26"/>
                <w:szCs w:val="26"/>
              </w:rPr>
              <w:t xml:space="preserve">начальник </w:t>
            </w:r>
            <w:r>
              <w:rPr>
                <w:rFonts w:ascii="Times New Roman" w:hAnsi="Times New Roman" w:cs="Times New Roman"/>
                <w:sz w:val="26"/>
                <w:szCs w:val="26"/>
              </w:rPr>
              <w:t xml:space="preserve">відділу ЦНАП Широківської сільської ради </w:t>
            </w:r>
          </w:p>
        </w:tc>
      </w:tr>
      <w:tr w:rsidR="009A09FA" w:rsidTr="009A09FA">
        <w:tc>
          <w:tcPr>
            <w:tcW w:w="2799" w:type="dxa"/>
            <w:hideMark/>
          </w:tcPr>
          <w:p w:rsidR="009A09FA" w:rsidRDefault="009A09FA">
            <w:pPr>
              <w:spacing w:after="0" w:line="240" w:lineRule="auto"/>
              <w:textAlignment w:val="baseline"/>
              <w:rPr>
                <w:rFonts w:ascii="Times New Roman" w:hAnsi="Times New Roman" w:cs="Times New Roman"/>
                <w:caps/>
                <w:sz w:val="26"/>
                <w:szCs w:val="26"/>
              </w:rPr>
            </w:pPr>
            <w:r>
              <w:rPr>
                <w:rFonts w:ascii="Times New Roman" w:hAnsi="Times New Roman" w:cs="Times New Roman"/>
                <w:caps/>
                <w:sz w:val="26"/>
                <w:szCs w:val="26"/>
              </w:rPr>
              <w:t xml:space="preserve">Лук’яненко </w:t>
            </w:r>
          </w:p>
          <w:p w:rsidR="009A09FA" w:rsidRDefault="009A09FA">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Дмитро Олександрович</w:t>
            </w:r>
          </w:p>
          <w:p w:rsidR="0048031A" w:rsidRDefault="0048031A">
            <w:pPr>
              <w:spacing w:after="0" w:line="240" w:lineRule="auto"/>
              <w:textAlignment w:val="baseline"/>
              <w:rPr>
                <w:rFonts w:ascii="Times New Roman" w:hAnsi="Times New Roman" w:cs="Times New Roman"/>
                <w:sz w:val="26"/>
                <w:szCs w:val="26"/>
              </w:rPr>
            </w:pPr>
          </w:p>
          <w:p w:rsidR="0048031A" w:rsidRDefault="0048031A">
            <w:pPr>
              <w:spacing w:after="0" w:line="240" w:lineRule="auto"/>
              <w:textAlignment w:val="baseline"/>
              <w:rPr>
                <w:rFonts w:ascii="Times New Roman" w:hAnsi="Times New Roman" w:cs="Times New Roman"/>
                <w:sz w:val="26"/>
                <w:szCs w:val="26"/>
                <w:lang w:val="uk-UA"/>
              </w:rPr>
            </w:pPr>
            <w:r>
              <w:rPr>
                <w:rFonts w:ascii="Times New Roman" w:hAnsi="Times New Roman" w:cs="Times New Roman"/>
                <w:sz w:val="26"/>
                <w:szCs w:val="26"/>
                <w:lang w:val="uk-UA"/>
              </w:rPr>
              <w:t>ДЕМЧЕНКО</w:t>
            </w:r>
          </w:p>
          <w:p w:rsidR="0048031A" w:rsidRDefault="0048031A">
            <w:pPr>
              <w:spacing w:after="0" w:line="240" w:lineRule="auto"/>
              <w:textAlignment w:val="baseline"/>
              <w:rPr>
                <w:rFonts w:ascii="Times New Roman" w:hAnsi="Times New Roman" w:cs="Times New Roman"/>
                <w:sz w:val="26"/>
                <w:szCs w:val="26"/>
                <w:lang w:val="uk-UA"/>
              </w:rPr>
            </w:pPr>
            <w:r>
              <w:rPr>
                <w:rFonts w:ascii="Times New Roman" w:hAnsi="Times New Roman" w:cs="Times New Roman"/>
                <w:sz w:val="26"/>
                <w:szCs w:val="26"/>
                <w:lang w:val="uk-UA"/>
              </w:rPr>
              <w:t xml:space="preserve"> Дар’я Костянтинівна </w:t>
            </w:r>
          </w:p>
          <w:p w:rsidR="0048031A" w:rsidRDefault="0048031A">
            <w:pPr>
              <w:spacing w:after="0" w:line="240" w:lineRule="auto"/>
              <w:textAlignment w:val="baseline"/>
              <w:rPr>
                <w:rFonts w:ascii="Times New Roman" w:hAnsi="Times New Roman" w:cs="Times New Roman"/>
                <w:sz w:val="26"/>
                <w:szCs w:val="26"/>
                <w:lang w:val="uk-UA"/>
              </w:rPr>
            </w:pPr>
          </w:p>
          <w:p w:rsidR="0048031A" w:rsidRDefault="0048031A">
            <w:pPr>
              <w:spacing w:after="0" w:line="240" w:lineRule="auto"/>
              <w:textAlignment w:val="baseline"/>
              <w:rPr>
                <w:rFonts w:ascii="Times New Roman" w:hAnsi="Times New Roman" w:cs="Times New Roman"/>
                <w:sz w:val="26"/>
                <w:szCs w:val="26"/>
                <w:lang w:val="uk-UA"/>
              </w:rPr>
            </w:pPr>
            <w:r>
              <w:rPr>
                <w:rFonts w:ascii="Times New Roman" w:hAnsi="Times New Roman" w:cs="Times New Roman"/>
                <w:sz w:val="26"/>
                <w:szCs w:val="26"/>
                <w:lang w:val="uk-UA"/>
              </w:rPr>
              <w:t xml:space="preserve">СИДОРОВА </w:t>
            </w:r>
          </w:p>
          <w:p w:rsidR="0048031A" w:rsidRPr="0048031A" w:rsidRDefault="0048031A">
            <w:pPr>
              <w:spacing w:after="0" w:line="240" w:lineRule="auto"/>
              <w:textAlignment w:val="baseline"/>
              <w:rPr>
                <w:rFonts w:ascii="Times New Roman" w:hAnsi="Times New Roman" w:cs="Times New Roman"/>
                <w:sz w:val="26"/>
                <w:szCs w:val="26"/>
                <w:lang w:val="uk-UA"/>
              </w:rPr>
            </w:pPr>
            <w:r>
              <w:rPr>
                <w:rFonts w:ascii="Times New Roman" w:hAnsi="Times New Roman" w:cs="Times New Roman"/>
                <w:sz w:val="26"/>
                <w:szCs w:val="26"/>
                <w:lang w:val="uk-UA"/>
              </w:rPr>
              <w:t xml:space="preserve">Вероніка Іванівна                 </w:t>
            </w:r>
          </w:p>
        </w:tc>
        <w:tc>
          <w:tcPr>
            <w:tcW w:w="9714" w:type="dxa"/>
            <w:hideMark/>
          </w:tcPr>
          <w:p w:rsidR="0048031A" w:rsidRDefault="009A09F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директор КУ «Центр соціальних послуг Широківської </w:t>
            </w:r>
          </w:p>
          <w:p w:rsidR="009A09FA" w:rsidRDefault="009A09F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громади» Широківської сільської ради  </w:t>
            </w:r>
          </w:p>
          <w:p w:rsidR="0048031A" w:rsidRDefault="0048031A">
            <w:pPr>
              <w:autoSpaceDE w:val="0"/>
              <w:autoSpaceDN w:val="0"/>
              <w:adjustRightInd w:val="0"/>
              <w:spacing w:after="0" w:line="240" w:lineRule="auto"/>
              <w:rPr>
                <w:rFonts w:ascii="Times New Roman" w:eastAsia="Times New Roman" w:hAnsi="Times New Roman" w:cs="Times New Roman"/>
                <w:sz w:val="26"/>
                <w:szCs w:val="26"/>
              </w:rPr>
            </w:pPr>
          </w:p>
          <w:p w:rsidR="0048031A" w:rsidRDefault="0048031A" w:rsidP="0048031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uk-UA"/>
              </w:rPr>
              <w:t>завідуюча відділунням догляду вдома</w:t>
            </w:r>
            <w:r>
              <w:rPr>
                <w:rFonts w:ascii="Times New Roman" w:eastAsia="Times New Roman" w:hAnsi="Times New Roman" w:cs="Times New Roman"/>
                <w:sz w:val="26"/>
                <w:szCs w:val="26"/>
              </w:rPr>
              <w:t xml:space="preserve"> КУ «Центр </w:t>
            </w:r>
          </w:p>
          <w:p w:rsidR="0048031A" w:rsidRDefault="0048031A" w:rsidP="0048031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соціальних послуг Широківської </w:t>
            </w:r>
          </w:p>
          <w:p w:rsidR="0048031A" w:rsidRDefault="0048031A" w:rsidP="0048031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громади» Широківської сільської ради </w:t>
            </w:r>
          </w:p>
          <w:p w:rsidR="0048031A" w:rsidRDefault="0048031A" w:rsidP="0048031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uk-UA"/>
              </w:rPr>
              <w:t xml:space="preserve">фахівець із соціальної роботи </w:t>
            </w:r>
            <w:r>
              <w:rPr>
                <w:rFonts w:ascii="Times New Roman" w:eastAsia="Times New Roman" w:hAnsi="Times New Roman" w:cs="Times New Roman"/>
                <w:sz w:val="26"/>
                <w:szCs w:val="26"/>
              </w:rPr>
              <w:t xml:space="preserve"> КУ «Центр соціальних послуг </w:t>
            </w:r>
          </w:p>
          <w:p w:rsidR="0048031A" w:rsidRDefault="0048031A" w:rsidP="0048031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Широківської громади» Широківської сільської ради  </w:t>
            </w:r>
          </w:p>
          <w:p w:rsidR="0048031A" w:rsidRDefault="0048031A" w:rsidP="0048031A">
            <w:pPr>
              <w:autoSpaceDE w:val="0"/>
              <w:autoSpaceDN w:val="0"/>
              <w:adjustRightInd w:val="0"/>
              <w:spacing w:after="0" w:line="240" w:lineRule="auto"/>
              <w:rPr>
                <w:rFonts w:ascii="Times New Roman" w:eastAsia="Times New Roman" w:hAnsi="Times New Roman" w:cs="Times New Roman"/>
                <w:sz w:val="26"/>
                <w:szCs w:val="26"/>
              </w:rPr>
            </w:pPr>
          </w:p>
          <w:p w:rsidR="0048031A" w:rsidRPr="0048031A" w:rsidRDefault="0048031A">
            <w:pPr>
              <w:autoSpaceDE w:val="0"/>
              <w:autoSpaceDN w:val="0"/>
              <w:adjustRightInd w:val="0"/>
              <w:spacing w:after="0" w:line="240" w:lineRule="auto"/>
              <w:rPr>
                <w:rFonts w:ascii="Times New Roman" w:eastAsia="Times New Roman" w:hAnsi="Times New Roman" w:cs="Times New Roman"/>
                <w:sz w:val="26"/>
                <w:szCs w:val="26"/>
              </w:rPr>
            </w:pPr>
          </w:p>
        </w:tc>
      </w:tr>
      <w:tr w:rsidR="009A09FA" w:rsidTr="009A09FA">
        <w:tc>
          <w:tcPr>
            <w:tcW w:w="2799" w:type="dxa"/>
            <w:hideMark/>
          </w:tcPr>
          <w:p w:rsidR="009A09FA" w:rsidRDefault="009A09FA">
            <w:pPr>
              <w:spacing w:after="0" w:line="240" w:lineRule="auto"/>
              <w:textAlignment w:val="baseline"/>
              <w:rPr>
                <w:rFonts w:ascii="Times New Roman" w:eastAsiaTheme="minorHAnsi" w:hAnsi="Times New Roman" w:cs="Times New Roman"/>
                <w:caps/>
                <w:sz w:val="26"/>
                <w:szCs w:val="26"/>
              </w:rPr>
            </w:pPr>
            <w:r>
              <w:rPr>
                <w:rFonts w:ascii="Times New Roman" w:hAnsi="Times New Roman" w:cs="Times New Roman"/>
                <w:caps/>
                <w:sz w:val="26"/>
                <w:szCs w:val="26"/>
              </w:rPr>
              <w:t>Червякова</w:t>
            </w:r>
          </w:p>
          <w:p w:rsidR="009A09FA" w:rsidRDefault="009A09FA">
            <w:pPr>
              <w:spacing w:after="0" w:line="240" w:lineRule="auto"/>
              <w:textAlignment w:val="baseline"/>
              <w:rPr>
                <w:rFonts w:ascii="Times New Roman" w:hAnsi="Times New Roman" w:cs="Times New Roman"/>
                <w:sz w:val="26"/>
                <w:szCs w:val="26"/>
              </w:rPr>
            </w:pPr>
            <w:r>
              <w:rPr>
                <w:rFonts w:ascii="Times New Roman" w:hAnsi="Times New Roman" w:cs="Times New Roman"/>
                <w:sz w:val="26"/>
                <w:szCs w:val="26"/>
              </w:rPr>
              <w:t>Ірина Іванівна</w:t>
            </w:r>
          </w:p>
        </w:tc>
        <w:tc>
          <w:tcPr>
            <w:tcW w:w="9714" w:type="dxa"/>
            <w:hideMark/>
          </w:tcPr>
          <w:p w:rsidR="009A09FA" w:rsidRDefault="009A09F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методист з культурної спадщини та бібліотечної справи</w:t>
            </w:r>
          </w:p>
          <w:p w:rsidR="009A09FA" w:rsidRDefault="009A09F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КУ «Центр культури та дозвілля, </w:t>
            </w:r>
          </w:p>
          <w:p w:rsidR="009A09FA" w:rsidRDefault="009A09FA">
            <w:pPr>
              <w:autoSpaceDE w:val="0"/>
              <w:autoSpaceDN w:val="0"/>
              <w:adjustRightInd w:val="0"/>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сім’ї, молоді, спорту та туризму» Широківської сільської ради    </w:t>
            </w:r>
          </w:p>
        </w:tc>
      </w:tr>
      <w:tr w:rsidR="009A09FA" w:rsidTr="009A09FA">
        <w:tc>
          <w:tcPr>
            <w:tcW w:w="2799" w:type="dxa"/>
            <w:hideMark/>
          </w:tcPr>
          <w:p w:rsidR="009A09FA" w:rsidRDefault="009A09FA">
            <w:pPr>
              <w:spacing w:after="0" w:line="240" w:lineRule="auto"/>
              <w:textAlignment w:val="baseline"/>
              <w:rPr>
                <w:rFonts w:ascii="Times New Roman" w:eastAsiaTheme="minorHAnsi" w:hAnsi="Times New Roman" w:cs="Times New Roman"/>
                <w:b/>
                <w:sz w:val="26"/>
                <w:szCs w:val="26"/>
              </w:rPr>
            </w:pPr>
            <w:r>
              <w:rPr>
                <w:rFonts w:ascii="Times New Roman" w:hAnsi="Times New Roman" w:cs="Times New Roman"/>
                <w:b/>
                <w:sz w:val="26"/>
                <w:szCs w:val="26"/>
              </w:rPr>
              <w:lastRenderedPageBreak/>
              <w:t>СТАРОСТА ВІДПОВІДНОГО СТАРОСТИНСЬКОГО ОКРУГУ в межах відповідного старостинського округу*</w:t>
            </w:r>
          </w:p>
        </w:tc>
        <w:tc>
          <w:tcPr>
            <w:tcW w:w="9714" w:type="dxa"/>
          </w:tcPr>
          <w:p w:rsidR="009A09FA" w:rsidRDefault="009A09FA">
            <w:pPr>
              <w:autoSpaceDE w:val="0"/>
              <w:autoSpaceDN w:val="0"/>
              <w:adjustRightInd w:val="0"/>
              <w:spacing w:after="0" w:line="240" w:lineRule="auto"/>
              <w:rPr>
                <w:rFonts w:ascii="Times New Roman" w:eastAsia="Times New Roman" w:hAnsi="Times New Roman" w:cs="Times New Roman"/>
                <w:color w:val="FF0000"/>
                <w:sz w:val="26"/>
                <w:szCs w:val="26"/>
              </w:rPr>
            </w:pPr>
          </w:p>
        </w:tc>
      </w:tr>
      <w:tr w:rsidR="009A09FA" w:rsidTr="009A09FA">
        <w:tc>
          <w:tcPr>
            <w:tcW w:w="2799" w:type="dxa"/>
            <w:hideMark/>
          </w:tcPr>
          <w:p w:rsidR="009A09FA" w:rsidRDefault="009A09FA">
            <w:pPr>
              <w:spacing w:after="0" w:line="240" w:lineRule="auto"/>
              <w:textAlignment w:val="baseline"/>
              <w:rPr>
                <w:rFonts w:ascii="Times New Roman" w:hAnsi="Times New Roman" w:cs="Times New Roman"/>
                <w:sz w:val="26"/>
                <w:szCs w:val="26"/>
              </w:rPr>
            </w:pPr>
            <w:r>
              <w:rPr>
                <w:rFonts w:ascii="Times New Roman" w:hAnsi="Times New Roman" w:cs="Times New Roman"/>
                <w:caps/>
                <w:sz w:val="26"/>
                <w:szCs w:val="26"/>
              </w:rPr>
              <w:t xml:space="preserve">Стукало </w:t>
            </w:r>
          </w:p>
          <w:p w:rsidR="009A09FA" w:rsidRDefault="009A09FA">
            <w:pPr>
              <w:pStyle w:val="has-medium-font-size"/>
              <w:shd w:val="clear" w:color="auto" w:fill="FFFFFF"/>
              <w:spacing w:before="0" w:beforeAutospacing="0" w:after="0" w:afterAutospacing="0" w:line="252" w:lineRule="auto"/>
              <w:rPr>
                <w:rFonts w:eastAsiaTheme="majorEastAsia"/>
                <w:sz w:val="26"/>
                <w:szCs w:val="26"/>
                <w:lang w:val="uk-UA"/>
              </w:rPr>
            </w:pPr>
            <w:r>
              <w:rPr>
                <w:rFonts w:eastAsiaTheme="minorEastAsia"/>
                <w:sz w:val="26"/>
                <w:szCs w:val="26"/>
                <w:lang w:val="uk-UA"/>
              </w:rPr>
              <w:t>Леонід Леонідович</w:t>
            </w: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lang w:val="uk-UA"/>
              </w:rPr>
            </w:pPr>
            <w:r>
              <w:rPr>
                <w:rFonts w:ascii="Times New Roman" w:hAnsi="Times New Roman" w:cs="Times New Roman"/>
                <w:sz w:val="26"/>
                <w:szCs w:val="26"/>
              </w:rPr>
              <w:t xml:space="preserve"> Володимирівського старостинського округу  </w:t>
            </w:r>
          </w:p>
        </w:tc>
      </w:tr>
      <w:tr w:rsidR="009A09FA" w:rsidTr="009A09FA">
        <w:tc>
          <w:tcPr>
            <w:tcW w:w="2799" w:type="dxa"/>
            <w:hideMark/>
          </w:tcPr>
          <w:p w:rsidR="009A09FA" w:rsidRDefault="009A09FA">
            <w:pPr>
              <w:pStyle w:val="a4"/>
              <w:spacing w:line="252" w:lineRule="auto"/>
              <w:jc w:val="left"/>
              <w:rPr>
                <w:b w:val="0"/>
                <w:caps/>
                <w:sz w:val="26"/>
                <w:szCs w:val="26"/>
              </w:rPr>
            </w:pPr>
            <w:r>
              <w:rPr>
                <w:b w:val="0"/>
                <w:caps/>
                <w:sz w:val="26"/>
                <w:szCs w:val="26"/>
              </w:rPr>
              <w:t xml:space="preserve">Колесник </w:t>
            </w:r>
          </w:p>
          <w:p w:rsidR="009A09FA" w:rsidRDefault="009A09FA">
            <w:pPr>
              <w:pStyle w:val="a4"/>
              <w:spacing w:line="252" w:lineRule="auto"/>
              <w:jc w:val="left"/>
              <w:rPr>
                <w:b w:val="0"/>
                <w:sz w:val="26"/>
                <w:szCs w:val="26"/>
              </w:rPr>
            </w:pPr>
            <w:r>
              <w:rPr>
                <w:b w:val="0"/>
                <w:sz w:val="26"/>
                <w:szCs w:val="26"/>
              </w:rPr>
              <w:t xml:space="preserve">Ірина Тимофіївна </w:t>
            </w: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Відрадненського </w:t>
            </w:r>
            <w:proofErr w:type="gramStart"/>
            <w:r>
              <w:rPr>
                <w:rFonts w:ascii="Times New Roman" w:hAnsi="Times New Roman" w:cs="Times New Roman"/>
                <w:sz w:val="26"/>
                <w:szCs w:val="26"/>
              </w:rPr>
              <w:t>старостинського  округу</w:t>
            </w:r>
            <w:proofErr w:type="gramEnd"/>
          </w:p>
        </w:tc>
      </w:tr>
      <w:tr w:rsidR="009A09FA" w:rsidTr="009A09FA">
        <w:tc>
          <w:tcPr>
            <w:tcW w:w="2799" w:type="dxa"/>
            <w:hideMark/>
          </w:tcPr>
          <w:p w:rsidR="009A09FA" w:rsidRDefault="009A09FA">
            <w:pPr>
              <w:pStyle w:val="a4"/>
              <w:spacing w:line="252" w:lineRule="auto"/>
              <w:jc w:val="left"/>
              <w:rPr>
                <w:b w:val="0"/>
                <w:caps/>
                <w:sz w:val="26"/>
                <w:szCs w:val="26"/>
              </w:rPr>
            </w:pPr>
            <w:r>
              <w:rPr>
                <w:b w:val="0"/>
                <w:caps/>
                <w:sz w:val="26"/>
                <w:szCs w:val="26"/>
              </w:rPr>
              <w:t xml:space="preserve">Карпенко </w:t>
            </w:r>
          </w:p>
          <w:p w:rsidR="009A09FA" w:rsidRDefault="009A09FA">
            <w:pPr>
              <w:pStyle w:val="a4"/>
              <w:spacing w:line="252" w:lineRule="auto"/>
              <w:jc w:val="left"/>
              <w:rPr>
                <w:b w:val="0"/>
                <w:sz w:val="26"/>
                <w:szCs w:val="26"/>
              </w:rPr>
            </w:pPr>
            <w:r>
              <w:rPr>
                <w:b w:val="0"/>
                <w:sz w:val="26"/>
                <w:szCs w:val="26"/>
              </w:rPr>
              <w:t xml:space="preserve">Леся Миколаївна </w:t>
            </w: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Веселівського старостинського округу  </w:t>
            </w:r>
          </w:p>
        </w:tc>
      </w:tr>
      <w:tr w:rsidR="009A09FA" w:rsidTr="009A09FA">
        <w:trPr>
          <w:trHeight w:val="723"/>
        </w:trPr>
        <w:tc>
          <w:tcPr>
            <w:tcW w:w="2799" w:type="dxa"/>
            <w:hideMark/>
          </w:tcPr>
          <w:p w:rsidR="009A09FA" w:rsidRDefault="009A09FA">
            <w:pPr>
              <w:pStyle w:val="a4"/>
              <w:spacing w:line="252" w:lineRule="auto"/>
              <w:jc w:val="left"/>
              <w:rPr>
                <w:b w:val="0"/>
                <w:sz w:val="26"/>
                <w:szCs w:val="26"/>
              </w:rPr>
            </w:pPr>
            <w:r>
              <w:rPr>
                <w:b w:val="0"/>
                <w:caps/>
                <w:sz w:val="26"/>
                <w:szCs w:val="26"/>
              </w:rPr>
              <w:t xml:space="preserve">Ішкова </w:t>
            </w:r>
            <w:r>
              <w:rPr>
                <w:b w:val="0"/>
                <w:sz w:val="26"/>
                <w:szCs w:val="26"/>
              </w:rPr>
              <w:t>Дар’я Володимирівна</w:t>
            </w: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Сонячного старостинського округу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tc>
      </w:tr>
      <w:tr w:rsidR="009A09FA" w:rsidTr="009A09FA">
        <w:tc>
          <w:tcPr>
            <w:tcW w:w="2799" w:type="dxa"/>
            <w:hideMark/>
          </w:tcPr>
          <w:p w:rsidR="009A09FA" w:rsidRDefault="009A09FA">
            <w:pPr>
              <w:pStyle w:val="a4"/>
              <w:spacing w:line="252" w:lineRule="auto"/>
              <w:jc w:val="left"/>
              <w:rPr>
                <w:b w:val="0"/>
                <w:sz w:val="26"/>
                <w:szCs w:val="26"/>
              </w:rPr>
            </w:pPr>
            <w:r>
              <w:rPr>
                <w:b w:val="0"/>
                <w:caps/>
                <w:sz w:val="26"/>
                <w:szCs w:val="26"/>
              </w:rPr>
              <w:t>Єременко</w:t>
            </w:r>
            <w:r>
              <w:rPr>
                <w:b w:val="0"/>
                <w:sz w:val="26"/>
                <w:szCs w:val="26"/>
              </w:rPr>
              <w:t xml:space="preserve"> Наталія Григорівна</w:t>
            </w: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Миколай-Пільського, Зеленопільського старостинських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округів та с.Широке  </w:t>
            </w:r>
          </w:p>
        </w:tc>
      </w:tr>
      <w:tr w:rsidR="009A09FA" w:rsidTr="009A09FA">
        <w:tc>
          <w:tcPr>
            <w:tcW w:w="2799" w:type="dxa"/>
            <w:hideMark/>
          </w:tcPr>
          <w:p w:rsidR="009A09FA" w:rsidRDefault="009A09FA">
            <w:pPr>
              <w:pStyle w:val="a4"/>
              <w:spacing w:line="252" w:lineRule="auto"/>
              <w:jc w:val="left"/>
              <w:rPr>
                <w:b w:val="0"/>
                <w:caps/>
                <w:sz w:val="26"/>
                <w:szCs w:val="26"/>
              </w:rPr>
            </w:pPr>
            <w:r>
              <w:rPr>
                <w:b w:val="0"/>
                <w:caps/>
                <w:sz w:val="26"/>
                <w:szCs w:val="26"/>
              </w:rPr>
              <w:t xml:space="preserve">Шевчук </w:t>
            </w:r>
          </w:p>
          <w:p w:rsidR="009A09FA" w:rsidRDefault="009A09FA">
            <w:pPr>
              <w:pStyle w:val="a4"/>
              <w:spacing w:line="252" w:lineRule="auto"/>
              <w:jc w:val="left"/>
              <w:rPr>
                <w:b w:val="0"/>
                <w:sz w:val="26"/>
                <w:szCs w:val="26"/>
              </w:rPr>
            </w:pPr>
            <w:r>
              <w:rPr>
                <w:b w:val="0"/>
                <w:sz w:val="26"/>
                <w:szCs w:val="26"/>
              </w:rPr>
              <w:t>Ася Петрівна</w:t>
            </w:r>
          </w:p>
        </w:tc>
        <w:tc>
          <w:tcPr>
            <w:tcW w:w="9714"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Августинівського старостинського  </w:t>
            </w:r>
          </w:p>
        </w:tc>
      </w:tr>
      <w:tr w:rsidR="009A09FA" w:rsidTr="009A09FA">
        <w:tc>
          <w:tcPr>
            <w:tcW w:w="2799" w:type="dxa"/>
            <w:hideMark/>
          </w:tcPr>
          <w:p w:rsidR="009A09FA" w:rsidRDefault="009A09FA">
            <w:pPr>
              <w:pStyle w:val="a4"/>
              <w:spacing w:line="252" w:lineRule="auto"/>
              <w:jc w:val="left"/>
              <w:rPr>
                <w:b w:val="0"/>
                <w:sz w:val="26"/>
                <w:szCs w:val="26"/>
              </w:rPr>
            </w:pPr>
            <w:r>
              <w:rPr>
                <w:b w:val="0"/>
                <w:caps/>
                <w:sz w:val="26"/>
                <w:szCs w:val="26"/>
              </w:rPr>
              <w:t>Овсянікова</w:t>
            </w:r>
            <w:r>
              <w:rPr>
                <w:b w:val="0"/>
                <w:sz w:val="26"/>
                <w:szCs w:val="26"/>
              </w:rPr>
              <w:t xml:space="preserve"> Тетяна Генадіївна </w:t>
            </w:r>
          </w:p>
        </w:tc>
        <w:tc>
          <w:tcPr>
            <w:tcW w:w="9714" w:type="dxa"/>
            <w:hideMark/>
          </w:tcPr>
          <w:p w:rsidR="009A09FA" w:rsidRDefault="009A09FA">
            <w:pPr>
              <w:pStyle w:val="a4"/>
              <w:spacing w:line="252" w:lineRule="auto"/>
              <w:jc w:val="left"/>
              <w:rPr>
                <w:b w:val="0"/>
                <w:sz w:val="26"/>
                <w:szCs w:val="26"/>
              </w:rPr>
            </w:pPr>
            <w:r>
              <w:rPr>
                <w:b w:val="0"/>
                <w:sz w:val="26"/>
                <w:szCs w:val="26"/>
                <w:lang w:eastAsia="en-US"/>
              </w:rPr>
              <w:t xml:space="preserve"> </w:t>
            </w:r>
            <w:r>
              <w:rPr>
                <w:b w:val="0"/>
                <w:sz w:val="26"/>
                <w:szCs w:val="26"/>
              </w:rPr>
              <w:t xml:space="preserve">Новопетрівського старостинського  </w:t>
            </w:r>
          </w:p>
        </w:tc>
      </w:tr>
      <w:tr w:rsidR="009A09FA" w:rsidTr="009A09FA">
        <w:tc>
          <w:tcPr>
            <w:tcW w:w="2799" w:type="dxa"/>
            <w:hideMark/>
          </w:tcPr>
          <w:p w:rsidR="009A09FA" w:rsidRDefault="009A09FA">
            <w:pPr>
              <w:pStyle w:val="a4"/>
              <w:spacing w:line="252" w:lineRule="auto"/>
              <w:jc w:val="left"/>
              <w:rPr>
                <w:b w:val="0"/>
                <w:sz w:val="26"/>
                <w:szCs w:val="26"/>
              </w:rPr>
            </w:pPr>
            <w:r>
              <w:rPr>
                <w:b w:val="0"/>
                <w:caps/>
                <w:sz w:val="26"/>
                <w:szCs w:val="26"/>
              </w:rPr>
              <w:t xml:space="preserve">Мазур </w:t>
            </w:r>
            <w:r>
              <w:rPr>
                <w:b w:val="0"/>
                <w:sz w:val="26"/>
                <w:szCs w:val="26"/>
              </w:rPr>
              <w:t xml:space="preserve">Людмила Анатоліївна </w:t>
            </w:r>
          </w:p>
        </w:tc>
        <w:tc>
          <w:tcPr>
            <w:tcW w:w="9714" w:type="dxa"/>
            <w:hideMark/>
          </w:tcPr>
          <w:p w:rsidR="009A09FA" w:rsidRDefault="009A09FA">
            <w:pPr>
              <w:pStyle w:val="a4"/>
              <w:spacing w:line="252" w:lineRule="auto"/>
              <w:jc w:val="left"/>
              <w:rPr>
                <w:b w:val="0"/>
                <w:sz w:val="26"/>
                <w:szCs w:val="26"/>
              </w:rPr>
            </w:pPr>
            <w:r>
              <w:rPr>
                <w:b w:val="0"/>
                <w:sz w:val="26"/>
                <w:szCs w:val="26"/>
                <w:lang w:eastAsia="en-US"/>
              </w:rPr>
              <w:t xml:space="preserve"> </w:t>
            </w:r>
            <w:r>
              <w:rPr>
                <w:b w:val="0"/>
                <w:sz w:val="26"/>
                <w:szCs w:val="26"/>
              </w:rPr>
              <w:t xml:space="preserve">Петропільського старостинського округу  </w:t>
            </w:r>
          </w:p>
        </w:tc>
      </w:tr>
      <w:tr w:rsidR="009A09FA" w:rsidTr="009A09FA">
        <w:tc>
          <w:tcPr>
            <w:tcW w:w="2799" w:type="dxa"/>
            <w:hideMark/>
          </w:tcPr>
          <w:p w:rsidR="009A09FA" w:rsidRDefault="009A09FA">
            <w:pPr>
              <w:pStyle w:val="a4"/>
              <w:spacing w:line="252" w:lineRule="auto"/>
              <w:jc w:val="left"/>
              <w:rPr>
                <w:b w:val="0"/>
                <w:sz w:val="26"/>
                <w:szCs w:val="26"/>
              </w:rPr>
            </w:pPr>
            <w:r>
              <w:rPr>
                <w:b w:val="0"/>
                <w:sz w:val="26"/>
                <w:szCs w:val="26"/>
              </w:rPr>
              <w:t>Б</w:t>
            </w:r>
            <w:r>
              <w:rPr>
                <w:b w:val="0"/>
                <w:caps/>
                <w:sz w:val="26"/>
                <w:szCs w:val="26"/>
              </w:rPr>
              <w:t xml:space="preserve">єлогурова </w:t>
            </w:r>
          </w:p>
          <w:p w:rsidR="009A09FA" w:rsidRDefault="009A09FA">
            <w:pPr>
              <w:pStyle w:val="a4"/>
              <w:spacing w:line="252" w:lineRule="auto"/>
              <w:jc w:val="left"/>
              <w:rPr>
                <w:b w:val="0"/>
                <w:sz w:val="26"/>
                <w:szCs w:val="26"/>
              </w:rPr>
            </w:pPr>
            <w:r>
              <w:rPr>
                <w:b w:val="0"/>
                <w:sz w:val="26"/>
                <w:szCs w:val="26"/>
              </w:rPr>
              <w:t xml:space="preserve">Олена Василівна </w:t>
            </w:r>
          </w:p>
        </w:tc>
        <w:tc>
          <w:tcPr>
            <w:tcW w:w="9714" w:type="dxa"/>
            <w:hideMark/>
          </w:tcPr>
          <w:p w:rsidR="009A09FA" w:rsidRDefault="009A09FA">
            <w:pPr>
              <w:pStyle w:val="a4"/>
              <w:spacing w:line="252" w:lineRule="auto"/>
              <w:jc w:val="left"/>
              <w:rPr>
                <w:b w:val="0"/>
                <w:sz w:val="26"/>
                <w:szCs w:val="26"/>
              </w:rPr>
            </w:pPr>
            <w:r>
              <w:rPr>
                <w:b w:val="0"/>
                <w:sz w:val="26"/>
                <w:szCs w:val="26"/>
                <w:lang w:eastAsia="en-US"/>
              </w:rPr>
              <w:t xml:space="preserve"> </w:t>
            </w:r>
            <w:r>
              <w:rPr>
                <w:b w:val="0"/>
                <w:sz w:val="26"/>
                <w:szCs w:val="26"/>
              </w:rPr>
              <w:t xml:space="preserve">Лукашівського старостинського округу  </w:t>
            </w:r>
          </w:p>
        </w:tc>
      </w:tr>
      <w:tr w:rsidR="009A09FA" w:rsidTr="009A09FA">
        <w:tc>
          <w:tcPr>
            <w:tcW w:w="2799" w:type="dxa"/>
            <w:hideMark/>
          </w:tcPr>
          <w:p w:rsidR="009A09FA" w:rsidRDefault="009A09FA">
            <w:pPr>
              <w:pStyle w:val="a4"/>
              <w:spacing w:line="252" w:lineRule="auto"/>
              <w:jc w:val="left"/>
              <w:rPr>
                <w:caps/>
                <w:sz w:val="26"/>
                <w:szCs w:val="26"/>
              </w:rPr>
            </w:pPr>
            <w:r>
              <w:rPr>
                <w:caps/>
                <w:sz w:val="26"/>
                <w:szCs w:val="26"/>
                <w:lang w:eastAsia="en-US"/>
              </w:rPr>
              <w:t>депутат</w:t>
            </w:r>
            <w:r>
              <w:rPr>
                <w:sz w:val="26"/>
                <w:szCs w:val="26"/>
              </w:rPr>
              <w:t xml:space="preserve"> в межах відповідного старостинського округу*</w:t>
            </w:r>
            <w:r>
              <w:rPr>
                <w:caps/>
                <w:sz w:val="26"/>
                <w:szCs w:val="26"/>
                <w:lang w:eastAsia="en-US"/>
              </w:rPr>
              <w:t xml:space="preserve"> *</w:t>
            </w:r>
          </w:p>
        </w:tc>
        <w:tc>
          <w:tcPr>
            <w:tcW w:w="9714" w:type="dxa"/>
          </w:tcPr>
          <w:p w:rsidR="009A09FA" w:rsidRDefault="009A09FA">
            <w:pPr>
              <w:pStyle w:val="a4"/>
              <w:spacing w:line="252" w:lineRule="auto"/>
              <w:jc w:val="left"/>
              <w:rPr>
                <w:b w:val="0"/>
                <w:sz w:val="26"/>
                <w:szCs w:val="26"/>
                <w:lang w:eastAsia="en-US"/>
              </w:rPr>
            </w:pPr>
          </w:p>
        </w:tc>
      </w:tr>
      <w:tr w:rsidR="009A09FA" w:rsidTr="009A09FA">
        <w:tc>
          <w:tcPr>
            <w:tcW w:w="2799" w:type="dxa"/>
          </w:tcPr>
          <w:p w:rsidR="009A09FA" w:rsidRDefault="009A09FA">
            <w:pPr>
              <w:pStyle w:val="a4"/>
              <w:spacing w:line="252" w:lineRule="auto"/>
              <w:jc w:val="left"/>
              <w:rPr>
                <w:b w:val="0"/>
                <w:sz w:val="26"/>
                <w:szCs w:val="26"/>
              </w:rPr>
            </w:pPr>
          </w:p>
        </w:tc>
        <w:tc>
          <w:tcPr>
            <w:tcW w:w="9714" w:type="dxa"/>
          </w:tcPr>
          <w:p w:rsidR="009A09FA" w:rsidRDefault="009A09FA">
            <w:pPr>
              <w:pStyle w:val="a4"/>
              <w:spacing w:line="252" w:lineRule="auto"/>
              <w:jc w:val="left"/>
              <w:rPr>
                <w:b w:val="0"/>
                <w:color w:val="FF0000"/>
                <w:sz w:val="26"/>
                <w:szCs w:val="26"/>
                <w:lang w:eastAsia="en-US"/>
              </w:rPr>
            </w:pPr>
          </w:p>
        </w:tc>
      </w:tr>
      <w:tr w:rsidR="009A09FA" w:rsidTr="009A09FA">
        <w:tc>
          <w:tcPr>
            <w:tcW w:w="2799" w:type="dxa"/>
            <w:hideMark/>
          </w:tcPr>
          <w:p w:rsidR="00B75CF7" w:rsidRDefault="00B75CF7">
            <w:pPr>
              <w:pStyle w:val="a4"/>
              <w:spacing w:line="252" w:lineRule="auto"/>
              <w:jc w:val="left"/>
              <w:rPr>
                <w:b w:val="0"/>
                <w:sz w:val="26"/>
                <w:szCs w:val="26"/>
              </w:rPr>
            </w:pPr>
            <w:r>
              <w:rPr>
                <w:b w:val="0"/>
                <w:sz w:val="26"/>
                <w:szCs w:val="26"/>
              </w:rPr>
              <w:t>УШАКОВА</w:t>
            </w:r>
            <w:r w:rsidR="009A09FA">
              <w:rPr>
                <w:b w:val="0"/>
                <w:sz w:val="26"/>
                <w:szCs w:val="26"/>
              </w:rPr>
              <w:t xml:space="preserve"> </w:t>
            </w:r>
          </w:p>
          <w:p w:rsidR="009A09FA" w:rsidRDefault="009A09FA">
            <w:pPr>
              <w:pStyle w:val="a4"/>
              <w:spacing w:line="252" w:lineRule="auto"/>
              <w:jc w:val="left"/>
              <w:rPr>
                <w:b w:val="0"/>
                <w:sz w:val="26"/>
                <w:szCs w:val="26"/>
              </w:rPr>
            </w:pPr>
            <w:r>
              <w:rPr>
                <w:b w:val="0"/>
                <w:sz w:val="26"/>
                <w:szCs w:val="26"/>
              </w:rPr>
              <w:t>Ірина Іванівна</w:t>
            </w:r>
          </w:p>
          <w:p w:rsidR="00B75CF7" w:rsidRDefault="00B75CF7">
            <w:pPr>
              <w:pStyle w:val="a4"/>
              <w:spacing w:line="252" w:lineRule="auto"/>
              <w:jc w:val="left"/>
              <w:rPr>
                <w:b w:val="0"/>
                <w:sz w:val="26"/>
                <w:szCs w:val="26"/>
              </w:rPr>
            </w:pPr>
            <w:r>
              <w:rPr>
                <w:b w:val="0"/>
                <w:sz w:val="26"/>
                <w:szCs w:val="26"/>
              </w:rPr>
              <w:t>ВАСИЛЬЄВ</w:t>
            </w:r>
          </w:p>
          <w:p w:rsidR="009A09FA" w:rsidRDefault="009A09FA">
            <w:pPr>
              <w:pStyle w:val="a4"/>
              <w:spacing w:line="252" w:lineRule="auto"/>
              <w:jc w:val="left"/>
              <w:rPr>
                <w:b w:val="0"/>
                <w:sz w:val="26"/>
                <w:szCs w:val="26"/>
              </w:rPr>
            </w:pPr>
            <w:r>
              <w:rPr>
                <w:b w:val="0"/>
                <w:sz w:val="26"/>
                <w:szCs w:val="26"/>
              </w:rPr>
              <w:t>Сергій Анатолійович</w:t>
            </w:r>
          </w:p>
          <w:p w:rsidR="009A09FA" w:rsidRDefault="00B75CF7">
            <w:pPr>
              <w:pStyle w:val="a4"/>
              <w:spacing w:line="252" w:lineRule="auto"/>
              <w:jc w:val="left"/>
              <w:rPr>
                <w:b w:val="0"/>
                <w:sz w:val="26"/>
                <w:szCs w:val="26"/>
              </w:rPr>
            </w:pPr>
            <w:r>
              <w:rPr>
                <w:b w:val="0"/>
                <w:sz w:val="26"/>
                <w:szCs w:val="26"/>
              </w:rPr>
              <w:t xml:space="preserve">МАЗУР </w:t>
            </w:r>
            <w:r w:rsidR="009A09FA">
              <w:rPr>
                <w:b w:val="0"/>
                <w:sz w:val="26"/>
                <w:szCs w:val="26"/>
              </w:rPr>
              <w:t>Олександр</w:t>
            </w:r>
          </w:p>
          <w:p w:rsidR="009A09FA" w:rsidRDefault="009A09FA">
            <w:pPr>
              <w:pStyle w:val="a4"/>
              <w:spacing w:line="252" w:lineRule="auto"/>
              <w:jc w:val="left"/>
              <w:rPr>
                <w:b w:val="0"/>
                <w:sz w:val="26"/>
                <w:szCs w:val="26"/>
              </w:rPr>
            </w:pPr>
            <w:r>
              <w:rPr>
                <w:b w:val="0"/>
                <w:sz w:val="26"/>
                <w:szCs w:val="26"/>
              </w:rPr>
              <w:t>Володимирович</w:t>
            </w:r>
          </w:p>
          <w:p w:rsidR="00B75CF7" w:rsidRDefault="00B75CF7">
            <w:pPr>
              <w:pStyle w:val="a4"/>
              <w:spacing w:line="252" w:lineRule="auto"/>
              <w:jc w:val="left"/>
              <w:rPr>
                <w:b w:val="0"/>
                <w:sz w:val="26"/>
                <w:szCs w:val="26"/>
              </w:rPr>
            </w:pPr>
            <w:r>
              <w:rPr>
                <w:b w:val="0"/>
                <w:sz w:val="26"/>
                <w:szCs w:val="26"/>
              </w:rPr>
              <w:t>ХИЖНЯК</w:t>
            </w:r>
          </w:p>
          <w:p w:rsidR="009A09FA" w:rsidRDefault="009A09FA">
            <w:pPr>
              <w:pStyle w:val="a4"/>
              <w:spacing w:line="252" w:lineRule="auto"/>
              <w:jc w:val="left"/>
              <w:rPr>
                <w:b w:val="0"/>
                <w:sz w:val="26"/>
                <w:szCs w:val="26"/>
              </w:rPr>
            </w:pPr>
            <w:r>
              <w:rPr>
                <w:b w:val="0"/>
                <w:sz w:val="26"/>
                <w:szCs w:val="26"/>
              </w:rPr>
              <w:t>Андрій Григорович</w:t>
            </w:r>
          </w:p>
          <w:p w:rsidR="00B75CF7" w:rsidRDefault="00B75CF7">
            <w:pPr>
              <w:pStyle w:val="a4"/>
              <w:spacing w:line="252" w:lineRule="auto"/>
              <w:jc w:val="left"/>
              <w:rPr>
                <w:b w:val="0"/>
                <w:sz w:val="26"/>
                <w:szCs w:val="26"/>
              </w:rPr>
            </w:pPr>
            <w:r>
              <w:rPr>
                <w:b w:val="0"/>
                <w:sz w:val="26"/>
                <w:szCs w:val="26"/>
              </w:rPr>
              <w:t>ЗІНЧЕНКО</w:t>
            </w:r>
          </w:p>
          <w:p w:rsidR="009A09FA" w:rsidRDefault="009A09FA">
            <w:pPr>
              <w:pStyle w:val="a4"/>
              <w:spacing w:line="252" w:lineRule="auto"/>
              <w:jc w:val="left"/>
              <w:rPr>
                <w:b w:val="0"/>
                <w:sz w:val="26"/>
                <w:szCs w:val="26"/>
              </w:rPr>
            </w:pPr>
            <w:r>
              <w:rPr>
                <w:b w:val="0"/>
                <w:sz w:val="26"/>
                <w:szCs w:val="26"/>
              </w:rPr>
              <w:t xml:space="preserve"> Наталія Іванівна</w:t>
            </w:r>
          </w:p>
          <w:p w:rsidR="00B75CF7" w:rsidRDefault="00B75CF7">
            <w:pPr>
              <w:pStyle w:val="a4"/>
              <w:spacing w:line="252" w:lineRule="auto"/>
              <w:jc w:val="left"/>
              <w:rPr>
                <w:b w:val="0"/>
                <w:sz w:val="26"/>
                <w:szCs w:val="26"/>
              </w:rPr>
            </w:pPr>
            <w:r>
              <w:rPr>
                <w:b w:val="0"/>
                <w:sz w:val="26"/>
                <w:szCs w:val="26"/>
              </w:rPr>
              <w:t>ПРАВДЮК</w:t>
            </w:r>
          </w:p>
          <w:p w:rsidR="009A09FA" w:rsidRDefault="009A09FA">
            <w:pPr>
              <w:pStyle w:val="a4"/>
              <w:spacing w:line="252" w:lineRule="auto"/>
              <w:jc w:val="left"/>
              <w:rPr>
                <w:b w:val="0"/>
                <w:sz w:val="26"/>
                <w:szCs w:val="26"/>
              </w:rPr>
            </w:pPr>
            <w:r>
              <w:rPr>
                <w:b w:val="0"/>
                <w:sz w:val="26"/>
                <w:szCs w:val="26"/>
              </w:rPr>
              <w:t>Олена Анатоліївна</w:t>
            </w:r>
          </w:p>
          <w:p w:rsidR="00B75CF7" w:rsidRDefault="00B75CF7">
            <w:pPr>
              <w:pStyle w:val="a4"/>
              <w:spacing w:line="252" w:lineRule="auto"/>
              <w:jc w:val="left"/>
              <w:rPr>
                <w:b w:val="0"/>
                <w:sz w:val="26"/>
                <w:szCs w:val="26"/>
              </w:rPr>
            </w:pPr>
            <w:r>
              <w:rPr>
                <w:b w:val="0"/>
                <w:sz w:val="26"/>
                <w:szCs w:val="26"/>
              </w:rPr>
              <w:t>ПРОКОФ’ЄВ</w:t>
            </w:r>
          </w:p>
          <w:p w:rsidR="009A09FA" w:rsidRDefault="009A09FA">
            <w:pPr>
              <w:pStyle w:val="a4"/>
              <w:spacing w:line="252" w:lineRule="auto"/>
              <w:jc w:val="left"/>
              <w:rPr>
                <w:b w:val="0"/>
                <w:sz w:val="26"/>
                <w:szCs w:val="26"/>
              </w:rPr>
            </w:pPr>
            <w:r>
              <w:rPr>
                <w:b w:val="0"/>
                <w:sz w:val="26"/>
                <w:szCs w:val="26"/>
              </w:rPr>
              <w:t>Сергій Олександрович</w:t>
            </w:r>
          </w:p>
          <w:p w:rsidR="00B75CF7" w:rsidRDefault="00B75CF7">
            <w:pPr>
              <w:pStyle w:val="a4"/>
              <w:spacing w:line="252" w:lineRule="auto"/>
              <w:jc w:val="left"/>
              <w:rPr>
                <w:b w:val="0"/>
                <w:sz w:val="26"/>
                <w:szCs w:val="26"/>
              </w:rPr>
            </w:pPr>
            <w:r>
              <w:rPr>
                <w:b w:val="0"/>
                <w:sz w:val="26"/>
                <w:szCs w:val="26"/>
              </w:rPr>
              <w:t>ЗІНЧЕНКО</w:t>
            </w:r>
          </w:p>
          <w:p w:rsidR="009A09FA" w:rsidRDefault="009A09FA">
            <w:pPr>
              <w:pStyle w:val="a4"/>
              <w:spacing w:line="252" w:lineRule="auto"/>
              <w:jc w:val="left"/>
              <w:rPr>
                <w:b w:val="0"/>
                <w:sz w:val="26"/>
                <w:szCs w:val="26"/>
              </w:rPr>
            </w:pPr>
            <w:r>
              <w:rPr>
                <w:b w:val="0"/>
                <w:sz w:val="26"/>
                <w:szCs w:val="26"/>
              </w:rPr>
              <w:t>Наталія Іванівна</w:t>
            </w:r>
          </w:p>
          <w:p w:rsidR="00B75CF7" w:rsidRDefault="00B75CF7">
            <w:pPr>
              <w:pStyle w:val="a4"/>
              <w:spacing w:line="252" w:lineRule="auto"/>
              <w:jc w:val="left"/>
              <w:rPr>
                <w:b w:val="0"/>
                <w:sz w:val="26"/>
                <w:szCs w:val="26"/>
              </w:rPr>
            </w:pPr>
            <w:r>
              <w:rPr>
                <w:b w:val="0"/>
                <w:sz w:val="26"/>
                <w:szCs w:val="26"/>
              </w:rPr>
              <w:lastRenderedPageBreak/>
              <w:t>ГОЛОВАНЬ</w:t>
            </w:r>
            <w:r w:rsidR="009A09FA">
              <w:rPr>
                <w:b w:val="0"/>
                <w:sz w:val="26"/>
                <w:szCs w:val="26"/>
              </w:rPr>
              <w:t xml:space="preserve"> </w:t>
            </w:r>
          </w:p>
          <w:p w:rsidR="009A09FA" w:rsidRDefault="009A09FA">
            <w:pPr>
              <w:pStyle w:val="a4"/>
              <w:spacing w:line="252" w:lineRule="auto"/>
              <w:jc w:val="left"/>
              <w:rPr>
                <w:b w:val="0"/>
                <w:sz w:val="26"/>
                <w:szCs w:val="26"/>
              </w:rPr>
            </w:pPr>
            <w:r>
              <w:rPr>
                <w:b w:val="0"/>
                <w:sz w:val="26"/>
                <w:szCs w:val="26"/>
              </w:rPr>
              <w:t>Роман Григорович</w:t>
            </w:r>
          </w:p>
        </w:tc>
        <w:tc>
          <w:tcPr>
            <w:tcW w:w="9714" w:type="dxa"/>
          </w:tcPr>
          <w:tbl>
            <w:tblPr>
              <w:tblW w:w="9498" w:type="dxa"/>
              <w:tblLook w:val="04A0" w:firstRow="1" w:lastRow="0" w:firstColumn="1" w:lastColumn="0" w:noHBand="0" w:noVBand="1"/>
            </w:tblPr>
            <w:tblGrid>
              <w:gridCol w:w="9498"/>
            </w:tblGrid>
            <w:tr w:rsidR="009A09FA">
              <w:tc>
                <w:tcPr>
                  <w:tcW w:w="5817"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Володимирівського старостинського округу  </w:t>
                  </w:r>
                </w:p>
              </w:tc>
            </w:tr>
            <w:tr w:rsidR="009A09FA">
              <w:tc>
                <w:tcPr>
                  <w:tcW w:w="5817" w:type="dxa"/>
                  <w:hideMark/>
                </w:tcPr>
                <w:p w:rsidR="009A09FA" w:rsidRDefault="009A09FA">
                  <w:pPr>
                    <w:autoSpaceDE w:val="0"/>
                    <w:autoSpaceDN w:val="0"/>
                    <w:adjustRightInd w:val="0"/>
                    <w:spacing w:after="0" w:line="240" w:lineRule="auto"/>
                    <w:rPr>
                      <w:rFonts w:ascii="Times New Roman" w:eastAsiaTheme="minorHAnsi" w:hAnsi="Times New Roman" w:cs="Times New Roman"/>
                      <w:sz w:val="26"/>
                      <w:szCs w:val="26"/>
                    </w:rPr>
                  </w:pPr>
                  <w:r>
                    <w:rPr>
                      <w:rFonts w:ascii="Times New Roman" w:hAnsi="Times New Roman" w:cs="Times New Roman"/>
                      <w:sz w:val="26"/>
                      <w:szCs w:val="26"/>
                    </w:rPr>
                    <w:t xml:space="preserve">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Відрадненського </w:t>
                  </w:r>
                  <w:proofErr w:type="gramStart"/>
                  <w:r>
                    <w:rPr>
                      <w:rFonts w:ascii="Times New Roman" w:hAnsi="Times New Roman" w:cs="Times New Roman"/>
                      <w:sz w:val="26"/>
                      <w:szCs w:val="26"/>
                    </w:rPr>
                    <w:t>старостинського  округу</w:t>
                  </w:r>
                  <w:proofErr w:type="gramEnd"/>
                </w:p>
              </w:tc>
            </w:tr>
            <w:tr w:rsidR="009A09FA">
              <w:tc>
                <w:tcPr>
                  <w:tcW w:w="5817"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Веселівського та Петропільського старостинських округів  </w:t>
                  </w:r>
                </w:p>
              </w:tc>
            </w:tr>
            <w:tr w:rsidR="009A09FA">
              <w:trPr>
                <w:trHeight w:val="723"/>
              </w:trPr>
              <w:tc>
                <w:tcPr>
                  <w:tcW w:w="5817"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Сонячного старостинського округу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tc>
            </w:tr>
            <w:tr w:rsidR="009A09FA">
              <w:tc>
                <w:tcPr>
                  <w:tcW w:w="5817" w:type="dxa"/>
                </w:tcPr>
                <w:p w:rsidR="009A09FA" w:rsidRDefault="009A09FA">
                  <w:pPr>
                    <w:autoSpaceDE w:val="0"/>
                    <w:autoSpaceDN w:val="0"/>
                    <w:adjustRightInd w:val="0"/>
                    <w:spacing w:after="0" w:line="240" w:lineRule="auto"/>
                    <w:rPr>
                      <w:rFonts w:ascii="Times New Roman" w:hAnsi="Times New Roman" w:cs="Times New Roman"/>
                      <w:sz w:val="26"/>
                      <w:szCs w:val="26"/>
                    </w:rPr>
                  </w:pP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Миколай-Пільського старостинського округу </w:t>
                  </w:r>
                </w:p>
                <w:p w:rsidR="009A09FA" w:rsidRDefault="009A09FA">
                  <w:pPr>
                    <w:autoSpaceDE w:val="0"/>
                    <w:autoSpaceDN w:val="0"/>
                    <w:adjustRightInd w:val="0"/>
                    <w:spacing w:after="0" w:line="240" w:lineRule="auto"/>
                    <w:rPr>
                      <w:rFonts w:ascii="Times New Roman" w:hAnsi="Times New Roman" w:cs="Times New Roman"/>
                      <w:sz w:val="26"/>
                      <w:szCs w:val="26"/>
                    </w:rPr>
                  </w:pP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Зеленопільського старостинських округів та с. Широке </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tc>
            </w:tr>
            <w:tr w:rsidR="009A09FA">
              <w:tc>
                <w:tcPr>
                  <w:tcW w:w="5817" w:type="dxa"/>
                  <w:hideMark/>
                </w:tcPr>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Августинівського старостинського округу</w:t>
                  </w:r>
                </w:p>
                <w:p w:rsidR="009A09FA" w:rsidRDefault="009A09FA">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p>
              </w:tc>
            </w:tr>
            <w:tr w:rsidR="009A09FA">
              <w:tc>
                <w:tcPr>
                  <w:tcW w:w="5817" w:type="dxa"/>
                  <w:hideMark/>
                </w:tcPr>
                <w:p w:rsidR="009A09FA" w:rsidRDefault="009A09FA">
                  <w:pPr>
                    <w:pStyle w:val="a4"/>
                    <w:spacing w:line="252" w:lineRule="auto"/>
                    <w:jc w:val="left"/>
                    <w:rPr>
                      <w:b w:val="0"/>
                      <w:sz w:val="26"/>
                      <w:szCs w:val="26"/>
                    </w:rPr>
                  </w:pPr>
                  <w:r>
                    <w:rPr>
                      <w:b w:val="0"/>
                      <w:sz w:val="26"/>
                      <w:szCs w:val="26"/>
                      <w:lang w:eastAsia="en-US"/>
                    </w:rPr>
                    <w:t xml:space="preserve"> </w:t>
                  </w:r>
                  <w:r>
                    <w:rPr>
                      <w:b w:val="0"/>
                      <w:sz w:val="26"/>
                      <w:szCs w:val="26"/>
                    </w:rPr>
                    <w:t xml:space="preserve">Новопетрівського старостинського  </w:t>
                  </w:r>
                </w:p>
              </w:tc>
            </w:tr>
            <w:tr w:rsidR="009A09FA">
              <w:tc>
                <w:tcPr>
                  <w:tcW w:w="5817" w:type="dxa"/>
                  <w:hideMark/>
                </w:tcPr>
                <w:p w:rsidR="009A09FA" w:rsidRDefault="009A09FA">
                  <w:pPr>
                    <w:pStyle w:val="a4"/>
                    <w:spacing w:line="252" w:lineRule="auto"/>
                    <w:jc w:val="left"/>
                    <w:rPr>
                      <w:b w:val="0"/>
                      <w:sz w:val="26"/>
                      <w:szCs w:val="26"/>
                    </w:rPr>
                  </w:pPr>
                  <w:r>
                    <w:rPr>
                      <w:b w:val="0"/>
                      <w:sz w:val="26"/>
                      <w:szCs w:val="26"/>
                      <w:lang w:eastAsia="en-US"/>
                    </w:rPr>
                    <w:t xml:space="preserve"> </w:t>
                  </w:r>
                  <w:r>
                    <w:rPr>
                      <w:b w:val="0"/>
                      <w:sz w:val="26"/>
                      <w:szCs w:val="26"/>
                    </w:rPr>
                    <w:t xml:space="preserve">  </w:t>
                  </w:r>
                </w:p>
              </w:tc>
            </w:tr>
            <w:tr w:rsidR="009A09FA">
              <w:tc>
                <w:tcPr>
                  <w:tcW w:w="5817" w:type="dxa"/>
                  <w:hideMark/>
                </w:tcPr>
                <w:p w:rsidR="009A09FA" w:rsidRDefault="009A09FA">
                  <w:pPr>
                    <w:pStyle w:val="a4"/>
                    <w:spacing w:line="252" w:lineRule="auto"/>
                    <w:jc w:val="left"/>
                    <w:rPr>
                      <w:b w:val="0"/>
                      <w:sz w:val="26"/>
                      <w:szCs w:val="26"/>
                    </w:rPr>
                  </w:pPr>
                  <w:r>
                    <w:rPr>
                      <w:b w:val="0"/>
                      <w:sz w:val="26"/>
                      <w:szCs w:val="26"/>
                      <w:lang w:eastAsia="en-US"/>
                    </w:rPr>
                    <w:lastRenderedPageBreak/>
                    <w:t xml:space="preserve"> </w:t>
                  </w:r>
                  <w:r>
                    <w:rPr>
                      <w:b w:val="0"/>
                      <w:sz w:val="26"/>
                      <w:szCs w:val="26"/>
                    </w:rPr>
                    <w:t xml:space="preserve">Лукашівського старостинського округу  </w:t>
                  </w:r>
                </w:p>
              </w:tc>
            </w:tr>
          </w:tbl>
          <w:p w:rsidR="009A09FA" w:rsidRDefault="009A09FA">
            <w:pPr>
              <w:pStyle w:val="a4"/>
              <w:spacing w:line="252" w:lineRule="auto"/>
              <w:jc w:val="left"/>
              <w:rPr>
                <w:b w:val="0"/>
                <w:color w:val="FF0000"/>
                <w:sz w:val="26"/>
                <w:szCs w:val="26"/>
                <w:lang w:eastAsia="en-US"/>
              </w:rPr>
            </w:pPr>
          </w:p>
          <w:p w:rsidR="009A09FA" w:rsidRDefault="009A09FA">
            <w:pPr>
              <w:pStyle w:val="a4"/>
              <w:spacing w:line="252" w:lineRule="auto"/>
              <w:jc w:val="left"/>
              <w:rPr>
                <w:b w:val="0"/>
                <w:color w:val="FF0000"/>
                <w:sz w:val="26"/>
                <w:szCs w:val="26"/>
                <w:lang w:eastAsia="en-US"/>
              </w:rPr>
            </w:pPr>
          </w:p>
        </w:tc>
      </w:tr>
    </w:tbl>
    <w:p w:rsidR="009A09FA" w:rsidRDefault="009A09FA" w:rsidP="009A09FA">
      <w:pPr>
        <w:shd w:val="clear" w:color="auto" w:fill="FFFFFF"/>
        <w:jc w:val="both"/>
        <w:rPr>
          <w:rFonts w:ascii="Times New Roman" w:eastAsia="Calibri" w:hAnsi="Times New Roman"/>
          <w:sz w:val="28"/>
          <w:szCs w:val="28"/>
          <w:lang w:val="uk-UA" w:eastAsia="en-US"/>
        </w:rPr>
      </w:pPr>
      <w:r>
        <w:rPr>
          <w:rFonts w:ascii="Times New Roman" w:eastAsia="Calibri" w:hAnsi="Times New Roman"/>
          <w:sz w:val="28"/>
          <w:szCs w:val="28"/>
        </w:rPr>
        <w:lastRenderedPageBreak/>
        <w:t>Керуючий справами                                       Лариса ГОЛОВАНЬ</w:t>
      </w:r>
    </w:p>
    <w:p w:rsidR="009A09FA" w:rsidRDefault="009A09FA" w:rsidP="009A09FA">
      <w:pPr>
        <w:shd w:val="clear" w:color="auto" w:fill="FFFFFF"/>
        <w:jc w:val="both"/>
        <w:rPr>
          <w:rFonts w:ascii="Times New Roman" w:eastAsia="Calibri" w:hAnsi="Times New Roman"/>
          <w:sz w:val="28"/>
          <w:szCs w:val="28"/>
        </w:rPr>
      </w:pPr>
    </w:p>
    <w:p w:rsidR="009A09FA" w:rsidRDefault="009A09FA" w:rsidP="009A09FA">
      <w:pPr>
        <w:shd w:val="clear" w:color="auto" w:fill="FFFFFF"/>
        <w:jc w:val="both"/>
        <w:rPr>
          <w:rFonts w:ascii="Times New Roman" w:eastAsia="Calibri" w:hAnsi="Times New Roman"/>
          <w:sz w:val="28"/>
          <w:szCs w:val="28"/>
        </w:rPr>
      </w:pPr>
    </w:p>
    <w:p w:rsidR="009A09FA" w:rsidRDefault="009A09FA" w:rsidP="009A09FA">
      <w:pPr>
        <w:shd w:val="clear" w:color="auto" w:fill="FFFFFF"/>
        <w:jc w:val="both"/>
        <w:rPr>
          <w:rFonts w:ascii="Times New Roman" w:eastAsia="Calibri" w:hAnsi="Times New Roman"/>
          <w:sz w:val="28"/>
          <w:szCs w:val="28"/>
        </w:rPr>
      </w:pPr>
    </w:p>
    <w:p w:rsidR="009A09FA" w:rsidRDefault="009A09FA" w:rsidP="009A09FA">
      <w:pPr>
        <w:shd w:val="clear" w:color="auto" w:fill="FFFFFF"/>
        <w:jc w:val="both"/>
        <w:rPr>
          <w:rFonts w:ascii="Times New Roman" w:eastAsia="Calibri" w:hAnsi="Times New Roman"/>
          <w:sz w:val="28"/>
          <w:szCs w:val="28"/>
        </w:rPr>
      </w:pPr>
    </w:p>
    <w:tbl>
      <w:tblPr>
        <w:tblStyle w:val="a8"/>
        <w:tblpPr w:leftFromText="180" w:rightFromText="180" w:vertAnchor="text" w:horzAnchor="margin" w:tblpY="-41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58"/>
      </w:tblGrid>
      <w:tr w:rsidR="009A09FA" w:rsidTr="009A09FA">
        <w:tc>
          <w:tcPr>
            <w:tcW w:w="5387" w:type="dxa"/>
          </w:tcPr>
          <w:p w:rsidR="009A09FA" w:rsidRDefault="009A09FA">
            <w:pPr>
              <w:spacing w:after="0" w:line="274" w:lineRule="atLeast"/>
              <w:textAlignment w:val="baseline"/>
              <w:rPr>
                <w:rFonts w:ascii="Times New Roman" w:hAnsi="Times New Roman"/>
                <w:bCs/>
                <w:sz w:val="28"/>
                <w:szCs w:val="28"/>
                <w:bdr w:val="none" w:sz="0" w:space="0" w:color="auto" w:frame="1"/>
              </w:rPr>
            </w:pPr>
          </w:p>
        </w:tc>
        <w:tc>
          <w:tcPr>
            <w:tcW w:w="3958" w:type="dxa"/>
            <w:hideMark/>
          </w:tcPr>
          <w:p w:rsidR="009A09FA" w:rsidRDefault="009A09FA">
            <w:pPr>
              <w:shd w:val="clear" w:color="auto" w:fill="FFFFFF"/>
              <w:spacing w:after="0" w:line="240" w:lineRule="exact"/>
              <w:textAlignment w:val="baseline"/>
              <w:rPr>
                <w:rFonts w:ascii="Times New Roman" w:hAnsi="Times New Roman"/>
                <w:bCs/>
                <w:sz w:val="24"/>
                <w:szCs w:val="24"/>
                <w:bdr w:val="none" w:sz="0" w:space="0" w:color="auto" w:frame="1"/>
              </w:rPr>
            </w:pPr>
            <w:r>
              <w:rPr>
                <w:rFonts w:ascii="Times New Roman" w:hAnsi="Times New Roman"/>
                <w:bCs/>
                <w:sz w:val="24"/>
                <w:szCs w:val="24"/>
                <w:bdr w:val="none" w:sz="0" w:space="0" w:color="auto" w:frame="1"/>
              </w:rPr>
              <w:t xml:space="preserve">Додаток </w:t>
            </w:r>
          </w:p>
          <w:p w:rsidR="009A09FA" w:rsidRDefault="009A09FA">
            <w:pPr>
              <w:shd w:val="clear" w:color="auto" w:fill="FFFFFF"/>
              <w:spacing w:after="0" w:line="240" w:lineRule="exact"/>
              <w:rPr>
                <w:rFonts w:ascii="Times New Roman" w:eastAsia="Times New Roman" w:hAnsi="Times New Roman" w:cs="Times New Roman"/>
                <w:bCs/>
                <w:sz w:val="24"/>
                <w:szCs w:val="24"/>
              </w:rPr>
            </w:pPr>
            <w:r>
              <w:rPr>
                <w:rFonts w:ascii="Times New Roman" w:hAnsi="Times New Roman"/>
                <w:bCs/>
                <w:sz w:val="24"/>
                <w:szCs w:val="24"/>
                <w:bdr w:val="none" w:sz="0" w:space="0" w:color="auto" w:frame="1"/>
              </w:rPr>
              <w:t xml:space="preserve">до </w:t>
            </w:r>
            <w:r>
              <w:rPr>
                <w:rFonts w:ascii="Times New Roman" w:eastAsia="Times New Roman" w:hAnsi="Times New Roman" w:cs="Times New Roman"/>
                <w:bCs/>
                <w:sz w:val="24"/>
                <w:szCs w:val="24"/>
              </w:rPr>
              <w:t>Положення про порядок складання та видачі акта про встановлення факту здійснення особою догляду (постійного догляду)</w:t>
            </w:r>
          </w:p>
        </w:tc>
      </w:tr>
    </w:tbl>
    <w:p w:rsidR="009A09FA" w:rsidRDefault="009A09FA" w:rsidP="009A09FA">
      <w:pPr>
        <w:shd w:val="clear" w:color="auto" w:fill="FFFFFF"/>
        <w:spacing w:after="0" w:line="274" w:lineRule="atLeast"/>
        <w:textAlignment w:val="baseline"/>
        <w:rPr>
          <w:rFonts w:ascii="Times New Roman" w:hAnsi="Times New Roman"/>
          <w:bCs/>
          <w:sz w:val="28"/>
          <w:szCs w:val="28"/>
          <w:bdr w:val="none" w:sz="0" w:space="0" w:color="auto" w:frame="1"/>
          <w:lang w:val="uk-UA"/>
        </w:rPr>
      </w:pPr>
      <w:r>
        <w:rPr>
          <w:rFonts w:ascii="Times New Roman" w:hAnsi="Times New Roman"/>
          <w:bCs/>
          <w:sz w:val="28"/>
          <w:szCs w:val="28"/>
          <w:bdr w:val="none" w:sz="0" w:space="0" w:color="auto" w:frame="1"/>
        </w:rPr>
        <w:t xml:space="preserve">                                                                          </w:t>
      </w:r>
    </w:p>
    <w:p w:rsidR="009A09FA" w:rsidRPr="009A09FA" w:rsidRDefault="009A09FA" w:rsidP="009A09FA">
      <w:pPr>
        <w:spacing w:after="0" w:line="240" w:lineRule="auto"/>
        <w:ind w:left="3540"/>
        <w:rPr>
          <w:rFonts w:ascii="Times New Roman" w:eastAsiaTheme="minorHAnsi" w:hAnsi="Times New Roman" w:cs="Times New Roman"/>
          <w:sz w:val="28"/>
          <w:szCs w:val="28"/>
          <w:lang w:val="uk-UA" w:eastAsia="en-US"/>
        </w:rPr>
      </w:pPr>
      <w:r w:rsidRPr="009A09FA">
        <w:rPr>
          <w:rFonts w:ascii="Times New Roman" w:hAnsi="Times New Roman" w:cs="Times New Roman"/>
          <w:sz w:val="28"/>
          <w:szCs w:val="28"/>
          <w:lang w:val="uk-UA"/>
        </w:rPr>
        <w:t>Голові виконавчого комітету Широківської сільської ради</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Запорізького району Запорізької області</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Коротенку Д.О.</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громадянина _______________________________________</w:t>
      </w:r>
    </w:p>
    <w:p w:rsidR="009A09FA" w:rsidRDefault="009A09FA" w:rsidP="009A09FA">
      <w:pPr>
        <w:spacing w:after="0" w:line="240" w:lineRule="auto"/>
        <w:ind w:left="3538"/>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(Прізвище, ім’я та по батькові)</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індивідуальний податковий номер _____________</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адреса місця проживання _______________________________________</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_______________________________________</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адреса електронної пошти _______________________________________</w:t>
      </w:r>
    </w:p>
    <w:p w:rsidR="009A09FA" w:rsidRDefault="009A09FA" w:rsidP="009A09FA">
      <w:pPr>
        <w:spacing w:after="0" w:line="240" w:lineRule="auto"/>
        <w:ind w:left="3538"/>
        <w:rPr>
          <w:rFonts w:ascii="Times New Roman" w:hAnsi="Times New Roman" w:cs="Times New Roman"/>
          <w:sz w:val="28"/>
          <w:szCs w:val="28"/>
        </w:rPr>
      </w:pPr>
      <w:r>
        <w:rPr>
          <w:rFonts w:ascii="Times New Roman" w:hAnsi="Times New Roman" w:cs="Times New Roman"/>
          <w:sz w:val="28"/>
          <w:szCs w:val="28"/>
        </w:rPr>
        <w:t>контактний номер телефону ________________________________________</w:t>
      </w:r>
    </w:p>
    <w:p w:rsidR="009A09FA" w:rsidRDefault="009A09FA" w:rsidP="009A09FA">
      <w:pPr>
        <w:spacing w:after="0" w:line="240" w:lineRule="auto"/>
        <w:ind w:left="3540"/>
        <w:rPr>
          <w:rFonts w:ascii="Times New Roman" w:hAnsi="Times New Roman" w:cs="Times New Roman"/>
          <w:sz w:val="28"/>
          <w:szCs w:val="28"/>
        </w:rPr>
      </w:pPr>
    </w:p>
    <w:p w:rsidR="009A09FA" w:rsidRDefault="009A09FA" w:rsidP="009A09FA">
      <w:pPr>
        <w:spacing w:after="0" w:line="240" w:lineRule="auto"/>
        <w:rPr>
          <w:rFonts w:ascii="Times New Roman" w:hAnsi="Times New Roman" w:cs="Times New Roman"/>
          <w:sz w:val="28"/>
          <w:szCs w:val="28"/>
        </w:rPr>
      </w:pPr>
    </w:p>
    <w:p w:rsidR="009A09FA" w:rsidRDefault="009A09FA" w:rsidP="009A09FA">
      <w:pPr>
        <w:spacing w:after="0" w:line="240" w:lineRule="auto"/>
        <w:ind w:left="3540"/>
        <w:rPr>
          <w:rFonts w:ascii="Times New Roman" w:hAnsi="Times New Roman" w:cs="Times New Roman"/>
          <w:b/>
          <w:bCs/>
          <w:sz w:val="28"/>
          <w:szCs w:val="28"/>
        </w:rPr>
      </w:pPr>
      <w:r>
        <w:rPr>
          <w:rFonts w:ascii="Times New Roman" w:hAnsi="Times New Roman" w:cs="Times New Roman"/>
          <w:b/>
          <w:bCs/>
          <w:sz w:val="28"/>
          <w:szCs w:val="28"/>
        </w:rPr>
        <w:t>ЗАЯВА</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Я, ________________________________________________________________,</w:t>
      </w:r>
    </w:p>
    <w:p w:rsidR="009A09FA" w:rsidRDefault="009A09FA" w:rsidP="009A09FA">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(прізвище, власне ім’я та по батькові (за наявності), дата народження)</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повідомляю, що є особою, яка на підставі абзацу (за наявності) __ пункту __ частини __ статті 23 Закону України «Про мобілізаційну підготовку та мобілізацію» не підлягає призову на військову службу під час мобілізації.</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На підставі викладеного прошу розглянути мою заяву та оформити мені </w:t>
      </w:r>
      <w:proofErr w:type="gramStart"/>
      <w:r>
        <w:rPr>
          <w:rFonts w:ascii="Times New Roman" w:hAnsi="Times New Roman" w:cs="Times New Roman"/>
          <w:sz w:val="28"/>
          <w:szCs w:val="28"/>
        </w:rPr>
        <w:t>у порядку</w:t>
      </w:r>
      <w:proofErr w:type="gramEnd"/>
      <w:r>
        <w:rPr>
          <w:rFonts w:ascii="Times New Roman" w:hAnsi="Times New Roman" w:cs="Times New Roman"/>
          <w:sz w:val="28"/>
          <w:szCs w:val="28"/>
        </w:rPr>
        <w:t xml:space="preserve">, визначеному постановою Кабінету Міністрів України від 16 травня </w:t>
      </w:r>
      <w:r>
        <w:rPr>
          <w:rFonts w:ascii="Times New Roman" w:hAnsi="Times New Roman" w:cs="Times New Roman"/>
          <w:sz w:val="28"/>
          <w:szCs w:val="28"/>
        </w:rPr>
        <w:lastRenderedPageBreak/>
        <w:t xml:space="preserve">2024 року № </w:t>
      </w:r>
      <w:r w:rsidRPr="00B75CF7">
        <w:rPr>
          <w:rFonts w:ascii="Times New Roman" w:hAnsi="Times New Roman" w:cs="Times New Roman"/>
          <w:sz w:val="28"/>
          <w:szCs w:val="28"/>
        </w:rPr>
        <w:t>560, зі змінами</w:t>
      </w:r>
      <w:r>
        <w:rPr>
          <w:rFonts w:ascii="Times New Roman" w:hAnsi="Times New Roman" w:cs="Times New Roman"/>
          <w:sz w:val="28"/>
          <w:szCs w:val="28"/>
          <w:highlight w:val="yellow"/>
        </w:rPr>
        <w:t>,</w:t>
      </w:r>
      <w:r>
        <w:rPr>
          <w:rFonts w:ascii="Times New Roman" w:hAnsi="Times New Roman" w:cs="Times New Roman"/>
          <w:sz w:val="28"/>
          <w:szCs w:val="28"/>
        </w:rPr>
        <w:t xml:space="preserve"> довідку про відстрочку від призову на військову службу під час мобілізації.</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9A09FA" w:rsidRDefault="009A09FA" w:rsidP="009A09FA">
      <w:r>
        <w:rPr>
          <w:rFonts w:ascii="Times New Roman" w:hAnsi="Times New Roman" w:cs="Times New Roman"/>
          <w:sz w:val="28"/>
        </w:rPr>
        <w:t>До заяви додаю</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A09FA" w:rsidRDefault="009A09FA" w:rsidP="009A09F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___ __________ 20___р.                 ___________              ______________________</w:t>
      </w:r>
    </w:p>
    <w:p w:rsidR="009A09FA" w:rsidRDefault="009A09FA" w:rsidP="009A09FA">
      <w:pPr>
        <w:spacing w:after="0" w:line="240" w:lineRule="auto"/>
        <w:jc w:val="both"/>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proofErr w:type="gramStart"/>
      <w:r>
        <w:rPr>
          <w:rFonts w:ascii="Times New Roman" w:hAnsi="Times New Roman" w:cs="Times New Roman"/>
          <w:sz w:val="28"/>
          <w:szCs w:val="28"/>
          <w:vertAlign w:val="superscript"/>
        </w:rPr>
        <w:t>дата)</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Pr>
          <w:rFonts w:ascii="Times New Roman" w:hAnsi="Times New Roman" w:cs="Times New Roman"/>
          <w:sz w:val="28"/>
          <w:szCs w:val="28"/>
          <w:vertAlign w:val="superscript"/>
        </w:rPr>
        <w:t>(підпис)                                            (власне ім’я та прізвище)</w:t>
      </w:r>
    </w:p>
    <w:p w:rsidR="009A09FA" w:rsidRDefault="009A09FA" w:rsidP="009A09FA">
      <w:pPr>
        <w:shd w:val="clear" w:color="auto" w:fill="FFFFFF"/>
        <w:jc w:val="both"/>
        <w:rPr>
          <w:rFonts w:ascii="Times New Roman" w:eastAsia="Calibri" w:hAnsi="Times New Roman"/>
          <w:sz w:val="28"/>
          <w:szCs w:val="28"/>
        </w:rPr>
      </w:pPr>
      <w:r>
        <w:rPr>
          <w:rFonts w:ascii="Times New Roman" w:eastAsia="Calibri" w:hAnsi="Times New Roman"/>
          <w:sz w:val="28"/>
          <w:szCs w:val="28"/>
        </w:rPr>
        <w:t>Керуючий справами                                       Лариса ГОЛОВАНЬ</w:t>
      </w:r>
    </w:p>
    <w:p w:rsidR="009A09FA" w:rsidRDefault="009A09FA" w:rsidP="009A09FA">
      <w:pPr>
        <w:shd w:val="clear" w:color="auto" w:fill="FFFFFF"/>
        <w:jc w:val="both"/>
        <w:rPr>
          <w:rFonts w:ascii="Times New Roman" w:eastAsia="Calibri" w:hAnsi="Times New Roman"/>
          <w:sz w:val="28"/>
          <w:szCs w:val="28"/>
        </w:rPr>
      </w:pPr>
    </w:p>
    <w:p w:rsidR="000C51E6" w:rsidRPr="00AF1E7A" w:rsidRDefault="000C51E6">
      <w:pPr>
        <w:rPr>
          <w:lang w:val="uk-UA"/>
        </w:rPr>
      </w:pPr>
    </w:p>
    <w:sectPr w:rsidR="000C51E6" w:rsidRPr="00AF1E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AEF"/>
    <w:rsid w:val="000C51E6"/>
    <w:rsid w:val="00303E63"/>
    <w:rsid w:val="0048031A"/>
    <w:rsid w:val="009A09FA"/>
    <w:rsid w:val="00AF1E7A"/>
    <w:rsid w:val="00B75CF7"/>
    <w:rsid w:val="00B77AEF"/>
    <w:rsid w:val="00D867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01D589-D6C6-47A6-90FF-604BFE66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1E7A"/>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AF1E7A"/>
    <w:rPr>
      <w:rFonts w:ascii="Times New Roman" w:eastAsiaTheme="minorEastAsia" w:hAnsi="Times New Roman" w:cs="Times New Roman"/>
      <w:lang w:eastAsia="ru-RU"/>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AF1E7A"/>
    <w:pPr>
      <w:spacing w:after="0" w:line="240" w:lineRule="auto"/>
    </w:pPr>
    <w:rPr>
      <w:rFonts w:ascii="Times New Roman" w:eastAsiaTheme="minorEastAsia" w:hAnsi="Times New Roman" w:cs="Times New Roman"/>
      <w:lang w:eastAsia="ru-RU"/>
    </w:rPr>
  </w:style>
  <w:style w:type="paragraph" w:styleId="a4">
    <w:name w:val="Body Text"/>
    <w:basedOn w:val="a"/>
    <w:link w:val="a5"/>
    <w:semiHidden/>
    <w:unhideWhenUsed/>
    <w:rsid w:val="009A09FA"/>
    <w:pPr>
      <w:spacing w:after="0" w:line="240" w:lineRule="auto"/>
      <w:jc w:val="center"/>
    </w:pPr>
    <w:rPr>
      <w:rFonts w:ascii="Times New Roman" w:eastAsia="Times New Roman" w:hAnsi="Times New Roman" w:cs="Times New Roman"/>
      <w:b/>
      <w:sz w:val="28"/>
      <w:szCs w:val="20"/>
      <w:lang w:val="uk-UA" w:eastAsia="uk-UA"/>
    </w:rPr>
  </w:style>
  <w:style w:type="character" w:customStyle="1" w:styleId="a5">
    <w:name w:val="Основной текст Знак"/>
    <w:basedOn w:val="a0"/>
    <w:link w:val="a4"/>
    <w:semiHidden/>
    <w:rsid w:val="009A09FA"/>
    <w:rPr>
      <w:rFonts w:ascii="Times New Roman" w:eastAsia="Times New Roman" w:hAnsi="Times New Roman" w:cs="Times New Roman"/>
      <w:b/>
      <w:sz w:val="28"/>
      <w:szCs w:val="20"/>
      <w:lang w:val="uk-UA" w:eastAsia="uk-UA"/>
    </w:rPr>
  </w:style>
  <w:style w:type="paragraph" w:styleId="a6">
    <w:name w:val="No Spacing"/>
    <w:uiPriority w:val="1"/>
    <w:qFormat/>
    <w:rsid w:val="009A09FA"/>
    <w:pPr>
      <w:spacing w:after="0" w:line="240" w:lineRule="auto"/>
    </w:pPr>
  </w:style>
  <w:style w:type="paragraph" w:styleId="a7">
    <w:name w:val="List Paragraph"/>
    <w:basedOn w:val="a"/>
    <w:uiPriority w:val="34"/>
    <w:qFormat/>
    <w:rsid w:val="009A09FA"/>
    <w:pPr>
      <w:widowControl w:val="0"/>
      <w:spacing w:after="0" w:line="240" w:lineRule="auto"/>
      <w:ind w:left="720"/>
      <w:contextualSpacing/>
    </w:pPr>
    <w:rPr>
      <w:rFonts w:ascii="Microsoft Sans Serif" w:eastAsia="Microsoft Sans Serif" w:hAnsi="Microsoft Sans Serif" w:cs="Microsoft Sans Serif"/>
      <w:color w:val="000000"/>
      <w:sz w:val="24"/>
      <w:szCs w:val="24"/>
      <w:lang w:val="uk-UA" w:eastAsia="uk-UA" w:bidi="uk-UA"/>
    </w:rPr>
  </w:style>
  <w:style w:type="paragraph" w:customStyle="1" w:styleId="has-medium-font-size">
    <w:name w:val="has-medium-font-size"/>
    <w:basedOn w:val="a"/>
    <w:rsid w:val="009A09F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a8">
    <w:name w:val="Table Grid"/>
    <w:basedOn w:val="a1"/>
    <w:uiPriority w:val="39"/>
    <w:rsid w:val="009A09FA"/>
    <w:pPr>
      <w:spacing w:after="0" w:line="240" w:lineRule="auto"/>
    </w:pPr>
    <w:rPr>
      <w:lang w:val="uk-U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
    <w:link w:val="aa"/>
    <w:uiPriority w:val="99"/>
    <w:semiHidden/>
    <w:unhideWhenUsed/>
    <w:rsid w:val="00B75CF7"/>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B75CF7"/>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940078">
      <w:bodyDiv w:val="1"/>
      <w:marLeft w:val="0"/>
      <w:marRight w:val="0"/>
      <w:marTop w:val="0"/>
      <w:marBottom w:val="0"/>
      <w:divBdr>
        <w:top w:val="none" w:sz="0" w:space="0" w:color="auto"/>
        <w:left w:val="none" w:sz="0" w:space="0" w:color="auto"/>
        <w:bottom w:val="none" w:sz="0" w:space="0" w:color="auto"/>
        <w:right w:val="none" w:sz="0" w:space="0" w:color="auto"/>
      </w:divBdr>
    </w:div>
    <w:div w:id="816382018">
      <w:bodyDiv w:val="1"/>
      <w:marLeft w:val="0"/>
      <w:marRight w:val="0"/>
      <w:marTop w:val="0"/>
      <w:marBottom w:val="0"/>
      <w:divBdr>
        <w:top w:val="none" w:sz="0" w:space="0" w:color="auto"/>
        <w:left w:val="none" w:sz="0" w:space="0" w:color="auto"/>
        <w:bottom w:val="none" w:sz="0" w:space="0" w:color="auto"/>
        <w:right w:val="none" w:sz="0" w:space="0" w:color="auto"/>
      </w:divBdr>
    </w:div>
    <w:div w:id="112650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2537</Words>
  <Characters>14463</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2024-09-09T07:56:00Z</cp:lastPrinted>
  <dcterms:created xsi:type="dcterms:W3CDTF">2024-09-05T13:08:00Z</dcterms:created>
  <dcterms:modified xsi:type="dcterms:W3CDTF">2025-01-21T07:38:00Z</dcterms:modified>
</cp:coreProperties>
</file>