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A1D9" w14:textId="0BB0A1A9" w:rsidR="00F515FF" w:rsidRPr="001A2A48" w:rsidRDefault="00F515FF">
      <w:pPr>
        <w:rPr>
          <w:rFonts w:cstheme="minorHAnsi"/>
          <w:b/>
          <w:bCs/>
          <w:sz w:val="26"/>
          <w:szCs w:val="26"/>
          <w:lang w:val="en-US"/>
        </w:rPr>
      </w:pPr>
      <w:r w:rsidRPr="001A2A48">
        <w:rPr>
          <w:rFonts w:cstheme="minorHAnsi"/>
          <w:b/>
          <w:bCs/>
          <w:sz w:val="26"/>
          <w:szCs w:val="26"/>
          <w:lang w:val="en-US"/>
        </w:rPr>
        <w:t>RollNo:5117060</w:t>
      </w:r>
    </w:p>
    <w:p w14:paraId="12369375" w14:textId="412AABA8" w:rsidR="00F515FF" w:rsidRPr="001A2A48" w:rsidRDefault="00F515FF" w:rsidP="00F515FF">
      <w:pPr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1A2A48">
        <w:rPr>
          <w:rFonts w:cstheme="minorHAnsi"/>
          <w:b/>
          <w:bCs/>
          <w:sz w:val="26"/>
          <w:szCs w:val="26"/>
          <w:lang w:val="en-US"/>
        </w:rPr>
        <w:t>EXPERIMENT 05</w:t>
      </w:r>
    </w:p>
    <w:p w14:paraId="40A79503" w14:textId="21A9D33E" w:rsidR="00F515FF" w:rsidRPr="001A2A48" w:rsidRDefault="00F515FF" w:rsidP="00F515FF">
      <w:pPr>
        <w:rPr>
          <w:rFonts w:cstheme="minorHAnsi"/>
          <w:sz w:val="26"/>
          <w:szCs w:val="26"/>
        </w:rPr>
      </w:pPr>
      <w:r w:rsidRPr="001A2A48">
        <w:rPr>
          <w:rFonts w:cstheme="minorHAnsi"/>
          <w:b/>
          <w:bCs/>
          <w:sz w:val="26"/>
          <w:szCs w:val="26"/>
          <w:lang w:val="en-US"/>
        </w:rPr>
        <w:t xml:space="preserve">Aim: </w:t>
      </w:r>
      <w:r w:rsidRPr="001A2A48">
        <w:rPr>
          <w:rFonts w:cstheme="minorHAnsi"/>
          <w:b/>
          <w:bCs/>
          <w:sz w:val="26"/>
          <w:szCs w:val="26"/>
        </w:rPr>
        <w:t> </w:t>
      </w:r>
      <w:r w:rsidRPr="001A2A48">
        <w:rPr>
          <w:rFonts w:cstheme="minorHAnsi"/>
          <w:sz w:val="26"/>
          <w:szCs w:val="26"/>
        </w:rPr>
        <w:t>To implement Fast Fourier Transform.</w:t>
      </w:r>
    </w:p>
    <w:p w14:paraId="0B19A3E1" w14:textId="0CBE9846" w:rsidR="00F515FF" w:rsidRPr="001A2A48" w:rsidRDefault="00F515FF" w:rsidP="00F515FF">
      <w:pPr>
        <w:rPr>
          <w:rFonts w:cstheme="minorHAnsi"/>
          <w:b/>
          <w:bCs/>
          <w:sz w:val="26"/>
          <w:szCs w:val="26"/>
        </w:rPr>
      </w:pPr>
      <w:r w:rsidRPr="001A2A48">
        <w:rPr>
          <w:rFonts w:cstheme="minorHAnsi"/>
          <w:b/>
          <w:bCs/>
          <w:sz w:val="26"/>
          <w:szCs w:val="26"/>
        </w:rPr>
        <w:t>Theory:</w:t>
      </w:r>
    </w:p>
    <w:p w14:paraId="263A1252" w14:textId="77777777" w:rsidR="00F515FF" w:rsidRPr="001A2A48" w:rsidRDefault="00F515FF" w:rsidP="00F515FF">
      <w:pPr>
        <w:pStyle w:val="NormalWeb"/>
        <w:spacing w:before="315" w:beforeAutospacing="0" w:after="0" w:afterAutospacing="0"/>
        <w:ind w:left="38" w:right="1" w:firstLine="1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If you have a background in electrical engineering, you will, in all probability, have heard of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Fourier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Transform. In layman's terms, the Fourier Transform is a mathematical operation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that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changes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the domain (x-axis) of a signal from time to frequency. The latter is particularly useful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for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decomposing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a signal consisting of multiple pure frequencies. For more details have a look at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following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video.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</w:p>
    <w:p w14:paraId="1CDD9428" w14:textId="77777777" w:rsidR="00F515FF" w:rsidRPr="001A2A48" w:rsidRDefault="00F515FF" w:rsidP="00F515FF">
      <w:pPr>
        <w:pStyle w:val="NormalWeb"/>
        <w:spacing w:before="7" w:beforeAutospacing="0" w:after="0" w:afterAutospacing="0"/>
        <w:ind w:left="39" w:firstLine="1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application of the Fourier Transform isn’t limited to digital signal processing. The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Fourier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Transform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can, in fact, speed up the training process of convolutional neural networks. Recall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how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a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convolutional layer overlays a kernel on a section of an image and performs bit-wise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multiplication with all of the values at that location. The kernel is then shifted to another section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of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the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image and the process is repeated until it has traversed the entire image.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</w:p>
    <w:p w14:paraId="7B897721" w14:textId="7289AB9E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The Fourier Transform can speed up convolutions by taking advantage of the following property.</w:t>
      </w:r>
      <w:r w:rsidRPr="001A2A48">
        <w:rPr>
          <w:rFonts w:asciiTheme="minorHAnsi" w:hAnsiTheme="minorHAnsi" w:cstheme="minorHAnsi"/>
          <w:sz w:val="26"/>
          <w:szCs w:val="26"/>
        </w:rPr>
        <w:t xml:space="preserve">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above equation states that the convolution of two signals is equivalent to the multiplication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of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their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Fourier transforms. Therefore, by transforming the input into frequency space, a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convolution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becomes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a single element-wise multiplication. In other words, the input to a convolutional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layer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and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kernel can be converted into frequencies using the Fourier Transform, </w:t>
      </w:r>
      <w:r w:rsidRPr="001A2A48"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t xml:space="preserve">multiplied once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and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then converted back using the inverse Fourier Transform. There is an overhead associated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with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transforming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the inputs into the Fourier domain and the inverse Fourier Transform to get responses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back to the spatial domain. However, this is offset by the speed up obtained from performing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a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single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multiplication instead of having to multiply the kernel with different sections of the image.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</w:p>
    <w:p w14:paraId="689D4236" w14:textId="77777777" w:rsidR="00F515FF" w:rsidRPr="001A2A48" w:rsidRDefault="00F515FF" w:rsidP="00F515FF">
      <w:pPr>
        <w:pStyle w:val="NormalWeb"/>
        <w:spacing w:before="270" w:beforeAutospacing="0" w:after="0" w:afterAutospacing="0"/>
        <w:ind w:left="39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b/>
          <w:bCs/>
          <w:sz w:val="26"/>
          <w:szCs w:val="26"/>
        </w:rPr>
        <w:t>Discrete Fourier Transform </w:t>
      </w:r>
    </w:p>
    <w:p w14:paraId="2689BCDE" w14:textId="0A5C260A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The Discrete Fourier Transform (DTF) can be written as follows.</w:t>
      </w:r>
    </w:p>
    <w:p w14:paraId="0C2C04B5" w14:textId="2EAEF1B5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jc w:val="center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16ADD62C" wp14:editId="36B3E6ED">
            <wp:extent cx="2898543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8543" cy="11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BF1" w14:textId="77777777" w:rsidR="00F515FF" w:rsidRPr="001A2A48" w:rsidRDefault="00F515FF" w:rsidP="00F515FF">
      <w:pPr>
        <w:pStyle w:val="NormalWeb"/>
        <w:spacing w:before="0" w:beforeAutospacing="0" w:after="0" w:afterAutospacing="0"/>
        <w:ind w:left="37" w:right="27" w:firstLine="3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To determine the DTF of a discrete signal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x[n]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(where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is the size of its domain), we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multiply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each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of its value by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e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raised to some function of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. We then sum the results obtained for a given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.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If we used a computer to calculate the Discrete Fourier Transform of a signal, it would need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to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perform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N (multiplications) x N (additions) = O(N²) operations.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</w:p>
    <w:p w14:paraId="0E0CFD85" w14:textId="06938C90" w:rsidR="00F515FF" w:rsidRPr="001A2A48" w:rsidRDefault="00F515FF" w:rsidP="00F515FF">
      <w:pPr>
        <w:pStyle w:val="NormalWeb"/>
        <w:spacing w:before="6" w:beforeAutospacing="0" w:after="0" w:afterAutospacing="0"/>
        <w:ind w:left="38" w:right="129" w:firstLine="1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lastRenderedPageBreak/>
        <w:t xml:space="preserve">As the name implies, the Fast Fourier Transform (FFT) is an algorithm that determines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Discrete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Fourier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Transform of an input significantly faster than computing it directly. In computer science lingo, the FFT reduces the number of computations needed for a problem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of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size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from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O(N^2)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to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O(</w:t>
      </w:r>
      <w:proofErr w:type="spellStart"/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NlogN</w:t>
      </w:r>
      <w:proofErr w:type="spellEnd"/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)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</w:p>
    <w:p w14:paraId="23669DE7" w14:textId="77777777" w:rsidR="00F515FF" w:rsidRPr="001A2A48" w:rsidRDefault="00F515FF" w:rsidP="00F515FF">
      <w:pPr>
        <w:pStyle w:val="NormalWeb"/>
        <w:spacing w:before="282" w:beforeAutospacing="0" w:after="0" w:afterAutospacing="0"/>
        <w:ind w:left="39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t>Fast Fourier Transform Algorithm</w:t>
      </w:r>
      <w:r w:rsidRPr="001A2A48">
        <w:rPr>
          <w:rFonts w:asciiTheme="minorHAnsi" w:hAnsiTheme="minorHAnsi" w:cstheme="minorHAnsi"/>
          <w:b/>
          <w:bCs/>
          <w:sz w:val="26"/>
          <w:szCs w:val="26"/>
        </w:rPr>
        <w:t> </w:t>
      </w:r>
    </w:p>
    <w:p w14:paraId="32C45E71" w14:textId="0E535020" w:rsidR="00F515FF" w:rsidRPr="001A2A48" w:rsidRDefault="00F515FF" w:rsidP="00F515FF">
      <w:pPr>
        <w:pStyle w:val="NormalWeb"/>
        <w:spacing w:before="0" w:beforeAutospacing="0" w:after="0" w:afterAutospacing="0"/>
        <w:ind w:left="46" w:right="1031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Suppose, we separated the Fourier Transform into even and odd indexed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su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b-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sequences</w:t>
      </w:r>
    </w:p>
    <w:p w14:paraId="087B7DE8" w14:textId="2D359459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491E91AA" wp14:editId="2E98B429">
            <wp:extent cx="4748294" cy="16717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44" r="-1"/>
                    <a:stretch/>
                  </pic:blipFill>
                  <pic:spPr bwMode="auto">
                    <a:xfrm>
                      <a:off x="0" y="0"/>
                      <a:ext cx="4748902" cy="167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E110" w14:textId="66E2AE48" w:rsidR="00F515FF" w:rsidRPr="001A2A48" w:rsidRDefault="00F515FF" w:rsidP="001A2A48">
      <w:pPr>
        <w:pStyle w:val="NormalWeb"/>
        <w:spacing w:before="6" w:beforeAutospacing="0" w:after="0" w:afterAutospacing="0"/>
        <w:ind w:left="36" w:firstLine="3"/>
        <w:jc w:val="both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After performing a bit of algebra, we end up with the summation of two terms. The advantage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of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this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approach lies in the fact that the even and odd indexed sub-sequences can be computed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concurrently.</w:t>
      </w:r>
    </w:p>
    <w:p w14:paraId="2144E1A4" w14:textId="27CB1DB7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3ADA0E69" wp14:editId="53C781CB">
            <wp:extent cx="6130884" cy="3541594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060" cy="35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CE92" w14:textId="487E1308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jc w:val="both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Suppose,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 xml:space="preserve">N =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8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,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to visualize the flow of data with time, we can make use of a butterfly diagram.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We compute the Discrete Fourier Transform for the even and odd terms simultaneously. Then,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we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calculate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x[k]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using the formula from above.</w:t>
      </w:r>
    </w:p>
    <w:p w14:paraId="27ACE31D" w14:textId="7FBF00BF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151EB205" wp14:editId="5C63E7C3">
            <wp:extent cx="5731510" cy="3716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A894" w14:textId="00FEB879" w:rsidR="00F515FF" w:rsidRPr="001A2A48" w:rsidRDefault="00F515FF" w:rsidP="00F515FF">
      <w:pPr>
        <w:pStyle w:val="NormalWeb"/>
        <w:spacing w:before="0" w:beforeAutospacing="0" w:after="0" w:afterAutospacing="0"/>
        <w:ind w:left="37" w:right="351" w:hanging="2"/>
        <w:jc w:val="both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We can express the gains in terms of Big O Notation as follows. The first term comes from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fact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that we compute the Discrete Fourier Transform twice. We multiply the latter by the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time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taken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to compute the Discrete Fourier Transform on half the original input. In the final step,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it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takes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steps to add up the Fourier Transform for a particular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k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. We account for this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by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adding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to the final product.</w:t>
      </w:r>
    </w:p>
    <w:p w14:paraId="46F7A3EB" w14:textId="25E6886D" w:rsidR="00F515FF" w:rsidRPr="001A2A48" w:rsidRDefault="00F515FF" w:rsidP="00F515FF">
      <w:pPr>
        <w:pStyle w:val="NormalWeb"/>
        <w:spacing w:before="0" w:beforeAutospacing="0" w:after="0" w:afterAutospacing="0"/>
        <w:ind w:left="37" w:right="351" w:hanging="2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01CDF9A8" wp14:editId="6EB80D63">
            <wp:extent cx="5731510" cy="2870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9065" w14:textId="71FFD03B" w:rsidR="00F515FF" w:rsidRPr="001A2A48" w:rsidRDefault="00F515FF" w:rsidP="00F515FF">
      <w:pPr>
        <w:pStyle w:val="NormalWeb"/>
        <w:spacing w:before="0" w:beforeAutospacing="0" w:after="0" w:afterAutospacing="0"/>
        <w:ind w:left="37" w:right="86" w:firstLine="2"/>
        <w:jc w:val="both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Notice how we were able to cut the time taken to compute the Fourier Transform by a factor of 2.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We can further improve the algorithm by applying the divide-and-conquer approach, halving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computational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cost each time. In other words, we can continue to split the problem size until we’re left with groups of two and then directly compute the Discrete Fourier Transforms for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each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of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those pairs.</w:t>
      </w:r>
    </w:p>
    <w:p w14:paraId="622D90BA" w14:textId="77777777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</w:p>
    <w:p w14:paraId="7ADBD50C" w14:textId="4826C683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37419614" wp14:editId="50D9A1F3">
            <wp:extent cx="5731510" cy="3808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443" w14:textId="0FF5AFD2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So long as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is a power of 2, the maximum number of times you can split into two equal halves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is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given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by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p = log(N)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14:paraId="5F66BE63" w14:textId="0C95851C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13AD833" wp14:editId="67503F33">
            <wp:extent cx="5731510" cy="2700020"/>
            <wp:effectExtent l="19050" t="19050" r="2159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04721" w14:textId="29F872F1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Here’s what it would look like if we were to use the Fast Fourier Transform algorithm with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a </w:t>
      </w:r>
      <w:r w:rsidRPr="001A2A48">
        <w:rPr>
          <w:rFonts w:asciiTheme="minorHAnsi" w:hAnsiTheme="minorHAnsi" w:cstheme="minorHAnsi"/>
          <w:sz w:val="26"/>
          <w:szCs w:val="26"/>
        </w:rPr>
        <w:t> 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>problem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size of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N = 8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. Notice how we have 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 xml:space="preserve">p = </w:t>
      </w:r>
      <w:proofErr w:type="gramStart"/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log(</w:t>
      </w:r>
      <w:proofErr w:type="gramEnd"/>
      <w:r w:rsidRPr="001A2A48">
        <w:rPr>
          <w:rFonts w:asciiTheme="minorHAnsi" w:hAnsiTheme="minorHAnsi" w:cstheme="minorHAnsi"/>
          <w:sz w:val="26"/>
          <w:szCs w:val="26"/>
          <w:shd w:val="clear" w:color="auto" w:fill="F2F2F2"/>
        </w:rPr>
        <w:t>8) = 3</w:t>
      </w:r>
      <w:r w:rsidRPr="001A2A48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stages.</w:t>
      </w:r>
    </w:p>
    <w:p w14:paraId="3B5E50FB" w14:textId="2C558753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  <w:shd w:val="clear" w:color="auto" w:fill="FFFFFF"/>
        </w:rPr>
      </w:pPr>
    </w:p>
    <w:p w14:paraId="68354255" w14:textId="46F4ED01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  <w:r w:rsidRPr="001A2A48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220EAE7D" wp14:editId="3FAC102A">
            <wp:extent cx="5731510" cy="3765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1FB9" w14:textId="09974202" w:rsidR="00F515FF" w:rsidRPr="001A2A48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b/>
          <w:bCs/>
          <w:sz w:val="26"/>
          <w:szCs w:val="26"/>
        </w:rPr>
      </w:pPr>
      <w:r w:rsidRPr="001A2A48">
        <w:rPr>
          <w:rFonts w:asciiTheme="minorHAnsi" w:hAnsiTheme="minorHAnsi" w:cstheme="minorHAnsi"/>
          <w:b/>
          <w:bCs/>
          <w:sz w:val="26"/>
          <w:szCs w:val="26"/>
        </w:rPr>
        <w:t>Conclusion:</w:t>
      </w:r>
    </w:p>
    <w:p w14:paraId="0ACBEF6B" w14:textId="286FB8EA" w:rsidR="00F515FF" w:rsidRDefault="00F515FF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  <w:proofErr w:type="gramStart"/>
      <w:r w:rsidRPr="001A2A48">
        <w:rPr>
          <w:rFonts w:asciiTheme="minorHAnsi" w:hAnsiTheme="minorHAnsi" w:cstheme="minorHAnsi"/>
          <w:sz w:val="26"/>
          <w:szCs w:val="26"/>
        </w:rPr>
        <w:t>Thus</w:t>
      </w:r>
      <w:proofErr w:type="gramEnd"/>
      <w:r w:rsidRPr="001A2A48">
        <w:rPr>
          <w:rFonts w:asciiTheme="minorHAnsi" w:hAnsiTheme="minorHAnsi" w:cstheme="minorHAnsi"/>
          <w:sz w:val="26"/>
          <w:szCs w:val="26"/>
        </w:rPr>
        <w:t xml:space="preserve"> we have successfully implemented Fast Fourier Transform</w:t>
      </w:r>
    </w:p>
    <w:p w14:paraId="6115B189" w14:textId="1848CE62" w:rsidR="001A2A48" w:rsidRDefault="001A2A48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sz w:val="26"/>
          <w:szCs w:val="26"/>
        </w:rPr>
      </w:pPr>
    </w:p>
    <w:p w14:paraId="3C223183" w14:textId="3BE8CA97" w:rsidR="001A2A48" w:rsidRDefault="001A2A48" w:rsidP="00F515FF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Code:</w:t>
      </w:r>
    </w:p>
    <w:p w14:paraId="60BCF848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r w:rsidRPr="001A2A48">
        <w:rPr>
          <w:rFonts w:ascii="Courier New" w:hAnsi="Courier New" w:cs="Courier New"/>
          <w:sz w:val="26"/>
          <w:szCs w:val="26"/>
        </w:rPr>
        <w:t>//Program to Compute the FFT of given Sequence x[n]</w:t>
      </w:r>
      <w:proofErr w:type="gramStart"/>
      <w:r w:rsidRPr="001A2A48">
        <w:rPr>
          <w:rFonts w:ascii="Courier New" w:hAnsi="Courier New" w:cs="Courier New"/>
          <w:sz w:val="26"/>
          <w:szCs w:val="26"/>
        </w:rPr>
        <w:t>=[</w:t>
      </w:r>
      <w:proofErr w:type="gramEnd"/>
      <w:r w:rsidRPr="001A2A48">
        <w:rPr>
          <w:rFonts w:ascii="Courier New" w:hAnsi="Courier New" w:cs="Courier New"/>
          <w:sz w:val="26"/>
          <w:szCs w:val="26"/>
        </w:rPr>
        <w:t>1,0,0,0,0,0,0,0].</w:t>
      </w:r>
    </w:p>
    <w:p w14:paraId="4C8DC789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r w:rsidRPr="001A2A48">
        <w:rPr>
          <w:rFonts w:ascii="Courier New" w:hAnsi="Courier New" w:cs="Courier New"/>
          <w:sz w:val="26"/>
          <w:szCs w:val="26"/>
        </w:rPr>
        <w:t>clear;</w:t>
      </w:r>
    </w:p>
    <w:p w14:paraId="762CA364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1A2A48">
        <w:rPr>
          <w:rFonts w:ascii="Courier New" w:hAnsi="Courier New" w:cs="Courier New"/>
          <w:sz w:val="26"/>
          <w:szCs w:val="26"/>
        </w:rPr>
        <w:t>clc</w:t>
      </w:r>
      <w:proofErr w:type="spellEnd"/>
      <w:r w:rsidRPr="001A2A48">
        <w:rPr>
          <w:rFonts w:ascii="Courier New" w:hAnsi="Courier New" w:cs="Courier New"/>
          <w:sz w:val="26"/>
          <w:szCs w:val="26"/>
        </w:rPr>
        <w:t xml:space="preserve"> ;</w:t>
      </w:r>
      <w:proofErr w:type="gramEnd"/>
    </w:p>
    <w:p w14:paraId="29851E41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proofErr w:type="gramStart"/>
      <w:r w:rsidRPr="001A2A48">
        <w:rPr>
          <w:rFonts w:ascii="Courier New" w:hAnsi="Courier New" w:cs="Courier New"/>
          <w:sz w:val="26"/>
          <w:szCs w:val="26"/>
        </w:rPr>
        <w:t>close ;</w:t>
      </w:r>
      <w:proofErr w:type="gramEnd"/>
    </w:p>
    <w:p w14:paraId="72E65EE1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r w:rsidRPr="001A2A48">
        <w:rPr>
          <w:rFonts w:ascii="Courier New" w:hAnsi="Courier New" w:cs="Courier New"/>
          <w:sz w:val="26"/>
          <w:szCs w:val="26"/>
        </w:rPr>
        <w:t>x = [1,0,0,0,0,0,0,0];</w:t>
      </w:r>
    </w:p>
    <w:p w14:paraId="0AD2D195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r w:rsidRPr="001A2A48">
        <w:rPr>
          <w:rFonts w:ascii="Courier New" w:hAnsi="Courier New" w:cs="Courier New"/>
          <w:sz w:val="26"/>
          <w:szCs w:val="26"/>
        </w:rPr>
        <w:t>//FFT Computation</w:t>
      </w:r>
    </w:p>
    <w:p w14:paraId="54BEEDB6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r w:rsidRPr="001A2A48">
        <w:rPr>
          <w:rFonts w:ascii="Courier New" w:hAnsi="Courier New" w:cs="Courier New"/>
          <w:sz w:val="26"/>
          <w:szCs w:val="26"/>
        </w:rPr>
        <w:t xml:space="preserve">X = </w:t>
      </w:r>
      <w:proofErr w:type="spellStart"/>
      <w:r w:rsidRPr="001A2A48">
        <w:rPr>
          <w:rFonts w:ascii="Courier New" w:hAnsi="Courier New" w:cs="Courier New"/>
          <w:sz w:val="26"/>
          <w:szCs w:val="26"/>
        </w:rPr>
        <w:t>fft</w:t>
      </w:r>
      <w:proofErr w:type="spellEnd"/>
      <w:r w:rsidRPr="001A2A48">
        <w:rPr>
          <w:rFonts w:ascii="Courier New" w:hAnsi="Courier New" w:cs="Courier New"/>
          <w:sz w:val="26"/>
          <w:szCs w:val="26"/>
        </w:rPr>
        <w:t xml:space="preserve"> (</w:t>
      </w:r>
      <w:proofErr w:type="gramStart"/>
      <w:r w:rsidRPr="001A2A48">
        <w:rPr>
          <w:rFonts w:ascii="Courier New" w:hAnsi="Courier New" w:cs="Courier New"/>
          <w:sz w:val="26"/>
          <w:szCs w:val="26"/>
        </w:rPr>
        <w:t>x ,</w:t>
      </w:r>
      <w:proofErr w:type="gramEnd"/>
      <w:r w:rsidRPr="001A2A48">
        <w:rPr>
          <w:rFonts w:ascii="Courier New" w:hAnsi="Courier New" w:cs="Courier New"/>
          <w:sz w:val="26"/>
          <w:szCs w:val="26"/>
        </w:rPr>
        <w:t xml:space="preserve"> -1);</w:t>
      </w:r>
    </w:p>
    <w:p w14:paraId="6CB0D041" w14:textId="3FAFFBA2" w:rsidR="001A2A48" w:rsidRPr="001A2A48" w:rsidRDefault="001A2A48" w:rsidP="001A2A48">
      <w:pPr>
        <w:pStyle w:val="NormalWeb"/>
        <w:spacing w:before="6" w:beforeAutospacing="0" w:after="0" w:afterAutospacing="0"/>
        <w:ind w:left="36" w:firstLine="3"/>
        <w:rPr>
          <w:rFonts w:ascii="Courier New" w:hAnsi="Courier New" w:cs="Courier New"/>
          <w:sz w:val="26"/>
          <w:szCs w:val="26"/>
        </w:rPr>
      </w:pPr>
      <w:proofErr w:type="spellStart"/>
      <w:r w:rsidRPr="001A2A48">
        <w:rPr>
          <w:rFonts w:ascii="Courier New" w:hAnsi="Courier New" w:cs="Courier New"/>
          <w:sz w:val="26"/>
          <w:szCs w:val="26"/>
        </w:rPr>
        <w:t>disp</w:t>
      </w:r>
      <w:proofErr w:type="spellEnd"/>
      <w:r w:rsidRPr="001A2A48">
        <w:rPr>
          <w:rFonts w:ascii="Courier New" w:hAnsi="Courier New" w:cs="Courier New"/>
          <w:sz w:val="26"/>
          <w:szCs w:val="26"/>
        </w:rPr>
        <w:t>(X,'X(z) = ');</w:t>
      </w:r>
    </w:p>
    <w:p w14:paraId="5D5547F9" w14:textId="2BB6F84B" w:rsidR="001A2A48" w:rsidRDefault="001A2A48" w:rsidP="001A2A48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b/>
          <w:bCs/>
          <w:sz w:val="26"/>
          <w:szCs w:val="26"/>
        </w:rPr>
      </w:pPr>
    </w:p>
    <w:p w14:paraId="2560311C" w14:textId="31B52DE1" w:rsidR="001A2A48" w:rsidRDefault="001A2A48" w:rsidP="001A2A48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Output:</w:t>
      </w:r>
    </w:p>
    <w:p w14:paraId="778B0B07" w14:textId="77777777" w:rsidR="001A2A48" w:rsidRPr="001A2A48" w:rsidRDefault="001A2A48" w:rsidP="001A2A48">
      <w:pPr>
        <w:pStyle w:val="NormalWeb"/>
        <w:spacing w:before="6" w:after="0"/>
        <w:ind w:left="36" w:firstLine="3"/>
        <w:rPr>
          <w:rFonts w:ascii="Courier New" w:hAnsi="Courier New" w:cs="Courier New"/>
          <w:sz w:val="26"/>
          <w:szCs w:val="26"/>
        </w:rPr>
      </w:pPr>
      <w:r w:rsidRPr="001A2A48">
        <w:rPr>
          <w:rFonts w:ascii="Courier New" w:hAnsi="Courier New" w:cs="Courier New"/>
          <w:sz w:val="26"/>
          <w:szCs w:val="26"/>
        </w:rPr>
        <w:t xml:space="preserve">X(z) =    </w:t>
      </w:r>
    </w:p>
    <w:p w14:paraId="06E46ADB" w14:textId="3DEA091F" w:rsidR="00F515FF" w:rsidRPr="001A2A48" w:rsidRDefault="001A2A48" w:rsidP="001A2A48">
      <w:pPr>
        <w:pStyle w:val="NormalWeb"/>
        <w:spacing w:before="6" w:beforeAutospacing="0" w:after="0" w:afterAutospacing="0"/>
        <w:ind w:left="36" w:firstLine="3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1A2A48">
        <w:rPr>
          <w:rFonts w:ascii="Courier New" w:hAnsi="Courier New" w:cs="Courier New"/>
          <w:sz w:val="26"/>
          <w:szCs w:val="26"/>
        </w:rPr>
        <w:t xml:space="preserve">    1.    1.    1.    1.    1.    1.    1.    1.  </w:t>
      </w:r>
    </w:p>
    <w:sectPr w:rsidR="00F515FF" w:rsidRPr="001A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FF"/>
    <w:rsid w:val="001A2A48"/>
    <w:rsid w:val="00F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8FF3"/>
  <w15:chartTrackingRefBased/>
  <w15:docId w15:val="{F3323E74-4373-48C9-9F2F-F9A05DAF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2020-11-19T20:52:00Z</dcterms:created>
  <dcterms:modified xsi:type="dcterms:W3CDTF">2020-11-19T21:05:00Z</dcterms:modified>
</cp:coreProperties>
</file>