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E3A" w:rsidRPr="00B63A2D" w:rsidRDefault="00F515BD" w:rsidP="006F1E3A">
      <w:pPr>
        <w:jc w:val="center"/>
        <w:rPr>
          <w:rFonts w:cs="Cordia New"/>
          <w:b/>
          <w:bCs/>
        </w:rPr>
      </w:pPr>
      <w:r w:rsidRPr="00B63A2D"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4843145</wp:posOffset>
                </wp:positionH>
                <wp:positionV relativeFrom="paragraph">
                  <wp:posOffset>-262255</wp:posOffset>
                </wp:positionV>
                <wp:extent cx="1371600" cy="365760"/>
                <wp:effectExtent l="0" t="0" r="0" b="0"/>
                <wp:wrapNone/>
                <wp:docPr id="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DB5C22" w:rsidRDefault="00DB5C22" w:rsidP="006F1E3A">
                            <w:pPr>
                              <w:jc w:val="center"/>
                              <w:rPr>
                                <w:rFonts w:cs="Cordia New"/>
                                <w:b/>
                                <w:bCs/>
                                <w:cs/>
                              </w:rPr>
                            </w:pPr>
                            <w:r w:rsidRPr="0087573B">
                              <w:rPr>
                                <w:rFonts w:cs="Cordia New"/>
                                <w:b/>
                                <w:bCs/>
                                <w:cs/>
                                <w:lang w:val="th-TH"/>
                              </w:rPr>
                              <w:t>เอกสารหมายเลข 1</w:t>
                            </w:r>
                            <w:r>
                              <w:rPr>
                                <w:rFonts w:cs="Cordia New" w:hint="cs"/>
                                <w:b/>
                                <w:bCs/>
                                <w:cs/>
                              </w:rPr>
                              <w:t xml:space="preserve"> ข.</w:t>
                            </w:r>
                          </w:p>
                          <w:p w:rsidR="00DB5C22" w:rsidRPr="003B4EAE" w:rsidRDefault="00DB5C22" w:rsidP="006F1E3A">
                            <w:pPr>
                              <w:jc w:val="center"/>
                              <w:rPr>
                                <w:rFonts w:cs="Cordia New"/>
                                <w:b/>
                                <w:bCs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3" o:spid="_x0000_s1026" style="position:absolute;left:0;text-align:left;margin-left:381.35pt;margin-top:-20.65pt;width:108pt;height:28.8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">
                <v:textbox>
                  <w:txbxContent>
                    <w:p w:rsidR="00DB5C22" w:rsidRDefault="00DB5C22" w:rsidP="006F1E3A">
                      <w:pPr>
                        <w:jc w:val="center"/>
                        <w:rPr>
                          <w:rFonts w:cs="Cordia New"/>
                          <w:b/>
                          <w:bCs/>
                          <w:cs/>
                        </w:rPr>
                      </w:pPr>
                      <w:r w:rsidRPr="0087573B">
                        <w:rPr>
                          <w:rFonts w:cs="Cordia New"/>
                          <w:b/>
                          <w:bCs/>
                          <w:cs/>
                          <w:lang w:val="th-TH"/>
                        </w:rPr>
                        <w:t>เอกสารหมายเลข 1</w:t>
                      </w:r>
                      <w:r>
                        <w:rPr>
                          <w:rFonts w:cs="Cordia New" w:hint="cs"/>
                          <w:b/>
                          <w:bCs/>
                          <w:cs/>
                        </w:rPr>
                        <w:t xml:space="preserve"> ข.</w:t>
                      </w:r>
                    </w:p>
                    <w:p w:rsidR="00DB5C22" w:rsidRPr="003B4EAE" w:rsidRDefault="00DB5C22" w:rsidP="006F1E3A">
                      <w:pPr>
                        <w:jc w:val="center"/>
                        <w:rPr>
                          <w:rFonts w:cs="Cordia New"/>
                          <w:b/>
                          <w:bCs/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F1E3A" w:rsidRPr="00B63A2D" w:rsidRDefault="006F1E3A" w:rsidP="006F1E3A">
      <w:pPr>
        <w:jc w:val="center"/>
        <w:rPr>
          <w:rFonts w:cs="Cordia New"/>
          <w:b/>
          <w:bCs/>
          <w:cs/>
        </w:rPr>
      </w:pPr>
    </w:p>
    <w:p w:rsidR="006F1E3A" w:rsidRPr="00B63A2D" w:rsidRDefault="006F1E3A" w:rsidP="006F1E3A">
      <w:pPr>
        <w:jc w:val="center"/>
        <w:rPr>
          <w:rFonts w:cs="Cordia New"/>
          <w:b/>
          <w:bCs/>
          <w:cs/>
        </w:rPr>
      </w:pPr>
    </w:p>
    <w:p w:rsidR="006F1E3A" w:rsidRPr="00B63A2D" w:rsidRDefault="006F1E3A" w:rsidP="006F1E3A">
      <w:pPr>
        <w:jc w:val="center"/>
        <w:rPr>
          <w:rFonts w:cs="Cordia New"/>
          <w:b/>
          <w:bCs/>
          <w:sz w:val="32"/>
          <w:szCs w:val="32"/>
        </w:rPr>
      </w:pPr>
      <w:r w:rsidRPr="00B63A2D">
        <w:rPr>
          <w:rFonts w:cs="Cordia New"/>
          <w:b/>
          <w:bCs/>
          <w:sz w:val="32"/>
          <w:szCs w:val="32"/>
          <w:cs/>
        </w:rPr>
        <w:t xml:space="preserve">รายการตรวจสอบประเภทโครงการวิจัยแบบ </w:t>
      </w:r>
      <w:r w:rsidRPr="00B63A2D">
        <w:rPr>
          <w:rFonts w:cs="Cordia New"/>
          <w:b/>
          <w:bCs/>
          <w:sz w:val="32"/>
          <w:szCs w:val="32"/>
        </w:rPr>
        <w:t xml:space="preserve">Expedited review </w:t>
      </w:r>
      <w:r w:rsidRPr="00B63A2D">
        <w:rPr>
          <w:rFonts w:cs="Cordia New"/>
          <w:b/>
          <w:bCs/>
          <w:sz w:val="32"/>
          <w:szCs w:val="32"/>
          <w:cs/>
        </w:rPr>
        <w:t>และ</w:t>
      </w:r>
      <w:r w:rsidRPr="00B63A2D">
        <w:rPr>
          <w:rFonts w:cs="Cordia New"/>
          <w:b/>
          <w:bCs/>
          <w:sz w:val="32"/>
          <w:szCs w:val="32"/>
        </w:rPr>
        <w:t xml:space="preserve"> Exemption review</w:t>
      </w:r>
    </w:p>
    <w:p w:rsidR="006F1E3A" w:rsidRPr="00B63A2D" w:rsidRDefault="006F1E3A" w:rsidP="006F1E3A">
      <w:pPr>
        <w:ind w:right="222"/>
        <w:jc w:val="both"/>
        <w:rPr>
          <w:rFonts w:cs="Cordia New"/>
        </w:rPr>
      </w:pPr>
      <w:r w:rsidRPr="00B63A2D">
        <w:rPr>
          <w:rFonts w:cs="Cordia New"/>
        </w:rPr>
        <w:tab/>
      </w:r>
    </w:p>
    <w:p w:rsidR="006F1E3A" w:rsidRPr="00B63A2D" w:rsidRDefault="006F1E3A" w:rsidP="006F1E3A">
      <w:pPr>
        <w:ind w:right="222"/>
        <w:jc w:val="thaiDistribute"/>
        <w:rPr>
          <w:rFonts w:cs="Cordia New"/>
          <w:b/>
          <w:bCs/>
          <w:cs/>
        </w:rPr>
      </w:pPr>
      <w:r w:rsidRPr="00B63A2D">
        <w:rPr>
          <w:rFonts w:cs="Cordia New"/>
          <w:b/>
          <w:bCs/>
        </w:rPr>
        <w:tab/>
      </w:r>
      <w:r w:rsidRPr="00B63A2D">
        <w:rPr>
          <w:rFonts w:cs="Cordia New"/>
          <w:b/>
          <w:bCs/>
          <w:cs/>
        </w:rPr>
        <w:t xml:space="preserve">ท่านควรอ่านเอกสารนี้โดยละเอียด หากท่านต้องการส่งโครงการวิจัยเพื่อรับการพิจารณาแบบ </w:t>
      </w:r>
      <w:r w:rsidRPr="00B63A2D">
        <w:rPr>
          <w:rFonts w:cs="Cordia New"/>
          <w:b/>
          <w:bCs/>
        </w:rPr>
        <w:t xml:space="preserve">Expedited review </w:t>
      </w:r>
      <w:r w:rsidRPr="00B63A2D">
        <w:rPr>
          <w:rFonts w:cs="Cordia New"/>
          <w:b/>
          <w:bCs/>
          <w:cs/>
        </w:rPr>
        <w:t xml:space="preserve">หรือ </w:t>
      </w:r>
      <w:r w:rsidRPr="00B63A2D">
        <w:rPr>
          <w:rFonts w:cs="Cordia New"/>
          <w:b/>
          <w:bCs/>
        </w:rPr>
        <w:t>Exemption review</w:t>
      </w:r>
      <w:r w:rsidRPr="00B63A2D">
        <w:rPr>
          <w:rFonts w:cs="Cordia New"/>
          <w:b/>
          <w:bCs/>
          <w:cs/>
        </w:rPr>
        <w:t xml:space="preserve">  กรอกข้อมูลที่เกี่ยวข้อง และส่งพร้อมเอกสารหมายเลข 1</w:t>
      </w:r>
    </w:p>
    <w:p w:rsidR="00DB5C22" w:rsidRPr="00B63A2D" w:rsidRDefault="006F1E3A" w:rsidP="00DB5C22">
      <w:pPr>
        <w:ind w:right="80" w:firstLine="720"/>
        <w:jc w:val="thaiDistribute"/>
        <w:rPr>
          <w:rFonts w:cs="Cordia New"/>
        </w:rPr>
      </w:pPr>
      <w:r w:rsidRPr="00B63A2D">
        <w:rPr>
          <w:rFonts w:cs="Cordia New"/>
          <w:cs/>
        </w:rPr>
        <w:t xml:space="preserve">การพิจารณารับรองโครงการวิจัย ของคณะกรรมการจริยธรรมการวิจัยในคน </w:t>
      </w:r>
      <w:r w:rsidR="009E33FC" w:rsidRPr="00B63A2D">
        <w:rPr>
          <w:rFonts w:cs="Cordia New" w:hint="cs"/>
          <w:cs/>
        </w:rPr>
        <w:t>โรงพยาบาลกรุงเทพสำนักงานใหญ่</w:t>
      </w:r>
      <w:r w:rsidRPr="00B63A2D">
        <w:rPr>
          <w:rFonts w:cs="Cordia New"/>
          <w:cs/>
        </w:rPr>
        <w:t xml:space="preserve"> จัดแบ่ง โครงการออกเป็</w:t>
      </w:r>
      <w:r w:rsidR="006428B4" w:rsidRPr="00B63A2D">
        <w:rPr>
          <w:rFonts w:cs="Cordia New" w:hint="cs"/>
          <w:cs/>
        </w:rPr>
        <w:t xml:space="preserve">น </w:t>
      </w:r>
      <w:r w:rsidR="00DB5C22" w:rsidRPr="00B63A2D">
        <w:rPr>
          <w:rFonts w:cs="Cordia New"/>
        </w:rPr>
        <w:t>3</w:t>
      </w:r>
      <w:r w:rsidR="009E33FC" w:rsidRPr="00B63A2D">
        <w:rPr>
          <w:rFonts w:cs="Cordia New" w:hint="cs"/>
          <w:cs/>
        </w:rPr>
        <w:t xml:space="preserve"> </w:t>
      </w:r>
      <w:r w:rsidRPr="00B63A2D">
        <w:rPr>
          <w:rFonts w:cs="Cordia New"/>
          <w:cs/>
        </w:rPr>
        <w:t>ประเภท ได้แก่:</w:t>
      </w:r>
    </w:p>
    <w:p w:rsidR="00DB5C22" w:rsidRPr="00B63A2D" w:rsidRDefault="006F1E3A" w:rsidP="00DB5C22">
      <w:pPr>
        <w:numPr>
          <w:ilvl w:val="0"/>
          <w:numId w:val="43"/>
        </w:numPr>
        <w:ind w:right="80"/>
        <w:jc w:val="thaiDistribute"/>
        <w:rPr>
          <w:rFonts w:cs="Cordia New"/>
        </w:rPr>
      </w:pPr>
      <w:r w:rsidRPr="00B63A2D">
        <w:rPr>
          <w:rFonts w:cs="Cordia New"/>
        </w:rPr>
        <w:t xml:space="preserve">Full-board review </w:t>
      </w:r>
      <w:r w:rsidRPr="00B63A2D">
        <w:rPr>
          <w:rFonts w:cs="Cordia New"/>
          <w:cs/>
        </w:rPr>
        <w:t>โครงการวิจัยที่มีความเสี่ยงต่ออาสาสมัครปานกลางถึงสูง และต้องได้รับการ พิจารณาลงมติในที่ประชุมของคณะกรรมการจริยธรรมฯ</w:t>
      </w:r>
      <w:r w:rsidRPr="00B63A2D">
        <w:rPr>
          <w:rFonts w:cs="Cordia New"/>
        </w:rPr>
        <w:t xml:space="preserve"> </w:t>
      </w:r>
      <w:r w:rsidRPr="00B63A2D">
        <w:rPr>
          <w:rFonts w:cs="Cordia New"/>
          <w:cs/>
        </w:rPr>
        <w:t>ถ้าท่านไม่ส่งเอกสาร 1 ข. นี้มาด้วย โครงการวิจัยของท่านมักถูกพิจารณาในประเภทนี้</w:t>
      </w:r>
    </w:p>
    <w:p w:rsidR="00DB5C22" w:rsidRPr="00B63A2D" w:rsidRDefault="006963B3" w:rsidP="00DB5C22">
      <w:pPr>
        <w:numPr>
          <w:ilvl w:val="0"/>
          <w:numId w:val="43"/>
        </w:numPr>
        <w:ind w:right="80"/>
        <w:jc w:val="thaiDistribute"/>
        <w:rPr>
          <w:rFonts w:cs="Cordia New"/>
        </w:rPr>
      </w:pPr>
      <w:r w:rsidRPr="00B63A2D">
        <w:rPr>
          <w:rFonts w:cs="Cordia New"/>
        </w:rPr>
        <w:t xml:space="preserve">Exemption review </w:t>
      </w:r>
      <w:r w:rsidRPr="00B63A2D">
        <w:rPr>
          <w:rFonts w:cs="Cordia New"/>
          <w:cs/>
        </w:rPr>
        <w:t>โครงการวิจัยที่สามารถขอยกเว้นการพิจารณาต่อไปโดยกรรมการเต็มชุด</w:t>
      </w:r>
      <w:r w:rsidRPr="00B63A2D">
        <w:rPr>
          <w:rFonts w:cs="Cordia New"/>
        </w:rPr>
        <w:t xml:space="preserve"> </w:t>
      </w:r>
      <w:r w:rsidR="00482798" w:rsidRPr="00B63A2D">
        <w:rPr>
          <w:rFonts w:cs="Cordia New" w:hint="cs"/>
          <w:cs/>
        </w:rPr>
        <w:t xml:space="preserve">หรือในแบบเร่งด่วน </w:t>
      </w:r>
      <w:r w:rsidRPr="00B63A2D">
        <w:rPr>
          <w:rFonts w:cs="Cordia New"/>
          <w:cs/>
        </w:rPr>
        <w:t>การตัดสินไม่ต้องอาศัยการลงมติ แต่ต้องได้รับการรับรองในภายหลังจากที่ประชุมของคณะกรรมการจริยธรรมฯ</w:t>
      </w:r>
      <w:r w:rsidRPr="00B63A2D">
        <w:rPr>
          <w:rFonts w:cs="Cordia New"/>
        </w:rPr>
        <w:t xml:space="preserve"> </w:t>
      </w:r>
      <w:r w:rsidRPr="00B63A2D">
        <w:rPr>
          <w:rFonts w:cs="Cordia New"/>
          <w:cs/>
        </w:rPr>
        <w:t>ให้ส่งเอกสาร 1 ข. นี้มาด้วย</w:t>
      </w:r>
    </w:p>
    <w:p w:rsidR="006F1E3A" w:rsidRPr="00B63A2D" w:rsidRDefault="006F1E3A" w:rsidP="00DB5C22">
      <w:pPr>
        <w:numPr>
          <w:ilvl w:val="0"/>
          <w:numId w:val="43"/>
        </w:numPr>
        <w:ind w:right="80"/>
        <w:jc w:val="thaiDistribute"/>
        <w:rPr>
          <w:rFonts w:cs="Cordia New"/>
          <w:cs/>
        </w:rPr>
      </w:pPr>
      <w:r w:rsidRPr="00B63A2D">
        <w:rPr>
          <w:rFonts w:cs="Cordia New"/>
        </w:rPr>
        <w:t xml:space="preserve">Expedited review </w:t>
      </w:r>
      <w:r w:rsidRPr="00B63A2D">
        <w:rPr>
          <w:rFonts w:cs="Cordia New"/>
          <w:cs/>
        </w:rPr>
        <w:t xml:space="preserve">โครงการวิจัยที่มีความเสี่ยงต่ำหรือไม่มีความเสี่ยงต่ออาสาสมัคร หรือไม่มี อาสาสมัครร่วมโครงการ เช่น </w:t>
      </w:r>
      <w:r w:rsidR="0087206E" w:rsidRPr="00B63A2D">
        <w:rPr>
          <w:rFonts w:cs="Cordia New"/>
        </w:rPr>
        <w:t>retrospective chart review</w:t>
      </w:r>
      <w:r w:rsidRPr="00B63A2D">
        <w:rPr>
          <w:rFonts w:cs="Cordia New"/>
        </w:rPr>
        <w:t xml:space="preserve"> </w:t>
      </w:r>
      <w:r w:rsidRPr="00B63A2D">
        <w:rPr>
          <w:rFonts w:cs="Cordia New"/>
          <w:cs/>
        </w:rPr>
        <w:t>การพิจารณาอาจเร็วขึ้นบ้าง แต่ยังต้องได้รับการรับรองจาก ที่ประชุมของคณะกรรมการจริยธรรมฯ</w:t>
      </w:r>
      <w:r w:rsidRPr="00B63A2D">
        <w:rPr>
          <w:rFonts w:cs="Cordia New"/>
        </w:rPr>
        <w:t xml:space="preserve"> </w:t>
      </w:r>
    </w:p>
    <w:p w:rsidR="006F1E3A" w:rsidRPr="00B63A2D" w:rsidRDefault="006F1E3A" w:rsidP="006F1E3A">
      <w:pPr>
        <w:ind w:right="80" w:firstLine="720"/>
        <w:jc w:val="thaiDistribute"/>
        <w:rPr>
          <w:rFonts w:cs="Cordia New"/>
          <w:cs/>
        </w:rPr>
      </w:pPr>
      <w:r w:rsidRPr="00B63A2D">
        <w:rPr>
          <w:rFonts w:cs="Cordia New"/>
          <w:cs/>
        </w:rPr>
        <w:t xml:space="preserve">ผู้วิจัยควรตรวจสอบประเภทของโครงการเบื้องต้น เพื่อให้จัดเตรียมเอกสารสำหรับส่งเพื่อขอการรับรองได้อย่างถูกต้อง  </w:t>
      </w:r>
      <w:r w:rsidRPr="00B63A2D">
        <w:rPr>
          <w:rFonts w:cs="Cordia New"/>
          <w:b/>
          <w:bCs/>
          <w:cs/>
        </w:rPr>
        <w:t>ทั้งนี้ คณะกรรมการจริยธรรมฯ ขอสงวนสิทธิ์ในการตัดสินประเภทการพิจาณาโครงการวิจัย</w:t>
      </w:r>
      <w:r w:rsidRPr="00B63A2D">
        <w:rPr>
          <w:rFonts w:cs="Cordia New"/>
          <w:b/>
          <w:bCs/>
        </w:rPr>
        <w:t xml:space="preserve"> </w:t>
      </w:r>
      <w:r w:rsidRPr="00B63A2D">
        <w:rPr>
          <w:rFonts w:cs="Cordia New"/>
          <w:b/>
          <w:bCs/>
          <w:cs/>
        </w:rPr>
        <w:t>และอาจร้องขอให้มีการจัดส่งเอกสารเพิ่มเติมตามความจำเป็น เช่น ท่านส่งมาผิดประเภท จะทำให้ต้องใช้เวลานานขึ้นด้วย</w:t>
      </w:r>
    </w:p>
    <w:p w:rsidR="006F1E3A" w:rsidRPr="00B63A2D" w:rsidRDefault="006F1E3A" w:rsidP="006F1E3A">
      <w:pPr>
        <w:ind w:right="80"/>
        <w:jc w:val="thaiDistribute"/>
        <w:rPr>
          <w:rFonts w:cs="Cordia New"/>
        </w:rPr>
      </w:pPr>
      <w:r w:rsidRPr="00B63A2D">
        <w:rPr>
          <w:rFonts w:cs="Cordia New"/>
          <w:cs/>
        </w:rPr>
        <w:t xml:space="preserve">(โปรดเลือกขีด </w:t>
      </w:r>
      <w:r w:rsidRPr="00B63A2D">
        <w:rPr>
          <w:rFonts w:cs="Cordia New"/>
        </w:rPr>
        <w:sym w:font="Wingdings" w:char="F0FE"/>
      </w:r>
      <w:r w:rsidRPr="00B63A2D">
        <w:rPr>
          <w:rFonts w:cs="Cordia New"/>
          <w:cs/>
        </w:rPr>
        <w:t xml:space="preserve"> ในทุกหัวข้อตามความเป็นจริง)</w:t>
      </w:r>
    </w:p>
    <w:p w:rsidR="006F1E3A" w:rsidRPr="00B63A2D" w:rsidRDefault="006F1E3A" w:rsidP="006F1E3A">
      <w:pPr>
        <w:ind w:right="80" w:firstLine="720"/>
        <w:jc w:val="both"/>
        <w:rPr>
          <w:rFonts w:cs="Cordia New"/>
        </w:rPr>
      </w:pPr>
    </w:p>
    <w:p w:rsidR="006F1E3A" w:rsidRPr="00B63A2D" w:rsidRDefault="006F1E3A" w:rsidP="006F1E3A">
      <w:pPr>
        <w:ind w:left="-567" w:right="80"/>
        <w:jc w:val="both"/>
        <w:rPr>
          <w:rFonts w:cs="Cordia New"/>
          <w:b/>
          <w:bCs/>
        </w:rPr>
      </w:pPr>
      <w:r w:rsidRPr="00B63A2D">
        <w:rPr>
          <w:rFonts w:cs="Cordia New"/>
          <w:b/>
          <w:bCs/>
          <w:cs/>
        </w:rPr>
        <w:br w:type="page"/>
      </w:r>
    </w:p>
    <w:p w:rsidR="006F1E3A" w:rsidRPr="00B63A2D" w:rsidRDefault="00A16871" w:rsidP="006F1E3A">
      <w:pPr>
        <w:ind w:left="-567" w:right="80"/>
        <w:jc w:val="both"/>
        <w:rPr>
          <w:rFonts w:cs="Cordia New"/>
        </w:rPr>
      </w:pPr>
      <w:r w:rsidRPr="00B63A2D">
        <w:rPr>
          <w:rFonts w:cs="Cordia New"/>
          <w:b/>
          <w:bCs/>
        </w:rPr>
        <w:lastRenderedPageBreak/>
        <w:t xml:space="preserve">       </w:t>
      </w:r>
      <w:r w:rsidR="006F1E3A" w:rsidRPr="00B63A2D">
        <w:rPr>
          <w:rFonts w:cs="Cordia New"/>
          <w:b/>
          <w:bCs/>
          <w:cs/>
        </w:rPr>
        <w:t xml:space="preserve">โครงการวิจัยที่เข้าข่าย </w:t>
      </w:r>
      <w:r w:rsidR="006F1E3A" w:rsidRPr="00B63A2D">
        <w:rPr>
          <w:rFonts w:cs="Cordia New"/>
          <w:b/>
          <w:bCs/>
        </w:rPr>
        <w:t>Expedited review</w:t>
      </w:r>
      <w:r w:rsidR="006F1E3A" w:rsidRPr="00B63A2D">
        <w:rPr>
          <w:rFonts w:cs="Cordia New"/>
        </w:rPr>
        <w:t xml:space="preserve"> </w:t>
      </w:r>
      <w:r w:rsidR="006F1E3A" w:rsidRPr="00B63A2D">
        <w:rPr>
          <w:rFonts w:cs="Cordia New"/>
          <w:cs/>
        </w:rPr>
        <w:t xml:space="preserve">(ต้อง </w:t>
      </w:r>
      <w:r w:rsidR="006F1E3A" w:rsidRPr="00B63A2D">
        <w:rPr>
          <w:rFonts w:cs="Cordia New"/>
        </w:rPr>
        <w:sym w:font="Wingdings" w:char="F0FE"/>
      </w:r>
      <w:r w:rsidR="006F1E3A" w:rsidRPr="00B63A2D">
        <w:rPr>
          <w:rFonts w:cs="Cordia New"/>
          <w:cs/>
        </w:rPr>
        <w:t xml:space="preserve"> ใช่ ทั้ง 3 ข้อ)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2"/>
        <w:gridCol w:w="8307"/>
      </w:tblGrid>
      <w:tr w:rsidR="006F1E3A" w:rsidRPr="00B63A2D" w:rsidTr="00DB5C22">
        <w:trPr>
          <w:trHeight w:val="622"/>
          <w:tblHeader/>
        </w:trPr>
        <w:tc>
          <w:tcPr>
            <w:tcW w:w="1548" w:type="dxa"/>
            <w:shd w:val="clear" w:color="auto" w:fill="auto"/>
          </w:tcPr>
          <w:p w:rsidR="006F1E3A" w:rsidRPr="00B63A2D" w:rsidRDefault="006F1E3A" w:rsidP="00DB5C22">
            <w:pPr>
              <w:spacing w:line="320" w:lineRule="exact"/>
              <w:ind w:left="-142" w:right="-108"/>
              <w:jc w:val="center"/>
              <w:rPr>
                <w:rFonts w:cs="Cordia New"/>
                <w:b/>
                <w:bCs/>
              </w:rPr>
            </w:pPr>
            <w:r w:rsidRPr="00B63A2D">
              <w:rPr>
                <w:rFonts w:cs="Cordia New"/>
                <w:b/>
                <w:bCs/>
                <w:cs/>
              </w:rPr>
              <w:t>โครงการ</w:t>
            </w:r>
          </w:p>
          <w:p w:rsidR="006F1E3A" w:rsidRPr="00B63A2D" w:rsidRDefault="006F1E3A" w:rsidP="00DB5C22">
            <w:pPr>
              <w:spacing w:line="320" w:lineRule="exact"/>
              <w:ind w:left="-142" w:right="-108"/>
              <w:jc w:val="center"/>
              <w:rPr>
                <w:rFonts w:cs="Cordia New"/>
                <w:b/>
                <w:bCs/>
                <w:cs/>
              </w:rPr>
            </w:pPr>
            <w:r w:rsidRPr="00B63A2D">
              <w:rPr>
                <w:rFonts w:cs="Cordia New"/>
                <w:b/>
                <w:bCs/>
                <w:cs/>
              </w:rPr>
              <w:t>ของท่าน</w:t>
            </w:r>
          </w:p>
        </w:tc>
        <w:tc>
          <w:tcPr>
            <w:tcW w:w="8421" w:type="dxa"/>
            <w:shd w:val="clear" w:color="auto" w:fill="auto"/>
          </w:tcPr>
          <w:p w:rsidR="006F1E3A" w:rsidRPr="00B63A2D" w:rsidRDefault="006F1E3A" w:rsidP="00DB5C22">
            <w:pPr>
              <w:spacing w:line="320" w:lineRule="exact"/>
              <w:ind w:right="80"/>
              <w:jc w:val="center"/>
              <w:rPr>
                <w:rFonts w:cs="Cordia New"/>
                <w:b/>
                <w:bCs/>
              </w:rPr>
            </w:pPr>
            <w:r w:rsidRPr="00B63A2D">
              <w:rPr>
                <w:rFonts w:cs="Cordia New"/>
                <w:b/>
                <w:bCs/>
                <w:cs/>
              </w:rPr>
              <w:t>คุณสมบัติของโครงการ</w:t>
            </w:r>
          </w:p>
        </w:tc>
      </w:tr>
      <w:tr w:rsidR="006F1E3A" w:rsidRPr="00B63A2D" w:rsidTr="00DB5C22">
        <w:trPr>
          <w:trHeight w:val="686"/>
        </w:trPr>
        <w:tc>
          <w:tcPr>
            <w:tcW w:w="1548" w:type="dxa"/>
            <w:shd w:val="clear" w:color="auto" w:fill="auto"/>
          </w:tcPr>
          <w:p w:rsidR="006F1E3A" w:rsidRPr="00F25962" w:rsidRDefault="00F25962" w:rsidP="00F25962">
            <w:sdt>
              <w:sdtPr>
                <w:rPr>
                  <w:cs/>
                </w:rPr>
                <w:id w:val="-1277561862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 w:rsidR="003A09AF">
                  <w:rPr>
                    <w:rFonts w:ascii="Segoe UI Symbol" w:eastAsia="MS Gothic" w:hAnsi="Segoe UI Symbol" w:cs="Segoe UI Symbol" w:hint="cs"/>
                    <w:cs/>
                  </w:rPr>
                  <w:t>☒</w:t>
                </w:r>
              </w:sdtContent>
            </w:sdt>
            <w:r w:rsidR="003A09AF">
              <w:t xml:space="preserve"> </w:t>
            </w:r>
            <w:r w:rsidR="006F1E3A" w:rsidRPr="00B63A2D">
              <w:rPr>
                <w:rFonts w:cs="Cordia New"/>
                <w:cs/>
              </w:rPr>
              <w:t>ใช่</w:t>
            </w:r>
          </w:p>
          <w:p w:rsidR="006F1E3A" w:rsidRPr="00F25962" w:rsidRDefault="00F25962" w:rsidP="00F25962">
            <w:sdt>
              <w:sdtPr>
                <w:rPr>
                  <w:cs/>
                </w:rPr>
                <w:id w:val="1010110941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☐</w:t>
                </w:r>
              </w:sdtContent>
            </w:sdt>
            <w:r w:rsidR="003A09AF">
              <w:t xml:space="preserve"> </w:t>
            </w:r>
            <w:r w:rsidR="006F1E3A" w:rsidRPr="00B63A2D">
              <w:rPr>
                <w:rFonts w:cs="Cordia New"/>
                <w:cs/>
              </w:rPr>
              <w:t>ไม่ใช่</w:t>
            </w:r>
          </w:p>
        </w:tc>
        <w:tc>
          <w:tcPr>
            <w:tcW w:w="8421" w:type="dxa"/>
            <w:shd w:val="clear" w:color="auto" w:fill="auto"/>
          </w:tcPr>
          <w:p w:rsidR="006F1E3A" w:rsidRPr="00B63A2D" w:rsidRDefault="006F1E3A" w:rsidP="00DB5C22">
            <w:pPr>
              <w:numPr>
                <w:ilvl w:val="0"/>
                <w:numId w:val="44"/>
              </w:numPr>
              <w:spacing w:line="320" w:lineRule="exact"/>
              <w:ind w:right="-62"/>
              <w:rPr>
                <w:rFonts w:cs="Cordia New"/>
              </w:rPr>
            </w:pPr>
            <w:r w:rsidRPr="00B63A2D">
              <w:rPr>
                <w:rFonts w:cs="Cordia New"/>
                <w:cs/>
              </w:rPr>
              <w:t xml:space="preserve">การวิจัยไม่ใช่ </w:t>
            </w:r>
            <w:r w:rsidRPr="00B63A2D">
              <w:rPr>
                <w:rFonts w:cs="Cordia New"/>
              </w:rPr>
              <w:t xml:space="preserve">clinical trial </w:t>
            </w:r>
            <w:r w:rsidRPr="00B63A2D">
              <w:rPr>
                <w:rFonts w:cs="Cordia New"/>
                <w:cs/>
              </w:rPr>
              <w:t xml:space="preserve">และไม่มี </w:t>
            </w:r>
            <w:bookmarkStart w:id="0" w:name="_GoBack"/>
            <w:bookmarkEnd w:id="0"/>
            <w:r w:rsidRPr="00B63A2D">
              <w:rPr>
                <w:rFonts w:cs="Cordia New"/>
              </w:rPr>
              <w:t>clinical intervention</w:t>
            </w:r>
          </w:p>
        </w:tc>
      </w:tr>
      <w:tr w:rsidR="006F1E3A" w:rsidRPr="00B63A2D" w:rsidTr="00DB5C22">
        <w:tc>
          <w:tcPr>
            <w:tcW w:w="1548" w:type="dxa"/>
            <w:shd w:val="clear" w:color="auto" w:fill="auto"/>
          </w:tcPr>
          <w:p w:rsidR="006F1E3A" w:rsidRPr="00F25962" w:rsidRDefault="00F25962" w:rsidP="00F25962">
            <w:pPr>
              <w:rPr>
                <w:sz w:val="32"/>
                <w:szCs w:val="32"/>
              </w:rPr>
            </w:pPr>
            <w:sdt>
              <w:sdtPr>
                <w:rPr>
                  <w:cs/>
                </w:rPr>
                <w:id w:val="1268423330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☒</w:t>
                </w:r>
              </w:sdtContent>
            </w:sdt>
            <w:r w:rsidR="006F1E3A" w:rsidRPr="00B63A2D">
              <w:rPr>
                <w:rFonts w:cs="Cordia New"/>
                <w:cs/>
              </w:rPr>
              <w:t xml:space="preserve"> ใช่</w:t>
            </w:r>
          </w:p>
          <w:p w:rsidR="006F1E3A" w:rsidRPr="00F25962" w:rsidRDefault="00F25962" w:rsidP="00F25962">
            <w:pPr>
              <w:rPr>
                <w:sz w:val="32"/>
                <w:szCs w:val="32"/>
              </w:rPr>
            </w:pPr>
            <w:sdt>
              <w:sdtPr>
                <w:rPr>
                  <w:cs/>
                </w:rPr>
                <w:id w:val="304518698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☐</w:t>
                </w:r>
              </w:sdtContent>
            </w:sdt>
            <w:r w:rsidR="006F1E3A" w:rsidRPr="00B63A2D">
              <w:rPr>
                <w:rFonts w:cs="Cordia New"/>
                <w:cs/>
              </w:rPr>
              <w:t xml:space="preserve"> ไม่ใช่</w:t>
            </w:r>
          </w:p>
          <w:p w:rsidR="006F1E3A" w:rsidRPr="00B63A2D" w:rsidRDefault="006F1E3A" w:rsidP="00DB5C22">
            <w:pPr>
              <w:spacing w:line="320" w:lineRule="exact"/>
              <w:ind w:right="-108"/>
              <w:rPr>
                <w:rFonts w:cs="Cordia New"/>
              </w:rPr>
            </w:pPr>
          </w:p>
        </w:tc>
        <w:tc>
          <w:tcPr>
            <w:tcW w:w="8421" w:type="dxa"/>
            <w:shd w:val="clear" w:color="auto" w:fill="auto"/>
          </w:tcPr>
          <w:p w:rsidR="006F1E3A" w:rsidRPr="00B63A2D" w:rsidRDefault="00745095" w:rsidP="00DB5C22">
            <w:pPr>
              <w:numPr>
                <w:ilvl w:val="0"/>
                <w:numId w:val="44"/>
              </w:numPr>
              <w:spacing w:line="320" w:lineRule="exact"/>
              <w:ind w:right="-62"/>
              <w:rPr>
                <w:rFonts w:cs="Cordia New"/>
              </w:rPr>
            </w:pPr>
            <w:r w:rsidRPr="00B63A2D">
              <w:rPr>
                <w:rFonts w:eastAsia="Times New Roman" w:cs="Cordia New"/>
                <w:cs/>
              </w:rPr>
              <w:t xml:space="preserve">ต้องไม่เป็นสาเหตุของความเสี่ยงทางกฎหมาย </w:t>
            </w:r>
            <w:r w:rsidRPr="00B63A2D">
              <w:rPr>
                <w:rFonts w:eastAsia="Times New Roman" w:cs="Cordia New"/>
              </w:rPr>
              <w:t xml:space="preserve">(legal risk) </w:t>
            </w:r>
            <w:r w:rsidRPr="00B63A2D">
              <w:rPr>
                <w:rFonts w:eastAsia="Times New Roman" w:cs="Cordia New"/>
                <w:cs/>
              </w:rPr>
              <w:t xml:space="preserve">(เช่น งานวิจัยเกี่ยวกับผู้ติดยาเสพติด) หรือมีความเสี่ยงต่อการเสียชื่อเสียงด้านการเงินหรือด้านสังคมของผู้เข้าร่วมโครงการ  หรือทำให้ต้องสูญเสียงานอาขีพ ถ้ามีความเสี่ยงเกี่ยวกับการล่วงล้ำความเป็นส่วนตัว และอาจเปิดเผยความลับของผู้เข้าร่วมโครงการวิจัย ผู้วิจัยต้องมีวิธีการป้องกันอย่างเหมาะสมจนมีความเสี่ยงไม่มากกว่า </w:t>
            </w:r>
            <w:r w:rsidRPr="00B63A2D">
              <w:rPr>
                <w:rFonts w:eastAsia="Times New Roman" w:cs="Cordia New"/>
              </w:rPr>
              <w:t>“minimal risk”</w:t>
            </w:r>
          </w:p>
        </w:tc>
      </w:tr>
      <w:tr w:rsidR="006F1E3A" w:rsidRPr="00B63A2D" w:rsidTr="00DB5C22">
        <w:trPr>
          <w:trHeight w:val="846"/>
        </w:trPr>
        <w:tc>
          <w:tcPr>
            <w:tcW w:w="1548" w:type="dxa"/>
            <w:shd w:val="clear" w:color="auto" w:fill="auto"/>
          </w:tcPr>
          <w:p w:rsidR="006F1E3A" w:rsidRPr="00B63A2D" w:rsidRDefault="00F25962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-1822189582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☒</w:t>
                </w:r>
              </w:sdtContent>
            </w:sdt>
            <w:r w:rsidR="006F1E3A" w:rsidRPr="00B63A2D">
              <w:rPr>
                <w:rFonts w:cs="Cordia New"/>
                <w:cs/>
              </w:rPr>
              <w:t xml:space="preserve"> ใช่</w:t>
            </w:r>
          </w:p>
          <w:p w:rsidR="006F1E3A" w:rsidRPr="00B63A2D" w:rsidRDefault="00F25962" w:rsidP="00DB5C22">
            <w:pPr>
              <w:spacing w:line="320" w:lineRule="exact"/>
              <w:ind w:right="-108"/>
              <w:rPr>
                <w:rFonts w:cs="Cordia New"/>
              </w:rPr>
            </w:pPr>
            <w:sdt>
              <w:sdtPr>
                <w:rPr>
                  <w:cs/>
                </w:rPr>
                <w:id w:val="-2042510387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☐</w:t>
                </w:r>
              </w:sdtContent>
            </w:sdt>
            <w:r w:rsidR="006F1E3A" w:rsidRPr="00B63A2D">
              <w:rPr>
                <w:rFonts w:cs="Cordia New"/>
                <w:cs/>
              </w:rPr>
              <w:t xml:space="preserve"> ไม่ใช่</w:t>
            </w:r>
          </w:p>
          <w:p w:rsidR="006F1E3A" w:rsidRPr="00B63A2D" w:rsidRDefault="006F1E3A" w:rsidP="00DB5C22">
            <w:pPr>
              <w:spacing w:line="320" w:lineRule="exact"/>
              <w:ind w:right="-108"/>
              <w:rPr>
                <w:rFonts w:cs="Cordia New"/>
              </w:rPr>
            </w:pPr>
          </w:p>
        </w:tc>
        <w:tc>
          <w:tcPr>
            <w:tcW w:w="8421" w:type="dxa"/>
            <w:shd w:val="clear" w:color="auto" w:fill="auto"/>
          </w:tcPr>
          <w:p w:rsidR="00DB5C22" w:rsidRPr="00B63A2D" w:rsidRDefault="009B1CDF" w:rsidP="00DB5C22">
            <w:pPr>
              <w:numPr>
                <w:ilvl w:val="0"/>
                <w:numId w:val="44"/>
              </w:numPr>
              <w:tabs>
                <w:tab w:val="left" w:pos="738"/>
              </w:tabs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/>
              </w:rPr>
            </w:pPr>
            <w:r w:rsidRPr="00B63A2D">
              <w:rPr>
                <w:rFonts w:eastAsia="Times New Roman" w:cs="Cordia New"/>
                <w:cs/>
              </w:rPr>
              <w:t>การวิจัยมีความเสี่ยงน้อยต่อผู้เข้าร่วมโครงการวิจัย (</w:t>
            </w:r>
            <w:r w:rsidRPr="00B63A2D">
              <w:rPr>
                <w:rFonts w:eastAsia="Times New Roman" w:cs="Cordia New"/>
              </w:rPr>
              <w:t>minimal risk</w:t>
            </w:r>
            <w:r w:rsidRPr="00B63A2D">
              <w:rPr>
                <w:rFonts w:eastAsia="Times New Roman" w:cs="Cordia New"/>
                <w:cs/>
              </w:rPr>
              <w:t>)</w:t>
            </w:r>
            <w:r w:rsidRPr="00B63A2D">
              <w:rPr>
                <w:rFonts w:eastAsia="Times New Roman" w:cs="Cordia New"/>
              </w:rPr>
              <w:t xml:space="preserve"> </w:t>
            </w:r>
            <w:r w:rsidRPr="00B63A2D">
              <w:rPr>
                <w:rFonts w:eastAsia="Times New Roman" w:cs="Cordia New"/>
                <w:cs/>
              </w:rPr>
              <w:t>คือมีความเสี่ยงไม่มากกว่าความเสี่ยงในชีวิตประจำวัน โดยมีลักษณะดังนี้</w:t>
            </w:r>
            <w:r w:rsidR="005D3B76" w:rsidRPr="00B63A2D">
              <w:rPr>
                <w:rFonts w:eastAsia="Times New Roman" w:cs="Cordia New"/>
              </w:rPr>
              <w:t xml:space="preserve"> </w:t>
            </w:r>
          </w:p>
          <w:p w:rsidR="00DB5C22" w:rsidRPr="00B63A2D" w:rsidRDefault="009B1CDF" w:rsidP="00DB5C22">
            <w:pPr>
              <w:numPr>
                <w:ilvl w:val="1"/>
                <w:numId w:val="44"/>
              </w:numPr>
              <w:tabs>
                <w:tab w:val="left" w:pos="738"/>
              </w:tabs>
              <w:autoSpaceDE w:val="0"/>
              <w:autoSpaceDN w:val="0"/>
              <w:adjustRightInd w:val="0"/>
              <w:spacing w:line="320" w:lineRule="exact"/>
              <w:ind w:left="1152"/>
              <w:rPr>
                <w:rFonts w:eastAsia="Times New Roman" w:cs="Cordia New"/>
              </w:rPr>
            </w:pPr>
            <w:r w:rsidRPr="00B63A2D">
              <w:rPr>
                <w:rFonts w:eastAsia="Times New Roman" w:cs="Cordia New"/>
                <w:cs/>
              </w:rPr>
              <w:t xml:space="preserve">การเก็บตัวอย่างเลือดโดยใช้เข็มเจาะปลายนิ้ว ส้นเท้า ใบหู หรือการเจาะเลือดจากหลอดเลือดดำของผู้ใหญ่สุขภาพดี ไม่ตั้งครรภ์ ที่มีน้าหนักตัวตั้งแต่ </w:t>
            </w:r>
            <w:r w:rsidR="00DB5C22" w:rsidRPr="00B63A2D">
              <w:rPr>
                <w:rFonts w:eastAsia="Times New Roman" w:cs="Cordia New"/>
              </w:rPr>
              <w:t>50</w:t>
            </w:r>
            <w:r w:rsidRPr="00B63A2D">
              <w:rPr>
                <w:rFonts w:eastAsia="Times New Roman" w:cs="Cordia New"/>
                <w:cs/>
              </w:rPr>
              <w:t xml:space="preserve"> กิโลกรัมขึ้นไป ปริมาณเลือดที่เจาะต้องไม่เกิน </w:t>
            </w:r>
            <w:r w:rsidR="00DB5C22" w:rsidRPr="00B63A2D">
              <w:rPr>
                <w:rFonts w:eastAsia="Times New Roman" w:cs="Cordia New"/>
              </w:rPr>
              <w:t>550</w:t>
            </w:r>
            <w:r w:rsidRPr="00B63A2D">
              <w:rPr>
                <w:rFonts w:eastAsia="Times New Roman" w:cs="Cordia New"/>
              </w:rPr>
              <w:t xml:space="preserve"> </w:t>
            </w:r>
            <w:r w:rsidRPr="00B63A2D">
              <w:rPr>
                <w:rFonts w:eastAsia="Times New Roman" w:cs="Cordia New"/>
                <w:cs/>
              </w:rPr>
              <w:t xml:space="preserve">ซีซี ภายในระยะเวลา </w:t>
            </w:r>
            <w:r w:rsidR="00DB5C22" w:rsidRPr="00B63A2D">
              <w:rPr>
                <w:rFonts w:eastAsia="Times New Roman" w:cs="Cordia New"/>
              </w:rPr>
              <w:t>8</w:t>
            </w:r>
            <w:r w:rsidRPr="00B63A2D">
              <w:rPr>
                <w:rFonts w:eastAsia="Times New Roman" w:cs="Cordia New"/>
                <w:cs/>
              </w:rPr>
              <w:t xml:space="preserve"> สัปดาห์ และเจาะเลือดไม่เกินสัปดาห์ละ </w:t>
            </w:r>
            <w:r w:rsidR="00DB5C22" w:rsidRPr="00B63A2D">
              <w:rPr>
                <w:rFonts w:eastAsia="Times New Roman" w:cs="Cordia New"/>
              </w:rPr>
              <w:t>2</w:t>
            </w:r>
            <w:r w:rsidRPr="00B63A2D">
              <w:rPr>
                <w:rFonts w:eastAsia="Times New Roman" w:cs="Cordia New"/>
                <w:cs/>
              </w:rPr>
              <w:t xml:space="preserve"> ครั้ง การเก็บตัวอย่างเลือดจากผู้ใหญ่น้ำหนักต่ำกว่า </w:t>
            </w:r>
            <w:r w:rsidRPr="00B63A2D">
              <w:rPr>
                <w:rFonts w:eastAsia="Times New Roman" w:cs="Cordia New"/>
              </w:rPr>
              <w:t xml:space="preserve">50 </w:t>
            </w:r>
            <w:r w:rsidRPr="00B63A2D">
              <w:rPr>
                <w:rFonts w:eastAsia="Times New Roman" w:cs="Cordia New"/>
                <w:cs/>
              </w:rPr>
              <w:t>กก. หรือเด็ก</w:t>
            </w:r>
            <w:r w:rsidRPr="00B63A2D">
              <w:rPr>
                <w:rFonts w:eastAsia="Times New Roman" w:cs="Cordia New"/>
              </w:rPr>
              <w:t xml:space="preserve"> </w:t>
            </w:r>
            <w:r w:rsidRPr="00B63A2D">
              <w:rPr>
                <w:rFonts w:eastAsia="Times New Roman" w:cs="Cordia New"/>
                <w:cs/>
              </w:rPr>
              <w:t>ให้พิจารณาจากอายุ</w:t>
            </w:r>
            <w:r w:rsidRPr="00B63A2D">
              <w:rPr>
                <w:rFonts w:eastAsia="Times New Roman" w:cs="Cordia New"/>
              </w:rPr>
              <w:t xml:space="preserve"> </w:t>
            </w:r>
            <w:r w:rsidRPr="00B63A2D">
              <w:rPr>
                <w:rFonts w:eastAsia="Times New Roman" w:cs="Cordia New"/>
                <w:cs/>
              </w:rPr>
              <w:t xml:space="preserve">น้ำหนัก และสุขภาพของอาสาสมัคร ปริมาณเลือดที่เจาะต้องไม่เกิน </w:t>
            </w:r>
            <w:r w:rsidR="00DB5C22" w:rsidRPr="00B63A2D">
              <w:rPr>
                <w:rFonts w:eastAsia="Times New Roman" w:cs="Cordia New"/>
              </w:rPr>
              <w:t>50</w:t>
            </w:r>
            <w:r w:rsidRPr="00B63A2D">
              <w:rPr>
                <w:rFonts w:eastAsia="Times New Roman" w:cs="Cordia New"/>
              </w:rPr>
              <w:t xml:space="preserve"> </w:t>
            </w:r>
            <w:r w:rsidRPr="00B63A2D">
              <w:rPr>
                <w:rFonts w:eastAsia="Times New Roman" w:cs="Cordia New"/>
                <w:cs/>
              </w:rPr>
              <w:t>ซีซี</w:t>
            </w:r>
            <w:r w:rsidRPr="00B63A2D">
              <w:rPr>
                <w:rFonts w:eastAsia="Times New Roman" w:cs="Cordia New"/>
              </w:rPr>
              <w:t xml:space="preserve"> </w:t>
            </w:r>
            <w:r w:rsidRPr="00B63A2D">
              <w:rPr>
                <w:rFonts w:eastAsia="Times New Roman" w:cs="Cordia New"/>
                <w:cs/>
              </w:rPr>
              <w:t xml:space="preserve">หรือ </w:t>
            </w:r>
            <w:r w:rsidR="00DB5C22" w:rsidRPr="00B63A2D">
              <w:rPr>
                <w:rFonts w:eastAsia="Times New Roman" w:cs="Cordia New"/>
              </w:rPr>
              <w:t>3</w:t>
            </w:r>
            <w:r w:rsidRPr="00B63A2D">
              <w:rPr>
                <w:rFonts w:eastAsia="Times New Roman" w:cs="Cordia New"/>
              </w:rPr>
              <w:t xml:space="preserve"> </w:t>
            </w:r>
            <w:r w:rsidRPr="00B63A2D">
              <w:rPr>
                <w:rFonts w:eastAsia="Times New Roman" w:cs="Cordia New"/>
                <w:cs/>
              </w:rPr>
              <w:t>ซีซี</w:t>
            </w:r>
            <w:r w:rsidRPr="00B63A2D">
              <w:rPr>
                <w:rFonts w:eastAsia="Times New Roman" w:cs="Cordia New"/>
              </w:rPr>
              <w:t xml:space="preserve"> </w:t>
            </w:r>
            <w:r w:rsidRPr="00B63A2D">
              <w:rPr>
                <w:rFonts w:eastAsia="Times New Roman" w:cs="Cordia New"/>
                <w:cs/>
              </w:rPr>
              <w:t>ต่อน้ำหนักตัว</w:t>
            </w:r>
            <w:r w:rsidRPr="00B63A2D">
              <w:rPr>
                <w:rFonts w:eastAsia="Times New Roman" w:cs="Cordia New"/>
              </w:rPr>
              <w:t xml:space="preserve"> </w:t>
            </w:r>
            <w:r w:rsidR="00DB5C22" w:rsidRPr="00B63A2D">
              <w:rPr>
                <w:rFonts w:eastAsia="Times New Roman" w:cs="Cordia New"/>
              </w:rPr>
              <w:t>1</w:t>
            </w:r>
            <w:r w:rsidRPr="00B63A2D">
              <w:rPr>
                <w:rFonts w:eastAsia="Times New Roman" w:cs="Cordia New"/>
                <w:cs/>
              </w:rPr>
              <w:t xml:space="preserve"> กิโลกรัม ภายในระยะเวลา </w:t>
            </w:r>
            <w:r w:rsidR="00DB5C22" w:rsidRPr="00B63A2D">
              <w:rPr>
                <w:rFonts w:eastAsia="Times New Roman" w:cs="Cordia New"/>
              </w:rPr>
              <w:t>8</w:t>
            </w:r>
            <w:r w:rsidRPr="00B63A2D">
              <w:rPr>
                <w:rFonts w:eastAsia="Times New Roman" w:cs="Cordia New"/>
                <w:cs/>
              </w:rPr>
              <w:t xml:space="preserve"> สัปดาห์ และเจาะเลือดไม่เกินสัปดาห์ละ </w:t>
            </w:r>
            <w:r w:rsidR="00DB5C22" w:rsidRPr="00B63A2D">
              <w:rPr>
                <w:rFonts w:eastAsia="Times New Roman" w:cs="Cordia New"/>
              </w:rPr>
              <w:t>2</w:t>
            </w:r>
            <w:r w:rsidRPr="00B63A2D">
              <w:rPr>
                <w:rFonts w:eastAsia="Times New Roman" w:cs="Cordia New"/>
                <w:cs/>
              </w:rPr>
              <w:t xml:space="preserve"> ครั้ง</w:t>
            </w:r>
          </w:p>
          <w:p w:rsidR="00DB5C22" w:rsidRPr="00B63A2D" w:rsidRDefault="009B1CDF" w:rsidP="00DB5C22">
            <w:pPr>
              <w:numPr>
                <w:ilvl w:val="1"/>
                <w:numId w:val="44"/>
              </w:numPr>
              <w:tabs>
                <w:tab w:val="left" w:pos="738"/>
              </w:tabs>
              <w:autoSpaceDE w:val="0"/>
              <w:autoSpaceDN w:val="0"/>
              <w:adjustRightInd w:val="0"/>
              <w:spacing w:line="320" w:lineRule="exact"/>
              <w:ind w:left="1152"/>
              <w:rPr>
                <w:rFonts w:eastAsia="Times New Roman" w:cs="Cordia New"/>
              </w:rPr>
            </w:pPr>
            <w:r w:rsidRPr="00B63A2D">
              <w:rPr>
                <w:rFonts w:eastAsia="Times New Roman" w:cs="Cordia New"/>
                <w:cs/>
              </w:rPr>
              <w:t xml:space="preserve">การเก็บตัวอย่างชีววัตถุ หรือ </w:t>
            </w:r>
            <w:r w:rsidRPr="00B63A2D">
              <w:rPr>
                <w:rFonts w:eastAsia="Times New Roman" w:cs="Cordia New"/>
              </w:rPr>
              <w:t xml:space="preserve">biological specimen </w:t>
            </w:r>
            <w:r w:rsidRPr="00B63A2D">
              <w:rPr>
                <w:rFonts w:eastAsia="Times New Roman" w:cs="Cordia New"/>
                <w:cs/>
              </w:rPr>
              <w:t xml:space="preserve">ล่วงหน้าเพื่อการวิจัย โดยใช้วิธีการที่ </w:t>
            </w:r>
            <w:r w:rsidRPr="00B63A2D">
              <w:rPr>
                <w:rFonts w:eastAsia="Times New Roman" w:cs="Cordia New"/>
              </w:rPr>
              <w:t xml:space="preserve">noninvasive </w:t>
            </w:r>
            <w:r w:rsidRPr="00B63A2D">
              <w:rPr>
                <w:rFonts w:eastAsia="Times New Roman" w:cs="Cordia New"/>
                <w:cs/>
              </w:rPr>
              <w:t xml:space="preserve">เช่น ตัดผม ตัดเล็บ ในลักษณะที่ไม่ทำให้เสียโฉม ฟันที่ได้จากการถอนในการรักษาตามปกติ  สารคัดหลั่งออกภายนอก เช่นเหงื่อ รกจากการคลอดทารก น้ำคร่ำทีได้จากการแตกของถุงน้ำคร่ำก่อนหรือระหว่างการคลอด เซลล์ผิวหนังเก็บโดยการขูด เซลล์เยื่อบุเก็บโดยการทา </w:t>
            </w:r>
            <w:r w:rsidRPr="00B63A2D">
              <w:rPr>
                <w:rFonts w:eastAsia="Times New Roman" w:cs="Cordia New"/>
              </w:rPr>
              <w:t xml:space="preserve">buccal swab, mouth washing, </w:t>
            </w:r>
            <w:r w:rsidRPr="00B63A2D">
              <w:rPr>
                <w:rFonts w:eastAsia="Times New Roman" w:cs="Cordia New"/>
                <w:cs/>
              </w:rPr>
              <w:t xml:space="preserve">เก็บ </w:t>
            </w:r>
            <w:r w:rsidRPr="00B63A2D">
              <w:rPr>
                <w:rFonts w:eastAsia="Times New Roman" w:cs="Cordia New"/>
              </w:rPr>
              <w:t xml:space="preserve">sputum </w:t>
            </w:r>
            <w:r w:rsidRPr="00B63A2D">
              <w:rPr>
                <w:rFonts w:eastAsia="Times New Roman" w:cs="Cordia New"/>
                <w:cs/>
              </w:rPr>
              <w:t>หลังจากพ่นด้วยน้ำเกลือ</w:t>
            </w:r>
            <w:r w:rsidRPr="00B63A2D">
              <w:rPr>
                <w:rFonts w:eastAsia="Times New Roman" w:cs="Cordia New"/>
              </w:rPr>
              <w:t xml:space="preserve">, </w:t>
            </w:r>
            <w:r w:rsidRPr="00B63A2D">
              <w:rPr>
                <w:rFonts w:eastAsia="Times New Roman" w:cs="Cordia New"/>
                <w:cs/>
              </w:rPr>
              <w:t>เสมหะ</w:t>
            </w:r>
            <w:r w:rsidRPr="00B63A2D">
              <w:rPr>
                <w:rFonts w:eastAsia="Times New Roman" w:cs="Cordia New"/>
              </w:rPr>
              <w:t xml:space="preserve"> </w:t>
            </w:r>
            <w:r w:rsidRPr="00B63A2D">
              <w:rPr>
                <w:rFonts w:eastAsia="Times New Roman" w:cs="Cordia New"/>
                <w:cs/>
              </w:rPr>
              <w:t>เป็นต้น</w:t>
            </w:r>
          </w:p>
          <w:p w:rsidR="00DB5C22" w:rsidRPr="00B63A2D" w:rsidRDefault="009B1CDF" w:rsidP="00DB5C22">
            <w:pPr>
              <w:numPr>
                <w:ilvl w:val="1"/>
                <w:numId w:val="44"/>
              </w:numPr>
              <w:tabs>
                <w:tab w:val="left" w:pos="738"/>
              </w:tabs>
              <w:autoSpaceDE w:val="0"/>
              <w:autoSpaceDN w:val="0"/>
              <w:adjustRightInd w:val="0"/>
              <w:spacing w:line="320" w:lineRule="exact"/>
              <w:ind w:left="1152"/>
              <w:rPr>
                <w:rFonts w:eastAsia="Times New Roman" w:cs="Cordia New"/>
              </w:rPr>
            </w:pPr>
            <w:r w:rsidRPr="00B63A2D">
              <w:rPr>
                <w:rFonts w:eastAsia="Times New Roman" w:cs="Cordia New"/>
                <w:cs/>
              </w:rPr>
              <w:t>การเก็บข้อมูลการรักษาตามปกติที่ใช้หัตถการซึ่งไม่รุกล้ำ  (</w:t>
            </w:r>
            <w:r w:rsidRPr="00B63A2D">
              <w:rPr>
                <w:rFonts w:eastAsia="Times New Roman" w:cs="Cordia New"/>
              </w:rPr>
              <w:t xml:space="preserve">noninvasive procedures </w:t>
            </w:r>
            <w:r w:rsidRPr="00B63A2D">
              <w:rPr>
                <w:rFonts w:eastAsia="Times New Roman" w:cs="Cordia New"/>
                <w:cs/>
              </w:rPr>
              <w:t xml:space="preserve">ยกเว้น </w:t>
            </w:r>
            <w:r w:rsidRPr="00B63A2D">
              <w:rPr>
                <w:rFonts w:eastAsia="Times New Roman" w:cs="Cordia New"/>
              </w:rPr>
              <w:t xml:space="preserve">X-ray </w:t>
            </w:r>
            <w:r w:rsidRPr="00B63A2D">
              <w:rPr>
                <w:rFonts w:eastAsia="Times New Roman" w:cs="Cordia New"/>
                <w:cs/>
              </w:rPr>
              <w:t xml:space="preserve">หรือ </w:t>
            </w:r>
            <w:r w:rsidRPr="00B63A2D">
              <w:rPr>
                <w:rFonts w:eastAsia="Times New Roman" w:cs="Cordia New"/>
              </w:rPr>
              <w:t xml:space="preserve">microwave) </w:t>
            </w:r>
            <w:r w:rsidRPr="00B63A2D">
              <w:rPr>
                <w:rFonts w:eastAsia="Times New Roman" w:cs="Cordia New"/>
                <w:cs/>
              </w:rPr>
              <w:t>ที่ไม่ต้องให้การระงับความรู้สึกทั้งตัวหรือการทำให้สงบ</w:t>
            </w:r>
            <w:r w:rsidRPr="00B63A2D">
              <w:rPr>
                <w:rFonts w:eastAsia="Times New Roman" w:cs="Cordia New"/>
              </w:rPr>
              <w:t xml:space="preserve"> </w:t>
            </w:r>
            <w:r w:rsidRPr="00B63A2D">
              <w:rPr>
                <w:rFonts w:eastAsia="Times New Roman" w:cs="Cordia New"/>
                <w:cs/>
              </w:rPr>
              <w:t xml:space="preserve">เช่น </w:t>
            </w:r>
            <w:r w:rsidRPr="00B63A2D">
              <w:rPr>
                <w:rFonts w:eastAsia="Times New Roman" w:cs="Cordia New"/>
              </w:rPr>
              <w:t xml:space="preserve">physical sensors </w:t>
            </w:r>
            <w:r w:rsidRPr="00B63A2D">
              <w:rPr>
                <w:rFonts w:eastAsia="Times New Roman" w:cs="Cordia New"/>
                <w:cs/>
              </w:rPr>
              <w:t>ที่สัมผัสกับผิวของผู้ปวยโดยไม่รุกล้ำเข้าสู่ภายในร่างกาย การตรวจคลื่นแม่เหล็กไฟฟ้า (</w:t>
            </w:r>
            <w:r w:rsidRPr="00B63A2D">
              <w:rPr>
                <w:rFonts w:eastAsia="Times New Roman" w:cs="Cordia New"/>
              </w:rPr>
              <w:t>MRI)</w:t>
            </w:r>
            <w:r w:rsidRPr="00B63A2D">
              <w:rPr>
                <w:rFonts w:eastAsia="Times New Roman" w:cs="Cordia New"/>
                <w:cs/>
              </w:rPr>
              <w:t xml:space="preserve"> ที่ไม่มีการฉีด </w:t>
            </w:r>
            <w:r w:rsidRPr="00B63A2D">
              <w:rPr>
                <w:rFonts w:eastAsia="Times New Roman" w:cs="Cordia New"/>
              </w:rPr>
              <w:t xml:space="preserve">gadolinium, ECG, EEG, ultrasound, Doppler blood flow, echocardiography, electroretinography, detection of naturally occurring radioactivity, diagnostic infrared imaging, </w:t>
            </w:r>
            <w:r w:rsidRPr="00B63A2D">
              <w:rPr>
                <w:rFonts w:eastAsia="Times New Roman" w:cs="Cordia New"/>
                <w:cs/>
              </w:rPr>
              <w:t xml:space="preserve">การตรวจร่างกายทั่วไป เช่น </w:t>
            </w:r>
            <w:r w:rsidRPr="00B63A2D">
              <w:rPr>
                <w:rFonts w:eastAsia="Times New Roman" w:cs="Cordia New"/>
              </w:rPr>
              <w:t xml:space="preserve">muscle strength testing, </w:t>
            </w:r>
            <w:r w:rsidRPr="00B63A2D">
              <w:rPr>
                <w:rFonts w:eastAsia="Times New Roman" w:cs="Cordia New"/>
                <w:cs/>
              </w:rPr>
              <w:t xml:space="preserve">การวัด </w:t>
            </w:r>
            <w:r w:rsidRPr="00B63A2D">
              <w:rPr>
                <w:rFonts w:eastAsia="Times New Roman" w:cs="Cordia New"/>
              </w:rPr>
              <w:t xml:space="preserve">body composition, body composition, flexibility testing </w:t>
            </w:r>
            <w:r w:rsidRPr="00B63A2D">
              <w:rPr>
                <w:rFonts w:eastAsia="Times New Roman" w:cs="Cordia New"/>
                <w:cs/>
              </w:rPr>
              <w:t>ที่เหมาะสมกับอายุ น้ำหนัก และ   สุขภาพของผู้เข้าร่วมโครงการ</w:t>
            </w:r>
          </w:p>
          <w:p w:rsidR="00DB5C22" w:rsidRPr="00B63A2D" w:rsidRDefault="009B1CDF" w:rsidP="00DB5C22">
            <w:pPr>
              <w:numPr>
                <w:ilvl w:val="1"/>
                <w:numId w:val="44"/>
              </w:numPr>
              <w:tabs>
                <w:tab w:val="left" w:pos="738"/>
              </w:tabs>
              <w:autoSpaceDE w:val="0"/>
              <w:autoSpaceDN w:val="0"/>
              <w:adjustRightInd w:val="0"/>
              <w:spacing w:line="320" w:lineRule="exact"/>
              <w:ind w:left="1152"/>
              <w:rPr>
                <w:rFonts w:eastAsia="Times New Roman" w:cs="Cordia New"/>
              </w:rPr>
            </w:pPr>
            <w:r w:rsidRPr="00B63A2D">
              <w:rPr>
                <w:rFonts w:eastAsia="Times New Roman" w:cs="Cordia New"/>
                <w:cs/>
              </w:rPr>
              <w:t>การใช้ข้อมูล บันทึก เอกสาร และตัวอย่าง (</w:t>
            </w:r>
            <w:r w:rsidRPr="00B63A2D">
              <w:rPr>
                <w:rFonts w:eastAsia="Times New Roman" w:cs="Cordia New"/>
              </w:rPr>
              <w:t xml:space="preserve">data, records, documents, specimens) </w:t>
            </w:r>
            <w:r w:rsidRPr="00B63A2D">
              <w:rPr>
                <w:rFonts w:eastAsia="Times New Roman" w:cs="Cordia New"/>
                <w:cs/>
              </w:rPr>
              <w:t>ที่ได้เก็บไว้ หรือจะเก็บเพื่อวัตถุประสงค์ไม่เกี่ยวกับการวิจัย เช่น เพื่อการวินิจฉัยโรค หรือการรักษาโรค (</w:t>
            </w:r>
            <w:r w:rsidRPr="00B63A2D">
              <w:rPr>
                <w:rFonts w:eastAsia="Times New Roman" w:cs="Cordia New"/>
              </w:rPr>
              <w:t>leftover specimens)</w:t>
            </w:r>
            <w:r w:rsidRPr="00B63A2D">
              <w:rPr>
                <w:rFonts w:eastAsia="Times New Roman" w:cs="Cordia New"/>
                <w:cs/>
              </w:rPr>
              <w:t xml:space="preserve"> </w:t>
            </w:r>
            <w:r w:rsidRPr="00B63A2D">
              <w:rPr>
                <w:rFonts w:cs="Cordia New"/>
                <w:cs/>
              </w:rPr>
              <w:t>หรือเหลือใช้จากงานวิจัยอื่นและมีคำยินยอมให้ใช้ได้ในงานวิจัยต่อไป</w:t>
            </w:r>
          </w:p>
          <w:p w:rsidR="00DB5C22" w:rsidRPr="00B63A2D" w:rsidRDefault="009B1CDF" w:rsidP="00DB5C22">
            <w:pPr>
              <w:numPr>
                <w:ilvl w:val="1"/>
                <w:numId w:val="44"/>
              </w:numPr>
              <w:tabs>
                <w:tab w:val="left" w:pos="738"/>
              </w:tabs>
              <w:autoSpaceDE w:val="0"/>
              <w:autoSpaceDN w:val="0"/>
              <w:adjustRightInd w:val="0"/>
              <w:spacing w:line="320" w:lineRule="exact"/>
              <w:ind w:left="1152"/>
              <w:rPr>
                <w:rFonts w:eastAsia="Times New Roman" w:cs="Cordia New"/>
              </w:rPr>
            </w:pPr>
            <w:r w:rsidRPr="00B63A2D">
              <w:rPr>
                <w:rFonts w:eastAsia="Times New Roman" w:cs="Cordia New"/>
                <w:cs/>
              </w:rPr>
              <w:t>การเก็บข้อมูลจากการบันทึกเสียง บันทึกวิดีโอ หรือภาพเพื่อการวิจัย</w:t>
            </w:r>
          </w:p>
          <w:p w:rsidR="00DB5C22" w:rsidRPr="00B63A2D" w:rsidRDefault="009B1CDF" w:rsidP="00DB5C22">
            <w:pPr>
              <w:numPr>
                <w:ilvl w:val="1"/>
                <w:numId w:val="44"/>
              </w:numPr>
              <w:tabs>
                <w:tab w:val="left" w:pos="738"/>
              </w:tabs>
              <w:autoSpaceDE w:val="0"/>
              <w:autoSpaceDN w:val="0"/>
              <w:adjustRightInd w:val="0"/>
              <w:spacing w:line="320" w:lineRule="exact"/>
              <w:ind w:left="1152"/>
              <w:rPr>
                <w:rFonts w:eastAsia="Times New Roman" w:cs="Cordia New"/>
              </w:rPr>
            </w:pPr>
            <w:r w:rsidRPr="00B63A2D">
              <w:rPr>
                <w:rFonts w:eastAsia="Times New Roman" w:cs="Cordia New"/>
                <w:cs/>
              </w:rPr>
              <w:t>การวิจัยที่เป็นการสังเกตุพฤติกรรมหรือการสัมภาษณ์ บุคคลเดี่ยว หรือกลุ่มบุคคล</w:t>
            </w:r>
            <w:r w:rsidRPr="00B63A2D">
              <w:rPr>
                <w:rFonts w:eastAsia="Times New Roman" w:cs="Cordia New"/>
              </w:rPr>
              <w:t xml:space="preserve"> </w:t>
            </w:r>
            <w:r w:rsidRPr="00B63A2D">
              <w:rPr>
                <w:rFonts w:eastAsia="Times New Roman" w:cs="Cordia New"/>
                <w:cs/>
              </w:rPr>
              <w:t xml:space="preserve">ยกเว้นการวิจัยในกลุ่มผู้เปราะบางหรือหัวข้อที่อ่อนไหว </w:t>
            </w:r>
            <w:r w:rsidRPr="00B63A2D">
              <w:rPr>
                <w:rFonts w:eastAsia="Times New Roman" w:cs="Cordia New"/>
              </w:rPr>
              <w:t>(sensitive issue)</w:t>
            </w:r>
          </w:p>
          <w:p w:rsidR="007A6433" w:rsidRPr="00B63A2D" w:rsidRDefault="009B1CDF" w:rsidP="00DB5C22">
            <w:pPr>
              <w:numPr>
                <w:ilvl w:val="1"/>
                <w:numId w:val="44"/>
              </w:numPr>
              <w:tabs>
                <w:tab w:val="left" w:pos="738"/>
              </w:tabs>
              <w:autoSpaceDE w:val="0"/>
              <w:autoSpaceDN w:val="0"/>
              <w:adjustRightInd w:val="0"/>
              <w:spacing w:line="320" w:lineRule="exact"/>
              <w:ind w:left="1152"/>
              <w:rPr>
                <w:rFonts w:eastAsia="Times New Roman" w:cs="Cordia New"/>
              </w:rPr>
            </w:pPr>
            <w:r w:rsidRPr="00B63A2D">
              <w:rPr>
                <w:rFonts w:eastAsia="Times New Roman" w:cs="Cordia New"/>
                <w:cs/>
              </w:rPr>
              <w:t>การส่งตรวจวินิจฉัยต้องไม่เป็นการตรวจทางกรรมพันธ์ที่สามารถย้อนกลับมาถึงตัวเจ้าของได้</w:t>
            </w:r>
          </w:p>
          <w:p w:rsidR="00DB5C22" w:rsidRPr="00B63A2D" w:rsidRDefault="00DB5C22" w:rsidP="00DB5C22">
            <w:pPr>
              <w:tabs>
                <w:tab w:val="left" w:pos="738"/>
              </w:tabs>
              <w:autoSpaceDE w:val="0"/>
              <w:autoSpaceDN w:val="0"/>
              <w:adjustRightInd w:val="0"/>
              <w:spacing w:line="320" w:lineRule="exact"/>
              <w:ind w:left="1152"/>
              <w:rPr>
                <w:rFonts w:eastAsia="Times New Roman" w:cs="Cordia New"/>
              </w:rPr>
            </w:pPr>
          </w:p>
        </w:tc>
      </w:tr>
    </w:tbl>
    <w:p w:rsidR="00DB5C22" w:rsidRPr="00B63A2D" w:rsidRDefault="00DB5C22" w:rsidP="00DB5C22">
      <w:pPr>
        <w:ind w:right="222"/>
        <w:rPr>
          <w:rFonts w:cs="Cordia New"/>
          <w:b/>
          <w:bCs/>
        </w:rPr>
      </w:pPr>
    </w:p>
    <w:p w:rsidR="00DB5C22" w:rsidRPr="00B63A2D" w:rsidRDefault="00DB5C22" w:rsidP="00DB5C22">
      <w:pPr>
        <w:ind w:right="222"/>
        <w:rPr>
          <w:rFonts w:cs="Cordia New"/>
          <w:b/>
          <w:bCs/>
        </w:rPr>
      </w:pPr>
    </w:p>
    <w:p w:rsidR="006F1E3A" w:rsidRPr="00B63A2D" w:rsidRDefault="006F1E3A" w:rsidP="00DB5C22">
      <w:pPr>
        <w:ind w:right="222"/>
        <w:rPr>
          <w:rFonts w:cs="Cordia New"/>
          <w:b/>
          <w:bCs/>
        </w:rPr>
      </w:pPr>
      <w:r w:rsidRPr="00B63A2D">
        <w:rPr>
          <w:rFonts w:cs="Cordia New"/>
          <w:b/>
          <w:bCs/>
          <w:cs/>
        </w:rPr>
        <w:t xml:space="preserve">โครงการวิจัยที่เข้าข่าย </w:t>
      </w:r>
      <w:r w:rsidRPr="00B63A2D">
        <w:rPr>
          <w:rFonts w:cs="Cordia New"/>
          <w:b/>
          <w:bCs/>
        </w:rPr>
        <w:t>Exemption review</w:t>
      </w:r>
      <w:r w:rsidRPr="00B63A2D">
        <w:rPr>
          <w:rFonts w:cs="Cordia New"/>
        </w:rPr>
        <w:t xml:space="preserve"> </w:t>
      </w:r>
      <w:r w:rsidRPr="00B63A2D">
        <w:rPr>
          <w:rFonts w:cs="Cordia New"/>
          <w:cs/>
        </w:rPr>
        <w:t xml:space="preserve">(ให้เลือก </w:t>
      </w:r>
      <w:r w:rsidRPr="00B63A2D">
        <w:rPr>
          <w:rFonts w:cs="Cordia New"/>
        </w:rPr>
        <w:sym w:font="Wingdings" w:char="F0FE"/>
      </w:r>
      <w:r w:rsidRPr="00B63A2D">
        <w:rPr>
          <w:rFonts w:cs="Cordia New"/>
          <w:cs/>
        </w:rPr>
        <w:t xml:space="preserve"> ใช่ ข้อหนึ่งข้อใดต่อไปนี้)</w:t>
      </w:r>
    </w:p>
    <w:tbl>
      <w:tblPr>
        <w:tblpPr w:leftFromText="180" w:rightFromText="180" w:vertAnchor="text" w:horzAnchor="margin" w:tblpY="239"/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8460"/>
      </w:tblGrid>
      <w:tr w:rsidR="00A16871" w:rsidRPr="00B63A2D" w:rsidTr="00DB5C22">
        <w:trPr>
          <w:cantSplit/>
        </w:trPr>
        <w:tc>
          <w:tcPr>
            <w:tcW w:w="1548" w:type="dxa"/>
            <w:shd w:val="clear" w:color="auto" w:fill="auto"/>
          </w:tcPr>
          <w:p w:rsidR="00A16871" w:rsidRPr="00B63A2D" w:rsidRDefault="00A16871" w:rsidP="00DB5C22">
            <w:pPr>
              <w:spacing w:line="320" w:lineRule="exact"/>
              <w:ind w:left="-142" w:right="-108"/>
              <w:jc w:val="center"/>
              <w:rPr>
                <w:rFonts w:cs="Cordia New"/>
                <w:b/>
                <w:bCs/>
              </w:rPr>
            </w:pPr>
            <w:r w:rsidRPr="00B63A2D">
              <w:rPr>
                <w:rFonts w:cs="Cordia New"/>
                <w:b/>
                <w:bCs/>
                <w:cs/>
              </w:rPr>
              <w:t>โครงการ</w:t>
            </w:r>
          </w:p>
          <w:p w:rsidR="00A16871" w:rsidRPr="00B63A2D" w:rsidRDefault="00A16871" w:rsidP="00DB5C22">
            <w:pPr>
              <w:spacing w:line="320" w:lineRule="exact"/>
              <w:ind w:left="-142" w:right="-108"/>
              <w:jc w:val="center"/>
              <w:rPr>
                <w:rFonts w:cs="Cordia New"/>
                <w:b/>
                <w:bCs/>
                <w:cs/>
              </w:rPr>
            </w:pPr>
            <w:r w:rsidRPr="00B63A2D">
              <w:rPr>
                <w:rFonts w:cs="Cordia New"/>
                <w:b/>
                <w:bCs/>
                <w:cs/>
              </w:rPr>
              <w:t>ของท่าน</w:t>
            </w:r>
          </w:p>
        </w:tc>
        <w:tc>
          <w:tcPr>
            <w:tcW w:w="8460" w:type="dxa"/>
            <w:shd w:val="clear" w:color="auto" w:fill="auto"/>
          </w:tcPr>
          <w:p w:rsidR="00A16871" w:rsidRPr="00B63A2D" w:rsidRDefault="00A16871" w:rsidP="00DB5C22">
            <w:pPr>
              <w:spacing w:line="320" w:lineRule="exact"/>
              <w:ind w:right="80"/>
              <w:jc w:val="center"/>
              <w:rPr>
                <w:rFonts w:cs="Cordia New"/>
                <w:b/>
                <w:bCs/>
              </w:rPr>
            </w:pPr>
            <w:r w:rsidRPr="00B63A2D">
              <w:rPr>
                <w:rFonts w:cs="Cordia New"/>
                <w:b/>
                <w:bCs/>
                <w:cs/>
              </w:rPr>
              <w:t>คุณสมบัติของโครงการ</w:t>
            </w:r>
          </w:p>
        </w:tc>
      </w:tr>
      <w:tr w:rsidR="00A16871" w:rsidRPr="00B63A2D" w:rsidTr="00DB5C22">
        <w:tc>
          <w:tcPr>
            <w:tcW w:w="1548" w:type="dxa"/>
            <w:shd w:val="clear" w:color="auto" w:fill="auto"/>
          </w:tcPr>
          <w:p w:rsidR="00A16871" w:rsidRPr="00B63A2D" w:rsidRDefault="00A16871" w:rsidP="00DB5C22">
            <w:pPr>
              <w:spacing w:line="320" w:lineRule="exact"/>
              <w:ind w:left="-142" w:right="-108"/>
              <w:rPr>
                <w:rFonts w:cs="Cordia New"/>
                <w:b/>
                <w:bCs/>
                <w:cs/>
              </w:rPr>
            </w:pPr>
          </w:p>
        </w:tc>
        <w:tc>
          <w:tcPr>
            <w:tcW w:w="8460" w:type="dxa"/>
            <w:shd w:val="clear" w:color="auto" w:fill="auto"/>
          </w:tcPr>
          <w:p w:rsidR="00A16871" w:rsidRPr="00B63A2D" w:rsidRDefault="00A16871" w:rsidP="00DB5C22">
            <w:pPr>
              <w:autoSpaceDE w:val="0"/>
              <w:autoSpaceDN w:val="0"/>
              <w:adjustRightInd w:val="0"/>
              <w:spacing w:line="320" w:lineRule="exact"/>
              <w:ind w:left="232"/>
              <w:rPr>
                <w:rFonts w:eastAsia="Times New Roman" w:cs="Cordia New"/>
              </w:rPr>
            </w:pPr>
            <w:r w:rsidRPr="00B63A2D">
              <w:rPr>
                <w:rFonts w:eastAsia="Times New Roman" w:cs="Cordia New"/>
                <w:cs/>
              </w:rPr>
              <w:t xml:space="preserve">โครงร่างการวิจัยทีสามารถได้รับยกเว้นการพิจารณาต่อไปโดยคณะกรรมการจริยธรรมการวิจัย ต้องไม่มีความเสี่ยงมากกว่าความเสี่ยงที่เกิดในชีวิตประจำวันของผู้เข้าร่วมโครงการวิจัย </w:t>
            </w:r>
            <w:r w:rsidRPr="00B63A2D">
              <w:rPr>
                <w:rFonts w:eastAsia="Times New Roman" w:cs="Cordia New"/>
              </w:rPr>
              <w:t>(not more than</w:t>
            </w:r>
            <w:r w:rsidRPr="00B63A2D">
              <w:rPr>
                <w:rFonts w:eastAsia="Times New Roman" w:cs="Cordia New"/>
                <w:cs/>
              </w:rPr>
              <w:t xml:space="preserve"> </w:t>
            </w:r>
            <w:r w:rsidRPr="00B63A2D">
              <w:rPr>
                <w:rFonts w:eastAsia="Times New Roman" w:cs="Cordia New"/>
              </w:rPr>
              <w:t>minimal risk)</w:t>
            </w:r>
            <w:r w:rsidRPr="00B63A2D">
              <w:rPr>
                <w:rFonts w:eastAsia="Times New Roman" w:cs="Cordia New"/>
                <w:cs/>
              </w:rPr>
              <w:t xml:space="preserve"> และมีการรักษาความลับของผู้เข้าร่วมโครงการอย่างเพียงพอ โดยต้องมีลักษณะของการวิจัยตามข้อใดข้อหนึ่ง (อย่างน้อย </w:t>
            </w:r>
            <w:r w:rsidRPr="00B63A2D">
              <w:rPr>
                <w:rFonts w:eastAsia="Times New Roman" w:cs="Cordia New"/>
              </w:rPr>
              <w:t xml:space="preserve">1 </w:t>
            </w:r>
            <w:r w:rsidRPr="00B63A2D">
              <w:rPr>
                <w:rFonts w:eastAsia="Times New Roman" w:cs="Cordia New"/>
                <w:cs/>
              </w:rPr>
              <w:t>ข้อ) ของลักษณะต่อไปนี้</w:t>
            </w:r>
          </w:p>
          <w:p w:rsidR="00A16871" w:rsidRPr="00B63A2D" w:rsidRDefault="00A16871" w:rsidP="00DB5C22">
            <w:pPr>
              <w:spacing w:line="320" w:lineRule="exact"/>
              <w:ind w:right="80"/>
              <w:rPr>
                <w:rFonts w:cs="Cordia New"/>
                <w:b/>
                <w:bCs/>
                <w:cs/>
              </w:rPr>
            </w:pPr>
          </w:p>
        </w:tc>
      </w:tr>
      <w:tr w:rsidR="00A16871" w:rsidRPr="00B63A2D" w:rsidTr="00DB5C22">
        <w:tc>
          <w:tcPr>
            <w:tcW w:w="1548" w:type="dxa"/>
            <w:shd w:val="clear" w:color="auto" w:fill="auto"/>
          </w:tcPr>
          <w:p w:rsidR="00A16871" w:rsidRPr="00B63A2D" w:rsidRDefault="0028037A" w:rsidP="00DB5C22">
            <w:pPr>
              <w:spacing w:line="320" w:lineRule="exact"/>
              <w:ind w:right="80"/>
              <w:rPr>
                <w:rFonts w:cs="Cordia New"/>
                <w:cs/>
              </w:rPr>
            </w:pPr>
            <w:sdt>
              <w:sdtPr>
                <w:rPr>
                  <w:cs/>
                </w:rPr>
                <w:id w:val="-135421562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☐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A16871" w:rsidRPr="00B63A2D">
              <w:rPr>
                <w:rFonts w:cs="Cordia New"/>
                <w:cs/>
              </w:rPr>
              <w:t xml:space="preserve"> ใช่</w:t>
            </w:r>
          </w:p>
          <w:p w:rsidR="00A16871" w:rsidRPr="00B63A2D" w:rsidRDefault="00A16871" w:rsidP="00DB5C22">
            <w:pPr>
              <w:spacing w:line="320" w:lineRule="exact"/>
              <w:ind w:right="80"/>
              <w:rPr>
                <w:rFonts w:cs="Cordia New"/>
              </w:rPr>
            </w:pPr>
          </w:p>
          <w:p w:rsidR="00A16871" w:rsidRPr="00B63A2D" w:rsidRDefault="0028037A" w:rsidP="00DB5C22">
            <w:pPr>
              <w:spacing w:line="320" w:lineRule="exact"/>
              <w:ind w:right="-108"/>
              <w:rPr>
                <w:rFonts w:cs="Cordia New"/>
              </w:rPr>
            </w:pPr>
            <w:sdt>
              <w:sdtPr>
                <w:rPr>
                  <w:cs/>
                </w:rPr>
                <w:id w:val="51284554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☒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A16871" w:rsidRPr="00B63A2D">
              <w:rPr>
                <w:rFonts w:cs="Cordia New"/>
                <w:cs/>
              </w:rPr>
              <w:t xml:space="preserve"> ไม่ใช่</w:t>
            </w:r>
          </w:p>
        </w:tc>
        <w:tc>
          <w:tcPr>
            <w:tcW w:w="8460" w:type="dxa"/>
            <w:shd w:val="clear" w:color="auto" w:fill="auto"/>
          </w:tcPr>
          <w:p w:rsidR="00A16871" w:rsidRPr="00B63A2D" w:rsidRDefault="00A16871" w:rsidP="00DB5C22">
            <w:pPr>
              <w:numPr>
                <w:ilvl w:val="0"/>
                <w:numId w:val="45"/>
              </w:numPr>
              <w:spacing w:line="320" w:lineRule="exact"/>
              <w:rPr>
                <w:rFonts w:cs="Cordia New"/>
              </w:rPr>
            </w:pPr>
            <w:r w:rsidRPr="00B63A2D">
              <w:rPr>
                <w:rFonts w:cs="Cordia New"/>
                <w:cs/>
              </w:rPr>
              <w:t xml:space="preserve">โครงการวิจัยด้านการศึกษาที่เกี่ยวกับกระบวนการเรียนการสอน โดยที่ใช้ในกระบวนการเรียนตามปกติ </w:t>
            </w:r>
            <w:r w:rsidRPr="00B63A2D">
              <w:rPr>
                <w:rFonts w:eastAsia="Times New Roman" w:cs="Cordia New"/>
                <w:cs/>
              </w:rPr>
              <w:t xml:space="preserve">ดำเนินการในสถาบันการศึกษาที่ได้รับการรับรองมาตรฐาน และงานวิจัยยุทธศาสตร์ใหม่ทางการศึกษาตามนโยบายของสถาบัน เช่น วิจัยการปรับวิธีการซึ่งจะต้องใช้กับนักเรียนนักศึกษาทั้งชั้นปี อาจจะเปรียบเทียบคะแนน หรือประสิทธิภาพของนักเรียนนักศึกษาทั้งชั้นปีในรายวิชาใดวิชาหนึ่งที่ปรับเปลี่ยนวิธีการสอน การประเมินหลักสูตร การประกันคุณภาพการศึกษา </w:t>
            </w:r>
            <w:r w:rsidRPr="00B63A2D">
              <w:rPr>
                <w:rFonts w:cs="Cordia New"/>
                <w:cs/>
              </w:rPr>
              <w:t>ได้แก่</w:t>
            </w:r>
          </w:p>
          <w:p w:rsidR="00A16871" w:rsidRPr="00B63A2D" w:rsidRDefault="00A16871" w:rsidP="003F76F8">
            <w:pPr>
              <w:numPr>
                <w:ilvl w:val="0"/>
                <w:numId w:val="49"/>
              </w:numPr>
              <w:shd w:val="clear" w:color="auto" w:fill="FFFFFF"/>
              <w:tabs>
                <w:tab w:val="clear" w:pos="1935"/>
                <w:tab w:val="left" w:pos="284"/>
                <w:tab w:val="num" w:pos="1422"/>
              </w:tabs>
              <w:spacing w:line="320" w:lineRule="exact"/>
              <w:ind w:left="1422"/>
              <w:rPr>
                <w:rFonts w:cs="Cordia New"/>
                <w:i/>
                <w:iCs/>
              </w:rPr>
            </w:pPr>
            <w:r w:rsidRPr="00B63A2D">
              <w:rPr>
                <w:rFonts w:cs="Cordia New"/>
                <w:i/>
                <w:iCs/>
                <w:cs/>
              </w:rPr>
              <w:t>การวิจัยที่เกี่ยวกับการปรับวิธีการเรียนการสอน เทียบวิธีการเดิมกับวิธีการใหม่</w:t>
            </w:r>
          </w:p>
          <w:p w:rsidR="00A16871" w:rsidRPr="00B63A2D" w:rsidRDefault="00A16871" w:rsidP="003F76F8">
            <w:pPr>
              <w:numPr>
                <w:ilvl w:val="0"/>
                <w:numId w:val="49"/>
              </w:numPr>
              <w:shd w:val="clear" w:color="auto" w:fill="FFFFFF"/>
              <w:tabs>
                <w:tab w:val="clear" w:pos="1935"/>
                <w:tab w:val="left" w:pos="284"/>
                <w:tab w:val="num" w:pos="1422"/>
              </w:tabs>
              <w:spacing w:line="320" w:lineRule="exact"/>
              <w:ind w:left="1422"/>
              <w:rPr>
                <w:rFonts w:cs="Cordia New"/>
                <w:i/>
                <w:iCs/>
              </w:rPr>
            </w:pPr>
            <w:r w:rsidRPr="00B63A2D">
              <w:rPr>
                <w:rFonts w:cs="Cordia New"/>
                <w:i/>
                <w:iCs/>
                <w:cs/>
              </w:rPr>
              <w:t>การวิจัยที่เปรียบเทียบประสิทธิภาพในการปรับการเรียนการสอน</w:t>
            </w:r>
            <w:r w:rsidR="00DB5C22" w:rsidRPr="00B63A2D">
              <w:rPr>
                <w:rFonts w:cs="Cordia New"/>
                <w:i/>
                <w:iCs/>
                <w:cs/>
              </w:rPr>
              <w:t>ด้วยวิธีการต่างๆ หรือเปรียบเทีย</w:t>
            </w:r>
            <w:r w:rsidR="00DB5C22" w:rsidRPr="00B63A2D">
              <w:rPr>
                <w:rFonts w:cs="Cordia New" w:hint="cs"/>
                <w:i/>
                <w:iCs/>
                <w:cs/>
              </w:rPr>
              <w:t>บ</w:t>
            </w:r>
            <w:r w:rsidRPr="00B63A2D">
              <w:rPr>
                <w:rFonts w:cs="Cordia New"/>
                <w:i/>
                <w:iCs/>
                <w:cs/>
              </w:rPr>
              <w:t>ระหว่างหลักสูตร</w:t>
            </w:r>
          </w:p>
          <w:p w:rsidR="00A16871" w:rsidRPr="00B63A2D" w:rsidRDefault="00A16871" w:rsidP="00DB5C22">
            <w:pPr>
              <w:shd w:val="clear" w:color="auto" w:fill="FFFFFF"/>
              <w:tabs>
                <w:tab w:val="num" w:pos="953"/>
              </w:tabs>
              <w:spacing w:line="320" w:lineRule="exact"/>
              <w:ind w:left="1972" w:hanging="1252"/>
              <w:rPr>
                <w:rFonts w:cs="Cordia New"/>
                <w:b/>
                <w:bCs/>
                <w:i/>
                <w:iCs/>
                <w:cs/>
              </w:rPr>
            </w:pPr>
            <w:r w:rsidRPr="00B63A2D">
              <w:rPr>
                <w:rFonts w:cs="Cordia New"/>
                <w:b/>
                <w:bCs/>
                <w:i/>
                <w:iCs/>
                <w:cs/>
              </w:rPr>
              <w:t>และเป็นโครงการการวิจัยที่ไม่มีลักษณะดังต่อไปนี้</w:t>
            </w:r>
          </w:p>
          <w:p w:rsidR="00A16871" w:rsidRPr="00B63A2D" w:rsidRDefault="00A16871" w:rsidP="003F76F8">
            <w:pPr>
              <w:numPr>
                <w:ilvl w:val="0"/>
                <w:numId w:val="49"/>
              </w:numPr>
              <w:shd w:val="clear" w:color="auto" w:fill="FFFFFF"/>
              <w:tabs>
                <w:tab w:val="clear" w:pos="1935"/>
                <w:tab w:val="left" w:pos="284"/>
                <w:tab w:val="num" w:pos="1422"/>
              </w:tabs>
              <w:spacing w:line="320" w:lineRule="exact"/>
              <w:ind w:left="1422"/>
              <w:rPr>
                <w:rFonts w:cs="Cordia New"/>
                <w:i/>
                <w:iCs/>
              </w:rPr>
            </w:pPr>
            <w:r w:rsidRPr="00B63A2D">
              <w:rPr>
                <w:rFonts w:cs="Cordia New"/>
                <w:i/>
                <w:iCs/>
                <w:cs/>
              </w:rPr>
              <w:t>เป็นวิธีการใหม่ล่าสุดยังไม่เคยมีการใช้มาก่อน</w:t>
            </w:r>
          </w:p>
          <w:p w:rsidR="00A16871" w:rsidRPr="00B63A2D" w:rsidRDefault="00A16871" w:rsidP="003F76F8">
            <w:pPr>
              <w:numPr>
                <w:ilvl w:val="0"/>
                <w:numId w:val="49"/>
              </w:numPr>
              <w:shd w:val="clear" w:color="auto" w:fill="FFFFFF"/>
              <w:tabs>
                <w:tab w:val="clear" w:pos="1935"/>
                <w:tab w:val="left" w:pos="284"/>
                <w:tab w:val="num" w:pos="1422"/>
              </w:tabs>
              <w:spacing w:line="320" w:lineRule="exact"/>
              <w:ind w:left="1422"/>
              <w:rPr>
                <w:rFonts w:cs="Cordia New"/>
                <w:i/>
                <w:iCs/>
              </w:rPr>
            </w:pPr>
            <w:r w:rsidRPr="00B63A2D">
              <w:rPr>
                <w:rFonts w:cs="Cordia New"/>
                <w:i/>
                <w:iCs/>
                <w:cs/>
              </w:rPr>
              <w:t>นักเรียนในชั้นเรียนเดียวกันได้รับการปฏิบัติที่แตกต่างกัน</w:t>
            </w:r>
          </w:p>
          <w:p w:rsidR="00A16871" w:rsidRPr="00B63A2D" w:rsidRDefault="00A16871" w:rsidP="003F76F8">
            <w:pPr>
              <w:numPr>
                <w:ilvl w:val="0"/>
                <w:numId w:val="49"/>
              </w:numPr>
              <w:shd w:val="clear" w:color="auto" w:fill="FFFFFF"/>
              <w:tabs>
                <w:tab w:val="clear" w:pos="1935"/>
                <w:tab w:val="left" w:pos="284"/>
                <w:tab w:val="num" w:pos="1422"/>
              </w:tabs>
              <w:spacing w:line="320" w:lineRule="exact"/>
              <w:ind w:left="1422"/>
              <w:rPr>
                <w:rFonts w:cs="Cordia New"/>
                <w:i/>
                <w:iCs/>
              </w:rPr>
            </w:pPr>
            <w:r w:rsidRPr="00B63A2D">
              <w:rPr>
                <w:rFonts w:cs="Cordia New"/>
                <w:i/>
                <w:iCs/>
                <w:cs/>
              </w:rPr>
              <w:t>มีการปกปิดข้อมูลบางส่วนไม่แจ้งให้ผู้เข้าร่วมการวิจัยทราบ</w:t>
            </w:r>
          </w:p>
          <w:p w:rsidR="00A16871" w:rsidRPr="00B63A2D" w:rsidRDefault="00A16871" w:rsidP="003F76F8">
            <w:pPr>
              <w:numPr>
                <w:ilvl w:val="0"/>
                <w:numId w:val="49"/>
              </w:numPr>
              <w:shd w:val="clear" w:color="auto" w:fill="FFFFFF"/>
              <w:tabs>
                <w:tab w:val="clear" w:pos="1935"/>
                <w:tab w:val="left" w:pos="284"/>
                <w:tab w:val="num" w:pos="1422"/>
              </w:tabs>
              <w:spacing w:line="320" w:lineRule="exact"/>
              <w:ind w:left="1422"/>
              <w:rPr>
                <w:rFonts w:cs="Cordia New"/>
                <w:cs/>
              </w:rPr>
            </w:pPr>
            <w:r w:rsidRPr="00B63A2D">
              <w:rPr>
                <w:rFonts w:cs="Cordia New"/>
                <w:i/>
                <w:iCs/>
                <w:cs/>
              </w:rPr>
              <w:t>มีการออกกำลังกายมากกว่าปกติ หรือในวิธีที่ไม่ปกติ</w:t>
            </w:r>
          </w:p>
        </w:tc>
      </w:tr>
      <w:tr w:rsidR="00A16871" w:rsidRPr="00B63A2D" w:rsidTr="00DB5C22">
        <w:trPr>
          <w:trHeight w:val="1126"/>
        </w:trPr>
        <w:tc>
          <w:tcPr>
            <w:tcW w:w="1548" w:type="dxa"/>
            <w:shd w:val="clear" w:color="auto" w:fill="auto"/>
          </w:tcPr>
          <w:p w:rsidR="00A16871" w:rsidRPr="00B63A2D" w:rsidRDefault="0028037A" w:rsidP="00DB5C22">
            <w:pPr>
              <w:spacing w:line="320" w:lineRule="exact"/>
              <w:ind w:right="80"/>
              <w:rPr>
                <w:rFonts w:cs="Cordia New"/>
                <w:cs/>
              </w:rPr>
            </w:pPr>
            <w:sdt>
              <w:sdtPr>
                <w:rPr>
                  <w:cs/>
                </w:rPr>
                <w:id w:val="-1565169309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☐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A16871" w:rsidRPr="00B63A2D">
              <w:rPr>
                <w:rFonts w:cs="Cordia New"/>
                <w:cs/>
              </w:rPr>
              <w:t xml:space="preserve"> ใช่</w:t>
            </w:r>
          </w:p>
          <w:p w:rsidR="00A16871" w:rsidRPr="00B63A2D" w:rsidRDefault="00A16871" w:rsidP="00DB5C22">
            <w:pPr>
              <w:spacing w:line="320" w:lineRule="exact"/>
              <w:ind w:right="80"/>
              <w:rPr>
                <w:rFonts w:cs="Cordia New"/>
              </w:rPr>
            </w:pPr>
          </w:p>
          <w:p w:rsidR="00A16871" w:rsidRPr="00B63A2D" w:rsidRDefault="0028037A" w:rsidP="00DB5C22">
            <w:pPr>
              <w:spacing w:line="320" w:lineRule="exact"/>
              <w:ind w:right="-108"/>
              <w:rPr>
                <w:rFonts w:cs="Cordia New"/>
              </w:rPr>
            </w:pPr>
            <w:sdt>
              <w:sdtPr>
                <w:rPr>
                  <w:cs/>
                </w:rPr>
                <w:id w:val="1674532873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☒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A16871" w:rsidRPr="00B63A2D">
              <w:rPr>
                <w:rFonts w:cs="Cordia New"/>
                <w:cs/>
              </w:rPr>
              <w:t xml:space="preserve"> ไม่ใช่</w:t>
            </w:r>
          </w:p>
        </w:tc>
        <w:tc>
          <w:tcPr>
            <w:tcW w:w="8460" w:type="dxa"/>
            <w:shd w:val="clear" w:color="auto" w:fill="auto"/>
          </w:tcPr>
          <w:p w:rsidR="00A16871" w:rsidRPr="00B63A2D" w:rsidRDefault="00A16871" w:rsidP="00DB5C22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/>
              </w:rPr>
            </w:pPr>
            <w:r w:rsidRPr="00B63A2D">
              <w:rPr>
                <w:rFonts w:eastAsia="Times New Roman" w:cs="Cordia New"/>
                <w:cs/>
              </w:rPr>
              <w:t xml:space="preserve">งานวิจัยประยุกต์วิธีประเมินการศึกษาในด้าน </w:t>
            </w:r>
            <w:r w:rsidRPr="00B63A2D">
              <w:rPr>
                <w:rFonts w:eastAsia="Times New Roman" w:cs="Cordia New"/>
              </w:rPr>
              <w:t xml:space="preserve">cognitive, diagnostic, aptitude, achievement </w:t>
            </w:r>
            <w:r w:rsidRPr="00B63A2D">
              <w:rPr>
                <w:rFonts w:eastAsia="Times New Roman" w:cs="Cordia New"/>
                <w:cs/>
              </w:rPr>
              <w:t>โดยที่ข้อมูลที่ได้รับไม่สามารถย้อนกลับไปถึงตัวบุคคล และการรายงานเป็นภาพรวมเท่านั้น</w:t>
            </w:r>
            <w:r w:rsidR="00DB5C22" w:rsidRPr="00B63A2D">
              <w:rPr>
                <w:rFonts w:eastAsia="Times New Roman" w:cs="Cordia New"/>
                <w:cs/>
              </w:rPr>
              <w:br/>
            </w:r>
            <w:r w:rsidRPr="00B63A2D">
              <w:rPr>
                <w:rFonts w:cs="Cordia New"/>
                <w:b/>
                <w:bCs/>
                <w:i/>
                <w:iCs/>
                <w:cs/>
              </w:rPr>
              <w:t>และเป็นโครงการการวิจัยที่ไม่มีลักษณะต่างๆ เช่นเดียวกับข้อ 1) ข้างต้นนี้</w:t>
            </w:r>
          </w:p>
        </w:tc>
      </w:tr>
      <w:tr w:rsidR="00A16871" w:rsidRPr="00B63A2D" w:rsidTr="00DB5C22">
        <w:tc>
          <w:tcPr>
            <w:tcW w:w="1548" w:type="dxa"/>
            <w:shd w:val="clear" w:color="auto" w:fill="auto"/>
          </w:tcPr>
          <w:p w:rsidR="00A16871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-1638412535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☐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A16871" w:rsidRPr="00B63A2D">
              <w:rPr>
                <w:rFonts w:cs="Cordia New"/>
                <w:cs/>
              </w:rPr>
              <w:t xml:space="preserve"> ใช่</w:t>
            </w:r>
          </w:p>
          <w:p w:rsidR="00A16871" w:rsidRPr="00B63A2D" w:rsidRDefault="00A16871" w:rsidP="00DB5C22">
            <w:pPr>
              <w:spacing w:line="320" w:lineRule="exact"/>
              <w:ind w:right="-108"/>
              <w:rPr>
                <w:rFonts w:cs="Cordia New"/>
              </w:rPr>
            </w:pPr>
          </w:p>
          <w:p w:rsidR="00A16871" w:rsidRPr="00B63A2D" w:rsidRDefault="0028037A" w:rsidP="00DB5C22">
            <w:pPr>
              <w:spacing w:line="320" w:lineRule="exact"/>
              <w:ind w:right="-108"/>
              <w:rPr>
                <w:rFonts w:cs="Cordia New"/>
              </w:rPr>
            </w:pPr>
            <w:sdt>
              <w:sdtPr>
                <w:rPr>
                  <w:cs/>
                </w:rPr>
                <w:id w:val="101157281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☒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A16871" w:rsidRPr="00B63A2D">
              <w:rPr>
                <w:rFonts w:cs="Cordia New"/>
                <w:cs/>
              </w:rPr>
              <w:t xml:space="preserve"> ไม่ใช่</w:t>
            </w:r>
          </w:p>
        </w:tc>
        <w:tc>
          <w:tcPr>
            <w:tcW w:w="8460" w:type="dxa"/>
            <w:shd w:val="clear" w:color="auto" w:fill="auto"/>
          </w:tcPr>
          <w:p w:rsidR="00A16871" w:rsidRPr="00B63A2D" w:rsidRDefault="00A16871" w:rsidP="00DB5C22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/>
              </w:rPr>
            </w:pPr>
            <w:r w:rsidRPr="00B63A2D">
              <w:rPr>
                <w:rFonts w:eastAsia="Times New Roman" w:cs="Cordia New"/>
                <w:cs/>
              </w:rPr>
              <w:t xml:space="preserve">งานวิจัยสำรวจความคิดเห็นในวงกว้าง </w:t>
            </w:r>
            <w:r w:rsidRPr="00B63A2D">
              <w:rPr>
                <w:rFonts w:eastAsia="Times New Roman" w:cs="Cordia New"/>
              </w:rPr>
              <w:t>(survey)</w:t>
            </w:r>
            <w:r w:rsidRPr="00B63A2D">
              <w:rPr>
                <w:rFonts w:eastAsia="Times New Roman" w:cs="Cordia New"/>
                <w:cs/>
              </w:rPr>
              <w:t xml:space="preserve"> การสัมภาษณ์</w:t>
            </w:r>
            <w:r w:rsidRPr="00B63A2D">
              <w:rPr>
                <w:rFonts w:eastAsia="Times New Roman" w:cs="Cordia New"/>
              </w:rPr>
              <w:t xml:space="preserve"> (interview) </w:t>
            </w:r>
            <w:r w:rsidRPr="00B63A2D">
              <w:rPr>
                <w:rFonts w:eastAsia="Times New Roman" w:cs="Cordia New"/>
                <w:cs/>
              </w:rPr>
              <w:t>หรือเฝ้าสังเกตพฤติกรรม</w:t>
            </w:r>
            <w:r w:rsidRPr="00B63A2D">
              <w:rPr>
                <w:rFonts w:eastAsia="Times New Roman" w:cs="Cordia New"/>
              </w:rPr>
              <w:t xml:space="preserve"> (observation of public behavior)</w:t>
            </w:r>
            <w:r w:rsidRPr="00B63A2D">
              <w:rPr>
                <w:rFonts w:eastAsia="Times New Roman" w:cs="Cordia New"/>
                <w:cs/>
              </w:rPr>
              <w:t xml:space="preserve"> งานวิจัยจะได้รับยกเว้นพิจารณาเมื่อ</w:t>
            </w:r>
          </w:p>
          <w:p w:rsidR="00A16871" w:rsidRPr="00B63A2D" w:rsidRDefault="00A16871" w:rsidP="00DB5C22">
            <w:pPr>
              <w:pStyle w:val="ListParagraph"/>
              <w:numPr>
                <w:ilvl w:val="1"/>
                <w:numId w:val="35"/>
              </w:numPr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/>
                <w:szCs w:val="28"/>
              </w:rPr>
            </w:pPr>
            <w:r w:rsidRPr="00B63A2D">
              <w:rPr>
                <w:rFonts w:eastAsia="Times New Roman" w:cs="Cordia New"/>
                <w:szCs w:val="28"/>
                <w:cs/>
              </w:rPr>
              <w:t>การเก็บข้อมูลและข้อมูลที่ได้ไม่เกี่ยวข้องหรือบ่งชี้ถึงตัวบุคคล</w:t>
            </w:r>
          </w:p>
          <w:p w:rsidR="00A16871" w:rsidRPr="00B63A2D" w:rsidRDefault="00A16871" w:rsidP="00DB5C22">
            <w:pPr>
              <w:pStyle w:val="ListParagraph"/>
              <w:numPr>
                <w:ilvl w:val="1"/>
                <w:numId w:val="35"/>
              </w:numPr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/>
                <w:szCs w:val="28"/>
              </w:rPr>
            </w:pPr>
            <w:r w:rsidRPr="00B63A2D">
              <w:rPr>
                <w:rFonts w:eastAsia="Times New Roman" w:cs="Cordia New"/>
                <w:szCs w:val="28"/>
                <w:cs/>
              </w:rPr>
              <w:t>ขั้นตอนการวิจัยและผลที่ได้ไม่เป็นเหตุให้ผู้เข้าร่วมโครงการหรือบุคคลใดต้องรับโทษทั้งอาญาและแพ่งหรือทำให้เสียโอกาสในอาชีพ หน้าที่การงาน</w:t>
            </w:r>
          </w:p>
          <w:p w:rsidR="00A16871" w:rsidRPr="00B63A2D" w:rsidRDefault="00A16871" w:rsidP="00DB5C22">
            <w:pPr>
              <w:pStyle w:val="ListParagraph"/>
              <w:numPr>
                <w:ilvl w:val="1"/>
                <w:numId w:val="35"/>
              </w:numPr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/>
                <w:szCs w:val="28"/>
              </w:rPr>
            </w:pPr>
            <w:r w:rsidRPr="00B63A2D">
              <w:rPr>
                <w:rFonts w:eastAsia="Times New Roman" w:cs="Cordia New"/>
                <w:szCs w:val="28"/>
                <w:cs/>
              </w:rPr>
              <w:t>ถ้างานวิจัยดังกล่าวดำเนินการเฉพาะกับกลุ่มบุคคลสาธารณะ หรือกลุ่มบุคคลที่กำลังจะได้รับการคัดเลือกเข้าสู่ตำแหน่งงานที่เกี่ยวข้องกับสาธารณะ งานวิจัยนั้นไม่สามารถขอรับการยกเว้น</w:t>
            </w:r>
          </w:p>
          <w:p w:rsidR="00A16871" w:rsidRPr="00B63A2D" w:rsidRDefault="00A16871" w:rsidP="00DB5C22">
            <w:pPr>
              <w:shd w:val="clear" w:color="auto" w:fill="FFFFFF"/>
              <w:spacing w:line="320" w:lineRule="exact"/>
              <w:ind w:firstLine="382"/>
              <w:rPr>
                <w:rFonts w:cs="Cordia New"/>
                <w:cs/>
              </w:rPr>
            </w:pPr>
            <w:r w:rsidRPr="00B63A2D">
              <w:rPr>
                <w:rFonts w:cs="Cordia New"/>
                <w:b/>
                <w:bCs/>
                <w:cs/>
              </w:rPr>
              <w:t xml:space="preserve">และเป็นโครงการการวิจัยที่ไม่มีลักษณะดังต่อไปนี้ </w:t>
            </w:r>
            <w:r w:rsidRPr="00B63A2D">
              <w:rPr>
                <w:rFonts w:cs="Cordia New"/>
                <w:cs/>
              </w:rPr>
              <w:t>แม้จะใช้วิธีการ</w:t>
            </w:r>
            <w:r w:rsidRPr="00B63A2D">
              <w:rPr>
                <w:rFonts w:cs="Cordia New"/>
                <w:b/>
                <w:bCs/>
                <w:cs/>
              </w:rPr>
              <w:t xml:space="preserve"> </w:t>
            </w:r>
            <w:r w:rsidRPr="00B63A2D">
              <w:rPr>
                <w:rFonts w:cs="Cordia New"/>
              </w:rPr>
              <w:t>Survey, interview</w:t>
            </w:r>
            <w:r w:rsidRPr="00B63A2D">
              <w:rPr>
                <w:rFonts w:cs="Cordia New"/>
                <w:cs/>
              </w:rPr>
              <w:t xml:space="preserve"> หรือ </w:t>
            </w:r>
            <w:r w:rsidRPr="00B63A2D">
              <w:rPr>
                <w:rFonts w:cs="Cordia New"/>
              </w:rPr>
              <w:t>observation of  public behavior</w:t>
            </w:r>
            <w:r w:rsidRPr="00B63A2D">
              <w:rPr>
                <w:rFonts w:cs="Cordia New"/>
                <w:cs/>
              </w:rPr>
              <w:t xml:space="preserve"> แต่มีประเด็นพิจารณา คือ </w:t>
            </w:r>
          </w:p>
          <w:p w:rsidR="00DB5C22" w:rsidRPr="00B63A2D" w:rsidRDefault="00A16871" w:rsidP="003F76F8">
            <w:pPr>
              <w:numPr>
                <w:ilvl w:val="0"/>
                <w:numId w:val="49"/>
              </w:numPr>
              <w:shd w:val="clear" w:color="auto" w:fill="FFFFFF"/>
              <w:tabs>
                <w:tab w:val="clear" w:pos="1935"/>
                <w:tab w:val="left" w:pos="284"/>
                <w:tab w:val="num" w:pos="1422"/>
              </w:tabs>
              <w:spacing w:line="320" w:lineRule="exact"/>
              <w:ind w:left="1422"/>
              <w:rPr>
                <w:rFonts w:cs="Cordia New" w:hint="cs"/>
                <w:i/>
                <w:iCs/>
              </w:rPr>
            </w:pPr>
            <w:r w:rsidRPr="00B63A2D">
              <w:rPr>
                <w:rFonts w:cs="Cordia New"/>
                <w:cs/>
              </w:rPr>
              <w:t>ข้อ</w:t>
            </w:r>
            <w:r w:rsidRPr="00B63A2D">
              <w:rPr>
                <w:rFonts w:cs="Cordia New"/>
                <w:i/>
                <w:iCs/>
                <w:cs/>
              </w:rPr>
              <w:t>คำถามส่งผลกระทบถึงจิตใจ เป็นเรื่องส่วนตัวที่อ่อนไหว สมควรปกปิดหรือเป็นเรื่องที่อยากลืม</w:t>
            </w:r>
          </w:p>
          <w:p w:rsidR="00DB5C22" w:rsidRPr="00B63A2D" w:rsidRDefault="007736B4" w:rsidP="003F76F8">
            <w:pPr>
              <w:numPr>
                <w:ilvl w:val="0"/>
                <w:numId w:val="49"/>
              </w:numPr>
              <w:shd w:val="clear" w:color="auto" w:fill="FFFFFF"/>
              <w:tabs>
                <w:tab w:val="clear" w:pos="1935"/>
                <w:tab w:val="left" w:pos="284"/>
                <w:tab w:val="num" w:pos="1422"/>
              </w:tabs>
              <w:spacing w:line="320" w:lineRule="exact"/>
              <w:ind w:left="1422"/>
              <w:rPr>
                <w:rFonts w:cs="Cordia New"/>
                <w:i/>
                <w:iCs/>
              </w:rPr>
            </w:pPr>
            <w:r w:rsidRPr="00B63A2D">
              <w:rPr>
                <w:rFonts w:cs="Cordia New"/>
                <w:i/>
                <w:iCs/>
                <w:cs/>
              </w:rPr>
              <w:t>ข้อมูลที่ต้องการศึกษาเกี่ยวกับการกระทำผิดกฏหมาย หากความลับรั่วไหลผู้เข้าร่วมการวิจัยอาจถูกจับ ถูก</w:t>
            </w:r>
            <w:r w:rsidR="00DB5C22" w:rsidRPr="00B63A2D">
              <w:rPr>
                <w:rFonts w:cs="Cordia New"/>
                <w:i/>
                <w:iCs/>
                <w:cs/>
              </w:rPr>
              <w:t>ปรับ</w:t>
            </w:r>
            <w:r w:rsidR="00DB5C22" w:rsidRPr="00B63A2D">
              <w:rPr>
                <w:rFonts w:cs="Cordia New" w:hint="cs"/>
                <w:i/>
                <w:iCs/>
                <w:cs/>
              </w:rPr>
              <w:t xml:space="preserve"> </w:t>
            </w:r>
            <w:r w:rsidR="00DB5C22" w:rsidRPr="00B63A2D">
              <w:rPr>
                <w:rFonts w:cs="Cordia New"/>
                <w:i/>
                <w:iCs/>
                <w:cs/>
              </w:rPr>
              <w:t>ถูกฟ้องร้องดำเนินคดีตามกฎหมาย</w:t>
            </w:r>
          </w:p>
          <w:p w:rsidR="00DB5C22" w:rsidRPr="00B63A2D" w:rsidRDefault="00DB5C22" w:rsidP="003F76F8">
            <w:pPr>
              <w:numPr>
                <w:ilvl w:val="0"/>
                <w:numId w:val="49"/>
              </w:numPr>
              <w:shd w:val="clear" w:color="auto" w:fill="FFFFFF"/>
              <w:tabs>
                <w:tab w:val="clear" w:pos="1935"/>
                <w:tab w:val="left" w:pos="284"/>
                <w:tab w:val="num" w:pos="1422"/>
              </w:tabs>
              <w:spacing w:line="320" w:lineRule="exact"/>
              <w:ind w:left="1422"/>
              <w:rPr>
                <w:rFonts w:cs="Cordia New"/>
                <w:i/>
                <w:iCs/>
              </w:rPr>
            </w:pPr>
            <w:r w:rsidRPr="00B63A2D">
              <w:rPr>
                <w:rFonts w:cs="Cordia New"/>
                <w:i/>
                <w:iCs/>
                <w:cs/>
              </w:rPr>
              <w:lastRenderedPageBreak/>
              <w:t>ข้อมูลที่ต้องการศึกษาเกี่ยวข้องกับการเสื่อมเสียชื่อเสียง การเสียผลประโยชน์การถูกเลิกจ้าง และการเสียสิทธิบางอย่าง รวมทั้งกระทบต่อสถานภาพทางการเงิน</w:t>
            </w:r>
            <w:r w:rsidR="007736B4" w:rsidRPr="00B63A2D">
              <w:rPr>
                <w:rFonts w:cs="Cordia New"/>
                <w:i/>
                <w:iCs/>
                <w:cs/>
              </w:rPr>
              <w:t xml:space="preserve"> </w:t>
            </w:r>
          </w:p>
        </w:tc>
      </w:tr>
      <w:tr w:rsidR="00DB5C22" w:rsidRPr="00B63A2D" w:rsidTr="00DB5C22">
        <w:tc>
          <w:tcPr>
            <w:tcW w:w="1548" w:type="dxa"/>
            <w:shd w:val="clear" w:color="auto" w:fill="auto"/>
          </w:tcPr>
          <w:p w:rsidR="00DB5C22" w:rsidRPr="00B63A2D" w:rsidRDefault="00DB5C22" w:rsidP="00DB5C22">
            <w:pPr>
              <w:spacing w:line="320" w:lineRule="exact"/>
              <w:ind w:left="-142" w:right="-108"/>
              <w:jc w:val="center"/>
              <w:rPr>
                <w:rFonts w:cs="Cordia New"/>
                <w:b/>
                <w:bCs/>
              </w:rPr>
            </w:pPr>
            <w:r w:rsidRPr="00B63A2D">
              <w:rPr>
                <w:rFonts w:cs="Cordia New"/>
                <w:b/>
                <w:bCs/>
                <w:cs/>
              </w:rPr>
              <w:lastRenderedPageBreak/>
              <w:t>โครงการ</w:t>
            </w:r>
          </w:p>
          <w:p w:rsidR="00DB5C22" w:rsidRPr="00B63A2D" w:rsidRDefault="00DB5C22" w:rsidP="00DB5C22">
            <w:pPr>
              <w:spacing w:line="320" w:lineRule="exact"/>
              <w:ind w:left="-142" w:right="-108"/>
              <w:jc w:val="center"/>
              <w:rPr>
                <w:rFonts w:cs="Cordia New"/>
                <w:b/>
                <w:bCs/>
                <w:cs/>
              </w:rPr>
            </w:pPr>
            <w:r w:rsidRPr="00B63A2D">
              <w:rPr>
                <w:rFonts w:cs="Cordia New"/>
                <w:b/>
                <w:bCs/>
                <w:cs/>
              </w:rPr>
              <w:t>ของท่าน</w:t>
            </w:r>
          </w:p>
        </w:tc>
        <w:tc>
          <w:tcPr>
            <w:tcW w:w="8460" w:type="dxa"/>
            <w:shd w:val="clear" w:color="auto" w:fill="auto"/>
          </w:tcPr>
          <w:p w:rsidR="00DB5C22" w:rsidRPr="00B63A2D" w:rsidRDefault="00DB5C22" w:rsidP="00DB5C22">
            <w:pPr>
              <w:spacing w:line="320" w:lineRule="exact"/>
              <w:ind w:right="80"/>
              <w:jc w:val="center"/>
              <w:rPr>
                <w:rFonts w:cs="Cordia New"/>
                <w:b/>
                <w:bCs/>
              </w:rPr>
            </w:pPr>
            <w:r w:rsidRPr="00B63A2D">
              <w:rPr>
                <w:rFonts w:cs="Cordia New"/>
                <w:b/>
                <w:bCs/>
                <w:cs/>
              </w:rPr>
              <w:t>คุณสมบัติของโครงการ</w:t>
            </w:r>
          </w:p>
        </w:tc>
      </w:tr>
      <w:tr w:rsidR="00DB5C22" w:rsidRPr="00B63A2D" w:rsidTr="00DB5C22">
        <w:tc>
          <w:tcPr>
            <w:tcW w:w="1548" w:type="dxa"/>
            <w:shd w:val="clear" w:color="auto" w:fill="auto"/>
          </w:tcPr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857239745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A09AF">
                  <w:rPr>
                    <w:rFonts w:ascii="Segoe UI Symbol" w:eastAsia="MS Gothic" w:hAnsi="Segoe UI Symbol" w:cs="Segoe UI Symbol" w:hint="cs"/>
                    <w:cs/>
                  </w:rPr>
                  <w:t>☐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 xml:space="preserve"> ใช่</w:t>
            </w:r>
          </w:p>
          <w:p w:rsidR="00DB5C22" w:rsidRPr="00B63A2D" w:rsidRDefault="00DB5C22" w:rsidP="00DB5C22">
            <w:pPr>
              <w:spacing w:line="320" w:lineRule="exact"/>
              <w:ind w:right="-108"/>
              <w:rPr>
                <w:rFonts w:cs="Cordia New"/>
              </w:rPr>
            </w:pPr>
          </w:p>
          <w:p w:rsidR="00DB5C22" w:rsidRPr="00B63A2D" w:rsidRDefault="0028037A" w:rsidP="00DB5C22">
            <w:pPr>
              <w:spacing w:line="320" w:lineRule="exact"/>
              <w:ind w:right="-108"/>
              <w:rPr>
                <w:rFonts w:cs="Cordia New"/>
              </w:rPr>
            </w:pPr>
            <w:sdt>
              <w:sdtPr>
                <w:rPr>
                  <w:cs/>
                </w:rPr>
                <w:id w:val="-41061955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 w:rsidR="003A09AF">
                  <w:rPr>
                    <w:rFonts w:ascii="Segoe UI Symbol" w:eastAsia="MS Gothic" w:hAnsi="Segoe UI Symbol" w:cs="Segoe UI Symbol" w:hint="cs"/>
                    <w:cs/>
                  </w:rPr>
                  <w:t>☒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 xml:space="preserve"> ไม่ใช่</w:t>
            </w:r>
          </w:p>
        </w:tc>
        <w:tc>
          <w:tcPr>
            <w:tcW w:w="8460" w:type="dxa"/>
            <w:shd w:val="clear" w:color="auto" w:fill="auto"/>
          </w:tcPr>
          <w:p w:rsidR="00DB5C22" w:rsidRPr="00B63A2D" w:rsidRDefault="00DB5C22" w:rsidP="00DB5C22">
            <w:pPr>
              <w:numPr>
                <w:ilvl w:val="0"/>
                <w:numId w:val="45"/>
              </w:numPr>
              <w:spacing w:line="320" w:lineRule="exact"/>
              <w:ind w:right="-62"/>
              <w:rPr>
                <w:rFonts w:cs="Cordia New"/>
              </w:rPr>
            </w:pPr>
            <w:r w:rsidRPr="00B63A2D">
              <w:rPr>
                <w:rFonts w:cs="Cordia New"/>
                <w:cs/>
              </w:rPr>
              <w:t xml:space="preserve">การวิจัยที่เก็บข้อมูลจากฐานข้อมูลที่เปิดเผยต่อสาธารณชน ไม่ว่าจะในรูปเอกสาร, สิ่งส่งตรวจทางพยาธิวิทยาหรือห้องปฏิบัติการ </w:t>
            </w:r>
            <w:r w:rsidRPr="00B63A2D">
              <w:rPr>
                <w:rFonts w:cs="Cordia New"/>
              </w:rPr>
              <w:t xml:space="preserve">(pathological or diagnostic specimens) </w:t>
            </w:r>
            <w:r w:rsidRPr="00B63A2D">
              <w:rPr>
                <w:rFonts w:cs="Cordia New"/>
                <w:cs/>
              </w:rPr>
              <w:t>หรือวิธีการเก็บข้อมูลนั้นไม่สามารถเชื่อมโยงถึงผู้เข้าร่วมการวิจัยเป็นรายบุคคล</w:t>
            </w:r>
            <w:r w:rsidRPr="00B63A2D">
              <w:rPr>
                <w:rFonts w:cs="Cordia New"/>
              </w:rPr>
              <w:t xml:space="preserve"> </w:t>
            </w:r>
            <w:r w:rsidRPr="00B63A2D">
              <w:rPr>
                <w:rFonts w:cs="Cordia New"/>
                <w:cs/>
              </w:rPr>
              <w:t>ไม่ว่าจะโดย</w:t>
            </w:r>
            <w:r w:rsidRPr="00B63A2D">
              <w:rPr>
                <w:rFonts w:cs="Cordia New"/>
                <w:spacing w:val="-6"/>
                <w:cs/>
              </w:rPr>
              <w:t xml:space="preserve">ทางตรงหรือทางอ้อมโดยผ่านรหัสใดๆ ที่ผู้วิจัยจัดทำขึ้นเพื่อจะสืบค้นไปถึงผู้ที่เป็นเจ้าของข้อมูลหรือสิ่งส่งตรวจได้ </w:t>
            </w:r>
            <w:r w:rsidRPr="00B63A2D">
              <w:rPr>
                <w:rFonts w:cs="Cordia New"/>
                <w:spacing w:val="-6"/>
              </w:rPr>
              <w:t>(unidentifiable data)</w:t>
            </w:r>
            <w:r w:rsidRPr="00B63A2D">
              <w:rPr>
                <w:rFonts w:cs="Cordia New"/>
              </w:rPr>
              <w:t xml:space="preserve"> </w:t>
            </w:r>
            <w:r w:rsidRPr="00B63A2D">
              <w:rPr>
                <w:rFonts w:cs="Cordia New"/>
                <w:b/>
                <w:bCs/>
                <w:i/>
                <w:iCs/>
                <w:cs/>
              </w:rPr>
              <w:t xml:space="preserve">และเป็นโครงการการวิจัยที่ไม่มีลักษณะดังต่อไปนี้ </w:t>
            </w:r>
          </w:p>
          <w:p w:rsidR="00DB5C22" w:rsidRPr="00B63A2D" w:rsidRDefault="00DB5C22" w:rsidP="003F76F8">
            <w:pPr>
              <w:numPr>
                <w:ilvl w:val="1"/>
                <w:numId w:val="48"/>
              </w:numPr>
              <w:shd w:val="clear" w:color="auto" w:fill="FFFFFF"/>
              <w:tabs>
                <w:tab w:val="left" w:pos="284"/>
                <w:tab w:val="left" w:pos="960"/>
              </w:tabs>
              <w:spacing w:line="320" w:lineRule="exact"/>
              <w:rPr>
                <w:rFonts w:cs="Cordia New"/>
                <w:i/>
                <w:iCs/>
              </w:rPr>
            </w:pPr>
            <w:r w:rsidRPr="00B63A2D">
              <w:rPr>
                <w:rFonts w:cs="Cordia New"/>
                <w:i/>
                <w:iCs/>
                <w:cs/>
              </w:rPr>
              <w:t xml:space="preserve">เป็นข้อมูลหรือเนื้อเยื่อที่เก็บโดยติดชื่อหรือรหัสใดๆไว้ตั้งแต่ต้น </w:t>
            </w:r>
            <w:r w:rsidRPr="00B63A2D">
              <w:rPr>
                <w:rFonts w:cs="Cordia New"/>
                <w:b/>
                <w:bCs/>
                <w:i/>
                <w:iCs/>
                <w:u w:val="single"/>
                <w:cs/>
              </w:rPr>
              <w:t>แม้ว่าผู้วิจัยจะแจ้งว่าจะไม่บันทึกข้อมูลส่วนบุคคลไว้ในการวิจัยก็ตาม</w:t>
            </w:r>
            <w:r w:rsidRPr="00B63A2D">
              <w:rPr>
                <w:rFonts w:cs="Cordia New"/>
                <w:i/>
                <w:iCs/>
                <w:cs/>
              </w:rPr>
              <w:t xml:space="preserve"> เช่น  ข้อมูลจากเวชระเบียน</w:t>
            </w:r>
          </w:p>
          <w:p w:rsidR="00DB5C22" w:rsidRPr="00B63A2D" w:rsidRDefault="00DB5C22" w:rsidP="003F76F8">
            <w:pPr>
              <w:numPr>
                <w:ilvl w:val="1"/>
                <w:numId w:val="48"/>
              </w:numPr>
              <w:shd w:val="clear" w:color="auto" w:fill="FFFFFF"/>
              <w:tabs>
                <w:tab w:val="left" w:pos="284"/>
                <w:tab w:val="left" w:pos="960"/>
              </w:tabs>
              <w:spacing w:line="320" w:lineRule="exact"/>
              <w:rPr>
                <w:rFonts w:cs="Cordia New"/>
                <w:i/>
                <w:iCs/>
              </w:rPr>
            </w:pPr>
            <w:r w:rsidRPr="00B63A2D">
              <w:rPr>
                <w:rFonts w:cs="Cordia New"/>
                <w:i/>
                <w:iCs/>
                <w:cs/>
              </w:rPr>
              <w:t>ชิ้นเนื้อทิ่อยู่ในคลังพยาธิวิทยาที่การเก็บข้อมูลในครั้งแรกต้องระบุเจ้าของ</w:t>
            </w:r>
          </w:p>
          <w:p w:rsidR="00DB5C22" w:rsidRPr="00B63A2D" w:rsidRDefault="00DB5C22" w:rsidP="003F76F8">
            <w:pPr>
              <w:numPr>
                <w:ilvl w:val="1"/>
                <w:numId w:val="48"/>
              </w:numPr>
              <w:shd w:val="clear" w:color="auto" w:fill="FFFFFF"/>
              <w:tabs>
                <w:tab w:val="left" w:pos="284"/>
                <w:tab w:val="left" w:pos="960"/>
              </w:tabs>
              <w:spacing w:line="320" w:lineRule="exact"/>
              <w:rPr>
                <w:rFonts w:cs="Cordia New"/>
                <w:cs/>
              </w:rPr>
            </w:pPr>
            <w:r w:rsidRPr="00B63A2D">
              <w:rPr>
                <w:rFonts w:cs="Cordia New"/>
                <w:i/>
                <w:iCs/>
                <w:cs/>
              </w:rPr>
              <w:t>เป็นข้อมูลจากการวิจัยครั้งก่อน</w:t>
            </w:r>
          </w:p>
        </w:tc>
      </w:tr>
      <w:tr w:rsidR="00DB5C22" w:rsidRPr="00B63A2D" w:rsidTr="00DB5C22">
        <w:tc>
          <w:tcPr>
            <w:tcW w:w="1548" w:type="dxa"/>
            <w:shd w:val="clear" w:color="auto" w:fill="auto"/>
          </w:tcPr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-1260827033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☐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 xml:space="preserve"> ใช่</w:t>
            </w:r>
          </w:p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323470638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☒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 xml:space="preserve"> ไม่ใช่</w:t>
            </w:r>
          </w:p>
        </w:tc>
        <w:tc>
          <w:tcPr>
            <w:tcW w:w="8460" w:type="dxa"/>
            <w:shd w:val="clear" w:color="auto" w:fill="auto"/>
          </w:tcPr>
          <w:p w:rsidR="00DB5C22" w:rsidRPr="00B63A2D" w:rsidRDefault="00DB5C22" w:rsidP="00DB5C22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/>
                <w:cs/>
              </w:rPr>
            </w:pPr>
            <w:r w:rsidRPr="00B63A2D">
              <w:rPr>
                <w:rFonts w:eastAsia="Times New Roman" w:cs="Cordia New"/>
                <w:cs/>
              </w:rPr>
              <w:t>งานวิจัยเกี่ยวกับเชื้อจุลชีพโดยใช้เชื้อที่เพาะเลี้ยงไว้ในห้องปฏิบติการ หรืองานวิจัยที่ใช้ตัวอย่างจุลชีพที่แยกได้จากสิ่งส่งตรวจโดยไม่เชื่อมโยงกับข้อมูลส่วนบุคคล</w:t>
            </w:r>
          </w:p>
        </w:tc>
      </w:tr>
      <w:tr w:rsidR="00DB5C22" w:rsidRPr="00B63A2D" w:rsidTr="00DB5C22">
        <w:tc>
          <w:tcPr>
            <w:tcW w:w="1548" w:type="dxa"/>
            <w:shd w:val="clear" w:color="auto" w:fill="auto"/>
          </w:tcPr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-750035271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☐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 xml:space="preserve"> ใช่</w:t>
            </w:r>
          </w:p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373825099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☒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 xml:space="preserve"> ไม่ใช่</w:t>
            </w:r>
          </w:p>
        </w:tc>
        <w:tc>
          <w:tcPr>
            <w:tcW w:w="8460" w:type="dxa"/>
            <w:shd w:val="clear" w:color="auto" w:fill="auto"/>
          </w:tcPr>
          <w:p w:rsidR="00DB5C22" w:rsidRPr="00B63A2D" w:rsidRDefault="00DB5C22" w:rsidP="00DB5C22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/>
                <w:cs/>
              </w:rPr>
            </w:pPr>
            <w:r w:rsidRPr="00B63A2D">
              <w:rPr>
                <w:rFonts w:eastAsia="Times New Roman" w:cs="Cordia New"/>
                <w:cs/>
              </w:rPr>
              <w:t xml:space="preserve">งานวิจัยซึ่งทำการศึกษาใน </w:t>
            </w:r>
            <w:r w:rsidRPr="00B63A2D">
              <w:rPr>
                <w:rFonts w:eastAsia="Times New Roman" w:cs="Cordia New"/>
              </w:rPr>
              <w:t xml:space="preserve">commercially available cell lines </w:t>
            </w:r>
            <w:r w:rsidRPr="00B63A2D">
              <w:rPr>
                <w:rFonts w:eastAsia="Times New Roman" w:cs="Cordia New"/>
                <w:cs/>
              </w:rPr>
              <w:t>ในห้องปฏิบัติการ โดยไม่นำผลิตภัณฑ์ที่ได้กลับไปใช้ในร่างกายมนุษย์</w:t>
            </w:r>
          </w:p>
        </w:tc>
      </w:tr>
      <w:tr w:rsidR="00DB5C22" w:rsidRPr="00B63A2D" w:rsidTr="00DB5C22">
        <w:tc>
          <w:tcPr>
            <w:tcW w:w="1548" w:type="dxa"/>
            <w:shd w:val="clear" w:color="auto" w:fill="auto"/>
          </w:tcPr>
          <w:p w:rsidR="00DB5C22" w:rsidRPr="00B63A2D" w:rsidRDefault="00DB5C22" w:rsidP="00DB5C22">
            <w:pPr>
              <w:spacing w:line="320" w:lineRule="exact"/>
              <w:ind w:right="80"/>
              <w:rPr>
                <w:rFonts w:cs="Cordia New"/>
              </w:rPr>
            </w:pPr>
          </w:p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2072383206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☐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 xml:space="preserve"> ใช่</w:t>
            </w:r>
          </w:p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-663238474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☒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 xml:space="preserve"> ไม่ใช่</w:t>
            </w:r>
          </w:p>
        </w:tc>
        <w:tc>
          <w:tcPr>
            <w:tcW w:w="8460" w:type="dxa"/>
            <w:shd w:val="clear" w:color="auto" w:fill="auto"/>
          </w:tcPr>
          <w:p w:rsidR="00DB5C22" w:rsidRPr="00B63A2D" w:rsidRDefault="00DB5C22" w:rsidP="00DB5C22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/>
                <w:cs/>
              </w:rPr>
            </w:pPr>
            <w:r w:rsidRPr="00B63A2D">
              <w:rPr>
                <w:rFonts w:eastAsia="Times New Roman" w:cs="Cordia New"/>
                <w:cs/>
              </w:rPr>
              <w:t>งานวิจัยด้าน นโยบาย ยุทธศาสตร์ ที่ได้รับมอบหมายให้ดำเนินการตามความเห็นชอบและอนุมัติจากสถาบัน เพื่อแสวงหาแนวทางใหม่ ปรับเปลี่ยนองค์กร พัฒนาระบบงานให้มีประสิทธิภาพ ยกระดับมาตรฐานขึ้นสู่สากล โดยไม่กระทบข้อมูลส่วนบุคคลและไม่ขัดต่อกฎหมาย</w:t>
            </w:r>
          </w:p>
        </w:tc>
      </w:tr>
      <w:tr w:rsidR="00DB5C22" w:rsidRPr="00B63A2D" w:rsidTr="00DB5C22">
        <w:tc>
          <w:tcPr>
            <w:tcW w:w="1548" w:type="dxa"/>
            <w:shd w:val="clear" w:color="auto" w:fill="auto"/>
          </w:tcPr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1397468108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☐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 xml:space="preserve"> ใช่</w:t>
            </w:r>
          </w:p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530778484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☒</w:t>
                </w:r>
              </w:sdtContent>
            </w:sdt>
            <w:r w:rsidRPr="00B63A2D">
              <w:rPr>
                <w:rFonts w:cs="Cordia New"/>
                <w:cs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 xml:space="preserve"> ไม่ใช่</w:t>
            </w:r>
          </w:p>
        </w:tc>
        <w:tc>
          <w:tcPr>
            <w:tcW w:w="8460" w:type="dxa"/>
            <w:shd w:val="clear" w:color="auto" w:fill="auto"/>
          </w:tcPr>
          <w:p w:rsidR="00DB5C22" w:rsidRPr="00B63A2D" w:rsidRDefault="00DB5C22" w:rsidP="00DB5C22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/>
              </w:rPr>
            </w:pPr>
            <w:r w:rsidRPr="00B63A2D">
              <w:rPr>
                <w:rFonts w:eastAsia="Times New Roman" w:cs="Cordia New"/>
                <w:cs/>
              </w:rPr>
              <w:t>งานวิจัยเกี่ยวกับรสชาด คุณภาพของอาหารและความพึงพอใจของผู้บริโภคในภาพรวม โดยอาหารที่นำมาทดสอบต้องปลอดภัย และได้มาตรฐานตามข้อกำหนดของสำนักงานคณะกรรมการอาหารและยา</w:t>
            </w:r>
          </w:p>
        </w:tc>
      </w:tr>
      <w:tr w:rsidR="00DB5C22" w:rsidRPr="00B63A2D" w:rsidTr="00DB5C22">
        <w:trPr>
          <w:trHeight w:val="1873"/>
        </w:trPr>
        <w:tc>
          <w:tcPr>
            <w:tcW w:w="1548" w:type="dxa"/>
            <w:shd w:val="clear" w:color="auto" w:fill="auto"/>
          </w:tcPr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-491412063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☐</w:t>
                </w:r>
              </w:sdtContent>
            </w:sdt>
            <w:r w:rsidRPr="00B63A2D">
              <w:rPr>
                <w:rFonts w:cs="Cordia New"/>
              </w:rPr>
              <w:t xml:space="preserve"> </w:t>
            </w:r>
            <w:r w:rsidR="00DB5C22" w:rsidRPr="00B63A2D">
              <w:rPr>
                <w:rFonts w:cs="Cordia New"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>ใช่</w:t>
            </w:r>
          </w:p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1934078600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☒</w:t>
                </w:r>
              </w:sdtContent>
            </w:sdt>
            <w:r w:rsidRPr="00B63A2D">
              <w:rPr>
                <w:rFonts w:cs="Cordia New"/>
              </w:rPr>
              <w:t xml:space="preserve"> </w:t>
            </w:r>
            <w:r w:rsidR="00DB5C22" w:rsidRPr="00B63A2D">
              <w:rPr>
                <w:rFonts w:cs="Cordia New"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>ไม่ใช่</w:t>
            </w:r>
          </w:p>
        </w:tc>
        <w:tc>
          <w:tcPr>
            <w:tcW w:w="8460" w:type="dxa"/>
            <w:shd w:val="clear" w:color="auto" w:fill="auto"/>
          </w:tcPr>
          <w:p w:rsidR="00DB5C22" w:rsidRPr="00B63A2D" w:rsidRDefault="00DB5C22" w:rsidP="00DB5C22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 w:hint="cs"/>
              </w:rPr>
            </w:pPr>
            <w:r w:rsidRPr="00B63A2D">
              <w:rPr>
                <w:rFonts w:eastAsia="Times New Roman" w:cs="Cordia New"/>
                <w:cs/>
              </w:rPr>
              <w:t>งานวิจัยที่ไม่เกี่ยวข้องกับคน / งานวิจัยในศพ เช่น</w:t>
            </w:r>
          </w:p>
          <w:p w:rsidR="00DB5C22" w:rsidRPr="00B63A2D" w:rsidRDefault="00DB5C22" w:rsidP="00DB5C22">
            <w:pPr>
              <w:numPr>
                <w:ilvl w:val="1"/>
                <w:numId w:val="45"/>
              </w:numPr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 w:hint="cs"/>
              </w:rPr>
            </w:pPr>
            <w:r w:rsidRPr="00B63A2D">
              <w:rPr>
                <w:rFonts w:eastAsia="Times New Roman" w:cs="Cordia New"/>
                <w:cs/>
              </w:rPr>
              <w:t>การศึกษาขนาด ปริมาณรังสีที่ร่างกายได้รับโดยใช้แบบจำลองหรือหุ่น</w:t>
            </w:r>
          </w:p>
          <w:p w:rsidR="00DB5C22" w:rsidRPr="00B63A2D" w:rsidRDefault="00DB5C22" w:rsidP="00DB5C22">
            <w:pPr>
              <w:numPr>
                <w:ilvl w:val="1"/>
                <w:numId w:val="45"/>
              </w:numPr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 w:hint="cs"/>
              </w:rPr>
            </w:pPr>
            <w:r w:rsidRPr="00B63A2D">
              <w:rPr>
                <w:rFonts w:eastAsia="Times New Roman" w:cs="Cordia New"/>
                <w:cs/>
              </w:rPr>
              <w:t>งานวิจัยที่ทำในศพซึ่งได้รับการบริจาคเพื่อการศึกษาและการวิจัย (จะต้องได้รับอนุญาตจากผู้เกี่ยวข้อง)</w:t>
            </w:r>
          </w:p>
          <w:p w:rsidR="00DB5C22" w:rsidRPr="00B63A2D" w:rsidRDefault="00DB5C22" w:rsidP="00DB5C22">
            <w:pPr>
              <w:numPr>
                <w:ilvl w:val="1"/>
                <w:numId w:val="45"/>
              </w:numPr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/>
              </w:rPr>
            </w:pPr>
            <w:r w:rsidRPr="00B63A2D">
              <w:rPr>
                <w:rFonts w:eastAsia="Times New Roman" w:cs="Cordia New"/>
                <w:cs/>
              </w:rPr>
              <w:t>งานวิจัยที่ทำในศพซึ่งไม่ได้รับการบริจาคเพื่อการศึกษาและการวิจัย</w:t>
            </w:r>
            <w:r w:rsidRPr="00B63A2D">
              <w:rPr>
                <w:rFonts w:eastAsia="Times New Roman" w:cs="Cordia New"/>
              </w:rPr>
              <w:t xml:space="preserve"> </w:t>
            </w:r>
            <w:r w:rsidRPr="00B63A2D">
              <w:rPr>
                <w:rFonts w:eastAsia="Times New Roman" w:cs="Cordia New"/>
                <w:cs/>
              </w:rPr>
              <w:t>(จะต้องขอความยินยอมจากญาติที่มีอำนาจอนุญาต)</w:t>
            </w:r>
          </w:p>
        </w:tc>
      </w:tr>
      <w:tr w:rsidR="00DB5C22" w:rsidRPr="00B63A2D" w:rsidTr="00DB5C22">
        <w:tc>
          <w:tcPr>
            <w:tcW w:w="1548" w:type="dxa"/>
            <w:shd w:val="clear" w:color="auto" w:fill="auto"/>
          </w:tcPr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1678615860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☐</w:t>
                </w:r>
              </w:sdtContent>
            </w:sdt>
            <w:r w:rsidRPr="00B63A2D">
              <w:rPr>
                <w:rFonts w:cs="Cordia New"/>
              </w:rPr>
              <w:t xml:space="preserve"> </w:t>
            </w:r>
            <w:r w:rsidR="00DB5C22" w:rsidRPr="00B63A2D">
              <w:rPr>
                <w:rFonts w:cs="Cordia New"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>ใช่</w:t>
            </w:r>
          </w:p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  <w:cs/>
              </w:rPr>
            </w:pPr>
            <w:sdt>
              <w:sdtPr>
                <w:rPr>
                  <w:cs/>
                </w:rPr>
                <w:id w:val="365037174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☒</w:t>
                </w:r>
              </w:sdtContent>
            </w:sdt>
            <w:r w:rsidRPr="00B63A2D">
              <w:rPr>
                <w:rFonts w:cs="Cordia New"/>
              </w:rPr>
              <w:t xml:space="preserve"> </w:t>
            </w:r>
            <w:r w:rsidR="00DB5C22" w:rsidRPr="00B63A2D">
              <w:rPr>
                <w:rFonts w:cs="Cordia New"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>ไม่ใช่</w:t>
            </w:r>
          </w:p>
        </w:tc>
        <w:tc>
          <w:tcPr>
            <w:tcW w:w="8460" w:type="dxa"/>
            <w:shd w:val="clear" w:color="auto" w:fill="auto"/>
          </w:tcPr>
          <w:p w:rsidR="00DB5C22" w:rsidRPr="00046AF0" w:rsidRDefault="00DB5C22" w:rsidP="00046AF0">
            <w:pPr>
              <w:numPr>
                <w:ilvl w:val="0"/>
                <w:numId w:val="45"/>
              </w:numPr>
              <w:tabs>
                <w:tab w:val="left" w:pos="284"/>
                <w:tab w:val="left" w:pos="480"/>
              </w:tabs>
              <w:spacing w:line="320" w:lineRule="exact"/>
              <w:rPr>
                <w:rFonts w:cs="Cordia New"/>
              </w:rPr>
            </w:pPr>
            <w:r w:rsidRPr="00B63A2D">
              <w:rPr>
                <w:rFonts w:cs="Cordia New"/>
                <w:spacing w:val="-4"/>
                <w:cs/>
              </w:rPr>
              <w:t>การประเมินความพึงพอใจของผู้มารับบริการจากหน่วยงาน เพื่อพัฒนาคุณภาพการปฏิบัติงานภายในหน่วยงานนั้น</w:t>
            </w:r>
            <w:r w:rsidRPr="00046AF0">
              <w:rPr>
                <w:rFonts w:cs="Cordia New"/>
                <w:cs/>
              </w:rPr>
              <w:t xml:space="preserve"> (</w:t>
            </w:r>
            <w:r w:rsidRPr="00046AF0">
              <w:rPr>
                <w:rFonts w:cs="Cordia New"/>
              </w:rPr>
              <w:t>Quality assurance, Public benefit or service program</w:t>
            </w:r>
            <w:r w:rsidRPr="00046AF0">
              <w:rPr>
                <w:rFonts w:cs="Cordia New"/>
                <w:cs/>
              </w:rPr>
              <w:t>)</w:t>
            </w:r>
          </w:p>
        </w:tc>
      </w:tr>
      <w:tr w:rsidR="00DB5C22" w:rsidRPr="00B63A2D" w:rsidTr="00DB5C22">
        <w:tc>
          <w:tcPr>
            <w:tcW w:w="1548" w:type="dxa"/>
            <w:shd w:val="clear" w:color="auto" w:fill="auto"/>
          </w:tcPr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777217354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☐</w:t>
                </w:r>
              </w:sdtContent>
            </w:sdt>
            <w:r w:rsidRPr="00B63A2D">
              <w:rPr>
                <w:rFonts w:cs="Cordia New"/>
              </w:rPr>
              <w:t xml:space="preserve"> </w:t>
            </w:r>
            <w:r w:rsidR="00DB5C22" w:rsidRPr="00B63A2D">
              <w:rPr>
                <w:rFonts w:cs="Cordia New"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>ใช่</w:t>
            </w:r>
          </w:p>
          <w:p w:rsidR="00DB5C22" w:rsidRPr="00B63A2D" w:rsidRDefault="0028037A" w:rsidP="00DB5C22">
            <w:pPr>
              <w:spacing w:line="320" w:lineRule="exact"/>
              <w:ind w:right="80"/>
              <w:rPr>
                <w:rFonts w:cs="Cordia New"/>
              </w:rPr>
            </w:pPr>
            <w:sdt>
              <w:sdtPr>
                <w:rPr>
                  <w:cs/>
                </w:rPr>
                <w:id w:val="721719594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cs/>
                  </w:rPr>
                  <w:t>☒</w:t>
                </w:r>
              </w:sdtContent>
            </w:sdt>
            <w:r w:rsidRPr="00B63A2D">
              <w:rPr>
                <w:rFonts w:cs="Cordia New"/>
              </w:rPr>
              <w:t xml:space="preserve"> </w:t>
            </w:r>
            <w:r w:rsidR="00DB5C22" w:rsidRPr="00B63A2D">
              <w:rPr>
                <w:rFonts w:cs="Cordia New"/>
              </w:rPr>
              <w:t xml:space="preserve"> </w:t>
            </w:r>
            <w:r w:rsidR="00DB5C22" w:rsidRPr="00B63A2D">
              <w:rPr>
                <w:rFonts w:cs="Cordia New"/>
                <w:cs/>
              </w:rPr>
              <w:t>ไม่ใช่</w:t>
            </w:r>
          </w:p>
        </w:tc>
        <w:tc>
          <w:tcPr>
            <w:tcW w:w="8460" w:type="dxa"/>
            <w:shd w:val="clear" w:color="auto" w:fill="auto"/>
          </w:tcPr>
          <w:p w:rsidR="00DB5C22" w:rsidRPr="00B63A2D" w:rsidRDefault="00DB5C22" w:rsidP="00DB5C22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20" w:lineRule="exact"/>
              <w:rPr>
                <w:rFonts w:eastAsia="Times New Roman" w:cs="Cordia New"/>
              </w:rPr>
            </w:pPr>
            <w:r w:rsidRPr="00B63A2D">
              <w:rPr>
                <w:rFonts w:eastAsia="Times New Roman" w:cs="Cordia New"/>
                <w:cs/>
              </w:rPr>
              <w:t>รายงานผู้ป่วย (</w:t>
            </w:r>
            <w:r w:rsidRPr="00B63A2D">
              <w:rPr>
                <w:rFonts w:eastAsia="Times New Roman" w:cs="Cordia New"/>
              </w:rPr>
              <w:t>case report)</w:t>
            </w:r>
            <w:r w:rsidRPr="00B63A2D">
              <w:rPr>
                <w:rFonts w:eastAsia="Times New Roman" w:cs="Cordia New"/>
                <w:cs/>
              </w:rPr>
              <w:t xml:space="preserve"> เพียง </w:t>
            </w:r>
            <w:r w:rsidRPr="00B63A2D">
              <w:rPr>
                <w:rFonts w:eastAsia="Times New Roman" w:cs="Cordia New" w:hint="cs"/>
                <w:cs/>
              </w:rPr>
              <w:t xml:space="preserve">1-3 </w:t>
            </w:r>
            <w:r w:rsidRPr="00B63A2D">
              <w:rPr>
                <w:rFonts w:eastAsia="Times New Roman" w:cs="Cordia New"/>
                <w:cs/>
              </w:rPr>
              <w:t xml:space="preserve">ราย </w:t>
            </w:r>
            <w:r w:rsidRPr="00B63A2D">
              <w:rPr>
                <w:rFonts w:eastAsia="Times New Roman" w:cs="Cordia New"/>
              </w:rPr>
              <w:t xml:space="preserve"> </w:t>
            </w:r>
          </w:p>
        </w:tc>
      </w:tr>
    </w:tbl>
    <w:p w:rsidR="006F1E3A" w:rsidRPr="00B63A2D" w:rsidRDefault="006F1E3A" w:rsidP="00DB5C22">
      <w:pPr>
        <w:ind w:right="-66"/>
        <w:rPr>
          <w:rFonts w:cs="Cordia New"/>
        </w:rPr>
      </w:pPr>
    </w:p>
    <w:sectPr w:rsidR="006F1E3A" w:rsidRPr="00B63A2D" w:rsidSect="00982142">
      <w:headerReference w:type="default" r:id="rId11"/>
      <w:footerReference w:type="even" r:id="rId12"/>
      <w:footerReference w:type="default" r:id="rId13"/>
      <w:footerReference w:type="first" r:id="rId14"/>
      <w:pgSz w:w="12242" w:h="15842" w:code="1"/>
      <w:pgMar w:top="709" w:right="1134" w:bottom="425" w:left="1259" w:header="289" w:footer="142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0A70" w:rsidRDefault="00BD0A70">
      <w:r>
        <w:separator/>
      </w:r>
    </w:p>
  </w:endnote>
  <w:endnote w:type="continuationSeparator" w:id="0">
    <w:p w:rsidR="00BD0A70" w:rsidRDefault="00BD0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atang">
    <w:altName w:val="Malgun Gothic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tempelGaramond Roman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C22" w:rsidRDefault="00DB5C22" w:rsidP="006F1E3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:rsidR="00DB5C22" w:rsidRDefault="00DB5C22" w:rsidP="006F1E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C22" w:rsidRDefault="00DB5C22" w:rsidP="004B1883">
    <w:pPr>
      <w:pStyle w:val="Footer"/>
      <w:tabs>
        <w:tab w:val="left" w:pos="3002"/>
      </w:tabs>
      <w:jc w:val="both"/>
    </w:pPr>
    <w:r w:rsidRPr="00F839EC">
      <w:rPr>
        <w:rFonts w:cs="Cordia New"/>
      </w:rPr>
      <w:t>F/M-01-IRB-001 Rev</w:t>
    </w:r>
    <w:r w:rsidRPr="00F839EC">
      <w:rPr>
        <w:rFonts w:cs="Cordia New"/>
        <w:cs/>
      </w:rPr>
      <w:t xml:space="preserve">. </w:t>
    </w:r>
    <w:r w:rsidR="000319D1">
      <w:rPr>
        <w:rFonts w:cs="Cordia New"/>
        <w:color w:val="000000"/>
      </w:rPr>
      <w:t>3</w:t>
    </w:r>
    <w:r w:rsidRPr="00F839EC">
      <w:rPr>
        <w:rFonts w:cs="Cordia New"/>
        <w:color w:val="000000"/>
      </w:rPr>
      <w:t xml:space="preserve"> (</w:t>
    </w:r>
    <w:r w:rsidR="000319D1">
      <w:rPr>
        <w:rFonts w:cs="Cordia New"/>
        <w:color w:val="000000"/>
      </w:rPr>
      <w:t>18 Apr 2024</w:t>
    </w:r>
    <w:r w:rsidRPr="00F839EC">
      <w:rPr>
        <w:rFonts w:cs="Cordia New"/>
        <w:color w:val="000000"/>
      </w:rPr>
      <w:t>)</w:t>
    </w:r>
    <w:r w:rsidRPr="00F51DC9">
      <w:rPr>
        <w:rFonts w:cs="AngsanaUPC"/>
        <w:color w:val="000000"/>
      </w:rPr>
      <w:tab/>
    </w:r>
    <w:r w:rsidR="004B1883">
      <w:rPr>
        <w:rFonts w:cs="AngsanaUPC"/>
      </w:rPr>
      <w:t xml:space="preserve">                                        </w:t>
    </w:r>
    <w:r>
      <w:rPr>
        <w:rFonts w:cs="Cordia New"/>
        <w:szCs w:val="35"/>
      </w:rPr>
      <w:t xml:space="preserve">Page </w:t>
    </w:r>
    <w:r>
      <w:rPr>
        <w:rFonts w:cs="Cordia New"/>
        <w:szCs w:val="35"/>
      </w:rPr>
      <w:fldChar w:fldCharType="begin"/>
    </w:r>
    <w:r>
      <w:instrText>PAGE \* ARABIC</w:instrText>
    </w:r>
    <w:r>
      <w:fldChar w:fldCharType="separate"/>
    </w:r>
    <w:r w:rsidR="003A09AF">
      <w:rPr>
        <w:rFonts w:cs="Cordia New"/>
        <w:noProof/>
        <w:szCs w:val="35"/>
      </w:rPr>
      <w:t>1</w:t>
    </w:r>
    <w:r>
      <w:fldChar w:fldCharType="end"/>
    </w:r>
    <w:r>
      <w:rPr>
        <w:rFonts w:cs="Cordia New"/>
        <w:szCs w:val="35"/>
      </w:rPr>
      <w:t>/4</w:t>
    </w:r>
  </w:p>
  <w:p w:rsidR="00DB5C22" w:rsidRPr="00A16871" w:rsidRDefault="00DB5C22" w:rsidP="000D2FD6">
    <w:pPr>
      <w:pStyle w:val="Footer"/>
      <w:tabs>
        <w:tab w:val="clear" w:pos="4320"/>
        <w:tab w:val="clear" w:pos="8640"/>
        <w:tab w:val="center" w:pos="4924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C22" w:rsidRPr="008944EB" w:rsidRDefault="00DB5C22" w:rsidP="006F1E3A">
    <w:pPr>
      <w:pStyle w:val="Footer"/>
      <w:tabs>
        <w:tab w:val="clear" w:pos="4320"/>
        <w:tab w:val="clear" w:pos="8640"/>
      </w:tabs>
      <w:ind w:right="360"/>
      <w:rPr>
        <w:rFonts w:cs="AngsanaUPC"/>
        <w:sz w:val="20"/>
        <w:szCs w:val="20"/>
        <w:cs/>
      </w:rPr>
    </w:pPr>
    <w:r>
      <w:rPr>
        <w:rFonts w:cs="AngsanaUPC" w:hint="cs"/>
        <w:sz w:val="20"/>
        <w:szCs w:val="20"/>
        <w:cs/>
      </w:rPr>
      <w:t xml:space="preserve">เอกสารหมายเลข 1ง,  </w:t>
    </w:r>
    <w:r>
      <w:rPr>
        <w:rFonts w:cs="AngsanaUPC"/>
        <w:sz w:val="20"/>
        <w:szCs w:val="20"/>
      </w:rPr>
      <w:t xml:space="preserve">Version 4, </w:t>
    </w:r>
    <w:r>
      <w:rPr>
        <w:rFonts w:cs="AngsanaUPC" w:hint="cs"/>
        <w:sz w:val="20"/>
        <w:szCs w:val="20"/>
        <w:cs/>
      </w:rPr>
      <w:t>กุมภาพันธ์ 2552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0A70" w:rsidRDefault="00BD0A70">
      <w:r>
        <w:separator/>
      </w:r>
    </w:p>
  </w:footnote>
  <w:footnote w:type="continuationSeparator" w:id="0">
    <w:p w:rsidR="00BD0A70" w:rsidRDefault="00BD0A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C22" w:rsidRDefault="00F515BD" w:rsidP="00A16871">
    <w:pPr>
      <w:pStyle w:val="Header"/>
      <w:ind w:left="-360" w:firstLine="360"/>
    </w:pPr>
    <w:r w:rsidRPr="00002B0D">
      <w:rPr>
        <w:noProof/>
      </w:rPr>
      <w:drawing>
        <wp:inline distT="0" distB="0" distL="0" distR="0">
          <wp:extent cx="1790700" cy="542925"/>
          <wp:effectExtent l="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D6ED4"/>
    <w:multiLevelType w:val="hybridMultilevel"/>
    <w:tmpl w:val="2A4C1816"/>
    <w:lvl w:ilvl="0" w:tplc="0D76A530">
      <w:numFmt w:val="bullet"/>
      <w:lvlText w:val=""/>
      <w:lvlJc w:val="left"/>
      <w:pPr>
        <w:tabs>
          <w:tab w:val="num" w:pos="588"/>
        </w:tabs>
        <w:ind w:left="588" w:hanging="435"/>
      </w:pPr>
      <w:rPr>
        <w:rFonts w:ascii="Wingdings" w:eastAsia="Cordia New" w:hAnsi="Wingdings" w:cs="Batang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8BE1FFA"/>
    <w:multiLevelType w:val="hybridMultilevel"/>
    <w:tmpl w:val="E09E870A"/>
    <w:lvl w:ilvl="0" w:tplc="2BC0D99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0926291A"/>
    <w:multiLevelType w:val="hybridMultilevel"/>
    <w:tmpl w:val="B1685F12"/>
    <w:lvl w:ilvl="0" w:tplc="99026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62E2A"/>
    <w:multiLevelType w:val="hybridMultilevel"/>
    <w:tmpl w:val="91307132"/>
    <w:lvl w:ilvl="0" w:tplc="2ADEDDF2">
      <w:start w:val="1"/>
      <w:numFmt w:val="decimal"/>
      <w:lvlText w:val="(%1)"/>
      <w:lvlJc w:val="left"/>
      <w:pPr>
        <w:tabs>
          <w:tab w:val="num" w:pos="1155"/>
        </w:tabs>
        <w:ind w:left="1155" w:hanging="360"/>
      </w:pPr>
      <w:rPr>
        <w:rFonts w:ascii="Angsana New" w:eastAsia="Times New Roman" w:hAnsi="Angsana New" w:cs="Batang"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abstractNum w:abstractNumId="4" w15:restartNumberingAfterBreak="0">
    <w:nsid w:val="13085026"/>
    <w:multiLevelType w:val="multilevel"/>
    <w:tmpl w:val="27FC52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6120"/>
        </w:tabs>
        <w:ind w:left="6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0080"/>
        </w:tabs>
        <w:ind w:left="10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1880"/>
        </w:tabs>
        <w:ind w:left="118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4040"/>
        </w:tabs>
        <w:ind w:left="14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5840"/>
        </w:tabs>
        <w:ind w:left="15840" w:hanging="1440"/>
      </w:pPr>
      <w:rPr>
        <w:rFonts w:hint="default"/>
      </w:rPr>
    </w:lvl>
  </w:abstractNum>
  <w:abstractNum w:abstractNumId="5" w15:restartNumberingAfterBreak="0">
    <w:nsid w:val="14B22EAB"/>
    <w:multiLevelType w:val="hybridMultilevel"/>
    <w:tmpl w:val="D91A43BA"/>
    <w:lvl w:ilvl="0" w:tplc="72627CB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826B57"/>
    <w:multiLevelType w:val="hybridMultilevel"/>
    <w:tmpl w:val="5E26334A"/>
    <w:lvl w:ilvl="0" w:tplc="EA626BC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18E5684">
      <w:numFmt w:val="none"/>
      <w:lvlText w:val=""/>
      <w:lvlJc w:val="left"/>
      <w:pPr>
        <w:tabs>
          <w:tab w:val="num" w:pos="360"/>
        </w:tabs>
      </w:pPr>
    </w:lvl>
    <w:lvl w:ilvl="2" w:tplc="8F1830E0">
      <w:numFmt w:val="none"/>
      <w:lvlText w:val=""/>
      <w:lvlJc w:val="left"/>
      <w:pPr>
        <w:tabs>
          <w:tab w:val="num" w:pos="360"/>
        </w:tabs>
      </w:pPr>
    </w:lvl>
    <w:lvl w:ilvl="3" w:tplc="84FC3820">
      <w:numFmt w:val="none"/>
      <w:lvlText w:val=""/>
      <w:lvlJc w:val="left"/>
      <w:pPr>
        <w:tabs>
          <w:tab w:val="num" w:pos="360"/>
        </w:tabs>
      </w:pPr>
    </w:lvl>
    <w:lvl w:ilvl="4" w:tplc="86D4D410">
      <w:numFmt w:val="none"/>
      <w:lvlText w:val=""/>
      <w:lvlJc w:val="left"/>
      <w:pPr>
        <w:tabs>
          <w:tab w:val="num" w:pos="360"/>
        </w:tabs>
      </w:pPr>
    </w:lvl>
    <w:lvl w:ilvl="5" w:tplc="1120735E">
      <w:numFmt w:val="none"/>
      <w:lvlText w:val=""/>
      <w:lvlJc w:val="left"/>
      <w:pPr>
        <w:tabs>
          <w:tab w:val="num" w:pos="360"/>
        </w:tabs>
      </w:pPr>
    </w:lvl>
    <w:lvl w:ilvl="6" w:tplc="803AAF64">
      <w:numFmt w:val="none"/>
      <w:lvlText w:val=""/>
      <w:lvlJc w:val="left"/>
      <w:pPr>
        <w:tabs>
          <w:tab w:val="num" w:pos="360"/>
        </w:tabs>
      </w:pPr>
    </w:lvl>
    <w:lvl w:ilvl="7" w:tplc="3E9A15F6">
      <w:numFmt w:val="none"/>
      <w:lvlText w:val=""/>
      <w:lvlJc w:val="left"/>
      <w:pPr>
        <w:tabs>
          <w:tab w:val="num" w:pos="360"/>
        </w:tabs>
      </w:pPr>
    </w:lvl>
    <w:lvl w:ilvl="8" w:tplc="BC581BD4">
      <w:numFmt w:val="none"/>
      <w:lvlText w:val=""/>
      <w:lvlJc w:val="left"/>
      <w:pPr>
        <w:tabs>
          <w:tab w:val="num" w:pos="360"/>
        </w:tabs>
      </w:pPr>
    </w:lvl>
  </w:abstractNum>
  <w:abstractNum w:abstractNumId="7" w15:restartNumberingAfterBreak="0">
    <w:nsid w:val="1F971843"/>
    <w:multiLevelType w:val="hybridMultilevel"/>
    <w:tmpl w:val="C6A2D988"/>
    <w:lvl w:ilvl="0" w:tplc="0D76A530">
      <w:numFmt w:val="bullet"/>
      <w:lvlText w:val=""/>
      <w:lvlJc w:val="left"/>
      <w:pPr>
        <w:tabs>
          <w:tab w:val="num" w:pos="1155"/>
        </w:tabs>
        <w:ind w:left="1155" w:hanging="435"/>
      </w:pPr>
      <w:rPr>
        <w:rFonts w:ascii="Wingdings" w:eastAsia="Cordia New" w:hAnsi="Wingdings" w:cs="Batang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8B3ACD"/>
    <w:multiLevelType w:val="hybridMultilevel"/>
    <w:tmpl w:val="B1685F12"/>
    <w:lvl w:ilvl="0" w:tplc="99026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83453"/>
    <w:multiLevelType w:val="multilevel"/>
    <w:tmpl w:val="ADFAE68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00"/>
        </w:tabs>
        <w:ind w:left="90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0"/>
        </w:tabs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40"/>
        </w:tabs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840"/>
        </w:tabs>
        <w:ind w:left="3840" w:hanging="1440"/>
      </w:pPr>
      <w:rPr>
        <w:rFonts w:hint="default"/>
      </w:rPr>
    </w:lvl>
  </w:abstractNum>
  <w:abstractNum w:abstractNumId="10" w15:restartNumberingAfterBreak="0">
    <w:nsid w:val="22A837EE"/>
    <w:multiLevelType w:val="multilevel"/>
    <w:tmpl w:val="AB18553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22D44EC3"/>
    <w:multiLevelType w:val="hybridMultilevel"/>
    <w:tmpl w:val="C5B8B808"/>
    <w:lvl w:ilvl="0" w:tplc="9620F01A">
      <w:numFmt w:val="bullet"/>
      <w:lvlText w:val="-"/>
      <w:lvlJc w:val="left"/>
      <w:pPr>
        <w:tabs>
          <w:tab w:val="num" w:pos="1935"/>
        </w:tabs>
        <w:ind w:left="1935" w:hanging="360"/>
      </w:pPr>
      <w:rPr>
        <w:rFonts w:ascii="Times New Roman" w:eastAsia="Times New Roman" w:hAnsi="BrowalliaUPC" w:cs="Batang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2356E"/>
    <w:multiLevelType w:val="hybridMultilevel"/>
    <w:tmpl w:val="B1685F12"/>
    <w:lvl w:ilvl="0" w:tplc="99026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64DA1"/>
    <w:multiLevelType w:val="hybridMultilevel"/>
    <w:tmpl w:val="B2E69B0C"/>
    <w:lvl w:ilvl="0" w:tplc="62B089AA">
      <w:start w:val="3"/>
      <w:numFmt w:val="bullet"/>
      <w:lvlText w:val="-"/>
      <w:lvlJc w:val="left"/>
      <w:pPr>
        <w:tabs>
          <w:tab w:val="num" w:pos="1459"/>
        </w:tabs>
        <w:ind w:left="1459" w:hanging="360"/>
      </w:pPr>
      <w:rPr>
        <w:rFonts w:ascii="Angsana New" w:eastAsia="Cordia New" w:hAnsi="Angsana New" w:cs="Batang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2BA5541"/>
    <w:multiLevelType w:val="multilevel"/>
    <w:tmpl w:val="A0926878"/>
    <w:lvl w:ilvl="0">
      <w:numFmt w:val="bullet"/>
      <w:lvlText w:val=""/>
      <w:lvlJc w:val="left"/>
      <w:pPr>
        <w:tabs>
          <w:tab w:val="num" w:pos="975"/>
        </w:tabs>
        <w:ind w:left="975" w:hanging="435"/>
      </w:pPr>
      <w:rPr>
        <w:rFonts w:ascii="Wingdings" w:eastAsia="Cordia New" w:hAnsi="Wingdings" w:cs="Batang"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C25CF7"/>
    <w:multiLevelType w:val="hybridMultilevel"/>
    <w:tmpl w:val="C8644806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5885BA2"/>
    <w:multiLevelType w:val="hybridMultilevel"/>
    <w:tmpl w:val="A0926878"/>
    <w:lvl w:ilvl="0" w:tplc="CEFAE5D0">
      <w:numFmt w:val="bullet"/>
      <w:lvlText w:val=""/>
      <w:lvlJc w:val="left"/>
      <w:pPr>
        <w:tabs>
          <w:tab w:val="num" w:pos="975"/>
        </w:tabs>
        <w:ind w:left="975" w:hanging="435"/>
      </w:pPr>
      <w:rPr>
        <w:rFonts w:ascii="Wingdings" w:eastAsia="Cordia New" w:hAnsi="Wingdings" w:cs="Batang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186BB5"/>
    <w:multiLevelType w:val="hybridMultilevel"/>
    <w:tmpl w:val="03BCB16E"/>
    <w:lvl w:ilvl="0" w:tplc="869EEDA2">
      <w:start w:val="1"/>
      <w:numFmt w:val="decimal"/>
      <w:lvlText w:val="%1."/>
      <w:lvlJc w:val="left"/>
      <w:pPr>
        <w:tabs>
          <w:tab w:val="num" w:pos="1789"/>
        </w:tabs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09"/>
        </w:tabs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29"/>
        </w:tabs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49"/>
        </w:tabs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69"/>
        </w:tabs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89"/>
        </w:tabs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09"/>
        </w:tabs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29"/>
        </w:tabs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49"/>
        </w:tabs>
        <w:ind w:left="7549" w:hanging="180"/>
      </w:pPr>
    </w:lvl>
  </w:abstractNum>
  <w:abstractNum w:abstractNumId="18" w15:restartNumberingAfterBreak="0">
    <w:nsid w:val="390C46F1"/>
    <w:multiLevelType w:val="multilevel"/>
    <w:tmpl w:val="835C0A2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9703635"/>
    <w:multiLevelType w:val="hybridMultilevel"/>
    <w:tmpl w:val="B1685F12"/>
    <w:lvl w:ilvl="0" w:tplc="99026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15651E"/>
    <w:multiLevelType w:val="hybridMultilevel"/>
    <w:tmpl w:val="8F9019EC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Symbol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ECEA686E">
      <w:numFmt w:val="bullet"/>
      <w:lvlText w:val=""/>
      <w:lvlJc w:val="left"/>
      <w:pPr>
        <w:tabs>
          <w:tab w:val="num" w:pos="6555"/>
        </w:tabs>
        <w:ind w:left="6555" w:hanging="435"/>
      </w:pPr>
      <w:rPr>
        <w:rFonts w:ascii="Wingdings" w:eastAsia="Cordia New" w:hAnsi="Wingdings" w:cs="Batang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B766316"/>
    <w:multiLevelType w:val="hybridMultilevel"/>
    <w:tmpl w:val="3CE6BED4"/>
    <w:lvl w:ilvl="0" w:tplc="30CC6104">
      <w:numFmt w:val="bullet"/>
      <w:lvlText w:val="-"/>
      <w:lvlJc w:val="left"/>
      <w:pPr>
        <w:tabs>
          <w:tab w:val="num" w:pos="1305"/>
        </w:tabs>
        <w:ind w:left="1305" w:hanging="705"/>
      </w:pPr>
      <w:rPr>
        <w:rFonts w:ascii="Cordia New" w:eastAsia="Cordia New" w:hAnsi="Cordia New" w:cs="Batang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22" w15:restartNumberingAfterBreak="0">
    <w:nsid w:val="3FBA0F07"/>
    <w:multiLevelType w:val="hybridMultilevel"/>
    <w:tmpl w:val="CD46A0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1F0A9A"/>
    <w:multiLevelType w:val="multilevel"/>
    <w:tmpl w:val="2DEC33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1125"/>
        </w:tabs>
        <w:ind w:left="1125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  <w:cs w:val="0"/>
        <w:lang w:bidi="th-TH"/>
      </w:rPr>
    </w:lvl>
  </w:abstractNum>
  <w:abstractNum w:abstractNumId="24" w15:restartNumberingAfterBreak="0">
    <w:nsid w:val="41BE4DF7"/>
    <w:multiLevelType w:val="hybridMultilevel"/>
    <w:tmpl w:val="3F48F77E"/>
    <w:lvl w:ilvl="0" w:tplc="0F6858E2">
      <w:start w:val="14"/>
      <w:numFmt w:val="decimal"/>
      <w:lvlText w:val="%1."/>
      <w:lvlJc w:val="left"/>
      <w:pPr>
        <w:tabs>
          <w:tab w:val="num" w:pos="-208"/>
        </w:tabs>
        <w:ind w:left="-208" w:hanging="360"/>
      </w:pPr>
      <w:rPr>
        <w:rFonts w:hint="default"/>
        <w:b/>
      </w:rPr>
    </w:lvl>
    <w:lvl w:ilvl="1" w:tplc="439E90B4">
      <w:start w:val="14"/>
      <w:numFmt w:val="bullet"/>
      <w:lvlText w:val=""/>
      <w:lvlJc w:val="left"/>
      <w:pPr>
        <w:tabs>
          <w:tab w:val="num" w:pos="512"/>
        </w:tabs>
        <w:ind w:left="512" w:hanging="360"/>
      </w:pPr>
      <w:rPr>
        <w:rFonts w:ascii="Wingdings" w:eastAsia="Cordia New" w:hAnsi="Wingdings" w:cs="Batang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52"/>
        </w:tabs>
        <w:ind w:left="1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672"/>
        </w:tabs>
        <w:ind w:left="2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92"/>
        </w:tabs>
        <w:ind w:left="3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12"/>
        </w:tabs>
        <w:ind w:left="4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32"/>
        </w:tabs>
        <w:ind w:left="4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52"/>
        </w:tabs>
        <w:ind w:left="5552" w:hanging="180"/>
      </w:pPr>
    </w:lvl>
  </w:abstractNum>
  <w:abstractNum w:abstractNumId="25" w15:restartNumberingAfterBreak="0">
    <w:nsid w:val="44B059B1"/>
    <w:multiLevelType w:val="hybridMultilevel"/>
    <w:tmpl w:val="3D50801E"/>
    <w:lvl w:ilvl="0" w:tplc="110EAE0E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666BB3"/>
    <w:multiLevelType w:val="multilevel"/>
    <w:tmpl w:val="AB18553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7" w15:restartNumberingAfterBreak="0">
    <w:nsid w:val="4A85255B"/>
    <w:multiLevelType w:val="hybridMultilevel"/>
    <w:tmpl w:val="B404A9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516EB3"/>
    <w:multiLevelType w:val="hybridMultilevel"/>
    <w:tmpl w:val="AB38EDC6"/>
    <w:lvl w:ilvl="0" w:tplc="6138FBAE">
      <w:start w:val="1"/>
      <w:numFmt w:val="bullet"/>
      <w:lvlText w:val="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lang w:bidi="th-TH"/>
      </w:rPr>
    </w:lvl>
    <w:lvl w:ilvl="1" w:tplc="00CE5826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</w:rPr>
    </w:lvl>
    <w:lvl w:ilvl="2" w:tplc="FBB271A8">
      <w:numFmt w:val="none"/>
      <w:lvlText w:val=""/>
      <w:lvlJc w:val="left"/>
      <w:pPr>
        <w:tabs>
          <w:tab w:val="num" w:pos="360"/>
        </w:tabs>
      </w:pPr>
    </w:lvl>
    <w:lvl w:ilvl="3" w:tplc="AB52F844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220C706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hint="default"/>
      </w:rPr>
    </w:lvl>
    <w:lvl w:ilvl="5" w:tplc="BBF2D5DE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5FE8A19A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1C52E3E8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hint="default"/>
      </w:rPr>
    </w:lvl>
    <w:lvl w:ilvl="8" w:tplc="E398CD16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9" w15:restartNumberingAfterBreak="0">
    <w:nsid w:val="4D765B72"/>
    <w:multiLevelType w:val="hybridMultilevel"/>
    <w:tmpl w:val="D7103216"/>
    <w:lvl w:ilvl="0" w:tplc="935A4602">
      <w:start w:val="1"/>
      <w:numFmt w:val="bullet"/>
      <w:lvlText w:val="-"/>
      <w:lvlJc w:val="left"/>
      <w:pPr>
        <w:tabs>
          <w:tab w:val="num" w:pos="1935"/>
        </w:tabs>
        <w:ind w:left="1935" w:hanging="360"/>
      </w:pPr>
      <w:rPr>
        <w:rFonts w:ascii="StempelGaramond Roman" w:hAnsi="StempelGaramond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16B38"/>
    <w:multiLevelType w:val="multilevel"/>
    <w:tmpl w:val="404E5CC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1440"/>
      </w:pPr>
      <w:rPr>
        <w:rFonts w:hint="default"/>
      </w:rPr>
    </w:lvl>
  </w:abstractNum>
  <w:abstractNum w:abstractNumId="31" w15:restartNumberingAfterBreak="0">
    <w:nsid w:val="58FB5719"/>
    <w:multiLevelType w:val="hybridMultilevel"/>
    <w:tmpl w:val="7DC6A714"/>
    <w:lvl w:ilvl="0" w:tplc="9620F01A">
      <w:numFmt w:val="bullet"/>
      <w:lvlText w:val="-"/>
      <w:lvlJc w:val="left"/>
      <w:pPr>
        <w:ind w:left="720" w:hanging="360"/>
      </w:pPr>
      <w:rPr>
        <w:rFonts w:ascii="Times New Roman" w:eastAsia="Times New Roman" w:hAnsi="BrowalliaUPC" w:cs="Bat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956F8B"/>
    <w:multiLevelType w:val="hybridMultilevel"/>
    <w:tmpl w:val="68364064"/>
    <w:lvl w:ilvl="0" w:tplc="8E56156E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CAA33EA"/>
    <w:multiLevelType w:val="hybridMultilevel"/>
    <w:tmpl w:val="91F62FF6"/>
    <w:lvl w:ilvl="0" w:tplc="753298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40A2187"/>
    <w:multiLevelType w:val="hybridMultilevel"/>
    <w:tmpl w:val="E48EB8C6"/>
    <w:lvl w:ilvl="0" w:tplc="C08C40CA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Cordia New" w:hAnsi="Cordia New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672C4FD9"/>
    <w:multiLevelType w:val="hybridMultilevel"/>
    <w:tmpl w:val="F47E0E50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365281"/>
    <w:multiLevelType w:val="hybridMultilevel"/>
    <w:tmpl w:val="131806A4"/>
    <w:lvl w:ilvl="0" w:tplc="99026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C0D99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2D2681"/>
    <w:multiLevelType w:val="hybridMultilevel"/>
    <w:tmpl w:val="2608614E"/>
    <w:lvl w:ilvl="0" w:tplc="3DF65D6A">
      <w:start w:val="1"/>
      <w:numFmt w:val="decimal"/>
      <w:lvlText w:val="%1."/>
      <w:lvlJc w:val="left"/>
      <w:pPr>
        <w:tabs>
          <w:tab w:val="num" w:pos="1116"/>
        </w:tabs>
        <w:ind w:left="111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6ACA26C5"/>
    <w:multiLevelType w:val="hybridMultilevel"/>
    <w:tmpl w:val="124E9588"/>
    <w:lvl w:ilvl="0" w:tplc="885C92D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7978A3"/>
    <w:multiLevelType w:val="hybridMultilevel"/>
    <w:tmpl w:val="B1685F12"/>
    <w:lvl w:ilvl="0" w:tplc="99026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817255"/>
    <w:multiLevelType w:val="hybridMultilevel"/>
    <w:tmpl w:val="DC0426D0"/>
    <w:lvl w:ilvl="0" w:tplc="9620F01A">
      <w:numFmt w:val="bullet"/>
      <w:lvlText w:val="-"/>
      <w:lvlJc w:val="left"/>
      <w:pPr>
        <w:tabs>
          <w:tab w:val="num" w:pos="1935"/>
        </w:tabs>
        <w:ind w:left="1935" w:hanging="360"/>
      </w:pPr>
      <w:rPr>
        <w:rFonts w:ascii="Times New Roman" w:eastAsia="Times New Roman" w:hAnsi="BrowalliaUPC" w:cs="Batang" w:hint="default"/>
      </w:rPr>
    </w:lvl>
    <w:lvl w:ilvl="1" w:tplc="935A460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tempelGaramond Roman" w:hAnsi="StempelGaramond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64347"/>
    <w:multiLevelType w:val="hybridMultilevel"/>
    <w:tmpl w:val="5B58C7A0"/>
    <w:lvl w:ilvl="0" w:tplc="0F2EC6D0">
      <w:start w:val="4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Cordia New" w:eastAsia="Batang" w:hAnsi="Cordia New" w:cs="Batang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3A71FDA"/>
    <w:multiLevelType w:val="hybridMultilevel"/>
    <w:tmpl w:val="0B924F14"/>
    <w:lvl w:ilvl="0" w:tplc="FEDE1648">
      <w:numFmt w:val="bullet"/>
      <w:lvlText w:val=""/>
      <w:lvlJc w:val="left"/>
      <w:pPr>
        <w:tabs>
          <w:tab w:val="num" w:pos="765"/>
        </w:tabs>
        <w:ind w:left="765" w:hanging="360"/>
      </w:pPr>
      <w:rPr>
        <w:rFonts w:ascii="Wingdings" w:eastAsia="Cordia New" w:hAnsi="Wingdings" w:cs="Batang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43" w15:restartNumberingAfterBreak="0">
    <w:nsid w:val="78AC21FD"/>
    <w:multiLevelType w:val="hybridMultilevel"/>
    <w:tmpl w:val="6AA0F7AC"/>
    <w:lvl w:ilvl="0" w:tplc="FFFFFFFF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default"/>
        <w:cs w:val="0"/>
        <w:lang w:bidi="th-TH"/>
      </w:rPr>
    </w:lvl>
    <w:lvl w:ilvl="1" w:tplc="ECD08BDA">
      <w:start w:val="6"/>
      <w:numFmt w:val="bullet"/>
      <w:lvlText w:val="-"/>
      <w:lvlJc w:val="left"/>
      <w:pPr>
        <w:tabs>
          <w:tab w:val="num" w:pos="1875"/>
        </w:tabs>
        <w:ind w:left="1875" w:hanging="360"/>
      </w:pPr>
      <w:rPr>
        <w:rFonts w:ascii="Cordia New" w:eastAsia="Cordia New" w:hAnsi="Cordia New" w:cs="Batang" w:hint="default"/>
      </w:rPr>
    </w:lvl>
    <w:lvl w:ilvl="2" w:tplc="05DE96E2">
      <w:start w:val="1"/>
      <w:numFmt w:val="decimal"/>
      <w:lvlText w:val="%3)"/>
      <w:lvlJc w:val="left"/>
      <w:pPr>
        <w:tabs>
          <w:tab w:val="num" w:pos="2775"/>
        </w:tabs>
        <w:ind w:left="2775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abstractNum w:abstractNumId="44" w15:restartNumberingAfterBreak="0">
    <w:nsid w:val="78B32B65"/>
    <w:multiLevelType w:val="hybridMultilevel"/>
    <w:tmpl w:val="6A525DBE"/>
    <w:lvl w:ilvl="0" w:tplc="911670BC">
      <w:start w:val="8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ngsana New" w:eastAsia="Cordia New" w:hAnsi="Angsana New" w:cs="Batang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AC47D8B"/>
    <w:multiLevelType w:val="hybridMultilevel"/>
    <w:tmpl w:val="B1685F12"/>
    <w:lvl w:ilvl="0" w:tplc="99026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C16267"/>
    <w:multiLevelType w:val="hybridMultilevel"/>
    <w:tmpl w:val="C76633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CA64FAA"/>
    <w:multiLevelType w:val="hybridMultilevel"/>
    <w:tmpl w:val="0A2CB97E"/>
    <w:lvl w:ilvl="0" w:tplc="6780FFC6">
      <w:start w:val="1"/>
      <w:numFmt w:val="bullet"/>
      <w:lvlText w:val="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2710B7"/>
    <w:multiLevelType w:val="hybridMultilevel"/>
    <w:tmpl w:val="1EA64920"/>
    <w:lvl w:ilvl="0" w:tplc="BF4A28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3"/>
  </w:num>
  <w:num w:numId="2">
    <w:abstractNumId w:val="23"/>
  </w:num>
  <w:num w:numId="3">
    <w:abstractNumId w:val="20"/>
  </w:num>
  <w:num w:numId="4">
    <w:abstractNumId w:val="3"/>
  </w:num>
  <w:num w:numId="5">
    <w:abstractNumId w:val="7"/>
  </w:num>
  <w:num w:numId="6">
    <w:abstractNumId w:val="0"/>
  </w:num>
  <w:num w:numId="7">
    <w:abstractNumId w:val="13"/>
  </w:num>
  <w:num w:numId="8">
    <w:abstractNumId w:val="6"/>
  </w:num>
  <w:num w:numId="9">
    <w:abstractNumId w:val="47"/>
  </w:num>
  <w:num w:numId="10">
    <w:abstractNumId w:val="28"/>
  </w:num>
  <w:num w:numId="11">
    <w:abstractNumId w:val="17"/>
  </w:num>
  <w:num w:numId="12">
    <w:abstractNumId w:val="4"/>
  </w:num>
  <w:num w:numId="13">
    <w:abstractNumId w:val="10"/>
  </w:num>
  <w:num w:numId="14">
    <w:abstractNumId w:val="9"/>
  </w:num>
  <w:num w:numId="15">
    <w:abstractNumId w:val="34"/>
  </w:num>
  <w:num w:numId="16">
    <w:abstractNumId w:val="5"/>
  </w:num>
  <w:num w:numId="17">
    <w:abstractNumId w:val="15"/>
  </w:num>
  <w:num w:numId="18">
    <w:abstractNumId w:val="37"/>
  </w:num>
  <w:num w:numId="19">
    <w:abstractNumId w:val="48"/>
  </w:num>
  <w:num w:numId="20">
    <w:abstractNumId w:val="33"/>
  </w:num>
  <w:num w:numId="21">
    <w:abstractNumId w:val="42"/>
  </w:num>
  <w:num w:numId="22">
    <w:abstractNumId w:val="44"/>
  </w:num>
  <w:num w:numId="23">
    <w:abstractNumId w:val="24"/>
  </w:num>
  <w:num w:numId="24">
    <w:abstractNumId w:val="16"/>
  </w:num>
  <w:num w:numId="25">
    <w:abstractNumId w:val="14"/>
  </w:num>
  <w:num w:numId="26">
    <w:abstractNumId w:val="35"/>
  </w:num>
  <w:num w:numId="27">
    <w:abstractNumId w:val="26"/>
  </w:num>
  <w:num w:numId="28">
    <w:abstractNumId w:val="30"/>
  </w:num>
  <w:num w:numId="29">
    <w:abstractNumId w:val="25"/>
  </w:num>
  <w:num w:numId="30">
    <w:abstractNumId w:val="21"/>
  </w:num>
  <w:num w:numId="31">
    <w:abstractNumId w:val="18"/>
  </w:num>
  <w:num w:numId="32">
    <w:abstractNumId w:val="11"/>
  </w:num>
  <w:num w:numId="33">
    <w:abstractNumId w:val="32"/>
  </w:num>
  <w:num w:numId="34">
    <w:abstractNumId w:val="41"/>
  </w:num>
  <w:num w:numId="35">
    <w:abstractNumId w:val="36"/>
  </w:num>
  <w:num w:numId="36">
    <w:abstractNumId w:val="39"/>
  </w:num>
  <w:num w:numId="37">
    <w:abstractNumId w:val="2"/>
  </w:num>
  <w:num w:numId="38">
    <w:abstractNumId w:val="19"/>
  </w:num>
  <w:num w:numId="39">
    <w:abstractNumId w:val="8"/>
  </w:num>
  <w:num w:numId="40">
    <w:abstractNumId w:val="45"/>
  </w:num>
  <w:num w:numId="41">
    <w:abstractNumId w:val="12"/>
  </w:num>
  <w:num w:numId="42">
    <w:abstractNumId w:val="31"/>
  </w:num>
  <w:num w:numId="43">
    <w:abstractNumId w:val="46"/>
  </w:num>
  <w:num w:numId="44">
    <w:abstractNumId w:val="22"/>
  </w:num>
  <w:num w:numId="45">
    <w:abstractNumId w:val="38"/>
  </w:num>
  <w:num w:numId="46">
    <w:abstractNumId w:val="27"/>
  </w:num>
  <w:num w:numId="47">
    <w:abstractNumId w:val="1"/>
  </w:num>
  <w:num w:numId="48">
    <w:abstractNumId w:val="40"/>
  </w:num>
  <w:num w:numId="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84"/>
    <w:rsid w:val="00007CBC"/>
    <w:rsid w:val="000319D1"/>
    <w:rsid w:val="00046AF0"/>
    <w:rsid w:val="0005189B"/>
    <w:rsid w:val="000C0B85"/>
    <w:rsid w:val="000C6837"/>
    <w:rsid w:val="000D2FD6"/>
    <w:rsid w:val="0010626C"/>
    <w:rsid w:val="001E4C73"/>
    <w:rsid w:val="0028037A"/>
    <w:rsid w:val="002A48D6"/>
    <w:rsid w:val="002D4405"/>
    <w:rsid w:val="003151FD"/>
    <w:rsid w:val="003514D3"/>
    <w:rsid w:val="00393B8B"/>
    <w:rsid w:val="003A09AF"/>
    <w:rsid w:val="003C030A"/>
    <w:rsid w:val="003D3E87"/>
    <w:rsid w:val="003E451C"/>
    <w:rsid w:val="003F0451"/>
    <w:rsid w:val="003F76F8"/>
    <w:rsid w:val="00406FBD"/>
    <w:rsid w:val="00426755"/>
    <w:rsid w:val="00482798"/>
    <w:rsid w:val="00496409"/>
    <w:rsid w:val="004A786C"/>
    <w:rsid w:val="004B1883"/>
    <w:rsid w:val="005309BD"/>
    <w:rsid w:val="005556E7"/>
    <w:rsid w:val="005B1232"/>
    <w:rsid w:val="005D3B76"/>
    <w:rsid w:val="005D71FC"/>
    <w:rsid w:val="005D7849"/>
    <w:rsid w:val="00602F15"/>
    <w:rsid w:val="0062137B"/>
    <w:rsid w:val="00622CC4"/>
    <w:rsid w:val="006428B4"/>
    <w:rsid w:val="006963B3"/>
    <w:rsid w:val="006B0CF3"/>
    <w:rsid w:val="006F0B20"/>
    <w:rsid w:val="006F1E3A"/>
    <w:rsid w:val="00702CA0"/>
    <w:rsid w:val="00705825"/>
    <w:rsid w:val="00732427"/>
    <w:rsid w:val="00745095"/>
    <w:rsid w:val="007736B4"/>
    <w:rsid w:val="007A5FBC"/>
    <w:rsid w:val="007A6433"/>
    <w:rsid w:val="007C585C"/>
    <w:rsid w:val="007F16F1"/>
    <w:rsid w:val="00801856"/>
    <w:rsid w:val="0081655C"/>
    <w:rsid w:val="00841584"/>
    <w:rsid w:val="00863FD3"/>
    <w:rsid w:val="0087206E"/>
    <w:rsid w:val="00974506"/>
    <w:rsid w:val="00982142"/>
    <w:rsid w:val="009A32B5"/>
    <w:rsid w:val="009A793F"/>
    <w:rsid w:val="009B1CDF"/>
    <w:rsid w:val="009E33FC"/>
    <w:rsid w:val="00A10FBB"/>
    <w:rsid w:val="00A16871"/>
    <w:rsid w:val="00A24D65"/>
    <w:rsid w:val="00A50C98"/>
    <w:rsid w:val="00A51CE2"/>
    <w:rsid w:val="00A5661B"/>
    <w:rsid w:val="00A608EF"/>
    <w:rsid w:val="00A850E3"/>
    <w:rsid w:val="00A872F6"/>
    <w:rsid w:val="00AD5037"/>
    <w:rsid w:val="00B0710C"/>
    <w:rsid w:val="00B20CE5"/>
    <w:rsid w:val="00B27AE9"/>
    <w:rsid w:val="00B63A2D"/>
    <w:rsid w:val="00BC36D2"/>
    <w:rsid w:val="00BC787F"/>
    <w:rsid w:val="00BD010B"/>
    <w:rsid w:val="00BD0A70"/>
    <w:rsid w:val="00C00A6F"/>
    <w:rsid w:val="00C16ADE"/>
    <w:rsid w:val="00C31F1D"/>
    <w:rsid w:val="00C53665"/>
    <w:rsid w:val="00CA3C16"/>
    <w:rsid w:val="00CA5BBE"/>
    <w:rsid w:val="00CB2714"/>
    <w:rsid w:val="00CC7240"/>
    <w:rsid w:val="00D34356"/>
    <w:rsid w:val="00D67BD3"/>
    <w:rsid w:val="00D755A0"/>
    <w:rsid w:val="00DB2680"/>
    <w:rsid w:val="00DB5C22"/>
    <w:rsid w:val="00DC3080"/>
    <w:rsid w:val="00DF5567"/>
    <w:rsid w:val="00E311DB"/>
    <w:rsid w:val="00E54DB0"/>
    <w:rsid w:val="00E63EF9"/>
    <w:rsid w:val="00E70312"/>
    <w:rsid w:val="00E86236"/>
    <w:rsid w:val="00E9231E"/>
    <w:rsid w:val="00F20A13"/>
    <w:rsid w:val="00F252C1"/>
    <w:rsid w:val="00F25962"/>
    <w:rsid w:val="00F515BD"/>
    <w:rsid w:val="00F51DC9"/>
    <w:rsid w:val="00F834DD"/>
    <w:rsid w:val="00F839EC"/>
    <w:rsid w:val="00FB0517"/>
    <w:rsid w:val="00FB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CFF292"/>
  <w15:chartTrackingRefBased/>
  <w15:docId w15:val="{C9AC268A-03D8-47B8-805A-350670F33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Courier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1584"/>
    <w:rPr>
      <w:rFonts w:ascii="Cordia New" w:eastAsia="Cordia New" w:hAnsi="Cordia New" w:cs="Courier New"/>
      <w:sz w:val="28"/>
      <w:szCs w:val="28"/>
    </w:rPr>
  </w:style>
  <w:style w:type="paragraph" w:styleId="Heading1">
    <w:name w:val="heading 1"/>
    <w:basedOn w:val="Normal"/>
    <w:next w:val="Normal"/>
    <w:qFormat/>
    <w:rsid w:val="00841584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841584"/>
    <w:pPr>
      <w:keepNext/>
      <w:spacing w:line="420" w:lineRule="exact"/>
      <w:ind w:left="448" w:hanging="448"/>
      <w:outlineLvl w:val="1"/>
    </w:pPr>
    <w:rPr>
      <w:rFonts w:cs="Wingdings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sid w:val="00841584"/>
    <w:pPr>
      <w:keepNext/>
      <w:jc w:val="right"/>
      <w:outlineLvl w:val="2"/>
    </w:pPr>
    <w:rPr>
      <w:rFonts w:cs="Wingdings"/>
      <w:b/>
      <w:bCs/>
      <w:sz w:val="36"/>
      <w:szCs w:val="36"/>
    </w:rPr>
  </w:style>
  <w:style w:type="paragraph" w:styleId="Heading4">
    <w:name w:val="heading 4"/>
    <w:basedOn w:val="Normal"/>
    <w:next w:val="Normal"/>
    <w:qFormat/>
    <w:rsid w:val="00841584"/>
    <w:pPr>
      <w:keepNext/>
      <w:ind w:right="-317"/>
      <w:jc w:val="center"/>
      <w:outlineLvl w:val="3"/>
    </w:pPr>
    <w:rPr>
      <w:rFonts w:cs="Wingdings"/>
      <w:b/>
      <w:bCs/>
      <w:sz w:val="32"/>
      <w:szCs w:val="32"/>
      <w:u w:val="single"/>
    </w:rPr>
  </w:style>
  <w:style w:type="paragraph" w:styleId="Heading5">
    <w:name w:val="heading 5"/>
    <w:basedOn w:val="Normal"/>
    <w:next w:val="Normal"/>
    <w:qFormat/>
    <w:rsid w:val="00841584"/>
    <w:pPr>
      <w:keepNext/>
      <w:ind w:right="-86"/>
      <w:jc w:val="center"/>
      <w:outlineLvl w:val="4"/>
    </w:pPr>
    <w:rPr>
      <w:rFonts w:cs="Wingdings"/>
      <w:b/>
      <w:bCs/>
      <w:sz w:val="40"/>
      <w:szCs w:val="40"/>
    </w:rPr>
  </w:style>
  <w:style w:type="paragraph" w:styleId="Heading6">
    <w:name w:val="heading 6"/>
    <w:basedOn w:val="Normal"/>
    <w:next w:val="Normal"/>
    <w:qFormat/>
    <w:rsid w:val="00841584"/>
    <w:pPr>
      <w:keepNext/>
      <w:ind w:right="-763"/>
      <w:jc w:val="both"/>
      <w:outlineLvl w:val="5"/>
    </w:pPr>
    <w:rPr>
      <w:rFonts w:cs="Wingdings"/>
      <w:sz w:val="32"/>
      <w:szCs w:val="32"/>
    </w:rPr>
  </w:style>
  <w:style w:type="paragraph" w:styleId="Heading7">
    <w:name w:val="heading 7"/>
    <w:basedOn w:val="Normal"/>
    <w:next w:val="Normal"/>
    <w:qFormat/>
    <w:rsid w:val="00841584"/>
    <w:pPr>
      <w:keepNext/>
      <w:tabs>
        <w:tab w:val="left" w:pos="450"/>
      </w:tabs>
      <w:outlineLvl w:val="6"/>
    </w:pPr>
    <w:rPr>
      <w:rFonts w:cs="Wingdings"/>
      <w:sz w:val="32"/>
      <w:szCs w:val="32"/>
    </w:rPr>
  </w:style>
  <w:style w:type="paragraph" w:styleId="Heading8">
    <w:name w:val="heading 8"/>
    <w:basedOn w:val="Normal"/>
    <w:next w:val="Normal"/>
    <w:qFormat/>
    <w:rsid w:val="00841584"/>
    <w:pPr>
      <w:keepNext/>
      <w:jc w:val="right"/>
      <w:outlineLvl w:val="7"/>
    </w:pPr>
    <w:rPr>
      <w:rFonts w:cs="Wingdings"/>
      <w:b/>
      <w:bCs/>
      <w:sz w:val="32"/>
      <w:szCs w:val="32"/>
    </w:rPr>
  </w:style>
  <w:style w:type="paragraph" w:styleId="Heading9">
    <w:name w:val="heading 9"/>
    <w:basedOn w:val="Normal"/>
    <w:next w:val="Normal"/>
    <w:qFormat/>
    <w:rsid w:val="00841584"/>
    <w:pPr>
      <w:keepNext/>
      <w:spacing w:before="120" w:line="320" w:lineRule="exact"/>
      <w:jc w:val="center"/>
      <w:outlineLvl w:val="8"/>
    </w:pPr>
    <w:rPr>
      <w:rFonts w:cs="Wingdings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41584"/>
    <w:pPr>
      <w:jc w:val="center"/>
    </w:pPr>
    <w:rPr>
      <w:b/>
      <w:bCs/>
      <w:sz w:val="48"/>
      <w:szCs w:val="48"/>
    </w:rPr>
  </w:style>
  <w:style w:type="paragraph" w:styleId="BodyText">
    <w:name w:val="Body Text"/>
    <w:basedOn w:val="Normal"/>
    <w:rsid w:val="00841584"/>
    <w:pPr>
      <w:jc w:val="thaiDistribute"/>
    </w:pPr>
    <w:rPr>
      <w:b/>
      <w:bCs/>
    </w:rPr>
  </w:style>
  <w:style w:type="paragraph" w:styleId="BlockText">
    <w:name w:val="Block Text"/>
    <w:basedOn w:val="Normal"/>
    <w:rsid w:val="00841584"/>
    <w:pPr>
      <w:ind w:left="1440" w:right="425"/>
    </w:pPr>
    <w:rPr>
      <w:rFonts w:cs="Wingdings"/>
      <w:sz w:val="32"/>
      <w:szCs w:val="32"/>
    </w:rPr>
  </w:style>
  <w:style w:type="paragraph" w:styleId="BodyText2">
    <w:name w:val="Body Text 2"/>
    <w:basedOn w:val="Normal"/>
    <w:rsid w:val="00841584"/>
    <w:pPr>
      <w:ind w:right="567"/>
    </w:pPr>
    <w:rPr>
      <w:rFonts w:cs="Wingdings"/>
      <w:sz w:val="32"/>
      <w:szCs w:val="32"/>
    </w:rPr>
  </w:style>
  <w:style w:type="paragraph" w:styleId="BodyText3">
    <w:name w:val="Body Text 3"/>
    <w:basedOn w:val="Normal"/>
    <w:rsid w:val="00841584"/>
    <w:pPr>
      <w:spacing w:line="360" w:lineRule="auto"/>
      <w:ind w:right="567"/>
      <w:jc w:val="both"/>
    </w:pPr>
    <w:rPr>
      <w:rFonts w:cs="Wingdings"/>
    </w:rPr>
  </w:style>
  <w:style w:type="paragraph" w:styleId="Subtitle">
    <w:name w:val="Subtitle"/>
    <w:basedOn w:val="Normal"/>
    <w:qFormat/>
    <w:rsid w:val="00841584"/>
    <w:pPr>
      <w:shd w:val="pct10" w:color="000000" w:fill="FFFFFF"/>
      <w:spacing w:line="340" w:lineRule="exact"/>
      <w:ind w:right="-154"/>
      <w:jc w:val="center"/>
    </w:pPr>
    <w:rPr>
      <w:rFonts w:cs="Wingdings"/>
      <w:b/>
      <w:bCs/>
      <w:sz w:val="32"/>
      <w:szCs w:val="32"/>
    </w:rPr>
  </w:style>
  <w:style w:type="paragraph" w:styleId="BodyTextIndent">
    <w:name w:val="Body Text Indent"/>
    <w:basedOn w:val="Normal"/>
    <w:rsid w:val="00841584"/>
    <w:pPr>
      <w:spacing w:line="160" w:lineRule="exact"/>
      <w:ind w:left="-567"/>
    </w:pPr>
    <w:rPr>
      <w:sz w:val="24"/>
      <w:szCs w:val="24"/>
    </w:rPr>
  </w:style>
  <w:style w:type="paragraph" w:styleId="Header">
    <w:name w:val="header"/>
    <w:basedOn w:val="Normal"/>
    <w:rsid w:val="0084158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1584"/>
  </w:style>
  <w:style w:type="paragraph" w:styleId="Footer">
    <w:name w:val="footer"/>
    <w:basedOn w:val="Normal"/>
    <w:link w:val="FooterChar"/>
    <w:uiPriority w:val="99"/>
    <w:rsid w:val="00841584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841584"/>
    <w:pPr>
      <w:jc w:val="center"/>
    </w:pPr>
    <w:rPr>
      <w:b/>
      <w:bCs/>
      <w:sz w:val="32"/>
      <w:szCs w:val="32"/>
    </w:rPr>
  </w:style>
  <w:style w:type="paragraph" w:styleId="BodyTextIndent2">
    <w:name w:val="Body Text Indent 2"/>
    <w:basedOn w:val="Normal"/>
    <w:rsid w:val="00841584"/>
    <w:pPr>
      <w:ind w:firstLine="567"/>
    </w:pPr>
    <w:rPr>
      <w:rFonts w:cs="Wingdings"/>
      <w:sz w:val="32"/>
      <w:szCs w:val="32"/>
      <w:lang w:val="th-TH"/>
    </w:rPr>
  </w:style>
  <w:style w:type="paragraph" w:styleId="BodyTextIndent3">
    <w:name w:val="Body Text Indent 3"/>
    <w:basedOn w:val="Normal"/>
    <w:rsid w:val="00841584"/>
    <w:pPr>
      <w:ind w:firstLine="567"/>
    </w:pPr>
    <w:rPr>
      <w:rFonts w:cs="Wingdings"/>
      <w:lang w:val="th-TH"/>
    </w:rPr>
  </w:style>
  <w:style w:type="paragraph" w:styleId="MacroText">
    <w:name w:val="macro"/>
    <w:semiHidden/>
    <w:rsid w:val="008415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  <w:lang w:eastAsia="zh-CN"/>
    </w:rPr>
  </w:style>
  <w:style w:type="paragraph" w:styleId="FootnoteText">
    <w:name w:val="footnote text"/>
    <w:basedOn w:val="Normal"/>
    <w:semiHidden/>
    <w:rsid w:val="00841584"/>
    <w:rPr>
      <w:rFonts w:ascii="AngsanaUPC" w:hAnsi="AngsanaUPC" w:cs="AngsanaUPC"/>
    </w:rPr>
  </w:style>
  <w:style w:type="character" w:styleId="FootnoteReference">
    <w:name w:val="footnote reference"/>
    <w:semiHidden/>
    <w:rsid w:val="00841584"/>
    <w:rPr>
      <w:vertAlign w:val="superscript"/>
      <w:lang w:bidi="th-TH"/>
    </w:rPr>
  </w:style>
  <w:style w:type="table" w:styleId="TableGrid">
    <w:name w:val="Table Grid"/>
    <w:basedOn w:val="TableNormal"/>
    <w:rsid w:val="00841584"/>
    <w:rPr>
      <w:rFonts w:ascii="Cordia New" w:eastAsia="Cordia New" w:hAnsi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41584"/>
    <w:rPr>
      <w:color w:val="0000FF"/>
      <w:u w:val="single"/>
    </w:rPr>
  </w:style>
  <w:style w:type="character" w:styleId="Strong">
    <w:name w:val="Strong"/>
    <w:qFormat/>
    <w:rsid w:val="00841584"/>
    <w:rPr>
      <w:b/>
      <w:bCs/>
    </w:rPr>
  </w:style>
  <w:style w:type="paragraph" w:styleId="NormalWeb">
    <w:name w:val="Normal (Web)"/>
    <w:basedOn w:val="Normal"/>
    <w:rsid w:val="00841584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styleId="BalloonText">
    <w:name w:val="Balloon Text"/>
    <w:basedOn w:val="Normal"/>
    <w:semiHidden/>
    <w:rsid w:val="002D31D0"/>
    <w:rPr>
      <w:rFonts w:ascii="Tahoma" w:hAnsi="Tahoma" w:cs="Angsana New"/>
      <w:sz w:val="16"/>
      <w:szCs w:val="18"/>
    </w:rPr>
  </w:style>
  <w:style w:type="paragraph" w:styleId="ListParagraph">
    <w:name w:val="List Paragraph"/>
    <w:basedOn w:val="Normal"/>
    <w:uiPriority w:val="34"/>
    <w:qFormat/>
    <w:rsid w:val="00406FBD"/>
    <w:pPr>
      <w:ind w:left="720"/>
      <w:contextualSpacing/>
    </w:pPr>
    <w:rPr>
      <w:rFonts w:cs="Angsana New"/>
      <w:szCs w:val="35"/>
    </w:rPr>
  </w:style>
  <w:style w:type="character" w:customStyle="1" w:styleId="FooterChar">
    <w:name w:val="Footer Char"/>
    <w:link w:val="Footer"/>
    <w:uiPriority w:val="99"/>
    <w:qFormat/>
    <w:locked/>
    <w:rsid w:val="000D2FD6"/>
    <w:rPr>
      <w:rFonts w:ascii="Cordia New" w:eastAsia="Cordia New" w:hAnsi="Cordia New" w:cs="Courier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78BCFBD517B8CA43A13A9BA0B7D3E676" ma:contentTypeVersion="3" ma:contentTypeDescription="Upload an image or a photograph." ma:contentTypeScope="" ma:versionID="dde27ad3953d77d09a720621c23bb5b8">
  <xsd:schema xmlns:xsd="http://www.w3.org/2001/XMLSchema" xmlns:xs="http://www.w3.org/2001/XMLSchema" xmlns:p="http://schemas.microsoft.com/office/2006/metadata/properties" xmlns:ns1="http://schemas.microsoft.com/sharepoint/v3" xmlns:ns2="7f03e729-5d88-4625-863e-08a8dade43a0" targetNamespace="http://schemas.microsoft.com/office/2006/metadata/properties" ma:root="true" ma:fieldsID="d0c11fd23dbd9efdd18f8ce82ad5f8ac" ns1:_="" ns2:_="">
    <xsd:import namespace="http://schemas.microsoft.com/sharepoint/v3"/>
    <xsd:import namespace="7f03e729-5d88-4625-863e-08a8dade43a0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DocumentId" minOccurs="0"/>
                <xsd:element ref="ns2:DocumentCode" minOccurs="0"/>
                <xsd:element ref="ns2:Reque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3e729-5d88-4625-863e-08a8dade43a0" elementFormDefault="qualified">
    <xsd:import namespace="http://schemas.microsoft.com/office/2006/documentManagement/types"/>
    <xsd:import namespace="http://schemas.microsoft.com/office/infopath/2007/PartnerControls"/>
    <xsd:element name="DocumentId" ma:index="26" nillable="true" ma:displayName="DocumentId" ma:internalName="DocumentId">
      <xsd:simpleType>
        <xsd:restriction base="dms:Number"/>
      </xsd:simpleType>
    </xsd:element>
    <xsd:element name="DocumentCode" ma:index="27" nillable="true" ma:displayName="DocumentCode" ma:internalName="DocumentCode">
      <xsd:simpleType>
        <xsd:restriction base="dms:Text">
          <xsd:maxLength value="255"/>
        </xsd:restriction>
      </xsd:simpleType>
    </xsd:element>
    <xsd:element name="RequestId" ma:index="28" nillable="true" ma:displayName="RequestId" ma:internalName="RequestId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Id xmlns="7f03e729-5d88-4625-863e-08a8dade43a0">4017</DocumentId>
    <DocumentCode xmlns="7f03e729-5d88-4625-863e-08a8dade43a0">F/M-01-IRB-001</DocumentCode>
    <AlternateThumbnailUrl xmlns="http://schemas.microsoft.com/sharepoint/v3">
      <Url xsi:nil="true"/>
      <Description xsi:nil="true"/>
    </AlternateThumbnailUrl>
    <RequestId xmlns="7f03e729-5d88-4625-863e-08a8dade43a0" xsi:nil="true"/>
    <ImageCreateDate xmlns="http://schemas.microsoft.com/sharepoint/v3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B6FF542-CDB3-4CC6-9CB2-B03F300546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5B494D-6F9C-41C3-9C66-9C55BF97CD5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3937BA8E-8127-4943-8D7A-EF4178BBE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f03e729-5d88-4625-863e-08a8dade43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8153C1-2C88-4273-8181-BEB224F602D3}">
  <ds:schemaRefs>
    <ds:schemaRef ds:uri="http://schemas.microsoft.com/office/2006/metadata/properties"/>
    <ds:schemaRef ds:uri="http://schemas.microsoft.com/office/infopath/2007/PartnerControls"/>
    <ds:schemaRef ds:uri="7f03e729-5d88-4625-863e-08a8dade43a0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1346</Words>
  <Characters>7677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สำหรับบุคลากรสังกัดคณะแพทยศาสตร์ศิริราชพยาบาล</vt:lpstr>
    </vt:vector>
  </TitlesOfParts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สำหรับบุคลากรสังกัดคณะแพทยศาสตร์ศิริราชพยาบาล</dc:title>
  <dc:subject/>
  <dc:creator>user</dc:creator>
  <cp:keywords/>
  <cp:lastModifiedBy>Nusra Charoenpongpoon</cp:lastModifiedBy>
  <cp:revision>7</cp:revision>
  <cp:lastPrinted>2019-11-05T06:34:00Z</cp:lastPrinted>
  <dcterms:created xsi:type="dcterms:W3CDTF">2024-04-23T06:08:00Z</dcterms:created>
  <dcterms:modified xsi:type="dcterms:W3CDTF">2024-04-23T06:18:00Z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orkflowId">
    <vt:lpwstr>13631.0000000000</vt:lpwstr>
  </property>
  <property fmtid="{D5CDD505-2E9C-101B-9397-08002B2CF9AE}" pid="3" name="Title">
    <vt:lpwstr>FM-01-IRB-001TH-03_24Sep2021.doc</vt:lpwstr>
  </property>
  <property fmtid="{D5CDD505-2E9C-101B-9397-08002B2CF9AE}" pid="4" name="StagingId">
    <vt:lpwstr>23938.0000000000</vt:lpwstr>
  </property>
</Properties>
</file>