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8cc30ea6-7fff-a772-4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-2 (p is patch 2 means last 2 entries)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--stat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inspect a remote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show origin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 s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Ignoring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-a v1.4 -m "my version 1.4"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show v1.4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Sharing Tags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v1.5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Multiple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--tags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Deleting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-d v1.4</w:t>
      </w:r>
    </w:p>
    <w:p>
      <w:pPr>
        <w:pStyle w:val="TextBody"/>
        <w:spacing w:before="0" w:after="140"/>
        <w:rPr>
          <w:b/>
          <w:b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LibreOffice/6.4.6.2$Linux_X86_64 LibreOffice_project/40$Build-2</Application>
  <Pages>5</Pages>
  <Words>415</Words>
  <Characters>1886</Characters>
  <CharactersWithSpaces>2211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2021-02-02T16:48:42Z</dcterms:modified>
  <cp:revision>5</cp:revision>
  <dc:subject/>
  <dc:title/>
</cp:coreProperties>
</file>