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22B" w:rsidRDefault="008874EC">
      <w:pPr>
        <w:rPr>
          <w:sz w:val="40"/>
          <w:szCs w:val="40"/>
        </w:rPr>
      </w:pPr>
      <w:r>
        <w:rPr>
          <w:sz w:val="40"/>
          <w:szCs w:val="40"/>
        </w:rPr>
        <w:t>Experiment-</w:t>
      </w:r>
      <w:proofErr w:type="gramStart"/>
      <w:r>
        <w:rPr>
          <w:sz w:val="40"/>
          <w:szCs w:val="40"/>
        </w:rPr>
        <w:t>8  software</w:t>
      </w:r>
      <w:proofErr w:type="gramEnd"/>
      <w:r>
        <w:rPr>
          <w:sz w:val="40"/>
          <w:szCs w:val="40"/>
        </w:rPr>
        <w:t xml:space="preserve"> personal management.</w:t>
      </w:r>
    </w:p>
    <w:p w:rsidR="008874EC" w:rsidRDefault="008874EC">
      <w:pPr>
        <w:rPr>
          <w:sz w:val="40"/>
          <w:szCs w:val="40"/>
        </w:rPr>
      </w:pPr>
      <w:r>
        <w:rPr>
          <w:sz w:val="40"/>
          <w:szCs w:val="40"/>
        </w:rPr>
        <w:t xml:space="preserve">Use case </w:t>
      </w:r>
      <w:proofErr w:type="spellStart"/>
      <w:proofErr w:type="gramStart"/>
      <w:r>
        <w:rPr>
          <w:sz w:val="40"/>
          <w:szCs w:val="40"/>
        </w:rPr>
        <w:t>digram</w:t>
      </w:r>
      <w:proofErr w:type="spellEnd"/>
      <w:r>
        <w:rPr>
          <w:sz w:val="40"/>
          <w:szCs w:val="40"/>
        </w:rPr>
        <w:t>..</w:t>
      </w:r>
      <w:proofErr w:type="gramEnd"/>
    </w:p>
    <w:p w:rsidR="008874EC" w:rsidRDefault="008874E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025412D" wp14:editId="51A03CE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EC" w:rsidRDefault="008874EC">
      <w:pPr>
        <w:rPr>
          <w:sz w:val="40"/>
          <w:szCs w:val="40"/>
        </w:rPr>
      </w:pPr>
    </w:p>
    <w:p w:rsidR="008874EC" w:rsidRDefault="008874EC">
      <w:p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gramStart"/>
      <w:r>
        <w:rPr>
          <w:sz w:val="40"/>
          <w:szCs w:val="40"/>
        </w:rPr>
        <w:t>diagram..</w:t>
      </w:r>
      <w:proofErr w:type="gramEnd"/>
    </w:p>
    <w:p w:rsidR="008874EC" w:rsidRDefault="00CA2DC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7729B67" wp14:editId="2AEDE08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C5" w:rsidRDefault="00CA2DC5">
      <w:pPr>
        <w:rPr>
          <w:sz w:val="40"/>
          <w:szCs w:val="40"/>
        </w:rPr>
      </w:pPr>
    </w:p>
    <w:p w:rsidR="00CA2DC5" w:rsidRDefault="00CA2DC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Sequence </w:t>
      </w:r>
      <w:proofErr w:type="gramStart"/>
      <w:r>
        <w:rPr>
          <w:sz w:val="40"/>
          <w:szCs w:val="40"/>
        </w:rPr>
        <w:t>diagram..</w:t>
      </w:r>
      <w:proofErr w:type="gramEnd"/>
    </w:p>
    <w:p w:rsidR="00CA2DC5" w:rsidRDefault="0057697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BC3AD1C" wp14:editId="281BF37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77" w:rsidRDefault="00576977">
      <w:pPr>
        <w:rPr>
          <w:sz w:val="40"/>
          <w:szCs w:val="40"/>
        </w:rPr>
      </w:pPr>
      <w:r>
        <w:rPr>
          <w:sz w:val="40"/>
          <w:szCs w:val="40"/>
        </w:rPr>
        <w:t>Component diagram…</w:t>
      </w:r>
    </w:p>
    <w:p w:rsidR="00576977" w:rsidRDefault="0057697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890E2C2" wp14:editId="22A344B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EC" w:rsidRPr="008874EC" w:rsidRDefault="008874EC">
      <w:pPr>
        <w:rPr>
          <w:sz w:val="40"/>
          <w:szCs w:val="40"/>
        </w:rPr>
      </w:pPr>
    </w:p>
    <w:sectPr w:rsidR="008874EC" w:rsidRPr="00887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EC"/>
    <w:rsid w:val="0029522B"/>
    <w:rsid w:val="00576977"/>
    <w:rsid w:val="008874EC"/>
    <w:rsid w:val="00CA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7BAE"/>
  <w15:chartTrackingRefBased/>
  <w15:docId w15:val="{B48F8946-1B14-49CF-86DD-C3E20268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2023-02-02T04:14:00Z</dcterms:created>
  <dcterms:modified xsi:type="dcterms:W3CDTF">2023-02-02T04:45:00Z</dcterms:modified>
</cp:coreProperties>
</file>