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200D" w14:textId="1E3A13A6" w:rsidR="00775B22" w:rsidRPr="0048045F" w:rsidRDefault="00C578E3" w:rsidP="0048045F">
      <w:pPr>
        <w:jc w:val="center"/>
        <w:rPr>
          <w:b/>
          <w:bCs/>
          <w:sz w:val="26"/>
          <w:szCs w:val="26"/>
          <w:u w:val="single"/>
        </w:rPr>
      </w:pPr>
      <w:r w:rsidRPr="0048045F">
        <w:rPr>
          <w:b/>
          <w:bCs/>
          <w:sz w:val="26"/>
          <w:szCs w:val="26"/>
          <w:u w:val="single"/>
        </w:rPr>
        <w:t xml:space="preserve">Sprint </w:t>
      </w:r>
      <w:r w:rsidR="00607D9E" w:rsidRPr="0048045F">
        <w:rPr>
          <w:b/>
          <w:bCs/>
          <w:sz w:val="26"/>
          <w:szCs w:val="26"/>
          <w:u w:val="single"/>
        </w:rPr>
        <w:t>Backlog:</w:t>
      </w:r>
      <w:r w:rsidRPr="0048045F">
        <w:rPr>
          <w:b/>
          <w:bCs/>
          <w:sz w:val="26"/>
          <w:szCs w:val="26"/>
          <w:u w:val="single"/>
        </w:rPr>
        <w:t xml:space="preserve"> </w:t>
      </w:r>
      <w:r w:rsidR="0048045F" w:rsidRPr="003C605C">
        <w:rPr>
          <w:rFonts w:ascii="Georgia" w:hAnsi="Georgia"/>
          <w:b/>
          <w:bCs/>
          <w:u w:val="single"/>
        </w:rPr>
        <w:t>Library Management System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408"/>
        <w:gridCol w:w="2197"/>
        <w:gridCol w:w="5332"/>
        <w:gridCol w:w="819"/>
        <w:gridCol w:w="820"/>
        <w:gridCol w:w="820"/>
        <w:gridCol w:w="819"/>
        <w:gridCol w:w="820"/>
        <w:gridCol w:w="820"/>
        <w:gridCol w:w="820"/>
      </w:tblGrid>
      <w:tr w:rsidR="00C578E3" w14:paraId="1715E516" w14:textId="77777777" w:rsidTr="0048045F">
        <w:tc>
          <w:tcPr>
            <w:tcW w:w="408" w:type="dxa"/>
          </w:tcPr>
          <w:p w14:paraId="268C7934" w14:textId="70CD06B6" w:rsidR="00C578E3" w:rsidRDefault="00C578E3">
            <w:r>
              <w:t>ID</w:t>
            </w:r>
          </w:p>
        </w:tc>
        <w:tc>
          <w:tcPr>
            <w:tcW w:w="2197" w:type="dxa"/>
          </w:tcPr>
          <w:p w14:paraId="76127E01" w14:textId="011E1AC0" w:rsidR="00C578E3" w:rsidRDefault="00C578E3">
            <w:r>
              <w:t>User Story</w:t>
            </w:r>
          </w:p>
        </w:tc>
        <w:tc>
          <w:tcPr>
            <w:tcW w:w="5332" w:type="dxa"/>
          </w:tcPr>
          <w:p w14:paraId="0A4388F1" w14:textId="67663517" w:rsidR="00C578E3" w:rsidRDefault="00C578E3">
            <w:r>
              <w:t>Tasks</w:t>
            </w:r>
          </w:p>
        </w:tc>
        <w:tc>
          <w:tcPr>
            <w:tcW w:w="819" w:type="dxa"/>
          </w:tcPr>
          <w:p w14:paraId="3DAE4427" w14:textId="409409AA" w:rsidR="00C578E3" w:rsidRDefault="00C578E3">
            <w:r>
              <w:t>Day 1</w:t>
            </w:r>
          </w:p>
        </w:tc>
        <w:tc>
          <w:tcPr>
            <w:tcW w:w="820" w:type="dxa"/>
          </w:tcPr>
          <w:p w14:paraId="6179693A" w14:textId="166C0135" w:rsidR="00C578E3" w:rsidRDefault="00C578E3">
            <w:r>
              <w:t>Day 2</w:t>
            </w:r>
          </w:p>
        </w:tc>
        <w:tc>
          <w:tcPr>
            <w:tcW w:w="820" w:type="dxa"/>
          </w:tcPr>
          <w:p w14:paraId="09C6C6D7" w14:textId="1756A272" w:rsidR="00C578E3" w:rsidRDefault="00C578E3">
            <w:r>
              <w:t>Day 3</w:t>
            </w:r>
          </w:p>
        </w:tc>
        <w:tc>
          <w:tcPr>
            <w:tcW w:w="819" w:type="dxa"/>
          </w:tcPr>
          <w:p w14:paraId="29C6E7BF" w14:textId="1BF69C4F" w:rsidR="00C578E3" w:rsidRDefault="00C578E3">
            <w:r>
              <w:t>Day 4</w:t>
            </w:r>
          </w:p>
        </w:tc>
        <w:tc>
          <w:tcPr>
            <w:tcW w:w="820" w:type="dxa"/>
          </w:tcPr>
          <w:p w14:paraId="4EB5425C" w14:textId="1E40CCAA" w:rsidR="00C578E3" w:rsidRDefault="00C578E3">
            <w:r>
              <w:t>Day 5</w:t>
            </w:r>
          </w:p>
        </w:tc>
        <w:tc>
          <w:tcPr>
            <w:tcW w:w="820" w:type="dxa"/>
          </w:tcPr>
          <w:p w14:paraId="1ABF9133" w14:textId="21902C19" w:rsidR="00C578E3" w:rsidRDefault="00C578E3">
            <w:r>
              <w:t>Day 6</w:t>
            </w:r>
          </w:p>
        </w:tc>
        <w:tc>
          <w:tcPr>
            <w:tcW w:w="820" w:type="dxa"/>
          </w:tcPr>
          <w:p w14:paraId="423219D5" w14:textId="0AEE2C84" w:rsidR="00C578E3" w:rsidRDefault="00C578E3">
            <w:r>
              <w:t>Day 7</w:t>
            </w:r>
          </w:p>
        </w:tc>
      </w:tr>
      <w:tr w:rsidR="00607D9E" w14:paraId="06B10160" w14:textId="77777777" w:rsidTr="0048045F">
        <w:tc>
          <w:tcPr>
            <w:tcW w:w="408" w:type="dxa"/>
            <w:vMerge w:val="restart"/>
          </w:tcPr>
          <w:p w14:paraId="3E023544" w14:textId="525700E4" w:rsidR="00607D9E" w:rsidRDefault="00607D9E" w:rsidP="00607D9E">
            <w:r>
              <w:t>3</w:t>
            </w:r>
          </w:p>
        </w:tc>
        <w:tc>
          <w:tcPr>
            <w:tcW w:w="2197" w:type="dxa"/>
            <w:vMerge w:val="restart"/>
          </w:tcPr>
          <w:p w14:paraId="75C234FC" w14:textId="6A549D1F" w:rsidR="00607D9E" w:rsidRPr="0048045F" w:rsidRDefault="00607D9E" w:rsidP="00607D9E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t xml:space="preserve">As an </w:t>
            </w:r>
            <w:r>
              <w:rPr>
                <w:rFonts w:ascii="Georgia" w:eastAsia="Times New Roman" w:hAnsi="Georgia" w:cs="Times New Roman"/>
                <w:color w:val="222222"/>
              </w:rPr>
              <w:t>A</w:t>
            </w:r>
            <w:r w:rsidRPr="00DD093F">
              <w:rPr>
                <w:rFonts w:ascii="Georgia" w:eastAsia="Times New Roman" w:hAnsi="Georgia" w:cs="Times New Roman"/>
                <w:color w:val="222222"/>
              </w:rPr>
              <w:t>dministrative Services Manager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, </w:t>
            </w:r>
            <w:r w:rsidRPr="00DD093F">
              <w:rPr>
                <w:rFonts w:ascii="Georgia" w:hAnsi="Georgia"/>
              </w:rPr>
              <w:t>I want to be able to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eastAsia="Times New Roman" w:hAnsi="Georgia" w:cs="Courier New"/>
                <w:color w:val="24292E"/>
              </w:rPr>
              <w:t>view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</w:t>
            </w:r>
            <w:r>
              <w:rPr>
                <w:rFonts w:ascii="Georgia" w:eastAsia="Times New Roman" w:hAnsi="Georgia" w:cs="Courier New"/>
                <w:color w:val="24292E"/>
              </w:rPr>
              <w:t>existing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librarians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 w:rsidRPr="00DD093F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 xml:space="preserve">I can see all 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>librarians</w:t>
            </w:r>
            <w:r>
              <w:rPr>
                <w:rFonts w:ascii="Georgia" w:hAnsi="Georgia"/>
              </w:rPr>
              <w:t>, who works at the library operations.</w:t>
            </w:r>
          </w:p>
        </w:tc>
        <w:tc>
          <w:tcPr>
            <w:tcW w:w="5332" w:type="dxa"/>
          </w:tcPr>
          <w:p w14:paraId="1C3ADEDB" w14:textId="5ADE45AD" w:rsidR="00607D9E" w:rsidRDefault="00607D9E" w:rsidP="00607D9E">
            <w:r>
              <w:t>Design user interface for View Liberian page</w:t>
            </w:r>
          </w:p>
        </w:tc>
        <w:tc>
          <w:tcPr>
            <w:tcW w:w="819" w:type="dxa"/>
          </w:tcPr>
          <w:p w14:paraId="2811FAFF" w14:textId="35108D5D" w:rsidR="00607D9E" w:rsidRDefault="00607D9E" w:rsidP="00607D9E">
            <w:r>
              <w:t>2</w:t>
            </w:r>
          </w:p>
        </w:tc>
        <w:tc>
          <w:tcPr>
            <w:tcW w:w="820" w:type="dxa"/>
          </w:tcPr>
          <w:p w14:paraId="54D6E027" w14:textId="570BFC41" w:rsidR="00607D9E" w:rsidRDefault="00607D9E" w:rsidP="00607D9E">
            <w:r>
              <w:t>1</w:t>
            </w:r>
          </w:p>
        </w:tc>
        <w:tc>
          <w:tcPr>
            <w:tcW w:w="820" w:type="dxa"/>
          </w:tcPr>
          <w:p w14:paraId="52621800" w14:textId="7321E395" w:rsidR="00607D9E" w:rsidRDefault="00607D9E" w:rsidP="00607D9E">
            <w:r w:rsidRPr="00D619CF">
              <w:t>0</w:t>
            </w:r>
          </w:p>
        </w:tc>
        <w:tc>
          <w:tcPr>
            <w:tcW w:w="819" w:type="dxa"/>
          </w:tcPr>
          <w:p w14:paraId="183F9E0E" w14:textId="6B387472" w:rsidR="00607D9E" w:rsidRDefault="00607D9E" w:rsidP="00607D9E">
            <w:r w:rsidRPr="008D008C">
              <w:t>0</w:t>
            </w:r>
          </w:p>
        </w:tc>
        <w:tc>
          <w:tcPr>
            <w:tcW w:w="820" w:type="dxa"/>
          </w:tcPr>
          <w:p w14:paraId="5B9F41B2" w14:textId="7A762BBB" w:rsidR="00607D9E" w:rsidRDefault="00607D9E" w:rsidP="00607D9E">
            <w:r w:rsidRPr="008165B4">
              <w:t>0</w:t>
            </w:r>
          </w:p>
        </w:tc>
        <w:tc>
          <w:tcPr>
            <w:tcW w:w="820" w:type="dxa"/>
          </w:tcPr>
          <w:p w14:paraId="07A835DD" w14:textId="6B522487" w:rsidR="00607D9E" w:rsidRDefault="00607D9E" w:rsidP="00607D9E">
            <w:r w:rsidRPr="00484F2B">
              <w:t>0</w:t>
            </w:r>
          </w:p>
        </w:tc>
        <w:tc>
          <w:tcPr>
            <w:tcW w:w="820" w:type="dxa"/>
          </w:tcPr>
          <w:p w14:paraId="5B271DD9" w14:textId="0C0387FD" w:rsidR="00607D9E" w:rsidRDefault="00607D9E" w:rsidP="00607D9E">
            <w:r w:rsidRPr="00FC1CEC">
              <w:t>0</w:t>
            </w:r>
          </w:p>
        </w:tc>
      </w:tr>
      <w:tr w:rsidR="00607D9E" w14:paraId="70C5DAD0" w14:textId="77777777" w:rsidTr="0048045F">
        <w:tc>
          <w:tcPr>
            <w:tcW w:w="408" w:type="dxa"/>
            <w:vMerge/>
          </w:tcPr>
          <w:p w14:paraId="4F8E76CC" w14:textId="77777777" w:rsidR="00607D9E" w:rsidRDefault="00607D9E" w:rsidP="00607D9E"/>
        </w:tc>
        <w:tc>
          <w:tcPr>
            <w:tcW w:w="2197" w:type="dxa"/>
            <w:vMerge/>
          </w:tcPr>
          <w:p w14:paraId="27704F6C" w14:textId="77777777" w:rsidR="00607D9E" w:rsidRDefault="00607D9E" w:rsidP="00607D9E"/>
        </w:tc>
        <w:tc>
          <w:tcPr>
            <w:tcW w:w="5332" w:type="dxa"/>
          </w:tcPr>
          <w:p w14:paraId="02399E7E" w14:textId="5BE9159F" w:rsidR="00607D9E" w:rsidRDefault="00607D9E" w:rsidP="00607D9E">
            <w:r>
              <w:t xml:space="preserve">Write code for </w:t>
            </w:r>
            <w:r>
              <w:t>View</w:t>
            </w:r>
            <w:r>
              <w:t xml:space="preserve"> Liberian page</w:t>
            </w:r>
          </w:p>
        </w:tc>
        <w:tc>
          <w:tcPr>
            <w:tcW w:w="819" w:type="dxa"/>
          </w:tcPr>
          <w:p w14:paraId="10F835B0" w14:textId="34C73EAC" w:rsidR="00607D9E" w:rsidRDefault="00607D9E" w:rsidP="00607D9E">
            <w:r>
              <w:t>0</w:t>
            </w:r>
          </w:p>
        </w:tc>
        <w:tc>
          <w:tcPr>
            <w:tcW w:w="820" w:type="dxa"/>
          </w:tcPr>
          <w:p w14:paraId="1D306427" w14:textId="01D930CB" w:rsidR="00607D9E" w:rsidRDefault="00607D9E" w:rsidP="00607D9E">
            <w:r>
              <w:t>3</w:t>
            </w:r>
          </w:p>
        </w:tc>
        <w:tc>
          <w:tcPr>
            <w:tcW w:w="820" w:type="dxa"/>
          </w:tcPr>
          <w:p w14:paraId="647EDD05" w14:textId="043193CC" w:rsidR="00607D9E" w:rsidRDefault="00607D9E" w:rsidP="00607D9E">
            <w:r>
              <w:t>1</w:t>
            </w:r>
          </w:p>
        </w:tc>
        <w:tc>
          <w:tcPr>
            <w:tcW w:w="819" w:type="dxa"/>
          </w:tcPr>
          <w:p w14:paraId="71F1F323" w14:textId="6FD81F77" w:rsidR="00607D9E" w:rsidRDefault="00607D9E" w:rsidP="00607D9E">
            <w:r w:rsidRPr="008D008C">
              <w:t>0</w:t>
            </w:r>
          </w:p>
        </w:tc>
        <w:tc>
          <w:tcPr>
            <w:tcW w:w="820" w:type="dxa"/>
          </w:tcPr>
          <w:p w14:paraId="6A097C40" w14:textId="22788BAA" w:rsidR="00607D9E" w:rsidRDefault="00607D9E" w:rsidP="00607D9E">
            <w:r w:rsidRPr="008165B4">
              <w:t>0</w:t>
            </w:r>
          </w:p>
        </w:tc>
        <w:tc>
          <w:tcPr>
            <w:tcW w:w="820" w:type="dxa"/>
          </w:tcPr>
          <w:p w14:paraId="08F08AE1" w14:textId="49505204" w:rsidR="00607D9E" w:rsidRDefault="00607D9E" w:rsidP="00607D9E">
            <w:r w:rsidRPr="00484F2B">
              <w:t>0</w:t>
            </w:r>
          </w:p>
        </w:tc>
        <w:tc>
          <w:tcPr>
            <w:tcW w:w="820" w:type="dxa"/>
          </w:tcPr>
          <w:p w14:paraId="0F0C953C" w14:textId="7E84B4B5" w:rsidR="00607D9E" w:rsidRDefault="00607D9E" w:rsidP="00607D9E">
            <w:r w:rsidRPr="00FC1CEC">
              <w:t>0</w:t>
            </w:r>
          </w:p>
        </w:tc>
      </w:tr>
      <w:tr w:rsidR="00607D9E" w14:paraId="62F05D41" w14:textId="77777777" w:rsidTr="0048045F">
        <w:tc>
          <w:tcPr>
            <w:tcW w:w="408" w:type="dxa"/>
            <w:vMerge/>
          </w:tcPr>
          <w:p w14:paraId="17FAC940" w14:textId="77777777" w:rsidR="00607D9E" w:rsidRDefault="00607D9E" w:rsidP="00607D9E"/>
        </w:tc>
        <w:tc>
          <w:tcPr>
            <w:tcW w:w="2197" w:type="dxa"/>
            <w:vMerge/>
          </w:tcPr>
          <w:p w14:paraId="0B076708" w14:textId="77777777" w:rsidR="00607D9E" w:rsidRDefault="00607D9E" w:rsidP="00607D9E"/>
        </w:tc>
        <w:tc>
          <w:tcPr>
            <w:tcW w:w="5332" w:type="dxa"/>
          </w:tcPr>
          <w:p w14:paraId="36085C06" w14:textId="173CD40A" w:rsidR="00607D9E" w:rsidRDefault="00607D9E" w:rsidP="00607D9E">
            <w:r>
              <w:t>Connect View Liberian page with database</w:t>
            </w:r>
          </w:p>
        </w:tc>
        <w:tc>
          <w:tcPr>
            <w:tcW w:w="819" w:type="dxa"/>
          </w:tcPr>
          <w:p w14:paraId="79BF1BE8" w14:textId="739D2557" w:rsidR="00607D9E" w:rsidRDefault="00607D9E" w:rsidP="00607D9E">
            <w:r w:rsidRPr="007701E3">
              <w:t>0</w:t>
            </w:r>
          </w:p>
        </w:tc>
        <w:tc>
          <w:tcPr>
            <w:tcW w:w="820" w:type="dxa"/>
          </w:tcPr>
          <w:p w14:paraId="339E894B" w14:textId="6EAE6E38" w:rsidR="00607D9E" w:rsidRDefault="00607D9E" w:rsidP="00607D9E">
            <w:r w:rsidRPr="007701E3">
              <w:t>0</w:t>
            </w:r>
          </w:p>
        </w:tc>
        <w:tc>
          <w:tcPr>
            <w:tcW w:w="820" w:type="dxa"/>
          </w:tcPr>
          <w:p w14:paraId="6405DF61" w14:textId="7CFFA77D" w:rsidR="00607D9E" w:rsidRDefault="00607D9E" w:rsidP="00607D9E">
            <w:r>
              <w:t>4</w:t>
            </w:r>
          </w:p>
        </w:tc>
        <w:tc>
          <w:tcPr>
            <w:tcW w:w="819" w:type="dxa"/>
          </w:tcPr>
          <w:p w14:paraId="505783F9" w14:textId="513C015B" w:rsidR="00607D9E" w:rsidRDefault="00607D9E" w:rsidP="00607D9E">
            <w:r w:rsidRPr="008D008C">
              <w:t>0</w:t>
            </w:r>
          </w:p>
        </w:tc>
        <w:tc>
          <w:tcPr>
            <w:tcW w:w="820" w:type="dxa"/>
          </w:tcPr>
          <w:p w14:paraId="486ECB56" w14:textId="0592AD70" w:rsidR="00607D9E" w:rsidRDefault="00607D9E" w:rsidP="00607D9E">
            <w:r w:rsidRPr="008165B4">
              <w:t>0</w:t>
            </w:r>
          </w:p>
        </w:tc>
        <w:tc>
          <w:tcPr>
            <w:tcW w:w="820" w:type="dxa"/>
          </w:tcPr>
          <w:p w14:paraId="5D7B80F3" w14:textId="296750C6" w:rsidR="00607D9E" w:rsidRDefault="00607D9E" w:rsidP="00607D9E">
            <w:r w:rsidRPr="00484F2B">
              <w:t>0</w:t>
            </w:r>
          </w:p>
        </w:tc>
        <w:tc>
          <w:tcPr>
            <w:tcW w:w="820" w:type="dxa"/>
          </w:tcPr>
          <w:p w14:paraId="660EDAE4" w14:textId="44158A5D" w:rsidR="00607D9E" w:rsidRDefault="00607D9E" w:rsidP="00607D9E">
            <w:r w:rsidRPr="00FC1CEC">
              <w:t>0</w:t>
            </w:r>
          </w:p>
        </w:tc>
      </w:tr>
      <w:tr w:rsidR="00607D9E" w14:paraId="6BBC64EC" w14:textId="77777777" w:rsidTr="00DB432E">
        <w:trPr>
          <w:trHeight w:val="1383"/>
        </w:trPr>
        <w:tc>
          <w:tcPr>
            <w:tcW w:w="408" w:type="dxa"/>
            <w:vMerge/>
          </w:tcPr>
          <w:p w14:paraId="1CFCC7CF" w14:textId="77777777" w:rsidR="00607D9E" w:rsidRDefault="00607D9E" w:rsidP="00607D9E"/>
        </w:tc>
        <w:tc>
          <w:tcPr>
            <w:tcW w:w="2197" w:type="dxa"/>
            <w:vMerge/>
          </w:tcPr>
          <w:p w14:paraId="288A1343" w14:textId="77777777" w:rsidR="00607D9E" w:rsidRDefault="00607D9E" w:rsidP="00607D9E"/>
        </w:tc>
        <w:tc>
          <w:tcPr>
            <w:tcW w:w="5332" w:type="dxa"/>
          </w:tcPr>
          <w:p w14:paraId="5411BA9E" w14:textId="636FA88E" w:rsidR="00607D9E" w:rsidRDefault="00607D9E" w:rsidP="00607D9E">
            <w:r>
              <w:t>Test the View Liberian page</w:t>
            </w:r>
          </w:p>
        </w:tc>
        <w:tc>
          <w:tcPr>
            <w:tcW w:w="819" w:type="dxa"/>
          </w:tcPr>
          <w:p w14:paraId="473131F7" w14:textId="335818BF" w:rsidR="00607D9E" w:rsidRDefault="00607D9E" w:rsidP="00607D9E">
            <w:r w:rsidRPr="00940596">
              <w:t>0</w:t>
            </w:r>
          </w:p>
        </w:tc>
        <w:tc>
          <w:tcPr>
            <w:tcW w:w="820" w:type="dxa"/>
          </w:tcPr>
          <w:p w14:paraId="4556A028" w14:textId="55BA1C9F" w:rsidR="00607D9E" w:rsidRDefault="00607D9E" w:rsidP="00607D9E">
            <w:r w:rsidRPr="00940596">
              <w:t>0</w:t>
            </w:r>
          </w:p>
        </w:tc>
        <w:tc>
          <w:tcPr>
            <w:tcW w:w="820" w:type="dxa"/>
          </w:tcPr>
          <w:p w14:paraId="274AE6B0" w14:textId="5FE8D34E" w:rsidR="00607D9E" w:rsidRDefault="00607D9E" w:rsidP="00607D9E">
            <w:r w:rsidRPr="00940596">
              <w:t>0</w:t>
            </w:r>
          </w:p>
        </w:tc>
        <w:tc>
          <w:tcPr>
            <w:tcW w:w="819" w:type="dxa"/>
          </w:tcPr>
          <w:p w14:paraId="7F80C4B3" w14:textId="03206E18" w:rsidR="00607D9E" w:rsidRDefault="00607D9E" w:rsidP="00607D9E">
            <w:r>
              <w:t>2</w:t>
            </w:r>
          </w:p>
        </w:tc>
        <w:tc>
          <w:tcPr>
            <w:tcW w:w="820" w:type="dxa"/>
          </w:tcPr>
          <w:p w14:paraId="0A071445" w14:textId="67144966" w:rsidR="00607D9E" w:rsidRDefault="00607D9E" w:rsidP="00607D9E">
            <w:r w:rsidRPr="008165B4">
              <w:t>0</w:t>
            </w:r>
          </w:p>
        </w:tc>
        <w:tc>
          <w:tcPr>
            <w:tcW w:w="820" w:type="dxa"/>
          </w:tcPr>
          <w:p w14:paraId="4CA15DAD" w14:textId="7B92964A" w:rsidR="00607D9E" w:rsidRDefault="00607D9E" w:rsidP="00607D9E">
            <w:r w:rsidRPr="00484F2B">
              <w:t>0</w:t>
            </w:r>
          </w:p>
        </w:tc>
        <w:tc>
          <w:tcPr>
            <w:tcW w:w="820" w:type="dxa"/>
          </w:tcPr>
          <w:p w14:paraId="6593A20B" w14:textId="0969E4BC" w:rsidR="00607D9E" w:rsidRDefault="00607D9E" w:rsidP="00607D9E">
            <w:r w:rsidRPr="00FC1CEC">
              <w:t>0</w:t>
            </w:r>
          </w:p>
        </w:tc>
      </w:tr>
      <w:tr w:rsidR="00607D9E" w14:paraId="17931C86" w14:textId="77777777" w:rsidTr="0048045F">
        <w:tc>
          <w:tcPr>
            <w:tcW w:w="408" w:type="dxa"/>
            <w:vMerge w:val="restart"/>
          </w:tcPr>
          <w:p w14:paraId="4A60F44A" w14:textId="56500F3C" w:rsidR="00607D9E" w:rsidRDefault="00607D9E" w:rsidP="00607D9E">
            <w:r>
              <w:t>4</w:t>
            </w:r>
          </w:p>
        </w:tc>
        <w:tc>
          <w:tcPr>
            <w:tcW w:w="2197" w:type="dxa"/>
            <w:vMerge w:val="restart"/>
          </w:tcPr>
          <w:p w14:paraId="0488915B" w14:textId="3D5F3925" w:rsidR="00607D9E" w:rsidRPr="0048045F" w:rsidRDefault="00607D9E" w:rsidP="00607D9E">
            <w:pPr>
              <w:spacing w:after="160" w:line="259" w:lineRule="auto"/>
              <w:rPr>
                <w:rFonts w:ascii="Georgia" w:hAnsi="Georgia"/>
              </w:rPr>
            </w:pPr>
            <w:r>
              <w:t xml:space="preserve">As a 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Liberian, </w:t>
            </w:r>
            <w:r w:rsidRPr="00DD093F">
              <w:rPr>
                <w:rFonts w:ascii="Georgia" w:hAnsi="Georgia"/>
              </w:rPr>
              <w:t xml:space="preserve">I want to be able </w:t>
            </w:r>
            <w:r>
              <w:rPr>
                <w:rFonts w:ascii="Georgia" w:eastAsia="Times New Roman" w:hAnsi="Georgia" w:cs="Courier New"/>
                <w:color w:val="24292E"/>
              </w:rPr>
              <w:t xml:space="preserve">to </w:t>
            </w:r>
            <w:r w:rsidRPr="00DD093F">
              <w:rPr>
                <w:rFonts w:ascii="Georgia" w:hAnsi="Georgia"/>
                <w:color w:val="24292E"/>
              </w:rPr>
              <w:t>add new books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I can update the existing number of books in the library.</w:t>
            </w:r>
          </w:p>
        </w:tc>
        <w:tc>
          <w:tcPr>
            <w:tcW w:w="5332" w:type="dxa"/>
          </w:tcPr>
          <w:p w14:paraId="69DC8EFD" w14:textId="26B55A5F" w:rsidR="00607D9E" w:rsidRDefault="00607D9E" w:rsidP="00607D9E">
            <w:r>
              <w:t>Design user interface for Add Books page</w:t>
            </w:r>
          </w:p>
        </w:tc>
        <w:tc>
          <w:tcPr>
            <w:tcW w:w="819" w:type="dxa"/>
          </w:tcPr>
          <w:p w14:paraId="6B844A0C" w14:textId="51FD4045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4D199217" w14:textId="1CF9CF43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69064D33" w14:textId="6489F351" w:rsidR="00607D9E" w:rsidRDefault="00607D9E" w:rsidP="00607D9E">
            <w:r w:rsidRPr="00A42EE8">
              <w:t>0</w:t>
            </w:r>
          </w:p>
        </w:tc>
        <w:tc>
          <w:tcPr>
            <w:tcW w:w="819" w:type="dxa"/>
          </w:tcPr>
          <w:p w14:paraId="31CC9D5B" w14:textId="027881D4" w:rsidR="00607D9E" w:rsidRDefault="00607D9E" w:rsidP="00607D9E">
            <w:r>
              <w:t>2</w:t>
            </w:r>
          </w:p>
        </w:tc>
        <w:tc>
          <w:tcPr>
            <w:tcW w:w="820" w:type="dxa"/>
          </w:tcPr>
          <w:p w14:paraId="11BD8141" w14:textId="1050B23D" w:rsidR="00607D9E" w:rsidRDefault="00607D9E" w:rsidP="00607D9E">
            <w:r w:rsidRPr="008165B4">
              <w:t>0</w:t>
            </w:r>
          </w:p>
        </w:tc>
        <w:tc>
          <w:tcPr>
            <w:tcW w:w="820" w:type="dxa"/>
          </w:tcPr>
          <w:p w14:paraId="2E14623F" w14:textId="419C9755" w:rsidR="00607D9E" w:rsidRDefault="00607D9E" w:rsidP="00607D9E">
            <w:r w:rsidRPr="00484F2B">
              <w:t>0</w:t>
            </w:r>
          </w:p>
        </w:tc>
        <w:tc>
          <w:tcPr>
            <w:tcW w:w="820" w:type="dxa"/>
          </w:tcPr>
          <w:p w14:paraId="5F09D73D" w14:textId="3E78B6B2" w:rsidR="00607D9E" w:rsidRDefault="00607D9E" w:rsidP="00607D9E">
            <w:r w:rsidRPr="00FC1CEC">
              <w:t>0</w:t>
            </w:r>
          </w:p>
        </w:tc>
      </w:tr>
      <w:tr w:rsidR="00607D9E" w14:paraId="031B6C10" w14:textId="77777777" w:rsidTr="0048045F">
        <w:tc>
          <w:tcPr>
            <w:tcW w:w="408" w:type="dxa"/>
            <w:vMerge/>
          </w:tcPr>
          <w:p w14:paraId="01BA0099" w14:textId="77777777" w:rsidR="00607D9E" w:rsidRDefault="00607D9E" w:rsidP="00607D9E"/>
        </w:tc>
        <w:tc>
          <w:tcPr>
            <w:tcW w:w="2197" w:type="dxa"/>
            <w:vMerge/>
          </w:tcPr>
          <w:p w14:paraId="57B59EBC" w14:textId="77777777" w:rsidR="00607D9E" w:rsidRDefault="00607D9E" w:rsidP="00607D9E"/>
        </w:tc>
        <w:tc>
          <w:tcPr>
            <w:tcW w:w="5332" w:type="dxa"/>
          </w:tcPr>
          <w:p w14:paraId="7008AD4F" w14:textId="115DFFD0" w:rsidR="00607D9E" w:rsidRDefault="00607D9E" w:rsidP="00607D9E">
            <w:r>
              <w:t xml:space="preserve">Write code for </w:t>
            </w:r>
            <w:r>
              <w:t xml:space="preserve">Add Books </w:t>
            </w:r>
            <w:r>
              <w:t>page</w:t>
            </w:r>
          </w:p>
        </w:tc>
        <w:tc>
          <w:tcPr>
            <w:tcW w:w="819" w:type="dxa"/>
          </w:tcPr>
          <w:p w14:paraId="6602590B" w14:textId="7B977027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031EDAFC" w14:textId="3690F982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51C39CCF" w14:textId="1B486A08" w:rsidR="00607D9E" w:rsidRDefault="00607D9E" w:rsidP="00607D9E">
            <w:r w:rsidRPr="00A42EE8">
              <w:t>0</w:t>
            </w:r>
          </w:p>
        </w:tc>
        <w:tc>
          <w:tcPr>
            <w:tcW w:w="819" w:type="dxa"/>
          </w:tcPr>
          <w:p w14:paraId="586391EF" w14:textId="30B54949" w:rsidR="00607D9E" w:rsidRDefault="00607D9E" w:rsidP="00607D9E">
            <w:r>
              <w:t>3</w:t>
            </w:r>
          </w:p>
        </w:tc>
        <w:tc>
          <w:tcPr>
            <w:tcW w:w="820" w:type="dxa"/>
          </w:tcPr>
          <w:p w14:paraId="7EE25B68" w14:textId="02D27C05" w:rsidR="00607D9E" w:rsidRDefault="00607D9E" w:rsidP="00607D9E">
            <w:r w:rsidRPr="008165B4">
              <w:t>0</w:t>
            </w:r>
          </w:p>
        </w:tc>
        <w:tc>
          <w:tcPr>
            <w:tcW w:w="820" w:type="dxa"/>
          </w:tcPr>
          <w:p w14:paraId="4CD99FF7" w14:textId="2F667ADC" w:rsidR="00607D9E" w:rsidRDefault="00607D9E" w:rsidP="00607D9E">
            <w:r w:rsidRPr="00484F2B">
              <w:t>0</w:t>
            </w:r>
          </w:p>
        </w:tc>
        <w:tc>
          <w:tcPr>
            <w:tcW w:w="820" w:type="dxa"/>
          </w:tcPr>
          <w:p w14:paraId="53DA91E2" w14:textId="38059F8F" w:rsidR="00607D9E" w:rsidRDefault="00607D9E" w:rsidP="00607D9E">
            <w:r w:rsidRPr="00FC1CEC">
              <w:t>0</w:t>
            </w:r>
          </w:p>
        </w:tc>
      </w:tr>
      <w:tr w:rsidR="00607D9E" w14:paraId="55E4E95C" w14:textId="77777777" w:rsidTr="0048045F">
        <w:tc>
          <w:tcPr>
            <w:tcW w:w="408" w:type="dxa"/>
            <w:vMerge/>
          </w:tcPr>
          <w:p w14:paraId="5A5B790A" w14:textId="77777777" w:rsidR="00607D9E" w:rsidRDefault="00607D9E" w:rsidP="00607D9E"/>
        </w:tc>
        <w:tc>
          <w:tcPr>
            <w:tcW w:w="2197" w:type="dxa"/>
            <w:vMerge/>
          </w:tcPr>
          <w:p w14:paraId="023F63FB" w14:textId="77777777" w:rsidR="00607D9E" w:rsidRDefault="00607D9E" w:rsidP="00607D9E"/>
        </w:tc>
        <w:tc>
          <w:tcPr>
            <w:tcW w:w="5332" w:type="dxa"/>
          </w:tcPr>
          <w:p w14:paraId="54EB4483" w14:textId="12DEA4A6" w:rsidR="00607D9E" w:rsidRDefault="00607D9E" w:rsidP="00607D9E">
            <w:r>
              <w:t>Connect Add Books page with database</w:t>
            </w:r>
          </w:p>
        </w:tc>
        <w:tc>
          <w:tcPr>
            <w:tcW w:w="819" w:type="dxa"/>
          </w:tcPr>
          <w:p w14:paraId="60B03580" w14:textId="7BB6873E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63014D29" w14:textId="72C0C498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43F9F9AF" w14:textId="44187532" w:rsidR="00607D9E" w:rsidRDefault="00607D9E" w:rsidP="00607D9E">
            <w:r w:rsidRPr="00A42EE8">
              <w:t>0</w:t>
            </w:r>
          </w:p>
        </w:tc>
        <w:tc>
          <w:tcPr>
            <w:tcW w:w="819" w:type="dxa"/>
          </w:tcPr>
          <w:p w14:paraId="67EC759B" w14:textId="265A8D57" w:rsidR="00607D9E" w:rsidRDefault="00607D9E" w:rsidP="00607D9E">
            <w:r w:rsidRPr="00625761">
              <w:t>0</w:t>
            </w:r>
          </w:p>
        </w:tc>
        <w:tc>
          <w:tcPr>
            <w:tcW w:w="820" w:type="dxa"/>
          </w:tcPr>
          <w:p w14:paraId="75689CA3" w14:textId="641953D7" w:rsidR="00607D9E" w:rsidRDefault="00607D9E" w:rsidP="00607D9E">
            <w:r>
              <w:t>4</w:t>
            </w:r>
          </w:p>
        </w:tc>
        <w:tc>
          <w:tcPr>
            <w:tcW w:w="820" w:type="dxa"/>
          </w:tcPr>
          <w:p w14:paraId="494E178B" w14:textId="098421BE" w:rsidR="00607D9E" w:rsidRDefault="00607D9E" w:rsidP="00607D9E">
            <w:r w:rsidRPr="00484F2B">
              <w:t>0</w:t>
            </w:r>
          </w:p>
        </w:tc>
        <w:tc>
          <w:tcPr>
            <w:tcW w:w="820" w:type="dxa"/>
          </w:tcPr>
          <w:p w14:paraId="53EA12ED" w14:textId="4AC70312" w:rsidR="00607D9E" w:rsidRDefault="00607D9E" w:rsidP="00607D9E">
            <w:r w:rsidRPr="00FC1CEC">
              <w:t>0</w:t>
            </w:r>
          </w:p>
        </w:tc>
      </w:tr>
      <w:tr w:rsidR="00607D9E" w14:paraId="76DF8AA2" w14:textId="77777777" w:rsidTr="0048045F">
        <w:tc>
          <w:tcPr>
            <w:tcW w:w="408" w:type="dxa"/>
            <w:vMerge/>
          </w:tcPr>
          <w:p w14:paraId="199BC427" w14:textId="77777777" w:rsidR="00607D9E" w:rsidRDefault="00607D9E" w:rsidP="00607D9E"/>
        </w:tc>
        <w:tc>
          <w:tcPr>
            <w:tcW w:w="2197" w:type="dxa"/>
            <w:vMerge/>
          </w:tcPr>
          <w:p w14:paraId="07C0C797" w14:textId="77777777" w:rsidR="00607D9E" w:rsidRDefault="00607D9E" w:rsidP="00607D9E"/>
        </w:tc>
        <w:tc>
          <w:tcPr>
            <w:tcW w:w="5332" w:type="dxa"/>
          </w:tcPr>
          <w:p w14:paraId="09B5A0E9" w14:textId="35155A25" w:rsidR="00607D9E" w:rsidRDefault="00607D9E" w:rsidP="00607D9E">
            <w:r>
              <w:t xml:space="preserve">Update database table for storing Books information  </w:t>
            </w:r>
          </w:p>
        </w:tc>
        <w:tc>
          <w:tcPr>
            <w:tcW w:w="819" w:type="dxa"/>
          </w:tcPr>
          <w:p w14:paraId="17EAAED6" w14:textId="246F5820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21421751" w14:textId="6842E949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7F855484" w14:textId="7954D328" w:rsidR="00607D9E" w:rsidRDefault="00607D9E" w:rsidP="00607D9E">
            <w:r w:rsidRPr="00A42EE8">
              <w:t>0</w:t>
            </w:r>
          </w:p>
        </w:tc>
        <w:tc>
          <w:tcPr>
            <w:tcW w:w="819" w:type="dxa"/>
          </w:tcPr>
          <w:p w14:paraId="390840D8" w14:textId="7AECF7BA" w:rsidR="00607D9E" w:rsidRDefault="00607D9E" w:rsidP="00607D9E">
            <w:r w:rsidRPr="00625761">
              <w:t>0</w:t>
            </w:r>
          </w:p>
        </w:tc>
        <w:tc>
          <w:tcPr>
            <w:tcW w:w="820" w:type="dxa"/>
          </w:tcPr>
          <w:p w14:paraId="0CAC5FBC" w14:textId="3AB2574B" w:rsidR="00607D9E" w:rsidRDefault="00607D9E" w:rsidP="00607D9E">
            <w:r>
              <w:t>2</w:t>
            </w:r>
          </w:p>
        </w:tc>
        <w:tc>
          <w:tcPr>
            <w:tcW w:w="820" w:type="dxa"/>
          </w:tcPr>
          <w:p w14:paraId="4BE16ACA" w14:textId="2D0F2501" w:rsidR="00607D9E" w:rsidRDefault="00607D9E" w:rsidP="00607D9E">
            <w:r w:rsidRPr="00484F2B">
              <w:t>0</w:t>
            </w:r>
          </w:p>
        </w:tc>
        <w:tc>
          <w:tcPr>
            <w:tcW w:w="820" w:type="dxa"/>
          </w:tcPr>
          <w:p w14:paraId="21CAA9C4" w14:textId="4FCDA660" w:rsidR="00607D9E" w:rsidRDefault="00607D9E" w:rsidP="00607D9E">
            <w:r w:rsidRPr="00FC1CEC">
              <w:t>0</w:t>
            </w:r>
          </w:p>
        </w:tc>
      </w:tr>
      <w:tr w:rsidR="00607D9E" w14:paraId="707E769D" w14:textId="77777777" w:rsidTr="0048045F">
        <w:tc>
          <w:tcPr>
            <w:tcW w:w="408" w:type="dxa"/>
            <w:vMerge/>
          </w:tcPr>
          <w:p w14:paraId="58A9ECD8" w14:textId="77777777" w:rsidR="00607D9E" w:rsidRDefault="00607D9E" w:rsidP="00607D9E"/>
        </w:tc>
        <w:tc>
          <w:tcPr>
            <w:tcW w:w="2197" w:type="dxa"/>
            <w:vMerge/>
          </w:tcPr>
          <w:p w14:paraId="09EFF8F5" w14:textId="77777777" w:rsidR="00607D9E" w:rsidRDefault="00607D9E" w:rsidP="00607D9E"/>
        </w:tc>
        <w:tc>
          <w:tcPr>
            <w:tcW w:w="5332" w:type="dxa"/>
          </w:tcPr>
          <w:p w14:paraId="562E845A" w14:textId="35940779" w:rsidR="00607D9E" w:rsidRDefault="00607D9E" w:rsidP="00607D9E">
            <w:r>
              <w:t xml:space="preserve">Test the </w:t>
            </w:r>
            <w:r>
              <w:t xml:space="preserve">Add Books </w:t>
            </w:r>
            <w:r>
              <w:t>page</w:t>
            </w:r>
          </w:p>
        </w:tc>
        <w:tc>
          <w:tcPr>
            <w:tcW w:w="819" w:type="dxa"/>
          </w:tcPr>
          <w:p w14:paraId="5198571F" w14:textId="5E948E2D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5C5325B7" w14:textId="69FC8F47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7CDAB511" w14:textId="4635971F" w:rsidR="00607D9E" w:rsidRDefault="00607D9E" w:rsidP="00607D9E">
            <w:r w:rsidRPr="00A42EE8">
              <w:t>0</w:t>
            </w:r>
          </w:p>
        </w:tc>
        <w:tc>
          <w:tcPr>
            <w:tcW w:w="819" w:type="dxa"/>
          </w:tcPr>
          <w:p w14:paraId="6D615A57" w14:textId="6FE89274" w:rsidR="00607D9E" w:rsidRDefault="00607D9E" w:rsidP="00607D9E">
            <w:r w:rsidRPr="00625761">
              <w:t>0</w:t>
            </w:r>
          </w:p>
        </w:tc>
        <w:tc>
          <w:tcPr>
            <w:tcW w:w="820" w:type="dxa"/>
          </w:tcPr>
          <w:p w14:paraId="4AD39D89" w14:textId="48475DF5" w:rsidR="00607D9E" w:rsidRDefault="00607D9E" w:rsidP="00607D9E">
            <w:r>
              <w:t>0</w:t>
            </w:r>
          </w:p>
        </w:tc>
        <w:tc>
          <w:tcPr>
            <w:tcW w:w="820" w:type="dxa"/>
          </w:tcPr>
          <w:p w14:paraId="334F7A32" w14:textId="66CBB036" w:rsidR="00607D9E" w:rsidRDefault="00607D9E" w:rsidP="00607D9E">
            <w:r>
              <w:t>1</w:t>
            </w:r>
          </w:p>
        </w:tc>
        <w:tc>
          <w:tcPr>
            <w:tcW w:w="820" w:type="dxa"/>
          </w:tcPr>
          <w:p w14:paraId="0B0F9973" w14:textId="1F748CBD" w:rsidR="00607D9E" w:rsidRDefault="00607D9E" w:rsidP="00607D9E">
            <w:r w:rsidRPr="00FC1CEC">
              <w:t>0</w:t>
            </w:r>
          </w:p>
        </w:tc>
      </w:tr>
      <w:tr w:rsidR="00607D9E" w14:paraId="626E3100" w14:textId="77777777" w:rsidTr="0048045F">
        <w:tc>
          <w:tcPr>
            <w:tcW w:w="408" w:type="dxa"/>
            <w:vMerge w:val="restart"/>
          </w:tcPr>
          <w:p w14:paraId="67E5F81E" w14:textId="3FF5EC02" w:rsidR="00607D9E" w:rsidRDefault="00607D9E" w:rsidP="00607D9E">
            <w:r>
              <w:t>5</w:t>
            </w:r>
          </w:p>
        </w:tc>
        <w:tc>
          <w:tcPr>
            <w:tcW w:w="2197" w:type="dxa"/>
            <w:vMerge w:val="restart"/>
          </w:tcPr>
          <w:p w14:paraId="7C6C899C" w14:textId="4BEFDBEB" w:rsidR="00607D9E" w:rsidRPr="00626426" w:rsidRDefault="00607D9E" w:rsidP="00607D9E">
            <w:pPr>
              <w:spacing w:after="160" w:line="259" w:lineRule="auto"/>
              <w:rPr>
                <w:rFonts w:ascii="Georgia" w:hAnsi="Georgia"/>
                <w:shd w:val="clear" w:color="auto" w:fill="FFFFFF"/>
              </w:rPr>
            </w:pPr>
            <w:r>
              <w:t xml:space="preserve">As a 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Liberian, </w:t>
            </w:r>
            <w:r w:rsidRPr="00DD093F">
              <w:rPr>
                <w:rFonts w:ascii="Georgia" w:hAnsi="Georgia"/>
              </w:rPr>
              <w:t xml:space="preserve">I want to be able </w:t>
            </w:r>
            <w:r>
              <w:rPr>
                <w:rFonts w:ascii="Georgia" w:eastAsia="Times New Roman" w:hAnsi="Georgia" w:cs="Courier New"/>
                <w:color w:val="24292E"/>
              </w:rPr>
              <w:t xml:space="preserve">to </w:t>
            </w:r>
            <w:r w:rsidRPr="00DD093F">
              <w:rPr>
                <w:rFonts w:ascii="Georgia" w:hAnsi="Georgia"/>
                <w:color w:val="24292E"/>
              </w:rPr>
              <w:t>view existing books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</w:t>
            </w:r>
            <w:r w:rsidRPr="00A1026F">
              <w:rPr>
                <w:rFonts w:ascii="Georgia" w:hAnsi="Georgia"/>
                <w:color w:val="777572"/>
                <w:shd w:val="clear" w:color="auto" w:fill="FFFFFF"/>
              </w:rPr>
              <w:t>I</w:t>
            </w:r>
            <w:r>
              <w:rPr>
                <w:rFonts w:ascii="Georgia" w:hAnsi="Georgia"/>
                <w:color w:val="777572"/>
                <w:shd w:val="clear" w:color="auto" w:fill="FFFFFF"/>
              </w:rPr>
              <w:t xml:space="preserve"> </w:t>
            </w:r>
            <w:r w:rsidRPr="00216BB5">
              <w:rPr>
                <w:rFonts w:ascii="Georgia" w:hAnsi="Georgia"/>
                <w:shd w:val="clear" w:color="auto" w:fill="FFFFFF"/>
              </w:rPr>
              <w:t>don’t</w:t>
            </w:r>
            <w:r w:rsidRPr="00A1026F">
              <w:rPr>
                <w:rFonts w:ascii="Georgia" w:hAnsi="Georgia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shd w:val="clear" w:color="auto" w:fill="FFFFFF"/>
              </w:rPr>
              <w:t>face</w:t>
            </w:r>
            <w:r w:rsidRPr="00A1026F">
              <w:rPr>
                <w:rFonts w:ascii="Georgia" w:hAnsi="Georgia"/>
                <w:shd w:val="clear" w:color="auto" w:fill="FFFFFF"/>
              </w:rPr>
              <w:t xml:space="preserve"> difficulties in finding</w:t>
            </w:r>
            <w:r>
              <w:rPr>
                <w:rFonts w:ascii="Georgia" w:hAnsi="Georgia"/>
                <w:shd w:val="clear" w:color="auto" w:fill="FFFFFF"/>
              </w:rPr>
              <w:t xml:space="preserve"> them.</w:t>
            </w:r>
          </w:p>
        </w:tc>
        <w:tc>
          <w:tcPr>
            <w:tcW w:w="5332" w:type="dxa"/>
          </w:tcPr>
          <w:p w14:paraId="6AE82965" w14:textId="31C36FFA" w:rsidR="00607D9E" w:rsidRDefault="00607D9E" w:rsidP="00607D9E">
            <w:r>
              <w:t>Design user interface for View Books page</w:t>
            </w:r>
          </w:p>
        </w:tc>
        <w:tc>
          <w:tcPr>
            <w:tcW w:w="819" w:type="dxa"/>
          </w:tcPr>
          <w:p w14:paraId="6788EE1E" w14:textId="041F4A4A" w:rsidR="00607D9E" w:rsidRPr="00965146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0B23DA6E" w14:textId="19117701" w:rsidR="00607D9E" w:rsidRPr="00965146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797F6627" w14:textId="10F36831" w:rsidR="00607D9E" w:rsidRDefault="00607D9E" w:rsidP="00607D9E">
            <w:r w:rsidRPr="00A42EE8">
              <w:t>0</w:t>
            </w:r>
          </w:p>
        </w:tc>
        <w:tc>
          <w:tcPr>
            <w:tcW w:w="819" w:type="dxa"/>
          </w:tcPr>
          <w:p w14:paraId="277EEF37" w14:textId="5ABDB00A" w:rsidR="00607D9E" w:rsidRPr="00732491" w:rsidRDefault="00607D9E" w:rsidP="00607D9E">
            <w:r w:rsidRPr="008A2D3C">
              <w:t>0</w:t>
            </w:r>
          </w:p>
        </w:tc>
        <w:tc>
          <w:tcPr>
            <w:tcW w:w="820" w:type="dxa"/>
          </w:tcPr>
          <w:p w14:paraId="4BABCCFF" w14:textId="694FF2FB" w:rsidR="00607D9E" w:rsidRPr="00732491" w:rsidRDefault="00607D9E" w:rsidP="00607D9E">
            <w:r w:rsidRPr="008A2D3C">
              <w:t>0</w:t>
            </w:r>
          </w:p>
        </w:tc>
        <w:tc>
          <w:tcPr>
            <w:tcW w:w="820" w:type="dxa"/>
          </w:tcPr>
          <w:p w14:paraId="18E43F6F" w14:textId="2F33EAE6" w:rsidR="00607D9E" w:rsidRPr="00732491" w:rsidRDefault="00607D9E" w:rsidP="00607D9E">
            <w:r>
              <w:t>2</w:t>
            </w:r>
          </w:p>
        </w:tc>
        <w:tc>
          <w:tcPr>
            <w:tcW w:w="820" w:type="dxa"/>
          </w:tcPr>
          <w:p w14:paraId="07625547" w14:textId="5547FCA9" w:rsidR="00607D9E" w:rsidRDefault="00607D9E" w:rsidP="00607D9E">
            <w:r w:rsidRPr="00FC1CEC">
              <w:t>0</w:t>
            </w:r>
          </w:p>
        </w:tc>
      </w:tr>
      <w:tr w:rsidR="00607D9E" w14:paraId="42AF2F83" w14:textId="77777777" w:rsidTr="0048045F">
        <w:tc>
          <w:tcPr>
            <w:tcW w:w="408" w:type="dxa"/>
            <w:vMerge/>
          </w:tcPr>
          <w:p w14:paraId="3932B2E9" w14:textId="77777777" w:rsidR="00607D9E" w:rsidRDefault="00607D9E" w:rsidP="00607D9E"/>
        </w:tc>
        <w:tc>
          <w:tcPr>
            <w:tcW w:w="2197" w:type="dxa"/>
            <w:vMerge/>
          </w:tcPr>
          <w:p w14:paraId="69066830" w14:textId="77777777" w:rsidR="00607D9E" w:rsidRDefault="00607D9E" w:rsidP="00607D9E"/>
        </w:tc>
        <w:tc>
          <w:tcPr>
            <w:tcW w:w="5332" w:type="dxa"/>
          </w:tcPr>
          <w:p w14:paraId="35D7E795" w14:textId="15131BF8" w:rsidR="00607D9E" w:rsidRDefault="00607D9E" w:rsidP="00607D9E">
            <w:r>
              <w:t>Write code for View Books page</w:t>
            </w:r>
          </w:p>
        </w:tc>
        <w:tc>
          <w:tcPr>
            <w:tcW w:w="819" w:type="dxa"/>
          </w:tcPr>
          <w:p w14:paraId="36DC196B" w14:textId="3F71A89D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34C7F2FE" w14:textId="4E0F1D88" w:rsidR="00607D9E" w:rsidRPr="00C40A6B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75C1BAEF" w14:textId="64F0D0CD" w:rsidR="00607D9E" w:rsidRPr="00C40A6B" w:rsidRDefault="00607D9E" w:rsidP="00607D9E">
            <w:r w:rsidRPr="00A42EE8">
              <w:t>0</w:t>
            </w:r>
          </w:p>
        </w:tc>
        <w:tc>
          <w:tcPr>
            <w:tcW w:w="819" w:type="dxa"/>
          </w:tcPr>
          <w:p w14:paraId="242D59AA" w14:textId="3A174F64" w:rsidR="00607D9E" w:rsidRPr="00607D9E" w:rsidRDefault="00607D9E" w:rsidP="00607D9E">
            <w:pPr>
              <w:rPr>
                <w:b/>
                <w:bCs/>
              </w:rPr>
            </w:pPr>
            <w:r w:rsidRPr="008A2D3C">
              <w:t>0</w:t>
            </w:r>
          </w:p>
        </w:tc>
        <w:tc>
          <w:tcPr>
            <w:tcW w:w="820" w:type="dxa"/>
          </w:tcPr>
          <w:p w14:paraId="7AD58587" w14:textId="3B296FA2" w:rsidR="00607D9E" w:rsidRPr="00607D9E" w:rsidRDefault="00607D9E" w:rsidP="00607D9E">
            <w:pPr>
              <w:rPr>
                <w:b/>
                <w:bCs/>
              </w:rPr>
            </w:pPr>
            <w:r w:rsidRPr="008A2D3C">
              <w:t>0</w:t>
            </w:r>
          </w:p>
        </w:tc>
        <w:tc>
          <w:tcPr>
            <w:tcW w:w="820" w:type="dxa"/>
          </w:tcPr>
          <w:p w14:paraId="6C7083C7" w14:textId="75C746E1" w:rsidR="00607D9E" w:rsidRPr="00607D9E" w:rsidRDefault="00607D9E" w:rsidP="00607D9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20" w:type="dxa"/>
          </w:tcPr>
          <w:p w14:paraId="337C4D53" w14:textId="45B4BC9B" w:rsidR="00607D9E" w:rsidRPr="00607D9E" w:rsidRDefault="00607D9E" w:rsidP="00607D9E">
            <w:pPr>
              <w:rPr>
                <w:b/>
                <w:bCs/>
              </w:rPr>
            </w:pPr>
            <w:r w:rsidRPr="00FC1CEC">
              <w:t>0</w:t>
            </w:r>
          </w:p>
        </w:tc>
      </w:tr>
      <w:tr w:rsidR="00607D9E" w14:paraId="5AE73974" w14:textId="77777777" w:rsidTr="0048045F">
        <w:tc>
          <w:tcPr>
            <w:tcW w:w="408" w:type="dxa"/>
            <w:vMerge/>
          </w:tcPr>
          <w:p w14:paraId="1304D599" w14:textId="77777777" w:rsidR="00607D9E" w:rsidRDefault="00607D9E" w:rsidP="00607D9E"/>
        </w:tc>
        <w:tc>
          <w:tcPr>
            <w:tcW w:w="2197" w:type="dxa"/>
            <w:vMerge/>
          </w:tcPr>
          <w:p w14:paraId="3B83001C" w14:textId="77777777" w:rsidR="00607D9E" w:rsidRDefault="00607D9E" w:rsidP="00607D9E"/>
        </w:tc>
        <w:tc>
          <w:tcPr>
            <w:tcW w:w="5332" w:type="dxa"/>
          </w:tcPr>
          <w:p w14:paraId="2BA80E7C" w14:textId="4361411B" w:rsidR="00607D9E" w:rsidRDefault="00607D9E" w:rsidP="00607D9E">
            <w:r>
              <w:t>Connect View Books page with database</w:t>
            </w:r>
          </w:p>
        </w:tc>
        <w:tc>
          <w:tcPr>
            <w:tcW w:w="819" w:type="dxa"/>
          </w:tcPr>
          <w:p w14:paraId="69407C7E" w14:textId="065E5D90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69F4D89E" w14:textId="34ECBEC7" w:rsidR="00607D9E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71272659" w14:textId="058740BD" w:rsidR="00607D9E" w:rsidRDefault="00607D9E" w:rsidP="00607D9E">
            <w:r w:rsidRPr="00A42EE8">
              <w:t>0</w:t>
            </w:r>
          </w:p>
        </w:tc>
        <w:tc>
          <w:tcPr>
            <w:tcW w:w="819" w:type="dxa"/>
          </w:tcPr>
          <w:p w14:paraId="05F71554" w14:textId="2B4D8E6A" w:rsidR="00607D9E" w:rsidRPr="00E0728E" w:rsidRDefault="00607D9E" w:rsidP="00607D9E">
            <w:r w:rsidRPr="008A2D3C">
              <w:t>0</w:t>
            </w:r>
          </w:p>
        </w:tc>
        <w:tc>
          <w:tcPr>
            <w:tcW w:w="820" w:type="dxa"/>
          </w:tcPr>
          <w:p w14:paraId="72F9E7B1" w14:textId="3FAC7BA2" w:rsidR="00607D9E" w:rsidRPr="00E0728E" w:rsidRDefault="00607D9E" w:rsidP="00607D9E">
            <w:r w:rsidRPr="008A2D3C">
              <w:t>0</w:t>
            </w:r>
          </w:p>
        </w:tc>
        <w:tc>
          <w:tcPr>
            <w:tcW w:w="820" w:type="dxa"/>
          </w:tcPr>
          <w:p w14:paraId="783A69A2" w14:textId="121161F9" w:rsidR="00607D9E" w:rsidRPr="00732491" w:rsidRDefault="00607D9E" w:rsidP="00607D9E">
            <w:r w:rsidRPr="00E3029E">
              <w:t>0</w:t>
            </w:r>
          </w:p>
        </w:tc>
        <w:tc>
          <w:tcPr>
            <w:tcW w:w="820" w:type="dxa"/>
          </w:tcPr>
          <w:p w14:paraId="73F36143" w14:textId="78F710F5" w:rsidR="00607D9E" w:rsidRDefault="00607D9E" w:rsidP="00607D9E">
            <w:r>
              <w:t>4</w:t>
            </w:r>
          </w:p>
        </w:tc>
      </w:tr>
      <w:tr w:rsidR="00607D9E" w14:paraId="42EEF5F6" w14:textId="77777777" w:rsidTr="006D15B1">
        <w:trPr>
          <w:trHeight w:val="826"/>
        </w:trPr>
        <w:tc>
          <w:tcPr>
            <w:tcW w:w="408" w:type="dxa"/>
            <w:vMerge/>
          </w:tcPr>
          <w:p w14:paraId="4F160846" w14:textId="77777777" w:rsidR="00607D9E" w:rsidRDefault="00607D9E" w:rsidP="00607D9E"/>
        </w:tc>
        <w:tc>
          <w:tcPr>
            <w:tcW w:w="2197" w:type="dxa"/>
            <w:vMerge/>
          </w:tcPr>
          <w:p w14:paraId="1B485680" w14:textId="77777777" w:rsidR="00607D9E" w:rsidRDefault="00607D9E" w:rsidP="00607D9E"/>
        </w:tc>
        <w:tc>
          <w:tcPr>
            <w:tcW w:w="5332" w:type="dxa"/>
          </w:tcPr>
          <w:p w14:paraId="412B23A6" w14:textId="246979F2" w:rsidR="00607D9E" w:rsidRDefault="00607D9E" w:rsidP="00607D9E">
            <w:r>
              <w:t>Test the View Books page</w:t>
            </w:r>
          </w:p>
        </w:tc>
        <w:tc>
          <w:tcPr>
            <w:tcW w:w="819" w:type="dxa"/>
          </w:tcPr>
          <w:p w14:paraId="2F036528" w14:textId="6D381E93" w:rsidR="00607D9E" w:rsidRPr="00D713AC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304C7ECF" w14:textId="795F9FFF" w:rsidR="00607D9E" w:rsidRPr="00D713AC" w:rsidRDefault="00607D9E" w:rsidP="00607D9E">
            <w:r w:rsidRPr="00A42EE8">
              <w:t>0</w:t>
            </w:r>
          </w:p>
        </w:tc>
        <w:tc>
          <w:tcPr>
            <w:tcW w:w="820" w:type="dxa"/>
          </w:tcPr>
          <w:p w14:paraId="01A9856C" w14:textId="30CB343B" w:rsidR="00607D9E" w:rsidRPr="00D713AC" w:rsidRDefault="00607D9E" w:rsidP="00607D9E">
            <w:r w:rsidRPr="00A42EE8">
              <w:t>0</w:t>
            </w:r>
          </w:p>
        </w:tc>
        <w:tc>
          <w:tcPr>
            <w:tcW w:w="819" w:type="dxa"/>
          </w:tcPr>
          <w:p w14:paraId="5F7038E1" w14:textId="595D3F3D" w:rsidR="00607D9E" w:rsidRDefault="00607D9E" w:rsidP="00607D9E">
            <w:r w:rsidRPr="008A2D3C">
              <w:t>0</w:t>
            </w:r>
          </w:p>
        </w:tc>
        <w:tc>
          <w:tcPr>
            <w:tcW w:w="820" w:type="dxa"/>
          </w:tcPr>
          <w:p w14:paraId="6F42F5DD" w14:textId="570FD143" w:rsidR="00607D9E" w:rsidRDefault="00607D9E" w:rsidP="00607D9E">
            <w:r w:rsidRPr="008A2D3C">
              <w:t>0</w:t>
            </w:r>
          </w:p>
        </w:tc>
        <w:tc>
          <w:tcPr>
            <w:tcW w:w="820" w:type="dxa"/>
          </w:tcPr>
          <w:p w14:paraId="76DF1AB0" w14:textId="3FE83ACA" w:rsidR="00607D9E" w:rsidRPr="00732491" w:rsidRDefault="00607D9E" w:rsidP="00607D9E">
            <w:r w:rsidRPr="00E3029E">
              <w:t>0</w:t>
            </w:r>
          </w:p>
        </w:tc>
        <w:tc>
          <w:tcPr>
            <w:tcW w:w="820" w:type="dxa"/>
          </w:tcPr>
          <w:p w14:paraId="680FD86F" w14:textId="39528482" w:rsidR="00607D9E" w:rsidRDefault="00607D9E" w:rsidP="00607D9E">
            <w:r>
              <w:t>1</w:t>
            </w:r>
          </w:p>
        </w:tc>
      </w:tr>
    </w:tbl>
    <w:p w14:paraId="78DBF640" w14:textId="2982E7AB" w:rsidR="001904E4" w:rsidRDefault="001904E4" w:rsidP="001904E4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color w:val="222222"/>
        </w:rPr>
      </w:pPr>
    </w:p>
    <w:p w14:paraId="112407C6" w14:textId="77777777" w:rsidR="00626426" w:rsidRPr="00A1026F" w:rsidRDefault="00626426" w:rsidP="00626426">
      <w:pPr>
        <w:rPr>
          <w:rFonts w:ascii="Georgia" w:hAnsi="Georgia"/>
        </w:rPr>
      </w:pPr>
    </w:p>
    <w:p w14:paraId="71DC5950" w14:textId="5C54A668" w:rsidR="00626426" w:rsidRDefault="00626426" w:rsidP="00626426">
      <w:pPr>
        <w:rPr>
          <w:rFonts w:ascii="Georgia" w:hAnsi="Georgia"/>
        </w:rPr>
      </w:pPr>
    </w:p>
    <w:sectPr w:rsidR="00626426" w:rsidSect="00C57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E3"/>
    <w:rsid w:val="001904E4"/>
    <w:rsid w:val="00343825"/>
    <w:rsid w:val="0048045F"/>
    <w:rsid w:val="00607D9E"/>
    <w:rsid w:val="00626426"/>
    <w:rsid w:val="0076544C"/>
    <w:rsid w:val="00775B22"/>
    <w:rsid w:val="00986A0B"/>
    <w:rsid w:val="009B0E73"/>
    <w:rsid w:val="00BC6BA7"/>
    <w:rsid w:val="00C578E3"/>
    <w:rsid w:val="00D56F7F"/>
    <w:rsid w:val="00E1129B"/>
    <w:rsid w:val="00E85CAF"/>
    <w:rsid w:val="00F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520"/>
  <w15:chartTrackingRefBased/>
  <w15:docId w15:val="{DFF37389-5C4A-4A77-A0F4-DEDC8D4A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antar</dc:creator>
  <cp:keywords/>
  <dc:description/>
  <cp:lastModifiedBy>siam antar</cp:lastModifiedBy>
  <cp:revision>9</cp:revision>
  <dcterms:created xsi:type="dcterms:W3CDTF">2020-12-07T02:34:00Z</dcterms:created>
  <dcterms:modified xsi:type="dcterms:W3CDTF">2020-12-29T01:50:00Z</dcterms:modified>
</cp:coreProperties>
</file>