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BCC20" w14:textId="00582B36" w:rsidR="004A5FDB" w:rsidRPr="004A5FDB" w:rsidRDefault="007F31BA" w:rsidP="004A5FDB">
      <w:pPr>
        <w:rPr>
          <w:b/>
          <w:bCs/>
          <w:sz w:val="28"/>
          <w:szCs w:val="28"/>
        </w:rPr>
      </w:pPr>
      <w:r>
        <w:rPr>
          <w:b/>
          <w:bCs/>
          <w:sz w:val="28"/>
          <w:szCs w:val="28"/>
        </w:rPr>
        <w:t>Alerting System on Poly Pond</w:t>
      </w:r>
    </w:p>
    <w:p w14:paraId="3C32D266" w14:textId="77777777" w:rsidR="004A5FDB" w:rsidRPr="004A5FDB" w:rsidRDefault="004A5FDB" w:rsidP="004A5FDB">
      <w:pPr>
        <w:rPr>
          <w:b/>
          <w:bCs/>
          <w:sz w:val="28"/>
          <w:szCs w:val="28"/>
        </w:rPr>
      </w:pPr>
      <w:r w:rsidRPr="004A5FDB">
        <w:rPr>
          <w:b/>
          <w:bCs/>
          <w:sz w:val="28"/>
          <w:szCs w:val="28"/>
        </w:rPr>
        <w:t>Problem Statement</w:t>
      </w:r>
    </w:p>
    <w:p w14:paraId="68CBCD3B" w14:textId="6D8D3A74" w:rsidR="007F31BA" w:rsidRPr="004A5FDB" w:rsidRDefault="007F31BA" w:rsidP="004A5FDB">
      <w:pPr>
        <w:rPr>
          <w:sz w:val="28"/>
          <w:szCs w:val="28"/>
        </w:rPr>
      </w:pPr>
      <w:r w:rsidRPr="007F31BA">
        <w:rPr>
          <w:sz w:val="28"/>
          <w:szCs w:val="28"/>
        </w:rPr>
        <w:t xml:space="preserve">To develop an effective solution to address the rising number of drowning incidents in poly ponds, primarily caused by the absence of immediate assistance. </w:t>
      </w:r>
    </w:p>
    <w:p w14:paraId="1775C99A" w14:textId="77777777" w:rsidR="004A5FDB" w:rsidRPr="004A5FDB" w:rsidRDefault="004A5FDB" w:rsidP="004A5FDB">
      <w:pPr>
        <w:rPr>
          <w:b/>
          <w:bCs/>
          <w:sz w:val="28"/>
          <w:szCs w:val="28"/>
        </w:rPr>
      </w:pPr>
      <w:r w:rsidRPr="004A5FDB">
        <w:rPr>
          <w:b/>
          <w:bCs/>
          <w:sz w:val="28"/>
          <w:szCs w:val="28"/>
        </w:rPr>
        <w:t>Limitations of Existing Solutions</w:t>
      </w:r>
    </w:p>
    <w:p w14:paraId="0583C45F" w14:textId="128C9402" w:rsidR="007F31BA" w:rsidRDefault="007F31BA" w:rsidP="004A5FDB">
      <w:pPr>
        <w:rPr>
          <w:sz w:val="28"/>
          <w:szCs w:val="28"/>
        </w:rPr>
      </w:pPr>
      <w:r w:rsidRPr="007F31BA">
        <w:rPr>
          <w:sz w:val="28"/>
          <w:szCs w:val="28"/>
        </w:rPr>
        <w:t xml:space="preserve">There are no existing solutions available according to survey done. </w:t>
      </w:r>
    </w:p>
    <w:p w14:paraId="02246DDE" w14:textId="04025E6D" w:rsidR="004A5FDB" w:rsidRPr="004A5FDB" w:rsidRDefault="004A5FDB" w:rsidP="004A5FDB">
      <w:pPr>
        <w:rPr>
          <w:b/>
          <w:bCs/>
          <w:sz w:val="28"/>
          <w:szCs w:val="28"/>
        </w:rPr>
      </w:pPr>
      <w:proofErr w:type="gramStart"/>
      <w:r w:rsidRPr="004A5FDB">
        <w:rPr>
          <w:b/>
          <w:bCs/>
          <w:sz w:val="28"/>
          <w:szCs w:val="28"/>
        </w:rPr>
        <w:t>Proposed  Solution</w:t>
      </w:r>
      <w:proofErr w:type="gramEnd"/>
    </w:p>
    <w:p w14:paraId="28E609CE" w14:textId="77777777" w:rsidR="00D2179D" w:rsidRPr="00D2179D" w:rsidRDefault="00D2179D" w:rsidP="00D2179D">
      <w:pPr>
        <w:rPr>
          <w:b/>
          <w:bCs/>
          <w:sz w:val="28"/>
          <w:szCs w:val="28"/>
        </w:rPr>
      </w:pPr>
      <w:r w:rsidRPr="00D2179D">
        <w:rPr>
          <w:b/>
          <w:bCs/>
          <w:sz w:val="28"/>
          <w:szCs w:val="28"/>
        </w:rPr>
        <w:t>Proposed Solution</w:t>
      </w:r>
    </w:p>
    <w:p w14:paraId="310094B8" w14:textId="4A89D1A3" w:rsidR="00D2179D" w:rsidRPr="00D2179D" w:rsidRDefault="00D2179D" w:rsidP="00D2179D">
      <w:pPr>
        <w:numPr>
          <w:ilvl w:val="0"/>
          <w:numId w:val="7"/>
        </w:numPr>
        <w:rPr>
          <w:sz w:val="28"/>
          <w:szCs w:val="28"/>
        </w:rPr>
      </w:pPr>
      <w:r w:rsidRPr="00D2179D">
        <w:rPr>
          <w:b/>
          <w:bCs/>
          <w:sz w:val="28"/>
          <w:szCs w:val="28"/>
        </w:rPr>
        <w:t>Automated Drowning Detection System:</w:t>
      </w:r>
      <w:r>
        <w:rPr>
          <w:b/>
          <w:bCs/>
          <w:sz w:val="28"/>
          <w:szCs w:val="28"/>
        </w:rPr>
        <w:tab/>
      </w:r>
      <w:r w:rsidRPr="00D2179D">
        <w:rPr>
          <w:sz w:val="28"/>
          <w:szCs w:val="28"/>
        </w:rPr>
        <w:t>An LDR (Light Dependent Resistor) detects any disruption in the laser beam.</w:t>
      </w:r>
    </w:p>
    <w:p w14:paraId="51F80F8A" w14:textId="23DD3D81" w:rsidR="00D2179D" w:rsidRPr="00D2179D" w:rsidRDefault="00D2179D" w:rsidP="00D2179D">
      <w:pPr>
        <w:numPr>
          <w:ilvl w:val="0"/>
          <w:numId w:val="7"/>
        </w:numPr>
        <w:rPr>
          <w:b/>
          <w:bCs/>
          <w:sz w:val="28"/>
          <w:szCs w:val="28"/>
        </w:rPr>
      </w:pPr>
      <w:r w:rsidRPr="00D2179D">
        <w:rPr>
          <w:b/>
          <w:bCs/>
          <w:sz w:val="28"/>
          <w:szCs w:val="28"/>
        </w:rPr>
        <w:t>Immediate Alert Mechanism:</w:t>
      </w:r>
      <w:r>
        <w:rPr>
          <w:b/>
          <w:bCs/>
          <w:sz w:val="28"/>
          <w:szCs w:val="28"/>
        </w:rPr>
        <w:tab/>
      </w:r>
      <w:r w:rsidRPr="00D2179D">
        <w:rPr>
          <w:sz w:val="28"/>
          <w:szCs w:val="28"/>
        </w:rPr>
        <w:t>If the laser beam is interrupted, the LDR registers the change.</w:t>
      </w:r>
      <w:r>
        <w:rPr>
          <w:sz w:val="28"/>
          <w:szCs w:val="28"/>
        </w:rPr>
        <w:t xml:space="preserve"> </w:t>
      </w:r>
      <w:r w:rsidRPr="00D2179D">
        <w:rPr>
          <w:sz w:val="28"/>
          <w:szCs w:val="28"/>
        </w:rPr>
        <w:t>The microcontroller processes the signal and triggers an alarm/buzzer.</w:t>
      </w:r>
    </w:p>
    <w:p w14:paraId="0BED5931" w14:textId="787A6575" w:rsidR="00D2179D" w:rsidRPr="00D2179D" w:rsidRDefault="00D2179D" w:rsidP="00D2179D">
      <w:pPr>
        <w:numPr>
          <w:ilvl w:val="0"/>
          <w:numId w:val="7"/>
        </w:numPr>
        <w:rPr>
          <w:b/>
          <w:bCs/>
          <w:sz w:val="28"/>
          <w:szCs w:val="28"/>
        </w:rPr>
      </w:pPr>
      <w:r w:rsidRPr="00D2179D">
        <w:rPr>
          <w:b/>
          <w:bCs/>
          <w:sz w:val="28"/>
          <w:szCs w:val="28"/>
        </w:rPr>
        <w:t>Emergency Notification System:</w:t>
      </w:r>
      <w:r>
        <w:rPr>
          <w:b/>
          <w:bCs/>
          <w:sz w:val="28"/>
          <w:szCs w:val="28"/>
        </w:rPr>
        <w:tab/>
      </w:r>
      <w:r w:rsidRPr="00D2179D">
        <w:rPr>
          <w:sz w:val="28"/>
          <w:szCs w:val="28"/>
        </w:rPr>
        <w:t>A message alert is sent to the pond owner or nearby responders. The notification ensures quick intervention to prevent drowning incidents.</w:t>
      </w:r>
    </w:p>
    <w:p w14:paraId="3421AB8F" w14:textId="65B25DF1" w:rsidR="00D2179D" w:rsidRPr="00D2179D" w:rsidRDefault="00D2179D" w:rsidP="00D2179D">
      <w:pPr>
        <w:numPr>
          <w:ilvl w:val="0"/>
          <w:numId w:val="7"/>
        </w:numPr>
        <w:rPr>
          <w:sz w:val="28"/>
          <w:szCs w:val="28"/>
        </w:rPr>
      </w:pPr>
      <w:r w:rsidRPr="00D2179D">
        <w:rPr>
          <w:b/>
          <w:bCs/>
          <w:sz w:val="28"/>
          <w:szCs w:val="28"/>
        </w:rPr>
        <w:t>Cost-Effective and Accessible Design:</w:t>
      </w:r>
      <w:r>
        <w:rPr>
          <w:b/>
          <w:bCs/>
          <w:sz w:val="28"/>
          <w:szCs w:val="28"/>
        </w:rPr>
        <w:tab/>
      </w:r>
      <w:r w:rsidRPr="00D2179D">
        <w:rPr>
          <w:sz w:val="28"/>
          <w:szCs w:val="28"/>
        </w:rPr>
        <w:t>The system is designed to be affordable for farmers. Simple hardware components make it easy to install and maintain.</w:t>
      </w:r>
    </w:p>
    <w:p w14:paraId="6990D21A" w14:textId="7925627D" w:rsidR="00D2179D" w:rsidRPr="00D2179D" w:rsidRDefault="00D2179D" w:rsidP="00D2179D">
      <w:pPr>
        <w:numPr>
          <w:ilvl w:val="0"/>
          <w:numId w:val="7"/>
        </w:numPr>
        <w:rPr>
          <w:sz w:val="28"/>
          <w:szCs w:val="28"/>
        </w:rPr>
      </w:pPr>
      <w:r w:rsidRPr="00D2179D">
        <w:rPr>
          <w:b/>
          <w:bCs/>
          <w:sz w:val="28"/>
          <w:szCs w:val="28"/>
        </w:rPr>
        <w:t>Reliable and Efficient Performance:</w:t>
      </w:r>
      <w:r>
        <w:rPr>
          <w:b/>
          <w:bCs/>
          <w:sz w:val="28"/>
          <w:szCs w:val="28"/>
        </w:rPr>
        <w:tab/>
      </w:r>
      <w:r w:rsidRPr="00D2179D">
        <w:rPr>
          <w:sz w:val="28"/>
          <w:szCs w:val="28"/>
        </w:rPr>
        <w:t>Works in all weather conditions with minimal power consumption. Ensures continuous monitoring without human intervention.</w:t>
      </w:r>
    </w:p>
    <w:p w14:paraId="6AB8AAFF" w14:textId="3D667675" w:rsidR="00D2179D" w:rsidRPr="00D2179D" w:rsidRDefault="00D2179D" w:rsidP="00D2179D">
      <w:pPr>
        <w:numPr>
          <w:ilvl w:val="0"/>
          <w:numId w:val="7"/>
        </w:numPr>
        <w:rPr>
          <w:sz w:val="28"/>
          <w:szCs w:val="28"/>
        </w:rPr>
      </w:pPr>
      <w:r w:rsidRPr="00D2179D">
        <w:rPr>
          <w:b/>
          <w:bCs/>
          <w:sz w:val="28"/>
          <w:szCs w:val="28"/>
        </w:rPr>
        <w:t>Scalability and Customization:</w:t>
      </w:r>
      <w:r>
        <w:rPr>
          <w:b/>
          <w:bCs/>
          <w:sz w:val="28"/>
          <w:szCs w:val="28"/>
        </w:rPr>
        <w:tab/>
      </w:r>
      <w:r w:rsidRPr="00D2179D">
        <w:rPr>
          <w:sz w:val="28"/>
          <w:szCs w:val="28"/>
        </w:rPr>
        <w:t>The system can be adapted for different pond sizes and farm layouts.</w:t>
      </w:r>
    </w:p>
    <w:p w14:paraId="11B1D24A" w14:textId="77777777" w:rsidR="00D2179D" w:rsidRDefault="00D2179D" w:rsidP="004A5FDB">
      <w:pPr>
        <w:rPr>
          <w:b/>
          <w:bCs/>
          <w:sz w:val="28"/>
          <w:szCs w:val="28"/>
        </w:rPr>
      </w:pPr>
    </w:p>
    <w:p w14:paraId="06E18C3D" w14:textId="4E118896" w:rsidR="004A5FDB" w:rsidRPr="004A5FDB" w:rsidRDefault="004A5FDB" w:rsidP="004A5FDB">
      <w:pPr>
        <w:rPr>
          <w:b/>
          <w:bCs/>
          <w:sz w:val="28"/>
          <w:szCs w:val="28"/>
        </w:rPr>
      </w:pPr>
      <w:r w:rsidRPr="004A5FDB">
        <w:rPr>
          <w:b/>
          <w:bCs/>
          <w:sz w:val="28"/>
          <w:szCs w:val="28"/>
        </w:rPr>
        <w:t>System Workflow</w:t>
      </w:r>
    </w:p>
    <w:p w14:paraId="18A5BEBE" w14:textId="77777777" w:rsidR="007F31BA" w:rsidRPr="007F31BA" w:rsidRDefault="007F31BA" w:rsidP="007F31BA">
      <w:pPr>
        <w:numPr>
          <w:ilvl w:val="0"/>
          <w:numId w:val="6"/>
        </w:numPr>
        <w:rPr>
          <w:b/>
          <w:bCs/>
          <w:sz w:val="28"/>
          <w:szCs w:val="28"/>
        </w:rPr>
      </w:pPr>
      <w:r w:rsidRPr="007F31BA">
        <w:rPr>
          <w:b/>
          <w:bCs/>
          <w:sz w:val="28"/>
          <w:szCs w:val="28"/>
        </w:rPr>
        <w:t>Laser Setup:</w:t>
      </w:r>
    </w:p>
    <w:p w14:paraId="29934010" w14:textId="77777777" w:rsidR="007F31BA" w:rsidRPr="007F31BA" w:rsidRDefault="007F31BA" w:rsidP="007F31BA">
      <w:pPr>
        <w:numPr>
          <w:ilvl w:val="1"/>
          <w:numId w:val="6"/>
        </w:numPr>
        <w:rPr>
          <w:b/>
          <w:bCs/>
          <w:sz w:val="28"/>
          <w:szCs w:val="28"/>
        </w:rPr>
      </w:pPr>
      <w:r w:rsidRPr="007F31BA">
        <w:rPr>
          <w:b/>
          <w:bCs/>
          <w:sz w:val="28"/>
          <w:szCs w:val="28"/>
        </w:rPr>
        <w:t>A laser is positioned at one corner of the poly pond.</w:t>
      </w:r>
    </w:p>
    <w:p w14:paraId="110D72C4" w14:textId="77777777" w:rsidR="007F31BA" w:rsidRPr="007F31BA" w:rsidRDefault="007F31BA" w:rsidP="007F31BA">
      <w:pPr>
        <w:numPr>
          <w:ilvl w:val="1"/>
          <w:numId w:val="6"/>
        </w:numPr>
        <w:rPr>
          <w:b/>
          <w:bCs/>
          <w:sz w:val="28"/>
          <w:szCs w:val="28"/>
        </w:rPr>
      </w:pPr>
      <w:r w:rsidRPr="007F31BA">
        <w:rPr>
          <w:b/>
          <w:bCs/>
          <w:sz w:val="28"/>
          <w:szCs w:val="28"/>
        </w:rPr>
        <w:t>Mirrors are placed at the other corners to reflect the laser beam.</w:t>
      </w:r>
    </w:p>
    <w:p w14:paraId="4BF89195" w14:textId="77777777" w:rsidR="007F31BA" w:rsidRPr="007F31BA" w:rsidRDefault="007F31BA" w:rsidP="007F31BA">
      <w:pPr>
        <w:numPr>
          <w:ilvl w:val="0"/>
          <w:numId w:val="6"/>
        </w:numPr>
        <w:rPr>
          <w:b/>
          <w:bCs/>
          <w:sz w:val="28"/>
          <w:szCs w:val="28"/>
        </w:rPr>
      </w:pPr>
      <w:r w:rsidRPr="007F31BA">
        <w:rPr>
          <w:b/>
          <w:bCs/>
          <w:sz w:val="28"/>
          <w:szCs w:val="28"/>
        </w:rPr>
        <w:lastRenderedPageBreak/>
        <w:t>LDR Placement:</w:t>
      </w:r>
    </w:p>
    <w:p w14:paraId="19F5ECCE" w14:textId="77777777" w:rsidR="007F31BA" w:rsidRPr="007F31BA" w:rsidRDefault="007F31BA" w:rsidP="007F31BA">
      <w:pPr>
        <w:numPr>
          <w:ilvl w:val="1"/>
          <w:numId w:val="6"/>
        </w:numPr>
        <w:rPr>
          <w:b/>
          <w:bCs/>
          <w:sz w:val="28"/>
          <w:szCs w:val="28"/>
        </w:rPr>
      </w:pPr>
      <w:r w:rsidRPr="007F31BA">
        <w:rPr>
          <w:b/>
          <w:bCs/>
          <w:sz w:val="28"/>
          <w:szCs w:val="28"/>
        </w:rPr>
        <w:t>A Light Dependent Resistor (LDR) is positioned near the laser.</w:t>
      </w:r>
    </w:p>
    <w:p w14:paraId="0A8A4EFD" w14:textId="77777777" w:rsidR="007F31BA" w:rsidRPr="007F31BA" w:rsidRDefault="007F31BA" w:rsidP="007F31BA">
      <w:pPr>
        <w:numPr>
          <w:ilvl w:val="1"/>
          <w:numId w:val="6"/>
        </w:numPr>
        <w:rPr>
          <w:b/>
          <w:bCs/>
          <w:sz w:val="28"/>
          <w:szCs w:val="28"/>
        </w:rPr>
      </w:pPr>
      <w:r w:rsidRPr="007F31BA">
        <w:rPr>
          <w:b/>
          <w:bCs/>
          <w:sz w:val="28"/>
          <w:szCs w:val="28"/>
        </w:rPr>
        <w:t>The LDR continuously detects the presence of the laser beam.</w:t>
      </w:r>
    </w:p>
    <w:p w14:paraId="77050391" w14:textId="77777777" w:rsidR="007F31BA" w:rsidRPr="007F31BA" w:rsidRDefault="007F31BA" w:rsidP="007F31BA">
      <w:pPr>
        <w:numPr>
          <w:ilvl w:val="0"/>
          <w:numId w:val="6"/>
        </w:numPr>
        <w:rPr>
          <w:b/>
          <w:bCs/>
          <w:sz w:val="28"/>
          <w:szCs w:val="28"/>
        </w:rPr>
      </w:pPr>
      <w:r w:rsidRPr="007F31BA">
        <w:rPr>
          <w:b/>
          <w:bCs/>
          <w:sz w:val="28"/>
          <w:szCs w:val="28"/>
        </w:rPr>
        <w:t>Normal Operation:</w:t>
      </w:r>
    </w:p>
    <w:p w14:paraId="1666D2B5" w14:textId="77777777" w:rsidR="007F31BA" w:rsidRPr="007F31BA" w:rsidRDefault="007F31BA" w:rsidP="007F31BA">
      <w:pPr>
        <w:numPr>
          <w:ilvl w:val="1"/>
          <w:numId w:val="6"/>
        </w:numPr>
        <w:rPr>
          <w:b/>
          <w:bCs/>
          <w:sz w:val="28"/>
          <w:szCs w:val="28"/>
        </w:rPr>
      </w:pPr>
      <w:r w:rsidRPr="007F31BA">
        <w:rPr>
          <w:b/>
          <w:bCs/>
          <w:sz w:val="28"/>
          <w:szCs w:val="28"/>
        </w:rPr>
        <w:t>Under normal conditions, the laser beam remains uninterrupted, and the LDR receives a constant light signal.</w:t>
      </w:r>
    </w:p>
    <w:p w14:paraId="01AE1524" w14:textId="77777777" w:rsidR="007F31BA" w:rsidRPr="007F31BA" w:rsidRDefault="007F31BA" w:rsidP="007F31BA">
      <w:pPr>
        <w:numPr>
          <w:ilvl w:val="0"/>
          <w:numId w:val="6"/>
        </w:numPr>
        <w:rPr>
          <w:b/>
          <w:bCs/>
          <w:sz w:val="28"/>
          <w:szCs w:val="28"/>
        </w:rPr>
      </w:pPr>
      <w:r w:rsidRPr="007F31BA">
        <w:rPr>
          <w:b/>
          <w:bCs/>
          <w:sz w:val="28"/>
          <w:szCs w:val="28"/>
        </w:rPr>
        <w:t>Incident Detection:</w:t>
      </w:r>
    </w:p>
    <w:p w14:paraId="0E6DC013" w14:textId="77777777" w:rsidR="007F31BA" w:rsidRPr="007F31BA" w:rsidRDefault="007F31BA" w:rsidP="007F31BA">
      <w:pPr>
        <w:numPr>
          <w:ilvl w:val="1"/>
          <w:numId w:val="6"/>
        </w:numPr>
        <w:rPr>
          <w:b/>
          <w:bCs/>
          <w:sz w:val="28"/>
          <w:szCs w:val="28"/>
        </w:rPr>
      </w:pPr>
      <w:r w:rsidRPr="007F31BA">
        <w:rPr>
          <w:b/>
          <w:bCs/>
          <w:sz w:val="28"/>
          <w:szCs w:val="28"/>
        </w:rPr>
        <w:t>If a person falls into the pond, the laser beam is obstructed.</w:t>
      </w:r>
    </w:p>
    <w:p w14:paraId="236E6303" w14:textId="77777777" w:rsidR="007F31BA" w:rsidRPr="007F31BA" w:rsidRDefault="007F31BA" w:rsidP="007F31BA">
      <w:pPr>
        <w:numPr>
          <w:ilvl w:val="1"/>
          <w:numId w:val="6"/>
        </w:numPr>
        <w:rPr>
          <w:b/>
          <w:bCs/>
          <w:sz w:val="28"/>
          <w:szCs w:val="28"/>
        </w:rPr>
      </w:pPr>
      <w:r w:rsidRPr="007F31BA">
        <w:rPr>
          <w:b/>
          <w:bCs/>
          <w:sz w:val="28"/>
          <w:szCs w:val="28"/>
        </w:rPr>
        <w:t>This interruption is detected by the LDR as a sudden drop in light intensity.</w:t>
      </w:r>
    </w:p>
    <w:p w14:paraId="5CD926DB" w14:textId="77777777" w:rsidR="007F31BA" w:rsidRPr="007F31BA" w:rsidRDefault="007F31BA" w:rsidP="007F31BA">
      <w:pPr>
        <w:numPr>
          <w:ilvl w:val="0"/>
          <w:numId w:val="6"/>
        </w:numPr>
        <w:rPr>
          <w:b/>
          <w:bCs/>
          <w:sz w:val="28"/>
          <w:szCs w:val="28"/>
        </w:rPr>
      </w:pPr>
      <w:r w:rsidRPr="007F31BA">
        <w:rPr>
          <w:b/>
          <w:bCs/>
          <w:sz w:val="28"/>
          <w:szCs w:val="28"/>
        </w:rPr>
        <w:t>Triggering the Alert System:</w:t>
      </w:r>
    </w:p>
    <w:p w14:paraId="11B48550" w14:textId="77777777" w:rsidR="007F31BA" w:rsidRPr="007F31BA" w:rsidRDefault="007F31BA" w:rsidP="007F31BA">
      <w:pPr>
        <w:numPr>
          <w:ilvl w:val="1"/>
          <w:numId w:val="6"/>
        </w:numPr>
        <w:rPr>
          <w:b/>
          <w:bCs/>
          <w:sz w:val="28"/>
          <w:szCs w:val="28"/>
        </w:rPr>
      </w:pPr>
      <w:r w:rsidRPr="007F31BA">
        <w:rPr>
          <w:b/>
          <w:bCs/>
          <w:sz w:val="28"/>
          <w:szCs w:val="28"/>
        </w:rPr>
        <w:t>The microcontroller processes the LDR signal and detects the disruption.</w:t>
      </w:r>
    </w:p>
    <w:p w14:paraId="556B1B2A" w14:textId="77777777" w:rsidR="007F31BA" w:rsidRPr="007F31BA" w:rsidRDefault="007F31BA" w:rsidP="007F31BA">
      <w:pPr>
        <w:numPr>
          <w:ilvl w:val="1"/>
          <w:numId w:val="6"/>
        </w:numPr>
        <w:rPr>
          <w:b/>
          <w:bCs/>
          <w:sz w:val="28"/>
          <w:szCs w:val="28"/>
        </w:rPr>
      </w:pPr>
      <w:r w:rsidRPr="007F31BA">
        <w:rPr>
          <w:b/>
          <w:bCs/>
          <w:sz w:val="28"/>
          <w:szCs w:val="28"/>
        </w:rPr>
        <w:t>A buzzer/alarm is activated immediately to alert nearby individuals.</w:t>
      </w:r>
    </w:p>
    <w:p w14:paraId="08FDF094" w14:textId="77777777" w:rsidR="007F31BA" w:rsidRPr="007F31BA" w:rsidRDefault="007F31BA" w:rsidP="007F31BA">
      <w:pPr>
        <w:numPr>
          <w:ilvl w:val="1"/>
          <w:numId w:val="6"/>
        </w:numPr>
        <w:rPr>
          <w:b/>
          <w:bCs/>
          <w:sz w:val="28"/>
          <w:szCs w:val="28"/>
        </w:rPr>
      </w:pPr>
      <w:r w:rsidRPr="007F31BA">
        <w:rPr>
          <w:b/>
          <w:bCs/>
          <w:sz w:val="28"/>
          <w:szCs w:val="28"/>
        </w:rPr>
        <w:t>A message notification is sent to the pond owner or concerned authorities for immediate assistance.</w:t>
      </w:r>
    </w:p>
    <w:p w14:paraId="11031AD6" w14:textId="77777777" w:rsidR="007F31BA" w:rsidRPr="007F31BA" w:rsidRDefault="007F31BA" w:rsidP="007F31BA">
      <w:pPr>
        <w:numPr>
          <w:ilvl w:val="0"/>
          <w:numId w:val="6"/>
        </w:numPr>
        <w:rPr>
          <w:b/>
          <w:bCs/>
          <w:sz w:val="28"/>
          <w:szCs w:val="28"/>
        </w:rPr>
      </w:pPr>
      <w:r w:rsidRPr="007F31BA">
        <w:rPr>
          <w:b/>
          <w:bCs/>
          <w:sz w:val="28"/>
          <w:szCs w:val="28"/>
        </w:rPr>
        <w:t>System Reset:</w:t>
      </w:r>
    </w:p>
    <w:p w14:paraId="24536D70" w14:textId="62271A3F" w:rsidR="00D2179D" w:rsidRDefault="007F31BA" w:rsidP="007F31BA">
      <w:pPr>
        <w:numPr>
          <w:ilvl w:val="1"/>
          <w:numId w:val="6"/>
        </w:numPr>
        <w:rPr>
          <w:b/>
          <w:bCs/>
          <w:sz w:val="28"/>
          <w:szCs w:val="28"/>
        </w:rPr>
      </w:pPr>
      <w:r w:rsidRPr="007F31BA">
        <w:rPr>
          <w:b/>
          <w:bCs/>
          <w:sz w:val="28"/>
          <w:szCs w:val="28"/>
        </w:rPr>
        <w:t>Once the obstruction is removed and the laser beam is restored, the system resets to its normal state.</w:t>
      </w:r>
    </w:p>
    <w:p w14:paraId="16B2B6C7" w14:textId="77777777" w:rsidR="00D2179D" w:rsidRPr="007F31BA" w:rsidRDefault="00D2179D" w:rsidP="007F31BA">
      <w:pPr>
        <w:numPr>
          <w:ilvl w:val="1"/>
          <w:numId w:val="6"/>
        </w:numPr>
        <w:rPr>
          <w:b/>
          <w:bCs/>
          <w:sz w:val="28"/>
          <w:szCs w:val="28"/>
        </w:rPr>
      </w:pPr>
    </w:p>
    <w:p w14:paraId="785FB073" w14:textId="77777777" w:rsidR="004A5FDB" w:rsidRPr="004A5FDB" w:rsidRDefault="004A5FDB" w:rsidP="004A5FDB">
      <w:pPr>
        <w:rPr>
          <w:b/>
          <w:bCs/>
          <w:sz w:val="28"/>
          <w:szCs w:val="28"/>
        </w:rPr>
      </w:pPr>
      <w:r w:rsidRPr="004A5FDB">
        <w:rPr>
          <w:b/>
          <w:bCs/>
          <w:sz w:val="28"/>
          <w:szCs w:val="28"/>
        </w:rPr>
        <w:t>Tech Stack &amp; Requirements</w:t>
      </w:r>
    </w:p>
    <w:p w14:paraId="0A012863" w14:textId="23EE7455" w:rsidR="004A5FDB" w:rsidRPr="004A5FDB" w:rsidRDefault="004A5FDB" w:rsidP="004A5FDB">
      <w:pPr>
        <w:numPr>
          <w:ilvl w:val="0"/>
          <w:numId w:val="4"/>
        </w:numPr>
        <w:rPr>
          <w:sz w:val="28"/>
          <w:szCs w:val="28"/>
        </w:rPr>
      </w:pPr>
      <w:r w:rsidRPr="004A5FDB">
        <w:rPr>
          <w:b/>
          <w:bCs/>
          <w:sz w:val="28"/>
          <w:szCs w:val="28"/>
        </w:rPr>
        <w:t>Languages:</w:t>
      </w:r>
      <w:r w:rsidRPr="004A5FDB">
        <w:rPr>
          <w:sz w:val="28"/>
          <w:szCs w:val="28"/>
        </w:rPr>
        <w:t xml:space="preserve"> </w:t>
      </w:r>
      <w:r w:rsidR="007F31BA">
        <w:rPr>
          <w:sz w:val="28"/>
          <w:szCs w:val="28"/>
        </w:rPr>
        <w:t>C++</w:t>
      </w:r>
    </w:p>
    <w:p w14:paraId="46678FA9" w14:textId="5E7B253B" w:rsidR="004A5FDB" w:rsidRPr="004A5FDB" w:rsidRDefault="004A5FDB" w:rsidP="004A5FDB">
      <w:pPr>
        <w:numPr>
          <w:ilvl w:val="0"/>
          <w:numId w:val="4"/>
        </w:numPr>
        <w:rPr>
          <w:sz w:val="28"/>
          <w:szCs w:val="28"/>
        </w:rPr>
      </w:pPr>
      <w:r w:rsidRPr="004A5FDB">
        <w:rPr>
          <w:b/>
          <w:bCs/>
          <w:sz w:val="28"/>
          <w:szCs w:val="28"/>
        </w:rPr>
        <w:t>Hardware:</w:t>
      </w:r>
      <w:r w:rsidRPr="004A5FDB">
        <w:rPr>
          <w:sz w:val="28"/>
          <w:szCs w:val="28"/>
        </w:rPr>
        <w:t xml:space="preserve"> </w:t>
      </w:r>
      <w:r w:rsidR="007F31BA" w:rsidRPr="007F31BA">
        <w:rPr>
          <w:sz w:val="28"/>
          <w:szCs w:val="28"/>
        </w:rPr>
        <w:t>Arduino Uno</w:t>
      </w:r>
      <w:r w:rsidR="007F31BA">
        <w:rPr>
          <w:sz w:val="28"/>
          <w:szCs w:val="28"/>
        </w:rPr>
        <w:t xml:space="preserve">, </w:t>
      </w:r>
      <w:r w:rsidR="007F31BA" w:rsidRPr="007F31BA">
        <w:rPr>
          <w:sz w:val="28"/>
          <w:szCs w:val="28"/>
        </w:rPr>
        <w:t>Laser</w:t>
      </w:r>
      <w:r w:rsidR="007F31BA">
        <w:rPr>
          <w:sz w:val="28"/>
          <w:szCs w:val="28"/>
        </w:rPr>
        <w:t xml:space="preserve">, </w:t>
      </w:r>
      <w:r w:rsidR="007F31BA" w:rsidRPr="007F31BA">
        <w:rPr>
          <w:sz w:val="28"/>
          <w:szCs w:val="28"/>
        </w:rPr>
        <w:t>LDR Sensor</w:t>
      </w:r>
      <w:r w:rsidR="007F31BA">
        <w:rPr>
          <w:sz w:val="28"/>
          <w:szCs w:val="28"/>
        </w:rPr>
        <w:t xml:space="preserve">s, </w:t>
      </w:r>
      <w:r w:rsidR="007F31BA" w:rsidRPr="007F31BA">
        <w:rPr>
          <w:sz w:val="28"/>
          <w:szCs w:val="28"/>
        </w:rPr>
        <w:t>Buzzer</w:t>
      </w:r>
      <w:r w:rsidR="007F31BA">
        <w:rPr>
          <w:sz w:val="28"/>
          <w:szCs w:val="28"/>
        </w:rPr>
        <w:t xml:space="preserve">, </w:t>
      </w:r>
      <w:r w:rsidR="007F31BA" w:rsidRPr="007F31BA">
        <w:rPr>
          <w:sz w:val="28"/>
          <w:szCs w:val="28"/>
        </w:rPr>
        <w:t>Power Supply Adapter (5V)</w:t>
      </w:r>
      <w:r w:rsidR="007F31BA">
        <w:rPr>
          <w:sz w:val="28"/>
          <w:szCs w:val="28"/>
        </w:rPr>
        <w:t xml:space="preserve">, </w:t>
      </w:r>
      <w:r w:rsidR="007F31BA" w:rsidRPr="007F31BA">
        <w:rPr>
          <w:sz w:val="28"/>
          <w:szCs w:val="28"/>
        </w:rPr>
        <w:t>Mirror</w:t>
      </w:r>
    </w:p>
    <w:p w14:paraId="0DFF221C" w14:textId="15865C3D" w:rsidR="004A5FDB" w:rsidRDefault="004A5FDB" w:rsidP="004A5FDB">
      <w:pPr>
        <w:numPr>
          <w:ilvl w:val="0"/>
          <w:numId w:val="4"/>
        </w:numPr>
        <w:rPr>
          <w:sz w:val="28"/>
          <w:szCs w:val="28"/>
        </w:rPr>
      </w:pPr>
      <w:r w:rsidRPr="004A5FDB">
        <w:rPr>
          <w:b/>
          <w:bCs/>
          <w:sz w:val="28"/>
          <w:szCs w:val="28"/>
        </w:rPr>
        <w:t>Software:</w:t>
      </w:r>
      <w:r w:rsidRPr="004A5FDB">
        <w:rPr>
          <w:sz w:val="28"/>
          <w:szCs w:val="28"/>
        </w:rPr>
        <w:t xml:space="preserve"> </w:t>
      </w:r>
      <w:r w:rsidR="007F31BA" w:rsidRPr="007F31BA">
        <w:rPr>
          <w:sz w:val="28"/>
          <w:szCs w:val="28"/>
        </w:rPr>
        <w:t xml:space="preserve">Arduino ide </w:t>
      </w:r>
    </w:p>
    <w:p w14:paraId="643B6C16" w14:textId="77777777" w:rsidR="00627B83" w:rsidRDefault="00627B83" w:rsidP="00627B83">
      <w:pPr>
        <w:rPr>
          <w:b/>
          <w:bCs/>
          <w:sz w:val="28"/>
          <w:szCs w:val="28"/>
        </w:rPr>
      </w:pPr>
    </w:p>
    <w:p w14:paraId="7DEE5763" w14:textId="77777777" w:rsidR="00627B83" w:rsidRDefault="00627B83" w:rsidP="00627B83">
      <w:pPr>
        <w:rPr>
          <w:b/>
          <w:bCs/>
          <w:sz w:val="28"/>
          <w:szCs w:val="28"/>
        </w:rPr>
      </w:pPr>
    </w:p>
    <w:p w14:paraId="09C25A9A" w14:textId="56AE75E9" w:rsidR="00627B83" w:rsidRDefault="00627B83" w:rsidP="00627B83">
      <w:pPr>
        <w:rPr>
          <w:b/>
          <w:bCs/>
          <w:sz w:val="28"/>
          <w:szCs w:val="28"/>
        </w:rPr>
      </w:pPr>
      <w:r>
        <w:rPr>
          <w:b/>
          <w:bCs/>
          <w:sz w:val="28"/>
          <w:szCs w:val="28"/>
        </w:rPr>
        <w:lastRenderedPageBreak/>
        <w:t>Flowchart</w:t>
      </w:r>
    </w:p>
    <w:p w14:paraId="5676832D" w14:textId="77777777" w:rsidR="00627B83" w:rsidRDefault="00627B83" w:rsidP="00627B83">
      <w:pPr>
        <w:rPr>
          <w:b/>
          <w:bCs/>
          <w:sz w:val="28"/>
          <w:szCs w:val="28"/>
        </w:rPr>
      </w:pPr>
    </w:p>
    <w:p w14:paraId="79BF6802" w14:textId="5DF16BB4" w:rsidR="00627B83" w:rsidRPr="004A5FDB" w:rsidRDefault="00627B83" w:rsidP="00627B83">
      <w:pPr>
        <w:rPr>
          <w:sz w:val="28"/>
          <w:szCs w:val="28"/>
        </w:rPr>
      </w:pPr>
      <w:r>
        <w:rPr>
          <w:noProof/>
        </w:rPr>
        <w:drawing>
          <wp:inline distT="0" distB="0" distL="0" distR="0" wp14:anchorId="7D487509" wp14:editId="224908EE">
            <wp:extent cx="5731510" cy="2706370"/>
            <wp:effectExtent l="0" t="0" r="2540" b="0"/>
            <wp:docPr id="71437005"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7005" name="Picture 1" descr="A diagram of a software projec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0FCC4C3D" w14:textId="77777777" w:rsidR="004A5FDB" w:rsidRPr="004A5FDB" w:rsidRDefault="004A5FDB" w:rsidP="004A5FDB">
      <w:pPr>
        <w:rPr>
          <w:b/>
          <w:bCs/>
          <w:sz w:val="28"/>
          <w:szCs w:val="28"/>
        </w:rPr>
      </w:pPr>
      <w:r w:rsidRPr="004A5FDB">
        <w:rPr>
          <w:b/>
          <w:bCs/>
          <w:sz w:val="28"/>
          <w:szCs w:val="28"/>
        </w:rPr>
        <w:t>Summary</w:t>
      </w:r>
    </w:p>
    <w:p w14:paraId="5742E48F" w14:textId="77777777" w:rsidR="007F31BA" w:rsidRDefault="007F31BA" w:rsidP="004A5FDB">
      <w:pPr>
        <w:rPr>
          <w:sz w:val="28"/>
          <w:szCs w:val="28"/>
        </w:rPr>
      </w:pPr>
      <w:r w:rsidRPr="007F31BA">
        <w:rPr>
          <w:sz w:val="28"/>
          <w:szCs w:val="28"/>
        </w:rPr>
        <w:t xml:space="preserve">This project is highly beneficial for farmers and individuals working on farms. Our goal is to help save lives by providing timely assistance. Through extensive research, we found no existing solution to this problem, making our initiative even more significant. If our project can save even a single life, it will be a true success. Additionally, our solution is both environmentally friendly and cost-effective, ensuring that even small-scale farmers can easily implement it in their ponds. </w:t>
      </w:r>
    </w:p>
    <w:p w14:paraId="213F91D8" w14:textId="5202FA23" w:rsidR="004A5FDB" w:rsidRPr="004A5FDB" w:rsidRDefault="004A5FDB" w:rsidP="004A5FDB">
      <w:pPr>
        <w:rPr>
          <w:b/>
          <w:bCs/>
          <w:sz w:val="28"/>
          <w:szCs w:val="28"/>
        </w:rPr>
      </w:pPr>
      <w:r w:rsidRPr="004A5FDB">
        <w:rPr>
          <w:b/>
          <w:bCs/>
          <w:sz w:val="28"/>
          <w:szCs w:val="28"/>
        </w:rPr>
        <w:t>References</w:t>
      </w:r>
    </w:p>
    <w:p w14:paraId="560B1815" w14:textId="77777777" w:rsidR="007F31BA" w:rsidRPr="007F31BA" w:rsidRDefault="007F31BA" w:rsidP="007F31BA">
      <w:pPr>
        <w:rPr>
          <w:sz w:val="28"/>
          <w:szCs w:val="28"/>
        </w:rPr>
      </w:pPr>
      <w:r w:rsidRPr="007F31BA">
        <w:rPr>
          <w:sz w:val="28"/>
          <w:szCs w:val="28"/>
        </w:rPr>
        <w:t xml:space="preserve">1)  Theft protection by using laser system. </w:t>
      </w:r>
    </w:p>
    <w:p w14:paraId="02A7BF44" w14:textId="77777777" w:rsidR="007F31BA" w:rsidRPr="007F31BA" w:rsidRDefault="007F31BA" w:rsidP="007F31BA">
      <w:pPr>
        <w:rPr>
          <w:sz w:val="28"/>
          <w:szCs w:val="28"/>
        </w:rPr>
      </w:pPr>
      <w:r w:rsidRPr="007F31BA">
        <w:rPr>
          <w:sz w:val="28"/>
          <w:szCs w:val="28"/>
        </w:rPr>
        <w:t>https://ijarsct.co.in/Paper10850.pdf</w:t>
      </w:r>
    </w:p>
    <w:p w14:paraId="78614647" w14:textId="77777777" w:rsidR="007F31BA" w:rsidRPr="007F31BA" w:rsidRDefault="007F31BA" w:rsidP="007F31BA">
      <w:pPr>
        <w:rPr>
          <w:sz w:val="28"/>
          <w:szCs w:val="28"/>
        </w:rPr>
      </w:pPr>
      <w:r w:rsidRPr="007F31BA">
        <w:rPr>
          <w:sz w:val="28"/>
          <w:szCs w:val="28"/>
        </w:rPr>
        <w:t>2)  Arduino Basics:</w:t>
      </w:r>
    </w:p>
    <w:p w14:paraId="7B4666DF" w14:textId="46D202F0" w:rsidR="00532005" w:rsidRPr="004A5FDB" w:rsidRDefault="007F31BA" w:rsidP="007F31BA">
      <w:pPr>
        <w:rPr>
          <w:sz w:val="28"/>
          <w:szCs w:val="28"/>
        </w:rPr>
      </w:pPr>
      <w:r w:rsidRPr="007F31BA">
        <w:rPr>
          <w:sz w:val="28"/>
          <w:szCs w:val="28"/>
        </w:rPr>
        <w:t>https://docs.arduino.cc/learn/starting-guide/getting-started-arduino/</w:t>
      </w:r>
    </w:p>
    <w:sectPr w:rsidR="00532005" w:rsidRPr="004A5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97D2B"/>
    <w:multiLevelType w:val="multilevel"/>
    <w:tmpl w:val="3E6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B79AC"/>
    <w:multiLevelType w:val="multilevel"/>
    <w:tmpl w:val="37120450"/>
    <w:lvl w:ilvl="0">
      <w:start w:val="1"/>
      <w:numFmt w:val="decimal"/>
      <w:lvlText w:val="%1."/>
      <w:lvlJc w:val="left"/>
      <w:pPr>
        <w:tabs>
          <w:tab w:val="num" w:pos="360"/>
        </w:tabs>
        <w:ind w:left="360"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422E2CBC"/>
    <w:multiLevelType w:val="multilevel"/>
    <w:tmpl w:val="B894A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E187B"/>
    <w:multiLevelType w:val="multilevel"/>
    <w:tmpl w:val="BC8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0011F"/>
    <w:multiLevelType w:val="multilevel"/>
    <w:tmpl w:val="868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60FA2"/>
    <w:multiLevelType w:val="multilevel"/>
    <w:tmpl w:val="FC60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B607C"/>
    <w:multiLevelType w:val="multilevel"/>
    <w:tmpl w:val="905224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82140917">
    <w:abstractNumId w:val="3"/>
  </w:num>
  <w:num w:numId="2" w16cid:durableId="1526746823">
    <w:abstractNumId w:val="0"/>
  </w:num>
  <w:num w:numId="3" w16cid:durableId="819929839">
    <w:abstractNumId w:val="6"/>
  </w:num>
  <w:num w:numId="4" w16cid:durableId="829833951">
    <w:abstractNumId w:val="4"/>
  </w:num>
  <w:num w:numId="5" w16cid:durableId="1898779452">
    <w:abstractNumId w:val="1"/>
  </w:num>
  <w:num w:numId="6" w16cid:durableId="1575974363">
    <w:abstractNumId w:val="5"/>
  </w:num>
  <w:num w:numId="7" w16cid:durableId="84116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DB"/>
    <w:rsid w:val="00145D4E"/>
    <w:rsid w:val="00321EF9"/>
    <w:rsid w:val="004A5FDB"/>
    <w:rsid w:val="004E79C0"/>
    <w:rsid w:val="00532005"/>
    <w:rsid w:val="00627B83"/>
    <w:rsid w:val="006569F2"/>
    <w:rsid w:val="007F31BA"/>
    <w:rsid w:val="00B36C2E"/>
    <w:rsid w:val="00C03701"/>
    <w:rsid w:val="00C57216"/>
    <w:rsid w:val="00D217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19A94"/>
  <w15:chartTrackingRefBased/>
  <w15:docId w15:val="{228E60BA-0890-45CC-9DE5-764FE0BE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FDB"/>
    <w:rPr>
      <w:rFonts w:eastAsiaTheme="majorEastAsia" w:cstheme="majorBidi"/>
      <w:color w:val="272727" w:themeColor="text1" w:themeTint="D8"/>
    </w:rPr>
  </w:style>
  <w:style w:type="paragraph" w:styleId="Title">
    <w:name w:val="Title"/>
    <w:basedOn w:val="Normal"/>
    <w:next w:val="Normal"/>
    <w:link w:val="TitleChar"/>
    <w:uiPriority w:val="10"/>
    <w:qFormat/>
    <w:rsid w:val="004A5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FDB"/>
    <w:pPr>
      <w:spacing w:before="160"/>
      <w:jc w:val="center"/>
    </w:pPr>
    <w:rPr>
      <w:i/>
      <w:iCs/>
      <w:color w:val="404040" w:themeColor="text1" w:themeTint="BF"/>
    </w:rPr>
  </w:style>
  <w:style w:type="character" w:customStyle="1" w:styleId="QuoteChar">
    <w:name w:val="Quote Char"/>
    <w:basedOn w:val="DefaultParagraphFont"/>
    <w:link w:val="Quote"/>
    <w:uiPriority w:val="29"/>
    <w:rsid w:val="004A5FDB"/>
    <w:rPr>
      <w:i/>
      <w:iCs/>
      <w:color w:val="404040" w:themeColor="text1" w:themeTint="BF"/>
    </w:rPr>
  </w:style>
  <w:style w:type="paragraph" w:styleId="ListParagraph">
    <w:name w:val="List Paragraph"/>
    <w:basedOn w:val="Normal"/>
    <w:uiPriority w:val="34"/>
    <w:qFormat/>
    <w:rsid w:val="004A5FDB"/>
    <w:pPr>
      <w:ind w:left="720"/>
      <w:contextualSpacing/>
    </w:pPr>
  </w:style>
  <w:style w:type="character" w:styleId="IntenseEmphasis">
    <w:name w:val="Intense Emphasis"/>
    <w:basedOn w:val="DefaultParagraphFont"/>
    <w:uiPriority w:val="21"/>
    <w:qFormat/>
    <w:rsid w:val="004A5FDB"/>
    <w:rPr>
      <w:i/>
      <w:iCs/>
      <w:color w:val="2F5496" w:themeColor="accent1" w:themeShade="BF"/>
    </w:rPr>
  </w:style>
  <w:style w:type="paragraph" w:styleId="IntenseQuote">
    <w:name w:val="Intense Quote"/>
    <w:basedOn w:val="Normal"/>
    <w:next w:val="Normal"/>
    <w:link w:val="IntenseQuoteChar"/>
    <w:uiPriority w:val="30"/>
    <w:qFormat/>
    <w:rsid w:val="004A5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FDB"/>
    <w:rPr>
      <w:i/>
      <w:iCs/>
      <w:color w:val="2F5496" w:themeColor="accent1" w:themeShade="BF"/>
    </w:rPr>
  </w:style>
  <w:style w:type="character" w:styleId="IntenseReference">
    <w:name w:val="Intense Reference"/>
    <w:basedOn w:val="DefaultParagraphFont"/>
    <w:uiPriority w:val="32"/>
    <w:qFormat/>
    <w:rsid w:val="004A5F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07273">
      <w:bodyDiv w:val="1"/>
      <w:marLeft w:val="0"/>
      <w:marRight w:val="0"/>
      <w:marTop w:val="0"/>
      <w:marBottom w:val="0"/>
      <w:divBdr>
        <w:top w:val="none" w:sz="0" w:space="0" w:color="auto"/>
        <w:left w:val="none" w:sz="0" w:space="0" w:color="auto"/>
        <w:bottom w:val="none" w:sz="0" w:space="0" w:color="auto"/>
        <w:right w:val="none" w:sz="0" w:space="0" w:color="auto"/>
      </w:divBdr>
    </w:div>
    <w:div w:id="692534123">
      <w:bodyDiv w:val="1"/>
      <w:marLeft w:val="0"/>
      <w:marRight w:val="0"/>
      <w:marTop w:val="0"/>
      <w:marBottom w:val="0"/>
      <w:divBdr>
        <w:top w:val="none" w:sz="0" w:space="0" w:color="auto"/>
        <w:left w:val="none" w:sz="0" w:space="0" w:color="auto"/>
        <w:bottom w:val="none" w:sz="0" w:space="0" w:color="auto"/>
        <w:right w:val="none" w:sz="0" w:space="0" w:color="auto"/>
      </w:divBdr>
    </w:div>
    <w:div w:id="909460939">
      <w:bodyDiv w:val="1"/>
      <w:marLeft w:val="0"/>
      <w:marRight w:val="0"/>
      <w:marTop w:val="0"/>
      <w:marBottom w:val="0"/>
      <w:divBdr>
        <w:top w:val="none" w:sz="0" w:space="0" w:color="auto"/>
        <w:left w:val="none" w:sz="0" w:space="0" w:color="auto"/>
        <w:bottom w:val="none" w:sz="0" w:space="0" w:color="auto"/>
        <w:right w:val="none" w:sz="0" w:space="0" w:color="auto"/>
      </w:divBdr>
    </w:div>
    <w:div w:id="1145003483">
      <w:bodyDiv w:val="1"/>
      <w:marLeft w:val="0"/>
      <w:marRight w:val="0"/>
      <w:marTop w:val="0"/>
      <w:marBottom w:val="0"/>
      <w:divBdr>
        <w:top w:val="none" w:sz="0" w:space="0" w:color="auto"/>
        <w:left w:val="none" w:sz="0" w:space="0" w:color="auto"/>
        <w:bottom w:val="none" w:sz="0" w:space="0" w:color="auto"/>
        <w:right w:val="none" w:sz="0" w:space="0" w:color="auto"/>
      </w:divBdr>
    </w:div>
    <w:div w:id="1461806820">
      <w:bodyDiv w:val="1"/>
      <w:marLeft w:val="0"/>
      <w:marRight w:val="0"/>
      <w:marTop w:val="0"/>
      <w:marBottom w:val="0"/>
      <w:divBdr>
        <w:top w:val="none" w:sz="0" w:space="0" w:color="auto"/>
        <w:left w:val="none" w:sz="0" w:space="0" w:color="auto"/>
        <w:bottom w:val="none" w:sz="0" w:space="0" w:color="auto"/>
        <w:right w:val="none" w:sz="0" w:space="0" w:color="auto"/>
      </w:divBdr>
    </w:div>
    <w:div w:id="18857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458</Words>
  <Characters>2609</Characters>
  <Application>Microsoft Office Word</Application>
  <DocSecurity>0</DocSecurity>
  <Lines>74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Rathi</dc:creator>
  <cp:keywords/>
  <dc:description/>
  <cp:lastModifiedBy>siddarth shete</cp:lastModifiedBy>
  <cp:revision>3</cp:revision>
  <dcterms:created xsi:type="dcterms:W3CDTF">2025-03-24T15:48:00Z</dcterms:created>
  <dcterms:modified xsi:type="dcterms:W3CDTF">2025-03-25T17:52:00Z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81c208cb05f0b86b78ac653ea89bfb789f9dcdd200bf2164349759ff5264486d</vt:lpwstr>
  </property>
</Properties>
</file>