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09" w:rsidRDefault="009D6D8B" w:rsidP="009D6D8B">
      <w:pPr>
        <w:pStyle w:val="ListParagraph"/>
        <w:numPr>
          <w:ilvl w:val="0"/>
          <w:numId w:val="1"/>
        </w:numPr>
      </w:pPr>
      <w:r>
        <w:t>If the next bit is 0, there is no transition.</w:t>
      </w:r>
    </w:p>
    <w:p w:rsidR="009D6D8B" w:rsidRDefault="009D6D8B" w:rsidP="009D6D8B">
      <w:pPr>
        <w:pStyle w:val="ListParagraph"/>
        <w:numPr>
          <w:ilvl w:val="0"/>
          <w:numId w:val="1"/>
        </w:numPr>
      </w:pPr>
      <w:r>
        <w:t>If the next bit is 1 and the current level is not 0, the next level is 0.</w:t>
      </w:r>
    </w:p>
    <w:p w:rsidR="009D6D8B" w:rsidRDefault="009D6D8B" w:rsidP="009D6D8B">
      <w:pPr>
        <w:pStyle w:val="ListParagraph"/>
        <w:numPr>
          <w:ilvl w:val="0"/>
          <w:numId w:val="1"/>
        </w:numPr>
      </w:pPr>
      <w:r>
        <w:t xml:space="preserve">If the next bit is 1 and the current level is 0, the next level is the opposite of the last nonzero </w:t>
      </w:r>
      <w:bookmarkStart w:id="0" w:name="_GoBack"/>
      <w:bookmarkEnd w:id="0"/>
      <w:r>
        <w:t>level.</w:t>
      </w:r>
    </w:p>
    <w:sectPr w:rsidR="009D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A313F"/>
    <w:multiLevelType w:val="hybridMultilevel"/>
    <w:tmpl w:val="069C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F3"/>
    <w:rsid w:val="007113F3"/>
    <w:rsid w:val="00833D09"/>
    <w:rsid w:val="009D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0C781-1BD0-4DA1-B7BA-7CC8A538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2020-11-11T04:53:00Z</dcterms:created>
  <dcterms:modified xsi:type="dcterms:W3CDTF">2020-11-11T05:11:00Z</dcterms:modified>
</cp:coreProperties>
</file>