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530063677"/>
        <w:docPartObj>
          <w:docPartGallery w:val="Cover Pages"/>
          <w:docPartUnique/>
        </w:docPartObj>
      </w:sdtPr>
      <w:sdtEndPr>
        <w:rPr>
          <w:color w:val="auto"/>
          <w:sz w:val="88"/>
          <w:szCs w:val="88"/>
        </w:rPr>
      </w:sdtEndPr>
      <w:sdtContent>
        <w:bookmarkStart w:id="0" w:name="_GoBack" w:displacedByCustomXml="prev"/>
        <w:bookmarkEnd w:id="0" w:displacedByCustomXml="prev"/>
        <w:p w:rsidR="008C3855" w:rsidRPr="001A6990" w:rsidRDefault="008C3855" w:rsidP="00B27CEA">
          <w:pPr>
            <w:pStyle w:val="Ingenmellomrom"/>
            <w:jc w:val="center"/>
            <w:rPr>
              <w:color w:val="5B9BD5" w:themeColor="accent1"/>
              <w:sz w:val="88"/>
              <w:szCs w:val="88"/>
              <w:lang w:val="nb-NO"/>
            </w:rPr>
          </w:pPr>
        </w:p>
        <w:p w:rsidR="008C3855" w:rsidRPr="001A6990" w:rsidRDefault="00B37121">
          <w:pPr>
            <w:rPr>
              <w:rFonts w:asciiTheme="majorHAnsi" w:eastAsiaTheme="majorEastAsia" w:hAnsiTheme="majorHAnsi" w:cstheme="majorBidi"/>
              <w:sz w:val="88"/>
              <w:szCs w:val="88"/>
              <w:lang w:val="nb-NO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-623762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3901" w:rsidRPr="001A6990" w:rsidRDefault="002447FA">
          <w:pPr>
            <w:pStyle w:val="Overskriftforinnholdsfortegnelse"/>
            <w:rPr>
              <w:rFonts w:ascii="Times New Roman" w:hAnsi="Times New Roman" w:cs="Times New Roman"/>
              <w:b/>
              <w:color w:val="auto"/>
              <w:lang w:val="nb-NO"/>
            </w:rPr>
          </w:pPr>
          <w:r w:rsidRPr="002F1698">
            <w:rPr>
              <w:rFonts w:ascii="Times New Roman" w:hAnsi="Times New Roman" w:cs="Times New Roman"/>
              <w:b/>
              <w:color w:val="auto"/>
              <w:lang w:val="nb-NO"/>
            </w:rPr>
            <w:t>Content</w:t>
          </w:r>
          <w:r w:rsidR="002F1698" w:rsidRPr="002F1698">
            <w:rPr>
              <w:rFonts w:ascii="Times New Roman" w:hAnsi="Times New Roman" w:cs="Times New Roman"/>
              <w:b/>
              <w:color w:val="auto"/>
              <w:lang w:val="nb-NO"/>
            </w:rPr>
            <w:t>s</w:t>
          </w:r>
        </w:p>
        <w:p w:rsidR="002F1698" w:rsidRPr="002F1698" w:rsidRDefault="00FF3901">
          <w:pPr>
            <w:pStyle w:val="INNH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2F1698">
            <w:rPr>
              <w:rFonts w:ascii="Times New Roman" w:hAnsi="Times New Roman" w:cs="Times New Roman"/>
              <w:sz w:val="24"/>
            </w:rPr>
            <w:fldChar w:fldCharType="begin"/>
          </w:r>
          <w:r w:rsidRPr="001A6990">
            <w:rPr>
              <w:rFonts w:ascii="Times New Roman" w:hAnsi="Times New Roman" w:cs="Times New Roman"/>
              <w:sz w:val="24"/>
              <w:lang w:val="nb-NO"/>
            </w:rPr>
            <w:instrText xml:space="preserve"> TOC \o "1-3" \h \z \u </w:instrText>
          </w:r>
          <w:r w:rsidRPr="002F1698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44194532" w:history="1">
            <w:r w:rsidR="002F1698" w:rsidRPr="001A6990">
              <w:rPr>
                <w:rStyle w:val="Hyperkobling"/>
                <w:rFonts w:ascii="Times New Roman" w:hAnsi="Times New Roman" w:cs="Times New Roman"/>
                <w:b/>
                <w:noProof/>
                <w:lang w:val="nb-NO"/>
              </w:rPr>
              <w:t>1</w:t>
            </w:r>
            <w:r w:rsidR="002F1698" w:rsidRPr="001A6990">
              <w:rPr>
                <w:rFonts w:ascii="Times New Roman" w:eastAsiaTheme="minorEastAsia" w:hAnsi="Times New Roman" w:cs="Times New Roman"/>
                <w:noProof/>
                <w:lang w:val="nb-NO"/>
              </w:rPr>
              <w:tab/>
            </w:r>
            <w:r w:rsidR="002F1698" w:rsidRPr="001A6990">
              <w:rPr>
                <w:rStyle w:val="Hyperkobling"/>
                <w:rFonts w:ascii="Times New Roman" w:hAnsi="Times New Roman" w:cs="Times New Roman"/>
                <w:b/>
                <w:noProof/>
                <w:lang w:val="nb-NO"/>
              </w:rPr>
              <w:t>Introduction</w:t>
            </w:r>
            <w:r w:rsidR="002F1698" w:rsidRPr="001A6990">
              <w:rPr>
                <w:rFonts w:ascii="Times New Roman" w:hAnsi="Times New Roman" w:cs="Times New Roman"/>
                <w:noProof/>
                <w:webHidden/>
                <w:lang w:val="nb-NO"/>
              </w:rPr>
              <w:tab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1698" w:rsidRPr="001A6990">
              <w:rPr>
                <w:rFonts w:ascii="Times New Roman" w:hAnsi="Times New Roman" w:cs="Times New Roman"/>
                <w:noProof/>
                <w:webHidden/>
                <w:lang w:val="nb-NO"/>
              </w:rPr>
              <w:instrText xml:space="preserve"> </w:instrTex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instrText xml:space="preserve">PAGEREF _Toc444194532 \h </w:instrTex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71E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F1698" w:rsidRPr="002F1698" w:rsidRDefault="00B37121">
          <w:pPr>
            <w:pStyle w:val="INNH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4194533" w:history="1"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1.1</w:t>
            </w:r>
            <w:r w:rsidR="002F1698" w:rsidRPr="002F169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Requirements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instrText xml:space="preserve"> PAGEREF _Toc444194533 \h </w:instrTex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71E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F1698" w:rsidRPr="002F1698" w:rsidRDefault="00B37121">
          <w:pPr>
            <w:pStyle w:val="INNH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4194534" w:history="1"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2</w:t>
            </w:r>
            <w:r w:rsidR="002F1698" w:rsidRPr="002F169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Technical Background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instrText xml:space="preserve"> PAGEREF _Toc444194534 \h </w:instrTex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71E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F1698" w:rsidRPr="002F1698" w:rsidRDefault="00B37121">
          <w:pPr>
            <w:pStyle w:val="INNH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4194535" w:history="1"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2.1</w:t>
            </w:r>
            <w:r w:rsidR="002F1698" w:rsidRPr="002F169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Linked list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instrText xml:space="preserve"> PAGEREF _Toc444194535 \h </w:instrTex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71E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F1698" w:rsidRPr="002F1698" w:rsidRDefault="00B37121">
          <w:pPr>
            <w:pStyle w:val="INNH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4194536" w:history="1"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2.2</w:t>
            </w:r>
            <w:r w:rsidR="002F1698" w:rsidRPr="002F169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Set, an abstract data type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instrText xml:space="preserve"> PAGEREF _Toc444194536 \h </w:instrTex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71E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F1698" w:rsidRPr="002F1698" w:rsidRDefault="00B37121">
          <w:pPr>
            <w:pStyle w:val="INNH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4194537" w:history="1"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3</w:t>
            </w:r>
            <w:r w:rsidR="002F1698" w:rsidRPr="002F169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Design and Implementation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instrText xml:space="preserve"> PAGEREF _Toc444194537 \h </w:instrTex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71E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F1698" w:rsidRPr="002F1698" w:rsidRDefault="00B37121">
          <w:pPr>
            <w:pStyle w:val="INNH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4194538" w:history="1"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3.1</w:t>
            </w:r>
            <w:r w:rsidR="002F1698" w:rsidRPr="002F169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The functions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instrText xml:space="preserve"> PAGEREF _Toc444194538 \h </w:instrTex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71E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F1698" w:rsidRPr="002F1698" w:rsidRDefault="00B37121">
          <w:pPr>
            <w:pStyle w:val="INNH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4194539" w:history="1"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4</w:t>
            </w:r>
            <w:r w:rsidR="002F1698" w:rsidRPr="002F169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Discussion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instrText xml:space="preserve"> PAGEREF _Toc444194539 \h </w:instrTex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71E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F1698" w:rsidRPr="002F1698" w:rsidRDefault="00B37121">
          <w:pPr>
            <w:pStyle w:val="INNH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4194540" w:history="1"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5</w:t>
            </w:r>
            <w:r w:rsidR="002F1698" w:rsidRPr="002F169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Conclusion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instrText xml:space="preserve"> PAGEREF _Toc444194540 \h </w:instrTex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71E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F1698" w:rsidRPr="002F1698" w:rsidRDefault="00B37121">
          <w:pPr>
            <w:pStyle w:val="INNH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4194541" w:history="1">
            <w:r w:rsidR="002F1698" w:rsidRPr="002F1698">
              <w:rPr>
                <w:rStyle w:val="Hyperkobling"/>
                <w:rFonts w:ascii="Times New Roman" w:hAnsi="Times New Roman" w:cs="Times New Roman"/>
                <w:b/>
                <w:noProof/>
              </w:rPr>
              <w:t>References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instrText xml:space="preserve"> PAGEREF _Toc444194541 \h </w:instrTex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771E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F1698" w:rsidRPr="002F169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3901" w:rsidRPr="002447FA" w:rsidRDefault="00FF3901" w:rsidP="00FF3901">
          <w:r w:rsidRPr="002F1698">
            <w:rPr>
              <w:rFonts w:ascii="Times New Roman" w:hAnsi="Times New Roman" w:cs="Times New Roman"/>
              <w:b/>
              <w:bCs/>
              <w:sz w:val="24"/>
              <w:lang w:val="nb-NO"/>
            </w:rPr>
            <w:fldChar w:fldCharType="end"/>
          </w:r>
        </w:p>
      </w:sdtContent>
    </w:sdt>
    <w:p w:rsidR="00FF3901" w:rsidRPr="002447FA" w:rsidRDefault="00FF3901">
      <w:pPr>
        <w:rPr>
          <w:rFonts w:asciiTheme="majorHAnsi" w:eastAsiaTheme="majorEastAsia" w:hAnsiTheme="majorHAnsi" w:cstheme="majorBidi"/>
          <w:sz w:val="32"/>
          <w:szCs w:val="32"/>
        </w:rPr>
      </w:pPr>
      <w:r w:rsidRPr="002447FA">
        <w:br w:type="page"/>
      </w:r>
    </w:p>
    <w:p w:rsidR="00BE0D19" w:rsidRPr="002F1698" w:rsidRDefault="002F1698" w:rsidP="006D104F">
      <w:pPr>
        <w:pStyle w:val="Overskrift1"/>
        <w:rPr>
          <w:rFonts w:ascii="Times New Roman" w:hAnsi="Times New Roman" w:cs="Times New Roman"/>
          <w:b/>
          <w:color w:val="auto"/>
        </w:rPr>
      </w:pPr>
      <w:bookmarkStart w:id="1" w:name="_Toc444194532"/>
      <w:r w:rsidRPr="002F1698">
        <w:rPr>
          <w:rFonts w:ascii="Times New Roman" w:hAnsi="Times New Roman" w:cs="Times New Roman"/>
          <w:b/>
          <w:color w:val="auto"/>
        </w:rPr>
        <w:lastRenderedPageBreak/>
        <w:t>1</w:t>
      </w:r>
      <w:r w:rsidRPr="002F1698">
        <w:rPr>
          <w:rFonts w:ascii="Times New Roman" w:hAnsi="Times New Roman" w:cs="Times New Roman"/>
          <w:b/>
          <w:color w:val="auto"/>
        </w:rPr>
        <w:tab/>
      </w:r>
      <w:r w:rsidR="006D104F" w:rsidRPr="002F1698">
        <w:rPr>
          <w:rFonts w:ascii="Times New Roman" w:hAnsi="Times New Roman" w:cs="Times New Roman"/>
          <w:b/>
          <w:color w:val="auto"/>
        </w:rPr>
        <w:t>Introduction</w:t>
      </w:r>
      <w:bookmarkEnd w:id="1"/>
    </w:p>
    <w:p w:rsidR="006D104F" w:rsidRPr="002447FA" w:rsidRDefault="008D7DB2">
      <w:p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This assignment was to implement an ordered set ADT.</w:t>
      </w:r>
      <w:r w:rsidR="00CE2A1C" w:rsidRPr="002447FA">
        <w:rPr>
          <w:rFonts w:ascii="Times New Roman" w:hAnsi="Times New Roman" w:cs="Times New Roman"/>
          <w:sz w:val="24"/>
        </w:rPr>
        <w:t xml:space="preserve"> </w:t>
      </w:r>
      <w:r w:rsidR="003E3694" w:rsidRPr="002447FA">
        <w:rPr>
          <w:rFonts w:ascii="Times New Roman" w:hAnsi="Times New Roman" w:cs="Times New Roman"/>
          <w:sz w:val="24"/>
        </w:rPr>
        <w:t>The set relies on an ordering of elements and supports iteration over its elements in that order.</w:t>
      </w:r>
    </w:p>
    <w:p w:rsidR="006D104F" w:rsidRPr="002F1698" w:rsidRDefault="002F1698" w:rsidP="002F1698">
      <w:pPr>
        <w:pStyle w:val="Overskrift2"/>
        <w:rPr>
          <w:rFonts w:ascii="Times New Roman" w:hAnsi="Times New Roman" w:cs="Times New Roman"/>
          <w:b/>
          <w:color w:val="auto"/>
        </w:rPr>
      </w:pPr>
      <w:bookmarkStart w:id="2" w:name="_Toc444194533"/>
      <w:r w:rsidRPr="002F1698">
        <w:rPr>
          <w:rFonts w:ascii="Times New Roman" w:hAnsi="Times New Roman" w:cs="Times New Roman"/>
          <w:b/>
          <w:color w:val="auto"/>
        </w:rPr>
        <w:t>1.1</w:t>
      </w:r>
      <w:r w:rsidRPr="002F1698">
        <w:rPr>
          <w:rFonts w:ascii="Times New Roman" w:hAnsi="Times New Roman" w:cs="Times New Roman"/>
          <w:b/>
          <w:color w:val="auto"/>
        </w:rPr>
        <w:tab/>
      </w:r>
      <w:r w:rsidR="006D104F" w:rsidRPr="002F1698">
        <w:rPr>
          <w:rFonts w:ascii="Times New Roman" w:hAnsi="Times New Roman" w:cs="Times New Roman"/>
          <w:b/>
          <w:color w:val="auto"/>
        </w:rPr>
        <w:t>Requirements</w:t>
      </w:r>
      <w:bookmarkEnd w:id="2"/>
    </w:p>
    <w:p w:rsidR="003E3694" w:rsidRPr="002447FA" w:rsidRDefault="003E3694" w:rsidP="003E3694">
      <w:p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This program requires several functions</w:t>
      </w:r>
      <w:r w:rsidR="00FF3901" w:rsidRPr="002447FA">
        <w:rPr>
          <w:rFonts w:ascii="Times New Roman" w:hAnsi="Times New Roman" w:cs="Times New Roman"/>
          <w:sz w:val="24"/>
        </w:rPr>
        <w:t>. They have to:</w:t>
      </w:r>
    </w:p>
    <w:p w:rsidR="006D104F" w:rsidRPr="002447FA" w:rsidRDefault="003E3694" w:rsidP="003E369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Adding an element to the set</w:t>
      </w:r>
    </w:p>
    <w:p w:rsidR="003E3694" w:rsidRPr="002447FA" w:rsidRDefault="003E3694" w:rsidP="003E369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Getting the size of the set</w:t>
      </w:r>
    </w:p>
    <w:p w:rsidR="003E3694" w:rsidRPr="002447FA" w:rsidRDefault="003E3694" w:rsidP="003E369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Checking if a specific element is in the set</w:t>
      </w:r>
    </w:p>
    <w:p w:rsidR="003E3694" w:rsidRPr="002447FA" w:rsidRDefault="003E3694" w:rsidP="003E369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Getting a union of two sets</w:t>
      </w:r>
    </w:p>
    <w:p w:rsidR="003E3694" w:rsidRPr="002447FA" w:rsidRDefault="003E3694" w:rsidP="003E369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Getting a difference of two sets</w:t>
      </w:r>
    </w:p>
    <w:p w:rsidR="003E3694" w:rsidRPr="002447FA" w:rsidRDefault="003E3694" w:rsidP="003E369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Getting an intersection of two sets</w:t>
      </w:r>
    </w:p>
    <w:p w:rsidR="003E3694" w:rsidRPr="002447FA" w:rsidRDefault="003E3694" w:rsidP="003E369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Iteration over the elements in the set</w:t>
      </w:r>
    </w:p>
    <w:p w:rsidR="006D104F" w:rsidRPr="002F1698" w:rsidRDefault="002F1698" w:rsidP="006D104F">
      <w:pPr>
        <w:pStyle w:val="Overskrift1"/>
        <w:rPr>
          <w:b/>
          <w:color w:val="auto"/>
        </w:rPr>
      </w:pPr>
      <w:bookmarkStart w:id="3" w:name="_Toc444194534"/>
      <w:r w:rsidRPr="002F1698">
        <w:rPr>
          <w:rFonts w:ascii="Times New Roman" w:hAnsi="Times New Roman" w:cs="Times New Roman"/>
          <w:b/>
          <w:color w:val="auto"/>
        </w:rPr>
        <w:t>2</w:t>
      </w:r>
      <w:r w:rsidRPr="002F1698">
        <w:rPr>
          <w:rFonts w:ascii="Times New Roman" w:hAnsi="Times New Roman" w:cs="Times New Roman"/>
          <w:b/>
          <w:color w:val="auto"/>
        </w:rPr>
        <w:tab/>
      </w:r>
      <w:r w:rsidR="006D104F" w:rsidRPr="002F1698">
        <w:rPr>
          <w:rFonts w:ascii="Times New Roman" w:hAnsi="Times New Roman" w:cs="Times New Roman"/>
          <w:b/>
          <w:color w:val="auto"/>
        </w:rPr>
        <w:t>Technical</w:t>
      </w:r>
      <w:r w:rsidR="006D104F" w:rsidRPr="002F1698">
        <w:rPr>
          <w:b/>
          <w:color w:val="auto"/>
        </w:rPr>
        <w:t xml:space="preserve"> </w:t>
      </w:r>
      <w:r w:rsidR="006D104F" w:rsidRPr="002F1698">
        <w:rPr>
          <w:rFonts w:ascii="Times New Roman" w:hAnsi="Times New Roman" w:cs="Times New Roman"/>
          <w:b/>
          <w:color w:val="auto"/>
        </w:rPr>
        <w:t>Background</w:t>
      </w:r>
      <w:bookmarkEnd w:id="3"/>
    </w:p>
    <w:p w:rsidR="004F118D" w:rsidRPr="002F1698" w:rsidRDefault="002F1698" w:rsidP="00C85A3A">
      <w:pPr>
        <w:pStyle w:val="Overskrift2"/>
        <w:rPr>
          <w:b/>
          <w:color w:val="auto"/>
        </w:rPr>
      </w:pPr>
      <w:bookmarkStart w:id="4" w:name="_Toc444194535"/>
      <w:r w:rsidRPr="002F1698">
        <w:rPr>
          <w:rFonts w:ascii="Times New Roman" w:hAnsi="Times New Roman" w:cs="Times New Roman"/>
          <w:b/>
          <w:color w:val="auto"/>
        </w:rPr>
        <w:t>2.1</w:t>
      </w:r>
      <w:r w:rsidRPr="002F1698">
        <w:rPr>
          <w:rFonts w:ascii="Times New Roman" w:hAnsi="Times New Roman" w:cs="Times New Roman"/>
          <w:b/>
          <w:color w:val="auto"/>
        </w:rPr>
        <w:tab/>
      </w:r>
      <w:r w:rsidR="004F118D" w:rsidRPr="002F1698">
        <w:rPr>
          <w:rFonts w:ascii="Times New Roman" w:hAnsi="Times New Roman" w:cs="Times New Roman"/>
          <w:b/>
          <w:color w:val="auto"/>
        </w:rPr>
        <w:t>Linked</w:t>
      </w:r>
      <w:r w:rsidR="004F118D" w:rsidRPr="002F1698">
        <w:rPr>
          <w:b/>
          <w:color w:val="auto"/>
        </w:rPr>
        <w:t xml:space="preserve"> </w:t>
      </w:r>
      <w:r w:rsidR="004F118D" w:rsidRPr="002F1698">
        <w:rPr>
          <w:rFonts w:ascii="Times New Roman" w:hAnsi="Times New Roman" w:cs="Times New Roman"/>
          <w:b/>
          <w:color w:val="auto"/>
        </w:rPr>
        <w:t>list</w:t>
      </w:r>
      <w:bookmarkEnd w:id="4"/>
    </w:p>
    <w:p w:rsidR="004F118D" w:rsidRPr="002447FA" w:rsidRDefault="005470E2" w:rsidP="004F118D">
      <w:p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Linked list is one of the simplest and most common data structures. They can be used to implement abstract data types (set).</w:t>
      </w:r>
      <w:r w:rsidR="001354EA" w:rsidRPr="002447FA">
        <w:rPr>
          <w:rFonts w:ascii="Times New Roman" w:hAnsi="Times New Roman" w:cs="Times New Roman"/>
          <w:sz w:val="24"/>
        </w:rPr>
        <w:t xml:space="preserve"> In a linked list, elements can easily be inserted or removed without reallocation or reorganization of the entire structure.</w:t>
      </w:r>
      <w:r w:rsidR="00F22982" w:rsidRPr="002447FA">
        <w:rPr>
          <w:rStyle w:val="Fotnotereferanse"/>
          <w:rFonts w:ascii="Times New Roman" w:hAnsi="Times New Roman" w:cs="Times New Roman"/>
          <w:sz w:val="24"/>
        </w:rPr>
        <w:footnoteReference w:id="1"/>
      </w:r>
      <w:r w:rsidR="001354EA" w:rsidRPr="002447FA">
        <w:rPr>
          <w:rFonts w:ascii="Times New Roman" w:hAnsi="Times New Roman" w:cs="Times New Roman"/>
          <w:sz w:val="24"/>
        </w:rPr>
        <w:t xml:space="preserve"> A linked list is a collection of nodes where each node contains two things; the stored data and a pointer to the next node in the list. To access a linked list is the address for the first node, which is called the head of the list. The node is access by using a pointer called head. The last node points to a NULL value, which says that there are no </w:t>
      </w:r>
      <w:r w:rsidR="008C3855" w:rsidRPr="002447FA">
        <w:rPr>
          <w:rFonts w:ascii="Times New Roman" w:hAnsi="Times New Roman" w:cs="Times New Roman"/>
          <w:sz w:val="24"/>
        </w:rPr>
        <w:t>more nodes in the list.</w:t>
      </w:r>
    </w:p>
    <w:p w:rsidR="006D104F" w:rsidRPr="002F1698" w:rsidRDefault="002F1698" w:rsidP="00C85A3A">
      <w:pPr>
        <w:pStyle w:val="Overskrift2"/>
        <w:rPr>
          <w:rFonts w:ascii="Times New Roman" w:hAnsi="Times New Roman" w:cs="Times New Roman"/>
          <w:b/>
          <w:color w:val="auto"/>
        </w:rPr>
      </w:pPr>
      <w:bookmarkStart w:id="5" w:name="_Toc444194536"/>
      <w:r w:rsidRPr="002F1698">
        <w:rPr>
          <w:rFonts w:ascii="Times New Roman" w:hAnsi="Times New Roman" w:cs="Times New Roman"/>
          <w:b/>
          <w:color w:val="auto"/>
        </w:rPr>
        <w:t>2.2</w:t>
      </w:r>
      <w:r w:rsidRPr="002F1698">
        <w:rPr>
          <w:rFonts w:ascii="Times New Roman" w:hAnsi="Times New Roman" w:cs="Times New Roman"/>
          <w:b/>
          <w:color w:val="auto"/>
        </w:rPr>
        <w:tab/>
      </w:r>
      <w:r w:rsidR="00C85A3A" w:rsidRPr="002F1698">
        <w:rPr>
          <w:rFonts w:ascii="Times New Roman" w:hAnsi="Times New Roman" w:cs="Times New Roman"/>
          <w:b/>
          <w:color w:val="auto"/>
        </w:rPr>
        <w:t>Set</w:t>
      </w:r>
      <w:r w:rsidR="00582C46" w:rsidRPr="002F1698">
        <w:rPr>
          <w:rFonts w:ascii="Times New Roman" w:hAnsi="Times New Roman" w:cs="Times New Roman"/>
          <w:b/>
          <w:color w:val="auto"/>
        </w:rPr>
        <w:t>, an abstract data type</w:t>
      </w:r>
      <w:bookmarkEnd w:id="5"/>
    </w:p>
    <w:p w:rsidR="00481B5B" w:rsidRPr="002447FA" w:rsidRDefault="00C85A3A">
      <w:p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 xml:space="preserve">A set is an abstract data type that can store values, without any particular order and no repeated values. </w:t>
      </w:r>
      <w:r w:rsidR="00582C46" w:rsidRPr="002447FA">
        <w:rPr>
          <w:rFonts w:ascii="Times New Roman" w:hAnsi="Times New Roman" w:cs="Times New Roman"/>
          <w:sz w:val="24"/>
        </w:rPr>
        <w:t>Static sets allow only question operations on their elements, i.e. checking if the value is already in the set. An abstract data structure is a collection of data, and the data can be characters, numbers or other data types. Along with set, there are three other data structures, bunch, string and list.</w:t>
      </w:r>
      <w:r w:rsidR="005470E2" w:rsidRPr="002447FA">
        <w:rPr>
          <w:rStyle w:val="Fotnotereferanse"/>
          <w:rFonts w:ascii="Times New Roman" w:hAnsi="Times New Roman" w:cs="Times New Roman"/>
          <w:sz w:val="24"/>
        </w:rPr>
        <w:footnoteReference w:id="2"/>
      </w:r>
    </w:p>
    <w:p w:rsidR="008C3855" w:rsidRPr="002447FA" w:rsidRDefault="00481B5B">
      <w:p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There are four core set-theoretical operations, union (S, T), intersection (S, T), difference (S, T) and subset (S, T)</w:t>
      </w:r>
      <w:r w:rsidR="005470E2" w:rsidRPr="002447FA">
        <w:rPr>
          <w:rFonts w:ascii="Times New Roman" w:hAnsi="Times New Roman" w:cs="Times New Roman"/>
          <w:sz w:val="24"/>
        </w:rPr>
        <w:t>,</w:t>
      </w:r>
      <w:r w:rsidRPr="002447FA">
        <w:rPr>
          <w:rFonts w:ascii="Times New Roman" w:hAnsi="Times New Roman" w:cs="Times New Roman"/>
          <w:sz w:val="24"/>
        </w:rPr>
        <w:t xml:space="preserve"> the first three operations have been implemented in this assignment.</w:t>
      </w:r>
    </w:p>
    <w:p w:rsidR="008C3855" w:rsidRPr="002447FA" w:rsidRDefault="008C3855" w:rsidP="008C3855">
      <w:r w:rsidRPr="002447FA">
        <w:br w:type="page"/>
      </w:r>
    </w:p>
    <w:p w:rsidR="006D104F" w:rsidRPr="002F1698" w:rsidRDefault="002F1698" w:rsidP="006D104F">
      <w:pPr>
        <w:pStyle w:val="Overskrift1"/>
        <w:rPr>
          <w:rFonts w:ascii="Times New Roman" w:hAnsi="Times New Roman" w:cs="Times New Roman"/>
          <w:b/>
          <w:color w:val="auto"/>
        </w:rPr>
      </w:pPr>
      <w:bookmarkStart w:id="6" w:name="_Toc444194537"/>
      <w:r w:rsidRPr="002F1698">
        <w:rPr>
          <w:rFonts w:ascii="Times New Roman" w:hAnsi="Times New Roman" w:cs="Times New Roman"/>
          <w:b/>
          <w:color w:val="auto"/>
        </w:rPr>
        <w:lastRenderedPageBreak/>
        <w:t>3</w:t>
      </w:r>
      <w:r w:rsidRPr="002F1698">
        <w:rPr>
          <w:rFonts w:ascii="Times New Roman" w:hAnsi="Times New Roman" w:cs="Times New Roman"/>
          <w:b/>
          <w:color w:val="auto"/>
        </w:rPr>
        <w:tab/>
      </w:r>
      <w:r w:rsidR="006D104F" w:rsidRPr="002F1698">
        <w:rPr>
          <w:rFonts w:ascii="Times New Roman" w:hAnsi="Times New Roman" w:cs="Times New Roman"/>
          <w:b/>
          <w:color w:val="auto"/>
        </w:rPr>
        <w:t>Design and Implementation</w:t>
      </w:r>
      <w:bookmarkEnd w:id="6"/>
    </w:p>
    <w:p w:rsidR="006D104F" w:rsidRPr="002447FA" w:rsidRDefault="004D374F">
      <w:p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 xml:space="preserve">The functions </w:t>
      </w:r>
      <w:proofErr w:type="spellStart"/>
      <w:r w:rsidRPr="002447FA">
        <w:rPr>
          <w:rFonts w:ascii="Times New Roman" w:hAnsi="Times New Roman" w:cs="Times New Roman"/>
          <w:sz w:val="24"/>
        </w:rPr>
        <w:t>set_union</w:t>
      </w:r>
      <w:proofErr w:type="spellEnd"/>
      <w:r w:rsidRPr="002447F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47FA">
        <w:rPr>
          <w:rFonts w:ascii="Times New Roman" w:hAnsi="Times New Roman" w:cs="Times New Roman"/>
          <w:sz w:val="24"/>
        </w:rPr>
        <w:t>set_difference</w:t>
      </w:r>
      <w:proofErr w:type="spellEnd"/>
      <w:r w:rsidRPr="002447F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2447FA">
        <w:rPr>
          <w:rFonts w:ascii="Times New Roman" w:hAnsi="Times New Roman" w:cs="Times New Roman"/>
          <w:sz w:val="24"/>
        </w:rPr>
        <w:t>set_intersection</w:t>
      </w:r>
      <w:proofErr w:type="spellEnd"/>
      <w:r w:rsidRPr="002447FA">
        <w:rPr>
          <w:rFonts w:ascii="Times New Roman" w:hAnsi="Times New Roman" w:cs="Times New Roman"/>
          <w:sz w:val="24"/>
        </w:rPr>
        <w:t xml:space="preserve"> all use a form of the merge algorithm.</w:t>
      </w:r>
      <w:r w:rsidR="00E500FD" w:rsidRPr="002447FA">
        <w:rPr>
          <w:rFonts w:ascii="Times New Roman" w:hAnsi="Times New Roman" w:cs="Times New Roman"/>
          <w:sz w:val="24"/>
        </w:rPr>
        <w:t xml:space="preserve"> The merge algorithm takes </w:t>
      </w:r>
      <w:r w:rsidR="0056025B" w:rsidRPr="002447FA">
        <w:rPr>
          <w:rFonts w:ascii="Times New Roman" w:hAnsi="Times New Roman" w:cs="Times New Roman"/>
          <w:sz w:val="24"/>
        </w:rPr>
        <w:t>two</w:t>
      </w:r>
      <w:r w:rsidR="00E500FD" w:rsidRPr="002447FA">
        <w:rPr>
          <w:rFonts w:ascii="Times New Roman" w:hAnsi="Times New Roman" w:cs="Times New Roman"/>
          <w:sz w:val="24"/>
        </w:rPr>
        <w:t xml:space="preserve"> list</w:t>
      </w:r>
      <w:r w:rsidR="0056025B" w:rsidRPr="002447FA">
        <w:rPr>
          <w:rFonts w:ascii="Times New Roman" w:hAnsi="Times New Roman" w:cs="Times New Roman"/>
          <w:sz w:val="24"/>
        </w:rPr>
        <w:t>s</w:t>
      </w:r>
      <w:r w:rsidR="00E500FD" w:rsidRPr="002447FA">
        <w:rPr>
          <w:rFonts w:ascii="Times New Roman" w:hAnsi="Times New Roman" w:cs="Times New Roman"/>
          <w:sz w:val="24"/>
        </w:rPr>
        <w:t xml:space="preserve"> as input and produce</w:t>
      </w:r>
      <w:r w:rsidR="0056025B" w:rsidRPr="002447FA">
        <w:rPr>
          <w:rFonts w:ascii="Times New Roman" w:hAnsi="Times New Roman" w:cs="Times New Roman"/>
          <w:sz w:val="24"/>
        </w:rPr>
        <w:t>s</w:t>
      </w:r>
      <w:r w:rsidR="00E500FD" w:rsidRPr="002447FA">
        <w:rPr>
          <w:rFonts w:ascii="Times New Roman" w:hAnsi="Times New Roman" w:cs="Times New Roman"/>
          <w:sz w:val="24"/>
        </w:rPr>
        <w:t xml:space="preserve"> a single list as output containing all the elements of the inputs lists</w:t>
      </w:r>
      <w:r w:rsidR="00F22982" w:rsidRPr="002447FA">
        <w:rPr>
          <w:rFonts w:ascii="Times New Roman" w:hAnsi="Times New Roman" w:cs="Times New Roman"/>
          <w:sz w:val="24"/>
        </w:rPr>
        <w:t>.</w:t>
      </w:r>
      <w:r w:rsidR="00E500FD" w:rsidRPr="002447FA">
        <w:rPr>
          <w:rStyle w:val="Fotnotereferanse"/>
          <w:rFonts w:ascii="Times New Roman" w:hAnsi="Times New Roman" w:cs="Times New Roman"/>
          <w:sz w:val="24"/>
        </w:rPr>
        <w:footnoteReference w:id="3"/>
      </w:r>
      <w:r w:rsidR="00F22982" w:rsidRPr="002447FA">
        <w:rPr>
          <w:rFonts w:ascii="Times New Roman" w:hAnsi="Times New Roman" w:cs="Times New Roman"/>
          <w:sz w:val="24"/>
        </w:rPr>
        <w:t xml:space="preserve"> This algorithm does not sort the set, the function that has been used </w:t>
      </w:r>
      <w:r w:rsidR="0056025B" w:rsidRPr="002447FA">
        <w:rPr>
          <w:rFonts w:ascii="Times New Roman" w:hAnsi="Times New Roman" w:cs="Times New Roman"/>
          <w:sz w:val="24"/>
        </w:rPr>
        <w:t xml:space="preserve">to do this </w:t>
      </w:r>
      <w:r w:rsidR="00F22982" w:rsidRPr="002447FA">
        <w:rPr>
          <w:rFonts w:ascii="Times New Roman" w:hAnsi="Times New Roman" w:cs="Times New Roman"/>
          <w:sz w:val="24"/>
        </w:rPr>
        <w:t xml:space="preserve">was handed out with the </w:t>
      </w:r>
      <w:proofErr w:type="spellStart"/>
      <w:r w:rsidR="00F22982" w:rsidRPr="002447FA">
        <w:rPr>
          <w:rFonts w:ascii="Times New Roman" w:hAnsi="Times New Roman" w:cs="Times New Roman"/>
          <w:sz w:val="24"/>
        </w:rPr>
        <w:t>precode</w:t>
      </w:r>
      <w:proofErr w:type="spellEnd"/>
      <w:r w:rsidR="00F22982" w:rsidRPr="002447FA">
        <w:rPr>
          <w:rFonts w:ascii="Times New Roman" w:hAnsi="Times New Roman" w:cs="Times New Roman"/>
          <w:sz w:val="24"/>
        </w:rPr>
        <w:t xml:space="preserve">. </w:t>
      </w:r>
    </w:p>
    <w:p w:rsidR="0056025B" w:rsidRPr="002F1698" w:rsidRDefault="002F1698" w:rsidP="0056025B">
      <w:pPr>
        <w:pStyle w:val="Overskrift2"/>
        <w:rPr>
          <w:rFonts w:ascii="Times New Roman" w:hAnsi="Times New Roman" w:cs="Times New Roman"/>
          <w:b/>
          <w:color w:val="auto"/>
        </w:rPr>
      </w:pPr>
      <w:bookmarkStart w:id="7" w:name="_Toc444194538"/>
      <w:r w:rsidRPr="002F1698">
        <w:rPr>
          <w:rFonts w:ascii="Times New Roman" w:hAnsi="Times New Roman" w:cs="Times New Roman"/>
          <w:b/>
          <w:color w:val="auto"/>
        </w:rPr>
        <w:t>3.1</w:t>
      </w:r>
      <w:r w:rsidRPr="002F1698">
        <w:rPr>
          <w:rFonts w:ascii="Times New Roman" w:hAnsi="Times New Roman" w:cs="Times New Roman"/>
          <w:b/>
          <w:color w:val="auto"/>
        </w:rPr>
        <w:tab/>
      </w:r>
      <w:r w:rsidR="0056025B" w:rsidRPr="002F1698">
        <w:rPr>
          <w:rFonts w:ascii="Times New Roman" w:hAnsi="Times New Roman" w:cs="Times New Roman"/>
          <w:b/>
          <w:color w:val="auto"/>
        </w:rPr>
        <w:t>The functions</w:t>
      </w:r>
      <w:bookmarkEnd w:id="7"/>
    </w:p>
    <w:p w:rsidR="0056025B" w:rsidRPr="002447FA" w:rsidRDefault="0056025B" w:rsidP="0056025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447FA">
        <w:rPr>
          <w:rFonts w:ascii="Times New Roman" w:hAnsi="Times New Roman" w:cs="Times New Roman"/>
          <w:sz w:val="24"/>
        </w:rPr>
        <w:t>set_create</w:t>
      </w:r>
      <w:proofErr w:type="spellEnd"/>
    </w:p>
    <w:p w:rsidR="0056025B" w:rsidRPr="002447FA" w:rsidRDefault="0056025B" w:rsidP="0056025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creates a set</w:t>
      </w:r>
    </w:p>
    <w:p w:rsidR="0056025B" w:rsidRPr="002447FA" w:rsidRDefault="0056025B" w:rsidP="0056025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447FA">
        <w:rPr>
          <w:rFonts w:ascii="Times New Roman" w:hAnsi="Times New Roman" w:cs="Times New Roman"/>
          <w:sz w:val="24"/>
        </w:rPr>
        <w:t>set_destroy</w:t>
      </w:r>
      <w:proofErr w:type="spellEnd"/>
    </w:p>
    <w:p w:rsidR="0056025B" w:rsidRPr="002447FA" w:rsidRDefault="0056025B" w:rsidP="0056025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destroys the given set</w:t>
      </w:r>
    </w:p>
    <w:p w:rsidR="0056025B" w:rsidRPr="002447FA" w:rsidRDefault="0056025B" w:rsidP="0056025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447FA">
        <w:rPr>
          <w:rFonts w:ascii="Times New Roman" w:hAnsi="Times New Roman" w:cs="Times New Roman"/>
          <w:sz w:val="24"/>
        </w:rPr>
        <w:t>set_size</w:t>
      </w:r>
      <w:proofErr w:type="spellEnd"/>
    </w:p>
    <w:p w:rsidR="0056025B" w:rsidRPr="002447FA" w:rsidRDefault="0056025B" w:rsidP="0056025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returns the size of the set</w:t>
      </w:r>
    </w:p>
    <w:p w:rsidR="0056025B" w:rsidRPr="002447FA" w:rsidRDefault="0056025B" w:rsidP="0056025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447FA">
        <w:rPr>
          <w:rFonts w:ascii="Times New Roman" w:hAnsi="Times New Roman" w:cs="Times New Roman"/>
          <w:sz w:val="24"/>
        </w:rPr>
        <w:t>set_add</w:t>
      </w:r>
      <w:proofErr w:type="spellEnd"/>
    </w:p>
    <w:p w:rsidR="0056025B" w:rsidRPr="002447FA" w:rsidRDefault="0056025B" w:rsidP="0056025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adds an element at the end of the set, for each element the set size will increase and sorts the set</w:t>
      </w:r>
    </w:p>
    <w:p w:rsidR="0056025B" w:rsidRPr="002447FA" w:rsidRDefault="0056025B" w:rsidP="0056025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447FA">
        <w:rPr>
          <w:rFonts w:ascii="Times New Roman" w:hAnsi="Times New Roman" w:cs="Times New Roman"/>
          <w:sz w:val="24"/>
        </w:rPr>
        <w:t>set_contains</w:t>
      </w:r>
      <w:proofErr w:type="spellEnd"/>
    </w:p>
    <w:p w:rsidR="0056025B" w:rsidRPr="002447FA" w:rsidRDefault="0056025B" w:rsidP="0056025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will return 1 if the element is contained in the set, otherwise it will return 0</w:t>
      </w:r>
    </w:p>
    <w:p w:rsidR="0056025B" w:rsidRPr="002447FA" w:rsidRDefault="0056025B" w:rsidP="0056025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447FA">
        <w:rPr>
          <w:rFonts w:ascii="Times New Roman" w:hAnsi="Times New Roman" w:cs="Times New Roman"/>
          <w:sz w:val="24"/>
        </w:rPr>
        <w:t>set_union</w:t>
      </w:r>
      <w:proofErr w:type="spellEnd"/>
    </w:p>
    <w:p w:rsidR="0056025B" w:rsidRPr="002447FA" w:rsidRDefault="0056025B" w:rsidP="0056025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is a version of the merge algorithm, it makes a set that contains all</w:t>
      </w:r>
      <w:r w:rsidR="00C7654C" w:rsidRPr="002447FA">
        <w:rPr>
          <w:rFonts w:ascii="Times New Roman" w:hAnsi="Times New Roman" w:cs="Times New Roman"/>
          <w:sz w:val="24"/>
        </w:rPr>
        <w:t xml:space="preserve"> the</w:t>
      </w:r>
      <w:r w:rsidRPr="002447FA">
        <w:rPr>
          <w:rFonts w:ascii="Times New Roman" w:hAnsi="Times New Roman" w:cs="Times New Roman"/>
          <w:sz w:val="24"/>
        </w:rPr>
        <w:t xml:space="preserve"> elements </w:t>
      </w:r>
      <w:r w:rsidR="00C7654C" w:rsidRPr="002447FA">
        <w:rPr>
          <w:rFonts w:ascii="Times New Roman" w:hAnsi="Times New Roman" w:cs="Times New Roman"/>
          <w:sz w:val="24"/>
        </w:rPr>
        <w:t xml:space="preserve">of its input </w:t>
      </w:r>
      <w:proofErr w:type="gramStart"/>
      <w:r w:rsidR="00C7654C" w:rsidRPr="002447FA">
        <w:rPr>
          <w:rFonts w:ascii="Times New Roman" w:hAnsi="Times New Roman" w:cs="Times New Roman"/>
          <w:sz w:val="24"/>
        </w:rPr>
        <w:t>sets.</w:t>
      </w:r>
      <w:proofErr w:type="gramEnd"/>
      <w:r w:rsidR="00C7654C" w:rsidRPr="002447FA">
        <w:rPr>
          <w:rFonts w:ascii="Times New Roman" w:hAnsi="Times New Roman" w:cs="Times New Roman"/>
          <w:sz w:val="24"/>
        </w:rPr>
        <w:t xml:space="preserve"> If two elements are equal, it will only put one of them in the set</w:t>
      </w:r>
    </w:p>
    <w:p w:rsidR="00C7654C" w:rsidRPr="002447FA" w:rsidRDefault="00C7654C" w:rsidP="00C7654C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447FA">
        <w:rPr>
          <w:rFonts w:ascii="Times New Roman" w:hAnsi="Times New Roman" w:cs="Times New Roman"/>
          <w:sz w:val="24"/>
        </w:rPr>
        <w:t>set_intersection</w:t>
      </w:r>
      <w:proofErr w:type="spellEnd"/>
    </w:p>
    <w:p w:rsidR="00C7654C" w:rsidRPr="002447FA" w:rsidRDefault="00C7654C" w:rsidP="00C7654C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is a version of the merge algorithm,</w:t>
      </w:r>
      <w:r w:rsidR="008820FD" w:rsidRPr="002447FA">
        <w:rPr>
          <w:rFonts w:ascii="Times New Roman" w:hAnsi="Times New Roman" w:cs="Times New Roman"/>
          <w:sz w:val="24"/>
        </w:rPr>
        <w:t xml:space="preserve"> it makes a set of the elements that is contained in both </w:t>
      </w:r>
      <w:proofErr w:type="gramStart"/>
      <w:r w:rsidR="008820FD" w:rsidRPr="002447FA">
        <w:rPr>
          <w:rFonts w:ascii="Times New Roman" w:hAnsi="Times New Roman" w:cs="Times New Roman"/>
          <w:sz w:val="24"/>
        </w:rPr>
        <w:t>sets</w:t>
      </w:r>
      <w:proofErr w:type="gramEnd"/>
    </w:p>
    <w:p w:rsidR="00C7654C" w:rsidRPr="002447FA" w:rsidRDefault="00C7654C" w:rsidP="00C7654C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447FA">
        <w:rPr>
          <w:rFonts w:ascii="Times New Roman" w:hAnsi="Times New Roman" w:cs="Times New Roman"/>
          <w:sz w:val="24"/>
        </w:rPr>
        <w:t>set_difference</w:t>
      </w:r>
      <w:proofErr w:type="spellEnd"/>
    </w:p>
    <w:p w:rsidR="00C7654C" w:rsidRPr="002447FA" w:rsidRDefault="00C7654C" w:rsidP="00C7654C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is a version of the merge algorithm,</w:t>
      </w:r>
      <w:r w:rsidR="008820FD" w:rsidRPr="002447FA">
        <w:rPr>
          <w:rFonts w:ascii="Times New Roman" w:hAnsi="Times New Roman" w:cs="Times New Roman"/>
          <w:sz w:val="24"/>
        </w:rPr>
        <w:t xml:space="preserve"> it makes a set where it contains all elements of one set, but not the other </w:t>
      </w:r>
      <w:proofErr w:type="gramStart"/>
      <w:r w:rsidR="008820FD" w:rsidRPr="002447FA">
        <w:rPr>
          <w:rFonts w:ascii="Times New Roman" w:hAnsi="Times New Roman" w:cs="Times New Roman"/>
          <w:sz w:val="24"/>
        </w:rPr>
        <w:t>one</w:t>
      </w:r>
      <w:proofErr w:type="gramEnd"/>
    </w:p>
    <w:p w:rsidR="008820FD" w:rsidRPr="002447FA" w:rsidRDefault="008820FD" w:rsidP="008820FD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447FA">
        <w:rPr>
          <w:rFonts w:ascii="Times New Roman" w:hAnsi="Times New Roman" w:cs="Times New Roman"/>
          <w:sz w:val="24"/>
        </w:rPr>
        <w:t>set_copy</w:t>
      </w:r>
      <w:proofErr w:type="spellEnd"/>
    </w:p>
    <w:p w:rsidR="008820FD" w:rsidRPr="002447FA" w:rsidRDefault="008820FD" w:rsidP="008820FD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makes a copy out of the given set</w:t>
      </w:r>
    </w:p>
    <w:p w:rsidR="008820FD" w:rsidRPr="002447FA" w:rsidRDefault="008820FD" w:rsidP="008820FD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447FA">
        <w:rPr>
          <w:rFonts w:ascii="Times New Roman" w:hAnsi="Times New Roman" w:cs="Times New Roman"/>
          <w:sz w:val="24"/>
        </w:rPr>
        <w:t>set_createiterator</w:t>
      </w:r>
      <w:proofErr w:type="spellEnd"/>
      <w:r w:rsidRPr="002447FA">
        <w:rPr>
          <w:rFonts w:ascii="Times New Roman" w:hAnsi="Times New Roman" w:cs="Times New Roman"/>
          <w:sz w:val="24"/>
        </w:rPr>
        <w:t xml:space="preserve"> </w:t>
      </w:r>
    </w:p>
    <w:p w:rsidR="008820FD" w:rsidRPr="002447FA" w:rsidRDefault="008820FD" w:rsidP="008820FD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makes an iterator that can iterate over a set</w:t>
      </w:r>
    </w:p>
    <w:p w:rsidR="008820FD" w:rsidRPr="002447FA" w:rsidRDefault="008820FD" w:rsidP="008820FD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447FA">
        <w:rPr>
          <w:rFonts w:ascii="Times New Roman" w:hAnsi="Times New Roman" w:cs="Times New Roman"/>
          <w:sz w:val="24"/>
        </w:rPr>
        <w:t>set_destroyiterator</w:t>
      </w:r>
      <w:proofErr w:type="spellEnd"/>
    </w:p>
    <w:p w:rsidR="008820FD" w:rsidRPr="002447FA" w:rsidRDefault="008820FD" w:rsidP="008820FD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destroys the iterator</w:t>
      </w:r>
    </w:p>
    <w:p w:rsidR="008820FD" w:rsidRPr="002447FA" w:rsidRDefault="008820FD" w:rsidP="008820FD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447FA">
        <w:rPr>
          <w:rFonts w:ascii="Times New Roman" w:hAnsi="Times New Roman" w:cs="Times New Roman"/>
          <w:sz w:val="24"/>
        </w:rPr>
        <w:t>set_hasnext</w:t>
      </w:r>
      <w:proofErr w:type="spellEnd"/>
    </w:p>
    <w:p w:rsidR="008820FD" w:rsidRPr="002447FA" w:rsidRDefault="008820FD" w:rsidP="008820FD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if the iterator has reached the end, it will return 0, otherwise 1</w:t>
      </w:r>
    </w:p>
    <w:p w:rsidR="008820FD" w:rsidRPr="002447FA" w:rsidRDefault="008820FD" w:rsidP="008820FD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447FA">
        <w:rPr>
          <w:rFonts w:ascii="Times New Roman" w:hAnsi="Times New Roman" w:cs="Times New Roman"/>
          <w:sz w:val="24"/>
        </w:rPr>
        <w:t>set_next</w:t>
      </w:r>
      <w:proofErr w:type="spellEnd"/>
    </w:p>
    <w:p w:rsidR="008820FD" w:rsidRPr="002447FA" w:rsidRDefault="008820FD" w:rsidP="008820FD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returns the next element in the set</w:t>
      </w:r>
    </w:p>
    <w:p w:rsidR="0056025B" w:rsidRPr="002447FA" w:rsidRDefault="0056025B">
      <w:pPr>
        <w:rPr>
          <w:rFonts w:ascii="Times New Roman" w:hAnsi="Times New Roman" w:cs="Times New Roman"/>
          <w:sz w:val="24"/>
        </w:rPr>
      </w:pPr>
    </w:p>
    <w:p w:rsidR="006D104F" w:rsidRPr="002F1698" w:rsidRDefault="002F1698" w:rsidP="006D104F">
      <w:pPr>
        <w:pStyle w:val="Overskrift1"/>
        <w:rPr>
          <w:rFonts w:ascii="Times New Roman" w:hAnsi="Times New Roman" w:cs="Times New Roman"/>
          <w:b/>
          <w:color w:val="auto"/>
        </w:rPr>
      </w:pPr>
      <w:bookmarkStart w:id="8" w:name="_Toc444194539"/>
      <w:r w:rsidRPr="002F1698">
        <w:rPr>
          <w:rFonts w:ascii="Times New Roman" w:hAnsi="Times New Roman" w:cs="Times New Roman"/>
          <w:b/>
          <w:color w:val="auto"/>
        </w:rPr>
        <w:lastRenderedPageBreak/>
        <w:t>4</w:t>
      </w:r>
      <w:r w:rsidRPr="002F1698">
        <w:rPr>
          <w:rFonts w:ascii="Times New Roman" w:hAnsi="Times New Roman" w:cs="Times New Roman"/>
          <w:b/>
          <w:color w:val="auto"/>
        </w:rPr>
        <w:tab/>
      </w:r>
      <w:r w:rsidR="006D104F" w:rsidRPr="002F1698">
        <w:rPr>
          <w:rFonts w:ascii="Times New Roman" w:hAnsi="Times New Roman" w:cs="Times New Roman"/>
          <w:b/>
          <w:color w:val="auto"/>
        </w:rPr>
        <w:t>Discussion</w:t>
      </w:r>
      <w:bookmarkEnd w:id="8"/>
    </w:p>
    <w:p w:rsidR="006D104F" w:rsidRPr="002447FA" w:rsidRDefault="00D73213" w:rsidP="000367D9">
      <w:p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For the implementation of the set it was used linked list, this is easy to do, but it is ineffective</w:t>
      </w:r>
      <w:r w:rsidR="000367D9" w:rsidRPr="002447FA">
        <w:rPr>
          <w:rFonts w:ascii="Times New Roman" w:hAnsi="Times New Roman" w:cs="Times New Roman"/>
          <w:sz w:val="24"/>
        </w:rPr>
        <w:t>, because i</w:t>
      </w:r>
      <w:r w:rsidRPr="002447FA">
        <w:rPr>
          <w:rFonts w:ascii="Times New Roman" w:hAnsi="Times New Roman" w:cs="Times New Roman"/>
          <w:sz w:val="24"/>
        </w:rPr>
        <w:t>t has to scan the hole list if it is to remove an element.</w:t>
      </w:r>
      <w:r w:rsidR="000367D9" w:rsidRPr="002447FA">
        <w:rPr>
          <w:rFonts w:ascii="Times New Roman" w:hAnsi="Times New Roman" w:cs="Times New Roman"/>
          <w:sz w:val="24"/>
        </w:rPr>
        <w:t xml:space="preserve"> To make it more efficient it could have been used trees or hash tables.</w:t>
      </w:r>
      <w:r w:rsidRPr="002447FA">
        <w:rPr>
          <w:rFonts w:ascii="Times New Roman" w:hAnsi="Times New Roman" w:cs="Times New Roman"/>
          <w:sz w:val="24"/>
        </w:rPr>
        <w:t xml:space="preserve"> </w:t>
      </w:r>
    </w:p>
    <w:p w:rsidR="000367D9" w:rsidRPr="002447FA" w:rsidRDefault="000367D9" w:rsidP="000367D9">
      <w:p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An advantages to use linked list are that they are a dynamic data structure, which can increase and decrease, allocate and deallocate memory while the program is still running.</w:t>
      </w:r>
    </w:p>
    <w:p w:rsidR="00C841C6" w:rsidRPr="002447FA" w:rsidRDefault="00C841C6" w:rsidP="000367D9">
      <w:p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A disadvantages to use linked list is that it has a tendency to use more memory due to the pointers that requires extra storage space.</w:t>
      </w:r>
    </w:p>
    <w:p w:rsidR="006D104F" w:rsidRPr="002F1698" w:rsidRDefault="002F1698" w:rsidP="006D104F">
      <w:pPr>
        <w:pStyle w:val="Overskrift1"/>
        <w:rPr>
          <w:rFonts w:ascii="Times New Roman" w:hAnsi="Times New Roman" w:cs="Times New Roman"/>
          <w:b/>
          <w:color w:val="auto"/>
        </w:rPr>
      </w:pPr>
      <w:bookmarkStart w:id="9" w:name="_Toc444194540"/>
      <w:r w:rsidRPr="002F1698">
        <w:rPr>
          <w:rFonts w:ascii="Times New Roman" w:hAnsi="Times New Roman" w:cs="Times New Roman"/>
          <w:b/>
          <w:color w:val="auto"/>
        </w:rPr>
        <w:t>5</w:t>
      </w:r>
      <w:r w:rsidRPr="002F1698">
        <w:rPr>
          <w:rFonts w:ascii="Times New Roman" w:hAnsi="Times New Roman" w:cs="Times New Roman"/>
          <w:b/>
          <w:color w:val="auto"/>
        </w:rPr>
        <w:tab/>
      </w:r>
      <w:r w:rsidR="006D104F" w:rsidRPr="002F1698">
        <w:rPr>
          <w:rFonts w:ascii="Times New Roman" w:hAnsi="Times New Roman" w:cs="Times New Roman"/>
          <w:b/>
          <w:color w:val="auto"/>
        </w:rPr>
        <w:t>Conclusion</w:t>
      </w:r>
      <w:bookmarkEnd w:id="9"/>
    </w:p>
    <w:p w:rsidR="006D104F" w:rsidRPr="002447FA" w:rsidRDefault="00C85B6E">
      <w:pPr>
        <w:rPr>
          <w:rFonts w:ascii="Times New Roman" w:hAnsi="Times New Roman" w:cs="Times New Roman"/>
          <w:sz w:val="24"/>
        </w:rPr>
      </w:pPr>
      <w:r w:rsidRPr="002447FA">
        <w:rPr>
          <w:rFonts w:ascii="Times New Roman" w:hAnsi="Times New Roman" w:cs="Times New Roman"/>
          <w:sz w:val="24"/>
        </w:rPr>
        <w:t>The problem is solved, as the output is the same as the expected-file. This assignment was solved step by step, which all have worked properly, it is possible to assume the problem has been solved correctly.</w:t>
      </w:r>
    </w:p>
    <w:p w:rsidR="00C85B6E" w:rsidRPr="002F1698" w:rsidRDefault="00C85B6E" w:rsidP="00C85B6E">
      <w:pPr>
        <w:pStyle w:val="Overskrift1"/>
        <w:spacing w:line="276" w:lineRule="auto"/>
        <w:rPr>
          <w:rFonts w:ascii="Times New Roman" w:hAnsi="Times New Roman" w:cs="Times New Roman"/>
          <w:b/>
          <w:color w:val="auto"/>
        </w:rPr>
      </w:pPr>
      <w:bookmarkStart w:id="10" w:name="_Toc444194541"/>
      <w:r w:rsidRPr="002F1698">
        <w:rPr>
          <w:rFonts w:ascii="Times New Roman" w:hAnsi="Times New Roman" w:cs="Times New Roman"/>
          <w:b/>
          <w:color w:val="auto"/>
        </w:rPr>
        <w:t>References</w:t>
      </w:r>
      <w:bookmarkEnd w:id="10"/>
    </w:p>
    <w:p w:rsidR="00C85B6E" w:rsidRPr="00C85B6E" w:rsidRDefault="00C85B6E" w:rsidP="00C85B6E">
      <w:pPr>
        <w:pStyle w:val="Fotnoteteks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85B6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85B6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anchor="Singly_linked_list" w:history="1">
        <w:r w:rsidRPr="00886B32">
          <w:rPr>
            <w:rStyle w:val="Hyperkobling"/>
            <w:rFonts w:ascii="Times New Roman" w:hAnsi="Times New Roman" w:cs="Times New Roman"/>
            <w:sz w:val="24"/>
            <w:szCs w:val="24"/>
          </w:rPr>
          <w:t>https://en.wikipedia.org/wiki/Linked_list#Singly_linked_list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85B6E">
        <w:rPr>
          <w:rFonts w:ascii="Times New Roman" w:hAnsi="Times New Roman" w:cs="Times New Roman"/>
          <w:sz w:val="24"/>
          <w:szCs w:val="24"/>
        </w:rPr>
        <w:t>February 25, 2016</w:t>
      </w:r>
    </w:p>
    <w:p w:rsidR="00C85B6E" w:rsidRPr="00C85B6E" w:rsidRDefault="00C85B6E" w:rsidP="00C85B6E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85B6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B6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886B32">
          <w:rPr>
            <w:rStyle w:val="Hyperkobling"/>
            <w:rFonts w:ascii="Times New Roman" w:hAnsi="Times New Roman" w:cs="Times New Roman"/>
            <w:sz w:val="24"/>
            <w:szCs w:val="24"/>
          </w:rPr>
          <w:t>https://en.wikipedia.org/wiki/Set_(abstract_data_type)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85B6E">
        <w:rPr>
          <w:rFonts w:ascii="Times New Roman" w:hAnsi="Times New Roman" w:cs="Times New Roman"/>
          <w:sz w:val="24"/>
          <w:szCs w:val="24"/>
        </w:rPr>
        <w:t>February 25, 2016</w:t>
      </w:r>
    </w:p>
    <w:p w:rsidR="00C85B6E" w:rsidRPr="00C85B6E" w:rsidRDefault="00C85B6E" w:rsidP="00C85B6E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85B6E">
        <w:rPr>
          <w:rFonts w:ascii="Times New Roman" w:hAnsi="Times New Roman" w:cs="Times New Roman"/>
          <w:sz w:val="24"/>
          <w:szCs w:val="24"/>
        </w:rPr>
        <w:t xml:space="preserve">[3] </w:t>
      </w:r>
      <w:hyperlink r:id="rId10" w:history="1">
        <w:r w:rsidRPr="00C85B6E">
          <w:rPr>
            <w:rStyle w:val="Hyperkobling"/>
            <w:rFonts w:ascii="Times New Roman" w:hAnsi="Times New Roman" w:cs="Times New Roman"/>
            <w:sz w:val="24"/>
            <w:szCs w:val="24"/>
          </w:rPr>
          <w:t>https://en.wikipedia.org/wiki/Merge_algorithm</w:t>
        </w:r>
      </w:hyperlink>
      <w:r w:rsidRPr="00C85B6E">
        <w:rPr>
          <w:rFonts w:ascii="Times New Roman" w:hAnsi="Times New Roman" w:cs="Times New Roman"/>
          <w:sz w:val="24"/>
          <w:szCs w:val="24"/>
        </w:rPr>
        <w:t>, February 25, 2016</w:t>
      </w:r>
    </w:p>
    <w:sectPr w:rsidR="00C85B6E" w:rsidRPr="00C85B6E" w:rsidSect="008C385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121" w:rsidRDefault="00B37121" w:rsidP="00FF3901">
      <w:pPr>
        <w:spacing w:after="0" w:line="240" w:lineRule="auto"/>
      </w:pPr>
      <w:r>
        <w:separator/>
      </w:r>
    </w:p>
  </w:endnote>
  <w:endnote w:type="continuationSeparator" w:id="0">
    <w:p w:rsidR="00B37121" w:rsidRDefault="00B37121" w:rsidP="00FF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42687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F3901" w:rsidRDefault="00FF3901">
            <w:pPr>
              <w:pStyle w:val="Bunntekst"/>
              <w:jc w:val="center"/>
            </w:pPr>
            <w:r w:rsidRPr="00FF3901">
              <w:rPr>
                <w:rFonts w:ascii="Times New Roman" w:hAnsi="Times New Roman" w:cs="Times New Roman"/>
                <w:sz w:val="24"/>
              </w:rPr>
              <w:t xml:space="preserve">Page </w:t>
            </w:r>
            <w:r w:rsidRPr="00FF390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FF3901">
              <w:rPr>
                <w:rFonts w:ascii="Times New Roman" w:hAnsi="Times New Roman" w:cs="Times New Roman"/>
                <w:b/>
                <w:bCs/>
                <w:sz w:val="24"/>
              </w:rPr>
              <w:instrText>PAGE</w:instrText>
            </w:r>
            <w:r w:rsidRPr="00FF390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="009771E8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t>3</w:t>
            </w:r>
            <w:r w:rsidRPr="00FF390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  <w:r w:rsidRPr="00FF3901">
              <w:rPr>
                <w:rFonts w:ascii="Times New Roman" w:hAnsi="Times New Roman" w:cs="Times New Roman"/>
                <w:sz w:val="24"/>
              </w:rPr>
              <w:t xml:space="preserve"> of </w:t>
            </w:r>
            <w:r w:rsidRPr="00FF390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FF3901">
              <w:rPr>
                <w:rFonts w:ascii="Times New Roman" w:hAnsi="Times New Roman" w:cs="Times New Roman"/>
                <w:b/>
                <w:bCs/>
                <w:sz w:val="24"/>
              </w:rPr>
              <w:instrText>NUMPAGES</w:instrText>
            </w:r>
            <w:r w:rsidRPr="00FF390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="009771E8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t>3</w:t>
            </w:r>
            <w:r w:rsidRPr="00FF390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:rsidR="00FF3901" w:rsidRDefault="00FF390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121" w:rsidRDefault="00B37121" w:rsidP="00FF3901">
      <w:pPr>
        <w:spacing w:after="0" w:line="240" w:lineRule="auto"/>
      </w:pPr>
      <w:r>
        <w:separator/>
      </w:r>
    </w:p>
  </w:footnote>
  <w:footnote w:type="continuationSeparator" w:id="0">
    <w:p w:rsidR="00B37121" w:rsidRDefault="00B37121" w:rsidP="00FF3901">
      <w:pPr>
        <w:spacing w:after="0" w:line="240" w:lineRule="auto"/>
      </w:pPr>
      <w:r>
        <w:continuationSeparator/>
      </w:r>
    </w:p>
  </w:footnote>
  <w:footnote w:id="1">
    <w:p w:rsidR="00F22982" w:rsidRPr="00F22982" w:rsidRDefault="00F22982">
      <w:pPr>
        <w:pStyle w:val="Fotnotetekst"/>
        <w:rPr>
          <w:rFonts w:ascii="Times New Roman" w:hAnsi="Times New Roman" w:cs="Times New Roman"/>
        </w:rPr>
      </w:pPr>
      <w:r w:rsidRPr="00F22982">
        <w:rPr>
          <w:rStyle w:val="Fotnotereferanse"/>
          <w:rFonts w:ascii="Times New Roman" w:hAnsi="Times New Roman" w:cs="Times New Roman"/>
        </w:rPr>
        <w:footnoteRef/>
      </w:r>
      <w:r w:rsidRPr="00F22982">
        <w:rPr>
          <w:rFonts w:ascii="Times New Roman" w:hAnsi="Times New Roman" w:cs="Times New Roman"/>
        </w:rPr>
        <w:t xml:space="preserve"> https://en.wikipedia.org/wiki/Linked_list#Singly_linked_list</w:t>
      </w:r>
    </w:p>
  </w:footnote>
  <w:footnote w:id="2">
    <w:p w:rsidR="005470E2" w:rsidRPr="00481B5B" w:rsidRDefault="005470E2" w:rsidP="005470E2">
      <w:pPr>
        <w:pStyle w:val="Fotnotetekst"/>
        <w:rPr>
          <w:rFonts w:ascii="Times New Roman" w:hAnsi="Times New Roman" w:cs="Times New Roman"/>
        </w:rPr>
      </w:pPr>
      <w:r w:rsidRPr="00481B5B">
        <w:rPr>
          <w:rStyle w:val="Fotnotereferanse"/>
          <w:rFonts w:ascii="Times New Roman" w:hAnsi="Times New Roman" w:cs="Times New Roman"/>
        </w:rPr>
        <w:footnoteRef/>
      </w:r>
      <w:r w:rsidRPr="00481B5B">
        <w:rPr>
          <w:rFonts w:ascii="Times New Roman" w:hAnsi="Times New Roman" w:cs="Times New Roman"/>
        </w:rPr>
        <w:t xml:space="preserve"> https://en.wikipedia.org/wiki/Set_(abstract_data_type)</w:t>
      </w:r>
    </w:p>
  </w:footnote>
  <w:footnote w:id="3">
    <w:p w:rsidR="00E500FD" w:rsidRPr="00E500FD" w:rsidRDefault="00E500FD">
      <w:pPr>
        <w:pStyle w:val="Fotnotetekst"/>
        <w:rPr>
          <w:rFonts w:ascii="Times New Roman" w:hAnsi="Times New Roman" w:cs="Times New Roman"/>
        </w:rPr>
      </w:pPr>
      <w:r w:rsidRPr="00481B5B">
        <w:rPr>
          <w:rStyle w:val="Fotnotereferanse"/>
          <w:rFonts w:ascii="Times New Roman" w:hAnsi="Times New Roman" w:cs="Times New Roman"/>
        </w:rPr>
        <w:footnoteRef/>
      </w:r>
      <w:r w:rsidRPr="00481B5B">
        <w:rPr>
          <w:rFonts w:ascii="Times New Roman" w:hAnsi="Times New Roman" w:cs="Times New Roman"/>
        </w:rPr>
        <w:t xml:space="preserve"> https://en.wikipedia.org/wiki/Merge_algorithm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0FD" w:rsidRPr="00125794" w:rsidRDefault="008820FD">
    <w:pPr>
      <w:pStyle w:val="Topptekst"/>
      <w:rPr>
        <w:rFonts w:ascii="Times New Roman" w:hAnsi="Times New Roman" w:cs="Times New Roman"/>
        <w:sz w:val="24"/>
      </w:rPr>
    </w:pPr>
    <w:proofErr w:type="spellStart"/>
    <w:r w:rsidRPr="00125794">
      <w:rPr>
        <w:rFonts w:ascii="Times New Roman" w:hAnsi="Times New Roman" w:cs="Times New Roman"/>
        <w:sz w:val="24"/>
      </w:rPr>
      <w:t>Kandidatn</w:t>
    </w:r>
    <w:r w:rsidR="00125794" w:rsidRPr="00125794">
      <w:rPr>
        <w:rFonts w:ascii="Times New Roman" w:hAnsi="Times New Roman" w:cs="Times New Roman"/>
        <w:sz w:val="24"/>
      </w:rPr>
      <w:t>r</w:t>
    </w:r>
    <w:proofErr w:type="spellEnd"/>
    <w:r w:rsidR="00125794" w:rsidRPr="00125794">
      <w:rPr>
        <w:rFonts w:ascii="Times New Roman" w:hAnsi="Times New Roman" w:cs="Times New Roman"/>
        <w:sz w:val="24"/>
      </w:rPr>
      <w:t>.</w:t>
    </w:r>
    <w:r w:rsidR="001A6990" w:rsidRPr="00125794">
      <w:rPr>
        <w:rFonts w:ascii="Times New Roman" w:hAnsi="Times New Roman" w:cs="Times New Roman"/>
        <w:sz w:val="24"/>
      </w:rPr>
      <w:t>:</w:t>
    </w:r>
    <w:r w:rsidRPr="00125794">
      <w:rPr>
        <w:rFonts w:ascii="Times New Roman" w:hAnsi="Times New Roman" w:cs="Times New Roman"/>
        <w:sz w:val="24"/>
      </w:rPr>
      <w:t xml:space="preserve"> 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7F50"/>
    <w:multiLevelType w:val="hybridMultilevel"/>
    <w:tmpl w:val="E2D4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D5BC0"/>
    <w:multiLevelType w:val="hybridMultilevel"/>
    <w:tmpl w:val="5A30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4F"/>
    <w:rsid w:val="00006711"/>
    <w:rsid w:val="0002636F"/>
    <w:rsid w:val="000367D9"/>
    <w:rsid w:val="00125794"/>
    <w:rsid w:val="001354EA"/>
    <w:rsid w:val="0019205C"/>
    <w:rsid w:val="001A6990"/>
    <w:rsid w:val="002447FA"/>
    <w:rsid w:val="002614E1"/>
    <w:rsid w:val="002F1698"/>
    <w:rsid w:val="003E3694"/>
    <w:rsid w:val="00481B5B"/>
    <w:rsid w:val="004A54BD"/>
    <w:rsid w:val="004D374F"/>
    <w:rsid w:val="004F118D"/>
    <w:rsid w:val="005470E2"/>
    <w:rsid w:val="0056025B"/>
    <w:rsid w:val="00582C46"/>
    <w:rsid w:val="005C5FB3"/>
    <w:rsid w:val="005D5274"/>
    <w:rsid w:val="006D104F"/>
    <w:rsid w:val="00840EE5"/>
    <w:rsid w:val="008820FD"/>
    <w:rsid w:val="008C3855"/>
    <w:rsid w:val="008D7DB2"/>
    <w:rsid w:val="009771E8"/>
    <w:rsid w:val="00A463D9"/>
    <w:rsid w:val="00AE3565"/>
    <w:rsid w:val="00B27CEA"/>
    <w:rsid w:val="00B37121"/>
    <w:rsid w:val="00BE0D19"/>
    <w:rsid w:val="00BF12F8"/>
    <w:rsid w:val="00C12C60"/>
    <w:rsid w:val="00C7654C"/>
    <w:rsid w:val="00C80F29"/>
    <w:rsid w:val="00C841C6"/>
    <w:rsid w:val="00C85A3A"/>
    <w:rsid w:val="00C85B6E"/>
    <w:rsid w:val="00CE2008"/>
    <w:rsid w:val="00CE2A1C"/>
    <w:rsid w:val="00D73213"/>
    <w:rsid w:val="00E500FD"/>
    <w:rsid w:val="00F22982"/>
    <w:rsid w:val="00F65736"/>
    <w:rsid w:val="00FF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80F41-8DF6-410B-B6E1-A0553929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D1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1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D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D10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3E3694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FF3901"/>
    <w:pPr>
      <w:outlineLvl w:val="9"/>
    </w:pPr>
  </w:style>
  <w:style w:type="paragraph" w:styleId="INNH1">
    <w:name w:val="toc 1"/>
    <w:basedOn w:val="Normal"/>
    <w:next w:val="Normal"/>
    <w:autoRedefine/>
    <w:uiPriority w:val="39"/>
    <w:unhideWhenUsed/>
    <w:rsid w:val="00FF3901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F3901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FF3901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FF3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F3901"/>
  </w:style>
  <w:style w:type="paragraph" w:styleId="Bunntekst">
    <w:name w:val="footer"/>
    <w:basedOn w:val="Normal"/>
    <w:link w:val="BunntekstTegn"/>
    <w:uiPriority w:val="99"/>
    <w:unhideWhenUsed/>
    <w:rsid w:val="00FF3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F3901"/>
  </w:style>
  <w:style w:type="paragraph" w:styleId="Fotnotetekst">
    <w:name w:val="footnote text"/>
    <w:basedOn w:val="Normal"/>
    <w:link w:val="FotnotetekstTegn"/>
    <w:uiPriority w:val="99"/>
    <w:semiHidden/>
    <w:unhideWhenUsed/>
    <w:rsid w:val="00E500FD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E500FD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E500FD"/>
    <w:rPr>
      <w:vertAlign w:val="superscript"/>
    </w:rPr>
  </w:style>
  <w:style w:type="paragraph" w:styleId="Ingenmellomrom">
    <w:name w:val="No Spacing"/>
    <w:link w:val="IngenmellomromTegn"/>
    <w:uiPriority w:val="1"/>
    <w:qFormat/>
    <w:rsid w:val="008C3855"/>
    <w:pPr>
      <w:spacing w:after="0" w:line="240" w:lineRule="auto"/>
    </w:pPr>
    <w:rPr>
      <w:rFonts w:eastAsiaTheme="minorEastAsia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8C385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ked_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erge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t_(abstract_data_typ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F26AD-15D3-43B8-9916-46E9585E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3762</TotalTime>
  <Pages>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 Kosmo Holm</dc:creator>
  <cp:keywords/>
  <dc:description/>
  <cp:lastModifiedBy>Sigrid Kosmo Holm</cp:lastModifiedBy>
  <cp:revision>21</cp:revision>
  <cp:lastPrinted>2016-02-26T08:36:00Z</cp:lastPrinted>
  <dcterms:created xsi:type="dcterms:W3CDTF">2016-02-23T17:49:00Z</dcterms:created>
  <dcterms:modified xsi:type="dcterms:W3CDTF">2016-02-26T08:36:00Z</dcterms:modified>
</cp:coreProperties>
</file>