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cs" w:cs="SolaimanLipi"/>
          <w:cs/>
          <w:lang w:val="en-US" w:eastAsia="zh-CN" w:bidi="bn-BD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709295</wp:posOffset>
                </wp:positionH>
                <wp:positionV relativeFrom="paragraph">
                  <wp:posOffset>1861820</wp:posOffset>
                </wp:positionV>
                <wp:extent cx="5192395" cy="6367145"/>
                <wp:effectExtent l="0" t="0" r="8255" b="1460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04545" y="1915795"/>
                          <a:ext cx="5192395" cy="636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480" w:firstLineChars="200"/>
                              <w:jc w:val="both"/>
                              <w:textAlignment w:val="auto"/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এই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সংসার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নামক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ভ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  <w:lang w:bidi="bn-BD"/>
                              </w:rPr>
                              <w:t>ব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চক্র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থেকে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নিজেকে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এবং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সেই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সাথে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অন্যজনকে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উদ্ধার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করার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নিমিত্তে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আবাল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  <w:lang w:bidi="bn-BD"/>
                              </w:rPr>
                              <w:t>্য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ব্রহ্মচারী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হয়ে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বৌদ্ধক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  <w:lang w:bidi="bn-BD"/>
                              </w:rPr>
                              <w:t>ু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ল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গৌরব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হিস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  <w:lang w:bidi="bn-BD"/>
                              </w:rPr>
                              <w:t>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বে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বহুজন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সুখ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ও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হিতের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জন্য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আপন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জীবনকে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উৎসর্গ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করে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দিয়ে</w:t>
                            </w:r>
                            <w:r>
                              <w:rPr>
                                <w:rFonts w:hint="cs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  <w:lang w:val="en-US" w:bidi="bn-BD"/>
                              </w:rPr>
                              <w:t xml:space="preserve"> যিনি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বুদ্ধের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শাসন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শোভন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রক্ষায়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ব্রতী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হয়েছেন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তিনি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শ্রীমৎ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ধর্মরত্ন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থের।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৪২তম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জন্ম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  <w:lang w:val="en-US"/>
                              </w:rPr>
                              <w:t>বার্ষিকী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পালন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ও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সেই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সাথে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ভিক্ষু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জীবনের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কঠিন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ব্রতকে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ধারণ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করে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  <w:lang w:bidi="bn-BD"/>
                              </w:rPr>
                              <w:t>‘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থের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  <w:lang w:bidi="bn-BD"/>
                              </w:rPr>
                              <w:t>’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থেকে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  <w:lang w:bidi="bn-BD"/>
                              </w:rPr>
                              <w:t>‘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মহাথের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  <w:lang w:bidi="bn-BD"/>
                              </w:rPr>
                              <w:t>’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অভিধায়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পদার্পণের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সুবর্ণ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সময়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সমাগত।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এমন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আনন্দময়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মুহূর্তে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শুভ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আশীর্বাদ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ও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অভিনন্দন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জানাতে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পেরে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আমি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সত্যিই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অত্যন্ত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আনন্দিত।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জীবনের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নানান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চড়াই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উ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  <w:lang w:val="en-US"/>
                              </w:rPr>
                              <w:t>ত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রাই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পেরিয়ে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৪</w:t>
                            </w:r>
                            <w:r>
                              <w:rPr>
                                <w:rFonts w:hint="cs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  <w:lang w:bidi="bn-BD"/>
                              </w:rPr>
                              <w:t>৩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বছরে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পদার্পণ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সত্যি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এক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অনন্য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উজ্জ্বল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আনন্দময়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দিন।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480" w:firstLineChars="200"/>
                              <w:jc w:val="both"/>
                              <w:textAlignment w:val="auto"/>
                              <w:rPr>
                                <w:rFonts w:hint="default" w:ascii="Shurjo" w:hAnsi="Shurjo" w:cs="Shurjo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hurjo" w:hAnsi="Shurjo" w:cs="Shurjo"/>
                                <w:b/>
                                <w:bCs/>
                                <w:color w:val="auto"/>
                                <w:sz w:val="24"/>
                                <w:szCs w:val="24"/>
                                <w:cs/>
                              </w:rPr>
                              <w:t>বুদ্ধ</w:t>
                            </w:r>
                            <w:r>
                              <w:rPr>
                                <w:rFonts w:hint="default" w:ascii="Shurjo" w:hAnsi="Shurjo" w:cs="Shurjo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b/>
                                <w:bCs/>
                                <w:color w:val="auto"/>
                                <w:sz w:val="24"/>
                                <w:szCs w:val="24"/>
                                <w:cs/>
                              </w:rPr>
                              <w:t>বলেছেন</w:t>
                            </w:r>
                            <w:r>
                              <w:rPr>
                                <w:rFonts w:hint="default" w:ascii="Shurjo" w:hAnsi="Shurjo" w:cs="Shurjo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480" w:firstLineChars="200"/>
                              <w:jc w:val="both"/>
                              <w:textAlignment w:val="auto"/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lang w:bidi="bn-BD"/>
                              </w:rPr>
                            </w:pP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  <w:lang w:bidi="bn-BD"/>
                              </w:rPr>
                              <w:t>“ধম্মারামো ধম্মরতো, ধম্মং অনুৰিচিন্তযং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  <w:lang w:val="en-US" w:bidi="bn-BD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  <w:lang w:bidi="bn-BD"/>
                              </w:rPr>
                              <w:t>ধম্মং অনুস্সরং ভিক্খু, সদ্ধম্মা ন পরিহাযতি।”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480" w:firstLineChars="200"/>
                              <w:jc w:val="both"/>
                              <w:textAlignment w:val="auto"/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  <w:lang w:bidi="bn-BD"/>
                              </w:rPr>
                              <w:t>অর্থাৎ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যিনি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ধর্মে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তন্ময়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যিনি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সতত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ধর্মচিন্তা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করে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তাতে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আনন্দ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লাভ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করেন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এবং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যিনি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ধর্ম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অনুসরণ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করেন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সেই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ভিক্ষু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সদ্ধর্ম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হতে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বিচ্যুত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হন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না।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480" w:firstLineChars="200"/>
                              <w:jc w:val="both"/>
                              <w:textAlignment w:val="auto"/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ভগবান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বুদ্ধের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শিক্ষা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অনুশীলনের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মাধ্যমে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শীল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সমাধি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ও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প্রজ্ঞায়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নিজেকে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আলোকিত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করে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ধর্মের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পথে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তাঁর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অভিযাত্রাকে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আমি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অভিনন্দন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জানাই।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বৌদ্ধ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সম্প্রদায়ের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মধ্যে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মানবতা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শান্তি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সম্প্রীতি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ভ্রাতৃত্ব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সেবা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ও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প্রজ্ঞ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  <w:lang w:val="en-US"/>
                              </w:rPr>
                              <w:t>ার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আলোকে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জীবনকে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সমৃদ্ধ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করার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লক্ষ্যে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তাঁর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জীবনের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ধর্মযাত্রা।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সদ্ধর্মের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সমৃদ্ধিতে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ও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জাতির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কল্যাণে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কাজ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করার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জন্য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তিনি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প্রতিশ্রুতিবদ্ধ।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তাঁর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এই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আনন্দ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অভিষেকে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সবাই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আজ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উৎসুক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সবার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মাঝে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উদ্বেলিত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হচ্ছে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আনন্দ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শিহরণ।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দীর্ঘ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প্রতীক্ষার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প্রহর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পেরিয়ে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সবাই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যেন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আজ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 w:val="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  <w:lang w:val="en-US"/>
                              </w:rPr>
                              <w:t>পূজা সম্মাননার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ঢালা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সাজিয়েছে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মহাথের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হিস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 w:val="0"/>
                                <w:lang w:val="en-US"/>
                              </w:rPr>
                              <w:t>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বে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বরণ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করে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নেবার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প্রত্যয়ে।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বুদ্ধ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বলেছেন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 w:val="0"/>
                                <w:lang w:val="en-US"/>
                              </w:rPr>
                              <w:t>: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480" w:firstLineChars="200"/>
                              <w:jc w:val="both"/>
                              <w:textAlignment w:val="auto"/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  <w:lang w:bidi="bn-BD"/>
                              </w:rPr>
                              <w:t>“মেত্তাৰিহারী যো ভিক্খু, পসন্নো বুদ্ধসাসনে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  <w:lang w:val="en-US" w:bidi="bn-BD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  <w:lang w:bidi="bn-BD"/>
                              </w:rPr>
                              <w:t>অধিগচ্ছে পদং সন্তং, সঙ্খারূপসমং সুখং।”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480" w:firstLineChars="200"/>
                              <w:jc w:val="both"/>
                              <w:textAlignment w:val="auto"/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  <w:lang w:bidi="bn-BD"/>
                              </w:rPr>
                              <w:t>অর্থাৎ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  <w:lang w:val="en-US"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যে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ভিক্ষু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মৈত্রী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সাধনায়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নিবিষ্ট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যিনি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প্রসন্ন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চিত্তে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বুদ্ধের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উপদেশ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(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শাসন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)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অনুশীলন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করেন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তিনি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সংস্কার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উপশম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ও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সুখময়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শান্তপদ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লাভ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করেন।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480" w:firstLineChars="200"/>
                              <w:jc w:val="both"/>
                              <w:textAlignment w:val="auto"/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lang w:bidi="bn-BD"/>
                              </w:rPr>
                            </w:pP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আজ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এই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শুভ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সন্ধিক্ষ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  <w:lang w:val="en-US"/>
                              </w:rPr>
                              <w:t>ণে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শ্রীমৎ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ধর্মরত্ন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থের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  <w:lang w:bidi="bn-BD"/>
                              </w:rPr>
                              <w:t>’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  <w:lang w:bidi="bn-BD"/>
                              </w:rPr>
                              <w:t>‘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মহাথের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  <w:lang w:bidi="bn-BD"/>
                              </w:rPr>
                              <w:t>’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অভিধা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প্রাপ্তির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highlight w:val="none"/>
                                <w:cs/>
                              </w:rPr>
                              <w:t>প্রাক</w:t>
                            </w:r>
                            <w:r>
                              <w:rPr>
                                <w:rFonts w:hint="cs" w:ascii="Shurjo" w:hAnsi="Shurjo" w:cs="Shurjo"/>
                                <w:color w:val="auto"/>
                                <w:sz w:val="24"/>
                                <w:szCs w:val="24"/>
                                <w:highlight w:val="none"/>
                                <w:cs/>
                                <w:lang w:bidi="bn-BD"/>
                              </w:rPr>
                              <w:t>্কালে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জানাই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স্নেহ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আশীর্বাদ।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তাঁর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কর্মময়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জীবন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আরো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সমৃদ্ধশালী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হোক।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ধ্যানে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জ্ঞান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গরিমায়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উদ্ভাসিত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হোক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জীবন।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সদ্ধর্মের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কল্যাণে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প্রচার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প্রসারে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তাঁর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কার্যক্রম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আরো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সুদৃঢ়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হোক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ও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সমৃদ্ধময়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হোক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এটাই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আজকের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দিনের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প্রত্যাশা।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360" w:lineRule="auto"/>
                              <w:ind w:left="0" w:leftChars="0" w:right="0" w:rightChars="0" w:firstLine="480" w:firstLineChars="200"/>
                              <w:jc w:val="right"/>
                              <w:textAlignment w:val="auto"/>
                              <w:rPr>
                                <w:rFonts w:hint="cs" w:ascii="Shurjo" w:hAnsi="Shurjo" w:cs="Shurjo"/>
                                <w:b/>
                                <w:bCs/>
                                <w:color w:val="auto"/>
                                <w:sz w:val="24"/>
                                <w:szCs w:val="24"/>
                                <w:cs/>
                                <w:lang w:bidi="bn-BD"/>
                              </w:rPr>
                            </w:pPr>
                            <w:r>
                              <w:rPr>
                                <w:rFonts w:hint="cs" w:ascii="Shurjo" w:hAnsi="Shurjo" w:cs="Shurjo"/>
                                <w:b/>
                                <w:bCs/>
                                <w:color w:val="auto"/>
                                <w:sz w:val="24"/>
                                <w:szCs w:val="24"/>
                                <w:cs/>
                                <w:lang w:bidi="bn-BD"/>
                              </w:rPr>
                              <w:t>আ</w:t>
                            </w:r>
                            <w:r>
                              <w:rPr>
                                <w:rFonts w:hint="default" w:ascii="Shurjo" w:hAnsi="Shurjo" w:cs="Shurjo"/>
                                <w:b/>
                                <w:bCs/>
                                <w:color w:val="auto"/>
                                <w:sz w:val="24"/>
                                <w:szCs w:val="24"/>
                                <w:cs/>
                                <w:lang w:val="en-US" w:bidi="bn-BD"/>
                              </w:rPr>
                              <w:t>শী</w:t>
                            </w:r>
                            <w:r>
                              <w:rPr>
                                <w:rFonts w:hint="cs" w:ascii="Shurjo" w:hAnsi="Shurjo" w:cs="Shurjo"/>
                                <w:b/>
                                <w:bCs/>
                                <w:color w:val="auto"/>
                                <w:sz w:val="24"/>
                                <w:szCs w:val="24"/>
                                <w:cs/>
                                <w:lang w:bidi="bn-BD"/>
                              </w:rPr>
                              <w:t>র্বাদক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100" w:line="240" w:lineRule="auto"/>
                              <w:ind w:left="0" w:leftChars="0" w:right="0" w:rightChars="0" w:firstLine="480" w:firstLineChars="200"/>
                              <w:jc w:val="right"/>
                              <w:textAlignment w:val="auto"/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  <w:lang w:bidi="bn-BD"/>
                              </w:rPr>
                            </w:pP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  <w:lang w:bidi="bn-BD"/>
                              </w:rPr>
                              <w:drawing>
                                <wp:inline distT="0" distB="0" distL="114300" distR="114300">
                                  <wp:extent cx="1193800" cy="318135"/>
                                  <wp:effectExtent l="0" t="0" r="6350" b="5715"/>
                                  <wp:docPr id="22" name="Picture 22" descr="ganshree Bhante sign 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Picture 22" descr="ganshree Bhante sign 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93800" cy="3181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480" w:firstLineChars="200"/>
                              <w:jc w:val="right"/>
                              <w:textAlignment w:val="auto"/>
                              <w:rPr>
                                <w:rFonts w:hint="default" w:ascii="Shurjo" w:hAnsi="Shurjo" w:cs="Shurjo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hurjo" w:hAnsi="Shurjo" w:cs="Shurjo"/>
                                <w:b/>
                                <w:bCs/>
                                <w:color w:val="auto"/>
                                <w:sz w:val="24"/>
                                <w:szCs w:val="24"/>
                                <w:cs/>
                              </w:rPr>
                              <w:t>মহাসদ্ধর্ম</w:t>
                            </w:r>
                            <w:r>
                              <w:rPr>
                                <w:rFonts w:hint="default" w:ascii="Shurjo" w:hAnsi="Shurjo" w:cs="Shurjo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b/>
                                <w:bCs/>
                                <w:color w:val="auto"/>
                                <w:sz w:val="24"/>
                                <w:szCs w:val="24"/>
                                <w:cs/>
                              </w:rPr>
                              <w:t>জ্যোতিকাধ্বজ</w:t>
                            </w:r>
                            <w:r>
                              <w:rPr>
                                <w:rFonts w:hint="default" w:ascii="Shurjo" w:hAnsi="Shurjo" w:cs="Shurjo"/>
                                <w:b/>
                                <w:bCs/>
                                <w:color w:val="auto"/>
                                <w:sz w:val="24"/>
                                <w:szCs w:val="24"/>
                                <w:cs w:val="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b/>
                                <w:bCs/>
                                <w:color w:val="auto"/>
                                <w:sz w:val="24"/>
                                <w:szCs w:val="24"/>
                                <w:cs/>
                                <w:lang w:val="en-US"/>
                              </w:rPr>
                              <w:t>ভদন্ত</w:t>
                            </w:r>
                            <w:r>
                              <w:rPr>
                                <w:rFonts w:hint="default" w:ascii="Shurjo" w:hAnsi="Shurjo" w:cs="Shurjo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b/>
                                <w:bCs/>
                                <w:color w:val="auto"/>
                                <w:sz w:val="24"/>
                                <w:szCs w:val="24"/>
                                <w:cs/>
                              </w:rPr>
                              <w:t>জ্ঞানশ্রী</w:t>
                            </w:r>
                            <w:r>
                              <w:rPr>
                                <w:rFonts w:hint="default" w:ascii="Shurjo" w:hAnsi="Shurjo" w:cs="Shurjo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b/>
                                <w:bCs/>
                                <w:color w:val="auto"/>
                                <w:sz w:val="24"/>
                                <w:szCs w:val="24"/>
                                <w:cs/>
                              </w:rPr>
                              <w:t>মহাথের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480" w:firstLineChars="200"/>
                              <w:jc w:val="right"/>
                              <w:textAlignment w:val="auto"/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  <w:lang w:val="en-US" w:bidi="bn-BD"/>
                              </w:rPr>
                            </w:pP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বাংলাদেশী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বৌদ্ধদের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সর্বোচ্চ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ধর্মীয়গুরু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 w:val="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ও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  <w:lang w:val="en-US"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১৩তম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মহামান্য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</w:rPr>
                              <w:t>সংঘরাজ</w:t>
                            </w: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  <w:lang w:val="en-US" w:bidi="bn-BD"/>
                              </w:rPr>
                              <w:t>,</w:t>
                            </w:r>
                          </w:p>
                          <w:p>
                            <w:pPr>
                              <w:jc w:val="righ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hint="default" w:ascii="Shurjo" w:hAnsi="Shurjo" w:cs="Shurjo"/>
                                <w:color w:val="auto"/>
                                <w:sz w:val="24"/>
                                <w:szCs w:val="24"/>
                                <w:cs/>
                                <w:lang w:val="en-US" w:bidi="bn-BD"/>
                              </w:rPr>
                              <w:t>বাংলাদেশ সংঘরাজ ভিক্ষু মহাসভা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5.85pt;margin-top:146.6pt;height:501.35pt;width:408.85pt;z-index:251659264;mso-width-relative:page;mso-height-relative:page;" fillcolor="#FFFFFF [3201]" filled="t" stroked="f" coordsize="21600,21600" o:gfxdata="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fTupUtcAAAAMAQAADwAAAAAAAAABACAA&#10;AAAiAAAAZHJzL2Rvd25yZXYueG1sUEsBAhQAFAAAAAgAh07iQBLOXUFHAgAAlgQAAA4AAAAAAAAA&#10;AQAgAAAAJgEAAGRycy9lMm9Eb2MueG1sUEsFBgAAAAAGAAYAWQEAAN8FAAAAAA==&#10;">
                <v:fill on="t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480" w:firstLineChars="200"/>
                        <w:jc w:val="both"/>
                        <w:textAlignment w:val="auto"/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এই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সংসার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নামক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ভ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  <w:lang w:bidi="bn-BD"/>
                        </w:rPr>
                        <w:t>ব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চক্র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থেকে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নিজেকে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এবং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সেই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সাথে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অন্যজনকে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উদ্ধার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করার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নিমিত্তে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আবাল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  <w:lang w:bidi="bn-BD"/>
                        </w:rPr>
                        <w:t>্য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ব্রহ্মচারী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হয়ে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বৌদ্ধক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  <w:lang w:bidi="bn-BD"/>
                        </w:rPr>
                        <w:t>ু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ল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গৌরব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হিস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  <w:lang w:bidi="bn-BD"/>
                        </w:rPr>
                        <w:t>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বে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বহুজন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সুখ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ও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হিতের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জন্য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আপন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জীবনকে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উৎসর্গ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করে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দিয়ে</w:t>
                      </w:r>
                      <w:r>
                        <w:rPr>
                          <w:rFonts w:hint="cs" w:ascii="Shurjo" w:hAnsi="Shurjo" w:cs="Shurjo"/>
                          <w:color w:val="auto"/>
                          <w:sz w:val="24"/>
                          <w:szCs w:val="24"/>
                          <w:cs/>
                          <w:lang w:val="en-US" w:bidi="bn-BD"/>
                        </w:rPr>
                        <w:t xml:space="preserve"> যিনি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বুদ্ধের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শাসন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শোভন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রক্ষায়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ব্রতী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হয়েছেন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তিনি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শ্রীমৎ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ধর্মরত্ন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থের।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৪২তম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জন্ম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  <w:lang w:val="en-US"/>
                        </w:rPr>
                        <w:t>বার্ষিকী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পালন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ও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সেই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সাথে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ভিক্ষু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জীবনের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কঠিন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ব্রতকে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ধারণ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করে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  <w:lang w:bidi="bn-BD"/>
                        </w:rPr>
                        <w:t>‘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থের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  <w:lang w:bidi="bn-BD"/>
                        </w:rPr>
                        <w:t>’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থেকে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  <w:lang w:bidi="bn-BD"/>
                        </w:rPr>
                        <w:t>‘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মহাথের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  <w:lang w:bidi="bn-BD"/>
                        </w:rPr>
                        <w:t>’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অভিধায়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পদার্পণের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সুবর্ণ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সময়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সমাগত।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এমন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আনন্দময়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মুহূর্তে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শুভ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আশীর্বাদ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ও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অভিনন্দন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জানাতে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পেরে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আমি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সত্যিই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অত্যন্ত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আনন্দিত।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জীবনের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নানান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চড়াই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উ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  <w:lang w:val="en-US"/>
                        </w:rPr>
                        <w:t>ত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রাই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পেরিয়ে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৪</w:t>
                      </w:r>
                      <w:r>
                        <w:rPr>
                          <w:rFonts w:hint="cs" w:ascii="Shurjo" w:hAnsi="Shurjo" w:cs="Shurjo"/>
                          <w:color w:val="auto"/>
                          <w:sz w:val="24"/>
                          <w:szCs w:val="24"/>
                          <w:cs/>
                          <w:lang w:bidi="bn-BD"/>
                        </w:rPr>
                        <w:t>৩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বছরে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পদার্পণ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সত্যি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এক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অনন্য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উজ্জ্বল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আনন্দময়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দিন।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480" w:firstLineChars="200"/>
                        <w:jc w:val="both"/>
                        <w:textAlignment w:val="auto"/>
                        <w:rPr>
                          <w:rFonts w:hint="default" w:ascii="Shurjo" w:hAnsi="Shurjo" w:cs="Shurjo"/>
                          <w:b/>
                          <w:b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hurjo" w:hAnsi="Shurjo" w:cs="Shurjo"/>
                          <w:b/>
                          <w:bCs/>
                          <w:color w:val="auto"/>
                          <w:sz w:val="24"/>
                          <w:szCs w:val="24"/>
                          <w:cs/>
                        </w:rPr>
                        <w:t>বুদ্ধ</w:t>
                      </w:r>
                      <w:r>
                        <w:rPr>
                          <w:rFonts w:hint="default" w:ascii="Shurjo" w:hAnsi="Shurjo" w:cs="Shurjo"/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b/>
                          <w:bCs/>
                          <w:color w:val="auto"/>
                          <w:sz w:val="24"/>
                          <w:szCs w:val="24"/>
                          <w:cs/>
                        </w:rPr>
                        <w:t>বলেছেন</w:t>
                      </w:r>
                      <w:r>
                        <w:rPr>
                          <w:rFonts w:hint="default" w:ascii="Shurjo" w:hAnsi="Shurjo" w:cs="Shurjo"/>
                          <w:b/>
                          <w:bCs/>
                          <w:color w:val="auto"/>
                          <w:sz w:val="24"/>
                          <w:szCs w:val="24"/>
                        </w:rPr>
                        <w:t>: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480" w:firstLineChars="200"/>
                        <w:jc w:val="both"/>
                        <w:textAlignment w:val="auto"/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lang w:bidi="bn-BD"/>
                        </w:rPr>
                      </w:pP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  <w:lang w:bidi="bn-BD"/>
                        </w:rPr>
                        <w:t>“ধম্মারামো ধম্মরতো, ধম্মং অনুৰিচিন্তযং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  <w:lang w:val="en-US" w:bidi="bn-BD"/>
                        </w:rPr>
                        <w:t xml:space="preserve">,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  <w:lang w:bidi="bn-BD"/>
                        </w:rPr>
                        <w:t>ধম্মং অনুস্সরং ভিক্খু, সদ্ধম্মা ন পরিহাযতি।”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480" w:firstLineChars="200"/>
                        <w:jc w:val="both"/>
                        <w:textAlignment w:val="auto"/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  <w:lang w:bidi="bn-BD"/>
                        </w:rPr>
                        <w:t>অর্থাৎ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যিনি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ধর্মে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তন্ময়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যিনি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সতত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ধর্মচিন্তা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করে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তাতে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আনন্দ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লাভ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করেন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এবং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যিনি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ধর্ম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অনুসরণ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করেন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সেই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ভিক্ষু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সদ্ধর্ম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হতে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বিচ্যুত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হন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না।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480" w:firstLineChars="200"/>
                        <w:jc w:val="both"/>
                        <w:textAlignment w:val="auto"/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ভগবান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বুদ্ধের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শিক্ষা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অনুশীলনের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মাধ্যমে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শীল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সমাধি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ও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প্রজ্ঞায়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নিজেকে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আলোকিত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করে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ধর্মের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পথে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তাঁর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অভিযাত্রাকে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আমি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অভিনন্দন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জানাই।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বৌদ্ধ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সম্প্রদায়ের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মধ্যে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মানবতা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শান্তি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সম্প্রীতি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ভ্রাতৃত্ব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সেবা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ও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প্রজ্ঞ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  <w:lang w:val="en-US"/>
                        </w:rPr>
                        <w:t>ার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আলোকে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জীবনকে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সমৃদ্ধ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করার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লক্ষ্যে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তাঁর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জীবনের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ধর্মযাত্রা।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সদ্ধর্মের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সমৃদ্ধিতে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ও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জাতির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কল্যাণে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কাজ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করার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জন্য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তিনি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প্রতিশ্রুতিবদ্ধ।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তাঁর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এই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আনন্দ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অভিষেকে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সবাই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আজ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উৎসুক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সবার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মাঝে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উদ্বেলিত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হচ্ছে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আনন্দ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শিহরণ।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দীর্ঘ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প্রতীক্ষার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প্রহর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পেরিয়ে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সবাই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যেন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আজ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 w:val="0"/>
                          <w:lang w:val="en-US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  <w:lang w:val="en-US"/>
                        </w:rPr>
                        <w:t>পূজা সম্মাননার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ঢালা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সাজিয়েছে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মহাথের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হিস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 w:val="0"/>
                          <w:lang w:val="en-US"/>
                        </w:rPr>
                        <w:t>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বে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বরণ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করে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নেবার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প্রত্যয়ে।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বুদ্ধ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বলেছেন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 w:val="0"/>
                          <w:lang w:val="en-US"/>
                        </w:rPr>
                        <w:t>: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480" w:firstLineChars="200"/>
                        <w:jc w:val="both"/>
                        <w:textAlignment w:val="auto"/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  <w:lang w:bidi="bn-BD"/>
                        </w:rPr>
                        <w:t>“মেত্তাৰিহারী যো ভিক্খু, পসন্নো বুদ্ধসাসনে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  <w:lang w:val="en-US" w:bidi="bn-BD"/>
                        </w:rPr>
                        <w:t xml:space="preserve">,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  <w:lang w:bidi="bn-BD"/>
                        </w:rPr>
                        <w:t>অধিগচ্ছে পদং সন্তং, সঙ্খারূপসমং সুখং।”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480" w:firstLineChars="200"/>
                        <w:jc w:val="both"/>
                        <w:textAlignment w:val="auto"/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  <w:lang w:bidi="bn-BD"/>
                        </w:rPr>
                        <w:t>অর্থাৎ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  <w:lang w:val="en-US"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যে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ভিক্ষু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মৈত্রী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সাধনায়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নিবিষ্ট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যিনি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প্রসন্ন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চিত্তে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বুদ্ধের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উপদেশ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(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শাসন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)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অনুশীলন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করেন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তিনি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সংস্কার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উপশম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ও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সুখময়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শান্তপদ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লাভ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করেন।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480" w:firstLineChars="200"/>
                        <w:jc w:val="both"/>
                        <w:textAlignment w:val="auto"/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lang w:bidi="bn-BD"/>
                        </w:rPr>
                      </w:pP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আজ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এই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শুভ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সন্ধিক্ষ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  <w:lang w:val="en-US"/>
                        </w:rPr>
                        <w:t>ণে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শ্রীমৎ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ধর্মরত্ন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থের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  <w:lang w:bidi="bn-BD"/>
                        </w:rPr>
                        <w:t>’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  <w:lang w:bidi="bn-BD"/>
                        </w:rPr>
                        <w:t>‘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মহাথের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  <w:lang w:bidi="bn-BD"/>
                        </w:rPr>
                        <w:t>’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অভিধা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প্রাপ্তির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highlight w:val="none"/>
                          <w:cs/>
                        </w:rPr>
                        <w:t>প্রাক</w:t>
                      </w:r>
                      <w:r>
                        <w:rPr>
                          <w:rFonts w:hint="cs" w:ascii="Shurjo" w:hAnsi="Shurjo" w:cs="Shurjo"/>
                          <w:color w:val="auto"/>
                          <w:sz w:val="24"/>
                          <w:szCs w:val="24"/>
                          <w:highlight w:val="none"/>
                          <w:cs/>
                          <w:lang w:bidi="bn-BD"/>
                        </w:rPr>
                        <w:t>্কালে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জানাই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স্নেহ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আশীর্বাদ।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তাঁর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কর্মময়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জীবন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আরো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সমৃদ্ধশালী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হোক।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ধ্যানে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জ্ঞান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গরিমায়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উদ্ভাসিত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হোক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জীবন।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সদ্ধর্মের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কল্যাণে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প্রচার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প্রসারে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তাঁর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কার্যক্রম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আরো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সুদৃঢ়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হোক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ও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সমৃদ্ধময়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হোক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এটাই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আজকের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দিনের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প্রত্যাশা।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360" w:lineRule="auto"/>
                        <w:ind w:left="0" w:leftChars="0" w:right="0" w:rightChars="0" w:firstLine="480" w:firstLineChars="200"/>
                        <w:jc w:val="right"/>
                        <w:textAlignment w:val="auto"/>
                        <w:rPr>
                          <w:rFonts w:hint="cs" w:ascii="Shurjo" w:hAnsi="Shurjo" w:cs="Shurjo"/>
                          <w:b/>
                          <w:bCs/>
                          <w:color w:val="auto"/>
                          <w:sz w:val="24"/>
                          <w:szCs w:val="24"/>
                          <w:cs/>
                          <w:lang w:bidi="bn-BD"/>
                        </w:rPr>
                      </w:pPr>
                      <w:r>
                        <w:rPr>
                          <w:rFonts w:hint="cs" w:ascii="Shurjo" w:hAnsi="Shurjo" w:cs="Shurjo"/>
                          <w:b/>
                          <w:bCs/>
                          <w:color w:val="auto"/>
                          <w:sz w:val="24"/>
                          <w:szCs w:val="24"/>
                          <w:cs/>
                          <w:lang w:bidi="bn-BD"/>
                        </w:rPr>
                        <w:t>আ</w:t>
                      </w:r>
                      <w:r>
                        <w:rPr>
                          <w:rFonts w:hint="default" w:ascii="Shurjo" w:hAnsi="Shurjo" w:cs="Shurjo"/>
                          <w:b/>
                          <w:bCs/>
                          <w:color w:val="auto"/>
                          <w:sz w:val="24"/>
                          <w:szCs w:val="24"/>
                          <w:cs/>
                          <w:lang w:val="en-US" w:bidi="bn-BD"/>
                        </w:rPr>
                        <w:t>শী</w:t>
                      </w:r>
                      <w:r>
                        <w:rPr>
                          <w:rFonts w:hint="cs" w:ascii="Shurjo" w:hAnsi="Shurjo" w:cs="Shurjo"/>
                          <w:b/>
                          <w:bCs/>
                          <w:color w:val="auto"/>
                          <w:sz w:val="24"/>
                          <w:szCs w:val="24"/>
                          <w:cs/>
                          <w:lang w:bidi="bn-BD"/>
                        </w:rPr>
                        <w:t>র্বাদক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100" w:line="240" w:lineRule="auto"/>
                        <w:ind w:left="0" w:leftChars="0" w:right="0" w:rightChars="0" w:firstLine="480" w:firstLineChars="200"/>
                        <w:jc w:val="right"/>
                        <w:textAlignment w:val="auto"/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  <w:lang w:bidi="bn-BD"/>
                        </w:rPr>
                      </w:pP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  <w:lang w:bidi="bn-BD"/>
                        </w:rPr>
                        <w:drawing>
                          <wp:inline distT="0" distB="0" distL="114300" distR="114300">
                            <wp:extent cx="1193800" cy="318135"/>
                            <wp:effectExtent l="0" t="0" r="6350" b="5715"/>
                            <wp:docPr id="22" name="Picture 22" descr="ganshree Bhante sign 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Picture 22" descr="ganshree Bhante sign 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93800" cy="3181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480" w:firstLineChars="200"/>
                        <w:jc w:val="right"/>
                        <w:textAlignment w:val="auto"/>
                        <w:rPr>
                          <w:rFonts w:hint="default" w:ascii="Shurjo" w:hAnsi="Shurjo" w:cs="Shurjo"/>
                          <w:b/>
                          <w:b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hurjo" w:hAnsi="Shurjo" w:cs="Shurjo"/>
                          <w:b/>
                          <w:bCs/>
                          <w:color w:val="auto"/>
                          <w:sz w:val="24"/>
                          <w:szCs w:val="24"/>
                          <w:cs/>
                        </w:rPr>
                        <w:t>মহাসদ্ধর্ম</w:t>
                      </w:r>
                      <w:r>
                        <w:rPr>
                          <w:rFonts w:hint="default" w:ascii="Shurjo" w:hAnsi="Shurjo" w:cs="Shurjo"/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b/>
                          <w:bCs/>
                          <w:color w:val="auto"/>
                          <w:sz w:val="24"/>
                          <w:szCs w:val="24"/>
                          <w:cs/>
                        </w:rPr>
                        <w:t>জ্যোতিকাধ্বজ</w:t>
                      </w:r>
                      <w:r>
                        <w:rPr>
                          <w:rFonts w:hint="default" w:ascii="Shurjo" w:hAnsi="Shurjo" w:cs="Shurjo"/>
                          <w:b/>
                          <w:bCs/>
                          <w:color w:val="auto"/>
                          <w:sz w:val="24"/>
                          <w:szCs w:val="24"/>
                          <w:cs w:val="0"/>
                          <w:lang w:val="en-US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b/>
                          <w:bCs/>
                          <w:color w:val="auto"/>
                          <w:sz w:val="24"/>
                          <w:szCs w:val="24"/>
                          <w:cs/>
                          <w:lang w:val="en-US"/>
                        </w:rPr>
                        <w:t>ভদন্ত</w:t>
                      </w:r>
                      <w:r>
                        <w:rPr>
                          <w:rFonts w:hint="default" w:ascii="Shurjo" w:hAnsi="Shurjo" w:cs="Shurjo"/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b/>
                          <w:bCs/>
                          <w:color w:val="auto"/>
                          <w:sz w:val="24"/>
                          <w:szCs w:val="24"/>
                          <w:cs/>
                        </w:rPr>
                        <w:t>জ্ঞানশ্রী</w:t>
                      </w:r>
                      <w:r>
                        <w:rPr>
                          <w:rFonts w:hint="default" w:ascii="Shurjo" w:hAnsi="Shurjo" w:cs="Shurjo"/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b/>
                          <w:bCs/>
                          <w:color w:val="auto"/>
                          <w:sz w:val="24"/>
                          <w:szCs w:val="24"/>
                          <w:cs/>
                        </w:rPr>
                        <w:t>মহাথের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480" w:firstLineChars="200"/>
                        <w:jc w:val="right"/>
                        <w:textAlignment w:val="auto"/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  <w:lang w:val="en-US" w:bidi="bn-BD"/>
                        </w:rPr>
                      </w:pP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বাংলাদেশী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বৌদ্ধদের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সর্বোচ্চ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ধর্মীয়গুরু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 w:val="0"/>
                          <w:lang w:val="en-US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ও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  <w:lang w:val="en-US"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১৩তম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মহামান্য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</w:rPr>
                        <w:t>সংঘরাজ</w:t>
                      </w: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  <w:lang w:val="en-US" w:bidi="bn-BD"/>
                        </w:rPr>
                        <w:t>,</w:t>
                      </w:r>
                    </w:p>
                    <w:p>
                      <w:pPr>
                        <w:jc w:val="right"/>
                        <w:rPr>
                          <w:color w:val="auto"/>
                        </w:rPr>
                      </w:pPr>
                      <w:r>
                        <w:rPr>
                          <w:rFonts w:hint="default" w:ascii="Shurjo" w:hAnsi="Shurjo" w:cs="Shurjo"/>
                          <w:color w:val="auto"/>
                          <w:sz w:val="24"/>
                          <w:szCs w:val="24"/>
                          <w:cs/>
                          <w:lang w:val="en-US" w:bidi="bn-BD"/>
                        </w:rPr>
                        <w:t>বাংলাদেশ সংঘরাজ ভিক্ষু মহাসভা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cs="SolaimanLipi"/>
          <w:cs/>
          <w:lang w:val="en-US" w:eastAsia="zh-CN" w:bidi="bn-BD"/>
        </w:rPr>
        <w:drawing>
          <wp:inline distT="0" distB="0" distL="114300" distR="114300">
            <wp:extent cx="6629400" cy="8915400"/>
            <wp:effectExtent l="0" t="0" r="0" b="0"/>
            <wp:docPr id="3" name="Picture 3" descr="Grou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oup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891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cs" w:cs="SolaimanLipi"/>
          <w:cs/>
          <w:lang w:val="en-US" w:eastAsia="zh-CN" w:bidi="bn-BD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766445</wp:posOffset>
                </wp:positionH>
                <wp:positionV relativeFrom="paragraph">
                  <wp:posOffset>1861820</wp:posOffset>
                </wp:positionV>
                <wp:extent cx="5116195" cy="6367145"/>
                <wp:effectExtent l="0" t="0" r="8255" b="146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6195" cy="636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520" w:firstLineChars="200"/>
                              <w:textAlignment w:val="auto"/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520" w:firstLineChars="200"/>
                              <w:textAlignment w:val="auto"/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</w:pP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  <w:t>মহামতি গৌতম বুদ্ধের শিষ্য হলো ভিক্ষু বা ভিক্ষার অন্নে জীবনধারণকারী বৌদ্ধ সন্ন্যাসী। ভিক্ষু হচ্ছে চলমান তীর্থ। বিদ্যায়-প্র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  <w:t>জ্ঞায়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  <w:t xml:space="preserve"> ধ্যানে-জ্ঞানে নিরন্তর সাধনায় নিমগ্ন ভিক্ষুরা জাগতিক নাম-যশ-মোহ থেকে সম্পূর্ণরূপে বিমুক্ত। </w:t>
                            </w:r>
                            <w:r>
                              <w:rPr>
                                <w:rFonts w:hint="cs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  <w:t>‘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  <w:t>মহাথের</w:t>
                            </w:r>
                            <w:r>
                              <w:rPr>
                                <w:rFonts w:hint="cs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  <w:t>’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  <w:t xml:space="preserve"> পালি শব্দ। এর বাংলা অর্থ প্রজ্ঞায় পণ্ডিত ও সংঘের সর্বনন্দিত বৌদ্ধ ভিক্ষু। মহাথের তিন প্রকার</w:t>
                            </w:r>
                            <w:r>
                              <w:rPr>
                                <w:rFonts w:hint="cs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  <w:t>: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520" w:firstLineChars="200"/>
                              <w:jc w:val="both"/>
                              <w:textAlignment w:val="auto"/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</w:pP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  <w:t>(১) জাতি মহাথের অর্থাৎ যারা বার্ধক্য হেতু মহাথের পদবাচ্য।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520" w:firstLineChars="200"/>
                              <w:jc w:val="both"/>
                              <w:textAlignment w:val="auto"/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</w:pPr>
                            <w:r>
                              <w:rPr>
                                <w:rFonts w:hint="cs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  <w:t>(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  <w:t>২) ধর্ম মহাথের অর্থাৎ যারা ধর্ম জ্ঞানে উন্নত।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520" w:firstLineChars="200"/>
                              <w:jc w:val="both"/>
                              <w:textAlignment w:val="auto"/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</w:pP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  <w:t>৩) সম্মতি মহাথের অর্থাৎ যারা উপসম্পদা লাভের বিশ বছর পর মহাথের অভিধা পেয়ে সম্মানিত হন।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520" w:firstLineChars="200"/>
                              <w:jc w:val="both"/>
                              <w:textAlignment w:val="auto"/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</w:pP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  <w:t>বাংলাদেশের যে সুমহান বৌদ্ধ ঐতিহ্য, কৃষ্টি ও সভ্যতা গড়ে উঠেছে তার মধ্যে বলিষ্ট ভূমিকা রয়েছে ভিক্ষুসংঘের। তেমনি একজন সাংঘিক সদস্য, সুদীর্ঘকাল অরণ্য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  <w:t>ে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 w:val="0"/>
                                <w:lang w:val="en-US" w:bidi="bn-BD"/>
                              </w:rPr>
                              <w:t>-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  <w:t>শ্মশানে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  <w:t xml:space="preserve"> সাধনাচার</w:t>
                            </w:r>
                            <w:r>
                              <w:rPr>
                                <w:rFonts w:hint="cs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  <w:t>ী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  <w:t xml:space="preserve"> ধুতাঙ্গ সাধক ভদন্ত ধর্মরত্ব স্থবিরের মহাস্থবির বরণ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 w:val="0"/>
                                <w:lang w:val="en-US"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  <w:t xml:space="preserve">ও 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</w:rPr>
                              <w:t>৪২তম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</w:rPr>
                              <w:t>জন্ম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val="en-US"/>
                              </w:rPr>
                              <w:t>বার্ষিকী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 w:val="0"/>
                                <w:lang w:val="en-US"/>
                              </w:rPr>
                              <w:t>—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  <w:t>২০২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  <w:t>৩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  <w:t xml:space="preserve"> উপলক্ষ্যে জানাই আমার আন্তরিক শুভেচ্ছা ও আ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  <w:t>শী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  <w:t>র্বাণী।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520" w:firstLineChars="200"/>
                              <w:jc w:val="both"/>
                              <w:textAlignment w:val="auto"/>
                              <w:rPr>
                                <w:rFonts w:hint="cs" w:ascii="Shurjo" w:hAnsi="Shurjo" w:cs="Shurjo"/>
                                <w:b/>
                                <w:bCs/>
                                <w:sz w:val="26"/>
                                <w:szCs w:val="26"/>
                                <w:cs/>
                                <w:lang w:bidi="bn-BD"/>
                              </w:rPr>
                            </w:pP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  <w:t>ভদন্ত ধর্মরত্ন স্থবিরের মহাস্থবির বরণ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 w:val="0"/>
                                <w:lang w:val="en-US"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  <w:t xml:space="preserve">ও 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</w:rPr>
                              <w:t>৪২তম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</w:rPr>
                              <w:t>জন্ম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val="en-US"/>
                              </w:rPr>
                              <w:t>বার্ষিকী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  <w:t>—২০২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  <w:t>৩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  <w:t xml:space="preserve"> উপলক্ষ্যে একটি স্মারক গ্রন্থ প্রকাশিত হচ্ছে জেনে আমি আনন্দিত। যারা এই মহতি উদ্যোগ নিয়েছেন তাঁদের সক</w:t>
                            </w:r>
                            <w:r>
                              <w:rPr>
                                <w:rFonts w:hint="cs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  <w:t>লের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  <w:t xml:space="preserve"> প্রতি আমি আন্তরিক অভিনন্দন, শুভেচ্ছা ও আ</w:t>
                            </w:r>
                            <w:r>
                              <w:rPr>
                                <w:rFonts w:hint="cs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  <w:t>শী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  <w:t xml:space="preserve">র্বাদ জানাচ্ছি। সেই দীপ্তমান বৌদ্ধ ভিক্ষু ধুতাঙ্গ সাধক ভদন্ত ধর্মরত্ন </w:t>
                            </w:r>
                            <w:r>
                              <w:rPr>
                                <w:rFonts w:hint="cs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  <w:t>মহা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  <w:t>স্থবিরের সাংঘিক জীবনের সাফল্য ও দীর্ঘায়ু কামনা করছি।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100" w:line="360" w:lineRule="auto"/>
                              <w:ind w:left="0" w:leftChars="0" w:right="0" w:rightChars="0" w:firstLine="200" w:firstLineChars="200"/>
                              <w:jc w:val="right"/>
                              <w:textAlignment w:val="auto"/>
                              <w:rPr>
                                <w:rFonts w:hint="cs" w:ascii="Shurjo" w:hAnsi="Shurjo" w:cs="Shurjo"/>
                                <w:b/>
                                <w:bCs/>
                                <w:sz w:val="10"/>
                                <w:szCs w:val="10"/>
                                <w:cs/>
                                <w:lang w:bidi="bn-BD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100" w:line="360" w:lineRule="auto"/>
                              <w:ind w:left="0" w:leftChars="0" w:right="0" w:rightChars="0" w:firstLine="520" w:firstLineChars="200"/>
                              <w:jc w:val="right"/>
                              <w:textAlignment w:val="auto"/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</w:pPr>
                            <w:r>
                              <w:rPr>
                                <w:rFonts w:hint="cs" w:ascii="Shurjo" w:hAnsi="Shurjo" w:cs="Shurjo"/>
                                <w:b/>
                                <w:bCs/>
                                <w:sz w:val="26"/>
                                <w:szCs w:val="26"/>
                                <w:cs/>
                                <w:lang w:bidi="bn-BD"/>
                              </w:rPr>
                              <w:t>আ</w:t>
                            </w:r>
                            <w:r>
                              <w:rPr>
                                <w:rFonts w:hint="default" w:ascii="Shurjo" w:hAnsi="Shurjo" w:cs="Shurjo"/>
                                <w:b/>
                                <w:bCs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  <w:t>শী</w:t>
                            </w:r>
                            <w:r>
                              <w:rPr>
                                <w:rFonts w:hint="cs" w:ascii="Shurjo" w:hAnsi="Shurjo" w:cs="Shurjo"/>
                                <w:b/>
                                <w:bCs/>
                                <w:sz w:val="26"/>
                                <w:szCs w:val="26"/>
                                <w:cs/>
                                <w:lang w:bidi="bn-BD"/>
                              </w:rPr>
                              <w:t>র্বাদক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100" w:line="240" w:lineRule="auto"/>
                              <w:ind w:left="0" w:leftChars="0" w:right="0" w:rightChars="0" w:firstLine="520" w:firstLineChars="200"/>
                              <w:jc w:val="right"/>
                              <w:textAlignment w:val="auto"/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</w:pP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  <w:drawing>
                                <wp:inline distT="0" distB="0" distL="114300" distR="114300">
                                  <wp:extent cx="1913890" cy="366395"/>
                                  <wp:effectExtent l="0" t="0" r="10160" b="14605"/>
                                  <wp:docPr id="23" name="Picture 23" descr="Banashree Bha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Picture 23" descr="Banashree Bhante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3890" cy="3663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0" w:firstLineChars="0"/>
                              <w:jc w:val="right"/>
                              <w:textAlignment w:val="auto"/>
                              <w:rPr>
                                <w:rFonts w:hint="default" w:ascii="Shurjo" w:hAnsi="Shurjo" w:cs="Shurjo"/>
                                <w:b/>
                                <w:bCs/>
                                <w:sz w:val="26"/>
                                <w:szCs w:val="26"/>
                                <w:cs/>
                                <w:lang w:bidi="bn-BD"/>
                              </w:rPr>
                            </w:pPr>
                            <w:r>
                              <w:rPr>
                                <w:rFonts w:hint="default" w:ascii="Shurjo" w:hAnsi="Shurjo" w:cs="Shurjo"/>
                                <w:b/>
                                <w:bCs/>
                                <w:sz w:val="26"/>
                                <w:szCs w:val="26"/>
                                <w:cs/>
                              </w:rPr>
                              <w:t>মহাসদ্ধর্ম</w:t>
                            </w:r>
                            <w:r>
                              <w:rPr>
                                <w:rFonts w:hint="default" w:ascii="Shurjo" w:hAnsi="Shurjo" w:cs="Shurjo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b/>
                                <w:bCs/>
                                <w:sz w:val="26"/>
                                <w:szCs w:val="26"/>
                                <w:cs/>
                              </w:rPr>
                              <w:t>জ্যোতিকাধ্বজ</w:t>
                            </w:r>
                            <w:r>
                              <w:rPr>
                                <w:rFonts w:hint="cs" w:ascii="Shurjo" w:hAnsi="Shurjo" w:cs="Shurjo"/>
                                <w:b/>
                                <w:bCs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b/>
                                <w:bCs/>
                                <w:sz w:val="26"/>
                                <w:szCs w:val="26"/>
                                <w:cs/>
                                <w:lang w:bidi="bn-BD"/>
                              </w:rPr>
                              <w:t>অধ্যাপক বনশ্রী মহাথের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0" w:firstLineChars="0"/>
                              <w:jc w:val="right"/>
                              <w:textAlignment w:val="auto"/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</w:pP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  <w:t>২৯তম সংঘনায়ক, বাংলাদেশ বৌদ্ধ ভিক্ষু মহাসভা।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0" w:firstLineChars="0"/>
                              <w:jc w:val="right"/>
                              <w:textAlignment w:val="auto"/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</w:pP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  <w:t>অধ্যক্ষ, চান্দগাঁও সর্বজনীন কেন্দ্রীয় বৌদ্ধ বিহার।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100" w:line="240" w:lineRule="auto"/>
                              <w:ind w:left="0" w:leftChars="0" w:right="0" w:rightChars="0" w:firstLine="520" w:firstLineChars="200"/>
                              <w:textAlignment w:val="auto"/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100" w:line="240" w:lineRule="auto"/>
                              <w:ind w:left="0" w:leftChars="0" w:right="0" w:rightChars="0" w:firstLine="520" w:firstLineChars="200"/>
                              <w:textAlignment w:val="auto"/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</w:rPr>
                            </w:pP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</w:rPr>
                              <w:br w:type="page"/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0.35pt;margin-top:146.6pt;height:501.35pt;width:402.85pt;z-index:251660288;mso-width-relative:page;mso-height-relative:page;" fillcolor="#FFFFFF [3201]" filled="t" stroked="f" coordsize="21600,21600" o:gfxdata="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OwX1ajXAAAADAEAAA8AAAAAAAAAAQAgAAAAIgAAAGRycy9k&#10;b3ducmV2LnhtbFBLAQIUABQAAAAIAIdO4kAiKUiLPAIAAIsEAAAOAAAAAAAAAAEAIAAAACYBAABk&#10;cnMvZTJvRG9jLnhtbFBLBQYAAAAABgAGAFkBAADUBQAAAAA=&#10;">
                <v:fill on="t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520" w:firstLineChars="200"/>
                        <w:textAlignment w:val="auto"/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520" w:firstLineChars="200"/>
                        <w:textAlignment w:val="auto"/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</w:pP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  <w:t>মহামতি গৌতম বুদ্ধের শিষ্য হলো ভিক্ষু বা ভিক্ষার অন্নে জীবনধারণকারী বৌদ্ধ সন্ন্যাসী। ভিক্ষু হচ্ছে চলমান তীর্থ। বিদ্যায়-প্র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  <w:t>জ্ঞায়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  <w:t xml:space="preserve"> ধ্যানে-জ্ঞানে নিরন্তর সাধনায় নিমগ্ন ভিক্ষুরা জাগতিক নাম-যশ-মোহ থেকে সম্পূর্ণরূপে বিমুক্ত। </w:t>
                      </w:r>
                      <w:r>
                        <w:rPr>
                          <w:rFonts w:hint="cs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  <w:t>‘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  <w:t>মহাথের</w:t>
                      </w:r>
                      <w:r>
                        <w:rPr>
                          <w:rFonts w:hint="cs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  <w:t>’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  <w:t xml:space="preserve"> পালি শব্দ। এর বাংলা অর্থ প্রজ্ঞায় পণ্ডিত ও সংঘের সর্বনন্দিত বৌদ্ধ ভিক্ষু। মহাথের তিন প্রকার</w:t>
                      </w:r>
                      <w:r>
                        <w:rPr>
                          <w:rFonts w:hint="cs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  <w:t>: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520" w:firstLineChars="200"/>
                        <w:jc w:val="both"/>
                        <w:textAlignment w:val="auto"/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</w:pP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  <w:t>(১) জাতি মহাথের অর্থাৎ যারা বার্ধক্য হেতু মহাথের পদবাচ্য।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520" w:firstLineChars="200"/>
                        <w:jc w:val="both"/>
                        <w:textAlignment w:val="auto"/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</w:pPr>
                      <w:r>
                        <w:rPr>
                          <w:rFonts w:hint="cs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  <w:t>(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  <w:t>২) ধর্ম মহাথের অর্থাৎ যারা ধর্ম জ্ঞানে উন্নত।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520" w:firstLineChars="200"/>
                        <w:jc w:val="both"/>
                        <w:textAlignment w:val="auto"/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</w:pP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  <w:t>৩) সম্মতি মহাথের অর্থাৎ যারা উপসম্পদা লাভের বিশ বছর পর মহাথের অভিধা পেয়ে সম্মানিত হন।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520" w:firstLineChars="200"/>
                        <w:jc w:val="both"/>
                        <w:textAlignment w:val="auto"/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</w:pP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  <w:t>বাংলাদেশের যে সুমহান বৌদ্ধ ঐতিহ্য, কৃষ্টি ও সভ্যতা গড়ে উঠেছে তার মধ্যে বলিষ্ট ভূমিকা রয়েছে ভিক্ষুসংঘের। তেমনি একজন সাংঘিক সদস্য, সুদীর্ঘকাল অরণ্য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  <w:t>ে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 w:val="0"/>
                          <w:lang w:val="en-US" w:bidi="bn-BD"/>
                        </w:rPr>
                        <w:t>-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  <w:t>শ্মশানে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  <w:t xml:space="preserve"> সাধনাচার</w:t>
                      </w:r>
                      <w:r>
                        <w:rPr>
                          <w:rFonts w:hint="cs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  <w:t>ী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  <w:t xml:space="preserve"> ধুতাঙ্গ সাধক ভদন্ত ধর্মরত্ব স্থবিরের মহাস্থবির বরণ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 w:val="0"/>
                          <w:lang w:val="en-US"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  <w:t xml:space="preserve">ও 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</w:rPr>
                        <w:t>৪২তম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</w:rPr>
                        <w:t>জন্ম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val="en-US"/>
                        </w:rPr>
                        <w:t>বার্ষিকী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 w:val="0"/>
                          <w:lang w:val="en-US"/>
                        </w:rPr>
                        <w:t>—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  <w:t>২০২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  <w:t>৩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  <w:t xml:space="preserve"> উপলক্ষ্যে জানাই আমার আন্তরিক শুভেচ্ছা ও আ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  <w:t>শী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  <w:t>র্বাণী।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520" w:firstLineChars="200"/>
                        <w:jc w:val="both"/>
                        <w:textAlignment w:val="auto"/>
                        <w:rPr>
                          <w:rFonts w:hint="cs" w:ascii="Shurjo" w:hAnsi="Shurjo" w:cs="Shurjo"/>
                          <w:b/>
                          <w:bCs/>
                          <w:sz w:val="26"/>
                          <w:szCs w:val="26"/>
                          <w:cs/>
                          <w:lang w:bidi="bn-BD"/>
                        </w:rPr>
                      </w:pP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  <w:t>ভদন্ত ধর্মরত্ন স্থবিরের মহাস্থবির বরণ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 w:val="0"/>
                          <w:lang w:val="en-US"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  <w:t xml:space="preserve">ও 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</w:rPr>
                        <w:t>৪২তম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</w:rPr>
                        <w:t>জন্ম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val="en-US"/>
                        </w:rPr>
                        <w:t>বার্ষিকী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  <w:t>—২০২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  <w:t>৩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  <w:t xml:space="preserve"> উপলক্ষ্যে একটি স্মারক গ্রন্থ প্রকাশিত হচ্ছে জেনে আমি আনন্দিত। যারা এই মহতি উদ্যোগ নিয়েছেন তাঁদের সক</w:t>
                      </w:r>
                      <w:r>
                        <w:rPr>
                          <w:rFonts w:hint="cs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  <w:t>লের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  <w:t xml:space="preserve"> প্রতি আমি আন্তরিক অভিনন্দন, শুভেচ্ছা ও আ</w:t>
                      </w:r>
                      <w:r>
                        <w:rPr>
                          <w:rFonts w:hint="cs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  <w:t>শী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  <w:t xml:space="preserve">র্বাদ জানাচ্ছি। সেই দীপ্তমান বৌদ্ধ ভিক্ষু ধুতাঙ্গ সাধক ভদন্ত ধর্মরত্ন </w:t>
                      </w:r>
                      <w:r>
                        <w:rPr>
                          <w:rFonts w:hint="cs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  <w:t>মহা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  <w:t>স্থবিরের সাংঘিক জীবনের সাফল্য ও দীর্ঘায়ু কামনা করছি।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100" w:line="360" w:lineRule="auto"/>
                        <w:ind w:left="0" w:leftChars="0" w:right="0" w:rightChars="0" w:firstLine="200" w:firstLineChars="200"/>
                        <w:jc w:val="right"/>
                        <w:textAlignment w:val="auto"/>
                        <w:rPr>
                          <w:rFonts w:hint="cs" w:ascii="Shurjo" w:hAnsi="Shurjo" w:cs="Shurjo"/>
                          <w:b/>
                          <w:bCs/>
                          <w:sz w:val="10"/>
                          <w:szCs w:val="10"/>
                          <w:cs/>
                          <w:lang w:bidi="bn-BD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100" w:line="360" w:lineRule="auto"/>
                        <w:ind w:left="0" w:leftChars="0" w:right="0" w:rightChars="0" w:firstLine="520" w:firstLineChars="200"/>
                        <w:jc w:val="right"/>
                        <w:textAlignment w:val="auto"/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</w:pPr>
                      <w:r>
                        <w:rPr>
                          <w:rFonts w:hint="cs" w:ascii="Shurjo" w:hAnsi="Shurjo" w:cs="Shurjo"/>
                          <w:b/>
                          <w:bCs/>
                          <w:sz w:val="26"/>
                          <w:szCs w:val="26"/>
                          <w:cs/>
                          <w:lang w:bidi="bn-BD"/>
                        </w:rPr>
                        <w:t>আ</w:t>
                      </w:r>
                      <w:r>
                        <w:rPr>
                          <w:rFonts w:hint="default" w:ascii="Shurjo" w:hAnsi="Shurjo" w:cs="Shurjo"/>
                          <w:b/>
                          <w:bCs/>
                          <w:sz w:val="26"/>
                          <w:szCs w:val="26"/>
                          <w:cs/>
                          <w:lang w:val="en-US" w:bidi="bn-BD"/>
                        </w:rPr>
                        <w:t>শী</w:t>
                      </w:r>
                      <w:r>
                        <w:rPr>
                          <w:rFonts w:hint="cs" w:ascii="Shurjo" w:hAnsi="Shurjo" w:cs="Shurjo"/>
                          <w:b/>
                          <w:bCs/>
                          <w:sz w:val="26"/>
                          <w:szCs w:val="26"/>
                          <w:cs/>
                          <w:lang w:bidi="bn-BD"/>
                        </w:rPr>
                        <w:t>র্বাদক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100" w:line="240" w:lineRule="auto"/>
                        <w:ind w:left="0" w:leftChars="0" w:right="0" w:rightChars="0" w:firstLine="520" w:firstLineChars="200"/>
                        <w:jc w:val="right"/>
                        <w:textAlignment w:val="auto"/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</w:pP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  <w:drawing>
                          <wp:inline distT="0" distB="0" distL="114300" distR="114300">
                            <wp:extent cx="1913890" cy="366395"/>
                            <wp:effectExtent l="0" t="0" r="10160" b="14605"/>
                            <wp:docPr id="23" name="Picture 23" descr="Banashree Bha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Picture 23" descr="Banashree Bhante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13890" cy="3663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0" w:firstLineChars="0"/>
                        <w:jc w:val="right"/>
                        <w:textAlignment w:val="auto"/>
                        <w:rPr>
                          <w:rFonts w:hint="default" w:ascii="Shurjo" w:hAnsi="Shurjo" w:cs="Shurjo"/>
                          <w:b/>
                          <w:bCs/>
                          <w:sz w:val="26"/>
                          <w:szCs w:val="26"/>
                          <w:cs/>
                          <w:lang w:bidi="bn-BD"/>
                        </w:rPr>
                      </w:pPr>
                      <w:r>
                        <w:rPr>
                          <w:rFonts w:hint="default" w:ascii="Shurjo" w:hAnsi="Shurjo" w:cs="Shurjo"/>
                          <w:b/>
                          <w:bCs/>
                          <w:sz w:val="26"/>
                          <w:szCs w:val="26"/>
                          <w:cs/>
                        </w:rPr>
                        <w:t>মহাসদ্ধর্ম</w:t>
                      </w:r>
                      <w:r>
                        <w:rPr>
                          <w:rFonts w:hint="default" w:ascii="Shurjo" w:hAnsi="Shurjo" w:cs="Shurjo"/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b/>
                          <w:bCs/>
                          <w:sz w:val="26"/>
                          <w:szCs w:val="26"/>
                          <w:cs/>
                        </w:rPr>
                        <w:t>জ্যোতিকাধ্বজ</w:t>
                      </w:r>
                      <w:r>
                        <w:rPr>
                          <w:rFonts w:hint="cs" w:ascii="Shurjo" w:hAnsi="Shurjo" w:cs="Shurjo"/>
                          <w:b/>
                          <w:bCs/>
                          <w:sz w:val="26"/>
                          <w:szCs w:val="26"/>
                          <w:cs/>
                          <w:lang w:val="en-US"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b/>
                          <w:bCs/>
                          <w:sz w:val="26"/>
                          <w:szCs w:val="26"/>
                          <w:cs/>
                          <w:lang w:bidi="bn-BD"/>
                        </w:rPr>
                        <w:t>অধ্যাপক বনশ্রী মহাথের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0" w:firstLineChars="0"/>
                        <w:jc w:val="right"/>
                        <w:textAlignment w:val="auto"/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</w:pP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  <w:t>২৯তম সংঘনায়ক, বাংলাদেশ বৌদ্ধ ভিক্ষু মহাসভা।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0" w:firstLineChars="0"/>
                        <w:jc w:val="right"/>
                        <w:textAlignment w:val="auto"/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</w:pP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  <w:t>অধ্যক্ষ, চান্দগাঁও সর্বজনীন কেন্দ্রীয় বৌদ্ধ বিহার।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100" w:line="240" w:lineRule="auto"/>
                        <w:ind w:left="0" w:leftChars="0" w:right="0" w:rightChars="0" w:firstLine="520" w:firstLineChars="200"/>
                        <w:textAlignment w:val="auto"/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100" w:line="240" w:lineRule="auto"/>
                        <w:ind w:left="0" w:leftChars="0" w:right="0" w:rightChars="0" w:firstLine="520" w:firstLineChars="200"/>
                        <w:textAlignment w:val="auto"/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</w:rPr>
                      </w:pP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</w:rPr>
                        <w:br w:type="page"/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cs" w:cs="SolaimanLipi"/>
          <w:cs/>
          <w:lang w:val="en-US" w:eastAsia="zh-CN" w:bidi="bn-BD"/>
        </w:rPr>
        <w:drawing>
          <wp:inline distT="0" distB="0" distL="114300" distR="114300">
            <wp:extent cx="6629400" cy="8915400"/>
            <wp:effectExtent l="0" t="0" r="0" b="0"/>
            <wp:docPr id="5" name="Picture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891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cs" w:cs="SolaimanLipi"/>
          <w:cs/>
          <w:lang w:val="en-US" w:eastAsia="zh-CN" w:bidi="bn-BD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4119880</wp:posOffset>
                </wp:positionH>
                <wp:positionV relativeFrom="paragraph">
                  <wp:posOffset>1247140</wp:posOffset>
                </wp:positionV>
                <wp:extent cx="352425" cy="360045"/>
                <wp:effectExtent l="4445" t="4445" r="5080" b="16510"/>
                <wp:wrapNone/>
                <wp:docPr id="2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19600" y="1416050"/>
                          <a:ext cx="352425" cy="360045"/>
                        </a:xfrm>
                        <a:prstGeom prst="rect">
                          <a:avLst/>
                        </a:prstGeom>
                        <a:solidFill>
                          <a:srgbClr val="1FE000"/>
                        </a:solidFill>
                        <a:ln w="0" cmpd="sng">
                          <a:solidFill>
                            <a:srgbClr val="1FE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4.4pt;margin-top:98.2pt;height:28.35pt;width:27.75pt;z-index:251663360;v-text-anchor:middle;mso-width-relative:page;mso-height-relative:page;" fillcolor="#1FE000" filled="t" stroked="t" coordsize="21600,21600" o:gfxdata="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Cw6Kp3QAAAAsBAAAPAAAAAAAAAAEAIAAAACIAAABkcnMvZG93bnJl&#10;di54bWxQSwECFAAUAAAACACHTuJAysz5H2oCAAD/BAAADgAAAAAAAAABACAAAAAsAQAAZHJzL2Uy&#10;b0RvYy54bWxQSwUGAAAAAAYABgBZAQAACAYAAAAA&#10;">
                <v:fill on="t" focussize="0,0"/>
                <v:stroke weight="0pt" color="#1FE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708025</wp:posOffset>
                </wp:positionH>
                <wp:positionV relativeFrom="paragraph">
                  <wp:posOffset>1861820</wp:posOffset>
                </wp:positionV>
                <wp:extent cx="5136515" cy="6367145"/>
                <wp:effectExtent l="0" t="0" r="6985" b="1460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6515" cy="636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500" w:firstLineChars="200"/>
                              <w:jc w:val="both"/>
                              <w:textAlignment w:val="auto"/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500" w:firstLineChars="200"/>
                              <w:jc w:val="both"/>
                              <w:textAlignment w:val="auto"/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 w:val="0"/>
                                <w:lang w:val="en-US" w:bidi="bn-BD"/>
                              </w:rPr>
                            </w:pP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স্নেহের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ধর্মরত্ন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এক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দুই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করে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তার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ভিক্ষুত্ব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জীবনে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আজ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মহাস্থবিরত্বের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যোগ্যতা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অর্জন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করলো।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এই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দুর্লভ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সংবাদ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দীক্ষা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ও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শিক্ষা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গুরু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হিসেবে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আমার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কাছে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কতো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আনন্দের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তা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জানানোর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ভাষা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এখন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হারিয়েছি।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তারপরও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প্রাণভরে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আশীর্বাদ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আর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পুণ্য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  <w:lang w:bidi="bn-BD"/>
                              </w:rPr>
                              <w:t>‌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দান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করছি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স্নেহের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ধর্মরত্নকে।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অভিনন্দিত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করছি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তাঁর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এই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দুর্লভ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অর্জনকে।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পবিত্র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ভিক্ষুজীবনে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তাঁর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এই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প্রতিষ্ঠা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বুদ্ধ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cs" w:ascii="Shurjo" w:hAnsi="Shurjo" w:cs="Shurjo"/>
                                <w:sz w:val="25"/>
                                <w:szCs w:val="25"/>
                                <w:cs/>
                                <w:lang w:bidi="bn-BD"/>
                              </w:rPr>
                              <w:t>শা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সনকে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পৃথিবী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গ্রহটির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বুকে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টিকে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থাকার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অধিকার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দান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করুক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!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বুদ্ধের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শান্তির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বাণী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একতা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ও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করুণার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বাণী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বিস্তার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লাভের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অমিত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শক্তি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অর্জন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করুক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!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তাঁর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জীবন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বুদ্ধজ্ঞানদীপ্ত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নিরোগ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দীর্ঘায়ু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সম্পন্ন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হোক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!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এই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কামনা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করি।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 w:val="0"/>
                                <w:lang w:val="en-US" w:bidi="bn-BD"/>
                              </w:rPr>
                              <w:t xml:space="preserve">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500" w:firstLineChars="200"/>
                              <w:jc w:val="both"/>
                              <w:textAlignment w:val="auto"/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</w:pP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পূজ্য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বন</w:t>
                            </w:r>
                            <w:r>
                              <w:rPr>
                                <w:rFonts w:hint="cs" w:ascii="Shurjo" w:hAnsi="Shurjo" w:cs="Shurjo"/>
                                <w:sz w:val="25"/>
                                <w:szCs w:val="25"/>
                                <w:cs/>
                                <w:lang w:bidi="bn-BD"/>
                              </w:rPr>
                              <w:t>ভন্তে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সান্নিধ্যে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আমার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অবস্থানকালে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যে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কয়জন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বড়ুয়া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সন্তান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আমার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কাছে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শ্রামণ্য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প্রব্রজ্য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  <w:lang w:val="en-US"/>
                              </w:rPr>
                              <w:t>া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গ্রহণ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করেন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এবং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বুদ্ধ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ভাষা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পালি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তে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শিক্ষা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নিয়ে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বুদ্ধবাণী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পঠন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পাঠনে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সক্ষম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হন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;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তাঁদের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মধ্যে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স্নেহের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ধর্মরত্ন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অন্যতম।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রাঙ্গুনীয়ার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শিলক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অঞ্চলের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এক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বিশিষ্ট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শিক্ষকের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সন্তান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এই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ধর্মরত্ন।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বর্তমানে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নিউইয়র্কবাসী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প্রিয়ভাজন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সুবীর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 w:val="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প্রমূখ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  <w:lang w:val="en-US" w:bidi="bn-BD"/>
                              </w:rPr>
                              <w:t>৯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ভাইবোনের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cs" w:ascii="Shurjo" w:hAnsi="Shurjo" w:cs="Shurjo"/>
                                <w:sz w:val="25"/>
                                <w:szCs w:val="25"/>
                                <w:cs/>
                                <w:lang w:bidi="bn-BD"/>
                              </w:rPr>
                              <w:t>মধ্যে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ধর্মরত্ন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থেরো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  <w:lang w:val="en-US" w:bidi="bn-BD"/>
                              </w:rPr>
                              <w:t>অষ্টম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।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শান্তদান্ত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স্নিগ্ধ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গম্ভীরগুণের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অধিকারী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এই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বুদ্ধপুত্রকে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নিয়ে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জ্ঞাতীমিত্র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সবাই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গৌরব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করলেও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  <w:lang w:val="en-US"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মহাপুণ্য।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 w:val="0"/>
                                <w:lang w:val="en-US"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ধন্য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জনক</w:t>
                            </w:r>
                            <w:r>
                              <w:rPr>
                                <w:rFonts w:hint="cs" w:ascii="Shurjo" w:hAnsi="Shurjo" w:cs="Shurjo"/>
                                <w:sz w:val="25"/>
                                <w:szCs w:val="25"/>
                                <w:cs/>
                                <w:lang w:val="en-US" w:bidi="bn-BD"/>
                              </w:rPr>
                              <w:t>-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জননী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এমন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সন্তানকে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জন্মদান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করে।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তাঁরা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এই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এক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সন্তানের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জীবনাদর্শেও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চিরকাল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স্মরণীয়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বরণীয়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হতে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সক্ষম।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কারণ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শুধুমাত্র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ভিক্ষু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হলে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তো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হয়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না।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আদর্শ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ত্যাগদীপ্ত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ভিক্ষুর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  <w:lang w:val="en-US" w:bidi="bn-BD"/>
                              </w:rPr>
                              <w:t>অনুকরণে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সমৃদ্ধ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ভিক্ষু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হওয়াই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আসল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কথা।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এমন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জীবন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দ্বারা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বুদ্ধ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cs" w:ascii="Shurjo" w:hAnsi="Shurjo" w:cs="Shurjo"/>
                                <w:sz w:val="25"/>
                                <w:szCs w:val="25"/>
                                <w:cs/>
                                <w:lang w:bidi="bn-BD"/>
                              </w:rPr>
                              <w:t>শা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সন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যেমন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দীর্ঘস্থায়িত্বের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শক্তি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পায়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;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তেমনি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সেই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ভিক্ষুর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মাতা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পিতা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জ্ঞাতীমিত্র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সবার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মুখও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উজ্জ্বল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হয়।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500" w:firstLineChars="200"/>
                              <w:jc w:val="both"/>
                              <w:textAlignment w:val="auto"/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</w:pP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স্নেহভাজন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ধর্মরত্ন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আমার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আধ্যাত্মিক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গুরু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পূজ্য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বন</w:t>
                            </w:r>
                            <w:r>
                              <w:rPr>
                                <w:rFonts w:hint="cs" w:ascii="Shurjo" w:hAnsi="Shurjo" w:cs="Shurjo"/>
                                <w:sz w:val="25"/>
                                <w:szCs w:val="25"/>
                                <w:cs/>
                                <w:lang w:bidi="bn-BD"/>
                              </w:rPr>
                              <w:t>ভন্তে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সেই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ত্যাগদীপ্ত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ধুতাঙ্গী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>,</w:t>
                            </w:r>
                            <w:r>
                              <w:rPr>
                                <w:rFonts w:hint="cs" w:ascii="Shurjo" w:hAnsi="Shurjo" w:cs="Shurjo"/>
                                <w:sz w:val="25"/>
                                <w:szCs w:val="25"/>
                                <w:cs/>
                                <w:lang w:val="en-US"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ধ্যানী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আদর্শে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উজ্জীবিত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একটি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দুর্লভ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ভিক্ষুজীবনের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অধিকারী।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500" w:firstLineChars="200"/>
                              <w:jc w:val="both"/>
                              <w:textAlignment w:val="auto"/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</w:pP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এহেন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দুর্লভ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ভিক্ষু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আয়ুষ্মান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ধর্মরত্ন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থেরোকে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আজ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যেই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সংঘ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মহাথেরোত্বে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বরণ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করে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নিচ্ছেন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আমি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সেই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সংঘকেও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জানাই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অভিনন্দন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!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500" w:firstLineChars="200"/>
                              <w:jc w:val="center"/>
                              <w:textAlignment w:val="auto"/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</w:pP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জ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  <w:lang w:val="en-US"/>
                              </w:rPr>
                              <w:t>য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তু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বুদ্ধ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!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জ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  <w:lang w:val="en-US"/>
                              </w:rPr>
                              <w:t>য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তু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ধম্ম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!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জ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  <w:lang w:val="en-US"/>
                              </w:rPr>
                              <w:t>য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তু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সঙ্ঘ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>!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500" w:firstLineChars="200"/>
                              <w:jc w:val="center"/>
                              <w:textAlignment w:val="auto"/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</w:pP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চিরং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তিট্ঠতু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বুদ্ধ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</w:rPr>
                              <w:t>সাসন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cs/>
                                <w:lang w:val="en-US"/>
                              </w:rPr>
                              <w:t>ং</w:t>
                            </w:r>
                            <w:r>
                              <w:rPr>
                                <w:rFonts w:hint="default" w:ascii="Shurjo" w:hAnsi="Shurjo" w:cs="Shurjo"/>
                                <w:sz w:val="25"/>
                                <w:szCs w:val="25"/>
                                <w:lang w:bidi="bn-BD"/>
                              </w:rPr>
                              <w:t>!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100" w:line="360" w:lineRule="auto"/>
                              <w:ind w:left="0" w:leftChars="0" w:right="0" w:rightChars="0" w:firstLine="520" w:firstLineChars="200"/>
                              <w:jc w:val="right"/>
                              <w:textAlignment w:val="auto"/>
                              <w:rPr>
                                <w:rFonts w:hint="cs" w:ascii="Shurjo" w:hAnsi="Shurjo" w:cs="Shurjo"/>
                                <w:b/>
                                <w:bCs/>
                                <w:sz w:val="26"/>
                                <w:szCs w:val="26"/>
                                <w:cs/>
                                <w:lang w:bidi="bn-BD"/>
                              </w:rPr>
                            </w:pPr>
                            <w:r>
                              <w:rPr>
                                <w:rFonts w:hint="cs" w:ascii="Shurjo" w:hAnsi="Shurjo" w:cs="Shurjo"/>
                                <w:b/>
                                <w:bCs/>
                                <w:sz w:val="26"/>
                                <w:szCs w:val="26"/>
                                <w:cs/>
                                <w:lang w:bidi="bn-BD"/>
                              </w:rPr>
                              <w:t>আ</w:t>
                            </w:r>
                            <w:r>
                              <w:rPr>
                                <w:rFonts w:hint="default" w:ascii="Shurjo" w:hAnsi="Shurjo" w:cs="Shurjo"/>
                                <w:b/>
                                <w:bCs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  <w:t>শীর্</w:t>
                            </w:r>
                            <w:r>
                              <w:rPr>
                                <w:rFonts w:hint="cs" w:ascii="Shurjo" w:hAnsi="Shurjo" w:cs="Shurjo"/>
                                <w:b/>
                                <w:bCs/>
                                <w:sz w:val="26"/>
                                <w:szCs w:val="26"/>
                                <w:cs/>
                                <w:lang w:bidi="bn-BD"/>
                              </w:rPr>
                              <w:t>বাদক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100" w:line="240" w:lineRule="auto"/>
                              <w:ind w:left="0" w:leftChars="0" w:right="0" w:rightChars="0" w:firstLine="520" w:firstLineChars="200"/>
                              <w:jc w:val="right"/>
                              <w:textAlignment w:val="auto"/>
                              <w:rPr>
                                <w:rFonts w:hint="default" w:ascii="Shurjo" w:hAnsi="Shurjo" w:cs="Shurjo"/>
                                <w:b/>
                                <w:bCs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</w:pPr>
                            <w:r>
                              <w:rPr>
                                <w:rFonts w:hint="default" w:ascii="Shurjo" w:hAnsi="Shurjo" w:cs="Shurjo"/>
                                <w:b/>
                                <w:bCs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  <w:drawing>
                                <wp:inline distT="0" distB="0" distL="114300" distR="114300">
                                  <wp:extent cx="1452245" cy="349885"/>
                                  <wp:effectExtent l="0" t="0" r="14605" b="12065"/>
                                  <wp:docPr id="15" name="Picture 15" descr="prajnabangsha bha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Picture 15" descr="prajnabangsha bhante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52245" cy="349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0" w:firstLineChars="0"/>
                              <w:jc w:val="right"/>
                              <w:textAlignment w:val="auto"/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lang w:val="en-US" w:bidi="bn-BD"/>
                              </w:rPr>
                            </w:pP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</w:rPr>
                              <w:t>মঙ্গলকামী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cs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  <w:t>ভন্তে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 w:val="0"/>
                                <w:lang w:val="en-US"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  <w:t>ভদন্ত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</w:rPr>
                              <w:t>প্রজ্ঞাবংশ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  <w:t>মহাথেরো</w:t>
                            </w:r>
                          </w:p>
                          <w:p>
                            <w:pPr>
                              <w:jc w:val="right"/>
                            </w:pP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</w:rPr>
                              <w:t>ক</w:t>
                            </w:r>
                            <w:r>
                              <w:rPr>
                                <w:rFonts w:hint="cs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  <w:t>্যালিফোর্নিয়া</w:t>
                            </w:r>
                            <w:r>
                              <w:rPr>
                                <w:rFonts w:hint="cs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  <w:t>,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</w:rPr>
                              <w:t>আমেরিকা।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5.75pt;margin-top:146.6pt;height:501.35pt;width:404.45pt;z-index:251661312;mso-width-relative:page;mso-height-relative:page;" fillcolor="#FFFFFF [3201]" filled="t" stroked="f" coordsize="21600,21600" o:gfxdata="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vtBNhNcAAAAMAQAADwAAAAAAAAABACAAAAAiAAAAZHJzL2Rv&#10;d25yZXYueG1sUEsBAhQAFAAAAAgAh07iQGgaYqQ7AgAAjQQAAA4AAAAAAAAAAQAgAAAAJgEAAGRy&#10;cy9lMm9Eb2MueG1sUEsFBgAAAAAGAAYAWQEAANMFAAAAAA==&#10;">
                <v:fill on="t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500" w:firstLineChars="200"/>
                        <w:jc w:val="both"/>
                        <w:textAlignment w:val="auto"/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500" w:firstLineChars="200"/>
                        <w:jc w:val="both"/>
                        <w:textAlignment w:val="auto"/>
                        <w:rPr>
                          <w:rFonts w:hint="default" w:ascii="Shurjo" w:hAnsi="Shurjo" w:cs="Shurjo"/>
                          <w:sz w:val="25"/>
                          <w:szCs w:val="25"/>
                          <w:cs w:val="0"/>
                          <w:lang w:val="en-US" w:bidi="bn-BD"/>
                        </w:rPr>
                      </w:pP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স্নেহের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ধর্মরত্ন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এক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দুই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করে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তার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ভিক্ষুত্ব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জীবনে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আজ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মহাস্থবিরত্বের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যোগ্যতা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অর্জন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করলো।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এই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দুর্লভ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সংবাদ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দীক্ষা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ও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শিক্ষা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গুরু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হিসেবে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আমার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কাছে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কতো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আনন্দের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তা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জানানোর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ভাষা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এখন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হারিয়েছি।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তারপরও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প্রাণভরে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আশীর্বাদ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আর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পুণ্য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  <w:lang w:bidi="bn-BD"/>
                        </w:rPr>
                        <w:t>‌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দান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করছি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স্নেহের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ধর্মরত্নকে।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অভিনন্দিত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করছি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তাঁর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এই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দুর্লভ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অর্জনকে।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পবিত্র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ভিক্ষুজীবনে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তাঁর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এই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প্রতিষ্ঠা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বুদ্ধ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cs" w:ascii="Shurjo" w:hAnsi="Shurjo" w:cs="Shurjo"/>
                          <w:sz w:val="25"/>
                          <w:szCs w:val="25"/>
                          <w:cs/>
                          <w:lang w:bidi="bn-BD"/>
                        </w:rPr>
                        <w:t>শা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সনকে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পৃথিবী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গ্রহটির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বুকে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টিকে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থাকার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অধিকার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দান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করুক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!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বুদ্ধের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শান্তির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বাণী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,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একতা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ও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করুণার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বাণী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বিস্তার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লাভের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অমিত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শক্তি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অর্জন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করুক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!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তাঁর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জীবন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বুদ্ধজ্ঞানদীপ্ত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নিরোগ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দীর্ঘায়ু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সম্পন্ন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হোক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!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এই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কামনা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করি।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 w:val="0"/>
                          <w:lang w:val="en-US" w:bidi="bn-BD"/>
                        </w:rPr>
                        <w:t xml:space="preserve">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500" w:firstLineChars="200"/>
                        <w:jc w:val="both"/>
                        <w:textAlignment w:val="auto"/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</w:pP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পূজ্য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বন</w:t>
                      </w:r>
                      <w:r>
                        <w:rPr>
                          <w:rFonts w:hint="cs" w:ascii="Shurjo" w:hAnsi="Shurjo" w:cs="Shurjo"/>
                          <w:sz w:val="25"/>
                          <w:szCs w:val="25"/>
                          <w:cs/>
                          <w:lang w:bidi="bn-BD"/>
                        </w:rPr>
                        <w:t>ভন্তে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সান্নিধ্যে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আমার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অবস্থানকালে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যে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কয়জন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বড়ুয়া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সন্তান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আমার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কাছে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শ্রামণ্য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প্রব্রজ্য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  <w:lang w:val="en-US"/>
                        </w:rPr>
                        <w:t>া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গ্রহণ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করেন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এবং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বুদ্ধ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ভাষা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পালি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তে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শিক্ষা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নিয়ে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বুদ্ধবাণী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পঠন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পাঠনে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সক্ষম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হন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;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তাঁদের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মধ্যে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স্নেহের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ধর্মরত্ন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অন্যতম।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রাঙ্গুনীয়ার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শিলক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অঞ্চলের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এক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বিশিষ্ট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শিক্ষকের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সন্তান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এই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ধর্মরত্ন।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বর্তমানে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নিউইয়র্কবাসী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প্রিয়ভাজন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সুবীর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 w:val="0"/>
                          <w:lang w:val="en-US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প্রমূখ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  <w:lang w:val="en-US" w:bidi="bn-BD"/>
                        </w:rPr>
                        <w:t>৯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ভাইবোনের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cs" w:ascii="Shurjo" w:hAnsi="Shurjo" w:cs="Shurjo"/>
                          <w:sz w:val="25"/>
                          <w:szCs w:val="25"/>
                          <w:cs/>
                          <w:lang w:bidi="bn-BD"/>
                        </w:rPr>
                        <w:t>মধ্যে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ধর্মরত্ন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থেরো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  <w:lang w:val="en-US" w:bidi="bn-BD"/>
                        </w:rPr>
                        <w:t>অষ্টম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।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শান্তদান্ত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স্নিগ্ধ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গম্ভীরগুণের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অধিকারী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এই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বুদ্ধপুত্রকে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নিয়ে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জ্ঞাতীমিত্র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সবাই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গৌরব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করলেও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  <w:lang w:val="en-US"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মহাপুণ্য।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 w:val="0"/>
                          <w:lang w:val="en-US"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ধন্য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জনক</w:t>
                      </w:r>
                      <w:r>
                        <w:rPr>
                          <w:rFonts w:hint="cs" w:ascii="Shurjo" w:hAnsi="Shurjo" w:cs="Shurjo"/>
                          <w:sz w:val="25"/>
                          <w:szCs w:val="25"/>
                          <w:cs/>
                          <w:lang w:val="en-US" w:bidi="bn-BD"/>
                        </w:rPr>
                        <w:t>-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জননী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এমন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সন্তানকে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জন্মদান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করে।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তাঁরা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এই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এক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সন্তানের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জীবনাদর্শেও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চিরকাল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স্মরণীয়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বরণীয়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হতে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সক্ষম।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কারণ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,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শুধুমাত্র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ভিক্ষু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হলে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তো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হয়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না।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আদর্শ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ত্যাগদীপ্ত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ভিক্ষুর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  <w:lang w:val="en-US" w:bidi="bn-BD"/>
                        </w:rPr>
                        <w:t>অনুকরণে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সমৃদ্ধ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ভিক্ষু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হওয়াই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আসল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কথা।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এমন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জীবন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দ্বারা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বুদ্ধ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cs" w:ascii="Shurjo" w:hAnsi="Shurjo" w:cs="Shurjo"/>
                          <w:sz w:val="25"/>
                          <w:szCs w:val="25"/>
                          <w:cs/>
                          <w:lang w:bidi="bn-BD"/>
                        </w:rPr>
                        <w:t>শা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সন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যেমন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দীর্ঘস্থায়িত্বের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শক্তি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পায়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;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তেমনি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সেই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ভিক্ষুর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মাতা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পিতা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জ্ঞাতীমিত্র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সবার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মুখও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উজ্জ্বল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হয়।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500" w:firstLineChars="200"/>
                        <w:jc w:val="both"/>
                        <w:textAlignment w:val="auto"/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</w:pP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স্নেহভাজন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ধর্মরত্ন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আমার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আধ্যাত্মিক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গুরু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পূজ্য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বন</w:t>
                      </w:r>
                      <w:r>
                        <w:rPr>
                          <w:rFonts w:hint="cs" w:ascii="Shurjo" w:hAnsi="Shurjo" w:cs="Shurjo"/>
                          <w:sz w:val="25"/>
                          <w:szCs w:val="25"/>
                          <w:cs/>
                          <w:lang w:bidi="bn-BD"/>
                        </w:rPr>
                        <w:t>ভন্তে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সেই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ত্যাগদীপ্ত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ধুতাঙ্গী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>,</w:t>
                      </w:r>
                      <w:r>
                        <w:rPr>
                          <w:rFonts w:hint="cs" w:ascii="Shurjo" w:hAnsi="Shurjo" w:cs="Shurjo"/>
                          <w:sz w:val="25"/>
                          <w:szCs w:val="25"/>
                          <w:cs/>
                          <w:lang w:val="en-US"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ধ্যানী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আদর্শে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উজ্জীবিত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একটি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দুর্লভ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ভিক্ষুজীবনের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অধিকারী।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500" w:firstLineChars="200"/>
                        <w:jc w:val="both"/>
                        <w:textAlignment w:val="auto"/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</w:pP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এহেন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দুর্লভ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ভিক্ষু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আয়ুষ্মান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ধর্মরত্ন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থেরোকে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আজ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যেই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সংঘ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মহাথেরোত্বে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বরণ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করে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নিচ্ছেন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আমি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সেই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সংঘকেও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জানাই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অভিনন্দন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!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500" w:firstLineChars="200"/>
                        <w:jc w:val="center"/>
                        <w:textAlignment w:val="auto"/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</w:pP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জ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  <w:lang w:val="en-US"/>
                        </w:rPr>
                        <w:t>য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তু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বুদ্ধ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!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জ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  <w:lang w:val="en-US"/>
                        </w:rPr>
                        <w:t>য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তু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ধম্ম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!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জ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  <w:lang w:val="en-US"/>
                        </w:rPr>
                        <w:t>য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তু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সঙ্ঘ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>!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500" w:firstLineChars="200"/>
                        <w:jc w:val="center"/>
                        <w:textAlignment w:val="auto"/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</w:pP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চিরং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তিট্ঠতু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বুদ্ধ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</w:rPr>
                        <w:t>সাসন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cs/>
                          <w:lang w:val="en-US"/>
                        </w:rPr>
                        <w:t>ং</w:t>
                      </w:r>
                      <w:r>
                        <w:rPr>
                          <w:rFonts w:hint="default" w:ascii="Shurjo" w:hAnsi="Shurjo" w:cs="Shurjo"/>
                          <w:sz w:val="25"/>
                          <w:szCs w:val="25"/>
                          <w:lang w:bidi="bn-BD"/>
                        </w:rPr>
                        <w:t>!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100" w:line="360" w:lineRule="auto"/>
                        <w:ind w:left="0" w:leftChars="0" w:right="0" w:rightChars="0" w:firstLine="520" w:firstLineChars="200"/>
                        <w:jc w:val="right"/>
                        <w:textAlignment w:val="auto"/>
                        <w:rPr>
                          <w:rFonts w:hint="cs" w:ascii="Shurjo" w:hAnsi="Shurjo" w:cs="Shurjo"/>
                          <w:b/>
                          <w:bCs/>
                          <w:sz w:val="26"/>
                          <w:szCs w:val="26"/>
                          <w:cs/>
                          <w:lang w:bidi="bn-BD"/>
                        </w:rPr>
                      </w:pPr>
                      <w:r>
                        <w:rPr>
                          <w:rFonts w:hint="cs" w:ascii="Shurjo" w:hAnsi="Shurjo" w:cs="Shurjo"/>
                          <w:b/>
                          <w:bCs/>
                          <w:sz w:val="26"/>
                          <w:szCs w:val="26"/>
                          <w:cs/>
                          <w:lang w:bidi="bn-BD"/>
                        </w:rPr>
                        <w:t>আ</w:t>
                      </w:r>
                      <w:r>
                        <w:rPr>
                          <w:rFonts w:hint="default" w:ascii="Shurjo" w:hAnsi="Shurjo" w:cs="Shurjo"/>
                          <w:b/>
                          <w:bCs/>
                          <w:sz w:val="26"/>
                          <w:szCs w:val="26"/>
                          <w:cs/>
                          <w:lang w:val="en-US" w:bidi="bn-BD"/>
                        </w:rPr>
                        <w:t>শীর্</w:t>
                      </w:r>
                      <w:r>
                        <w:rPr>
                          <w:rFonts w:hint="cs" w:ascii="Shurjo" w:hAnsi="Shurjo" w:cs="Shurjo"/>
                          <w:b/>
                          <w:bCs/>
                          <w:sz w:val="26"/>
                          <w:szCs w:val="26"/>
                          <w:cs/>
                          <w:lang w:bidi="bn-BD"/>
                        </w:rPr>
                        <w:t>বাদক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100" w:line="240" w:lineRule="auto"/>
                        <w:ind w:left="0" w:leftChars="0" w:right="0" w:rightChars="0" w:firstLine="520" w:firstLineChars="200"/>
                        <w:jc w:val="right"/>
                        <w:textAlignment w:val="auto"/>
                        <w:rPr>
                          <w:rFonts w:hint="default" w:ascii="Shurjo" w:hAnsi="Shurjo" w:cs="Shurjo"/>
                          <w:b/>
                          <w:bCs/>
                          <w:sz w:val="26"/>
                          <w:szCs w:val="26"/>
                          <w:cs/>
                          <w:lang w:val="en-US" w:bidi="bn-BD"/>
                        </w:rPr>
                      </w:pPr>
                      <w:r>
                        <w:rPr>
                          <w:rFonts w:hint="default" w:ascii="Shurjo" w:hAnsi="Shurjo" w:cs="Shurjo"/>
                          <w:b/>
                          <w:bCs/>
                          <w:sz w:val="26"/>
                          <w:szCs w:val="26"/>
                          <w:cs/>
                          <w:lang w:val="en-US" w:bidi="bn-BD"/>
                        </w:rPr>
                        <w:drawing>
                          <wp:inline distT="0" distB="0" distL="114300" distR="114300">
                            <wp:extent cx="1452245" cy="349885"/>
                            <wp:effectExtent l="0" t="0" r="14605" b="12065"/>
                            <wp:docPr id="15" name="Picture 15" descr="prajnabangsha bha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Picture 15" descr="prajnabangsha bhante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52245" cy="349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0" w:firstLineChars="0"/>
                        <w:jc w:val="right"/>
                        <w:textAlignment w:val="auto"/>
                        <w:rPr>
                          <w:rFonts w:hint="default" w:ascii="Shurjo" w:hAnsi="Shurjo" w:cs="Shurjo"/>
                          <w:sz w:val="26"/>
                          <w:szCs w:val="26"/>
                          <w:lang w:val="en-US" w:bidi="bn-BD"/>
                        </w:rPr>
                      </w:pP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</w:rPr>
                        <w:t>মঙ্গলকামী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lang w:bidi="bn-BD"/>
                        </w:rPr>
                        <w:t xml:space="preserve"> </w:t>
                      </w:r>
                      <w:r>
                        <w:rPr>
                          <w:rFonts w:hint="cs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  <w:t>ভন্তে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 w:val="0"/>
                          <w:lang w:val="en-US"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  <w:t>ভদন্ত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</w:rPr>
                        <w:t>প্রজ্ঞাবংশ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  <w:t>মহাথেরো</w:t>
                      </w:r>
                    </w:p>
                    <w:p>
                      <w:pPr>
                        <w:jc w:val="right"/>
                      </w:pP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</w:rPr>
                        <w:t>ক</w:t>
                      </w:r>
                      <w:r>
                        <w:rPr>
                          <w:rFonts w:hint="cs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  <w:t>্যালিফোর্নিয়া</w:t>
                      </w:r>
                      <w:r>
                        <w:rPr>
                          <w:rFonts w:hint="cs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  <w:t>,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lang w:bidi="bn-BD"/>
                        </w:rPr>
                        <w:t xml:space="preserve"> 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</w:rPr>
                        <w:t>আমেরিকা।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>
        <w:rPr>
          <w:rFonts w:hint="cs" w:cs="SolaimanLipi"/>
          <w:cs/>
          <w:lang w:val="en-US" w:eastAsia="zh-CN" w:bidi="bn-BD"/>
        </w:rPr>
        <w:drawing>
          <wp:inline distT="0" distB="0" distL="114300" distR="114300">
            <wp:extent cx="6629400" cy="8915400"/>
            <wp:effectExtent l="0" t="0" r="0" b="0"/>
            <wp:docPr id="9" name="Picture 9" descr="Ashis bani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shis bani-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891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cs" w:cs="SolaimanLipi"/>
          <w:cs/>
          <w:lang w:val="en-US" w:eastAsia="zh-CN" w:bidi="bn-BD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709295</wp:posOffset>
                </wp:positionH>
                <wp:positionV relativeFrom="paragraph">
                  <wp:posOffset>1861820</wp:posOffset>
                </wp:positionV>
                <wp:extent cx="5154295" cy="6367145"/>
                <wp:effectExtent l="0" t="0" r="8255" b="1460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4295" cy="636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520" w:firstLineChars="200"/>
                              <w:jc w:val="both"/>
                              <w:textAlignment w:val="auto"/>
                              <w:rPr>
                                <w:rFonts w:hint="cs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520" w:firstLineChars="200"/>
                              <w:jc w:val="both"/>
                              <w:textAlignment w:val="auto"/>
                              <w:rPr>
                                <w:rFonts w:hint="cs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</w:pPr>
                            <w:r>
                              <w:rPr>
                                <w:rFonts w:hint="cs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  <w:t>পরম পূজ্যষ্পদ বনভন্তের জ্ঞান, ত্যাগ ও আদর্শে উজ্জীবিত হয়ে সমতল থেকে যারা পূজ্য ভন্তের শিষ্যত্ব গ্রহণ করেছেন আয়ুস্মান ধর্মরত্ন তাদের অন্যতম। তিনি ধুতাঙ্গব্রতকে প্রাধান্য দ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  <w:t>িয়ে অরণ্য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 w:val="0"/>
                                <w:lang w:val="en-US" w:bidi="bn-BD"/>
                              </w:rPr>
                              <w:t>-</w:t>
                            </w: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  <w:t>শ্মশানে ধ্যানসাধনা</w:t>
                            </w:r>
                            <w:r>
                              <w:rPr>
                                <w:rFonts w:hint="cs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  <w:t xml:space="preserve"> করে যাচ্ছেন এবং অন্যদেরও অনুপ্রাণিত করছেন। পূজ্য বনভন্তের আদর্শকে সমুন্নত রাখতে তিনি অত্যন্ত সচেষ্ট। ত্যাগময় পবিত্র ভিক্ষুজীবনে বিশ বছর পেরিয়ে মহাস্থবিরে উন্নীত হওয়ায় আয়ুষ্মান ধর্মরত্নকে স্নেহাশীষ ও সাধুবাদ জানাই। শীল-সমাধি-প্রজ্ঞায় বিমণ্ডিত হয়ে শাসনে তাঁর প্রতিষ্ঠা লাভ হোক এবং বহুজনের কল্যাণ সাধন করুক এ কামনা করি।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520" w:firstLineChars="200"/>
                              <w:jc w:val="both"/>
                              <w:textAlignment w:val="auto"/>
                              <w:rPr>
                                <w:rFonts w:hint="cs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520" w:firstLineChars="200"/>
                              <w:jc w:val="both"/>
                              <w:textAlignment w:val="auto"/>
                              <w:rPr>
                                <w:rFonts w:hint="cs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</w:pPr>
                            <w:r>
                              <w:rPr>
                                <w:rFonts w:hint="cs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  <w:t>পরিশেষে, স্মারকগ্রন্থ প্রকাশের সাথে সংশ্লিষ্ট সকলকে মৈত্রীপূর্ণ আশীর্বাদ জানাচ্ছি।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520" w:firstLineChars="200"/>
                              <w:jc w:val="center"/>
                              <w:textAlignment w:val="auto"/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</w:pPr>
                            <w:r>
                              <w:rPr>
                                <w:rFonts w:hint="cs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  <w:t>জগতের সকল প্রাণী সুখী হোক।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100" w:line="360" w:lineRule="auto"/>
                              <w:ind w:left="0" w:leftChars="0" w:right="0" w:rightChars="0" w:firstLine="520" w:firstLineChars="200"/>
                              <w:jc w:val="right"/>
                              <w:textAlignment w:val="auto"/>
                              <w:rPr>
                                <w:rFonts w:hint="cs" w:ascii="Shurjo" w:hAnsi="Shurjo" w:cs="Shurjo"/>
                                <w:b/>
                                <w:bCs/>
                                <w:sz w:val="26"/>
                                <w:szCs w:val="26"/>
                                <w:cs/>
                                <w:lang w:bidi="bn-BD"/>
                              </w:rPr>
                            </w:pPr>
                            <w:r>
                              <w:rPr>
                                <w:rFonts w:hint="cs" w:ascii="Shurjo" w:hAnsi="Shurjo" w:cs="Shurjo"/>
                                <w:b/>
                                <w:bCs/>
                                <w:sz w:val="26"/>
                                <w:szCs w:val="26"/>
                                <w:cs/>
                                <w:lang w:bidi="bn-BD"/>
                              </w:rPr>
                              <w:t>আশীর্বাদক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100" w:line="240" w:lineRule="auto"/>
                              <w:ind w:left="0" w:leftChars="0" w:right="0" w:rightChars="0" w:firstLine="520" w:firstLineChars="200"/>
                              <w:jc w:val="right"/>
                              <w:textAlignment w:val="auto"/>
                              <w:rPr>
                                <w:rFonts w:hint="cs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</w:pPr>
                            <w:r>
                              <w:rPr>
                                <w:rFonts w:hint="default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  <w:drawing>
                                <wp:inline distT="0" distB="0" distL="114300" distR="114300">
                                  <wp:extent cx="1278255" cy="405130"/>
                                  <wp:effectExtent l="0" t="0" r="17145" b="13970"/>
                                  <wp:docPr id="1" name="Picture 1" descr="IMG_20230119_083326 sig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 descr="IMG_20230119_083326 sign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78255" cy="4051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0" w:firstLineChars="0"/>
                              <w:jc w:val="right"/>
                              <w:textAlignment w:val="auto"/>
                              <w:rPr>
                                <w:rFonts w:hint="cs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</w:pPr>
                            <w:r>
                              <w:rPr>
                                <w:rFonts w:hint="cs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  <w:t>ভদন্ত</w:t>
                            </w:r>
                            <w:r>
                              <w:rPr>
                                <w:rFonts w:hint="cs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  <w:t xml:space="preserve"> </w:t>
                            </w:r>
                            <w:r>
                              <w:rPr>
                                <w:rFonts w:hint="cs" w:ascii="Shurjo" w:hAnsi="Shurjo" w:cs="Shurjo"/>
                                <w:sz w:val="26"/>
                                <w:szCs w:val="26"/>
                                <w:cs/>
                                <w:lang w:bidi="bn-BD"/>
                              </w:rPr>
                              <w:t>প্রজ্ঞালংকার</w:t>
                            </w:r>
                            <w:r>
                              <w:rPr>
                                <w:rFonts w:hint="cs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  <w:t xml:space="preserve"> মহাস্থবির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Autospacing="0" w:after="0" w:line="240" w:lineRule="auto"/>
                              <w:ind w:left="0" w:leftChars="0" w:right="0" w:rightChars="0" w:firstLine="0" w:firstLineChars="0"/>
                              <w:jc w:val="right"/>
                              <w:textAlignment w:val="auto"/>
                              <w:rPr>
                                <w:rFonts w:hint="cs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</w:pPr>
                            <w:r>
                              <w:rPr>
                                <w:rFonts w:hint="cs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  <w:t>বনভন্তের শিষ্যসংঘের প্রধান ও আবাসিক প্রধান</w:t>
                            </w:r>
                          </w:p>
                          <w:p>
                            <w:pPr>
                              <w:jc w:val="right"/>
                            </w:pPr>
                            <w:r>
                              <w:rPr>
                                <w:rFonts w:hint="cs" w:ascii="Shurjo" w:hAnsi="Shurjo" w:cs="Shurjo"/>
                                <w:sz w:val="26"/>
                                <w:szCs w:val="26"/>
                                <w:cs/>
                                <w:lang w:val="en-US" w:bidi="bn-BD"/>
                              </w:rPr>
                              <w:t xml:space="preserve">রাজবন বিহার, রাঙামাটি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5.85pt;margin-top:146.6pt;height:501.35pt;width:405.85pt;z-index:251662336;mso-width-relative:page;mso-height-relative:page;" fillcolor="#FFFFFF [3201]" filled="t" stroked="f" coordsize="21600,21600" o:gfxdata="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OMeEtgAAAAMAQAADwAAAAAAAAABACAAAAAiAAAAZHJz&#10;L2Rvd25yZXYueG1sUEsBAhQAFAAAAAgAh07iQLE1bw49AgAAjQQAAA4AAAAAAAAAAQAgAAAAJwEA&#10;AGRycy9lMm9Eb2MueG1sUEsFBgAAAAAGAAYAWQEAANYFAAAAAA==&#10;">
                <v:fill on="t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520" w:firstLineChars="200"/>
                        <w:jc w:val="both"/>
                        <w:textAlignment w:val="auto"/>
                        <w:rPr>
                          <w:rFonts w:hint="cs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520" w:firstLineChars="200"/>
                        <w:jc w:val="both"/>
                        <w:textAlignment w:val="auto"/>
                        <w:rPr>
                          <w:rFonts w:hint="cs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</w:pPr>
                      <w:r>
                        <w:rPr>
                          <w:rFonts w:hint="cs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  <w:t>পরম পূজ্যষ্পদ বনভন্তের জ্ঞান, ত্যাগ ও আদর্শে উজ্জীবিত হয়ে সমতল থেকে যারা পূজ্য ভন্তের শিষ্যত্ব গ্রহণ করেছেন আয়ুস্মান ধর্মরত্ন তাদের অন্যতম। তিনি ধুতাঙ্গব্রতকে প্রাধান্য দ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  <w:t>িয়ে অরণ্য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 w:val="0"/>
                          <w:lang w:val="en-US" w:bidi="bn-BD"/>
                        </w:rPr>
                        <w:t>-</w:t>
                      </w: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  <w:t>শ্মশানে ধ্যানসাধনা</w:t>
                      </w:r>
                      <w:r>
                        <w:rPr>
                          <w:rFonts w:hint="cs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  <w:t xml:space="preserve"> করে যাচ্ছেন এবং অন্যদেরও অনুপ্রাণিত করছেন। পূজ্য বনভন্তের আদর্শকে সমুন্নত রাখতে তিনি অত্যন্ত সচেষ্ট। ত্যাগময় পবিত্র ভিক্ষুজীবনে বিশ বছর পেরিয়ে মহাস্থবিরে উন্নীত হওয়ায় আয়ুষ্মান ধর্মরত্নকে স্নেহাশীষ ও সাধুবাদ জানাই। শীল-সমাধি-প্রজ্ঞায় বিমণ্ডিত হয়ে শাসনে তাঁর প্রতিষ্ঠা লাভ হোক এবং বহুজনের কল্যাণ সাধন করুক এ কামনা করি।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520" w:firstLineChars="200"/>
                        <w:jc w:val="both"/>
                        <w:textAlignment w:val="auto"/>
                        <w:rPr>
                          <w:rFonts w:hint="cs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520" w:firstLineChars="200"/>
                        <w:jc w:val="both"/>
                        <w:textAlignment w:val="auto"/>
                        <w:rPr>
                          <w:rFonts w:hint="cs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</w:pPr>
                      <w:r>
                        <w:rPr>
                          <w:rFonts w:hint="cs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  <w:t>পরিশেষে, স্মারকগ্রন্থ প্রকাশের সাথে সংশ্লিষ্ট সকলকে মৈত্রীপূর্ণ আশীর্বাদ জানাচ্ছি।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520" w:firstLineChars="200"/>
                        <w:jc w:val="center"/>
                        <w:textAlignment w:val="auto"/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</w:pPr>
                      <w:r>
                        <w:rPr>
                          <w:rFonts w:hint="cs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  <w:t>জগতের সকল প্রাণী সুখী হোক।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100" w:line="360" w:lineRule="auto"/>
                        <w:ind w:left="0" w:leftChars="0" w:right="0" w:rightChars="0" w:firstLine="520" w:firstLineChars="200"/>
                        <w:jc w:val="right"/>
                        <w:textAlignment w:val="auto"/>
                        <w:rPr>
                          <w:rFonts w:hint="cs" w:ascii="Shurjo" w:hAnsi="Shurjo" w:cs="Shurjo"/>
                          <w:b/>
                          <w:bCs/>
                          <w:sz w:val="26"/>
                          <w:szCs w:val="26"/>
                          <w:cs/>
                          <w:lang w:bidi="bn-BD"/>
                        </w:rPr>
                      </w:pPr>
                      <w:r>
                        <w:rPr>
                          <w:rFonts w:hint="cs" w:ascii="Shurjo" w:hAnsi="Shurjo" w:cs="Shurjo"/>
                          <w:b/>
                          <w:bCs/>
                          <w:sz w:val="26"/>
                          <w:szCs w:val="26"/>
                          <w:cs/>
                          <w:lang w:bidi="bn-BD"/>
                        </w:rPr>
                        <w:t>আশীর্বাদক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100" w:line="240" w:lineRule="auto"/>
                        <w:ind w:left="0" w:leftChars="0" w:right="0" w:rightChars="0" w:firstLine="520" w:firstLineChars="200"/>
                        <w:jc w:val="right"/>
                        <w:textAlignment w:val="auto"/>
                        <w:rPr>
                          <w:rFonts w:hint="cs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</w:pPr>
                      <w:r>
                        <w:rPr>
                          <w:rFonts w:hint="default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  <w:drawing>
                          <wp:inline distT="0" distB="0" distL="114300" distR="114300">
                            <wp:extent cx="1278255" cy="405130"/>
                            <wp:effectExtent l="0" t="0" r="17145" b="13970"/>
                            <wp:docPr id="1" name="Picture 1" descr="IMG_20230119_083326 sig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 descr="IMG_20230119_083326 sign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78255" cy="4051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0" w:firstLineChars="0"/>
                        <w:jc w:val="right"/>
                        <w:textAlignment w:val="auto"/>
                        <w:rPr>
                          <w:rFonts w:hint="cs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</w:pPr>
                      <w:r>
                        <w:rPr>
                          <w:rFonts w:hint="cs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  <w:t>ভদন্ত</w:t>
                      </w:r>
                      <w:r>
                        <w:rPr>
                          <w:rFonts w:hint="cs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  <w:t xml:space="preserve"> </w:t>
                      </w:r>
                      <w:r>
                        <w:rPr>
                          <w:rFonts w:hint="cs" w:ascii="Shurjo" w:hAnsi="Shurjo" w:cs="Shurjo"/>
                          <w:sz w:val="26"/>
                          <w:szCs w:val="26"/>
                          <w:cs/>
                          <w:lang w:bidi="bn-BD"/>
                        </w:rPr>
                        <w:t>প্রজ্ঞালংকার</w:t>
                      </w:r>
                      <w:r>
                        <w:rPr>
                          <w:rFonts w:hint="cs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  <w:t xml:space="preserve"> মহাস্থবির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Autospacing="0" w:after="0" w:line="240" w:lineRule="auto"/>
                        <w:ind w:left="0" w:leftChars="0" w:right="0" w:rightChars="0" w:firstLine="0" w:firstLineChars="0"/>
                        <w:jc w:val="right"/>
                        <w:textAlignment w:val="auto"/>
                        <w:rPr>
                          <w:rFonts w:hint="cs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</w:pPr>
                      <w:r>
                        <w:rPr>
                          <w:rFonts w:hint="cs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  <w:t>বনভন্তের শিষ্যসংঘের প্রধান ও আবাসিক প্রধান</w:t>
                      </w:r>
                    </w:p>
                    <w:p>
                      <w:pPr>
                        <w:jc w:val="right"/>
                      </w:pPr>
                      <w:r>
                        <w:rPr>
                          <w:rFonts w:hint="cs" w:ascii="Shurjo" w:hAnsi="Shurjo" w:cs="Shurjo"/>
                          <w:sz w:val="26"/>
                          <w:szCs w:val="26"/>
                          <w:cs/>
                          <w:lang w:val="en-US" w:bidi="bn-BD"/>
                        </w:rPr>
                        <w:t xml:space="preserve">রাজবন বিহার, রাঙামাটি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cs="SolaimanLipi"/>
          <w:cs/>
          <w:lang w:val="en-US" w:eastAsia="zh-CN" w:bidi="bn-BD"/>
        </w:rPr>
        <w:drawing>
          <wp:inline distT="0" distB="0" distL="114300" distR="114300">
            <wp:extent cx="6629400" cy="8915400"/>
            <wp:effectExtent l="0" t="0" r="0" b="0"/>
            <wp:docPr id="10" name="Picture 10" descr="Ashis bani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shis bani-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891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continuous"/>
      <w:pgSz w:w="10440" w:h="14040"/>
      <w:pgMar w:top="0" w:right="0" w:bottom="0" w:left="0" w:header="0" w:footer="0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0" w:num="1"/>
      <w:rtlGutter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hurjo">
    <w:panose1 w:val="020B0502040504020204"/>
    <w:charset w:val="00"/>
    <w:family w:val="auto"/>
    <w:pitch w:val="default"/>
    <w:sig w:usb0="80010001" w:usb1="00000000" w:usb2="00000000" w:usb3="00000000" w:csb0="00000001" w:csb1="00000000"/>
  </w:font>
  <w:font w:name="SolaimanLipi">
    <w:panose1 w:val="02000500020000020004"/>
    <w:charset w:val="00"/>
    <w:family w:val="auto"/>
    <w:pitch w:val="default"/>
    <w:sig w:usb0="80018003" w:usb1="00000000" w:usb2="00000000" w:usb3="00000000" w:csb0="0000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312A58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A85D51"/>
    <w:rsid w:val="01D7777D"/>
    <w:rsid w:val="02603EC3"/>
    <w:rsid w:val="0309038A"/>
    <w:rsid w:val="032469B6"/>
    <w:rsid w:val="04CE7F84"/>
    <w:rsid w:val="054F59E9"/>
    <w:rsid w:val="05813DEA"/>
    <w:rsid w:val="05C23886"/>
    <w:rsid w:val="06425D09"/>
    <w:rsid w:val="07AD2313"/>
    <w:rsid w:val="0A444C0D"/>
    <w:rsid w:val="0AC22BB4"/>
    <w:rsid w:val="0BE02F1C"/>
    <w:rsid w:val="0BE107DE"/>
    <w:rsid w:val="0C323D10"/>
    <w:rsid w:val="0C523489"/>
    <w:rsid w:val="0C5965C6"/>
    <w:rsid w:val="0C644341"/>
    <w:rsid w:val="0CCA62F6"/>
    <w:rsid w:val="0CFC27CB"/>
    <w:rsid w:val="0D1C3B8F"/>
    <w:rsid w:val="0F1D2513"/>
    <w:rsid w:val="0F2811FF"/>
    <w:rsid w:val="0FFE255B"/>
    <w:rsid w:val="132366C4"/>
    <w:rsid w:val="154047C7"/>
    <w:rsid w:val="15FB60E0"/>
    <w:rsid w:val="17076D19"/>
    <w:rsid w:val="172875AE"/>
    <w:rsid w:val="174F2A9F"/>
    <w:rsid w:val="17993986"/>
    <w:rsid w:val="17ED57D0"/>
    <w:rsid w:val="194C1728"/>
    <w:rsid w:val="19CA70F6"/>
    <w:rsid w:val="1B225312"/>
    <w:rsid w:val="1B3D71C1"/>
    <w:rsid w:val="1CA175A2"/>
    <w:rsid w:val="1D0D796C"/>
    <w:rsid w:val="1E960FB4"/>
    <w:rsid w:val="1FE03657"/>
    <w:rsid w:val="1FEB1FA4"/>
    <w:rsid w:val="1FF756A6"/>
    <w:rsid w:val="20292515"/>
    <w:rsid w:val="20417CC0"/>
    <w:rsid w:val="204236FB"/>
    <w:rsid w:val="208F7A97"/>
    <w:rsid w:val="217D7CC1"/>
    <w:rsid w:val="22466B66"/>
    <w:rsid w:val="22486A69"/>
    <w:rsid w:val="229F35BE"/>
    <w:rsid w:val="23673A74"/>
    <w:rsid w:val="23694EE9"/>
    <w:rsid w:val="23D74548"/>
    <w:rsid w:val="24266313"/>
    <w:rsid w:val="258D2596"/>
    <w:rsid w:val="25E602E6"/>
    <w:rsid w:val="2689060F"/>
    <w:rsid w:val="27085738"/>
    <w:rsid w:val="275A1718"/>
    <w:rsid w:val="275E25F2"/>
    <w:rsid w:val="28EF0462"/>
    <w:rsid w:val="29515315"/>
    <w:rsid w:val="297C2B9E"/>
    <w:rsid w:val="29C64906"/>
    <w:rsid w:val="2A4B0BFD"/>
    <w:rsid w:val="2AA626E5"/>
    <w:rsid w:val="2CAA4EB8"/>
    <w:rsid w:val="2D7B4196"/>
    <w:rsid w:val="2E6B5FB9"/>
    <w:rsid w:val="2F827A5E"/>
    <w:rsid w:val="2F916FE4"/>
    <w:rsid w:val="2FBE4C22"/>
    <w:rsid w:val="2FEA115F"/>
    <w:rsid w:val="2FFB581B"/>
    <w:rsid w:val="31927D00"/>
    <w:rsid w:val="32537D9E"/>
    <w:rsid w:val="337204A4"/>
    <w:rsid w:val="341E4314"/>
    <w:rsid w:val="34344E55"/>
    <w:rsid w:val="34767465"/>
    <w:rsid w:val="3482376E"/>
    <w:rsid w:val="34884436"/>
    <w:rsid w:val="34967AD2"/>
    <w:rsid w:val="35A3178F"/>
    <w:rsid w:val="35B1795E"/>
    <w:rsid w:val="36017203"/>
    <w:rsid w:val="36126734"/>
    <w:rsid w:val="36BB3856"/>
    <w:rsid w:val="36E97D34"/>
    <w:rsid w:val="37865C12"/>
    <w:rsid w:val="37BE3877"/>
    <w:rsid w:val="395B12C8"/>
    <w:rsid w:val="396A3EDE"/>
    <w:rsid w:val="39725C4D"/>
    <w:rsid w:val="3A0067B6"/>
    <w:rsid w:val="3A105C66"/>
    <w:rsid w:val="3ABD5DEE"/>
    <w:rsid w:val="3B3A0BB7"/>
    <w:rsid w:val="3B505A43"/>
    <w:rsid w:val="3B667382"/>
    <w:rsid w:val="3B851E35"/>
    <w:rsid w:val="3B9C1EA7"/>
    <w:rsid w:val="3BBB02B4"/>
    <w:rsid w:val="3C7612B9"/>
    <w:rsid w:val="3CFE35A9"/>
    <w:rsid w:val="3DA60DBB"/>
    <w:rsid w:val="3E116A1F"/>
    <w:rsid w:val="3E2E6510"/>
    <w:rsid w:val="3F226C76"/>
    <w:rsid w:val="3F6211A5"/>
    <w:rsid w:val="40833567"/>
    <w:rsid w:val="40934A80"/>
    <w:rsid w:val="40D05E2F"/>
    <w:rsid w:val="41D41C6F"/>
    <w:rsid w:val="41DC5AA5"/>
    <w:rsid w:val="42964D29"/>
    <w:rsid w:val="42D06858"/>
    <w:rsid w:val="43615785"/>
    <w:rsid w:val="437660DD"/>
    <w:rsid w:val="44000AFA"/>
    <w:rsid w:val="454669E0"/>
    <w:rsid w:val="456C0661"/>
    <w:rsid w:val="456D21BF"/>
    <w:rsid w:val="45F621B4"/>
    <w:rsid w:val="461C3792"/>
    <w:rsid w:val="466A7115"/>
    <w:rsid w:val="478D25DE"/>
    <w:rsid w:val="48621D83"/>
    <w:rsid w:val="48904B42"/>
    <w:rsid w:val="48B30830"/>
    <w:rsid w:val="48D34A2F"/>
    <w:rsid w:val="49597D30"/>
    <w:rsid w:val="49B22075"/>
    <w:rsid w:val="4A4B74D3"/>
    <w:rsid w:val="4AAB6C73"/>
    <w:rsid w:val="4BA6642B"/>
    <w:rsid w:val="4C2B75B6"/>
    <w:rsid w:val="4C735D1D"/>
    <w:rsid w:val="4C8633E5"/>
    <w:rsid w:val="4C9500CD"/>
    <w:rsid w:val="4C9F6804"/>
    <w:rsid w:val="4CE94821"/>
    <w:rsid w:val="4D6D2BF0"/>
    <w:rsid w:val="4DC23F12"/>
    <w:rsid w:val="4DEA0CCF"/>
    <w:rsid w:val="500B18C3"/>
    <w:rsid w:val="510C0730"/>
    <w:rsid w:val="52546625"/>
    <w:rsid w:val="5272350A"/>
    <w:rsid w:val="535C0CD6"/>
    <w:rsid w:val="547C41CC"/>
    <w:rsid w:val="547F6FBD"/>
    <w:rsid w:val="5518427A"/>
    <w:rsid w:val="56B45E9F"/>
    <w:rsid w:val="56E83D9B"/>
    <w:rsid w:val="57E26A3C"/>
    <w:rsid w:val="57F77B94"/>
    <w:rsid w:val="582E1575"/>
    <w:rsid w:val="586E29F3"/>
    <w:rsid w:val="59262959"/>
    <w:rsid w:val="59305585"/>
    <w:rsid w:val="59787591"/>
    <w:rsid w:val="59BD32BD"/>
    <w:rsid w:val="59BF29E6"/>
    <w:rsid w:val="5B800A46"/>
    <w:rsid w:val="5BF16A5B"/>
    <w:rsid w:val="5C012457"/>
    <w:rsid w:val="5E272AFC"/>
    <w:rsid w:val="5FC96031"/>
    <w:rsid w:val="6037653B"/>
    <w:rsid w:val="62D0229F"/>
    <w:rsid w:val="637A4B45"/>
    <w:rsid w:val="644D4F97"/>
    <w:rsid w:val="65291D8F"/>
    <w:rsid w:val="65312A58"/>
    <w:rsid w:val="65385EEE"/>
    <w:rsid w:val="66663B91"/>
    <w:rsid w:val="66D8674A"/>
    <w:rsid w:val="671A443C"/>
    <w:rsid w:val="67A977D0"/>
    <w:rsid w:val="67CC4F5E"/>
    <w:rsid w:val="68270E70"/>
    <w:rsid w:val="6836216B"/>
    <w:rsid w:val="68975032"/>
    <w:rsid w:val="69344C1E"/>
    <w:rsid w:val="69CC30A8"/>
    <w:rsid w:val="6B182F81"/>
    <w:rsid w:val="6B8C1F7B"/>
    <w:rsid w:val="6CC60283"/>
    <w:rsid w:val="6CCD33BF"/>
    <w:rsid w:val="6D03701F"/>
    <w:rsid w:val="6E50786C"/>
    <w:rsid w:val="70A00DEB"/>
    <w:rsid w:val="718425A6"/>
    <w:rsid w:val="71973F9C"/>
    <w:rsid w:val="71CB0C73"/>
    <w:rsid w:val="733A3E96"/>
    <w:rsid w:val="73E6120B"/>
    <w:rsid w:val="75BC66C7"/>
    <w:rsid w:val="76034BBB"/>
    <w:rsid w:val="76941F62"/>
    <w:rsid w:val="76DF14BC"/>
    <w:rsid w:val="76E63031"/>
    <w:rsid w:val="781F40D3"/>
    <w:rsid w:val="784712BD"/>
    <w:rsid w:val="78C36B22"/>
    <w:rsid w:val="799139C7"/>
    <w:rsid w:val="7A94376E"/>
    <w:rsid w:val="7B4D0E37"/>
    <w:rsid w:val="7D754289"/>
    <w:rsid w:val="7F766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SolaimanLipi" w:hAnsi="SolaimanLipi" w:cs="SolaimanLipi" w:eastAsiaTheme="minorHAnsi"/>
      <w:sz w:val="22"/>
      <w:szCs w:val="22"/>
      <w:lang w:val="en-US" w:eastAsia="en-US" w:bidi="bn-BD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customStyle="1" w:styleId="249">
    <w:name w:val="Style1"/>
    <w:basedOn w:val="1"/>
    <w:qFormat/>
    <w:uiPriority w:val="0"/>
    <w:pPr>
      <w:ind w:left="835" w:firstLine="720" w:firstLineChars="0"/>
      <w:jc w:val="both"/>
    </w:pPr>
    <w:rPr>
      <w:rFonts w:ascii="SolaimanLipi" w:hAnsi="SolaimanLipi" w:cs="SolaimanLipi"/>
      <w:color w:val="auto"/>
      <w:sz w:val="28"/>
      <w:szCs w:val="28"/>
      <w:lang w:eastAsia="en-US" w:bidi="bn-BD"/>
    </w:rPr>
  </w:style>
  <w:style w:type="paragraph" w:customStyle="1" w:styleId="250">
    <w:name w:val="gatha"/>
    <w:basedOn w:val="63"/>
    <w:qFormat/>
    <w:uiPriority w:val="0"/>
    <w:pPr>
      <w:wordWrap w:val="0"/>
      <w:spacing w:line="260" w:lineRule="auto"/>
      <w:ind w:left="1339" w:hanging="1138" w:firstLineChars="0"/>
    </w:pPr>
    <w:rPr>
      <w:rFonts w:ascii="SolaimanLipi" w:hAnsi="SolaimanLipi" w:eastAsia="SolaimanLipi" w:cs="SolaimanLipi"/>
      <w:color w:val="auto"/>
      <w:sz w:val="28"/>
      <w:szCs w:val="28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1</Lines>
  <Paragraphs>1</Paragraphs>
  <TotalTime>32</TotalTime>
  <ScaleCrop>false</ScaleCrop>
  <LinksUpToDate>false</LinksUpToDate>
  <CharactersWithSpaces>0</CharactersWithSpaces>
  <Application>WPS Office_11.2.0.11191_F1E327BC-269C-435d-A152-05C5408002CA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2022-10-16T10:01:00Z</dcterms:created>
  <dc:creator>Siilavanta</dc:creator>
  <cp:lastModifiedBy>siilavanta</cp:lastModifiedBy>
  <dcterms:modified xsi:type="dcterms:W3CDTF">2023-02-03T12:27:17Z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0023CD14D2FC41669BC63303DB0C6290</vt:lpwstr>
  </property>
</Properties>
</file>