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1B41" w14:textId="16465313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  <w:r w:rsidRPr="00F7479C">
        <w:rPr>
          <w:b/>
          <w:bCs/>
          <w:sz w:val="48"/>
          <w:szCs w:val="48"/>
          <w:lang w:val="pt-PT"/>
        </w:rPr>
        <w:t xml:space="preserve">BAT </w:t>
      </w:r>
      <w:r w:rsidR="00E22BE6">
        <w:rPr>
          <w:b/>
          <w:bCs/>
          <w:sz w:val="48"/>
          <w:szCs w:val="48"/>
          <w:lang w:val="pt-PT"/>
        </w:rPr>
        <w:t>4</w:t>
      </w:r>
      <w:r w:rsidRPr="00F7479C">
        <w:rPr>
          <w:b/>
          <w:bCs/>
          <w:sz w:val="48"/>
          <w:szCs w:val="48"/>
          <w:lang w:val="pt-PT"/>
        </w:rPr>
        <w:t>00M</w:t>
      </w:r>
    </w:p>
    <w:p w14:paraId="17CD3676" w14:textId="0DD558B4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  <w:r w:rsidRPr="00E22BE6">
        <w:rPr>
          <w:b/>
          <w:bCs/>
          <w:sz w:val="48"/>
          <w:szCs w:val="48"/>
          <w:lang w:val="pt-PT"/>
        </w:rPr>
        <w:drawing>
          <wp:inline distT="0" distB="0" distL="0" distR="0" wp14:anchorId="4CB8BA25" wp14:editId="65CA0597">
            <wp:extent cx="5016500" cy="7556500"/>
            <wp:effectExtent l="0" t="0" r="0" b="0"/>
            <wp:docPr id="159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DD86" w14:textId="77777777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</w:p>
    <w:p w14:paraId="3BB5D7F5" w14:textId="7CF0D45A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  <w:r w:rsidRPr="00E22BE6">
        <w:rPr>
          <w:b/>
          <w:bCs/>
          <w:sz w:val="48"/>
          <w:szCs w:val="48"/>
          <w:lang w:val="pt-PT"/>
        </w:rPr>
        <w:lastRenderedPageBreak/>
        <w:drawing>
          <wp:inline distT="0" distB="0" distL="0" distR="0" wp14:anchorId="3E0F7E20" wp14:editId="73666E02">
            <wp:extent cx="5016500" cy="7556500"/>
            <wp:effectExtent l="0" t="0" r="0" b="0"/>
            <wp:docPr id="4774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7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D897" w14:textId="77777777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</w:p>
    <w:p w14:paraId="3FEB8665" w14:textId="77777777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</w:p>
    <w:p w14:paraId="29B8BC1F" w14:textId="089902F1" w:rsidR="00E22BE6" w:rsidRDefault="00E22BE6" w:rsidP="00F7479C">
      <w:pPr>
        <w:jc w:val="center"/>
        <w:rPr>
          <w:b/>
          <w:bCs/>
          <w:sz w:val="48"/>
          <w:szCs w:val="48"/>
          <w:lang w:val="pt-PT"/>
        </w:rPr>
      </w:pPr>
      <w:r w:rsidRPr="00E22BE6">
        <w:rPr>
          <w:b/>
          <w:bCs/>
          <w:sz w:val="48"/>
          <w:szCs w:val="48"/>
          <w:lang w:val="pt-PT"/>
        </w:rPr>
        <w:lastRenderedPageBreak/>
        <w:drawing>
          <wp:inline distT="0" distB="0" distL="0" distR="0" wp14:anchorId="711280D5" wp14:editId="6DE56ECD">
            <wp:extent cx="5016500" cy="7556500"/>
            <wp:effectExtent l="0" t="0" r="0" b="0"/>
            <wp:docPr id="11119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CA2F" w14:textId="6459C54D" w:rsid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</w:p>
    <w:p w14:paraId="57A22CF1" w14:textId="1E811768" w:rsidR="00F7479C" w:rsidRPr="00F7479C" w:rsidRDefault="00F7479C" w:rsidP="00F7479C">
      <w:pPr>
        <w:jc w:val="center"/>
        <w:rPr>
          <w:b/>
          <w:bCs/>
          <w:sz w:val="48"/>
          <w:szCs w:val="48"/>
          <w:lang w:val="pt-PT"/>
        </w:rPr>
      </w:pPr>
    </w:p>
    <w:sectPr w:rsidR="00F7479C" w:rsidRPr="00F74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79C"/>
    <w:rsid w:val="00982F61"/>
    <w:rsid w:val="00E22BE6"/>
    <w:rsid w:val="00F7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60CAC5"/>
  <w15:chartTrackingRefBased/>
  <w15:docId w15:val="{1E2D9878-48FD-F542-A5C2-A63E8E47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Silveira - Terras de Sal</dc:creator>
  <cp:keywords/>
  <dc:description/>
  <cp:lastModifiedBy>Miguel Silveira - Terras de Sal</cp:lastModifiedBy>
  <cp:revision>2</cp:revision>
  <dcterms:created xsi:type="dcterms:W3CDTF">2026-04-11T18:12:00Z</dcterms:created>
  <dcterms:modified xsi:type="dcterms:W3CDTF">2026-04-11T18:12:00Z</dcterms:modified>
</cp:coreProperties>
</file>