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如何使用python创建和操作word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pPr>
        <w:pStyle w:val="Heading3"/>
      </w:pPr>
      <w:r>
        <w:t>三级标题</w:t>
      </w:r>
    </w:p>
    <w:p>
      <w:r>
        <w:t>这个是段落</w:t>
      </w:r>
    </w:p>
    <w:p>
      <w:pPr>
        <w:pStyle w:val="Title"/>
      </w:pPr>
      <w:r>
        <w:t>这个是段落</w:t>
      </w:r>
    </w:p>
    <w:p>
      <w:r>
        <w:t>我喜欢你沈旭霞，你到底喜欢我吗？你知道吗你真是个小野猫。我喜欢你沈旭霞，你到底喜欢我吗？你知道吗你真是个小野猫。我喜欢你沈旭霞，你到底喜欢我吗？你知道吗你真是个小野猫。</w:t>
      </w:r>
    </w:p>
    <w:p>
      <w:r>
        <w:t>我喜欢你沈旭霞，你到底喜欢我吗？你知道吗你真是个小野猫。我喜欢你沈旭霞，你到底喜欢我吗？你知道吗你真是个小野猫。我喜欢你沈旭霞，你到底喜欢我吗？你知道吗你真是个小野猫。</w:t>
      </w:r>
      <w:r>
        <w:t>这个是后加的内容，可以紧接着前面不空行</w:t>
      </w:r>
    </w:p>
    <w:p>
      <w:r>
        <w:t>哪个你喜欢？</w:t>
      </w:r>
    </w:p>
    <w:p>
      <w:pPr>
        <w:pStyle w:val="ListBullet"/>
      </w:pPr>
      <w:r>
        <w:t>喜羊羊</w:t>
      </w:r>
    </w:p>
    <w:p>
      <w:pPr>
        <w:pStyle w:val="ListBullet"/>
      </w:pPr>
      <w:r>
        <w:t>美羊羊</w:t>
      </w:r>
    </w:p>
    <w:p>
      <w:pPr>
        <w:pStyle w:val="ListBullet"/>
      </w:pPr>
      <w:r>
        <w:t>懒羊羊</w:t>
      </w:r>
    </w:p>
    <w:p>
      <w:r>
        <w:t>今年的计划</w:t>
      </w:r>
    </w:p>
    <w:p>
      <w:pPr>
        <w:pStyle w:val="ListNumber"/>
      </w:pPr>
      <w:r>
        <w:t>学会python</w:t>
      </w:r>
    </w:p>
    <w:p>
      <w:pPr>
        <w:pStyle w:val="ListNumber"/>
      </w:pPr>
      <w:r>
        <w:t>涨工资</w:t>
      </w:r>
    </w:p>
    <w:p>
      <w:pPr>
        <w:pStyle w:val="ListNumber"/>
      </w:pPr>
      <w:r>
        <w:t>找到女朋友</w:t>
      </w:r>
    </w:p>
    <w:p>
      <w:pPr>
        <w:pStyle w:val="IntenseQuote"/>
      </w:pPr>
      <w:r>
        <w:t>这是一个引用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美女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编号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职业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梁超</w:t>
            </w:r>
          </w:p>
        </w:tc>
        <w:tc>
          <w:tcPr>
            <w:tcW w:type="dxa" w:w="2880"/>
          </w:tcPr>
          <w:p>
            <w:r>
              <w:t>天才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沈旭霞</w:t>
            </w:r>
          </w:p>
        </w:tc>
        <w:tc>
          <w:tcPr>
            <w:tcW w:type="dxa" w:w="2880"/>
          </w:tcPr>
          <w:p>
            <w:r>
              <w:t>美女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沈美芳</w:t>
            </w:r>
          </w:p>
        </w:tc>
        <w:tc>
          <w:tcPr>
            <w:tcW w:type="dxa" w:w="2880"/>
          </w:tcPr>
          <w:p>
            <w:r>
              <w:t>妈妈桑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