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C0CAA2" w14:textId="77777777" w:rsidR="006A6B97" w:rsidRPr="002B3248" w:rsidRDefault="00CC0543">
      <w:pPr>
        <w:widowControl w:val="0"/>
        <w:spacing w:after="0" w:line="360" w:lineRule="auto"/>
        <w:ind w:right="-198"/>
        <w:jc w:val="center"/>
        <w:rPr>
          <w:sz w:val="32"/>
          <w:szCs w:val="32"/>
        </w:rPr>
      </w:pPr>
      <w:r w:rsidRPr="002B3248">
        <w:rPr>
          <w:rFonts w:ascii="Times New Roman" w:eastAsia="Times New Roman" w:hAnsi="Times New Roman" w:cs="Times New Roman"/>
          <w:b/>
          <w:sz w:val="32"/>
          <w:szCs w:val="32"/>
        </w:rPr>
        <w:t>PROPOSAL PENAWARAN</w:t>
      </w:r>
    </w:p>
    <w:p w14:paraId="497066BA" w14:textId="66A718E2" w:rsidR="00CC0543" w:rsidRPr="002B3248" w:rsidRDefault="002B3248">
      <w:pPr>
        <w:widowControl w:val="0"/>
        <w:spacing w:after="0" w:line="360" w:lineRule="auto"/>
        <w:ind w:right="-198"/>
        <w:jc w:val="center"/>
        <w:rPr>
          <w:sz w:val="32"/>
          <w:szCs w:val="32"/>
        </w:rPr>
      </w:pPr>
      <w:r w:rsidRPr="002B3248">
        <w:rPr>
          <w:rFonts w:ascii="Times New Roman" w:eastAsia="Times New Roman" w:hAnsi="Times New Roman" w:cs="Times New Roman"/>
          <w:b/>
          <w:sz w:val="32"/>
          <w:szCs w:val="32"/>
        </w:rPr>
        <w:t>WEBSITE COMPANY PROFILE</w:t>
      </w:r>
    </w:p>
    <w:p w14:paraId="7821BCD7" w14:textId="04CEC20B" w:rsidR="006A6B97" w:rsidRDefault="006A6B97">
      <w:pPr>
        <w:widowControl w:val="0"/>
        <w:spacing w:after="0" w:line="360" w:lineRule="auto"/>
        <w:ind w:right="-198"/>
        <w:jc w:val="both"/>
      </w:pPr>
    </w:p>
    <w:p w14:paraId="41568B0D" w14:textId="3813520A" w:rsidR="008313B1" w:rsidRDefault="002B3248" w:rsidP="002B3248">
      <w:pPr>
        <w:widowControl w:val="0"/>
        <w:spacing w:after="0" w:line="360" w:lineRule="auto"/>
        <w:ind w:right="-198"/>
        <w:jc w:val="center"/>
      </w:pPr>
      <w:r>
        <w:rPr>
          <w:noProof/>
        </w:rPr>
        <w:drawing>
          <wp:inline distT="0" distB="0" distL="0" distR="0" wp14:anchorId="583F0DAB" wp14:editId="05FC3044">
            <wp:extent cx="4572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50CF" w14:textId="70586041" w:rsidR="006A6B97" w:rsidRDefault="006A6B97" w:rsidP="00CC0543">
      <w:pPr>
        <w:spacing w:line="360" w:lineRule="auto"/>
        <w:jc w:val="center"/>
      </w:pPr>
    </w:p>
    <w:p w14:paraId="0925DBEF" w14:textId="77777777" w:rsidR="006A6B97" w:rsidRDefault="006A6B97">
      <w:pPr>
        <w:spacing w:line="360" w:lineRule="auto"/>
        <w:jc w:val="both"/>
      </w:pPr>
    </w:p>
    <w:p w14:paraId="0C732549" w14:textId="77777777" w:rsidR="006A6B97" w:rsidRDefault="006A6B97">
      <w:pPr>
        <w:spacing w:line="360" w:lineRule="auto"/>
        <w:jc w:val="both"/>
      </w:pPr>
    </w:p>
    <w:p w14:paraId="3C87A358" w14:textId="77777777" w:rsidR="00CC0543" w:rsidRDefault="00CC0543">
      <w:pPr>
        <w:spacing w:line="360" w:lineRule="auto"/>
        <w:jc w:val="both"/>
      </w:pPr>
    </w:p>
    <w:p w14:paraId="15299544" w14:textId="77777777" w:rsidR="0024512D" w:rsidRDefault="0024512D">
      <w:pPr>
        <w:spacing w:line="360" w:lineRule="auto"/>
        <w:jc w:val="both"/>
      </w:pPr>
      <w:bookmarkStart w:id="0" w:name="_GoBack"/>
      <w:bookmarkEnd w:id="0"/>
    </w:p>
    <w:p w14:paraId="77500E18" w14:textId="77777777" w:rsidR="006A6B97" w:rsidRDefault="008313B1">
      <w:pPr>
        <w:widowControl w:val="0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53997FE" w14:textId="77777777" w:rsidR="006A6B97" w:rsidRDefault="008313B1" w:rsidP="0024512D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D88CD0F" w14:textId="77777777" w:rsidR="0024512D" w:rsidRDefault="0024512D" w:rsidP="0024512D">
      <w:pPr>
        <w:widowControl w:val="0"/>
        <w:spacing w:after="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komonikasi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company profile,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</w:t>
      </w:r>
    </w:p>
    <w:p w14:paraId="242F6D80" w14:textId="77777777" w:rsidR="006A6B97" w:rsidRDefault="006A6B97">
      <w:pPr>
        <w:widowControl w:val="0"/>
        <w:spacing w:before="546" w:after="0" w:line="360" w:lineRule="auto"/>
        <w:ind w:right="-198" w:firstLine="360"/>
        <w:jc w:val="both"/>
      </w:pPr>
    </w:p>
    <w:p w14:paraId="4A88920E" w14:textId="35B7B240" w:rsidR="00CC0543" w:rsidRDefault="00EB2F03" w:rsidP="00CC0543">
      <w:pPr>
        <w:widowControl w:val="0"/>
        <w:numPr>
          <w:ilvl w:val="0"/>
          <w:numId w:val="2"/>
        </w:numPr>
        <w:spacing w:after="0" w:line="360" w:lineRule="auto"/>
        <w:ind w:left="360" w:right="-196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Design</w:t>
      </w:r>
    </w:p>
    <w:p w14:paraId="632507B1" w14:textId="6EEE3120" w:rsidR="006A6B97" w:rsidRDefault="008313B1" w:rsidP="00EB2F03">
      <w:pPr>
        <w:widowControl w:val="0"/>
        <w:spacing w:after="0" w:line="360" w:lineRule="auto"/>
        <w:ind w:right="-196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web design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proofErr w:type="gramStart"/>
      <w:r w:rsidR="00EB2F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terkesan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2F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dimata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2F0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B2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4EFF0" w14:textId="77777777" w:rsidR="00CC0543" w:rsidRDefault="00CC0543" w:rsidP="00CC0543">
      <w:pPr>
        <w:widowControl w:val="0"/>
        <w:spacing w:after="0" w:line="360" w:lineRule="auto"/>
        <w:ind w:left="720" w:right="30"/>
        <w:contextualSpacing/>
        <w:jc w:val="both"/>
      </w:pPr>
    </w:p>
    <w:p w14:paraId="38958D79" w14:textId="16CE9093" w:rsidR="00CC0543" w:rsidRDefault="00EB2F03" w:rsidP="00CC0543">
      <w:pPr>
        <w:widowControl w:val="0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Programming</w:t>
      </w:r>
    </w:p>
    <w:p w14:paraId="075A4417" w14:textId="30779095" w:rsidR="00154C64" w:rsidRPr="00154C64" w:rsidRDefault="00EB2F03" w:rsidP="00EB2F03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programming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program-program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menjalin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mengedit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website.</w:t>
      </w:r>
    </w:p>
    <w:p w14:paraId="2CF2D7BC" w14:textId="77777777" w:rsidR="006A6B97" w:rsidRDefault="006A6B97" w:rsidP="00BB1967">
      <w:pPr>
        <w:widowControl w:val="0"/>
        <w:spacing w:after="0" w:line="360" w:lineRule="auto"/>
        <w:ind w:right="30"/>
        <w:jc w:val="both"/>
      </w:pPr>
    </w:p>
    <w:p w14:paraId="7B4B15AB" w14:textId="6AAF4009" w:rsidR="006A6B97" w:rsidRDefault="001D3CCD">
      <w:pPr>
        <w:widowControl w:val="0"/>
        <w:numPr>
          <w:ilvl w:val="0"/>
          <w:numId w:val="2"/>
        </w:numPr>
        <w:spacing w:after="0" w:line="360" w:lineRule="auto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FITUR WEBSITE</w:t>
      </w:r>
    </w:p>
    <w:p w14:paraId="0A8B412D" w14:textId="4E5A2476" w:rsidR="006A6B97" w:rsidRDefault="001D3CCD" w:rsidP="00BB1967">
      <w:pPr>
        <w:widowControl w:val="0"/>
        <w:spacing w:after="0" w:line="360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831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13B1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8313B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B501F29" w14:textId="298A66EA" w:rsidR="006A6B97" w:rsidRPr="001D3CCD" w:rsidRDefault="001D3CCD">
      <w:pPr>
        <w:widowControl w:val="0"/>
        <w:numPr>
          <w:ilvl w:val="0"/>
          <w:numId w:val="4"/>
        </w:numPr>
        <w:spacing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Homepage</w:t>
      </w:r>
    </w:p>
    <w:p w14:paraId="3FD16597" w14:textId="69258F25" w:rsidR="001D3CCD" w:rsidRPr="001D3CCD" w:rsidRDefault="001D3CCD" w:rsidP="001D3CCD">
      <w:pPr>
        <w:widowControl w:val="0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14:paraId="6A63E953" w14:textId="56853204" w:rsidR="006A6B97" w:rsidRPr="001D3CCD" w:rsidRDefault="001D3CCD" w:rsidP="001D3CCD">
      <w:pPr>
        <w:widowControl w:val="0"/>
        <w:numPr>
          <w:ilvl w:val="0"/>
          <w:numId w:val="4"/>
        </w:numPr>
        <w:spacing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Profile</w:t>
      </w:r>
    </w:p>
    <w:p w14:paraId="7335ACA0" w14:textId="60F17C65" w:rsidR="001D3CCD" w:rsidRPr="001D3CCD" w:rsidRDefault="001D3CCD" w:rsidP="001D3CCD">
      <w:pPr>
        <w:widowControl w:val="0"/>
        <w:spacing w:after="0" w:line="360" w:lineRule="auto"/>
        <w:ind w:left="720"/>
        <w:contextualSpacing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E55A41A" w14:textId="01572EBD" w:rsidR="001D3CCD" w:rsidRPr="001D3CCD" w:rsidRDefault="001D3CCD" w:rsidP="001D3CCD">
      <w:pPr>
        <w:widowControl w:val="0"/>
        <w:numPr>
          <w:ilvl w:val="0"/>
          <w:numId w:val="4"/>
        </w:numPr>
        <w:spacing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Product</w:t>
      </w:r>
    </w:p>
    <w:p w14:paraId="5D1AADD1" w14:textId="638B115A" w:rsidR="001D3CCD" w:rsidRPr="001D3CCD" w:rsidRDefault="001D3CCD" w:rsidP="001D3CCD">
      <w:pPr>
        <w:widowControl w:val="0"/>
        <w:spacing w:after="0" w:line="360" w:lineRule="auto"/>
        <w:ind w:left="72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CA29D" w14:textId="08A8CA00" w:rsidR="001D3CCD" w:rsidRPr="001D3CCD" w:rsidRDefault="001D3CCD" w:rsidP="001D3CCD">
      <w:pPr>
        <w:widowControl w:val="0"/>
        <w:numPr>
          <w:ilvl w:val="0"/>
          <w:numId w:val="4"/>
        </w:numPr>
        <w:spacing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14:paraId="47B7D956" w14:textId="223D1DE1" w:rsidR="001D3CCD" w:rsidRPr="001D3CCD" w:rsidRDefault="001D3CCD" w:rsidP="004A298E">
      <w:pPr>
        <w:widowControl w:val="0"/>
        <w:spacing w:after="0" w:line="360" w:lineRule="auto"/>
        <w:ind w:left="1134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E157F" w14:textId="20E336BE" w:rsidR="001D3CCD" w:rsidRPr="001D3CCD" w:rsidRDefault="001D3CCD" w:rsidP="001D3CCD">
      <w:pPr>
        <w:widowControl w:val="0"/>
        <w:numPr>
          <w:ilvl w:val="0"/>
          <w:numId w:val="4"/>
        </w:numPr>
        <w:spacing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CMS (Content Management System)</w:t>
      </w:r>
    </w:p>
    <w:p w14:paraId="1DAFFB56" w14:textId="3DD7F2C1" w:rsidR="001D3CCD" w:rsidRDefault="001D3CCD" w:rsidP="001D3CCD">
      <w:pPr>
        <w:widowControl w:val="0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65F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4C6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665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4C6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665F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="004C6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665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4C6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665F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4C665F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14:paraId="3AE986DE" w14:textId="77777777" w:rsidR="004C665F" w:rsidRDefault="004C665F" w:rsidP="001D3CCD">
      <w:pPr>
        <w:widowControl w:val="0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8A04B" w14:textId="6F7D7474" w:rsidR="004C665F" w:rsidRDefault="004C665F" w:rsidP="004C665F">
      <w:pPr>
        <w:widowControl w:val="0"/>
        <w:spacing w:after="0" w:line="360" w:lineRule="auto"/>
        <w:ind w:firstLine="36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dibicarakan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14:paraId="03CCBB10" w14:textId="77777777" w:rsidR="00BB1967" w:rsidRDefault="00BB1967" w:rsidP="00DC1A06">
      <w:pPr>
        <w:widowControl w:val="0"/>
        <w:spacing w:before="541" w:after="0" w:line="360" w:lineRule="auto"/>
        <w:ind w:right="-196"/>
        <w:jc w:val="both"/>
      </w:pPr>
    </w:p>
    <w:p w14:paraId="60310C7C" w14:textId="77777777" w:rsidR="006A6B97" w:rsidRDefault="008313B1">
      <w:pPr>
        <w:widowControl w:val="0"/>
        <w:numPr>
          <w:ilvl w:val="0"/>
          <w:numId w:val="2"/>
        </w:numPr>
        <w:spacing w:after="0" w:line="360" w:lineRule="auto"/>
        <w:ind w:left="36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Biaya</w:t>
      </w:r>
      <w:proofErr w:type="spellEnd"/>
    </w:p>
    <w:p w14:paraId="54B8C950" w14:textId="7224D79F" w:rsidR="006A6B97" w:rsidRDefault="008313B1">
      <w:pPr>
        <w:widowControl w:val="0"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="00DC1A06">
        <w:rPr>
          <w:rFonts w:ascii="Times New Roman" w:eastAsia="Times New Roman" w:hAnsi="Times New Roman" w:cs="Times New Roman"/>
          <w:sz w:val="24"/>
          <w:szCs w:val="24"/>
        </w:rPr>
        <w:t>mbuatan</w:t>
      </w:r>
      <w:proofErr w:type="spellEnd"/>
      <w:r w:rsidR="00DC1A06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00FDADA" w14:textId="68F41196" w:rsidR="006A6B97" w:rsidRDefault="00DC1A06">
      <w:pPr>
        <w:widowControl w:val="0"/>
        <w:numPr>
          <w:ilvl w:val="0"/>
          <w:numId w:val="1"/>
        </w:numPr>
        <w:spacing w:before="277" w:after="0" w:line="360" w:lineRule="auto"/>
        <w:ind w:left="540" w:right="-18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 3</w:t>
      </w:r>
      <w:r w:rsidR="008313B1">
        <w:rPr>
          <w:rFonts w:ascii="Times New Roman" w:eastAsia="Times New Roman" w:hAnsi="Times New Roman" w:cs="Times New Roman"/>
          <w:sz w:val="24"/>
          <w:szCs w:val="24"/>
        </w:rPr>
        <w:t>.000.000</w:t>
      </w:r>
    </w:p>
    <w:p w14:paraId="49F844E9" w14:textId="4D1B54B3" w:rsidR="006A6B97" w:rsidRDefault="00DC1A06" w:rsidP="00DC1A06">
      <w:pPr>
        <w:widowControl w:val="0"/>
        <w:numPr>
          <w:ilvl w:val="0"/>
          <w:numId w:val="1"/>
        </w:numPr>
        <w:spacing w:after="0" w:line="360" w:lineRule="auto"/>
        <w:ind w:left="540" w:right="-18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Database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 2</w:t>
      </w:r>
      <w:r w:rsidR="008313B1">
        <w:rPr>
          <w:rFonts w:ascii="Times New Roman" w:eastAsia="Times New Roman" w:hAnsi="Times New Roman" w:cs="Times New Roman"/>
          <w:sz w:val="24"/>
          <w:szCs w:val="24"/>
        </w:rPr>
        <w:t>.000.000</w:t>
      </w:r>
    </w:p>
    <w:p w14:paraId="5478836C" w14:textId="2E2A17D4" w:rsidR="006A6B97" w:rsidRDefault="00DC1A06">
      <w:pPr>
        <w:widowControl w:val="0"/>
        <w:numPr>
          <w:ilvl w:val="0"/>
          <w:numId w:val="1"/>
        </w:numPr>
        <w:spacing w:after="0" w:line="360" w:lineRule="auto"/>
        <w:ind w:left="540" w:right="-180"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Web programming</w:t>
      </w:r>
      <w:r w:rsidR="008313B1">
        <w:rPr>
          <w:rFonts w:ascii="Times New Roman" w:eastAsia="Times New Roman" w:hAnsi="Times New Roman" w:cs="Times New Roman"/>
          <w:sz w:val="24"/>
          <w:szCs w:val="24"/>
        </w:rPr>
        <w:tab/>
      </w:r>
      <w:r w:rsidR="008313B1">
        <w:rPr>
          <w:rFonts w:ascii="Times New Roman" w:eastAsia="Times New Roman" w:hAnsi="Times New Roman" w:cs="Times New Roman"/>
          <w:sz w:val="24"/>
          <w:szCs w:val="24"/>
        </w:rPr>
        <w:tab/>
      </w:r>
      <w:r w:rsidR="008313B1">
        <w:rPr>
          <w:rFonts w:ascii="Times New Roman" w:eastAsia="Times New Roman" w:hAnsi="Times New Roman" w:cs="Times New Roman"/>
          <w:sz w:val="24"/>
          <w:szCs w:val="24"/>
        </w:rPr>
        <w:tab/>
      </w:r>
      <w:r w:rsidR="008313B1">
        <w:rPr>
          <w:rFonts w:ascii="Times New Roman" w:eastAsia="Times New Roman" w:hAnsi="Times New Roman" w:cs="Times New Roman"/>
          <w:sz w:val="24"/>
          <w:szCs w:val="24"/>
        </w:rPr>
        <w:tab/>
      </w:r>
      <w:r w:rsidR="008313B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.     5.0</w:t>
      </w:r>
      <w:r w:rsidR="008313B1">
        <w:rPr>
          <w:rFonts w:ascii="Times New Roman" w:eastAsia="Times New Roman" w:hAnsi="Times New Roman" w:cs="Times New Roman"/>
          <w:sz w:val="24"/>
          <w:szCs w:val="24"/>
          <w:u w:val="single"/>
        </w:rPr>
        <w:t>00.000</w:t>
      </w:r>
    </w:p>
    <w:p w14:paraId="2E56ABD7" w14:textId="5626ACB1" w:rsidR="006A6B97" w:rsidRDefault="00DC1A06">
      <w:pPr>
        <w:widowControl w:val="0"/>
        <w:spacing w:after="0" w:line="360" w:lineRule="auto"/>
        <w:ind w:left="1080" w:right="-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 10.0</w:t>
      </w:r>
      <w:r w:rsidR="008313B1">
        <w:rPr>
          <w:rFonts w:ascii="Times New Roman" w:eastAsia="Times New Roman" w:hAnsi="Times New Roman" w:cs="Times New Roman"/>
          <w:b/>
          <w:sz w:val="24"/>
          <w:szCs w:val="24"/>
        </w:rPr>
        <w:t>00.000</w:t>
      </w:r>
    </w:p>
    <w:p w14:paraId="4E0B1645" w14:textId="7293E7A2" w:rsidR="006A6B97" w:rsidRDefault="00DC1A06" w:rsidP="00DC1A0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A0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DC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C50E0F" w14:textId="5080DE3F" w:rsidR="00DC1A06" w:rsidRDefault="00DC1A06" w:rsidP="00DC1A06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    1.000.000</w:t>
      </w:r>
    </w:p>
    <w:p w14:paraId="0CFF07A9" w14:textId="3FDB5B29" w:rsidR="00DC1A06" w:rsidRDefault="00DC1A06" w:rsidP="00DC1A06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    2.000.000</w:t>
      </w:r>
    </w:p>
    <w:p w14:paraId="3CB67CB7" w14:textId="2572368E" w:rsidR="00DC1A06" w:rsidRPr="004A298E" w:rsidRDefault="00DC1A06" w:rsidP="00DC1A06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298E">
        <w:rPr>
          <w:rFonts w:ascii="Times New Roman" w:hAnsi="Times New Roman" w:cs="Times New Roman"/>
          <w:sz w:val="24"/>
          <w:szCs w:val="24"/>
          <w:u w:val="single"/>
        </w:rPr>
        <w:t>Rp</w:t>
      </w:r>
      <w:proofErr w:type="spellEnd"/>
      <w:r w:rsidRPr="004A298E">
        <w:rPr>
          <w:rFonts w:ascii="Times New Roman" w:hAnsi="Times New Roman" w:cs="Times New Roman"/>
          <w:sz w:val="24"/>
          <w:szCs w:val="24"/>
          <w:u w:val="single"/>
        </w:rPr>
        <w:t xml:space="preserve">.     </w:t>
      </w:r>
      <w:r w:rsidR="004A298E" w:rsidRPr="004A298E">
        <w:rPr>
          <w:rFonts w:ascii="Times New Roman" w:hAnsi="Times New Roman" w:cs="Times New Roman"/>
          <w:sz w:val="24"/>
          <w:szCs w:val="24"/>
          <w:u w:val="single"/>
        </w:rPr>
        <w:t>2.000.000</w:t>
      </w:r>
    </w:p>
    <w:p w14:paraId="03B77FD7" w14:textId="498B430B" w:rsidR="004A298E" w:rsidRDefault="004A298E" w:rsidP="004A298E">
      <w:pPr>
        <w:pStyle w:val="ListParagraph"/>
        <w:widowControl w:val="0"/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98E">
        <w:rPr>
          <w:rFonts w:ascii="Times New Roman" w:hAnsi="Times New Roman" w:cs="Times New Roman"/>
          <w:b/>
          <w:sz w:val="24"/>
          <w:szCs w:val="24"/>
        </w:rPr>
        <w:t>TOTAL</w:t>
      </w:r>
      <w:r w:rsidRPr="004A298E">
        <w:rPr>
          <w:rFonts w:ascii="Times New Roman" w:hAnsi="Times New Roman" w:cs="Times New Roman"/>
          <w:b/>
          <w:sz w:val="24"/>
          <w:szCs w:val="24"/>
        </w:rPr>
        <w:tab/>
      </w:r>
      <w:r w:rsidRPr="004A298E">
        <w:rPr>
          <w:rFonts w:ascii="Times New Roman" w:hAnsi="Times New Roman" w:cs="Times New Roman"/>
          <w:b/>
          <w:sz w:val="24"/>
          <w:szCs w:val="24"/>
        </w:rPr>
        <w:tab/>
      </w:r>
      <w:r w:rsidRPr="004A298E">
        <w:rPr>
          <w:rFonts w:ascii="Times New Roman" w:hAnsi="Times New Roman" w:cs="Times New Roman"/>
          <w:b/>
          <w:sz w:val="24"/>
          <w:szCs w:val="24"/>
        </w:rPr>
        <w:tab/>
      </w:r>
      <w:r w:rsidRPr="004A298E">
        <w:rPr>
          <w:rFonts w:ascii="Times New Roman" w:hAnsi="Times New Roman" w:cs="Times New Roman"/>
          <w:b/>
          <w:sz w:val="24"/>
          <w:szCs w:val="24"/>
        </w:rPr>
        <w:tab/>
      </w:r>
      <w:r w:rsidRPr="004A298E">
        <w:rPr>
          <w:rFonts w:ascii="Times New Roman" w:hAnsi="Times New Roman" w:cs="Times New Roman"/>
          <w:b/>
          <w:sz w:val="24"/>
          <w:szCs w:val="24"/>
        </w:rPr>
        <w:tab/>
      </w:r>
      <w:r w:rsidRPr="004A298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A298E"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Pr="004A298E">
        <w:rPr>
          <w:rFonts w:ascii="Times New Roman" w:hAnsi="Times New Roman" w:cs="Times New Roman"/>
          <w:b/>
          <w:sz w:val="24"/>
          <w:szCs w:val="24"/>
        </w:rPr>
        <w:t>.     5.000.000</w:t>
      </w:r>
    </w:p>
    <w:p w14:paraId="7E97D6FB" w14:textId="77777777" w:rsidR="004A298E" w:rsidRPr="004A298E" w:rsidRDefault="004A298E" w:rsidP="004A298E">
      <w:pPr>
        <w:pStyle w:val="ListParagraph"/>
        <w:widowControl w:val="0"/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C2A649" w14:textId="28DF0CAE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98E">
        <w:rPr>
          <w:rFonts w:ascii="Times New Roman" w:hAnsi="Times New Roman" w:cs="Times New Roman"/>
          <w:b/>
          <w:sz w:val="24"/>
          <w:szCs w:val="24"/>
        </w:rPr>
        <w:t>15.000.000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1F6128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0FF63E30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74BC7C25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7DF386EE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028C6375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5ED030E1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73F01C7A" w14:textId="77777777" w:rsid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5D816503" w14:textId="77777777" w:rsidR="004A298E" w:rsidRPr="004A298E" w:rsidRDefault="004A298E" w:rsidP="004A298E">
      <w:pPr>
        <w:widowControl w:val="0"/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</w:p>
    <w:p w14:paraId="1A6233A1" w14:textId="77777777" w:rsidR="006A6B97" w:rsidRDefault="008313B1">
      <w:pPr>
        <w:widowControl w:val="0"/>
        <w:numPr>
          <w:ilvl w:val="0"/>
          <w:numId w:val="2"/>
        </w:numPr>
        <w:spacing w:after="0" w:line="360" w:lineRule="auto"/>
        <w:ind w:left="36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Kontak</w:t>
      </w:r>
      <w:proofErr w:type="spellEnd"/>
    </w:p>
    <w:p w14:paraId="446363CE" w14:textId="77777777" w:rsidR="006A6B97" w:rsidRDefault="008313B1">
      <w:pPr>
        <w:widowControl w:val="0"/>
        <w:spacing w:after="0" w:line="360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Pusahi</w:t>
      </w:r>
      <w:proofErr w:type="spellEnd"/>
    </w:p>
    <w:p w14:paraId="33F8B825" w14:textId="77777777" w:rsidR="006A6B97" w:rsidRDefault="008313B1">
      <w:pPr>
        <w:widowControl w:val="0"/>
        <w:spacing w:after="0" w:line="360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0856-1551654</w:t>
      </w:r>
    </w:p>
    <w:p w14:paraId="67BD22E7" w14:textId="77777777" w:rsidR="006A6B97" w:rsidRDefault="008313B1">
      <w:pPr>
        <w:widowControl w:val="0"/>
        <w:spacing w:after="0" w:line="360" w:lineRule="auto"/>
        <w:ind w:left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suhay.espe@gmail.com</w:t>
        </w:r>
      </w:hyperlink>
      <w:hyperlink r:id="rId9"/>
    </w:p>
    <w:p w14:paraId="5DF0F259" w14:textId="77777777" w:rsidR="006A6B97" w:rsidRDefault="008313B1">
      <w:pPr>
        <w:widowControl w:val="0"/>
        <w:spacing w:after="0" w:line="360" w:lineRule="auto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Albaidho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Rt. 06/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06 No. 85</w:t>
      </w:r>
    </w:p>
    <w:p w14:paraId="7F8E38E3" w14:textId="77777777" w:rsidR="006A6B97" w:rsidRDefault="008313B1">
      <w:pPr>
        <w:widowControl w:val="0"/>
        <w:spacing w:after="0" w:line="36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13810</w:t>
      </w:r>
    </w:p>
    <w:p w14:paraId="0E2966A3" w14:textId="77777777" w:rsidR="006A6B97" w:rsidRDefault="006A6B97">
      <w:pPr>
        <w:widowControl w:val="0"/>
        <w:spacing w:after="0" w:line="360" w:lineRule="auto"/>
        <w:ind w:left="720"/>
        <w:jc w:val="both"/>
      </w:pPr>
    </w:p>
    <w:p w14:paraId="5991CA6E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490FB660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7AD46799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419759E9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666106E6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33529BCB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032F865A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5141E8BC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688A5D6C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1F2EE302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64C79758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58060015" w14:textId="77777777" w:rsidR="000A5F61" w:rsidRDefault="000A5F61">
      <w:pPr>
        <w:widowControl w:val="0"/>
        <w:spacing w:after="0" w:line="360" w:lineRule="auto"/>
        <w:ind w:left="720"/>
        <w:jc w:val="both"/>
      </w:pPr>
    </w:p>
    <w:p w14:paraId="65532C97" w14:textId="77777777" w:rsidR="006A6B97" w:rsidRDefault="006A6B97">
      <w:pPr>
        <w:widowControl w:val="0"/>
        <w:spacing w:after="0" w:line="360" w:lineRule="auto"/>
        <w:ind w:left="720"/>
        <w:jc w:val="both"/>
      </w:pPr>
    </w:p>
    <w:p w14:paraId="42E29198" w14:textId="77777777" w:rsidR="006A6B97" w:rsidRDefault="006A6B97">
      <w:pPr>
        <w:widowControl w:val="0"/>
        <w:spacing w:after="0" w:line="360" w:lineRule="auto"/>
        <w:jc w:val="both"/>
      </w:pPr>
    </w:p>
    <w:p w14:paraId="08F84DE9" w14:textId="47FAE95C" w:rsidR="006A6B97" w:rsidRDefault="004A298E">
      <w:pPr>
        <w:widowControl w:val="0"/>
        <w:spacing w:after="0" w:line="360" w:lineRule="auto"/>
        <w:ind w:left="720"/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Jakarta, 18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Juli</w:t>
      </w:r>
      <w:proofErr w:type="spellEnd"/>
      <w:r w:rsidR="008313B1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38D1A761" w14:textId="77777777" w:rsidR="006A6B97" w:rsidRDefault="006A6B97">
      <w:pPr>
        <w:widowControl w:val="0"/>
        <w:spacing w:after="0" w:line="360" w:lineRule="auto"/>
        <w:ind w:left="720"/>
        <w:jc w:val="right"/>
      </w:pPr>
    </w:p>
    <w:p w14:paraId="5E0F15DE" w14:textId="77777777" w:rsidR="006A6B97" w:rsidRDefault="006A6B97">
      <w:pPr>
        <w:widowControl w:val="0"/>
        <w:spacing w:after="0" w:line="360" w:lineRule="auto"/>
      </w:pPr>
    </w:p>
    <w:p w14:paraId="03C6D97E" w14:textId="77777777" w:rsidR="00BB1967" w:rsidRDefault="00BB1967">
      <w:pPr>
        <w:widowControl w:val="0"/>
        <w:spacing w:after="0" w:line="360" w:lineRule="auto"/>
      </w:pPr>
    </w:p>
    <w:p w14:paraId="7E926334" w14:textId="77777777" w:rsidR="006A6B97" w:rsidRDefault="008313B1">
      <w:pPr>
        <w:widowControl w:val="0"/>
        <w:spacing w:after="0" w:line="360" w:lineRule="auto"/>
        <w:ind w:left="720"/>
        <w:jc w:val="right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Suhayat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Pusahi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</w:p>
    <w:p w14:paraId="50F4B714" w14:textId="77777777" w:rsidR="006A6B97" w:rsidRDefault="008313B1">
      <w:pPr>
        <w:widowControl w:val="0"/>
        <w:spacing w:after="0" w:line="360" w:lineRule="auto"/>
        <w:ind w:left="72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Freelancer</w:t>
      </w:r>
    </w:p>
    <w:sectPr w:rsidR="006A6B97" w:rsidSect="00CC0543">
      <w:pgSz w:w="12242" w:h="18722" w:code="258"/>
      <w:pgMar w:top="1701" w:right="1701" w:bottom="1701" w:left="226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08A5"/>
    <w:multiLevelType w:val="multilevel"/>
    <w:tmpl w:val="A24A915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4321F86"/>
    <w:multiLevelType w:val="multilevel"/>
    <w:tmpl w:val="1856220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D996316"/>
    <w:multiLevelType w:val="multilevel"/>
    <w:tmpl w:val="D5AEEF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A830D29"/>
    <w:multiLevelType w:val="hybridMultilevel"/>
    <w:tmpl w:val="23C4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3465"/>
    <w:multiLevelType w:val="multilevel"/>
    <w:tmpl w:val="A050CE0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>
    <w:nsid w:val="74761AD0"/>
    <w:multiLevelType w:val="hybridMultilevel"/>
    <w:tmpl w:val="CD82B4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6B97"/>
    <w:rsid w:val="000A5F61"/>
    <w:rsid w:val="00154C64"/>
    <w:rsid w:val="001D3CCD"/>
    <w:rsid w:val="0024512D"/>
    <w:rsid w:val="002B3248"/>
    <w:rsid w:val="004A298E"/>
    <w:rsid w:val="004C665F"/>
    <w:rsid w:val="006A6B97"/>
    <w:rsid w:val="008313B1"/>
    <w:rsid w:val="00944819"/>
    <w:rsid w:val="00BB1967"/>
    <w:rsid w:val="00CC0543"/>
    <w:rsid w:val="00DC1A06"/>
    <w:rsid w:val="00EB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2C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12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12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suhay.espe@gmail.com" TargetMode="External"/><Relationship Id="rId9" Type="http://schemas.openxmlformats.org/officeDocument/2006/relationships/hyperlink" Target="mailto:suhay.espe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D1833-C4A8-BA42-8A25-C317A14E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527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Cameo Labs</cp:lastModifiedBy>
  <cp:revision>13</cp:revision>
  <dcterms:created xsi:type="dcterms:W3CDTF">2016-10-03T03:15:00Z</dcterms:created>
  <dcterms:modified xsi:type="dcterms:W3CDTF">2017-07-18T09:06:00Z</dcterms:modified>
</cp:coreProperties>
</file>