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EduTutor AI: Personalized Learning with Generative AI and LMS Integration </w:t>
      </w:r>
    </w:p>
    <w:p w:rsidR="00000000" w:rsidDel="00000000" w:rsidP="00000000" w:rsidRDefault="00000000" w:rsidRPr="00000000" w14:paraId="00000002">
      <w:pPr>
        <w:rPr>
          <w:b w:val="1"/>
        </w:rPr>
      </w:pPr>
      <w:r w:rsidDel="00000000" w:rsidR="00000000" w:rsidRPr="00000000">
        <w:rPr>
          <w:b w:val="1"/>
          <w:rtl w:val="0"/>
        </w:rPr>
        <w:t xml:space="preserve">1. INTRODUCTION</w:t>
      </w:r>
    </w:p>
    <w:p w:rsidR="00000000" w:rsidDel="00000000" w:rsidP="00000000" w:rsidRDefault="00000000" w:rsidRPr="00000000" w14:paraId="00000003">
      <w:pPr>
        <w:rPr>
          <w:b w:val="1"/>
        </w:rPr>
      </w:pPr>
      <w:r w:rsidDel="00000000" w:rsidR="00000000" w:rsidRPr="00000000">
        <w:rPr>
          <w:b w:val="1"/>
          <w:rtl w:val="0"/>
        </w:rPr>
        <w:t xml:space="preserve">1.1 Project Overview</w:t>
      </w:r>
    </w:p>
    <w:p w:rsidR="00000000" w:rsidDel="00000000" w:rsidP="00000000" w:rsidRDefault="00000000" w:rsidRPr="00000000" w14:paraId="00000004">
      <w:pPr>
        <w:rPr/>
      </w:pPr>
      <w:r w:rsidDel="00000000" w:rsidR="00000000" w:rsidRPr="00000000">
        <w:rPr>
          <w:rtl w:val="0"/>
        </w:rPr>
        <w:t xml:space="preserve">EduTutor AI: Personalized Learning with Generative AI and LMS is an intelligent, interactive educational platform that integrates generative AI and a learning management system (LMS) to provide tailored learning experiences. Built using the Streamlit framework and IBM's Granite LLM, EduTutor AI offers student-driven modules, quiz generation, performance tracking, and personalized content delivery.</w:t>
      </w:r>
    </w:p>
    <w:p w:rsidR="00000000" w:rsidDel="00000000" w:rsidP="00000000" w:rsidRDefault="00000000" w:rsidRPr="00000000" w14:paraId="00000005">
      <w:pPr>
        <w:rPr>
          <w:b w:val="1"/>
        </w:rPr>
      </w:pPr>
      <w:r w:rsidDel="00000000" w:rsidR="00000000" w:rsidRPr="00000000">
        <w:rPr>
          <w:b w:val="1"/>
          <w:rtl w:val="0"/>
        </w:rPr>
        <w:t xml:space="preserve">1.2 Purpose</w:t>
      </w:r>
    </w:p>
    <w:p w:rsidR="00000000" w:rsidDel="00000000" w:rsidP="00000000" w:rsidRDefault="00000000" w:rsidRPr="00000000" w14:paraId="00000006">
      <w:pPr>
        <w:rPr/>
      </w:pPr>
      <w:r w:rsidDel="00000000" w:rsidR="00000000" w:rsidRPr="00000000">
        <w:rPr>
          <w:rtl w:val="0"/>
        </w:rPr>
        <w:t xml:space="preserve">The goal of EduTutor AI is to democratize learning by leveraging AI to generate custom educational materials, adaptive quizzes, and feedback for students and educators. It simplifies content creation, supports real-time learning, and tracks academic progress efficiently.</w:t>
      </w:r>
    </w:p>
    <w:p w:rsidR="00000000" w:rsidDel="00000000" w:rsidP="00000000" w:rsidRDefault="00000000" w:rsidRPr="00000000" w14:paraId="00000007">
      <w:pPr>
        <w:rPr>
          <w:b w:val="1"/>
        </w:rPr>
      </w:pPr>
      <w:r w:rsidDel="00000000" w:rsidR="00000000" w:rsidRPr="00000000">
        <w:rPr>
          <w:b w:val="1"/>
          <w:rtl w:val="0"/>
        </w:rPr>
        <w:t xml:space="preserve">2. IDEATION PHASE</w:t>
      </w:r>
    </w:p>
    <w:p w:rsidR="00000000" w:rsidDel="00000000" w:rsidP="00000000" w:rsidRDefault="00000000" w:rsidRPr="00000000" w14:paraId="00000008">
      <w:pPr>
        <w:rPr>
          <w:b w:val="1"/>
        </w:rPr>
      </w:pPr>
      <w:r w:rsidDel="00000000" w:rsidR="00000000" w:rsidRPr="00000000">
        <w:rPr>
          <w:b w:val="1"/>
          <w:rtl w:val="0"/>
        </w:rPr>
        <w:t xml:space="preserve">2.1 Problem Statement</w:t>
      </w:r>
    </w:p>
    <w:p w:rsidR="00000000" w:rsidDel="00000000" w:rsidP="00000000" w:rsidRDefault="00000000" w:rsidRPr="00000000" w14:paraId="00000009">
      <w:pPr>
        <w:rPr/>
      </w:pPr>
      <w:r w:rsidDel="00000000" w:rsidR="00000000" w:rsidRPr="00000000">
        <w:rPr>
          <w:rtl w:val="0"/>
        </w:rPr>
        <w:t xml:space="preserve">Students and educators lack access to adaptive, AI-powered tools that can dynamically generate learning content, assessments, and performance analytics based on user needs.</w:t>
      </w:r>
    </w:p>
    <w:p w:rsidR="00000000" w:rsidDel="00000000" w:rsidP="00000000" w:rsidRDefault="00000000" w:rsidRPr="00000000" w14:paraId="0000000A">
      <w:pPr>
        <w:rPr>
          <w:b w:val="1"/>
        </w:rPr>
      </w:pPr>
      <w:r w:rsidDel="00000000" w:rsidR="00000000" w:rsidRPr="00000000">
        <w:rPr>
          <w:b w:val="1"/>
          <w:rtl w:val="0"/>
        </w:rPr>
        <w:t xml:space="preserve">2.2 Empathy Map Canvas</w:t>
      </w:r>
    </w:p>
    <w:p w:rsidR="00000000" w:rsidDel="00000000" w:rsidP="00000000" w:rsidRDefault="00000000" w:rsidRPr="00000000" w14:paraId="0000000B">
      <w:pPr>
        <w:rPr/>
      </w:pPr>
      <w:r w:rsidDel="00000000" w:rsidR="00000000" w:rsidRPr="00000000">
        <w:rPr>
          <w:rtl w:val="0"/>
        </w:rPr>
        <w:t xml:space="preserve">- Users: Students, Educators</w:t>
        <w:br w:type="textWrapping"/>
        <w:t xml:space="preserve">- Needs: Personalized content, ease of use, reliable assessments</w:t>
        <w:br w:type="textWrapping"/>
        <w:t xml:space="preserve">- Pains: Static learning material, lack of motivation, no feedback</w:t>
        <w:br w:type="textWrapping"/>
        <w:t xml:space="preserve">- Gains: Interactive learning, AI-generated quizzes, content recommendation</w:t>
      </w:r>
    </w:p>
    <w:p w:rsidR="00000000" w:rsidDel="00000000" w:rsidP="00000000" w:rsidRDefault="00000000" w:rsidRPr="00000000" w14:paraId="0000000C">
      <w:pPr>
        <w:rPr>
          <w:b w:val="1"/>
        </w:rPr>
      </w:pPr>
      <w:r w:rsidDel="00000000" w:rsidR="00000000" w:rsidRPr="00000000">
        <w:rPr>
          <w:b w:val="1"/>
          <w:rtl w:val="0"/>
        </w:rPr>
        <w:t xml:space="preserve">2.3 Brainstorming</w:t>
      </w:r>
    </w:p>
    <w:p w:rsidR="00000000" w:rsidDel="00000000" w:rsidP="00000000" w:rsidRDefault="00000000" w:rsidRPr="00000000" w14:paraId="0000000D">
      <w:pPr>
        <w:rPr/>
      </w:pPr>
      <w:r w:rsidDel="00000000" w:rsidR="00000000" w:rsidRPr="00000000">
        <w:rPr>
          <w:rtl w:val="0"/>
        </w:rPr>
        <w:t xml:space="preserve">Ideas considered:</w:t>
        <w:br w:type="textWrapping"/>
        <w:t xml:space="preserve">- Generating learning modules using LLMs</w:t>
        <w:br w:type="textWrapping"/>
        <w:t xml:space="preserve">- Adaptive quiz generator</w:t>
        <w:br w:type="textWrapping"/>
        <w:t xml:space="preserve">- Performance tracking and visualization</w:t>
        <w:br w:type="textWrapping"/>
        <w:t xml:space="preserve">- Role-based LMS dashboard</w:t>
      </w:r>
    </w:p>
    <w:p w:rsidR="00000000" w:rsidDel="00000000" w:rsidP="00000000" w:rsidRDefault="00000000" w:rsidRPr="00000000" w14:paraId="0000000E">
      <w:pPr>
        <w:rPr>
          <w:b w:val="1"/>
        </w:rPr>
      </w:pPr>
      <w:r w:rsidDel="00000000" w:rsidR="00000000" w:rsidRPr="00000000">
        <w:rPr>
          <w:b w:val="1"/>
          <w:rtl w:val="0"/>
        </w:rPr>
        <w:t xml:space="preserve">3. REQUIREMENT ANALYSIS</w:t>
      </w:r>
    </w:p>
    <w:p w:rsidR="00000000" w:rsidDel="00000000" w:rsidP="00000000" w:rsidRDefault="00000000" w:rsidRPr="00000000" w14:paraId="0000000F">
      <w:pPr>
        <w:rPr>
          <w:b w:val="1"/>
        </w:rPr>
      </w:pPr>
      <w:r w:rsidDel="00000000" w:rsidR="00000000" w:rsidRPr="00000000">
        <w:rPr>
          <w:b w:val="1"/>
          <w:rtl w:val="0"/>
        </w:rPr>
        <w:t xml:space="preserve">3.1 Customer Journey Map</w:t>
      </w:r>
    </w:p>
    <w:p w:rsidR="00000000" w:rsidDel="00000000" w:rsidP="00000000" w:rsidRDefault="00000000" w:rsidRPr="00000000" w14:paraId="00000010">
      <w:pPr>
        <w:rPr/>
      </w:pPr>
      <w:r w:rsidDel="00000000" w:rsidR="00000000" w:rsidRPr="00000000">
        <w:rPr>
          <w:rtl w:val="0"/>
        </w:rPr>
        <w:t xml:space="preserve">1. User registers and logs in</w:t>
        <w:br w:type="textWrapping"/>
        <w:t xml:space="preserve">2. Learns topics using AI-generated modules</w:t>
        <w:br w:type="textWrapping"/>
        <w:t xml:space="preserve">3. Takes quizzes on the topic</w:t>
        <w:br w:type="textWrapping"/>
        <w:t xml:space="preserve">4. Views performance analytics</w:t>
        <w:br w:type="textWrapping"/>
        <w:t xml:space="preserve">5. Educators monitor student progress</w:t>
      </w:r>
    </w:p>
    <w:p w:rsidR="00000000" w:rsidDel="00000000" w:rsidP="00000000" w:rsidRDefault="00000000" w:rsidRPr="00000000" w14:paraId="00000011">
      <w:pPr>
        <w:rPr>
          <w:b w:val="1"/>
        </w:rPr>
      </w:pPr>
      <w:r w:rsidDel="00000000" w:rsidR="00000000" w:rsidRPr="00000000">
        <w:rPr>
          <w:b w:val="1"/>
          <w:rtl w:val="0"/>
        </w:rPr>
        <w:t xml:space="preserve">3.2 Solution Requirement</w:t>
      </w:r>
    </w:p>
    <w:p w:rsidR="00000000" w:rsidDel="00000000" w:rsidP="00000000" w:rsidRDefault="00000000" w:rsidRPr="00000000" w14:paraId="00000012">
      <w:pPr>
        <w:rPr/>
      </w:pPr>
      <w:r w:rsidDel="00000000" w:rsidR="00000000" w:rsidRPr="00000000">
        <w:rPr>
          <w:rtl w:val="0"/>
        </w:rPr>
        <w:t xml:space="preserve">- AI model integration (IBM Granite)</w:t>
        <w:br w:type="textWrapping"/>
        <w:t xml:space="preserve">- User registration/authentication</w:t>
        <w:br w:type="textWrapping"/>
        <w:t xml:space="preserve">- Quiz and content generation</w:t>
        <w:br w:type="textWrapping"/>
        <w:t xml:space="preserve">- Performance dashboard</w:t>
      </w:r>
    </w:p>
    <w:p w:rsidR="00000000" w:rsidDel="00000000" w:rsidP="00000000" w:rsidRDefault="00000000" w:rsidRPr="00000000" w14:paraId="00000013">
      <w:pPr>
        <w:rPr>
          <w:b w:val="1"/>
        </w:rPr>
      </w:pPr>
      <w:r w:rsidDel="00000000" w:rsidR="00000000" w:rsidRPr="00000000">
        <w:rPr>
          <w:b w:val="1"/>
          <w:rtl w:val="0"/>
        </w:rPr>
        <w:t xml:space="preserve">3.3 Data Flow Diagram</w:t>
      </w:r>
    </w:p>
    <w:p w:rsidR="00000000" w:rsidDel="00000000" w:rsidP="00000000" w:rsidRDefault="00000000" w:rsidRPr="00000000" w14:paraId="00000014">
      <w:pPr>
        <w:rPr/>
      </w:pPr>
      <w:r w:rsidDel="00000000" w:rsidR="00000000" w:rsidRPr="00000000">
        <w:rPr>
          <w:rtl w:val="0"/>
        </w:rPr>
        <w:t xml:space="preserve">1. User input → LLM → Generated content/quiz</w:t>
        <w:br w:type="textWrapping"/>
        <w:t xml:space="preserve">2. User interaction → Results storage</w:t>
        <w:br w:type="textWrapping"/>
        <w:t xml:space="preserve">3. Results → Performance visualization</w:t>
      </w:r>
    </w:p>
    <w:p w:rsidR="00000000" w:rsidDel="00000000" w:rsidP="00000000" w:rsidRDefault="00000000" w:rsidRPr="00000000" w14:paraId="00000015">
      <w:pPr>
        <w:rPr>
          <w:b w:val="1"/>
        </w:rPr>
      </w:pPr>
      <w:r w:rsidDel="00000000" w:rsidR="00000000" w:rsidRPr="00000000">
        <w:rPr>
          <w:b w:val="1"/>
          <w:rtl w:val="0"/>
        </w:rPr>
        <w:t xml:space="preserve">3.4 Technology Stack</w:t>
      </w:r>
    </w:p>
    <w:p w:rsidR="00000000" w:rsidDel="00000000" w:rsidP="00000000" w:rsidRDefault="00000000" w:rsidRPr="00000000" w14:paraId="00000016">
      <w:pPr>
        <w:rPr/>
      </w:pPr>
      <w:r w:rsidDel="00000000" w:rsidR="00000000" w:rsidRPr="00000000">
        <w:rPr>
          <w:rtl w:val="0"/>
        </w:rPr>
        <w:t xml:space="preserve">- Frontend/Framework: Streamlit</w:t>
        <w:br w:type="textWrapping"/>
        <w:t xml:space="preserve">- Backend: Python</w:t>
        <w:br w:type="textWrapping"/>
        <w:t xml:space="preserve">- AI Model: IBM Granite 3.3-2B Instruct</w:t>
        <w:br w:type="textWrapping"/>
        <w:t xml:space="preserve">- Libraries: Transformers, Plotly, Pandas, Torch</w:t>
      </w:r>
    </w:p>
    <w:p w:rsidR="00000000" w:rsidDel="00000000" w:rsidP="00000000" w:rsidRDefault="00000000" w:rsidRPr="00000000" w14:paraId="00000017">
      <w:pPr>
        <w:rPr>
          <w:b w:val="1"/>
        </w:rPr>
      </w:pPr>
      <w:r w:rsidDel="00000000" w:rsidR="00000000" w:rsidRPr="00000000">
        <w:rPr>
          <w:b w:val="1"/>
          <w:rtl w:val="0"/>
        </w:rPr>
        <w:t xml:space="preserve">4. PROJECT DESIGN</w:t>
      </w:r>
    </w:p>
    <w:p w:rsidR="00000000" w:rsidDel="00000000" w:rsidP="00000000" w:rsidRDefault="00000000" w:rsidRPr="00000000" w14:paraId="00000018">
      <w:pPr>
        <w:rPr>
          <w:b w:val="1"/>
        </w:rPr>
      </w:pPr>
      <w:r w:rsidDel="00000000" w:rsidR="00000000" w:rsidRPr="00000000">
        <w:rPr>
          <w:b w:val="1"/>
          <w:rtl w:val="0"/>
        </w:rPr>
        <w:t xml:space="preserve">4.1 Problem Solution Fit</w:t>
      </w:r>
    </w:p>
    <w:p w:rsidR="00000000" w:rsidDel="00000000" w:rsidP="00000000" w:rsidRDefault="00000000" w:rsidRPr="00000000" w14:paraId="00000019">
      <w:pPr>
        <w:rPr/>
      </w:pPr>
      <w:r w:rsidDel="00000000" w:rsidR="00000000" w:rsidRPr="00000000">
        <w:rPr>
          <w:rtl w:val="0"/>
        </w:rPr>
        <w:t xml:space="preserve">EduTutor AI solves the issue of static, non-personalized learning by using LLMs to dynamically create learning experiences.</w:t>
      </w:r>
    </w:p>
    <w:p w:rsidR="00000000" w:rsidDel="00000000" w:rsidP="00000000" w:rsidRDefault="00000000" w:rsidRPr="00000000" w14:paraId="0000001A">
      <w:pPr>
        <w:rPr>
          <w:b w:val="1"/>
        </w:rPr>
      </w:pPr>
      <w:r w:rsidDel="00000000" w:rsidR="00000000" w:rsidRPr="00000000">
        <w:rPr>
          <w:b w:val="1"/>
          <w:rtl w:val="0"/>
        </w:rPr>
        <w:t xml:space="preserve">4.2 Proposed Solution</w:t>
      </w:r>
    </w:p>
    <w:p w:rsidR="00000000" w:rsidDel="00000000" w:rsidP="00000000" w:rsidRDefault="00000000" w:rsidRPr="00000000" w14:paraId="0000001B">
      <w:pPr>
        <w:rPr/>
      </w:pPr>
      <w:r w:rsidDel="00000000" w:rsidR="00000000" w:rsidRPr="00000000">
        <w:rPr>
          <w:rtl w:val="0"/>
        </w:rPr>
        <w:t xml:space="preserve">An application with:</w:t>
        <w:br w:type="textWrapping"/>
        <w:t xml:space="preserve">- AI-generated content based on input topics</w:t>
        <w:br w:type="textWrapping"/>
        <w:t xml:space="preserve">- Quiz generator for self-assessment</w:t>
        <w:br w:type="textWrapping"/>
        <w:t xml:space="preserve">- Separate dashboards for students and educators</w:t>
      </w:r>
    </w:p>
    <w:p w:rsidR="00000000" w:rsidDel="00000000" w:rsidP="00000000" w:rsidRDefault="00000000" w:rsidRPr="00000000" w14:paraId="0000001C">
      <w:pPr>
        <w:rPr>
          <w:b w:val="1"/>
        </w:rPr>
      </w:pPr>
      <w:r w:rsidDel="00000000" w:rsidR="00000000" w:rsidRPr="00000000">
        <w:rPr>
          <w:b w:val="1"/>
          <w:rtl w:val="0"/>
        </w:rPr>
        <w:t xml:space="preserve">4.3 Solution Architecture</w:t>
      </w:r>
    </w:p>
    <w:p w:rsidR="00000000" w:rsidDel="00000000" w:rsidP="00000000" w:rsidRDefault="00000000" w:rsidRPr="00000000" w14:paraId="0000001D">
      <w:pPr>
        <w:rPr/>
      </w:pPr>
      <w:r w:rsidDel="00000000" w:rsidR="00000000" w:rsidRPr="00000000">
        <w:rPr>
          <w:rtl w:val="0"/>
        </w:rPr>
        <w:t xml:space="preserve">- User Interface (Streamlit)</w:t>
        <w:br w:type="textWrapping"/>
        <w:t xml:space="preserve">- AI Interaction Layer (Transformers)</w:t>
        <w:br w:type="textWrapping"/>
        <w:t xml:space="preserve">- Storage Layer (JSON files for users/results)</w:t>
        <w:br w:type="textWrapping"/>
        <w:t xml:space="preserve">- Visualization Layer (Plotly, Pandas)</w:t>
      </w:r>
    </w:p>
    <w:p w:rsidR="00000000" w:rsidDel="00000000" w:rsidP="00000000" w:rsidRDefault="00000000" w:rsidRPr="00000000" w14:paraId="0000001E">
      <w:pPr>
        <w:rPr>
          <w:b w:val="1"/>
        </w:rPr>
      </w:pPr>
      <w:r w:rsidDel="00000000" w:rsidR="00000000" w:rsidRPr="00000000">
        <w:rPr>
          <w:b w:val="1"/>
          <w:rtl w:val="0"/>
        </w:rPr>
        <w:t xml:space="preserve">5. PROJECT PLANNING &amp; SCHEDULING</w:t>
      </w:r>
    </w:p>
    <w:p w:rsidR="00000000" w:rsidDel="00000000" w:rsidP="00000000" w:rsidRDefault="00000000" w:rsidRPr="00000000" w14:paraId="0000001F">
      <w:pPr>
        <w:rPr>
          <w:b w:val="1"/>
        </w:rPr>
      </w:pPr>
      <w:r w:rsidDel="00000000" w:rsidR="00000000" w:rsidRPr="00000000">
        <w:rPr>
          <w:b w:val="1"/>
          <w:rtl w:val="0"/>
        </w:rPr>
        <w:t xml:space="preserve">5.1 Project Planning</w:t>
      </w:r>
    </w:p>
    <w:p w:rsidR="00000000" w:rsidDel="00000000" w:rsidP="00000000" w:rsidRDefault="00000000" w:rsidRPr="00000000" w14:paraId="00000020">
      <w:pPr>
        <w:rPr/>
      </w:pPr>
      <w:r w:rsidDel="00000000" w:rsidR="00000000" w:rsidRPr="00000000">
        <w:rPr>
          <w:rtl w:val="0"/>
        </w:rPr>
        <w:t xml:space="preserve">- Week 1-2: Ideation and Design</w:t>
        <w:br w:type="textWrapping"/>
        <w:t xml:space="preserve">- Week 3-4: Model Integration and Content Generation</w:t>
        <w:br w:type="textWrapping"/>
        <w:t xml:space="preserve">- Week 5-6: UI and Dashboard Development</w:t>
        <w:br w:type="textWrapping"/>
        <w:t xml:space="preserve">- Week 7: Testing and Documentation</w:t>
      </w:r>
    </w:p>
    <w:p w:rsidR="00000000" w:rsidDel="00000000" w:rsidP="00000000" w:rsidRDefault="00000000" w:rsidRPr="00000000" w14:paraId="00000021">
      <w:pPr>
        <w:rPr>
          <w:b w:val="1"/>
        </w:rPr>
      </w:pPr>
      <w:r w:rsidDel="00000000" w:rsidR="00000000" w:rsidRPr="00000000">
        <w:rPr>
          <w:b w:val="1"/>
          <w:rtl w:val="0"/>
        </w:rPr>
        <w:t xml:space="preserve">6. FUNCTIONAL AND PERFORMANCE TESTING</w:t>
      </w:r>
    </w:p>
    <w:p w:rsidR="00000000" w:rsidDel="00000000" w:rsidP="00000000" w:rsidRDefault="00000000" w:rsidRPr="00000000" w14:paraId="00000022">
      <w:pPr>
        <w:rPr>
          <w:b w:val="1"/>
        </w:rPr>
      </w:pPr>
      <w:r w:rsidDel="00000000" w:rsidR="00000000" w:rsidRPr="00000000">
        <w:rPr>
          <w:b w:val="1"/>
          <w:rtl w:val="0"/>
        </w:rPr>
        <w:t xml:space="preserve">6.1 Performance Testing</w:t>
      </w:r>
    </w:p>
    <w:p w:rsidR="00000000" w:rsidDel="00000000" w:rsidP="00000000" w:rsidRDefault="00000000" w:rsidRPr="00000000" w14:paraId="00000023">
      <w:pPr>
        <w:rPr/>
      </w:pPr>
      <w:r w:rsidDel="00000000" w:rsidR="00000000" w:rsidRPr="00000000">
        <w:rPr>
          <w:rtl w:val="0"/>
        </w:rPr>
        <w:t xml:space="preserve">Tested quiz generation and model response time. IBM Granite model loads efficiently using GPU. Quiz generation is ~5s on average.</w:t>
      </w:r>
    </w:p>
    <w:p w:rsidR="00000000" w:rsidDel="00000000" w:rsidP="00000000" w:rsidRDefault="00000000" w:rsidRPr="00000000" w14:paraId="00000024">
      <w:pPr>
        <w:rPr>
          <w:b w:val="1"/>
        </w:rPr>
      </w:pPr>
      <w:r w:rsidDel="00000000" w:rsidR="00000000" w:rsidRPr="00000000">
        <w:rPr>
          <w:b w:val="1"/>
          <w:rtl w:val="0"/>
        </w:rPr>
        <w:t xml:space="preserve">7. RESULTS</w:t>
      </w:r>
    </w:p>
    <w:p w:rsidR="00000000" w:rsidDel="00000000" w:rsidP="00000000" w:rsidRDefault="00000000" w:rsidRPr="00000000" w14:paraId="00000025">
      <w:pPr>
        <w:rPr>
          <w:b w:val="1"/>
        </w:rPr>
      </w:pPr>
      <w:r w:rsidDel="00000000" w:rsidR="00000000" w:rsidRPr="00000000">
        <w:rPr>
          <w:b w:val="1"/>
          <w:rtl w:val="0"/>
        </w:rPr>
        <w:t xml:space="preserve">7.1 Output Screenshots</w:t>
      </w:r>
    </w:p>
    <w:p w:rsidR="00000000" w:rsidDel="00000000" w:rsidP="00000000" w:rsidRDefault="00000000" w:rsidRPr="00000000" w14:paraId="00000026">
      <w:pPr>
        <w:rPr/>
      </w:pPr>
      <w:r w:rsidDel="00000000" w:rsidR="00000000" w:rsidRPr="00000000">
        <w:rPr>
          <w:rtl w:val="0"/>
        </w:rPr>
        <w:br w:type="textWrapping"/>
        <w:t xml:space="preserve">- Login/Register</w:t>
      </w:r>
    </w:p>
    <w:p w:rsidR="00000000" w:rsidDel="00000000" w:rsidP="00000000" w:rsidRDefault="00000000" w:rsidRPr="00000000" w14:paraId="00000027">
      <w:pPr>
        <w:rPr/>
      </w:pPr>
      <w:r w:rsidDel="00000000" w:rsidR="00000000" w:rsidRPr="00000000">
        <w:rPr/>
        <w:drawing>
          <wp:inline distB="0" distT="0" distL="0" distR="0">
            <wp:extent cx="5731510" cy="2625725"/>
            <wp:effectExtent b="0" l="0" r="0" t="0"/>
            <wp:docPr id="2102645826"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731510" cy="26257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br w:type="textWrapping"/>
      </w:r>
      <w:r w:rsidDel="00000000" w:rsidR="00000000" w:rsidRPr="00000000">
        <w:rPr/>
        <w:drawing>
          <wp:inline distB="0" distT="0" distL="0" distR="0">
            <wp:extent cx="5731510" cy="2719070"/>
            <wp:effectExtent b="0" l="0" r="0" t="0"/>
            <wp:docPr descr="A screenshot of a computer&#10;&#10;AI-generated content may be incorrect." id="2102645828" name="image5.jpg"/>
            <a:graphic>
              <a:graphicData uri="http://schemas.openxmlformats.org/drawingml/2006/picture">
                <pic:pic>
                  <pic:nvPicPr>
                    <pic:cNvPr descr="A screenshot of a computer&#10;&#10;AI-generated content may be incorrect." id="0" name="image5.jpg"/>
                    <pic:cNvPicPr preferRelativeResize="0"/>
                  </pic:nvPicPr>
                  <pic:blipFill>
                    <a:blip r:embed="rId8"/>
                    <a:srcRect b="0" l="0" r="0" t="0"/>
                    <a:stretch>
                      <a:fillRect/>
                    </a:stretch>
                  </pic:blipFill>
                  <pic:spPr>
                    <a:xfrm>
                      <a:off x="0" y="0"/>
                      <a:ext cx="5731510" cy="271907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9">
      <w:pPr>
        <w:rPr/>
      </w:pPr>
      <w:r w:rsidDel="00000000" w:rsidR="00000000" w:rsidRPr="00000000">
        <w:rPr>
          <w:rtl w:val="0"/>
        </w:rPr>
        <w:br w:type="textWrapping"/>
        <w:t xml:space="preserve">- Course section</w:t>
      </w:r>
    </w:p>
    <w:p w:rsidR="00000000" w:rsidDel="00000000" w:rsidP="00000000" w:rsidRDefault="00000000" w:rsidRPr="00000000" w14:paraId="0000002A">
      <w:pPr>
        <w:rPr/>
      </w:pPr>
      <w:r w:rsidDel="00000000" w:rsidR="00000000" w:rsidRPr="00000000">
        <w:rPr/>
        <w:drawing>
          <wp:inline distB="0" distT="0" distL="0" distR="0">
            <wp:extent cx="5731510" cy="2654300"/>
            <wp:effectExtent b="0" l="0" r="0" t="0"/>
            <wp:docPr id="2102645827"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510" cy="2654300"/>
                    </a:xfrm>
                    <a:prstGeom prst="rect"/>
                    <a:ln/>
                  </pic:spPr>
                </pic:pic>
              </a:graphicData>
            </a:graphic>
          </wp:inline>
        </w:drawing>
      </w:r>
      <w:r w:rsidDel="00000000" w:rsidR="00000000" w:rsidRPr="00000000">
        <w:rPr>
          <w:rtl w:val="0"/>
        </w:rPr>
        <w:br w:type="textWrapping"/>
        <w:t xml:space="preserve">- Quiz Generation</w:t>
      </w:r>
    </w:p>
    <w:p w:rsidR="00000000" w:rsidDel="00000000" w:rsidP="00000000" w:rsidRDefault="00000000" w:rsidRPr="00000000" w14:paraId="0000002B">
      <w:pPr>
        <w:rPr/>
      </w:pPr>
      <w:r w:rsidDel="00000000" w:rsidR="00000000" w:rsidRPr="00000000">
        <w:rPr/>
        <w:drawing>
          <wp:inline distB="0" distT="0" distL="0" distR="0">
            <wp:extent cx="5731510" cy="2672080"/>
            <wp:effectExtent b="0" l="0" r="0" t="0"/>
            <wp:docPr id="2102645830"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1510" cy="2672080"/>
                    </a:xfrm>
                    <a:prstGeom prst="rect"/>
                    <a:ln/>
                  </pic:spPr>
                </pic:pic>
              </a:graphicData>
            </a:graphic>
          </wp:inline>
        </w:drawing>
      </w:r>
      <w:r w:rsidDel="00000000" w:rsidR="00000000" w:rsidRPr="00000000">
        <w:rPr/>
        <w:drawing>
          <wp:inline distB="0" distT="0" distL="0" distR="0">
            <wp:extent cx="5731510" cy="3288665"/>
            <wp:effectExtent b="0" l="0" r="0" t="0"/>
            <wp:docPr id="2102645829"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5731510" cy="328866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C">
      <w:pPr>
        <w:rPr/>
      </w:pPr>
      <w:r w:rsidDel="00000000" w:rsidR="00000000" w:rsidRPr="00000000">
        <w:rPr>
          <w:rtl w:val="0"/>
        </w:rPr>
        <w:t xml:space="preserve">-Quiz History</w:t>
      </w:r>
    </w:p>
    <w:p w:rsidR="00000000" w:rsidDel="00000000" w:rsidP="00000000" w:rsidRDefault="00000000" w:rsidRPr="00000000" w14:paraId="0000002D">
      <w:pPr>
        <w:rPr/>
      </w:pPr>
      <w:r w:rsidDel="00000000" w:rsidR="00000000" w:rsidRPr="00000000">
        <w:rPr/>
        <w:drawing>
          <wp:inline distB="0" distT="0" distL="0" distR="0">
            <wp:extent cx="5731510" cy="2701290"/>
            <wp:effectExtent b="0" l="0" r="0" t="0"/>
            <wp:docPr id="2102645823"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731510" cy="270129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~educator dashboard:</w:t>
      </w:r>
      <w:r w:rsidDel="00000000" w:rsidR="00000000" w:rsidRPr="00000000">
        <w:rPr>
          <w:rtl w:val="0"/>
        </w:rPr>
        <w:t xml:space="preserve"> </w:t>
      </w:r>
      <w:r w:rsidDel="00000000" w:rsidR="00000000" w:rsidRPr="00000000">
        <w:rPr>
          <w:b w:val="1"/>
        </w:rPr>
        <w:drawing>
          <wp:inline distB="0" distT="0" distL="0" distR="0">
            <wp:extent cx="5731510" cy="2870835"/>
            <wp:effectExtent b="0" l="0" r="0" t="0"/>
            <wp:docPr id="210264582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510" cy="287083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~stdent activity</w:t>
      </w:r>
    </w:p>
    <w:p w:rsidR="00000000" w:rsidDel="00000000" w:rsidP="00000000" w:rsidRDefault="00000000" w:rsidRPr="00000000" w14:paraId="00000030">
      <w:pPr>
        <w:rPr>
          <w:b w:val="1"/>
        </w:rPr>
      </w:pPr>
      <w:r w:rsidDel="00000000" w:rsidR="00000000" w:rsidRPr="00000000">
        <w:rPr>
          <w:b w:val="1"/>
        </w:rPr>
        <w:drawing>
          <wp:inline distB="0" distT="0" distL="0" distR="0">
            <wp:extent cx="5731510" cy="2919095"/>
            <wp:effectExtent b="0" l="0" r="0" t="0"/>
            <wp:docPr descr="A screenshot of a quiz&#10;&#10;AI-generated content may be incorrect." id="2102645825" name="image8.png"/>
            <a:graphic>
              <a:graphicData uri="http://schemas.openxmlformats.org/drawingml/2006/picture">
                <pic:pic>
                  <pic:nvPicPr>
                    <pic:cNvPr descr="A screenshot of a quiz&#10;&#10;AI-generated content may be incorrect." id="0" name="image8.png"/>
                    <pic:cNvPicPr preferRelativeResize="0"/>
                  </pic:nvPicPr>
                  <pic:blipFill>
                    <a:blip r:embed="rId14"/>
                    <a:srcRect b="0" l="0" r="0" t="0"/>
                    <a:stretch>
                      <a:fillRect/>
                    </a:stretch>
                  </pic:blipFill>
                  <pic:spPr>
                    <a:xfrm>
                      <a:off x="0" y="0"/>
                      <a:ext cx="5731510" cy="291909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~export data</w:t>
      </w:r>
    </w:p>
    <w:p w:rsidR="00000000" w:rsidDel="00000000" w:rsidP="00000000" w:rsidRDefault="00000000" w:rsidRPr="00000000" w14:paraId="00000032">
      <w:pPr>
        <w:rPr>
          <w:b w:val="1"/>
        </w:rPr>
      </w:pPr>
      <w:r w:rsidDel="00000000" w:rsidR="00000000" w:rsidRPr="00000000">
        <w:rPr>
          <w:b w:val="1"/>
        </w:rPr>
        <w:drawing>
          <wp:inline distB="0" distT="0" distL="0" distR="0">
            <wp:extent cx="5731510" cy="2679065"/>
            <wp:effectExtent b="0" l="0" r="0" t="0"/>
            <wp:docPr descr="A screenshot of a computer&#10;&#10;AI-generated content may be incorrect." id="2102645824" name="image3.png"/>
            <a:graphic>
              <a:graphicData uri="http://schemas.openxmlformats.org/drawingml/2006/picture">
                <pic:pic>
                  <pic:nvPicPr>
                    <pic:cNvPr descr="A screenshot of a computer&#10;&#10;AI-generated content may be incorrect." id="0" name="image3.png"/>
                    <pic:cNvPicPr preferRelativeResize="0"/>
                  </pic:nvPicPr>
                  <pic:blipFill>
                    <a:blip r:embed="rId15"/>
                    <a:srcRect b="0" l="0" r="0" t="0"/>
                    <a:stretch>
                      <a:fillRect/>
                    </a:stretch>
                  </pic:blipFill>
                  <pic:spPr>
                    <a:xfrm>
                      <a:off x="0" y="0"/>
                      <a:ext cx="5731510" cy="267906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8. ADVANTAGES &amp; DISADVANTAGES</w:t>
      </w:r>
    </w:p>
    <w:p w:rsidR="00000000" w:rsidDel="00000000" w:rsidP="00000000" w:rsidRDefault="00000000" w:rsidRPr="00000000" w14:paraId="00000034">
      <w:pPr>
        <w:rPr>
          <w:b w:val="1"/>
        </w:rPr>
      </w:pPr>
      <w:r w:rsidDel="00000000" w:rsidR="00000000" w:rsidRPr="00000000">
        <w:rPr>
          <w:b w:val="1"/>
          <w:rtl w:val="0"/>
        </w:rPr>
        <w:t xml:space="preserve">Advantages</w:t>
      </w:r>
    </w:p>
    <w:p w:rsidR="00000000" w:rsidDel="00000000" w:rsidP="00000000" w:rsidRDefault="00000000" w:rsidRPr="00000000" w14:paraId="00000035">
      <w:pPr>
        <w:rPr/>
      </w:pPr>
      <w:r w:rsidDel="00000000" w:rsidR="00000000" w:rsidRPr="00000000">
        <w:rPr>
          <w:rtl w:val="0"/>
        </w:rPr>
        <w:t xml:space="preserve">- Personalized learning</w:t>
        <w:br w:type="textWrapping"/>
        <w:t xml:space="preserve">- Adaptive quizzes</w:t>
        <w:br w:type="textWrapping"/>
        <w:t xml:space="preserve">- Interactive UI</w:t>
      </w:r>
    </w:p>
    <w:p w:rsidR="00000000" w:rsidDel="00000000" w:rsidP="00000000" w:rsidRDefault="00000000" w:rsidRPr="00000000" w14:paraId="00000036">
      <w:pPr>
        <w:rPr>
          <w:b w:val="1"/>
        </w:rPr>
      </w:pPr>
      <w:r w:rsidDel="00000000" w:rsidR="00000000" w:rsidRPr="00000000">
        <w:rPr>
          <w:b w:val="1"/>
          <w:rtl w:val="0"/>
        </w:rPr>
        <w:t xml:space="preserve">Disadvantages</w:t>
      </w:r>
    </w:p>
    <w:p w:rsidR="00000000" w:rsidDel="00000000" w:rsidP="00000000" w:rsidRDefault="00000000" w:rsidRPr="00000000" w14:paraId="00000037">
      <w:pPr>
        <w:rPr/>
      </w:pPr>
      <w:r w:rsidDel="00000000" w:rsidR="00000000" w:rsidRPr="00000000">
        <w:rPr>
          <w:rtl w:val="0"/>
        </w:rPr>
        <w:t xml:space="preserve">- Model loading time</w:t>
        <w:br w:type="textWrapping"/>
        <w:t xml:space="preserve">- JSON file storage is not scalable</w:t>
      </w:r>
    </w:p>
    <w:p w:rsidR="00000000" w:rsidDel="00000000" w:rsidP="00000000" w:rsidRDefault="00000000" w:rsidRPr="00000000" w14:paraId="00000038">
      <w:pPr>
        <w:rPr>
          <w:b w:val="1"/>
        </w:rPr>
      </w:pPr>
      <w:r w:rsidDel="00000000" w:rsidR="00000000" w:rsidRPr="00000000">
        <w:rPr>
          <w:b w:val="1"/>
          <w:rtl w:val="0"/>
        </w:rPr>
        <w:t xml:space="preserve">9. CONCLUSION</w:t>
      </w:r>
    </w:p>
    <w:p w:rsidR="00000000" w:rsidDel="00000000" w:rsidP="00000000" w:rsidRDefault="00000000" w:rsidRPr="00000000" w14:paraId="00000039">
      <w:pPr>
        <w:rPr/>
      </w:pPr>
      <w:r w:rsidDel="00000000" w:rsidR="00000000" w:rsidRPr="00000000">
        <w:rPr>
          <w:rtl w:val="0"/>
        </w:rPr>
        <w:t xml:space="preserve">EduTutor AI bridges the gap in personalized learning using generative AI. The tool enables engaging, adaptive learning with real-time assessment and monitoring.</w:t>
      </w:r>
    </w:p>
    <w:p w:rsidR="00000000" w:rsidDel="00000000" w:rsidP="00000000" w:rsidRDefault="00000000" w:rsidRPr="00000000" w14:paraId="0000003A">
      <w:pPr>
        <w:rPr>
          <w:b w:val="1"/>
        </w:rPr>
      </w:pPr>
      <w:r w:rsidDel="00000000" w:rsidR="00000000" w:rsidRPr="00000000">
        <w:rPr>
          <w:b w:val="1"/>
          <w:rtl w:val="0"/>
        </w:rPr>
        <w:t xml:space="preserve">10. FUTURE SCOPE</w:t>
      </w:r>
    </w:p>
    <w:p w:rsidR="00000000" w:rsidDel="00000000" w:rsidP="00000000" w:rsidRDefault="00000000" w:rsidRPr="00000000" w14:paraId="0000003B">
      <w:pPr>
        <w:rPr/>
      </w:pPr>
      <w:r w:rsidDel="00000000" w:rsidR="00000000" w:rsidRPr="00000000">
        <w:rPr>
          <w:rtl w:val="0"/>
        </w:rPr>
        <w:t xml:space="preserve">- Use a scalable backend (e.g., Firebase, PostgreSQL)</w:t>
        <w:br w:type="textWrapping"/>
        <w:t xml:space="preserve">- Integrate voice-based learning</w:t>
        <w:br w:type="textWrapping"/>
        <w:t xml:space="preserve">- Real-time collaboration tools for educators</w:t>
      </w:r>
    </w:p>
    <w:p w:rsidR="00000000" w:rsidDel="00000000" w:rsidP="00000000" w:rsidRDefault="00000000" w:rsidRPr="00000000" w14:paraId="0000003C">
      <w:pPr>
        <w:rPr>
          <w:b w:val="1"/>
        </w:rPr>
      </w:pPr>
      <w:r w:rsidDel="00000000" w:rsidR="00000000" w:rsidRPr="00000000">
        <w:rPr>
          <w:b w:val="1"/>
          <w:rtl w:val="0"/>
        </w:rPr>
        <w:t xml:space="preserve">11. APPENDIX</w:t>
      </w:r>
    </w:p>
    <w:p w:rsidR="00000000" w:rsidDel="00000000" w:rsidP="00000000" w:rsidRDefault="00000000" w:rsidRPr="00000000" w14:paraId="0000003D">
      <w:pPr>
        <w:rPr>
          <w:b w:val="1"/>
        </w:rPr>
      </w:pPr>
      <w:r w:rsidDel="00000000" w:rsidR="00000000" w:rsidRPr="00000000">
        <w:rPr>
          <w:b w:val="1"/>
          <w:rtl w:val="0"/>
        </w:rPr>
        <w:t xml:space="preserve">Team Members</w:t>
      </w:r>
    </w:p>
    <w:p w:rsidR="00000000" w:rsidDel="00000000" w:rsidP="00000000" w:rsidRDefault="00000000" w:rsidRPr="00000000" w14:paraId="0000003E">
      <w:pPr>
        <w:rPr/>
      </w:pPr>
      <w:r w:rsidDel="00000000" w:rsidR="00000000" w:rsidRPr="00000000">
        <w:rPr>
          <w:rtl w:val="0"/>
        </w:rPr>
        <w:t xml:space="preserve">•Talla Naga Harshitha</w:t>
        <w:br w:type="textWrapping"/>
        <w:t xml:space="preserve">• Sk.Jahannar</w:t>
      </w:r>
    </w:p>
    <w:p w:rsidR="00000000" w:rsidDel="00000000" w:rsidP="00000000" w:rsidRDefault="00000000" w:rsidRPr="00000000" w14:paraId="0000003F">
      <w:pPr>
        <w:rPr/>
      </w:pPr>
      <w:r w:rsidDel="00000000" w:rsidR="00000000" w:rsidRPr="00000000">
        <w:rPr>
          <w:rtl w:val="0"/>
        </w:rPr>
        <w:t xml:space="preserve">•Shazia Misba</w:t>
      </w:r>
    </w:p>
    <w:p w:rsidR="00000000" w:rsidDel="00000000" w:rsidP="00000000" w:rsidRDefault="00000000" w:rsidRPr="00000000" w14:paraId="00000040">
      <w:pPr>
        <w:rPr/>
      </w:pPr>
      <w:r w:rsidDel="00000000" w:rsidR="00000000" w:rsidRPr="00000000">
        <w:rPr>
          <w:rtl w:val="0"/>
        </w:rPr>
        <w:t xml:space="preserve">•Simhadri Nandini</w:t>
      </w:r>
    </w:p>
    <w:p w:rsidR="00000000" w:rsidDel="00000000" w:rsidP="00000000" w:rsidRDefault="00000000" w:rsidRPr="00000000" w14:paraId="00000041">
      <w:pPr>
        <w:rPr>
          <w:b w:val="1"/>
        </w:rPr>
      </w:pPr>
      <w:r w:rsidDel="00000000" w:rsidR="00000000" w:rsidRPr="00000000">
        <w:rPr>
          <w:b w:val="1"/>
          <w:rtl w:val="0"/>
        </w:rPr>
        <w:t xml:space="preserve">GitHub &amp; Project Demo Link</w:t>
      </w:r>
    </w:p>
    <w:p w:rsidR="00000000" w:rsidDel="00000000" w:rsidP="00000000" w:rsidRDefault="00000000" w:rsidRPr="00000000" w14:paraId="00000042">
      <w:pPr>
        <w:rPr/>
      </w:pPr>
      <w:r w:rsidDel="00000000" w:rsidR="00000000" w:rsidRPr="00000000">
        <w:rPr>
          <w:rtl w:val="0"/>
        </w:rPr>
        <w:t xml:space="preserve">GitHub link:https://github.com/Tallanagaharshitha/edutuor-ai.git</w:t>
      </w:r>
    </w:p>
    <w:p w:rsidR="00000000" w:rsidDel="00000000" w:rsidP="00000000" w:rsidRDefault="00000000" w:rsidRPr="00000000" w14:paraId="00000043">
      <w:pPr>
        <w:rPr/>
      </w:pPr>
      <w:r w:rsidDel="00000000" w:rsidR="00000000" w:rsidRPr="00000000">
        <w:rPr>
          <w:rtl w:val="0"/>
        </w:rPr>
        <w:t xml:space="preserve">Project Demo link: https://drive.google.com/file/d/1dR-wSohbnUqLrhla17wikA2-f6MKqS5N/view?usp=drivesdk</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69625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9625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9625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9625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69625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9625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9625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9625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9625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9625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9625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96257"/>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696257"/>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69625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9625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96257"/>
    <w:rPr>
      <w:i w:val="1"/>
      <w:iCs w:val="1"/>
      <w:color w:val="404040" w:themeColor="text1" w:themeTint="0000BF"/>
    </w:rPr>
  </w:style>
  <w:style w:type="paragraph" w:styleId="ListParagraph">
    <w:name w:val="List Paragraph"/>
    <w:basedOn w:val="Normal"/>
    <w:uiPriority w:val="34"/>
    <w:qFormat w:val="1"/>
    <w:rsid w:val="00696257"/>
    <w:pPr>
      <w:ind w:left="720"/>
      <w:contextualSpacing w:val="1"/>
    </w:pPr>
  </w:style>
  <w:style w:type="character" w:styleId="IntenseEmphasis">
    <w:name w:val="Intense Emphasis"/>
    <w:basedOn w:val="DefaultParagraphFont"/>
    <w:uiPriority w:val="21"/>
    <w:qFormat w:val="1"/>
    <w:rsid w:val="00696257"/>
    <w:rPr>
      <w:i w:val="1"/>
      <w:iCs w:val="1"/>
      <w:color w:val="0f4761" w:themeColor="accent1" w:themeShade="0000BF"/>
    </w:rPr>
  </w:style>
  <w:style w:type="paragraph" w:styleId="IntenseQuote">
    <w:name w:val="Intense Quote"/>
    <w:basedOn w:val="Normal"/>
    <w:next w:val="Normal"/>
    <w:link w:val="IntenseQuoteChar"/>
    <w:uiPriority w:val="30"/>
    <w:qFormat w:val="1"/>
    <w:rsid w:val="0069625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96257"/>
    <w:rPr>
      <w:i w:val="1"/>
      <w:iCs w:val="1"/>
      <w:color w:val="0f4761" w:themeColor="accent1" w:themeShade="0000BF"/>
    </w:rPr>
  </w:style>
  <w:style w:type="character" w:styleId="IntenseReference">
    <w:name w:val="Intense Reference"/>
    <w:basedOn w:val="DefaultParagraphFont"/>
    <w:uiPriority w:val="32"/>
    <w:qFormat w:val="1"/>
    <w:rsid w:val="00696257"/>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1.jpg"/><Relationship Id="rId13" Type="http://schemas.openxmlformats.org/officeDocument/2006/relationships/image" Target="media/image6.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3.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rfmYQSO/36X79x4CWNynioughw==">CgMxLjA4AHIhMWY5QnlTZzdsUndvczJPYnlTRWNTNGRnQXFucEdHREpj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2025-06-27T02:52:00Z</dcterms:created>
  <dc:creator>talla suguna</dc:creator>
</cp:coreProperties>
</file>