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6841" w14:textId="77777777" w:rsidR="00B25645" w:rsidRPr="0092069B" w:rsidRDefault="003E4B77">
      <w:pPr>
        <w:spacing w:after="200"/>
        <w:jc w:val="center"/>
        <w:rPr>
          <w:rFonts w:ascii="Times New Roman" w:hAnsi="Times New Roman" w:cs="Times New Roman"/>
        </w:rPr>
      </w:pPr>
      <w:proofErr w:type="spellStart"/>
      <w:r w:rsidRPr="0092069B">
        <w:rPr>
          <w:rFonts w:ascii="Times New Roman" w:hAnsi="Times New Roman" w:cs="Times New Roman"/>
          <w:b/>
          <w:bCs/>
          <w:sz w:val="32"/>
          <w:szCs w:val="32"/>
        </w:rPr>
        <w:t>InvoSix</w:t>
      </w:r>
      <w:proofErr w:type="spellEnd"/>
      <w:r w:rsidRPr="0092069B">
        <w:rPr>
          <w:rFonts w:ascii="Times New Roman" w:hAnsi="Times New Roman" w:cs="Times New Roman"/>
          <w:b/>
          <w:bCs/>
          <w:sz w:val="32"/>
          <w:szCs w:val="32"/>
        </w:rPr>
        <w:t xml:space="preserve"> — Billing &amp; Inventory System</w:t>
      </w:r>
    </w:p>
    <w:p w14:paraId="321F702A" w14:textId="77777777" w:rsidR="00B25645" w:rsidRPr="0092069B" w:rsidRDefault="003E4B77">
      <w:pPr>
        <w:spacing w:after="100"/>
        <w:jc w:val="center"/>
        <w:rPr>
          <w:rFonts w:ascii="Times New Roman" w:hAnsi="Times New Roman" w:cs="Times New Roman"/>
        </w:rPr>
      </w:pPr>
      <w:r w:rsidRPr="0092069B">
        <w:rPr>
          <w:rFonts w:ascii="Times New Roman" w:hAnsi="Times New Roman" w:cs="Times New Roman"/>
          <w:b/>
          <w:bCs/>
          <w:sz w:val="28"/>
          <w:szCs w:val="28"/>
        </w:rPr>
        <w:t>Admin Frontend — Test Cases</w:t>
      </w:r>
    </w:p>
    <w:p w14:paraId="64D16091" w14:textId="7913E67C" w:rsidR="00B25645" w:rsidRPr="0092069B" w:rsidRDefault="003E4B77">
      <w:pPr>
        <w:pStyle w:val="Heading1"/>
        <w:rPr>
          <w:rFonts w:ascii="Times New Roman" w:hAnsi="Times New Roman" w:cs="Times New Roman"/>
          <w:color w:val="auto"/>
        </w:rPr>
      </w:pPr>
      <w:r w:rsidRPr="0092069B">
        <w:rPr>
          <w:rFonts w:ascii="Times New Roman" w:hAnsi="Times New Roman" w:cs="Times New Roman"/>
          <w:color w:val="auto"/>
        </w:rPr>
        <w:t>1. Unit Tests</w:t>
      </w:r>
    </w:p>
    <w:p w14:paraId="4F729615" w14:textId="0B7E1458" w:rsidR="00B25645" w:rsidRPr="0092069B" w:rsidRDefault="003E4B77">
      <w:pPr>
        <w:pStyle w:val="Heading2"/>
        <w:rPr>
          <w:rFonts w:ascii="Times New Roman" w:hAnsi="Times New Roman" w:cs="Times New Roman"/>
          <w:color w:val="auto"/>
        </w:rPr>
      </w:pPr>
      <w:r w:rsidRPr="0092069B">
        <w:rPr>
          <w:rFonts w:ascii="Times New Roman" w:hAnsi="Times New Roman" w:cs="Times New Roman"/>
          <w:color w:val="auto"/>
        </w:rPr>
        <w:t>1.1 Login (Admin)</w:t>
      </w:r>
    </w:p>
    <w:p w14:paraId="79F483AF" w14:textId="77777777" w:rsidR="00B25645" w:rsidRPr="0092069B" w:rsidRDefault="003E4B77">
      <w:pPr>
        <w:rPr>
          <w:rFonts w:ascii="Times New Roman" w:hAnsi="Times New Roman" w:cs="Times New Roman"/>
        </w:rPr>
      </w:pPr>
      <w:r w:rsidRPr="0092069B">
        <w:rPr>
          <w:rFonts w:ascii="Times New Roman" w:hAnsi="Times New Roman" w:cs="Times New Roman"/>
          <w:i/>
          <w:iCs/>
        </w:rPr>
        <w:t>Tests covering admin login UI, role toggle, OTP/2FA flow, and password reset.</w:t>
      </w:r>
    </w:p>
    <w:p w14:paraId="346CCB88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tbl>
      <w:tblPr>
        <w:tblW w:w="13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2470"/>
        <w:gridCol w:w="4051"/>
        <w:gridCol w:w="4117"/>
        <w:gridCol w:w="1251"/>
      </w:tblGrid>
      <w:tr w:rsidR="00B25645" w:rsidRPr="0092069B" w14:paraId="6031D3C6" w14:textId="77777777" w:rsidTr="00467622">
        <w:trPr>
          <w:trHeight w:val="208"/>
          <w:tblHeader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8FD18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4FA5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Name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6432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Steps / Input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C3E8A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7ED2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B25645" w:rsidRPr="0092069B" w14:paraId="5CBFEDEB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2E44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UT-LOGIN-001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9D0A8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Valid Admin Login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66A84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 xml:space="preserve">Enter valid admin email &amp; password → click Sign </w:t>
            </w:r>
            <w:proofErr w:type="gramStart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In</w:t>
            </w:r>
            <w:proofErr w:type="gramEnd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 xml:space="preserve"> to Terminal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073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Redirect to Admin Dashboard; session token created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C5B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67FFD7E1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295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UT-LOGIN-003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ACD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Invalid Email Format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9895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Enter '</w:t>
            </w:r>
            <w:proofErr w:type="spellStart"/>
            <w:proofErr w:type="gramStart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kasim</w:t>
            </w:r>
            <w:proofErr w:type="spellEnd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@'</w:t>
            </w:r>
            <w:proofErr w:type="gramEnd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 xml:space="preserve"> as email → click Sign In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97C4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Inline validation error: 'Enter a valid email address'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464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60E85211" w14:textId="77777777" w:rsidTr="00467622">
        <w:trPr>
          <w:trHeight w:val="613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9BFC2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UT-LOGIN-004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5A54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Wrong Password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C3515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Enter correct email, wrong password → click Sign In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6E6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Error message: 'Invalid credentials'; fields not cleared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11DF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635FD1F6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14A3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UT-LOGIN-005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EDD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Empty Email Field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F9B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Leave email blank → click Sign In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F2A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Error: 'Email is required'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911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49A9DD1F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AEB2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UT-LOGIN-006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C4D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Empty Password Field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8454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Leave password blank → click Sign In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874C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Error: 'Password is required'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4C8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6C399939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B99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UT-LOGIN-007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B835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Role Toggle – Cashier/Admin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9C8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'Admin' toggle; then enter admin credentials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ACC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Form accepts admin login; redirects to Admin panel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EC5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5F6D1521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14D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UT-LOGIN-008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39288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2FA OTP Sent on Success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947F2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Submit valid credentials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CEE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2FA verification screen appears; OTP email sent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3526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4208EDF5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796A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UT-LOGIN-009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BCF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Valid OTP Entry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011C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Enter correct 6-digit OTP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5D8C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Access granted; landing page loaded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9D8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00066065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DB1A2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UT-LOGIN-010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87B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Invalid OTP Entry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6643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Enter wrong 6-digit OTP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A1A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Error: 'Invalid OTP. Please try again'; resend option visible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3259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605B35A0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CB0E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UT-LOGIN-011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2A58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Resend OTP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16CF2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'Resend OTP' link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54C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New OTP sent; counter resets; old OTP invalidated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B5B5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396D7CF2" w14:textId="77777777" w:rsidTr="00467622">
        <w:trPr>
          <w:trHeight w:val="601"/>
        </w:trPr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5171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UT-LOGIN-012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295C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Remember This Device</w:t>
            </w:r>
          </w:p>
        </w:tc>
        <w:tc>
          <w:tcPr>
            <w:tcW w:w="4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8F2B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Check 'Remember this device' and login</w:t>
            </w:r>
          </w:p>
        </w:tc>
        <w:tc>
          <w:tcPr>
            <w:tcW w:w="4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622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Session persisted; no OTP required on next login from same device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43B8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4F130957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p w14:paraId="285A2D8B" w14:textId="25D1B4DA" w:rsidR="00B25645" w:rsidRPr="0092069B" w:rsidRDefault="003E4B77">
      <w:pPr>
        <w:pStyle w:val="Heading2"/>
        <w:rPr>
          <w:rFonts w:ascii="Times New Roman" w:hAnsi="Times New Roman" w:cs="Times New Roman"/>
          <w:color w:val="auto"/>
        </w:rPr>
      </w:pPr>
      <w:r w:rsidRPr="0092069B">
        <w:rPr>
          <w:rFonts w:ascii="Times New Roman" w:hAnsi="Times New Roman" w:cs="Times New Roman"/>
          <w:color w:val="auto"/>
        </w:rPr>
        <w:t>1.2 Add Product</w:t>
      </w:r>
    </w:p>
    <w:p w14:paraId="2691E64B" w14:textId="2A61A6CB" w:rsidR="00B25645" w:rsidRPr="0092069B" w:rsidRDefault="003E4B77">
      <w:pPr>
        <w:rPr>
          <w:rFonts w:ascii="Times New Roman" w:hAnsi="Times New Roman" w:cs="Times New Roman"/>
        </w:rPr>
      </w:pPr>
      <w:r w:rsidRPr="0092069B">
        <w:rPr>
          <w:rFonts w:ascii="Times New Roman" w:hAnsi="Times New Roman" w:cs="Times New Roman"/>
          <w:i/>
          <w:iCs/>
        </w:rPr>
        <w:t xml:space="preserve">Tests </w:t>
      </w:r>
      <w:r w:rsidR="006E29D8" w:rsidRPr="0092069B">
        <w:rPr>
          <w:rFonts w:ascii="Times New Roman" w:hAnsi="Times New Roman" w:cs="Times New Roman"/>
          <w:i/>
          <w:iCs/>
        </w:rPr>
        <w:t>cover</w:t>
      </w:r>
      <w:r w:rsidRPr="0092069B">
        <w:rPr>
          <w:rFonts w:ascii="Times New Roman" w:hAnsi="Times New Roman" w:cs="Times New Roman"/>
          <w:i/>
          <w:iCs/>
        </w:rPr>
        <w:t xml:space="preserve"> product form validation, image upload, category/supplier UI, edit &amp; deactivate.</w:t>
      </w:r>
    </w:p>
    <w:p w14:paraId="463C98F2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tbl>
      <w:tblPr>
        <w:tblW w:w="13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1"/>
        <w:gridCol w:w="2519"/>
        <w:gridCol w:w="4131"/>
        <w:gridCol w:w="4198"/>
        <w:gridCol w:w="1276"/>
      </w:tblGrid>
      <w:tr w:rsidR="00B25645" w:rsidRPr="0092069B" w14:paraId="372D6E5F" w14:textId="77777777" w:rsidTr="003471A2">
        <w:trPr>
          <w:trHeight w:val="206"/>
          <w:tblHeader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639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66D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Name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E42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Steps / Input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AA5E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A9B8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B25645" w:rsidRPr="0092069B" w14:paraId="3C2C7EF1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014AA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UT-PROD-001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BC0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Open Add Product Modal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9B6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'+ Add Product' button on Products page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88FD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Add product modal/form opens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FC2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1CF7AC94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EAE2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UT-PROD-002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F14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Submit Valid Product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1C9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Fill all required fields (name, SKU, category, price, supplier) → submit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7564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Product saved; appears in product list with 'Active' status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5616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43851EA3" w14:textId="77777777" w:rsidTr="003471A2">
        <w:trPr>
          <w:trHeight w:val="607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C25E" w14:textId="26F46785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UT-PROD-003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5EE6" w14:textId="09341CD5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Duplicate SKU Rejection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73B9" w14:textId="2F42BDBE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Enter SKU that already exists (e.g. SKU-00412) → submit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55B4" w14:textId="2E75FBDD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Error: 'SKU already exists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.</w:t>
            </w: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'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F9788" w14:textId="7F4C1EF4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2BAA2366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467A8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UT-PROD-004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7339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Missing Product Name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6075B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Leave product name blank → submit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09FF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Validation error: 'Product name is required'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509C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6DBDEE69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CD8C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UT-PROD-005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4D9CE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Negative Price Rejection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47E51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Enter price = -10 → submit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B209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Validation error: 'Price must be greater than 0'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B71F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72B42B6D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1D4B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UT-PROD-006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967F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Price = 0 Rejection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A4E38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Enter price = 0 → submit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78A2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Validation error: 'Price must be greater than 0'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7213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74F14321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2DD6D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UT-PROD-007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5691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Category Selection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ECD0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Select a category from dropdown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D663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Category assigned; product filtered under correct category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839E2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1DE4A599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3362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UT-PROD-008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5341C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Supplier Assignment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D32A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Select supplier from dropdown (e.g. Nepal Trading Co.)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C68D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Product linked to supplier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F653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2C03CB1D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1911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UT-PROD-009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BCCE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Upload Product Image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ED14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Upload a PNG/JPEG image for product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DBB43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Image preview shown; saved with product record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5A626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34AAF7AC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D0B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UT-PROD-010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79EF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Upload Invalid File Type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498EC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Upload a .pdf file as product image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5A13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Error: 'Only image files are allowed'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B3131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041557E7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C5748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UT-PROD-011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17D0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Auto-generate SKU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731F2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Leave SKU blank and submit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3F147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System auto-generates unique SKU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D489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12AF584B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DB03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UT-PROD-012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CE5E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Cancel Add Product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0C28A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Open modal → click Cancel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1287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Modal closes; no product saved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C28C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038E8BB4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AEA2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UT-PROD-013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706C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Edit Existing Product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6B721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edit icon on existing product → modify price → save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C22F0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Updated price reflected in product list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22A2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4694BC68" w14:textId="77777777" w:rsidTr="003471A2">
        <w:trPr>
          <w:trHeight w:val="595"/>
        </w:trPr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22CC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UT-PROD-014</w:t>
            </w:r>
          </w:p>
        </w:tc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33C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Deactivate Product</w:t>
            </w:r>
          </w:p>
        </w:tc>
        <w:tc>
          <w:tcPr>
            <w:tcW w:w="4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DADD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deactivate on an active product</w:t>
            </w:r>
          </w:p>
        </w:tc>
        <w:tc>
          <w:tcPr>
            <w:tcW w:w="4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495F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Product status changes to 'Inactive'; hidden from POS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A895E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530CB2C7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p w14:paraId="293363B2" w14:textId="0363C6E3" w:rsidR="00B25645" w:rsidRPr="0092069B" w:rsidRDefault="003E4B77">
      <w:pPr>
        <w:pStyle w:val="Heading2"/>
        <w:rPr>
          <w:rFonts w:ascii="Times New Roman" w:hAnsi="Times New Roman" w:cs="Times New Roman"/>
          <w:color w:val="auto"/>
        </w:rPr>
      </w:pPr>
      <w:r w:rsidRPr="0092069B">
        <w:rPr>
          <w:rFonts w:ascii="Times New Roman" w:hAnsi="Times New Roman" w:cs="Times New Roman"/>
          <w:color w:val="auto"/>
        </w:rPr>
        <w:t>1.3 Add Stock / Inventory UI</w:t>
      </w:r>
    </w:p>
    <w:p w14:paraId="3384709E" w14:textId="77777777" w:rsidR="00B25645" w:rsidRPr="0092069B" w:rsidRDefault="003E4B77">
      <w:pPr>
        <w:rPr>
          <w:rFonts w:ascii="Times New Roman" w:hAnsi="Times New Roman" w:cs="Times New Roman"/>
        </w:rPr>
      </w:pPr>
      <w:r w:rsidRPr="0092069B">
        <w:rPr>
          <w:rFonts w:ascii="Times New Roman" w:hAnsi="Times New Roman" w:cs="Times New Roman"/>
        </w:rPr>
        <w:t>Tests covering the inventory UI: add stock panel, validation, adjust, reorder, export, and search.</w:t>
      </w:r>
    </w:p>
    <w:p w14:paraId="7AE125C7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tbl>
      <w:tblPr>
        <w:tblW w:w="13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2532"/>
        <w:gridCol w:w="4153"/>
        <w:gridCol w:w="4220"/>
        <w:gridCol w:w="1283"/>
      </w:tblGrid>
      <w:tr w:rsidR="00B25645" w:rsidRPr="0092069B" w14:paraId="7821F094" w14:textId="77777777" w:rsidTr="003471A2">
        <w:trPr>
          <w:trHeight w:val="204"/>
          <w:tblHeader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2EF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D9452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Name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D86C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Steps / Input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576A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4F7B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B25645" w:rsidRPr="0092069B" w14:paraId="464CC1A7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7683C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UT-STOCK-001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930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Open Add Stock Panel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4179C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'+ Add Stock' on Inventory page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ABD39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Add stock form opens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0FCB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57B6C7DE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7E0E7" w14:textId="6559DAC2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UT-STOCK-002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E552" w14:textId="432A33AC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Add Valid Stock Quantity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947BD" w14:textId="450D163D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Select product, enter quantity = 50 → submit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20C68" w14:textId="221B0A50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Inventory count incremented by 50; Last Restock date updated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B717" w14:textId="026764FA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684E2B79" w14:textId="77777777" w:rsidTr="003471A2">
        <w:trPr>
          <w:trHeight w:val="600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DF48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UT-STOCK-003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456A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Add Zero Quantity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EF10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Enter quantity = 0 → submit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26E1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Validation error: 'Quantity must be greater than 0'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7F6D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107DC4DE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A79D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UT-STOCK-004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8DFAB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Add Negative Quantity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96E5A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Enter quantity = -5 → submit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3442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Validation error: 'Quantity must be greater than 0'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09F57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73349637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10BF7" w14:textId="5470A11C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UT-STOCK-005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FA3D" w14:textId="7FE19226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Stock Status Auto-update to In Stock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EB93" w14:textId="0BB0B9FD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Add stock to 'Out of Stock' item (0 units) → bring to 50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A3214" w14:textId="15DBCDE5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Status updates from 'Out of Stock' to 'In Stock'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14A3" w14:textId="2C767966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29268C" w14:paraId="21A94E2F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6C4A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UT-STOCK-006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44C6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Stock Status – Low Stock Threshold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3D5D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Tata Salt 1kg: reorder point = 15; set stock = 10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0609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Status shows 'Low Stock'; item flagged on dashboard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344D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53146A0C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3F35" w14:textId="77854C11" w:rsidR="006E29D8" w:rsidRPr="0029268C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UT-STOCK-007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B763" w14:textId="4FC41220" w:rsidR="006E29D8" w:rsidRPr="0029268C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Adjust Stock Down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E105B" w14:textId="2FF82979" w:rsidR="006E29D8" w:rsidRPr="0029268C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'Adjust' on In Stock item; set new quantity = 100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4029" w14:textId="5E5BC43F" w:rsidR="006E29D8" w:rsidRPr="0029268C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Stock level updated to 100; change logged in audit trail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3B37" w14:textId="0184950F" w:rsidR="006E29D8" w:rsidRPr="0029268C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4A5409C5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8418B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UT-STOCK-008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140A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Reorder Trigger from Inventory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935C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'Reorder' on Low Stock item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F996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New Purchase Order draft created with supplier pre-filled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EAC9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7B46A677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A1DC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UT-STOCK-009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3FD9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Inventory Summary Cards Update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35A40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After adding stock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A0ABD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Total SKUs, In Stock, Low Stock, Out of Stock counters reflect updated values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C50E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120658F8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D1126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UT-STOCK-010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7CAA0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Export Inventory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54494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'Export' on Inventory page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9D2F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CSV/Excel file downloaded with current inventory data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EEF7E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2AC068C5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FCB4F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UT-STOCK-011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5C6E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Search by SKU in Inventory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1D3C9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Type SKU-00102 in search bar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881C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Only Tata Salt 1kg row displayed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5598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29A53692" w14:textId="77777777" w:rsidTr="003471A2">
        <w:trPr>
          <w:trHeight w:val="588"/>
        </w:trPr>
        <w:tc>
          <w:tcPr>
            <w:tcW w:w="1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26C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UT-STOCK-012</w:t>
            </w:r>
          </w:p>
        </w:tc>
        <w:tc>
          <w:tcPr>
            <w:tcW w:w="2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238D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Filter by Status: Out of Stock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C17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Apply filter 'Out of Stock'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9705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Only out-of-stock products shown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7BC7" w14:textId="77777777" w:rsidR="006E29D8" w:rsidRPr="0092069B" w:rsidRDefault="006E29D8" w:rsidP="006E29D8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422B3822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p w14:paraId="0F1559EE" w14:textId="1BF43A0D" w:rsidR="00B25645" w:rsidRPr="0092069B" w:rsidRDefault="003E4B77">
      <w:pPr>
        <w:pStyle w:val="Heading2"/>
        <w:rPr>
          <w:rFonts w:ascii="Times New Roman" w:hAnsi="Times New Roman" w:cs="Times New Roman"/>
          <w:color w:val="auto"/>
        </w:rPr>
      </w:pPr>
      <w:r w:rsidRPr="0092069B">
        <w:rPr>
          <w:rFonts w:ascii="Times New Roman" w:hAnsi="Times New Roman" w:cs="Times New Roman"/>
          <w:color w:val="auto"/>
        </w:rPr>
        <w:t>1.4 Logout (Admin)</w:t>
      </w:r>
    </w:p>
    <w:p w14:paraId="4127B050" w14:textId="77777777" w:rsidR="00B25645" w:rsidRPr="0092069B" w:rsidRDefault="003E4B77">
      <w:pPr>
        <w:rPr>
          <w:rFonts w:ascii="Times New Roman" w:hAnsi="Times New Roman" w:cs="Times New Roman"/>
        </w:rPr>
      </w:pPr>
      <w:r w:rsidRPr="0092069B">
        <w:rPr>
          <w:rFonts w:ascii="Times New Roman" w:hAnsi="Times New Roman" w:cs="Times New Roman"/>
          <w:i/>
          <w:iCs/>
        </w:rPr>
        <w:t>Tests covering admin logout UI, session token clearance, back-navigation, and auto-expiry.</w:t>
      </w:r>
    </w:p>
    <w:p w14:paraId="2AA3D763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tbl>
      <w:tblPr>
        <w:tblW w:w="13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8"/>
        <w:gridCol w:w="2537"/>
        <w:gridCol w:w="4151"/>
        <w:gridCol w:w="4226"/>
        <w:gridCol w:w="1293"/>
      </w:tblGrid>
      <w:tr w:rsidR="00B25645" w:rsidRPr="0092069B" w14:paraId="174546F0" w14:textId="77777777" w:rsidTr="003471A2">
        <w:trPr>
          <w:trHeight w:val="213"/>
          <w:tblHeader/>
        </w:trPr>
        <w:tc>
          <w:tcPr>
            <w:tcW w:w="1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C12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0433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Name</w:t>
            </w:r>
          </w:p>
        </w:tc>
        <w:tc>
          <w:tcPr>
            <w:tcW w:w="4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82B9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Steps / Input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9B77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3C4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B25645" w:rsidRPr="0092069B" w14:paraId="47A9D381" w14:textId="77777777" w:rsidTr="003471A2">
        <w:trPr>
          <w:trHeight w:val="613"/>
        </w:trPr>
        <w:tc>
          <w:tcPr>
            <w:tcW w:w="1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222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UT-LOGOUT-001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F130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Logout via Sidebar</w:t>
            </w:r>
          </w:p>
        </w:tc>
        <w:tc>
          <w:tcPr>
            <w:tcW w:w="4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F47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Click 'Log Out' in admin sidebar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50AC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Session terminated; redirected to Login page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AF59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5F827936" w14:textId="77777777" w:rsidTr="003471A2">
        <w:trPr>
          <w:trHeight w:val="626"/>
        </w:trPr>
        <w:tc>
          <w:tcPr>
            <w:tcW w:w="1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3E47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UT-LOGOUT-003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729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Session Token Cleared on Logout</w:t>
            </w:r>
          </w:p>
        </w:tc>
        <w:tc>
          <w:tcPr>
            <w:tcW w:w="4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B7AA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Logout and inspect browser storage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C01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Auth token/cookie removed from browser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6EE5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12D2A5DF" w14:textId="77777777" w:rsidTr="003471A2">
        <w:trPr>
          <w:trHeight w:val="613"/>
        </w:trPr>
        <w:tc>
          <w:tcPr>
            <w:tcW w:w="1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0541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UT-LOGOUT-004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3530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Back Button After Logout</w:t>
            </w:r>
          </w:p>
        </w:tc>
        <w:tc>
          <w:tcPr>
            <w:tcW w:w="4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4E0C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After logout, press browser Back button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0E73A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Redirected to Login page; protected route not accessible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4BE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0C91CEA9" w14:textId="77777777" w:rsidTr="003471A2">
        <w:trPr>
          <w:trHeight w:val="613"/>
        </w:trPr>
        <w:tc>
          <w:tcPr>
            <w:tcW w:w="1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192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UT-LOGOUT-005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CF6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Auto Logout on Session Expiry</w:t>
            </w:r>
          </w:p>
        </w:tc>
        <w:tc>
          <w:tcPr>
            <w:tcW w:w="4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5AE9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Leave session idle beyond timeout period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C9B3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Auto-logged out; session expiry message shown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C559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4975C158" w14:textId="77777777" w:rsidTr="003471A2">
        <w:trPr>
          <w:trHeight w:val="613"/>
        </w:trPr>
        <w:tc>
          <w:tcPr>
            <w:tcW w:w="1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EF6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UT-LOGOUT-006</w:t>
            </w:r>
          </w:p>
        </w:tc>
        <w:tc>
          <w:tcPr>
            <w:tcW w:w="2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928B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Logout from Profile Page</w:t>
            </w:r>
          </w:p>
        </w:tc>
        <w:tc>
          <w:tcPr>
            <w:tcW w:w="4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CC5F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Navigate to My Profile → click logout option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260B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Session cleared; redirected to Login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25E5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4587302C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p w14:paraId="6E4FF4B4" w14:textId="3E09E072" w:rsidR="00B25645" w:rsidRPr="0092069B" w:rsidRDefault="003E4B77">
      <w:pPr>
        <w:pStyle w:val="Heading1"/>
        <w:rPr>
          <w:rFonts w:ascii="Times New Roman" w:hAnsi="Times New Roman" w:cs="Times New Roman"/>
          <w:color w:val="auto"/>
        </w:rPr>
      </w:pPr>
      <w:r w:rsidRPr="0092069B">
        <w:rPr>
          <w:rFonts w:ascii="Times New Roman" w:hAnsi="Times New Roman" w:cs="Times New Roman"/>
          <w:color w:val="auto"/>
        </w:rPr>
        <w:t>2. Integration Tests (Admin UI)</w:t>
      </w:r>
    </w:p>
    <w:p w14:paraId="0C6B8CBD" w14:textId="77777777" w:rsidR="00B25645" w:rsidRPr="0092069B" w:rsidRDefault="003E4B77">
      <w:pPr>
        <w:rPr>
          <w:rFonts w:ascii="Times New Roman" w:hAnsi="Times New Roman" w:cs="Times New Roman"/>
        </w:rPr>
      </w:pPr>
      <w:r w:rsidRPr="0092069B">
        <w:rPr>
          <w:rFonts w:ascii="Times New Roman" w:hAnsi="Times New Roman" w:cs="Times New Roman"/>
          <w:i/>
          <w:iCs/>
        </w:rPr>
        <w:t xml:space="preserve">Integration tests that verify admin-facing UI </w:t>
      </w:r>
      <w:proofErr w:type="spellStart"/>
      <w:r w:rsidRPr="0092069B">
        <w:rPr>
          <w:rFonts w:ascii="Times New Roman" w:hAnsi="Times New Roman" w:cs="Times New Roman"/>
          <w:i/>
          <w:iCs/>
        </w:rPr>
        <w:t>behaviour</w:t>
      </w:r>
      <w:proofErr w:type="spellEnd"/>
      <w:r w:rsidRPr="0092069B">
        <w:rPr>
          <w:rFonts w:ascii="Times New Roman" w:hAnsi="Times New Roman" w:cs="Times New Roman"/>
          <w:i/>
          <w:iCs/>
        </w:rPr>
        <w:t xml:space="preserve"> across modules.</w:t>
      </w:r>
    </w:p>
    <w:p w14:paraId="1502DF24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tbl>
      <w:tblPr>
        <w:tblW w:w="138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2761"/>
        <w:gridCol w:w="3969"/>
        <w:gridCol w:w="4418"/>
        <w:gridCol w:w="1311"/>
      </w:tblGrid>
      <w:tr w:rsidR="00B25645" w:rsidRPr="0092069B" w14:paraId="35C89E7B" w14:textId="77777777" w:rsidTr="003471A2">
        <w:trPr>
          <w:trHeight w:val="206"/>
          <w:tblHeader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2F9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65BB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3762D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Action / Input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5B84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Outcome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88F2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B25645" w:rsidRPr="0092069B" w14:paraId="2C89274E" w14:textId="77777777" w:rsidTr="003471A2">
        <w:trPr>
          <w:trHeight w:val="594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9EA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IT-001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B7C5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Login → Dashboard Data Load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D16B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logs in successfully with valid OTP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A8FA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Dashboard loads with correct KPIs (revenue, transactions, staff on shift, low stock)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92DA7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92069B" w14:paraId="24666368" w14:textId="77777777" w:rsidTr="003471A2">
        <w:trPr>
          <w:trHeight w:val="594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DF62" w14:textId="16442E0F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IT-002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69B6C" w14:textId="50A7C027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Add Product → Inventory Sync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582DB" w14:textId="4E8375AE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Admin adds new product 'Coca-Cola 500ml' with stock = 100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F8E1" w14:textId="24466210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Product appears in Products list AND Inventory page with correct stock count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AA2D" w14:textId="3B2CCF16" w:rsidR="006E29D8" w:rsidRPr="0092069B" w:rsidRDefault="006E29D8" w:rsidP="006E29D8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29268C" w14:paraId="214FA035" w14:textId="77777777" w:rsidTr="003471A2">
        <w:trPr>
          <w:trHeight w:val="606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C7A7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IT-003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334D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Add Stock → Dashboard Low Stock Update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FDE73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Restock Tata Salt 1kg from 2 to 25 (reorder point = 15)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B493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Dashboard 'Low Stock Items' counter decreases; item removed from Low Stock panel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3A3A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29268C" w14:paraId="4B58E689" w14:textId="77777777" w:rsidTr="003471A2">
        <w:trPr>
          <w:trHeight w:val="594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286E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IT-004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F76D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Add Stock → Inventory Summary Refresh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E6FD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 xml:space="preserve">Add 50 units to an </w:t>
            </w:r>
            <w:proofErr w:type="gramStart"/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Out of Stock</w:t>
            </w:r>
            <w:proofErr w:type="gramEnd"/>
            <w:r w:rsidRPr="0029268C">
              <w:rPr>
                <w:rFonts w:ascii="Times New Roman" w:hAnsi="Times New Roman" w:cs="Times New Roman"/>
                <w:sz w:val="17"/>
                <w:szCs w:val="17"/>
              </w:rPr>
              <w:t xml:space="preserve"> product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624E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Inventory page: Out of Stock count decreases by 1; In Stock count increases by 1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847D7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29268C" w14:paraId="3A3BD595" w14:textId="77777777" w:rsidTr="003471A2">
        <w:trPr>
          <w:trHeight w:val="789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D280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IT-005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4A2C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Reorder Button → Purchase Order Creation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D5360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Click Reorder on Low Stock item in Inventory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5819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New Purchase Order created under Purchase Orders with correct supplier and items pre-filled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A933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29268C" w14:paraId="36946E62" w14:textId="77777777" w:rsidTr="003471A2">
        <w:trPr>
          <w:trHeight w:val="400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895D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IT-009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A600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New Staff Added → Login Access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B3973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Admin adds new staff member with cashier role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B689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New staff can log in with assigned credentials via Cashier login flow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283BB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7A6D1CD5" w14:textId="77777777" w:rsidTr="003471A2">
        <w:trPr>
          <w:trHeight w:val="400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59854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IT-011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A2C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Customer Profile → Transaction History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FC64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views a registered customer's profile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74F69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All past transactions for that customer are listed correctly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E6E6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305B2DC1" w14:textId="77777777" w:rsidTr="003471A2">
        <w:trPr>
          <w:trHeight w:val="594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0DEA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IT-012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B1A2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AI Forecasting → Low Stock Prediction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75B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AI Forecasting page accessed after stock drops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9832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AI highlights items likely to run out; matches current inventory trends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89C26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B25645" w:rsidRPr="0092069B" w14:paraId="6FFA52D7" w14:textId="77777777" w:rsidTr="003471A2">
        <w:trPr>
          <w:trHeight w:val="400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17AF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IT-013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74DC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Logout → Re-login Session Isolation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DF0E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logs out; different user logs in as Cashier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112B3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Cashier sees Cashier dashboard only; Admin data not accessible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2530" w14:textId="77777777" w:rsidR="00B25645" w:rsidRPr="0092069B" w:rsidRDefault="003E4B77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E29D8" w:rsidRPr="0029268C" w14:paraId="5D7EB36C" w14:textId="77777777" w:rsidTr="003471A2">
        <w:trPr>
          <w:trHeight w:val="594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FAAB7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IT-014</w:t>
            </w:r>
          </w:p>
        </w:tc>
        <w:tc>
          <w:tcPr>
            <w:tcW w:w="2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2279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Purchase Order Received → Inventory Update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3653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Admin marks PO #PO-2026-0038 as 'Received'</w:t>
            </w:r>
          </w:p>
        </w:tc>
        <w:tc>
          <w:tcPr>
            <w:tcW w:w="4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8FB1A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Inventory quantities updated for all items in that purchase order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5CBF8" w14:textId="77777777" w:rsidR="006E29D8" w:rsidRPr="0029268C" w:rsidRDefault="006E29D8" w:rsidP="00AE43A8">
            <w:pPr>
              <w:rPr>
                <w:rFonts w:ascii="Times New Roman" w:hAnsi="Times New Roman" w:cs="Times New Roman"/>
              </w:rPr>
            </w:pPr>
            <w:r w:rsidRPr="0029268C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2EF57909" w14:textId="0DE9B205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p w14:paraId="1A312B55" w14:textId="13945EEA" w:rsidR="00B25645" w:rsidRPr="0092069B" w:rsidRDefault="00BF6CC2">
      <w:pPr>
        <w:pStyle w:val="Heading1"/>
        <w:rPr>
          <w:rFonts w:ascii="Times New Roman" w:hAnsi="Times New Roman" w:cs="Times New Roman"/>
          <w:color w:val="auto"/>
        </w:rPr>
      </w:pPr>
      <w:r w:rsidRPr="0092069B">
        <w:rPr>
          <w:rFonts w:ascii="Times New Roman" w:hAnsi="Times New Roman" w:cs="Times New Roman"/>
          <w:color w:val="auto"/>
        </w:rPr>
        <w:t>3. User Acceptance Tests (Admin)</w:t>
      </w:r>
    </w:p>
    <w:p w14:paraId="6B582648" w14:textId="77777777" w:rsidR="00B25645" w:rsidRPr="0092069B" w:rsidRDefault="00B25645">
      <w:pPr>
        <w:spacing w:before="160"/>
        <w:rPr>
          <w:rFonts w:ascii="Times New Roman" w:hAnsi="Times New Roman" w:cs="Times New Roman"/>
        </w:rPr>
      </w:pPr>
    </w:p>
    <w:tbl>
      <w:tblPr>
        <w:tblW w:w="14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3007"/>
        <w:gridCol w:w="4120"/>
        <w:gridCol w:w="4126"/>
        <w:gridCol w:w="1418"/>
      </w:tblGrid>
      <w:tr w:rsidR="00695B90" w:rsidRPr="0092069B" w14:paraId="4E23376A" w14:textId="77777777" w:rsidTr="003471A2">
        <w:trPr>
          <w:trHeight w:val="438"/>
          <w:tblHeader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8028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UAT ID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E5CDE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D7E6D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7E3E7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Outcome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EF99E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695B90" w:rsidRPr="0092069B" w14:paraId="5100AE43" w14:textId="77777777" w:rsidTr="003471A2">
        <w:trPr>
          <w:trHeight w:val="814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C2A9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UAT-001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AF7A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can sign in and access dashboard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AC3F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Login 2. Select Admin role 3. Enter valid credentials 4. Enter OTP 5. Click Sign In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A6F6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Dashboard loads with KPI cards, revenue chart, staff on shift, and low stock panel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D613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57514FEA" w14:textId="77777777" w:rsidTr="003471A2">
        <w:trPr>
          <w:trHeight w:val="613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2665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UAT-003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FB34D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adds a new product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7D2B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Products 2. Click + Add Product 3. Fill all fields 4. Save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4BF8D" w14:textId="1D0DE1C8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 xml:space="preserve">New </w:t>
            </w:r>
            <w:r w:rsidR="006E29D8" w:rsidRPr="0092069B">
              <w:rPr>
                <w:rFonts w:ascii="Times New Roman" w:hAnsi="Times New Roman" w:cs="Times New Roman"/>
                <w:sz w:val="17"/>
                <w:szCs w:val="17"/>
              </w:rPr>
              <w:t>products appear</w:t>
            </w: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 xml:space="preserve"> in product list; </w:t>
            </w:r>
            <w:proofErr w:type="gramStart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product is</w:t>
            </w:r>
            <w:proofErr w:type="gramEnd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 xml:space="preserve"> searchable in POS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5166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7C0CC624" w14:textId="77777777" w:rsidTr="003471A2">
        <w:trPr>
          <w:trHeight w:val="814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9FA5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UAT-004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05C67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restocks a low-stock item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9EA1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Inventory 2. Find 'Tata Salt 1kg' (Low Stock) 3. Click Adjust → set new quantity 4. Save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5DB5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Stock level updated; status changes to In Stock; dashboard counter updated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ACB7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64105E26" w14:textId="77777777" w:rsidTr="003471A2">
        <w:trPr>
          <w:trHeight w:val="827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A4D5D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UAT-006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AD0C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creates a purchase order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6B0B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Purchase Orders 2. Click + New Order 3. Select supplier 4. Add items 5. Submit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5BFD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New PO created with Pending status; visible in PO list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CE53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32BBC960" w14:textId="77777777" w:rsidTr="003471A2">
        <w:trPr>
          <w:trHeight w:val="613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BD41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UAT-007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6490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views and filters inventory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F57B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Inventory 2. Filter by status 'Out of Stock' 3. Review listed items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52B41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Only out-of-stock products shown; summary cards correct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1F98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5E0EE5AF" w14:textId="77777777" w:rsidTr="003471A2">
        <w:trPr>
          <w:trHeight w:val="400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3DE4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UAT-008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841BF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exports product list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2821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Products 2. Click Export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81FC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CSV/Excel downloaded with all product data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6E18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79CBDAC3" w14:textId="77777777" w:rsidTr="003471A2">
        <w:trPr>
          <w:trHeight w:val="827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5605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UAT-009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6E9C9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deactivates product; cashier cannot find it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3BA7C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 xml:space="preserve">1. Admin deactivates SKU-00085 2. Cashier searches for Wai </w:t>
            </w:r>
            <w:proofErr w:type="spellStart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Wai</w:t>
            </w:r>
            <w:proofErr w:type="spellEnd"/>
            <w:r w:rsidRPr="0092069B">
              <w:rPr>
                <w:rFonts w:ascii="Times New Roman" w:hAnsi="Times New Roman" w:cs="Times New Roman"/>
                <w:sz w:val="17"/>
                <w:szCs w:val="17"/>
              </w:rPr>
              <w:t xml:space="preserve"> Noodles in POS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E144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Product not found in POS search; removed from available items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CCB7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135C489E" w14:textId="77777777" w:rsidTr="003471A2">
        <w:trPr>
          <w:trHeight w:val="613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53D1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UAT-010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03ED7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reviews transaction history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75D46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Transactions 2. Filter by date range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35DA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Transactions listed with correct amounts, payment methods, and timestamps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8AEF6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0475FD0E" w14:textId="77777777" w:rsidTr="003471A2">
        <w:trPr>
          <w:trHeight w:val="613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AA353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UAT-011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87D64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logs out and session is terminated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6828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Click Log Out in sidebar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B7FB4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Redirected to Login; pressing Back does not return to Dashboard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E692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77596237" w14:textId="77777777" w:rsidTr="003471A2">
        <w:trPr>
          <w:trHeight w:val="613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A860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UAT-013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3DBE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adds a new staff member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9E2D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Staff 2. Add new cashier 3. Assign role and credentials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23CD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New staff account created; staff can log in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D4844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18F9F7F9" w14:textId="77777777" w:rsidTr="003471A2">
        <w:trPr>
          <w:trHeight w:val="613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9C753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UAT-014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091FE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AI Forecasting provides restocking suggestions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AB1F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AI Forecasting 2. Review suggestions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82AE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AI lists products likely to run out with recommended restock quantities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0C72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95B90" w:rsidRPr="0092069B" w14:paraId="063087F1" w14:textId="77777777" w:rsidTr="003471A2">
        <w:trPr>
          <w:trHeight w:val="613"/>
        </w:trPr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CEBE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UAT-015</w:t>
            </w:r>
          </w:p>
        </w:tc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2D35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Admin generates a sales report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3074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1. Go to Reports 2. Select period 3. View report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C90D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Report displays revenue by category, top products, and total sales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DBC0" w14:textId="77777777" w:rsidR="00695B90" w:rsidRPr="0092069B" w:rsidRDefault="00695B90">
            <w:pPr>
              <w:rPr>
                <w:rFonts w:ascii="Times New Roman" w:hAnsi="Times New Roman" w:cs="Times New Roman"/>
              </w:rPr>
            </w:pPr>
            <w:r w:rsidRPr="0092069B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0EDBD8E2" w14:textId="77777777" w:rsidR="00681F62" w:rsidRPr="0092069B" w:rsidRDefault="00681F62">
      <w:pPr>
        <w:rPr>
          <w:rFonts w:ascii="Times New Roman" w:hAnsi="Times New Roman" w:cs="Times New Roman"/>
        </w:rPr>
      </w:pPr>
    </w:p>
    <w:sectPr w:rsidR="00681F62" w:rsidRPr="0092069B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40A9"/>
    <w:multiLevelType w:val="hybridMultilevel"/>
    <w:tmpl w:val="762A89F2"/>
    <w:lvl w:ilvl="0" w:tplc="806E747C">
      <w:start w:val="1"/>
      <w:numFmt w:val="bullet"/>
      <w:lvlText w:val="●"/>
      <w:lvlJc w:val="left"/>
      <w:pPr>
        <w:ind w:left="720" w:hanging="360"/>
      </w:pPr>
    </w:lvl>
    <w:lvl w:ilvl="1" w:tplc="1DEEB80E">
      <w:start w:val="1"/>
      <w:numFmt w:val="bullet"/>
      <w:lvlText w:val="○"/>
      <w:lvlJc w:val="left"/>
      <w:pPr>
        <w:ind w:left="1440" w:hanging="360"/>
      </w:pPr>
    </w:lvl>
    <w:lvl w:ilvl="2" w:tplc="A0F0BA88">
      <w:start w:val="1"/>
      <w:numFmt w:val="bullet"/>
      <w:lvlText w:val="■"/>
      <w:lvlJc w:val="left"/>
      <w:pPr>
        <w:ind w:left="2160" w:hanging="360"/>
      </w:pPr>
    </w:lvl>
    <w:lvl w:ilvl="3" w:tplc="75CA309A">
      <w:start w:val="1"/>
      <w:numFmt w:val="bullet"/>
      <w:lvlText w:val="●"/>
      <w:lvlJc w:val="left"/>
      <w:pPr>
        <w:ind w:left="2880" w:hanging="360"/>
      </w:pPr>
    </w:lvl>
    <w:lvl w:ilvl="4" w:tplc="D2C2E470">
      <w:start w:val="1"/>
      <w:numFmt w:val="bullet"/>
      <w:lvlText w:val="○"/>
      <w:lvlJc w:val="left"/>
      <w:pPr>
        <w:ind w:left="3600" w:hanging="360"/>
      </w:pPr>
    </w:lvl>
    <w:lvl w:ilvl="5" w:tplc="5510A946">
      <w:start w:val="1"/>
      <w:numFmt w:val="bullet"/>
      <w:lvlText w:val="■"/>
      <w:lvlJc w:val="left"/>
      <w:pPr>
        <w:ind w:left="4320" w:hanging="360"/>
      </w:pPr>
    </w:lvl>
    <w:lvl w:ilvl="6" w:tplc="9698CDD4">
      <w:start w:val="1"/>
      <w:numFmt w:val="bullet"/>
      <w:lvlText w:val="●"/>
      <w:lvlJc w:val="left"/>
      <w:pPr>
        <w:ind w:left="5040" w:hanging="360"/>
      </w:pPr>
    </w:lvl>
    <w:lvl w:ilvl="7" w:tplc="D1CE7672">
      <w:start w:val="1"/>
      <w:numFmt w:val="bullet"/>
      <w:lvlText w:val="●"/>
      <w:lvlJc w:val="left"/>
      <w:pPr>
        <w:ind w:left="5760" w:hanging="360"/>
      </w:pPr>
    </w:lvl>
    <w:lvl w:ilvl="8" w:tplc="619AB3C4">
      <w:start w:val="1"/>
      <w:numFmt w:val="bullet"/>
      <w:lvlText w:val="●"/>
      <w:lvlJc w:val="left"/>
      <w:pPr>
        <w:ind w:left="6480" w:hanging="360"/>
      </w:pPr>
    </w:lvl>
  </w:abstractNum>
  <w:num w:numId="1" w16cid:durableId="1956059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45"/>
    <w:rsid w:val="003471A2"/>
    <w:rsid w:val="003E4B77"/>
    <w:rsid w:val="00467622"/>
    <w:rsid w:val="006170A8"/>
    <w:rsid w:val="00681F62"/>
    <w:rsid w:val="00695B90"/>
    <w:rsid w:val="006E29D8"/>
    <w:rsid w:val="00774914"/>
    <w:rsid w:val="0077728A"/>
    <w:rsid w:val="008C2EDE"/>
    <w:rsid w:val="0092069B"/>
    <w:rsid w:val="00B25645"/>
    <w:rsid w:val="00BF6CC2"/>
    <w:rsid w:val="00F8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6BEA"/>
  <w15:docId w15:val="{88BFEED3-EDE9-415A-8243-F9ADFD02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Mhrz</cp:lastModifiedBy>
  <cp:revision>6</cp:revision>
  <dcterms:created xsi:type="dcterms:W3CDTF">2026-05-12T08:59:00Z</dcterms:created>
  <dcterms:modified xsi:type="dcterms:W3CDTF">2026-05-12T14:29:00Z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6a40dae8-87fe-4122-ae91-14d26da2ff08</vt:lpwstr>
  </property>
</Properties>
</file>