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C16" w14:textId="12DB22A2" w:rsidR="007764E1" w:rsidRPr="00125C18" w:rsidRDefault="007764E1" w:rsidP="007764E1">
      <w:pPr>
        <w:tabs>
          <w:tab w:val="left" w:pos="2160"/>
          <w:tab w:val="right" w:pos="10800"/>
        </w:tabs>
        <w:jc w:val="center"/>
        <w:rPr>
          <w:rFonts w:ascii="Calibri" w:hAnsi="Calibri"/>
          <w:b/>
          <w:sz w:val="44"/>
          <w:szCs w:val="44"/>
        </w:rPr>
      </w:pPr>
      <w:r w:rsidRPr="00125C18">
        <w:rPr>
          <w:rFonts w:ascii="Calibri" w:hAnsi="Calibri"/>
          <w:b/>
          <w:sz w:val="44"/>
          <w:szCs w:val="44"/>
        </w:rPr>
        <w:t>S</w:t>
      </w:r>
      <w:r w:rsidR="0067098C">
        <w:rPr>
          <w:rFonts w:ascii="Calibri" w:hAnsi="Calibri"/>
          <w:b/>
          <w:sz w:val="44"/>
          <w:szCs w:val="44"/>
        </w:rPr>
        <w:t>imon</w:t>
      </w:r>
      <w:r w:rsidRPr="00125C18">
        <w:rPr>
          <w:rFonts w:ascii="Calibri" w:hAnsi="Calibri"/>
          <w:b/>
          <w:sz w:val="44"/>
          <w:szCs w:val="44"/>
        </w:rPr>
        <w:t xml:space="preserve"> P. C</w:t>
      </w:r>
      <w:r w:rsidR="0067098C">
        <w:rPr>
          <w:rFonts w:ascii="Calibri" w:hAnsi="Calibri"/>
          <w:b/>
          <w:sz w:val="44"/>
          <w:szCs w:val="44"/>
        </w:rPr>
        <w:t>astellanos</w:t>
      </w:r>
    </w:p>
    <w:p w14:paraId="429F3131" w14:textId="237D9158" w:rsidR="007764E1" w:rsidRPr="003D3212" w:rsidRDefault="00AB420A" w:rsidP="007764E1">
      <w:pP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>222 Hearthshire Circle</w:t>
      </w:r>
      <w:r w:rsidR="007764E1" w:rsidRPr="003D3212">
        <w:rPr>
          <w:rFonts w:ascii="Calibri" w:hAnsi="Calibri"/>
        </w:rPr>
        <w:t xml:space="preserve"> ◦ </w:t>
      </w:r>
      <w:r w:rsidRPr="003D3212">
        <w:rPr>
          <w:rFonts w:ascii="Calibri" w:hAnsi="Calibri"/>
        </w:rPr>
        <w:t>The Woodlands</w:t>
      </w:r>
      <w:r w:rsidR="005E02FA" w:rsidRPr="003D3212">
        <w:rPr>
          <w:rFonts w:ascii="Calibri" w:hAnsi="Calibri"/>
        </w:rPr>
        <w:t xml:space="preserve">, </w:t>
      </w:r>
      <w:r w:rsidRPr="003D3212">
        <w:rPr>
          <w:rFonts w:ascii="Calibri" w:hAnsi="Calibri"/>
        </w:rPr>
        <w:t>Texas</w:t>
      </w:r>
      <w:r w:rsidR="005E02FA" w:rsidRPr="003D3212">
        <w:rPr>
          <w:rFonts w:ascii="Calibri" w:hAnsi="Calibri"/>
        </w:rPr>
        <w:t xml:space="preserve"> </w:t>
      </w:r>
      <w:r w:rsidRPr="003D3212">
        <w:rPr>
          <w:rFonts w:ascii="Calibri" w:hAnsi="Calibri"/>
        </w:rPr>
        <w:t>77354</w:t>
      </w:r>
    </w:p>
    <w:p w14:paraId="702EFF89" w14:textId="4EE8EC27" w:rsidR="007764E1" w:rsidRDefault="007764E1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 w:rsidRPr="003D3212">
        <w:rPr>
          <w:rFonts w:ascii="Calibri" w:hAnsi="Calibri"/>
        </w:rPr>
        <w:t xml:space="preserve">simoncastellanos9@gmail.com ◦ </w:t>
      </w:r>
      <w:r w:rsidR="00321A64" w:rsidRPr="003D3212">
        <w:rPr>
          <w:rFonts w:ascii="Calibri" w:hAnsi="Calibri"/>
        </w:rPr>
        <w:t>(</w:t>
      </w:r>
      <w:r w:rsidR="005E02FA" w:rsidRPr="003D3212">
        <w:rPr>
          <w:rFonts w:ascii="Calibri" w:hAnsi="Calibri"/>
        </w:rPr>
        <w:t>281</w:t>
      </w:r>
      <w:r w:rsidR="00321A64" w:rsidRPr="003D3212">
        <w:rPr>
          <w:rFonts w:ascii="Calibri" w:hAnsi="Calibri"/>
        </w:rPr>
        <w:t xml:space="preserve">) </w:t>
      </w:r>
      <w:r w:rsidR="005E02FA" w:rsidRPr="003D3212">
        <w:rPr>
          <w:rFonts w:ascii="Calibri" w:hAnsi="Calibri"/>
        </w:rPr>
        <w:t>961</w:t>
      </w:r>
      <w:r w:rsidR="00321A64" w:rsidRPr="003D3212">
        <w:rPr>
          <w:rFonts w:ascii="Calibri" w:hAnsi="Calibri"/>
        </w:rPr>
        <w:t>-</w:t>
      </w:r>
      <w:r w:rsidR="005E02FA" w:rsidRPr="003D3212">
        <w:rPr>
          <w:rFonts w:ascii="Calibri" w:hAnsi="Calibri"/>
        </w:rPr>
        <w:t>4905</w:t>
      </w:r>
    </w:p>
    <w:p w14:paraId="1C43E783" w14:textId="39ED3D1F" w:rsidR="00C61C8F" w:rsidRPr="003D3212" w:rsidRDefault="00C61C8F" w:rsidP="00B32D06">
      <w:pPr>
        <w:pBdr>
          <w:bottom w:val="single" w:sz="6" w:space="0" w:color="auto"/>
        </w:pBdr>
        <w:tabs>
          <w:tab w:val="left" w:pos="2160"/>
          <w:tab w:val="right" w:pos="10800"/>
        </w:tabs>
        <w:jc w:val="center"/>
        <w:rPr>
          <w:rFonts w:ascii="Calibri" w:hAnsi="Calibri"/>
        </w:rPr>
      </w:pPr>
      <w:r>
        <w:rPr>
          <w:rFonts w:ascii="Calibri" w:hAnsi="Calibri"/>
        </w:rPr>
        <w:t>LinkedIn: linkedin.com/in/simon-castellanos</w:t>
      </w:r>
      <w:r w:rsidR="00B32D06">
        <w:rPr>
          <w:rFonts w:ascii="Calibri" w:hAnsi="Calibri"/>
        </w:rPr>
        <w:t xml:space="preserve"> </w:t>
      </w:r>
      <w:r w:rsidR="00B32D06" w:rsidRPr="003D3212">
        <w:rPr>
          <w:rFonts w:ascii="Calibri" w:hAnsi="Calibri"/>
        </w:rPr>
        <w:t>◦</w:t>
      </w:r>
      <w:r w:rsidR="00B32D06">
        <w:rPr>
          <w:rFonts w:ascii="Calibri" w:hAnsi="Calibri"/>
        </w:rPr>
        <w:t xml:space="preserve"> </w:t>
      </w:r>
      <w:r>
        <w:rPr>
          <w:rFonts w:ascii="Calibri" w:hAnsi="Calibri"/>
        </w:rPr>
        <w:t>GitHub: github.com/simoncastellanos9</w:t>
      </w:r>
    </w:p>
    <w:p w14:paraId="74875EE6" w14:textId="3C137B92" w:rsidR="009C25F3" w:rsidRPr="00133462" w:rsidRDefault="009C25F3" w:rsidP="00133462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  <w:r>
        <w:rPr>
          <w:rFonts w:ascii="Calibri" w:hAnsi="Calibri"/>
          <w:b/>
        </w:rPr>
        <w:t>PROJECTS</w:t>
      </w:r>
    </w:p>
    <w:p w14:paraId="652924EE" w14:textId="25D2C3CE" w:rsidR="00133462" w:rsidRDefault="009C25F3" w:rsidP="009C25F3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caps/>
          <w:sz w:val="20"/>
        </w:rPr>
        <w:tab/>
      </w:r>
      <w:r>
        <w:rPr>
          <w:rFonts w:ascii="Calibri" w:hAnsi="Calibri"/>
          <w:b/>
          <w:sz w:val="20"/>
        </w:rPr>
        <w:t>Convolutional Neural Networks</w:t>
      </w:r>
      <w:r w:rsidR="00133462">
        <w:rPr>
          <w:rFonts w:ascii="Calibri" w:hAnsi="Calibri"/>
          <w:b/>
          <w:sz w:val="20"/>
        </w:rPr>
        <w:t xml:space="preserve"> | Sept. 2021- Oct. 2021 | </w:t>
      </w:r>
      <w:r w:rsidR="00133462" w:rsidRPr="00133462">
        <w:rPr>
          <w:rFonts w:ascii="Calibri" w:hAnsi="Calibri"/>
          <w:b/>
          <w:sz w:val="20"/>
        </w:rPr>
        <w:t>https://github.com/simoncastellanos9/pneumonia_machinelearning</w:t>
      </w:r>
    </w:p>
    <w:p w14:paraId="7814E119" w14:textId="77777777" w:rsidR="002709DC" w:rsidRDefault="009C25F3" w:rsidP="002709DC">
      <w:pPr>
        <w:pStyle w:val="BodyText"/>
        <w:numPr>
          <w:ilvl w:val="0"/>
          <w:numId w:val="16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Developed</w:t>
      </w:r>
      <w:r w:rsidRPr="009C25F3">
        <w:rPr>
          <w:rFonts w:ascii="Calibri" w:hAnsi="Calibri"/>
          <w:bCs/>
          <w:sz w:val="20"/>
        </w:rPr>
        <w:t>, trained and evaluated a convolutional neural network model (VGG16) which can be used by physicians for pneumonia diagnostics based on x-ray image processing.</w:t>
      </w:r>
    </w:p>
    <w:p w14:paraId="089D99B7" w14:textId="7EEC5B44" w:rsidR="009C25F3" w:rsidRDefault="002709DC" w:rsidP="002709DC">
      <w:pPr>
        <w:pStyle w:val="BodyText"/>
        <w:numPr>
          <w:ilvl w:val="0"/>
          <w:numId w:val="16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Tools/Languages: Machine Learning/Python/Front-End</w:t>
      </w:r>
    </w:p>
    <w:p w14:paraId="2393CF0B" w14:textId="77777777" w:rsidR="009C25F3" w:rsidRPr="009C25F3" w:rsidRDefault="009C25F3" w:rsidP="009C25F3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</w:p>
    <w:p w14:paraId="3ACD090A" w14:textId="3AAD9AD9" w:rsidR="00133462" w:rsidRDefault="009C25F3" w:rsidP="009C25F3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Texas Housing Market </w:t>
      </w:r>
      <w:r w:rsidR="00133462">
        <w:rPr>
          <w:rFonts w:ascii="Calibri" w:hAnsi="Calibri"/>
          <w:b/>
          <w:sz w:val="20"/>
        </w:rPr>
        <w:t>| Jun. 2021 – Sept. 2021|</w:t>
      </w:r>
      <w:r w:rsidR="00133462" w:rsidRPr="00133462">
        <w:t xml:space="preserve"> </w:t>
      </w:r>
      <w:r w:rsidR="00133462" w:rsidRPr="00133462">
        <w:rPr>
          <w:rFonts w:ascii="Calibri" w:hAnsi="Calibri"/>
          <w:b/>
          <w:sz w:val="20"/>
        </w:rPr>
        <w:t>https://github.com/simoncastellanos9/TexasHousingAnalysis</w:t>
      </w:r>
    </w:p>
    <w:p w14:paraId="26D798EB" w14:textId="7EB3FDF9" w:rsidR="009C25F3" w:rsidRPr="002709DC" w:rsidRDefault="00EB581C" w:rsidP="002709DC">
      <w:pPr>
        <w:pStyle w:val="BodyText"/>
        <w:numPr>
          <w:ilvl w:val="0"/>
          <w:numId w:val="17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Cs/>
          <w:sz w:val="20"/>
        </w:rPr>
        <w:t xml:space="preserve">Developed an interactive dashboard </w:t>
      </w:r>
      <w:r w:rsidR="009C25F3" w:rsidRPr="009C25F3">
        <w:rPr>
          <w:rFonts w:ascii="Calibri" w:hAnsi="Calibri"/>
          <w:bCs/>
          <w:sz w:val="20"/>
        </w:rPr>
        <w:t>of Texas housing market</w:t>
      </w:r>
      <w:r>
        <w:rPr>
          <w:rFonts w:ascii="Calibri" w:hAnsi="Calibri"/>
          <w:bCs/>
          <w:sz w:val="20"/>
        </w:rPr>
        <w:t>s</w:t>
      </w:r>
      <w:r w:rsidR="009C25F3" w:rsidRPr="009C25F3">
        <w:rPr>
          <w:rFonts w:ascii="Calibri" w:hAnsi="Calibri"/>
          <w:bCs/>
          <w:sz w:val="20"/>
        </w:rPr>
        <w:t xml:space="preserve"> by location and </w:t>
      </w:r>
      <w:r>
        <w:rPr>
          <w:rFonts w:ascii="Calibri" w:hAnsi="Calibri"/>
          <w:bCs/>
          <w:sz w:val="20"/>
        </w:rPr>
        <w:t>provided</w:t>
      </w:r>
      <w:r w:rsidR="009C25F3" w:rsidRPr="009C25F3">
        <w:rPr>
          <w:rFonts w:ascii="Calibri" w:hAnsi="Calibri"/>
          <w:bCs/>
          <w:sz w:val="20"/>
        </w:rPr>
        <w:t xml:space="preserve"> comparison</w:t>
      </w:r>
      <w:r>
        <w:rPr>
          <w:rFonts w:ascii="Calibri" w:hAnsi="Calibri"/>
          <w:bCs/>
          <w:sz w:val="20"/>
        </w:rPr>
        <w:t>s</w:t>
      </w:r>
      <w:r w:rsidR="009C25F3" w:rsidRPr="009C25F3">
        <w:rPr>
          <w:rFonts w:ascii="Calibri" w:hAnsi="Calibri"/>
          <w:bCs/>
          <w:sz w:val="20"/>
        </w:rPr>
        <w:t xml:space="preserve"> to material costs.</w:t>
      </w:r>
    </w:p>
    <w:p w14:paraId="5A234439" w14:textId="3D294066" w:rsidR="002709DC" w:rsidRPr="002709DC" w:rsidRDefault="002709DC" w:rsidP="002709DC">
      <w:pPr>
        <w:pStyle w:val="BodyText"/>
        <w:numPr>
          <w:ilvl w:val="0"/>
          <w:numId w:val="17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 xml:space="preserve">Tools/Languages: </w:t>
      </w:r>
      <w:r>
        <w:rPr>
          <w:rFonts w:ascii="Calibri" w:hAnsi="Calibri"/>
          <w:bCs/>
          <w:sz w:val="20"/>
        </w:rPr>
        <w:t>Tableau/Pandas/Python</w:t>
      </w:r>
    </w:p>
    <w:p w14:paraId="54AB1BB7" w14:textId="77777777" w:rsidR="009C25F3" w:rsidRDefault="009C25F3" w:rsidP="009C25F3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</w:p>
    <w:p w14:paraId="27161DA0" w14:textId="4E0AA24D" w:rsidR="00133462" w:rsidRDefault="009C25F3" w:rsidP="009C25F3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Earthquake Mapping </w:t>
      </w:r>
      <w:r w:rsidR="00133462">
        <w:rPr>
          <w:rFonts w:ascii="Calibri" w:hAnsi="Calibri"/>
          <w:b/>
          <w:sz w:val="20"/>
        </w:rPr>
        <w:t xml:space="preserve">| Jun.2021 – Aug.2021 | </w:t>
      </w:r>
      <w:r w:rsidR="00133462" w:rsidRPr="00133462">
        <w:rPr>
          <w:rFonts w:ascii="Calibri" w:hAnsi="Calibri"/>
          <w:b/>
          <w:sz w:val="20"/>
        </w:rPr>
        <w:t>https://github.com/simoncastellanos9/Earthquake_Mapping</w:t>
      </w:r>
    </w:p>
    <w:p w14:paraId="237AF634" w14:textId="72985361" w:rsidR="009C25F3" w:rsidRDefault="009C25F3" w:rsidP="002709DC">
      <w:pPr>
        <w:pStyle w:val="BodyText"/>
        <w:numPr>
          <w:ilvl w:val="0"/>
          <w:numId w:val="17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  <w:r w:rsidRPr="009C25F3">
        <w:rPr>
          <w:rFonts w:ascii="Calibri" w:hAnsi="Calibri"/>
          <w:bCs/>
          <w:sz w:val="20"/>
        </w:rPr>
        <w:t>Mapping of earthquake data from the USGS from the past 7 days. Marker sizes and colors are set according to magnitude and depth.</w:t>
      </w:r>
    </w:p>
    <w:p w14:paraId="58C3B7A2" w14:textId="7D71EB79" w:rsidR="002709DC" w:rsidRPr="002709DC" w:rsidRDefault="002709DC" w:rsidP="002709DC">
      <w:pPr>
        <w:pStyle w:val="BodyText"/>
        <w:numPr>
          <w:ilvl w:val="0"/>
          <w:numId w:val="17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 xml:space="preserve">Tools/Languages: </w:t>
      </w:r>
      <w:r>
        <w:rPr>
          <w:rFonts w:ascii="Calibri" w:hAnsi="Calibri"/>
          <w:bCs/>
          <w:sz w:val="20"/>
        </w:rPr>
        <w:t>JavaScript/Leaflet/Front-End</w:t>
      </w:r>
    </w:p>
    <w:p w14:paraId="4E1207D5" w14:textId="77777777" w:rsidR="009C25F3" w:rsidRDefault="009C25F3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</w:p>
    <w:p w14:paraId="560E29B2" w14:textId="19C5A32F" w:rsidR="007764E1" w:rsidRPr="001F10A3" w:rsidRDefault="00604FF6" w:rsidP="007764E1">
      <w:pPr>
        <w:pBdr>
          <w:bottom w:val="single" w:sz="6" w:space="0" w:color="auto"/>
        </w:pBdr>
        <w:tabs>
          <w:tab w:val="left" w:pos="2160"/>
          <w:tab w:val="right" w:pos="10800"/>
        </w:tabs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</w:t>
      </w:r>
      <w:r w:rsidR="00C1037C" w:rsidRPr="001F10A3">
        <w:rPr>
          <w:rFonts w:ascii="Calibri" w:hAnsi="Calibri"/>
          <w:b/>
        </w:rPr>
        <w:t>DUCATION</w:t>
      </w:r>
    </w:p>
    <w:p w14:paraId="71B244EC" w14:textId="1477AB29" w:rsidR="0022065B" w:rsidRPr="001F10A3" w:rsidRDefault="00C855EC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>Expected Oct. 2021</w:t>
      </w:r>
      <w:r w:rsidR="0022065B" w:rsidRPr="001F10A3">
        <w:rPr>
          <w:rFonts w:ascii="Calibri" w:hAnsi="Calibri"/>
          <w:caps/>
          <w:sz w:val="20"/>
        </w:rPr>
        <w:tab/>
      </w:r>
      <w:r w:rsidR="0022065B" w:rsidRPr="001F10A3">
        <w:rPr>
          <w:rFonts w:ascii="Calibri" w:hAnsi="Calibri"/>
          <w:b/>
          <w:sz w:val="20"/>
        </w:rPr>
        <w:t>Rice University</w:t>
      </w:r>
      <w:r w:rsidR="0022065B"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 xml:space="preserve">Houston </w:t>
      </w:r>
      <w:r w:rsidR="0022065B" w:rsidRPr="001F10A3">
        <w:rPr>
          <w:rFonts w:ascii="Calibri" w:hAnsi="Calibri"/>
          <w:b/>
          <w:sz w:val="20"/>
        </w:rPr>
        <w:t>, TX</w:t>
      </w:r>
    </w:p>
    <w:p w14:paraId="7C11968A" w14:textId="36107A95" w:rsidR="00C855EC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b/>
          <w:sz w:val="20"/>
        </w:rPr>
        <w:tab/>
      </w:r>
      <w:r w:rsidRPr="001F10A3">
        <w:rPr>
          <w:rFonts w:ascii="Calibri" w:hAnsi="Calibri"/>
          <w:sz w:val="20"/>
        </w:rPr>
        <w:t>Certificate</w:t>
      </w:r>
      <w:r w:rsidR="00C855EC" w:rsidRPr="001F10A3">
        <w:rPr>
          <w:rFonts w:ascii="Calibri" w:hAnsi="Calibri"/>
          <w:sz w:val="20"/>
        </w:rPr>
        <w:t>, Data Analytics</w:t>
      </w:r>
    </w:p>
    <w:p w14:paraId="1897C7E3" w14:textId="77777777" w:rsidR="0022065B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69DEA316" w14:textId="1CC8074B" w:rsidR="00163CF0" w:rsidRPr="001F10A3" w:rsidRDefault="00163CF0" w:rsidP="00163CF0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Aug. </w:t>
      </w:r>
      <w:r w:rsidRPr="001F10A3">
        <w:rPr>
          <w:rFonts w:ascii="Calibri" w:hAnsi="Calibri"/>
          <w:caps/>
          <w:sz w:val="20"/>
        </w:rPr>
        <w:t xml:space="preserve">2010 – </w:t>
      </w:r>
      <w:r w:rsidRPr="001F10A3">
        <w:rPr>
          <w:rFonts w:ascii="Calibri" w:hAnsi="Calibri"/>
          <w:sz w:val="20"/>
        </w:rPr>
        <w:t xml:space="preserve">May </w:t>
      </w:r>
      <w:r w:rsidRPr="001F10A3">
        <w:rPr>
          <w:rFonts w:ascii="Calibri" w:hAnsi="Calibri"/>
          <w:caps/>
          <w:sz w:val="20"/>
        </w:rPr>
        <w:t>2015</w:t>
      </w:r>
      <w:r w:rsidRPr="001F10A3">
        <w:rPr>
          <w:rFonts w:ascii="Calibri" w:hAnsi="Calibri"/>
          <w:caps/>
          <w:sz w:val="20"/>
        </w:rPr>
        <w:tab/>
      </w:r>
      <w:r w:rsidR="0067098C" w:rsidRPr="001F10A3">
        <w:rPr>
          <w:rFonts w:ascii="Calibri" w:hAnsi="Calibri"/>
          <w:b/>
          <w:sz w:val="20"/>
        </w:rPr>
        <w:t xml:space="preserve">Texas </w:t>
      </w:r>
      <w:r w:rsidR="00EE2273" w:rsidRPr="001F10A3">
        <w:rPr>
          <w:rFonts w:ascii="Calibri" w:hAnsi="Calibri"/>
          <w:b/>
          <w:sz w:val="20"/>
        </w:rPr>
        <w:t>A&amp;M University</w:t>
      </w:r>
      <w:r w:rsidRPr="001F10A3">
        <w:rPr>
          <w:rFonts w:ascii="Calibri" w:hAnsi="Calibri"/>
          <w:b/>
          <w:sz w:val="20"/>
        </w:rPr>
        <w:tab/>
        <w:t>College Station, TX</w:t>
      </w:r>
    </w:p>
    <w:p w14:paraId="5EBFA5EE" w14:textId="2B526400" w:rsidR="007764E1" w:rsidRPr="001F10A3" w:rsidRDefault="00163CF0" w:rsidP="009C25F3">
      <w:pPr>
        <w:tabs>
          <w:tab w:val="right" w:pos="1080"/>
          <w:tab w:val="left" w:pos="1440"/>
          <w:tab w:val="left" w:pos="2160"/>
          <w:tab w:val="right" w:pos="10800"/>
        </w:tabs>
        <w:jc w:val="both"/>
        <w:rPr>
          <w:rFonts w:ascii="Calibri" w:hAnsi="Calibri"/>
        </w:rPr>
      </w:pP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  <w:b/>
        </w:rPr>
        <w:tab/>
      </w:r>
      <w:r w:rsidRPr="001F10A3">
        <w:rPr>
          <w:rFonts w:ascii="Calibri" w:hAnsi="Calibri"/>
        </w:rPr>
        <w:t>Bachelor of Science in Industrial Engineering</w:t>
      </w:r>
    </w:p>
    <w:p w14:paraId="3030426C" w14:textId="1D1C8E4B" w:rsidR="00A15C8E" w:rsidRPr="00133462" w:rsidRDefault="00C1037C" w:rsidP="00133462">
      <w:pPr>
        <w:pBdr>
          <w:bottom w:val="single" w:sz="6" w:space="1" w:color="auto"/>
        </w:pBdr>
        <w:tabs>
          <w:tab w:val="left" w:pos="2160"/>
          <w:tab w:val="right" w:pos="10800"/>
        </w:tabs>
        <w:jc w:val="both"/>
        <w:rPr>
          <w:rFonts w:ascii="Calibri" w:hAnsi="Calibri"/>
          <w:b/>
        </w:rPr>
      </w:pPr>
      <w:r w:rsidRPr="001F10A3">
        <w:rPr>
          <w:rFonts w:ascii="Calibri" w:hAnsi="Calibri"/>
          <w:b/>
        </w:rPr>
        <w:t>EXPERIENCE</w:t>
      </w:r>
    </w:p>
    <w:p w14:paraId="4BDAC9A0" w14:textId="7179A39E" w:rsidR="009C25F3" w:rsidRPr="001F10A3" w:rsidRDefault="0022065B" w:rsidP="0022065B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May. 2021 – </w:t>
      </w:r>
      <w:r w:rsidR="00D25020" w:rsidRPr="001F10A3">
        <w:rPr>
          <w:rFonts w:ascii="Calibri" w:hAnsi="Calibri"/>
          <w:sz w:val="20"/>
        </w:rPr>
        <w:t>Present</w:t>
      </w:r>
      <w:r w:rsid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Entartes</w:t>
      </w:r>
      <w:r w:rsidR="009C25F3">
        <w:rPr>
          <w:rFonts w:ascii="Calibri" w:hAnsi="Calibri"/>
          <w:b/>
          <w:sz w:val="20"/>
        </w:rPr>
        <w:t xml:space="preserve"> - </w:t>
      </w:r>
      <w:r w:rsidR="009C25F3" w:rsidRPr="001F10A3">
        <w:rPr>
          <w:rFonts w:ascii="Calibri" w:hAnsi="Calibri"/>
          <w:b/>
          <w:sz w:val="20"/>
        </w:rPr>
        <w:t>Manufacturing Systems Analyst</w:t>
      </w:r>
      <w:r w:rsidRPr="001F10A3">
        <w:rPr>
          <w:rFonts w:ascii="Calibri" w:hAnsi="Calibri"/>
          <w:b/>
          <w:sz w:val="20"/>
        </w:rPr>
        <w:tab/>
        <w:t>Houston, TX</w:t>
      </w:r>
    </w:p>
    <w:p w14:paraId="091364FB" w14:textId="409FF753" w:rsidR="005F1158" w:rsidRPr="005F1158" w:rsidRDefault="005F1158" w:rsidP="005F1158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/>
          <w:sz w:val="20"/>
        </w:rPr>
        <w:t>Analyze business needs and processes</w:t>
      </w:r>
      <w:r w:rsidR="001216CB">
        <w:rPr>
          <w:rFonts w:ascii="Calibri" w:hAnsi="Calibri"/>
          <w:sz w:val="20"/>
        </w:rPr>
        <w:t xml:space="preserve"> </w:t>
      </w:r>
      <w:r w:rsidR="000C2BF9">
        <w:rPr>
          <w:rFonts w:ascii="Calibri" w:hAnsi="Calibri"/>
          <w:sz w:val="20"/>
        </w:rPr>
        <w:t xml:space="preserve">and </w:t>
      </w:r>
      <w:r>
        <w:rPr>
          <w:rFonts w:ascii="Calibri" w:hAnsi="Calibri"/>
          <w:sz w:val="20"/>
        </w:rPr>
        <w:t>requirements</w:t>
      </w:r>
      <w:r w:rsidR="00B46A73">
        <w:rPr>
          <w:rFonts w:ascii="Calibri" w:hAnsi="Calibri"/>
          <w:sz w:val="20"/>
        </w:rPr>
        <w:t xml:space="preserve"> for NetSuite implementation</w:t>
      </w:r>
      <w:r>
        <w:rPr>
          <w:rFonts w:ascii="Calibri" w:hAnsi="Calibri"/>
          <w:sz w:val="20"/>
        </w:rPr>
        <w:t>.</w:t>
      </w:r>
    </w:p>
    <w:p w14:paraId="00A7E886" w14:textId="7E5AF51F" w:rsidR="005F1158" w:rsidRPr="005F1158" w:rsidRDefault="005F1158" w:rsidP="005F1158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/>
          <w:sz w:val="20"/>
        </w:rPr>
        <w:t>Assist with data migration, cleansing, conversion and importing.</w:t>
      </w:r>
    </w:p>
    <w:p w14:paraId="0216F65A" w14:textId="230EC7CA" w:rsidR="00F73EA8" w:rsidRPr="005F1158" w:rsidRDefault="00F73EA8" w:rsidP="005F1158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/>
          <w:sz w:val="20"/>
        </w:rPr>
        <w:t xml:space="preserve">Build, develop and test </w:t>
      </w:r>
      <w:r w:rsidR="005F1158">
        <w:rPr>
          <w:rFonts w:ascii="Calibri" w:hAnsi="Calibri"/>
          <w:sz w:val="20"/>
        </w:rPr>
        <w:t>detailed scripted</w:t>
      </w:r>
      <w:r>
        <w:rPr>
          <w:rFonts w:ascii="Calibri" w:hAnsi="Calibri"/>
          <w:sz w:val="20"/>
        </w:rPr>
        <w:t xml:space="preserve"> solutions</w:t>
      </w:r>
      <w:r>
        <w:rPr>
          <w:rFonts w:ascii="Segoe UI" w:hAnsi="Segoe UI" w:cs="Segoe UI"/>
          <w:sz w:val="21"/>
          <w:szCs w:val="21"/>
        </w:rPr>
        <w:t>.</w:t>
      </w:r>
    </w:p>
    <w:p w14:paraId="52F76828" w14:textId="21A293E1" w:rsidR="00291014" w:rsidRPr="00291014" w:rsidRDefault="00291014" w:rsidP="00291014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/>
          <w:sz w:val="20"/>
        </w:rPr>
        <w:t>Provide post implementation support and training to optimize user adoption and ERP configuration.</w:t>
      </w:r>
    </w:p>
    <w:p w14:paraId="27070C8A" w14:textId="77777777" w:rsidR="00133462" w:rsidRPr="001F10A3" w:rsidRDefault="00133462" w:rsidP="00133462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2529B2D4" w14:textId="18F7B95E" w:rsidR="003263BC" w:rsidRPr="001F10A3" w:rsidRDefault="003263BC" w:rsidP="003263BC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2020 – </w:t>
      </w:r>
      <w:r w:rsidR="00A15C8E" w:rsidRPr="001F10A3">
        <w:rPr>
          <w:rFonts w:ascii="Calibri" w:hAnsi="Calibri"/>
          <w:sz w:val="20"/>
        </w:rPr>
        <w:t>May. 202</w:t>
      </w:r>
      <w:r w:rsidR="0022065B" w:rsidRPr="001F10A3">
        <w:rPr>
          <w:rFonts w:ascii="Calibri" w:hAnsi="Calibri"/>
          <w:sz w:val="20"/>
        </w:rPr>
        <w:t>1</w:t>
      </w:r>
      <w:r w:rsidRPr="001F10A3">
        <w:rPr>
          <w:rFonts w:ascii="Calibri" w:hAnsi="Calibri"/>
          <w:sz w:val="20"/>
        </w:rPr>
        <w:tab/>
      </w:r>
      <w:r w:rsidRPr="001F10A3">
        <w:rPr>
          <w:rFonts w:ascii="Calibri" w:hAnsi="Calibri"/>
          <w:b/>
          <w:sz w:val="20"/>
        </w:rPr>
        <w:t>Starplast USA</w:t>
      </w:r>
      <w:r w:rsidR="009C25F3">
        <w:rPr>
          <w:rFonts w:ascii="Calibri" w:hAnsi="Calibri"/>
          <w:b/>
          <w:sz w:val="20"/>
        </w:rPr>
        <w:t xml:space="preserve"> - </w:t>
      </w:r>
      <w:r w:rsidR="009C25F3" w:rsidRPr="001F10A3">
        <w:rPr>
          <w:rFonts w:ascii="Calibri" w:hAnsi="Calibri"/>
          <w:b/>
          <w:sz w:val="20"/>
        </w:rPr>
        <w:t>Industrial Engineer</w:t>
      </w:r>
      <w:r w:rsidRPr="001F10A3">
        <w:rPr>
          <w:rFonts w:ascii="Calibri" w:hAnsi="Calibri"/>
          <w:b/>
          <w:sz w:val="20"/>
        </w:rPr>
        <w:tab/>
        <w:t>Houston, TX</w:t>
      </w:r>
    </w:p>
    <w:p w14:paraId="1956F11A" w14:textId="60E5F323" w:rsidR="00D600B8" w:rsidRPr="001F10A3" w:rsidRDefault="003B27A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Define the sequence of manufacturing process including material flow, routings,</w:t>
      </w:r>
      <w:r w:rsidR="000B73AA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assembly method for operators, </w:t>
      </w:r>
      <w:r w:rsidR="00446A86" w:rsidRPr="001F10A3">
        <w:rPr>
          <w:rFonts w:ascii="Calibri" w:hAnsi="Calibri"/>
          <w:sz w:val="20"/>
        </w:rPr>
        <w:t>and calculate standard assembly times for new and existing products</w:t>
      </w:r>
      <w:r w:rsidR="0067098C" w:rsidRPr="001F10A3">
        <w:rPr>
          <w:rFonts w:ascii="Calibri" w:hAnsi="Calibri"/>
          <w:sz w:val="20"/>
        </w:rPr>
        <w:t>.</w:t>
      </w:r>
    </w:p>
    <w:p w14:paraId="1E3E669E" w14:textId="53E010D4" w:rsidR="00A15C8E" w:rsidRDefault="006D5429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Maximize efficiency by analysis of equipment layout, assembly methods, and workforce utilization</w:t>
      </w:r>
      <w:r w:rsidR="0067098C" w:rsidRPr="001F10A3">
        <w:rPr>
          <w:rFonts w:ascii="Calibri" w:hAnsi="Calibri"/>
          <w:sz w:val="20"/>
        </w:rPr>
        <w:t>.</w:t>
      </w:r>
    </w:p>
    <w:p w14:paraId="0D4D23F6" w14:textId="3FB9832D" w:rsidR="001216CB" w:rsidRDefault="001216CB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Define and implement new BOMs and processing times for over 700 products.</w:t>
      </w:r>
    </w:p>
    <w:p w14:paraId="3AC58496" w14:textId="77777777" w:rsidR="00133462" w:rsidRPr="001F10A3" w:rsidRDefault="00133462" w:rsidP="00133462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282B375C" w14:textId="47FB5340" w:rsidR="00832E99" w:rsidRPr="001F10A3" w:rsidRDefault="005E02FA" w:rsidP="009C009F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</w:rPr>
      </w:pPr>
      <w:r w:rsidRPr="001F10A3">
        <w:rPr>
          <w:rFonts w:ascii="Calibri" w:hAnsi="Calibri"/>
          <w:sz w:val="20"/>
        </w:rPr>
        <w:t xml:space="preserve">Dec. 2018 – </w:t>
      </w:r>
      <w:r w:rsidR="00AB420A" w:rsidRPr="001F10A3">
        <w:rPr>
          <w:rFonts w:ascii="Calibri" w:hAnsi="Calibri"/>
          <w:sz w:val="20"/>
        </w:rPr>
        <w:t>Dec. 2020</w:t>
      </w:r>
      <w:r w:rsidRPr="001F10A3">
        <w:rPr>
          <w:rFonts w:ascii="Calibri" w:hAnsi="Calibri"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Darnel Inc.</w:t>
      </w:r>
      <w:r w:rsidR="009C25F3">
        <w:rPr>
          <w:rFonts w:ascii="Calibri" w:hAnsi="Calibri"/>
          <w:b/>
          <w:sz w:val="20"/>
        </w:rPr>
        <w:t xml:space="preserve"> - </w:t>
      </w:r>
      <w:r w:rsidR="009C25F3" w:rsidRPr="001F10A3">
        <w:rPr>
          <w:rFonts w:ascii="Calibri" w:hAnsi="Calibri"/>
          <w:b/>
          <w:sz w:val="20"/>
        </w:rPr>
        <w:t>Process Engineer</w:t>
      </w:r>
      <w:r w:rsidRPr="001F10A3">
        <w:rPr>
          <w:rFonts w:ascii="Calibri" w:hAnsi="Calibri"/>
          <w:b/>
          <w:sz w:val="20"/>
        </w:rPr>
        <w:tab/>
      </w:r>
      <w:r w:rsidR="00710228" w:rsidRPr="001F10A3">
        <w:rPr>
          <w:rFonts w:ascii="Calibri" w:hAnsi="Calibri"/>
          <w:b/>
          <w:sz w:val="20"/>
        </w:rPr>
        <w:t>Monroe, NC</w:t>
      </w:r>
    </w:p>
    <w:p w14:paraId="4646962F" w14:textId="3FB105E8" w:rsidR="00C921E5" w:rsidRPr="001F10A3" w:rsidRDefault="00C921E5" w:rsidP="00F10A81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 and develop sales reports and dashboards</w:t>
      </w:r>
      <w:r w:rsidR="009D6292" w:rsidRPr="001F10A3">
        <w:rPr>
          <w:rFonts w:ascii="Calibri" w:hAnsi="Calibri"/>
          <w:sz w:val="20"/>
        </w:rPr>
        <w:t xml:space="preserve">. </w:t>
      </w:r>
      <w:r w:rsidRPr="001F10A3">
        <w:rPr>
          <w:rFonts w:ascii="Calibri" w:hAnsi="Calibri"/>
          <w:sz w:val="20"/>
        </w:rPr>
        <w:t>Analyze</w:t>
      </w:r>
      <w:r w:rsidR="009D6292" w:rsidRPr="001F10A3">
        <w:rPr>
          <w:rFonts w:ascii="Calibri" w:hAnsi="Calibri"/>
          <w:sz w:val="20"/>
        </w:rPr>
        <w:t>d</w:t>
      </w:r>
      <w:r w:rsidRPr="001F10A3">
        <w:rPr>
          <w:rFonts w:ascii="Calibri" w:hAnsi="Calibri"/>
          <w:sz w:val="20"/>
        </w:rPr>
        <w:t xml:space="preserve"> historical sales</w:t>
      </w:r>
      <w:r w:rsidR="009D6292" w:rsidRPr="001F10A3">
        <w:rPr>
          <w:rFonts w:ascii="Calibri" w:hAnsi="Calibri"/>
          <w:sz w:val="20"/>
        </w:rPr>
        <w:t>, identify trends</w:t>
      </w:r>
      <w:r w:rsidRPr="001F10A3">
        <w:rPr>
          <w:rFonts w:ascii="Calibri" w:hAnsi="Calibri"/>
          <w:sz w:val="20"/>
        </w:rPr>
        <w:t xml:space="preserve"> and lead sales forecasting and demand planning process.</w:t>
      </w:r>
      <w:r w:rsidR="000C2BF9">
        <w:rPr>
          <w:rFonts w:ascii="Calibri" w:hAnsi="Calibri"/>
          <w:sz w:val="20"/>
        </w:rPr>
        <w:t xml:space="preserve"> Improved planning and increased production by 33%</w:t>
      </w:r>
    </w:p>
    <w:p w14:paraId="1A3381D2" w14:textId="352D708D" w:rsidR="009D6292" w:rsidRDefault="009D6292" w:rsidP="009D6292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Developed production and materials planning dashboard. Increased production efficiency by 15% and</w:t>
      </w:r>
      <w:r w:rsidR="00AF6D10">
        <w:rPr>
          <w:rFonts w:ascii="Calibri" w:hAnsi="Calibri"/>
          <w:sz w:val="20"/>
        </w:rPr>
        <w:t xml:space="preserve"> achieved </w:t>
      </w:r>
      <w:r w:rsidRPr="001F10A3">
        <w:rPr>
          <w:rFonts w:ascii="Calibri" w:hAnsi="Calibri"/>
          <w:sz w:val="20"/>
        </w:rPr>
        <w:t>99.</w:t>
      </w:r>
      <w:r w:rsidR="00AF6D10">
        <w:rPr>
          <w:rFonts w:ascii="Calibri" w:hAnsi="Calibri"/>
          <w:sz w:val="20"/>
        </w:rPr>
        <w:t>7</w:t>
      </w:r>
      <w:r w:rsidRPr="001F10A3">
        <w:rPr>
          <w:rFonts w:ascii="Calibri" w:hAnsi="Calibri"/>
          <w:sz w:val="20"/>
        </w:rPr>
        <w:t>% OTIF by improving production schedule</w:t>
      </w:r>
      <w:r w:rsidR="00AF6D10">
        <w:rPr>
          <w:rFonts w:ascii="Calibri" w:hAnsi="Calibri"/>
          <w:sz w:val="20"/>
        </w:rPr>
        <w:t xml:space="preserve"> process.</w:t>
      </w:r>
    </w:p>
    <w:p w14:paraId="48150CA6" w14:textId="7563C0C7" w:rsidR="003E2857" w:rsidRDefault="003E2857" w:rsidP="002C21DB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Reduced cost of packaging material by 13% </w:t>
      </w:r>
      <w:r w:rsidR="00EE36C9" w:rsidRPr="001F10A3">
        <w:rPr>
          <w:rFonts w:ascii="Calibri" w:hAnsi="Calibri"/>
          <w:sz w:val="20"/>
        </w:rPr>
        <w:t xml:space="preserve">by issuing RFP to several suppliers and </w:t>
      </w:r>
      <w:r w:rsidR="00F725E2" w:rsidRPr="001F10A3">
        <w:rPr>
          <w:rFonts w:ascii="Calibri" w:hAnsi="Calibri"/>
          <w:sz w:val="20"/>
        </w:rPr>
        <w:t>negotiating prices.</w:t>
      </w:r>
    </w:p>
    <w:p w14:paraId="0EE79319" w14:textId="77777777" w:rsidR="00133462" w:rsidRPr="001F10A3" w:rsidRDefault="00133462" w:rsidP="00133462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</w:p>
    <w:p w14:paraId="0D8CE1D6" w14:textId="52739CDD" w:rsidR="00CA3F6F" w:rsidRPr="001F10A3" w:rsidRDefault="00727E1A" w:rsidP="001337BD">
      <w:pPr>
        <w:pStyle w:val="BodyText"/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b/>
          <w:sz w:val="20"/>
          <w:lang w:val="es-CO"/>
        </w:rPr>
      </w:pPr>
      <w:r w:rsidRPr="001F10A3">
        <w:rPr>
          <w:rFonts w:ascii="Calibri" w:hAnsi="Calibri"/>
          <w:sz w:val="20"/>
          <w:lang w:val="es-CO"/>
        </w:rPr>
        <w:t xml:space="preserve">Feb. 2016 – </w:t>
      </w:r>
      <w:r w:rsidR="00A15C8E" w:rsidRPr="001F10A3">
        <w:rPr>
          <w:rFonts w:ascii="Calibri" w:hAnsi="Calibri"/>
          <w:sz w:val="20"/>
          <w:lang w:val="es-CO"/>
        </w:rPr>
        <w:t>Oct</w:t>
      </w:r>
      <w:r w:rsidRPr="001F10A3">
        <w:rPr>
          <w:rFonts w:ascii="Calibri" w:hAnsi="Calibri"/>
          <w:sz w:val="20"/>
          <w:lang w:val="es-CO"/>
        </w:rPr>
        <w:t>. 2018</w:t>
      </w:r>
      <w:r w:rsidRPr="001F10A3">
        <w:rPr>
          <w:rFonts w:ascii="Calibri" w:hAnsi="Calibri"/>
          <w:sz w:val="20"/>
          <w:lang w:val="es-CO"/>
        </w:rPr>
        <w:tab/>
      </w:r>
      <w:r w:rsidR="00CA7373" w:rsidRPr="001F10A3">
        <w:rPr>
          <w:rFonts w:ascii="Calibri" w:hAnsi="Calibri"/>
          <w:b/>
          <w:sz w:val="20"/>
          <w:lang w:val="es-CO"/>
        </w:rPr>
        <w:t>Ajover-Darnel</w:t>
      </w:r>
      <w:r w:rsidR="009C25F3" w:rsidRPr="009C25F3">
        <w:rPr>
          <w:rFonts w:ascii="Calibri" w:hAnsi="Calibri"/>
          <w:b/>
          <w:sz w:val="20"/>
          <w:lang w:val="es-CO"/>
        </w:rPr>
        <w:t xml:space="preserve"> </w:t>
      </w:r>
      <w:r w:rsidR="009C25F3">
        <w:rPr>
          <w:rFonts w:ascii="Calibri" w:hAnsi="Calibri"/>
          <w:b/>
          <w:sz w:val="20"/>
          <w:lang w:val="es-CO"/>
        </w:rPr>
        <w:t xml:space="preserve">- </w:t>
      </w:r>
      <w:r w:rsidR="009C25F3" w:rsidRPr="001F10A3">
        <w:rPr>
          <w:rFonts w:ascii="Calibri" w:hAnsi="Calibri"/>
          <w:b/>
          <w:sz w:val="20"/>
          <w:lang w:val="es-CO"/>
        </w:rPr>
        <w:t>Productivity Engineer</w:t>
      </w:r>
      <w:r w:rsidRPr="001F10A3">
        <w:rPr>
          <w:rFonts w:ascii="Calibri" w:hAnsi="Calibri"/>
          <w:b/>
          <w:sz w:val="20"/>
          <w:lang w:val="es-CO"/>
        </w:rPr>
        <w:tab/>
      </w:r>
      <w:r w:rsidR="00F92FEF" w:rsidRPr="001F10A3">
        <w:rPr>
          <w:rFonts w:ascii="Calibri" w:hAnsi="Calibri"/>
          <w:b/>
          <w:sz w:val="20"/>
          <w:lang w:val="es-CO"/>
        </w:rPr>
        <w:t>Cartagena,</w:t>
      </w:r>
      <w:r w:rsidRPr="001F10A3">
        <w:rPr>
          <w:rFonts w:ascii="Calibri" w:hAnsi="Calibri"/>
          <w:b/>
          <w:sz w:val="20"/>
          <w:lang w:val="es-CO"/>
        </w:rPr>
        <w:t xml:space="preserve"> BOL, COL</w:t>
      </w:r>
    </w:p>
    <w:p w14:paraId="1E644EB1" w14:textId="0760F192" w:rsidR="00D25020" w:rsidRPr="001F10A3" w:rsidRDefault="00C921E5" w:rsidP="00D25020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Design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and develop</w:t>
      </w:r>
      <w:r w:rsidR="00D25020" w:rsidRPr="001F10A3">
        <w:rPr>
          <w:rFonts w:ascii="Calibri" w:hAnsi="Calibri"/>
          <w:sz w:val="20"/>
        </w:rPr>
        <w:t>ed</w:t>
      </w:r>
      <w:r w:rsidRPr="001F10A3">
        <w:rPr>
          <w:rFonts w:ascii="Calibri" w:hAnsi="Calibri"/>
          <w:sz w:val="20"/>
        </w:rPr>
        <w:t xml:space="preserve"> production analysis reports. </w:t>
      </w:r>
      <w:r w:rsidR="00D21614" w:rsidRPr="001F10A3">
        <w:rPr>
          <w:rFonts w:ascii="Calibri" w:hAnsi="Calibri"/>
          <w:sz w:val="20"/>
        </w:rPr>
        <w:t>Analyzed machine downtime and recommended productive maintenance, increas</w:t>
      </w:r>
      <w:r w:rsidR="00B32D06">
        <w:rPr>
          <w:rFonts w:ascii="Calibri" w:hAnsi="Calibri"/>
          <w:sz w:val="20"/>
        </w:rPr>
        <w:t>ing</w:t>
      </w:r>
      <w:r w:rsidR="00D21614" w:rsidRPr="001F10A3">
        <w:rPr>
          <w:rFonts w:ascii="Calibri" w:hAnsi="Calibri"/>
          <w:sz w:val="20"/>
        </w:rPr>
        <w:t xml:space="preserve"> OEE by 10%.</w:t>
      </w:r>
    </w:p>
    <w:p w14:paraId="4E3F110C" w14:textId="5FC9B4FE" w:rsidR="00CA3F6F" w:rsidRPr="001F10A3" w:rsidRDefault="00D25020" w:rsidP="00CA3F6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 xml:space="preserve">Developed and maintained KPI reports </w:t>
      </w:r>
      <w:r w:rsidR="00CA3F6F" w:rsidRPr="001F10A3">
        <w:rPr>
          <w:rFonts w:ascii="Calibri" w:hAnsi="Calibri"/>
          <w:sz w:val="20"/>
        </w:rPr>
        <w:t>for 23 production plants</w:t>
      </w:r>
      <w:r w:rsidRPr="001F10A3">
        <w:rPr>
          <w:rFonts w:ascii="Calibri" w:hAnsi="Calibri"/>
          <w:sz w:val="20"/>
        </w:rPr>
        <w:t xml:space="preserve"> and supporting departments.</w:t>
      </w:r>
      <w:r w:rsidR="00CA3F6F" w:rsidRPr="001F10A3">
        <w:rPr>
          <w:rFonts w:ascii="Calibri" w:hAnsi="Calibri"/>
          <w:sz w:val="20"/>
        </w:rPr>
        <w:t xml:space="preserve"> </w:t>
      </w:r>
      <w:r w:rsidRPr="001F10A3">
        <w:rPr>
          <w:rFonts w:ascii="Calibri" w:hAnsi="Calibri"/>
          <w:sz w:val="20"/>
        </w:rPr>
        <w:t xml:space="preserve">Updated </w:t>
      </w:r>
      <w:r w:rsidR="00CA3F6F" w:rsidRPr="001F10A3">
        <w:rPr>
          <w:rFonts w:ascii="Calibri" w:hAnsi="Calibri"/>
          <w:sz w:val="20"/>
        </w:rPr>
        <w:t xml:space="preserve">on a monthly basis to present report </w:t>
      </w:r>
      <w:r w:rsidR="00116953" w:rsidRPr="001F10A3">
        <w:rPr>
          <w:rFonts w:ascii="Calibri" w:hAnsi="Calibri"/>
          <w:sz w:val="20"/>
        </w:rPr>
        <w:t>to</w:t>
      </w:r>
      <w:r w:rsidR="00CA3F6F" w:rsidRPr="001F10A3">
        <w:rPr>
          <w:rFonts w:ascii="Calibri" w:hAnsi="Calibri"/>
          <w:sz w:val="20"/>
        </w:rPr>
        <w:t xml:space="preserve"> Board of Directors.</w:t>
      </w:r>
    </w:p>
    <w:p w14:paraId="1AD81570" w14:textId="7866E8C2" w:rsidR="006373EF" w:rsidRPr="001F10A3" w:rsidRDefault="006373EF" w:rsidP="006373EF">
      <w:pPr>
        <w:pStyle w:val="BodyText"/>
        <w:numPr>
          <w:ilvl w:val="0"/>
          <w:numId w:val="4"/>
        </w:numPr>
        <w:tabs>
          <w:tab w:val="right" w:pos="1080"/>
          <w:tab w:val="left" w:pos="1440"/>
          <w:tab w:val="left" w:pos="2160"/>
          <w:tab w:val="left" w:pos="3150"/>
          <w:tab w:val="right" w:pos="10800"/>
        </w:tabs>
        <w:jc w:val="both"/>
        <w:rPr>
          <w:rFonts w:ascii="Calibri" w:hAnsi="Calibri"/>
          <w:sz w:val="20"/>
        </w:rPr>
      </w:pPr>
      <w:r w:rsidRPr="001F10A3">
        <w:rPr>
          <w:rFonts w:ascii="Calibri" w:hAnsi="Calibri"/>
          <w:sz w:val="20"/>
        </w:rPr>
        <w:t>Created inventory reports for raw materials, packing materials, and finished goods – Used in inventory audits of production plants in Latin America and USA.</w:t>
      </w:r>
    </w:p>
    <w:p w14:paraId="2023DF03" w14:textId="6B8B8273" w:rsidR="007764E1" w:rsidRPr="00133462" w:rsidRDefault="006373EF" w:rsidP="00133462">
      <w:pPr>
        <w:pStyle w:val="BodyText"/>
        <w:pBdr>
          <w:bottom w:val="single" w:sz="6" w:space="1" w:color="auto"/>
        </w:pBdr>
        <w:tabs>
          <w:tab w:val="right" w:pos="1080"/>
          <w:tab w:val="left" w:pos="1440"/>
          <w:tab w:val="left" w:pos="2160"/>
          <w:tab w:val="right" w:pos="10800"/>
        </w:tabs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>Technical Skills</w:t>
      </w:r>
      <w:r w:rsidR="007764E1" w:rsidRPr="001F10A3">
        <w:rPr>
          <w:rFonts w:ascii="Calibri" w:hAnsi="Calibri"/>
          <w:sz w:val="20"/>
        </w:rPr>
        <w:tab/>
      </w:r>
    </w:p>
    <w:p w14:paraId="2A151938" w14:textId="5E8CA779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/>
          <w:sz w:val="20"/>
        </w:rPr>
      </w:pPr>
      <w:r w:rsidRPr="001F10A3">
        <w:rPr>
          <w:rFonts w:ascii="Calibri" w:hAnsi="Calibri"/>
          <w:b/>
          <w:sz w:val="20"/>
        </w:rPr>
        <w:t xml:space="preserve">Languages: </w:t>
      </w:r>
      <w:r w:rsidRPr="001F10A3">
        <w:rPr>
          <w:rFonts w:ascii="Calibri" w:hAnsi="Calibri"/>
          <w:bCs/>
          <w:sz w:val="20"/>
        </w:rPr>
        <w:t>Python, R, JavaScript, HTML5, SQL, NoSQL</w:t>
      </w:r>
    </w:p>
    <w:p w14:paraId="06754E64" w14:textId="60BD12D0" w:rsidR="006373EF" w:rsidRPr="001F10A3" w:rsidRDefault="006373EF" w:rsidP="006373EF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bCs/>
          <w:sz w:val="20"/>
        </w:rPr>
      </w:pPr>
      <w:r w:rsidRPr="001F10A3">
        <w:rPr>
          <w:rFonts w:ascii="Calibri" w:hAnsi="Calibri"/>
          <w:b/>
          <w:sz w:val="20"/>
        </w:rPr>
        <w:t xml:space="preserve">Applications: </w:t>
      </w:r>
      <w:r w:rsidRPr="001F10A3">
        <w:rPr>
          <w:rFonts w:ascii="Calibri" w:hAnsi="Calibri"/>
          <w:bCs/>
          <w:sz w:val="20"/>
        </w:rPr>
        <w:t>GitHub, MongoDB, MySQL, PostgreSQL, GIT, Flask, Command Line, Tableau</w:t>
      </w:r>
    </w:p>
    <w:p w14:paraId="4D219BDF" w14:textId="12D30F6C" w:rsidR="006373EF" w:rsidRPr="00BF66D0" w:rsidRDefault="006373EF" w:rsidP="009C25F3">
      <w:pPr>
        <w:pStyle w:val="BodyText"/>
        <w:tabs>
          <w:tab w:val="right" w:pos="1080"/>
          <w:tab w:val="left" w:pos="1440"/>
          <w:tab w:val="left" w:pos="2160"/>
          <w:tab w:val="right" w:pos="10800"/>
        </w:tabs>
        <w:ind w:left="1440" w:hanging="1440"/>
        <w:rPr>
          <w:rFonts w:ascii="Calibri" w:hAnsi="Calibri"/>
          <w:spacing w:val="-1"/>
          <w:sz w:val="22"/>
          <w:szCs w:val="22"/>
        </w:rPr>
      </w:pPr>
      <w:r w:rsidRPr="001F10A3">
        <w:rPr>
          <w:rFonts w:ascii="Calibri" w:hAnsi="Calibri"/>
          <w:b/>
          <w:sz w:val="20"/>
        </w:rPr>
        <w:t xml:space="preserve">Tools: </w:t>
      </w:r>
      <w:r w:rsidRPr="001F10A3">
        <w:rPr>
          <w:rFonts w:ascii="Calibri" w:hAnsi="Calibri"/>
          <w:bCs/>
          <w:sz w:val="20"/>
        </w:rPr>
        <w:t>Excel, Databasing, Pandas, Jupyter Notebook</w:t>
      </w:r>
    </w:p>
    <w:sectPr w:rsidR="006373EF" w:rsidRPr="00BF66D0" w:rsidSect="00E04367">
      <w:footerReference w:type="default" r:id="rId7"/>
      <w:pgSz w:w="12240" w:h="15840" w:code="1"/>
      <w:pgMar w:top="720" w:right="720" w:bottom="720" w:left="720" w:header="720" w:footer="52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8E0D" w14:textId="77777777" w:rsidR="00625589" w:rsidRDefault="00625589">
      <w:r>
        <w:separator/>
      </w:r>
    </w:p>
  </w:endnote>
  <w:endnote w:type="continuationSeparator" w:id="0">
    <w:p w14:paraId="203AF376" w14:textId="77777777" w:rsidR="00625589" w:rsidRDefault="00625589">
      <w:r>
        <w:continuationSeparator/>
      </w:r>
    </w:p>
  </w:endnote>
  <w:endnote w:type="continuationNotice" w:id="1">
    <w:p w14:paraId="18EF202D" w14:textId="77777777" w:rsidR="00625589" w:rsidRDefault="00625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7E93" w14:textId="77777777" w:rsidR="00D57734" w:rsidRDefault="00625589" w:rsidP="00D5773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5E7A" w14:textId="77777777" w:rsidR="00625589" w:rsidRDefault="00625589">
      <w:r>
        <w:separator/>
      </w:r>
    </w:p>
  </w:footnote>
  <w:footnote w:type="continuationSeparator" w:id="0">
    <w:p w14:paraId="1E40B8F4" w14:textId="77777777" w:rsidR="00625589" w:rsidRDefault="00625589">
      <w:r>
        <w:continuationSeparator/>
      </w:r>
    </w:p>
  </w:footnote>
  <w:footnote w:type="continuationNotice" w:id="1">
    <w:p w14:paraId="1C27C30A" w14:textId="77777777" w:rsidR="00625589" w:rsidRDefault="006255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A7"/>
    <w:multiLevelType w:val="hybridMultilevel"/>
    <w:tmpl w:val="FD60F2C0"/>
    <w:lvl w:ilvl="0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4A5C98"/>
    <w:multiLevelType w:val="multilevel"/>
    <w:tmpl w:val="E98A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522BD"/>
    <w:multiLevelType w:val="multilevel"/>
    <w:tmpl w:val="B30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217C85"/>
    <w:multiLevelType w:val="multilevel"/>
    <w:tmpl w:val="7D4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C6AD5"/>
    <w:multiLevelType w:val="multilevel"/>
    <w:tmpl w:val="728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B205C3"/>
    <w:multiLevelType w:val="multilevel"/>
    <w:tmpl w:val="7D0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511B8"/>
    <w:multiLevelType w:val="multilevel"/>
    <w:tmpl w:val="C4C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856D2"/>
    <w:multiLevelType w:val="hybridMultilevel"/>
    <w:tmpl w:val="AAB4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5056D"/>
    <w:multiLevelType w:val="hybridMultilevel"/>
    <w:tmpl w:val="C95E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56019"/>
    <w:multiLevelType w:val="multilevel"/>
    <w:tmpl w:val="DD5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67443"/>
    <w:multiLevelType w:val="multilevel"/>
    <w:tmpl w:val="EC0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542D7D"/>
    <w:multiLevelType w:val="hybridMultilevel"/>
    <w:tmpl w:val="A26A4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36522F7"/>
    <w:multiLevelType w:val="hybridMultilevel"/>
    <w:tmpl w:val="1CD444AA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DF478A"/>
    <w:multiLevelType w:val="hybridMultilevel"/>
    <w:tmpl w:val="8D5ED482"/>
    <w:lvl w:ilvl="0" w:tplc="214262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29CCF7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plc="D04C9B5C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8FFAE4E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E52EB068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1D5A88E0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97E832E2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81B8E004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B62EA32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58A85E2F"/>
    <w:multiLevelType w:val="hybridMultilevel"/>
    <w:tmpl w:val="0980E2E4"/>
    <w:lvl w:ilvl="0" w:tplc="74CE7E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36A8CB6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B23C469E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A50C35F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79BCC80E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3D7C4502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A9EC2DB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266EAFFA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A4B2BEFE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5F285E0A"/>
    <w:multiLevelType w:val="multilevel"/>
    <w:tmpl w:val="C37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44CA9"/>
    <w:multiLevelType w:val="multilevel"/>
    <w:tmpl w:val="86B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6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E1"/>
    <w:rsid w:val="00016BFE"/>
    <w:rsid w:val="000255C2"/>
    <w:rsid w:val="00044704"/>
    <w:rsid w:val="000637A7"/>
    <w:rsid w:val="00065A59"/>
    <w:rsid w:val="00074D4A"/>
    <w:rsid w:val="000A0CEB"/>
    <w:rsid w:val="000A43FB"/>
    <w:rsid w:val="000B6513"/>
    <w:rsid w:val="000B73AA"/>
    <w:rsid w:val="000C2BF9"/>
    <w:rsid w:val="000D3AB5"/>
    <w:rsid w:val="000D6602"/>
    <w:rsid w:val="00102EBC"/>
    <w:rsid w:val="00103724"/>
    <w:rsid w:val="001154E6"/>
    <w:rsid w:val="00116953"/>
    <w:rsid w:val="0012016F"/>
    <w:rsid w:val="001216CB"/>
    <w:rsid w:val="00132C36"/>
    <w:rsid w:val="00133462"/>
    <w:rsid w:val="001337BD"/>
    <w:rsid w:val="00134C2F"/>
    <w:rsid w:val="00150AE8"/>
    <w:rsid w:val="00163CF0"/>
    <w:rsid w:val="001641F7"/>
    <w:rsid w:val="001735FA"/>
    <w:rsid w:val="001935CD"/>
    <w:rsid w:val="001F10A3"/>
    <w:rsid w:val="001F7C1D"/>
    <w:rsid w:val="002010E9"/>
    <w:rsid w:val="002107C7"/>
    <w:rsid w:val="002141A4"/>
    <w:rsid w:val="0022065B"/>
    <w:rsid w:val="002246C9"/>
    <w:rsid w:val="002257D0"/>
    <w:rsid w:val="00237622"/>
    <w:rsid w:val="00255F53"/>
    <w:rsid w:val="002562EE"/>
    <w:rsid w:val="002709DC"/>
    <w:rsid w:val="00291014"/>
    <w:rsid w:val="002912C4"/>
    <w:rsid w:val="002A5192"/>
    <w:rsid w:val="002B20A6"/>
    <w:rsid w:val="002C21DB"/>
    <w:rsid w:val="002C6093"/>
    <w:rsid w:val="002E2734"/>
    <w:rsid w:val="002E6FD9"/>
    <w:rsid w:val="00321A64"/>
    <w:rsid w:val="003263BC"/>
    <w:rsid w:val="00332363"/>
    <w:rsid w:val="00333B9B"/>
    <w:rsid w:val="003563C0"/>
    <w:rsid w:val="00361DA6"/>
    <w:rsid w:val="00372D93"/>
    <w:rsid w:val="00397CE1"/>
    <w:rsid w:val="003A76ED"/>
    <w:rsid w:val="003B27A5"/>
    <w:rsid w:val="003B375F"/>
    <w:rsid w:val="003B43E9"/>
    <w:rsid w:val="003C1954"/>
    <w:rsid w:val="003C59BC"/>
    <w:rsid w:val="003D3212"/>
    <w:rsid w:val="003E2857"/>
    <w:rsid w:val="003F7B1C"/>
    <w:rsid w:val="00401F73"/>
    <w:rsid w:val="00427A25"/>
    <w:rsid w:val="00446A86"/>
    <w:rsid w:val="0046201E"/>
    <w:rsid w:val="00464FEC"/>
    <w:rsid w:val="00470633"/>
    <w:rsid w:val="00474EB1"/>
    <w:rsid w:val="00490F29"/>
    <w:rsid w:val="0049787C"/>
    <w:rsid w:val="00497F76"/>
    <w:rsid w:val="004A112F"/>
    <w:rsid w:val="004C1F53"/>
    <w:rsid w:val="004C309F"/>
    <w:rsid w:val="004C73C8"/>
    <w:rsid w:val="004D6FA3"/>
    <w:rsid w:val="004E2441"/>
    <w:rsid w:val="004F157C"/>
    <w:rsid w:val="004F34B1"/>
    <w:rsid w:val="00514F06"/>
    <w:rsid w:val="00527C92"/>
    <w:rsid w:val="00527E2C"/>
    <w:rsid w:val="00542F6C"/>
    <w:rsid w:val="0056419B"/>
    <w:rsid w:val="00567778"/>
    <w:rsid w:val="00580FE5"/>
    <w:rsid w:val="0058534E"/>
    <w:rsid w:val="005A5D5F"/>
    <w:rsid w:val="005A77AC"/>
    <w:rsid w:val="005C0DDA"/>
    <w:rsid w:val="005E02FA"/>
    <w:rsid w:val="005F1158"/>
    <w:rsid w:val="005F4A67"/>
    <w:rsid w:val="005F5A03"/>
    <w:rsid w:val="006032FE"/>
    <w:rsid w:val="006042EC"/>
    <w:rsid w:val="00604FF6"/>
    <w:rsid w:val="006072CF"/>
    <w:rsid w:val="00621F08"/>
    <w:rsid w:val="00625589"/>
    <w:rsid w:val="0062650F"/>
    <w:rsid w:val="006373EF"/>
    <w:rsid w:val="00644AC7"/>
    <w:rsid w:val="00646DAE"/>
    <w:rsid w:val="00660D98"/>
    <w:rsid w:val="006641C6"/>
    <w:rsid w:val="0067098C"/>
    <w:rsid w:val="006712CD"/>
    <w:rsid w:val="00687E1A"/>
    <w:rsid w:val="00696312"/>
    <w:rsid w:val="006A11F4"/>
    <w:rsid w:val="006D5429"/>
    <w:rsid w:val="006E5976"/>
    <w:rsid w:val="006F1DB9"/>
    <w:rsid w:val="006F3F43"/>
    <w:rsid w:val="0070493F"/>
    <w:rsid w:val="00707093"/>
    <w:rsid w:val="00710228"/>
    <w:rsid w:val="007111CD"/>
    <w:rsid w:val="00727E1A"/>
    <w:rsid w:val="00732327"/>
    <w:rsid w:val="007367FD"/>
    <w:rsid w:val="007408DB"/>
    <w:rsid w:val="00766E23"/>
    <w:rsid w:val="00774F2D"/>
    <w:rsid w:val="007764E1"/>
    <w:rsid w:val="00786FB8"/>
    <w:rsid w:val="007A480C"/>
    <w:rsid w:val="007C4971"/>
    <w:rsid w:val="007D655A"/>
    <w:rsid w:val="007F5432"/>
    <w:rsid w:val="0080172D"/>
    <w:rsid w:val="00811EBA"/>
    <w:rsid w:val="00815133"/>
    <w:rsid w:val="00825DEF"/>
    <w:rsid w:val="00832E99"/>
    <w:rsid w:val="00841A2A"/>
    <w:rsid w:val="008704E4"/>
    <w:rsid w:val="008726F7"/>
    <w:rsid w:val="008811CB"/>
    <w:rsid w:val="00882A14"/>
    <w:rsid w:val="00891D5C"/>
    <w:rsid w:val="00892B62"/>
    <w:rsid w:val="008A49B1"/>
    <w:rsid w:val="008A4F98"/>
    <w:rsid w:val="008D0F8F"/>
    <w:rsid w:val="008F2FE0"/>
    <w:rsid w:val="00911D51"/>
    <w:rsid w:val="0091305A"/>
    <w:rsid w:val="00924A50"/>
    <w:rsid w:val="00985B99"/>
    <w:rsid w:val="00985E21"/>
    <w:rsid w:val="00994047"/>
    <w:rsid w:val="009B3556"/>
    <w:rsid w:val="009C009F"/>
    <w:rsid w:val="009C25F3"/>
    <w:rsid w:val="009C3941"/>
    <w:rsid w:val="009D6292"/>
    <w:rsid w:val="009E225F"/>
    <w:rsid w:val="00A023BF"/>
    <w:rsid w:val="00A15C8E"/>
    <w:rsid w:val="00A26710"/>
    <w:rsid w:val="00A41EB7"/>
    <w:rsid w:val="00A43DCC"/>
    <w:rsid w:val="00A65C16"/>
    <w:rsid w:val="00A90C77"/>
    <w:rsid w:val="00A92116"/>
    <w:rsid w:val="00AA4C05"/>
    <w:rsid w:val="00AB2CD9"/>
    <w:rsid w:val="00AB420A"/>
    <w:rsid w:val="00AD0F1B"/>
    <w:rsid w:val="00AD68F5"/>
    <w:rsid w:val="00AE2937"/>
    <w:rsid w:val="00AE3E70"/>
    <w:rsid w:val="00AF6D10"/>
    <w:rsid w:val="00B01C41"/>
    <w:rsid w:val="00B0270E"/>
    <w:rsid w:val="00B27DBF"/>
    <w:rsid w:val="00B32D06"/>
    <w:rsid w:val="00B40555"/>
    <w:rsid w:val="00B46A73"/>
    <w:rsid w:val="00BA0CA0"/>
    <w:rsid w:val="00BB512A"/>
    <w:rsid w:val="00BC48FF"/>
    <w:rsid w:val="00BE2DE4"/>
    <w:rsid w:val="00BF3E6D"/>
    <w:rsid w:val="00BF50B0"/>
    <w:rsid w:val="00BF66D0"/>
    <w:rsid w:val="00C04727"/>
    <w:rsid w:val="00C1037C"/>
    <w:rsid w:val="00C44AB9"/>
    <w:rsid w:val="00C5799C"/>
    <w:rsid w:val="00C61C8F"/>
    <w:rsid w:val="00C65D0F"/>
    <w:rsid w:val="00C82637"/>
    <w:rsid w:val="00C855EC"/>
    <w:rsid w:val="00C921E5"/>
    <w:rsid w:val="00C95538"/>
    <w:rsid w:val="00C959B1"/>
    <w:rsid w:val="00CA2300"/>
    <w:rsid w:val="00CA3F6F"/>
    <w:rsid w:val="00CA7373"/>
    <w:rsid w:val="00CD2209"/>
    <w:rsid w:val="00CD33C2"/>
    <w:rsid w:val="00CE4345"/>
    <w:rsid w:val="00CE644F"/>
    <w:rsid w:val="00D01E40"/>
    <w:rsid w:val="00D12045"/>
    <w:rsid w:val="00D21614"/>
    <w:rsid w:val="00D25020"/>
    <w:rsid w:val="00D4048E"/>
    <w:rsid w:val="00D430FA"/>
    <w:rsid w:val="00D51025"/>
    <w:rsid w:val="00D56D42"/>
    <w:rsid w:val="00D600B8"/>
    <w:rsid w:val="00D74087"/>
    <w:rsid w:val="00D77F63"/>
    <w:rsid w:val="00D92516"/>
    <w:rsid w:val="00DB5FC6"/>
    <w:rsid w:val="00DC4DBA"/>
    <w:rsid w:val="00DD7AE0"/>
    <w:rsid w:val="00DE7BD1"/>
    <w:rsid w:val="00DF2A94"/>
    <w:rsid w:val="00E05781"/>
    <w:rsid w:val="00E229D7"/>
    <w:rsid w:val="00E24F9D"/>
    <w:rsid w:val="00E42782"/>
    <w:rsid w:val="00E46DD6"/>
    <w:rsid w:val="00E703EC"/>
    <w:rsid w:val="00E972AA"/>
    <w:rsid w:val="00EB581C"/>
    <w:rsid w:val="00EE2273"/>
    <w:rsid w:val="00EE36C9"/>
    <w:rsid w:val="00EF1314"/>
    <w:rsid w:val="00F043C2"/>
    <w:rsid w:val="00F054EB"/>
    <w:rsid w:val="00F11BFC"/>
    <w:rsid w:val="00F27F90"/>
    <w:rsid w:val="00F375C9"/>
    <w:rsid w:val="00F45949"/>
    <w:rsid w:val="00F50AA0"/>
    <w:rsid w:val="00F6069F"/>
    <w:rsid w:val="00F725E2"/>
    <w:rsid w:val="00F73EA8"/>
    <w:rsid w:val="00F87BF0"/>
    <w:rsid w:val="00F92AA1"/>
    <w:rsid w:val="00F92FEF"/>
    <w:rsid w:val="00FC5F8B"/>
    <w:rsid w:val="00FE2099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2432"/>
  <w15:chartTrackingRefBased/>
  <w15:docId w15:val="{955E8A48-B79D-468D-A7F0-4D9724C3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4E1"/>
    <w:rPr>
      <w:sz w:val="24"/>
    </w:rPr>
  </w:style>
  <w:style w:type="character" w:customStyle="1" w:styleId="BodyTextChar">
    <w:name w:val="Body Text Char"/>
    <w:basedOn w:val="DefaultParagraphFont"/>
    <w:link w:val="BodyText"/>
    <w:rsid w:val="007764E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7764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4E1"/>
    <w:pPr>
      <w:ind w:left="720" w:hanging="360"/>
      <w:contextualSpacing/>
    </w:pPr>
    <w:rPr>
      <w:rFonts w:ascii="Calibri" w:eastAsia="Calibri" w:hAnsi="Calibri"/>
      <w:sz w:val="22"/>
      <w:szCs w:val="22"/>
    </w:rPr>
  </w:style>
  <w:style w:type="paragraph" w:customStyle="1" w:styleId="m4269549963389745849msobodytext">
    <w:name w:val="m_4269549963389745849msobodytext"/>
    <w:basedOn w:val="Normal"/>
    <w:rsid w:val="008F2FE0"/>
    <w:pPr>
      <w:spacing w:before="100" w:beforeAutospacing="1" w:after="100" w:afterAutospacing="1"/>
    </w:pPr>
    <w:rPr>
      <w:rFonts w:eastAsiaTheme="minorHAnsi"/>
      <w:sz w:val="24"/>
      <w:szCs w:val="24"/>
      <w:lang w:val="es-CO" w:eastAsia="es-CO"/>
    </w:rPr>
  </w:style>
  <w:style w:type="paragraph" w:styleId="Header">
    <w:name w:val="header"/>
    <w:basedOn w:val="Normal"/>
    <w:link w:val="HeaderChar"/>
    <w:uiPriority w:val="99"/>
    <w:semiHidden/>
    <w:unhideWhenUsed/>
    <w:rsid w:val="0033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B9B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3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Simon Castellanos</cp:lastModifiedBy>
  <cp:revision>15</cp:revision>
  <cp:lastPrinted>2019-08-13T20:27:00Z</cp:lastPrinted>
  <dcterms:created xsi:type="dcterms:W3CDTF">2021-07-19T23:08:00Z</dcterms:created>
  <dcterms:modified xsi:type="dcterms:W3CDTF">2021-10-28T09:09:00Z</dcterms:modified>
</cp:coreProperties>
</file>