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E63" w:rsidRDefault="00431B06" w:rsidP="00BE52C1">
      <w:pPr>
        <w:spacing w:line="360" w:lineRule="auto"/>
        <w:jc w:val="center"/>
        <w:rPr>
          <w:rFonts w:ascii="Times New Roman" w:hAnsi="Times New Roman" w:cs="Times New Roman"/>
          <w:sz w:val="42"/>
          <w:szCs w:val="42"/>
          <w:lang w:val="en-GB"/>
        </w:rPr>
      </w:pPr>
      <w:bookmarkStart w:id="0" w:name="_GoBack"/>
      <w:r w:rsidRPr="00431B06">
        <w:rPr>
          <w:rFonts w:ascii="Times New Roman" w:hAnsi="Times New Roman" w:cs="Times New Roman"/>
          <w:sz w:val="42"/>
          <w:szCs w:val="42"/>
          <w:lang w:val="en-GB"/>
        </w:rPr>
        <w:t xml:space="preserve">A novel solution to single particle tracking using </w:t>
      </w:r>
      <w:bookmarkEnd w:id="0"/>
      <w:r w:rsidRPr="00431B06">
        <w:rPr>
          <w:rFonts w:ascii="Times New Roman" w:hAnsi="Times New Roman" w:cs="Times New Roman"/>
          <w:sz w:val="42"/>
          <w:szCs w:val="42"/>
          <w:lang w:val="en-GB"/>
        </w:rPr>
        <w:t>deep recurrent neural networks</w:t>
      </w:r>
    </w:p>
    <w:p w:rsidR="001A4E63" w:rsidRDefault="001A4E63" w:rsidP="0070532A">
      <w:pPr>
        <w:spacing w:line="240" w:lineRule="auto"/>
        <w:jc w:val="righ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Author: Simeon </w:t>
      </w:r>
      <w:proofErr w:type="spellStart"/>
      <w:r>
        <w:rPr>
          <w:rFonts w:ascii="Times New Roman" w:hAnsi="Times New Roman" w:cs="Times New Roman"/>
          <w:lang w:val="en-GB"/>
        </w:rPr>
        <w:t>Kostadinov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</w:p>
    <w:p w:rsidR="001A4E63" w:rsidRDefault="001A4E63" w:rsidP="0070532A">
      <w:pPr>
        <w:spacing w:line="240" w:lineRule="auto"/>
        <w:jc w:val="righ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ID: 1549278</w:t>
      </w:r>
    </w:p>
    <w:p w:rsidR="001A4E63" w:rsidRPr="001A4E63" w:rsidRDefault="001A4E63" w:rsidP="0070532A">
      <w:pPr>
        <w:spacing w:line="240" w:lineRule="auto"/>
        <w:jc w:val="righ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Supervisor: Iain Styles</w:t>
      </w:r>
    </w:p>
    <w:p w:rsidR="001A4E63" w:rsidRDefault="001A4E63" w:rsidP="004F1F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Description</w:t>
      </w:r>
    </w:p>
    <w:p w:rsidR="00234EDA" w:rsidRDefault="001A4E63" w:rsidP="002C7D6A">
      <w:pPr>
        <w:spacing w:line="276" w:lineRule="auto"/>
        <w:ind w:left="360" w:firstLine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purpose of this project is to </w:t>
      </w:r>
      <w:r w:rsidR="00527894">
        <w:rPr>
          <w:rFonts w:ascii="Times New Roman" w:hAnsi="Times New Roman" w:cs="Times New Roman"/>
          <w:lang w:val="en-GB"/>
        </w:rPr>
        <w:t xml:space="preserve">offer a novel way of </w:t>
      </w:r>
      <w:r w:rsidR="0070532A">
        <w:rPr>
          <w:rFonts w:ascii="Times New Roman" w:hAnsi="Times New Roman" w:cs="Times New Roman"/>
          <w:lang w:val="en-GB"/>
        </w:rPr>
        <w:t>tracking movement and interactions between single particles using the state-of-the-art model – deep recurrent neural networks. More specifically, the project is focused on G protein-coupled receptors</w:t>
      </w:r>
      <w:r w:rsidR="00030BBB">
        <w:rPr>
          <w:rFonts w:ascii="Times New Roman" w:hAnsi="Times New Roman" w:cs="Times New Roman"/>
          <w:lang w:val="en-GB"/>
        </w:rPr>
        <w:t xml:space="preserve"> </w:t>
      </w:r>
      <w:r w:rsidR="00A13D86">
        <w:rPr>
          <w:rFonts w:ascii="Times New Roman" w:hAnsi="Times New Roman" w:cs="Times New Roman"/>
          <w:lang w:val="en-GB"/>
        </w:rPr>
        <w:t xml:space="preserve">(GPCRs) </w:t>
      </w:r>
      <w:r w:rsidR="00030BBB">
        <w:rPr>
          <w:rFonts w:ascii="Times New Roman" w:hAnsi="Times New Roman" w:cs="Times New Roman"/>
          <w:lang w:val="en-GB"/>
        </w:rPr>
        <w:t xml:space="preserve">and the interactions between them. These complex </w:t>
      </w:r>
      <w:r w:rsidR="002C7D6A">
        <w:rPr>
          <w:rFonts w:ascii="Times New Roman" w:hAnsi="Times New Roman" w:cs="Times New Roman"/>
          <w:lang w:val="en-GB"/>
        </w:rPr>
        <w:t>events can have a significant impact on further</w:t>
      </w:r>
      <w:r w:rsidR="00030BBB">
        <w:rPr>
          <w:rFonts w:ascii="Times New Roman" w:hAnsi="Times New Roman" w:cs="Times New Roman"/>
          <w:lang w:val="en-GB"/>
        </w:rPr>
        <w:t xml:space="preserve"> protein-protein iterations. The ability to track </w:t>
      </w:r>
      <w:r w:rsidR="00A13D86">
        <w:rPr>
          <w:rFonts w:ascii="Times New Roman" w:hAnsi="Times New Roman" w:cs="Times New Roman"/>
          <w:lang w:val="en-GB"/>
        </w:rPr>
        <w:t>GPCRs</w:t>
      </w:r>
      <w:r w:rsidR="00030BBB">
        <w:rPr>
          <w:rFonts w:ascii="Times New Roman" w:hAnsi="Times New Roman" w:cs="Times New Roman"/>
          <w:lang w:val="en-GB"/>
        </w:rPr>
        <w:t xml:space="preserve"> effectively can stimulate the understanding of certain diseases as well as </w:t>
      </w:r>
      <w:r w:rsidR="00A13D86">
        <w:rPr>
          <w:rFonts w:ascii="Times New Roman" w:hAnsi="Times New Roman" w:cs="Times New Roman"/>
          <w:lang w:val="en-GB"/>
        </w:rPr>
        <w:t xml:space="preserve">the ability to cure them successfully. </w:t>
      </w:r>
    </w:p>
    <w:p w:rsidR="001A4E63" w:rsidRDefault="002C7D6A" w:rsidP="002C7D6A">
      <w:pPr>
        <w:spacing w:line="276" w:lineRule="auto"/>
        <w:ind w:left="360" w:firstLine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project offers a rather different solution to </w:t>
      </w:r>
      <w:r w:rsidR="00234EDA">
        <w:rPr>
          <w:rFonts w:ascii="Times New Roman" w:hAnsi="Times New Roman" w:cs="Times New Roman"/>
          <w:lang w:val="en-GB"/>
        </w:rPr>
        <w:t>the above</w:t>
      </w:r>
      <w:r>
        <w:rPr>
          <w:rFonts w:ascii="Times New Roman" w:hAnsi="Times New Roman" w:cs="Times New Roman"/>
          <w:lang w:val="en-GB"/>
        </w:rPr>
        <w:t xml:space="preserve"> problem from the ones already applied. It makes use of the recent increase in popularity of deep neural networks </w:t>
      </w:r>
      <w:r w:rsidR="00234EDA">
        <w:rPr>
          <w:rFonts w:ascii="Times New Roman" w:hAnsi="Times New Roman" w:cs="Times New Roman"/>
          <w:lang w:val="en-GB"/>
        </w:rPr>
        <w:t xml:space="preserve">(DNN) </w:t>
      </w:r>
      <w:r>
        <w:rPr>
          <w:rFonts w:ascii="Times New Roman" w:hAnsi="Times New Roman" w:cs="Times New Roman"/>
          <w:lang w:val="en-GB"/>
        </w:rPr>
        <w:t>and their problem-solving ability</w:t>
      </w:r>
      <w:r w:rsidR="00EA4C71">
        <w:rPr>
          <w:rFonts w:ascii="Times New Roman" w:hAnsi="Times New Roman" w:cs="Times New Roman"/>
          <w:lang w:val="en-GB"/>
        </w:rPr>
        <w:t xml:space="preserve"> of</w:t>
      </w:r>
      <w:r>
        <w:rPr>
          <w:rFonts w:ascii="Times New Roman" w:hAnsi="Times New Roman" w:cs="Times New Roman"/>
          <w:lang w:val="en-GB"/>
        </w:rPr>
        <w:t xml:space="preserve"> various </w:t>
      </w:r>
      <w:r w:rsidR="00EA4C71">
        <w:rPr>
          <w:rFonts w:ascii="Times New Roman" w:hAnsi="Times New Roman" w:cs="Times New Roman"/>
          <w:lang w:val="en-GB"/>
        </w:rPr>
        <w:t>tasks</w:t>
      </w:r>
      <w:r>
        <w:rPr>
          <w:rFonts w:ascii="Times New Roman" w:hAnsi="Times New Roman" w:cs="Times New Roman"/>
          <w:lang w:val="en-GB"/>
        </w:rPr>
        <w:t xml:space="preserve"> from natural language understanding to image recognition. </w:t>
      </w:r>
      <w:r w:rsidR="00234EDA">
        <w:rPr>
          <w:rFonts w:ascii="Times New Roman" w:hAnsi="Times New Roman" w:cs="Times New Roman"/>
          <w:lang w:val="en-GB"/>
        </w:rPr>
        <w:t xml:space="preserve">One type of DNNs is called recurrent neural networks (RNNs) and is primarily applied to sequence problems (language translation, time-series prediction, speech recognition etc.) Video tracking also falls into that category and can be </w:t>
      </w:r>
      <w:r w:rsidR="00AA2414">
        <w:rPr>
          <w:rFonts w:ascii="Times New Roman" w:hAnsi="Times New Roman" w:cs="Times New Roman"/>
          <w:lang w:val="en-GB"/>
        </w:rPr>
        <w:t>treated</w:t>
      </w:r>
      <w:r w:rsidR="00234EDA">
        <w:rPr>
          <w:rFonts w:ascii="Times New Roman" w:hAnsi="Times New Roman" w:cs="Times New Roman"/>
          <w:lang w:val="en-GB"/>
        </w:rPr>
        <w:t xml:space="preserve"> as a sequence of frames. This makes the problem </w:t>
      </w:r>
      <w:r w:rsidR="00234EDA">
        <w:rPr>
          <w:rFonts w:ascii="Times New Roman" w:hAnsi="Times New Roman" w:cs="Times New Roman"/>
          <w:lang w:val="en-GB"/>
        </w:rPr>
        <w:t xml:space="preserve">stated </w:t>
      </w:r>
      <w:r w:rsidR="00234EDA">
        <w:rPr>
          <w:rFonts w:ascii="Times New Roman" w:hAnsi="Times New Roman" w:cs="Times New Roman"/>
          <w:lang w:val="en-GB"/>
        </w:rPr>
        <w:t xml:space="preserve">above ideal for an RNN. </w:t>
      </w:r>
    </w:p>
    <w:p w:rsidR="001A4E63" w:rsidRPr="001A4E63" w:rsidRDefault="00234EDA" w:rsidP="00AA2414">
      <w:pPr>
        <w:spacing w:line="276" w:lineRule="auto"/>
        <w:ind w:left="360" w:firstLine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project </w:t>
      </w:r>
      <w:r w:rsidR="00AA2414">
        <w:rPr>
          <w:rFonts w:ascii="Times New Roman" w:hAnsi="Times New Roman" w:cs="Times New Roman"/>
          <w:lang w:val="en-GB"/>
        </w:rPr>
        <w:t>will push the limits of my knowledge and ability, giving me a broad field to experiment and apply a field of my interest (recurrent neural networks) into a real-life application which aims to benefit the medicine research community.</w:t>
      </w:r>
    </w:p>
    <w:p w:rsidR="001A4E63" w:rsidRDefault="001A4E63" w:rsidP="004F1F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</w:t>
      </w:r>
      <w:r w:rsidR="00AA2414">
        <w:rPr>
          <w:rFonts w:ascii="Times New Roman" w:hAnsi="Times New Roman" w:cs="Times New Roman"/>
          <w:sz w:val="28"/>
          <w:szCs w:val="28"/>
          <w:lang w:val="en-GB"/>
        </w:rPr>
        <w:t>teps to T</w:t>
      </w:r>
      <w:r>
        <w:rPr>
          <w:rFonts w:ascii="Times New Roman" w:hAnsi="Times New Roman" w:cs="Times New Roman"/>
          <w:sz w:val="28"/>
          <w:szCs w:val="28"/>
          <w:lang w:val="en-GB"/>
        </w:rPr>
        <w:t>ake</w:t>
      </w:r>
    </w:p>
    <w:p w:rsidR="00AA2414" w:rsidRDefault="00AA2414" w:rsidP="00121A87">
      <w:pPr>
        <w:spacing w:line="276" w:lineRule="auto"/>
        <w:ind w:left="360" w:firstLine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project </w:t>
      </w:r>
      <w:r w:rsidR="004A3206">
        <w:rPr>
          <w:rFonts w:ascii="Times New Roman" w:hAnsi="Times New Roman" w:cs="Times New Roman"/>
          <w:lang w:val="en-GB"/>
        </w:rPr>
        <w:t>mainly</w:t>
      </w:r>
      <w:r>
        <w:rPr>
          <w:rFonts w:ascii="Times New Roman" w:hAnsi="Times New Roman" w:cs="Times New Roman"/>
          <w:lang w:val="en-GB"/>
        </w:rPr>
        <w:t xml:space="preserve"> involves programming while experimenting with different ideas and approaches on how to </w:t>
      </w:r>
      <w:r w:rsidR="00121A87">
        <w:rPr>
          <w:rFonts w:ascii="Times New Roman" w:hAnsi="Times New Roman" w:cs="Times New Roman"/>
          <w:lang w:val="en-GB"/>
        </w:rPr>
        <w:t xml:space="preserve">produce the most effective results. </w:t>
      </w:r>
      <w:r w:rsidR="004A3206">
        <w:rPr>
          <w:rFonts w:ascii="Times New Roman" w:hAnsi="Times New Roman" w:cs="Times New Roman"/>
          <w:lang w:val="en-GB"/>
        </w:rPr>
        <w:t>The overall steps are:</w:t>
      </w:r>
    </w:p>
    <w:p w:rsidR="004A3206" w:rsidRDefault="004A3206" w:rsidP="004A320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Generate augmented data used for training the network.</w:t>
      </w:r>
    </w:p>
    <w:p w:rsidR="004A3206" w:rsidRDefault="004A3206" w:rsidP="004A320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Experiment with different RNN models to identify which one performs best.</w:t>
      </w:r>
    </w:p>
    <w:p w:rsidR="004A3206" w:rsidRDefault="004A3206" w:rsidP="004A320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Train the network on the data.</w:t>
      </w:r>
    </w:p>
    <w:p w:rsidR="004A3206" w:rsidRDefault="004A3206" w:rsidP="004A320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Evaluate the model on a fresh new set of elements. </w:t>
      </w:r>
    </w:p>
    <w:p w:rsidR="004A3206" w:rsidRDefault="004A3206" w:rsidP="004A320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Run the model on real-life video example of particles.</w:t>
      </w:r>
    </w:p>
    <w:p w:rsidR="004A3206" w:rsidRDefault="004A3206" w:rsidP="004A320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Examine the performance.</w:t>
      </w:r>
    </w:p>
    <w:p w:rsidR="00AA2414" w:rsidRDefault="004A3206" w:rsidP="004A320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Optimize the network to enhance your results.</w:t>
      </w:r>
    </w:p>
    <w:p w:rsidR="004A3206" w:rsidRPr="004A3206" w:rsidRDefault="004A3206" w:rsidP="004A3206">
      <w:pPr>
        <w:spacing w:line="276" w:lineRule="auto"/>
        <w:rPr>
          <w:rFonts w:ascii="Times New Roman" w:hAnsi="Times New Roman" w:cs="Times New Roman"/>
          <w:lang w:val="en-GB"/>
        </w:rPr>
      </w:pPr>
    </w:p>
    <w:p w:rsidR="001A4E63" w:rsidRDefault="001A4E63" w:rsidP="004F1F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Tools </w:t>
      </w:r>
      <w:r w:rsidR="00AA2414">
        <w:rPr>
          <w:rFonts w:ascii="Times New Roman" w:hAnsi="Times New Roman" w:cs="Times New Roman"/>
          <w:sz w:val="28"/>
          <w:szCs w:val="28"/>
          <w:lang w:val="en-GB"/>
        </w:rPr>
        <w:t>and Resources to U</w:t>
      </w:r>
      <w:r>
        <w:rPr>
          <w:rFonts w:ascii="Times New Roman" w:hAnsi="Times New Roman" w:cs="Times New Roman"/>
          <w:sz w:val="28"/>
          <w:szCs w:val="28"/>
          <w:lang w:val="en-GB"/>
        </w:rPr>
        <w:t>se</w:t>
      </w:r>
    </w:p>
    <w:p w:rsidR="004A3206" w:rsidRDefault="002D4CF3" w:rsidP="002D4CF3">
      <w:pPr>
        <w:spacing w:line="276" w:lineRule="auto"/>
        <w:ind w:left="360" w:firstLine="0"/>
        <w:rPr>
          <w:rFonts w:ascii="Times New Roman" w:hAnsi="Times New Roman" w:cs="Times New Roman"/>
          <w:lang w:val="en-GB"/>
        </w:rPr>
      </w:pPr>
      <w:r w:rsidRPr="002D4CF3">
        <w:rPr>
          <w:rFonts w:ascii="Times New Roman" w:hAnsi="Times New Roman" w:cs="Times New Roman"/>
          <w:lang w:val="en-GB"/>
        </w:rPr>
        <w:t xml:space="preserve">As stated above, the project heavily involves programming and, more specifically, building complex neural network architecture. </w:t>
      </w:r>
      <w:r>
        <w:rPr>
          <w:rFonts w:ascii="Times New Roman" w:hAnsi="Times New Roman" w:cs="Times New Roman"/>
          <w:lang w:val="en-GB"/>
        </w:rPr>
        <w:t>The project will utilize the following tools:</w:t>
      </w:r>
    </w:p>
    <w:p w:rsidR="002D4CF3" w:rsidRDefault="002D4CF3" w:rsidP="002D4CF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Python – programming language</w:t>
      </w:r>
      <w:r w:rsidR="006F1D85">
        <w:rPr>
          <w:rFonts w:ascii="Times New Roman" w:hAnsi="Times New Roman" w:cs="Times New Roman"/>
          <w:lang w:val="en-GB"/>
        </w:rPr>
        <w:t>.</w:t>
      </w:r>
    </w:p>
    <w:p w:rsidR="002D4CF3" w:rsidRDefault="002D4CF3" w:rsidP="002D4CF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TensorFlow or </w:t>
      </w:r>
      <w:proofErr w:type="spellStart"/>
      <w:r>
        <w:rPr>
          <w:rFonts w:ascii="Times New Roman" w:hAnsi="Times New Roman" w:cs="Times New Roman"/>
          <w:lang w:val="en-GB"/>
        </w:rPr>
        <w:t>PyTorch</w:t>
      </w:r>
      <w:proofErr w:type="spellEnd"/>
      <w:r>
        <w:rPr>
          <w:rFonts w:ascii="Times New Roman" w:hAnsi="Times New Roman" w:cs="Times New Roman"/>
          <w:lang w:val="en-GB"/>
        </w:rPr>
        <w:t xml:space="preserve"> – machine learning library which offers wide range of powerful </w:t>
      </w:r>
      <w:r w:rsidR="00CD6DFD">
        <w:rPr>
          <w:rFonts w:ascii="Times New Roman" w:hAnsi="Times New Roman" w:cs="Times New Roman"/>
          <w:lang w:val="en-GB"/>
        </w:rPr>
        <w:t xml:space="preserve">algorithms, ready for direct implementation. </w:t>
      </w:r>
    </w:p>
    <w:p w:rsidR="00CD6DFD" w:rsidRDefault="00CD6DFD" w:rsidP="002D4CF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Research papers – my supervisor has provided a good amount of papers on this field </w:t>
      </w:r>
      <w:r w:rsidR="000F1EC8">
        <w:rPr>
          <w:rFonts w:ascii="Times New Roman" w:hAnsi="Times New Roman" w:cs="Times New Roman"/>
          <w:lang w:val="en-GB"/>
        </w:rPr>
        <w:t>from</w:t>
      </w:r>
      <w:r>
        <w:rPr>
          <w:rFonts w:ascii="Times New Roman" w:hAnsi="Times New Roman" w:cs="Times New Roman"/>
          <w:lang w:val="en-GB"/>
        </w:rPr>
        <w:t xml:space="preserve"> various online resources.</w:t>
      </w:r>
    </w:p>
    <w:p w:rsidR="00CD6DFD" w:rsidRDefault="00CD6DFD" w:rsidP="002D4CF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AWS or Google Cloud – neural networks typically involve GPU usage in order to produce meaningful results, so I will use any of these platforms to obtain more computational power.</w:t>
      </w:r>
    </w:p>
    <w:p w:rsidR="00CD6DFD" w:rsidRPr="002D4CF3" w:rsidRDefault="00CD6DFD" w:rsidP="00CD6DFD">
      <w:pPr>
        <w:pStyle w:val="ListParagraph"/>
        <w:spacing w:line="276" w:lineRule="auto"/>
        <w:ind w:firstLine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</w:p>
    <w:p w:rsidR="001A4E63" w:rsidRDefault="001A4E63" w:rsidP="004F1F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Execution</w:t>
      </w:r>
    </w:p>
    <w:p w:rsidR="00A322F3" w:rsidRPr="00A322F3" w:rsidRDefault="00A322F3" w:rsidP="00A322F3">
      <w:pPr>
        <w:spacing w:line="276" w:lineRule="auto"/>
        <w:ind w:left="360" w:firstLine="0"/>
        <w:rPr>
          <w:rFonts w:ascii="Times New Roman" w:hAnsi="Times New Roman" w:cs="Times New Roman"/>
          <w:b/>
          <w:lang w:val="en-GB"/>
        </w:rPr>
      </w:pPr>
      <w:r w:rsidRPr="00A322F3">
        <w:rPr>
          <w:rFonts w:ascii="Times New Roman" w:hAnsi="Times New Roman" w:cs="Times New Roman"/>
          <w:b/>
          <w:lang w:val="en-GB"/>
        </w:rPr>
        <w:t>First semester:</w:t>
      </w:r>
    </w:p>
    <w:p w:rsidR="006F1D85" w:rsidRDefault="00A322F3" w:rsidP="00A322F3">
      <w:pPr>
        <w:spacing w:line="276" w:lineRule="auto"/>
        <w:ind w:left="360" w:firstLine="0"/>
        <w:rPr>
          <w:rFonts w:ascii="Times New Roman" w:hAnsi="Times New Roman" w:cs="Times New Roman"/>
          <w:lang w:val="en-GB"/>
        </w:rPr>
      </w:pPr>
      <w:r w:rsidRPr="00A322F3">
        <w:rPr>
          <w:rFonts w:ascii="Times New Roman" w:hAnsi="Times New Roman" w:cs="Times New Roman"/>
          <w:lang w:val="en-GB"/>
        </w:rPr>
        <w:t xml:space="preserve">Generate and visualize the augmented data </w:t>
      </w:r>
      <w:r>
        <w:rPr>
          <w:rFonts w:ascii="Times New Roman" w:hAnsi="Times New Roman" w:cs="Times New Roman"/>
          <w:lang w:val="en-GB"/>
        </w:rPr>
        <w:t>– 9 Nov 2018</w:t>
      </w:r>
    </w:p>
    <w:p w:rsidR="00A322F3" w:rsidRDefault="00A322F3" w:rsidP="00A322F3">
      <w:pPr>
        <w:spacing w:line="276" w:lineRule="auto"/>
        <w:ind w:left="360" w:firstLine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Start building the neural network – 16 Nov 2018</w:t>
      </w:r>
    </w:p>
    <w:p w:rsidR="00A322F3" w:rsidRDefault="00A322F3" w:rsidP="00A322F3">
      <w:pPr>
        <w:spacing w:line="276" w:lineRule="auto"/>
        <w:ind w:left="360" w:firstLine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Load data and train a simple RNN – 23 Nov 2018</w:t>
      </w:r>
    </w:p>
    <w:p w:rsidR="00A322F3" w:rsidRDefault="00A322F3" w:rsidP="00A322F3">
      <w:pPr>
        <w:spacing w:line="276" w:lineRule="auto"/>
        <w:ind w:left="360" w:firstLine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Optimize RNN performance – 30 Nov 2018</w:t>
      </w:r>
    </w:p>
    <w:p w:rsidR="00A322F3" w:rsidRDefault="00A322F3" w:rsidP="00A322F3">
      <w:pPr>
        <w:spacing w:line="276" w:lineRule="auto"/>
        <w:ind w:left="360" w:firstLine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Start deploying the network to a cloud service – 7 Dec 2018</w:t>
      </w:r>
    </w:p>
    <w:p w:rsidR="00A322F3" w:rsidRDefault="00A322F3" w:rsidP="00A322F3">
      <w:pPr>
        <w:spacing w:line="276" w:lineRule="auto"/>
        <w:ind w:left="360" w:firstLine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Run the deployment and network successfully on a cloud service – 14</w:t>
      </w:r>
      <w:r>
        <w:rPr>
          <w:rFonts w:ascii="Times New Roman" w:hAnsi="Times New Roman" w:cs="Times New Roman"/>
          <w:vertAlign w:val="superscript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Dec 2018</w:t>
      </w:r>
    </w:p>
    <w:p w:rsidR="00A322F3" w:rsidRDefault="00A322F3" w:rsidP="00A322F3">
      <w:pPr>
        <w:spacing w:line="276" w:lineRule="auto"/>
        <w:ind w:left="360" w:firstLine="0"/>
        <w:rPr>
          <w:rFonts w:ascii="Times New Roman" w:hAnsi="Times New Roman" w:cs="Times New Roman"/>
          <w:b/>
          <w:lang w:val="en-GB"/>
        </w:rPr>
      </w:pPr>
      <w:r w:rsidRPr="00A322F3">
        <w:rPr>
          <w:rFonts w:ascii="Times New Roman" w:hAnsi="Times New Roman" w:cs="Times New Roman"/>
          <w:b/>
          <w:lang w:val="en-GB"/>
        </w:rPr>
        <w:t>Second semester:</w:t>
      </w:r>
    </w:p>
    <w:p w:rsidR="00A322F3" w:rsidRDefault="004F1F8B" w:rsidP="00A322F3">
      <w:pPr>
        <w:spacing w:line="276" w:lineRule="auto"/>
        <w:ind w:left="360" w:firstLine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Scale neural network with more layers and neurons – 18</w:t>
      </w:r>
      <w:r>
        <w:rPr>
          <w:rFonts w:ascii="Times New Roman" w:hAnsi="Times New Roman" w:cs="Times New Roman"/>
          <w:vertAlign w:val="superscript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Jan 2019</w:t>
      </w:r>
    </w:p>
    <w:p w:rsidR="004F1F8B" w:rsidRDefault="004F1F8B" w:rsidP="00A322F3">
      <w:pPr>
        <w:spacing w:line="276" w:lineRule="auto"/>
        <w:ind w:left="360" w:firstLine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Start testing the network on real-life data – 25 Jan 2019 </w:t>
      </w:r>
    </w:p>
    <w:p w:rsidR="004F1F8B" w:rsidRDefault="004F1F8B" w:rsidP="00A322F3">
      <w:pPr>
        <w:spacing w:line="276" w:lineRule="auto"/>
        <w:ind w:left="360" w:firstLine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Optimize algorithm for better performance on the real data – 15 Feb 2019</w:t>
      </w:r>
    </w:p>
    <w:p w:rsidR="004F1F8B" w:rsidRDefault="004F1F8B" w:rsidP="00A322F3">
      <w:pPr>
        <w:spacing w:line="276" w:lineRule="auto"/>
        <w:ind w:left="360" w:firstLine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Finalize project performance – 1</w:t>
      </w:r>
      <w:r>
        <w:rPr>
          <w:rFonts w:ascii="Times New Roman" w:hAnsi="Times New Roman" w:cs="Times New Roman"/>
          <w:vertAlign w:val="superscript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Mar 2019</w:t>
      </w:r>
    </w:p>
    <w:p w:rsidR="004F1F8B" w:rsidRDefault="004F1F8B" w:rsidP="004F1F8B">
      <w:pPr>
        <w:spacing w:line="276" w:lineRule="auto"/>
        <w:ind w:left="360" w:firstLine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Finish final report – 11 Mar 2019</w:t>
      </w:r>
    </w:p>
    <w:p w:rsidR="00A322F3" w:rsidRPr="00A322F3" w:rsidRDefault="004F1F8B" w:rsidP="00EF41B2">
      <w:pPr>
        <w:spacing w:line="276" w:lineRule="auto"/>
        <w:ind w:left="360" w:firstLine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Presentation – 22 Mar 2019</w:t>
      </w:r>
    </w:p>
    <w:sectPr w:rsidR="00A322F3" w:rsidRPr="00A322F3" w:rsidSect="0034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B6A44"/>
    <w:multiLevelType w:val="hybridMultilevel"/>
    <w:tmpl w:val="6E3ED510"/>
    <w:lvl w:ilvl="0" w:tplc="C750CA9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405DC"/>
    <w:multiLevelType w:val="hybridMultilevel"/>
    <w:tmpl w:val="00D8C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724D3"/>
    <w:multiLevelType w:val="hybridMultilevel"/>
    <w:tmpl w:val="42423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2E"/>
    <w:rsid w:val="00030BBB"/>
    <w:rsid w:val="000A14FC"/>
    <w:rsid w:val="000F1EC8"/>
    <w:rsid w:val="00121A87"/>
    <w:rsid w:val="001A4E63"/>
    <w:rsid w:val="00234EDA"/>
    <w:rsid w:val="002C3B2E"/>
    <w:rsid w:val="002C7D6A"/>
    <w:rsid w:val="002D4CF3"/>
    <w:rsid w:val="00342407"/>
    <w:rsid w:val="00342FA9"/>
    <w:rsid w:val="00431B06"/>
    <w:rsid w:val="004A3206"/>
    <w:rsid w:val="004F1F8B"/>
    <w:rsid w:val="00527894"/>
    <w:rsid w:val="006F1D85"/>
    <w:rsid w:val="0070532A"/>
    <w:rsid w:val="00A13D86"/>
    <w:rsid w:val="00A322F3"/>
    <w:rsid w:val="00AA2414"/>
    <w:rsid w:val="00AD3C21"/>
    <w:rsid w:val="00BE52C1"/>
    <w:rsid w:val="00C913CD"/>
    <w:rsid w:val="00CD6DFD"/>
    <w:rsid w:val="00EA4C71"/>
    <w:rsid w:val="00EF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B279"/>
  <w15:chartTrackingRefBased/>
  <w15:docId w15:val="{72C0DDDC-766D-A649-B9DB-CE65F601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B06"/>
  </w:style>
  <w:style w:type="paragraph" w:styleId="Heading1">
    <w:name w:val="heading 1"/>
    <w:basedOn w:val="Normal"/>
    <w:next w:val="Normal"/>
    <w:link w:val="Heading1Char"/>
    <w:uiPriority w:val="9"/>
    <w:qFormat/>
    <w:rsid w:val="00431B06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B06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B06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B06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B06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B06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B06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B06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B06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B06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B0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B06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B06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B0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B0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B06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B06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B06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1B0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1B06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31B06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B06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1B06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431B06"/>
    <w:rPr>
      <w:b/>
      <w:bCs/>
      <w:spacing w:val="0"/>
    </w:rPr>
  </w:style>
  <w:style w:type="character" w:styleId="Emphasis">
    <w:name w:val="Emphasis"/>
    <w:uiPriority w:val="20"/>
    <w:qFormat/>
    <w:rsid w:val="00431B06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431B06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C3B2E"/>
  </w:style>
  <w:style w:type="paragraph" w:styleId="ListParagraph">
    <w:name w:val="List Paragraph"/>
    <w:basedOn w:val="Normal"/>
    <w:uiPriority w:val="34"/>
    <w:qFormat/>
    <w:rsid w:val="00431B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1B06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31B06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B06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B06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431B06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31B06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431B06"/>
    <w:rPr>
      <w:smallCaps/>
    </w:rPr>
  </w:style>
  <w:style w:type="character" w:styleId="IntenseReference">
    <w:name w:val="Intense Reference"/>
    <w:uiPriority w:val="32"/>
    <w:qFormat/>
    <w:rsid w:val="00431B06"/>
    <w:rPr>
      <w:b/>
      <w:bCs/>
      <w:smallCaps/>
      <w:color w:val="auto"/>
    </w:rPr>
  </w:style>
  <w:style w:type="character" w:styleId="BookTitle">
    <w:name w:val="Book Title"/>
    <w:uiPriority w:val="33"/>
    <w:qFormat/>
    <w:rsid w:val="00431B06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B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Kostadinov</dc:creator>
  <cp:keywords/>
  <dc:description/>
  <cp:lastModifiedBy>Simeon Kostadinov</cp:lastModifiedBy>
  <cp:revision>12</cp:revision>
  <dcterms:created xsi:type="dcterms:W3CDTF">2018-10-26T05:31:00Z</dcterms:created>
  <dcterms:modified xsi:type="dcterms:W3CDTF">2018-10-26T08:56:00Z</dcterms:modified>
</cp:coreProperties>
</file>