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683B" w14:textId="723485FA" w:rsidR="0045661B" w:rsidRDefault="0045661B" w:rsidP="00EF07C8">
      <w:r>
        <w:rPr>
          <w:rFonts w:hint="eastAsia"/>
        </w:rPr>
        <w:t xml:space="preserve">修改输出部分的代码，在输出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和 csv 文件改为包括如下字段</w:t>
      </w:r>
    </w:p>
    <w:tbl>
      <w:tblPr>
        <w:tblW w:w="6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30"/>
      </w:tblGrid>
      <w:tr w:rsidR="00EF07C8" w:rsidRPr="003C4DCE" w14:paraId="1C19E308" w14:textId="77777777" w:rsidTr="00EF07C8">
        <w:trPr>
          <w:trHeight w:val="276"/>
        </w:trPr>
        <w:tc>
          <w:tcPr>
            <w:tcW w:w="6030" w:type="dxa"/>
            <w:noWrap/>
            <w:vAlign w:val="center"/>
            <w:hideMark/>
          </w:tcPr>
          <w:p w14:paraId="22F7EBB2" w14:textId="77777777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r w:rsidRPr="003C4DCE">
              <w:rPr>
                <w:rFonts w:ascii="DengXian" w:eastAsia="DengXian" w:hAnsi="DengXian" w:cs="SimSun"/>
                <w:color w:val="000000"/>
                <w:kern w:val="0"/>
                <w:sz w:val="22"/>
              </w:rPr>
              <w:t>id</w:t>
            </w:r>
          </w:p>
        </w:tc>
      </w:tr>
      <w:tr w:rsidR="00EF07C8" w:rsidRPr="003C4DCE" w14:paraId="0DC555C5" w14:textId="77777777" w:rsidTr="00EF07C8">
        <w:trPr>
          <w:trHeight w:val="276"/>
        </w:trPr>
        <w:tc>
          <w:tcPr>
            <w:tcW w:w="6030" w:type="dxa"/>
            <w:noWrap/>
            <w:vAlign w:val="center"/>
            <w:hideMark/>
          </w:tcPr>
          <w:p w14:paraId="28277BCE" w14:textId="77777777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r w:rsidRPr="003C4DCE">
              <w:rPr>
                <w:rFonts w:ascii="DengXian" w:eastAsia="DengXian" w:hAnsi="DengXian" w:cs="SimSun"/>
                <w:color w:val="000000"/>
                <w:kern w:val="0"/>
                <w:sz w:val="22"/>
              </w:rPr>
              <w:t>region</w:t>
            </w:r>
          </w:p>
        </w:tc>
      </w:tr>
      <w:tr w:rsidR="00EF07C8" w:rsidRPr="003C4DCE" w14:paraId="2AB3D0D7" w14:textId="77777777" w:rsidTr="00EF07C8">
        <w:trPr>
          <w:trHeight w:val="276"/>
        </w:trPr>
        <w:tc>
          <w:tcPr>
            <w:tcW w:w="6030" w:type="dxa"/>
            <w:noWrap/>
            <w:vAlign w:val="center"/>
            <w:hideMark/>
          </w:tcPr>
          <w:p w14:paraId="6678286D" w14:textId="77777777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3C4DCE">
              <w:rPr>
                <w:rFonts w:ascii="DengXian" w:eastAsia="DengXian" w:hAnsi="DengXian" w:cs="SimSun"/>
                <w:color w:val="000000"/>
                <w:kern w:val="0"/>
                <w:sz w:val="22"/>
              </w:rPr>
              <w:t>xcoord</w:t>
            </w:r>
            <w:proofErr w:type="spellEnd"/>
          </w:p>
        </w:tc>
      </w:tr>
      <w:tr w:rsidR="00EF07C8" w:rsidRPr="003C4DCE" w14:paraId="1F2B7CC0" w14:textId="77777777" w:rsidTr="00EF07C8">
        <w:trPr>
          <w:trHeight w:val="276"/>
        </w:trPr>
        <w:tc>
          <w:tcPr>
            <w:tcW w:w="6030" w:type="dxa"/>
            <w:noWrap/>
            <w:vAlign w:val="center"/>
            <w:hideMark/>
          </w:tcPr>
          <w:p w14:paraId="4F5F8984" w14:textId="77777777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3C4DCE">
              <w:rPr>
                <w:rFonts w:ascii="DengXian" w:eastAsia="DengXian" w:hAnsi="DengXian" w:cs="SimSun"/>
                <w:color w:val="000000"/>
                <w:kern w:val="0"/>
                <w:sz w:val="22"/>
              </w:rPr>
              <w:t>ycoord</w:t>
            </w:r>
            <w:proofErr w:type="spellEnd"/>
          </w:p>
        </w:tc>
      </w:tr>
      <w:tr w:rsidR="00EF07C8" w:rsidRPr="003C4DCE" w14:paraId="2F274628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27818710" w14:textId="4C842158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campus_size_square_ft</w:t>
            </w:r>
            <w:proofErr w:type="spellEnd"/>
          </w:p>
        </w:tc>
      </w:tr>
      <w:tr w:rsidR="00EF07C8" w:rsidRPr="003C4DCE" w14:paraId="7880903B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0397FAE3" w14:textId="2963463E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land_cost_usd_per_sqft</w:t>
            </w:r>
            <w:proofErr w:type="spellEnd"/>
          </w:p>
        </w:tc>
      </w:tr>
      <w:tr w:rsidR="00EF07C8" w:rsidRPr="003C4DCE" w14:paraId="49EDE854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57393D34" w14:textId="697B3C47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building_capex_usd</w:t>
            </w:r>
            <w:proofErr w:type="spellEnd"/>
          </w:p>
        </w:tc>
      </w:tr>
      <w:tr w:rsidR="00EF07C8" w:rsidRPr="003C4DCE" w14:paraId="7FACB761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3341D59D" w14:textId="33DECFE9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real_property_tax_rate</w:t>
            </w:r>
            <w:proofErr w:type="spellEnd"/>
          </w:p>
        </w:tc>
      </w:tr>
      <w:tr w:rsidR="00EF07C8" w:rsidRPr="003C4DCE" w14:paraId="23BCE743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77A8D9EA" w14:textId="1465D563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personal_prop_tax_rate</w:t>
            </w:r>
            <w:proofErr w:type="spellEnd"/>
          </w:p>
        </w:tc>
      </w:tr>
      <w:tr w:rsidR="00EF07C8" w:rsidRPr="003C4DCE" w14:paraId="2E34F141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7E80CC92" w14:textId="7C8E8373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DE5233">
              <w:rPr>
                <w:color w:val="0070C0"/>
              </w:rPr>
              <w:t>sales_tax_rate</w:t>
            </w:r>
            <w:proofErr w:type="spellEnd"/>
          </w:p>
        </w:tc>
      </w:tr>
      <w:tr w:rsidR="00EF07C8" w:rsidRPr="003C4DCE" w14:paraId="0EFBCED6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59403345" w14:textId="41D794E1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0C0567">
              <w:rPr>
                <w:rFonts w:ascii="DengXian" w:eastAsia="DengXian" w:hAnsi="DengXian" w:cs="SimSun"/>
                <w:color w:val="EE0000"/>
                <w:kern w:val="0"/>
                <w:sz w:val="22"/>
              </w:rPr>
              <w:t>land_building_cost_usd</w:t>
            </w:r>
            <w:proofErr w:type="spellEnd"/>
          </w:p>
        </w:tc>
      </w:tr>
      <w:tr w:rsidR="00EF07C8" w:rsidRPr="003C4DCE" w14:paraId="6B3DEDC5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7677C142" w14:textId="661C63F0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EF07C8">
              <w:rPr>
                <w:color w:val="EE0000"/>
              </w:rPr>
              <w:t>equipment_capex_usd</w:t>
            </w:r>
            <w:proofErr w:type="spellEnd"/>
          </w:p>
        </w:tc>
      </w:tr>
      <w:tr w:rsidR="00EF07C8" w:rsidRPr="003C4DCE" w14:paraId="400B8EC2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28E04D8B" w14:textId="282454D4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3C4DCE">
              <w:rPr>
                <w:rFonts w:ascii="DengXian" w:eastAsia="DengXian" w:hAnsi="DengXian" w:cs="SimSun"/>
                <w:color w:val="EE0000"/>
                <w:kern w:val="0"/>
                <w:sz w:val="22"/>
              </w:rPr>
              <w:t>real_property_taxes_usd</w:t>
            </w:r>
            <w:proofErr w:type="spellEnd"/>
          </w:p>
        </w:tc>
      </w:tr>
      <w:tr w:rsidR="00EF07C8" w:rsidRPr="003C4DCE" w14:paraId="19431BED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1F18E62D" w14:textId="43F03A2F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3C4DCE">
              <w:rPr>
                <w:rFonts w:ascii="DengXian" w:eastAsia="DengXian" w:hAnsi="DengXian" w:cs="SimSun"/>
                <w:color w:val="EE0000"/>
                <w:kern w:val="0"/>
                <w:sz w:val="22"/>
              </w:rPr>
              <w:t>personal_property_taxes_usd</w:t>
            </w:r>
            <w:proofErr w:type="spellEnd"/>
          </w:p>
        </w:tc>
      </w:tr>
      <w:tr w:rsidR="00EF07C8" w:rsidRPr="003C4DCE" w14:paraId="176AF232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55CF93EE" w14:textId="6F39504B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proofErr w:type="spellStart"/>
            <w:r w:rsidRPr="003C4DCE">
              <w:rPr>
                <w:rFonts w:ascii="DengXian" w:eastAsia="DengXian" w:hAnsi="DengXian" w:cs="SimSun"/>
                <w:color w:val="EE0000"/>
                <w:kern w:val="0"/>
                <w:sz w:val="22"/>
              </w:rPr>
              <w:t>equipment_sales_tax_usd</w:t>
            </w:r>
            <w:proofErr w:type="spellEnd"/>
          </w:p>
        </w:tc>
      </w:tr>
      <w:tr w:rsidR="00EF07C8" w:rsidRPr="003C4DCE" w14:paraId="09A0BAB3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5A6902E4" w14:textId="44BE0AA9" w:rsidR="00EF07C8" w:rsidRPr="003C4DCE" w:rsidRDefault="00EF07C8" w:rsidP="00FC45FA">
            <w:pPr>
              <w:widowControl/>
              <w:jc w:val="left"/>
              <w:rPr>
                <w:rFonts w:ascii="DengXian" w:eastAsia="DengXian" w:hAnsi="DengXian" w:cs="SimSun"/>
                <w:color w:val="000000"/>
                <w:kern w:val="0"/>
                <w:sz w:val="22"/>
              </w:rPr>
            </w:pPr>
            <w:r w:rsidRPr="000B3325">
              <w:rPr>
                <w:color w:val="EE0000"/>
              </w:rPr>
              <w:t>interconnection cost</w:t>
            </w:r>
          </w:p>
        </w:tc>
      </w:tr>
      <w:tr w:rsidR="00EF07C8" w:rsidRPr="003C4DCE" w14:paraId="7E9BDF40" w14:textId="77777777" w:rsidTr="00EF07C8">
        <w:trPr>
          <w:trHeight w:val="276"/>
        </w:trPr>
        <w:tc>
          <w:tcPr>
            <w:tcW w:w="6030" w:type="dxa"/>
            <w:noWrap/>
            <w:vAlign w:val="center"/>
          </w:tcPr>
          <w:p w14:paraId="491D2832" w14:textId="5A526F89" w:rsidR="00EF07C8" w:rsidRPr="000B3325" w:rsidRDefault="00EF07C8" w:rsidP="00FC45FA">
            <w:pPr>
              <w:widowControl/>
              <w:jc w:val="left"/>
              <w:rPr>
                <w:color w:val="EE0000"/>
              </w:rPr>
            </w:pPr>
            <w:proofErr w:type="spellStart"/>
            <w:r>
              <w:rPr>
                <w:rFonts w:hint="eastAsia"/>
                <w:color w:val="EE0000"/>
              </w:rPr>
              <w:t>total_capex_cost</w:t>
            </w:r>
            <w:proofErr w:type="spellEnd"/>
          </w:p>
        </w:tc>
      </w:tr>
    </w:tbl>
    <w:p w14:paraId="2550AC8A" w14:textId="3BB3E696" w:rsidR="00EF07C8" w:rsidRDefault="0045661B" w:rsidP="00EF07C8">
      <w:r>
        <w:rPr>
          <w:rFonts w:hint="eastAsia"/>
        </w:rPr>
        <w:t>其中：</w:t>
      </w:r>
    </w:p>
    <w:p w14:paraId="1469159F" w14:textId="4A3830E2" w:rsidR="0045661B" w:rsidRDefault="0045661B" w:rsidP="00EF07C8">
      <w:pPr>
        <w:rPr>
          <w:color w:val="EE0000"/>
        </w:rPr>
      </w:pPr>
      <w:proofErr w:type="spellStart"/>
      <w:r>
        <w:rPr>
          <w:rFonts w:hint="eastAsia"/>
          <w:color w:val="EE0000"/>
        </w:rPr>
        <w:t>total_capex_cost</w:t>
      </w:r>
      <w:proofErr w:type="spellEnd"/>
      <w:r>
        <w:rPr>
          <w:rFonts w:hint="eastAsia"/>
          <w:color w:val="EE0000"/>
        </w:rPr>
        <w:t xml:space="preserve"> = </w:t>
      </w:r>
      <w:proofErr w:type="spellStart"/>
      <w:r w:rsidRPr="000C0567">
        <w:rPr>
          <w:rFonts w:ascii="DengXian" w:eastAsia="DengXian" w:hAnsi="DengXian" w:cs="SimSun"/>
          <w:color w:val="EE0000"/>
          <w:kern w:val="0"/>
          <w:sz w:val="22"/>
        </w:rPr>
        <w:t>land_building_cost_usd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+ </w:t>
      </w:r>
      <w:proofErr w:type="spellStart"/>
      <w:r w:rsidRPr="00DE5233">
        <w:rPr>
          <w:color w:val="0070C0"/>
        </w:rPr>
        <w:t>equipment_capex</w:t>
      </w:r>
      <w:r w:rsidRPr="008E6D0B">
        <w:rPr>
          <w:color w:val="0070C0"/>
        </w:rPr>
        <w:t>_usd</w:t>
      </w:r>
      <w:proofErr w:type="spellEnd"/>
      <w:r>
        <w:rPr>
          <w:rFonts w:hint="eastAsia"/>
          <w:color w:val="0070C0"/>
        </w:rPr>
        <w:t xml:space="preserve"> + </w:t>
      </w: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real_property_taxes_usd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+ </w:t>
      </w: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personal_property_taxes_usd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+ </w:t>
      </w: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equipment_sales_tax_usd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+ </w:t>
      </w:r>
      <w:r w:rsidRPr="000B3325">
        <w:rPr>
          <w:color w:val="EE0000"/>
        </w:rPr>
        <w:t>interconnection cost</w:t>
      </w:r>
    </w:p>
    <w:p w14:paraId="7152D8BE" w14:textId="77777777" w:rsidR="009C05A7" w:rsidRDefault="009C05A7" w:rsidP="00EF07C8">
      <w:pPr>
        <w:rPr>
          <w:color w:val="EE0000"/>
        </w:rPr>
      </w:pPr>
    </w:p>
    <w:p w14:paraId="6B35E01C" w14:textId="77777777" w:rsidR="009C05A7" w:rsidRDefault="009C05A7" w:rsidP="00EF07C8">
      <w:pPr>
        <w:rPr>
          <w:color w:val="EE0000"/>
        </w:rPr>
      </w:pPr>
    </w:p>
    <w:p w14:paraId="01AAE4C3" w14:textId="77777777" w:rsidR="009C05A7" w:rsidRDefault="009C05A7" w:rsidP="009C05A7">
      <w:pPr>
        <w:pStyle w:val="a9"/>
        <w:numPr>
          <w:ilvl w:val="0"/>
          <w:numId w:val="1"/>
        </w:numPr>
      </w:pPr>
      <w:proofErr w:type="spellStart"/>
      <w:r w:rsidRPr="000C0567">
        <w:rPr>
          <w:rFonts w:ascii="DengXian" w:eastAsia="DengXian" w:hAnsi="DengXian" w:cs="SimSun"/>
          <w:color w:val="EE0000"/>
          <w:kern w:val="0"/>
          <w:sz w:val="22"/>
        </w:rPr>
        <w:t>land_building_cost_usd</w:t>
      </w:r>
      <w:proofErr w:type="spellEnd"/>
      <w:r w:rsidRPr="000C0567">
        <w:rPr>
          <w:rFonts w:ascii="DengXian" w:eastAsia="DengXian" w:hAnsi="DengXian" w:cs="SimSun" w:hint="eastAsia"/>
          <w:color w:val="EE0000"/>
          <w:kern w:val="0"/>
          <w:sz w:val="22"/>
        </w:rPr>
        <w:t xml:space="preserve"> = </w:t>
      </w:r>
      <w:proofErr w:type="spellStart"/>
      <w:r w:rsidRPr="00DE5233">
        <w:rPr>
          <w:color w:val="0070C0"/>
        </w:rPr>
        <w:t>campus_size_square_ft</w:t>
      </w:r>
      <w:proofErr w:type="spellEnd"/>
      <w:r w:rsidRPr="00FB386B">
        <w:t xml:space="preserve"> * </w:t>
      </w:r>
      <w:proofErr w:type="spellStart"/>
      <w:r w:rsidRPr="00DE5233">
        <w:rPr>
          <w:color w:val="0070C0"/>
        </w:rPr>
        <w:t>land_cost_usd_per_sqft</w:t>
      </w:r>
      <w:proofErr w:type="spellEnd"/>
      <w:r>
        <w:rPr>
          <w:rFonts w:hint="eastAsia"/>
        </w:rPr>
        <w:t xml:space="preserve"> + </w:t>
      </w:r>
      <w:proofErr w:type="spellStart"/>
      <w:r w:rsidRPr="00DE5233">
        <w:rPr>
          <w:color w:val="0070C0"/>
        </w:rPr>
        <w:t>building_capex_usd</w:t>
      </w:r>
      <w:proofErr w:type="spellEnd"/>
      <w:r>
        <w:rPr>
          <w:rFonts w:hint="eastAsia"/>
        </w:rPr>
        <w:t xml:space="preserve"> </w:t>
      </w:r>
    </w:p>
    <w:p w14:paraId="1416C8DC" w14:textId="77777777" w:rsidR="009C05A7" w:rsidRPr="000B3325" w:rsidRDefault="009C05A7" w:rsidP="009C05A7">
      <w:pPr>
        <w:pStyle w:val="a9"/>
        <w:numPr>
          <w:ilvl w:val="0"/>
          <w:numId w:val="1"/>
        </w:numPr>
      </w:pPr>
      <w:proofErr w:type="spellStart"/>
      <w:r w:rsidRPr="00DE5233">
        <w:rPr>
          <w:color w:val="0070C0"/>
        </w:rPr>
        <w:t>equipment_capex</w:t>
      </w:r>
      <w:r w:rsidRPr="008E6D0B">
        <w:rPr>
          <w:color w:val="0070C0"/>
        </w:rPr>
        <w:t>_usd</w:t>
      </w:r>
      <w:proofErr w:type="spellEnd"/>
    </w:p>
    <w:p w14:paraId="4924665B" w14:textId="77777777" w:rsidR="009C05A7" w:rsidRPr="000B3325" w:rsidRDefault="009C05A7" w:rsidP="009C05A7">
      <w:pPr>
        <w:pStyle w:val="a9"/>
        <w:numPr>
          <w:ilvl w:val="0"/>
          <w:numId w:val="1"/>
        </w:numPr>
      </w:pP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real_property_taxes_usd</w:t>
      </w:r>
      <w:proofErr w:type="spellEnd"/>
      <w:r>
        <w:rPr>
          <w:rFonts w:hint="eastAsia"/>
        </w:rPr>
        <w:t xml:space="preserve"> = </w:t>
      </w:r>
      <w:r w:rsidRPr="00FB386B">
        <w:t>(</w:t>
      </w:r>
      <w:proofErr w:type="spellStart"/>
      <w:r w:rsidRPr="00FB386B">
        <w:t>land_building_cost_usd</w:t>
      </w:r>
      <w:proofErr w:type="spellEnd"/>
      <w:r w:rsidRPr="00FB386B">
        <w:t xml:space="preserve"> * </w:t>
      </w:r>
      <w:proofErr w:type="spellStart"/>
      <w:r w:rsidRPr="00DE5233">
        <w:rPr>
          <w:color w:val="0070C0"/>
        </w:rPr>
        <w:t>assessed_real_property_frac</w:t>
      </w:r>
      <w:proofErr w:type="spellEnd"/>
      <w:r w:rsidRPr="00FB386B">
        <w:t xml:space="preserve">) * </w:t>
      </w:r>
      <w:proofErr w:type="spellStart"/>
      <w:r w:rsidRPr="00DE5233">
        <w:rPr>
          <w:color w:val="0070C0"/>
        </w:rPr>
        <w:t>real_property_tax_rate</w:t>
      </w:r>
      <w:proofErr w:type="spellEnd"/>
    </w:p>
    <w:p w14:paraId="14779803" w14:textId="77777777" w:rsidR="009C05A7" w:rsidRPr="000B3325" w:rsidRDefault="009C05A7" w:rsidP="009C05A7">
      <w:pPr>
        <w:pStyle w:val="a9"/>
        <w:numPr>
          <w:ilvl w:val="0"/>
          <w:numId w:val="1"/>
        </w:numPr>
      </w:pP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personal_property_taxes_usd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= </w:t>
      </w:r>
      <w:r w:rsidRPr="00FB386B">
        <w:t>(</w:t>
      </w:r>
      <w:proofErr w:type="spellStart"/>
      <w:r w:rsidRPr="00FB386B">
        <w:t>equipment_capex_usd</w:t>
      </w:r>
      <w:proofErr w:type="spellEnd"/>
      <w:r w:rsidRPr="00FB386B">
        <w:t xml:space="preserve"> * </w:t>
      </w:r>
      <w:proofErr w:type="spellStart"/>
      <w:r w:rsidRPr="00DE5233">
        <w:rPr>
          <w:color w:val="0070C0"/>
        </w:rPr>
        <w:t>assessed_personal_property_frac</w:t>
      </w:r>
      <w:proofErr w:type="spellEnd"/>
      <w:r w:rsidRPr="00FB386B">
        <w:t xml:space="preserve">) * </w:t>
      </w:r>
      <w:proofErr w:type="spellStart"/>
      <w:r w:rsidRPr="00DE5233">
        <w:rPr>
          <w:color w:val="0070C0"/>
        </w:rPr>
        <w:t>personal_prop_tax_rate</w:t>
      </w:r>
      <w:proofErr w:type="spellEnd"/>
    </w:p>
    <w:p w14:paraId="4B0F7498" w14:textId="77777777" w:rsidR="009C05A7" w:rsidRPr="000B3325" w:rsidRDefault="009C05A7" w:rsidP="009C05A7">
      <w:pPr>
        <w:pStyle w:val="a9"/>
        <w:numPr>
          <w:ilvl w:val="0"/>
          <w:numId w:val="1"/>
        </w:numPr>
      </w:pPr>
      <w:proofErr w:type="spellStart"/>
      <w:r w:rsidRPr="003C4DCE">
        <w:rPr>
          <w:rFonts w:ascii="DengXian" w:eastAsia="DengXian" w:hAnsi="DengXian" w:cs="SimSun"/>
          <w:color w:val="EE0000"/>
          <w:kern w:val="0"/>
          <w:sz w:val="22"/>
        </w:rPr>
        <w:t>equipment_sales_tax_usd</w:t>
      </w:r>
      <w:proofErr w:type="spellEnd"/>
      <w:r>
        <w:rPr>
          <w:rFonts w:ascii="DengXian" w:eastAsia="DengXian" w:hAnsi="DengXian" w:cs="SimSun" w:hint="eastAsia"/>
          <w:color w:val="EE0000"/>
          <w:kern w:val="0"/>
          <w:sz w:val="22"/>
        </w:rPr>
        <w:t xml:space="preserve"> = </w:t>
      </w:r>
      <w:proofErr w:type="spellStart"/>
      <w:r w:rsidRPr="008E6D0B">
        <w:rPr>
          <w:color w:val="0070C0"/>
        </w:rPr>
        <w:t>equipment_capex_usd</w:t>
      </w:r>
      <w:proofErr w:type="spellEnd"/>
      <w:r w:rsidRPr="00FB386B">
        <w:t xml:space="preserve"> * </w:t>
      </w:r>
      <w:proofErr w:type="spellStart"/>
      <w:r w:rsidRPr="00DE5233">
        <w:rPr>
          <w:color w:val="0070C0"/>
        </w:rPr>
        <w:t>sales_tax_rate</w:t>
      </w:r>
      <w:proofErr w:type="spellEnd"/>
    </w:p>
    <w:p w14:paraId="2AF8CC54" w14:textId="77777777" w:rsidR="009C05A7" w:rsidRPr="00EF07C8" w:rsidRDefault="009C05A7" w:rsidP="009C05A7">
      <w:pPr>
        <w:pStyle w:val="a9"/>
        <w:numPr>
          <w:ilvl w:val="0"/>
          <w:numId w:val="1"/>
        </w:numPr>
      </w:pPr>
      <w:r w:rsidRPr="000B3325">
        <w:rPr>
          <w:color w:val="EE0000"/>
        </w:rPr>
        <w:t>interconnection cost</w:t>
      </w:r>
      <w:r w:rsidRPr="00FB386B">
        <w:t xml:space="preserve"> </w:t>
      </w:r>
      <w:r>
        <w:rPr>
          <w:rFonts w:hint="eastAsia"/>
        </w:rPr>
        <w:t xml:space="preserve">= </w:t>
      </w:r>
      <w:proofErr w:type="spellStart"/>
      <w:r w:rsidRPr="008E6D0B">
        <w:rPr>
          <w:color w:val="0070C0"/>
        </w:rPr>
        <w:t>interconnection_distance_km</w:t>
      </w:r>
      <w:proofErr w:type="spellEnd"/>
      <w:r w:rsidRPr="00FB386B">
        <w:t xml:space="preserve"> * </w:t>
      </w:r>
      <w:proofErr w:type="spellStart"/>
      <w:r w:rsidRPr="008E6D0B">
        <w:rPr>
          <w:color w:val="0070C0"/>
        </w:rPr>
        <w:t>interconnection_cost_usd_per_km</w:t>
      </w:r>
      <w:proofErr w:type="spellEnd"/>
    </w:p>
    <w:p w14:paraId="25C37594" w14:textId="77777777" w:rsidR="009C05A7" w:rsidRDefault="009C05A7" w:rsidP="009C05A7"/>
    <w:p w14:paraId="0FC13214" w14:textId="77777777" w:rsidR="009C05A7" w:rsidRDefault="009C05A7" w:rsidP="00EF07C8"/>
    <w:p w14:paraId="47BCEC7E" w14:textId="77777777" w:rsidR="009C05A7" w:rsidRDefault="009C05A7" w:rsidP="00EF07C8"/>
    <w:p w14:paraId="0DE4895D" w14:textId="77777777" w:rsidR="009C05A7" w:rsidRPr="009C05A7" w:rsidRDefault="009C05A7" w:rsidP="00EF07C8">
      <w:pPr>
        <w:rPr>
          <w:rFonts w:hint="eastAsia"/>
        </w:rPr>
      </w:pPr>
    </w:p>
    <w:sectPr w:rsidR="009C05A7" w:rsidRPr="009C05A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26C8"/>
    <w:multiLevelType w:val="hybridMultilevel"/>
    <w:tmpl w:val="71368E52"/>
    <w:lvl w:ilvl="0" w:tplc="EE2E0350">
      <w:start w:val="1"/>
      <w:numFmt w:val="decimal"/>
      <w:lvlText w:val="(%1)"/>
      <w:lvlJc w:val="left"/>
      <w:pPr>
        <w:ind w:left="360" w:hanging="360"/>
      </w:pPr>
      <w:rPr>
        <w:rFonts w:ascii="DengXian" w:eastAsia="DengXian" w:hAnsi="DengXian" w:cs="SimSun" w:hint="default"/>
        <w:color w:val="EE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708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D3"/>
    <w:rsid w:val="000B3325"/>
    <w:rsid w:val="000C0567"/>
    <w:rsid w:val="000C4370"/>
    <w:rsid w:val="00177CFD"/>
    <w:rsid w:val="00257706"/>
    <w:rsid w:val="002B78DF"/>
    <w:rsid w:val="003C4DCE"/>
    <w:rsid w:val="0045661B"/>
    <w:rsid w:val="0046726B"/>
    <w:rsid w:val="0056390B"/>
    <w:rsid w:val="00710247"/>
    <w:rsid w:val="007375F6"/>
    <w:rsid w:val="007452CF"/>
    <w:rsid w:val="00784FB4"/>
    <w:rsid w:val="007A613D"/>
    <w:rsid w:val="0085414B"/>
    <w:rsid w:val="008E6D0B"/>
    <w:rsid w:val="008F7E12"/>
    <w:rsid w:val="00931DE8"/>
    <w:rsid w:val="009733C2"/>
    <w:rsid w:val="009C05A7"/>
    <w:rsid w:val="009E680C"/>
    <w:rsid w:val="00A26C33"/>
    <w:rsid w:val="00A32438"/>
    <w:rsid w:val="00A45D19"/>
    <w:rsid w:val="00A83DA8"/>
    <w:rsid w:val="00A96D9C"/>
    <w:rsid w:val="00AD460E"/>
    <w:rsid w:val="00BB23BA"/>
    <w:rsid w:val="00D66CD3"/>
    <w:rsid w:val="00DE5233"/>
    <w:rsid w:val="00EF07C8"/>
    <w:rsid w:val="00F53396"/>
    <w:rsid w:val="00FA6AB4"/>
    <w:rsid w:val="00FB386B"/>
    <w:rsid w:val="00F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9FD6"/>
  <w15:chartTrackingRefBased/>
  <w15:docId w15:val="{DA13816C-39D9-40BF-BFC5-18113092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7C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C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C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C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C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C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C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C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C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C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C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C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C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C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C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C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C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C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C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C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C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C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C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6CD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B38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Siyuan Wang</dc:creator>
  <cp:keywords/>
  <dc:description/>
  <cp:lastModifiedBy>Siyuan Wang</cp:lastModifiedBy>
  <cp:revision>10</cp:revision>
  <dcterms:created xsi:type="dcterms:W3CDTF">2026-06-18T20:05:00Z</dcterms:created>
  <dcterms:modified xsi:type="dcterms:W3CDTF">2026-06-19T21:38:00Z</dcterms:modified>
</cp:coreProperties>
</file>