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53D1" w14:textId="77777777" w:rsidR="00AB4513" w:rsidRPr="00151E85" w:rsidRDefault="00000000">
      <w:pPr>
        <w:pStyle w:val="Heading1"/>
        <w:rPr>
          <w:sz w:val="32"/>
          <w:szCs w:val="32"/>
        </w:rPr>
      </w:pPr>
      <w:r w:rsidRPr="00151E85">
        <w:rPr>
          <w:sz w:val="32"/>
          <w:szCs w:val="32"/>
        </w:rPr>
        <w:t>SHIVANI</w:t>
      </w:r>
      <w:r w:rsidRPr="00151E85">
        <w:rPr>
          <w:spacing w:val="-12"/>
          <w:sz w:val="32"/>
          <w:szCs w:val="32"/>
        </w:rPr>
        <w:t xml:space="preserve"> </w:t>
      </w:r>
      <w:r w:rsidRPr="00151E85">
        <w:rPr>
          <w:spacing w:val="-2"/>
          <w:sz w:val="32"/>
          <w:szCs w:val="32"/>
        </w:rPr>
        <w:t>UPADHYAY</w:t>
      </w:r>
    </w:p>
    <w:p w14:paraId="4D1A4773" w14:textId="77777777" w:rsidR="00AB4513" w:rsidRPr="00151E85" w:rsidRDefault="00000000">
      <w:pPr>
        <w:spacing w:before="48" w:line="276" w:lineRule="auto"/>
        <w:ind w:left="31"/>
        <w:rPr>
          <w:szCs w:val="24"/>
        </w:rPr>
      </w:pPr>
      <w:r w:rsidRPr="00151E85">
        <w:rPr>
          <w:spacing w:val="-2"/>
          <w:szCs w:val="24"/>
        </w:rPr>
        <w:t>Cost</w:t>
      </w:r>
      <w:r w:rsidRPr="00151E85">
        <w:rPr>
          <w:spacing w:val="-7"/>
          <w:szCs w:val="24"/>
        </w:rPr>
        <w:t xml:space="preserve"> </w:t>
      </w:r>
      <w:r w:rsidRPr="00151E85">
        <w:rPr>
          <w:spacing w:val="-2"/>
          <w:szCs w:val="24"/>
        </w:rPr>
        <w:t>and Management</w:t>
      </w:r>
      <w:r w:rsidRPr="00151E85">
        <w:rPr>
          <w:spacing w:val="-6"/>
          <w:szCs w:val="24"/>
        </w:rPr>
        <w:t xml:space="preserve"> </w:t>
      </w:r>
      <w:r w:rsidRPr="00151E85">
        <w:rPr>
          <w:spacing w:val="-2"/>
          <w:szCs w:val="24"/>
        </w:rPr>
        <w:t>Accountant,</w:t>
      </w:r>
      <w:r w:rsidRPr="00151E85">
        <w:rPr>
          <w:spacing w:val="-6"/>
          <w:szCs w:val="24"/>
        </w:rPr>
        <w:t xml:space="preserve"> </w:t>
      </w:r>
      <w:r w:rsidRPr="00151E85">
        <w:rPr>
          <w:spacing w:val="-2"/>
          <w:szCs w:val="24"/>
        </w:rPr>
        <w:t xml:space="preserve">B.com </w:t>
      </w:r>
      <w:r w:rsidRPr="00151E85">
        <w:rPr>
          <w:szCs w:val="24"/>
        </w:rPr>
        <w:t>Location: Pune, Maharashtra</w:t>
      </w:r>
    </w:p>
    <w:p w14:paraId="0433EE68" w14:textId="77777777" w:rsidR="00AB4513" w:rsidRPr="00151E85" w:rsidRDefault="00000000">
      <w:pPr>
        <w:spacing w:before="80"/>
        <w:ind w:left="31"/>
        <w:rPr>
          <w:szCs w:val="24"/>
        </w:rPr>
      </w:pPr>
      <w:r w:rsidRPr="00151E85">
        <w:rPr>
          <w:sz w:val="24"/>
          <w:szCs w:val="24"/>
        </w:rPr>
        <w:br w:type="column"/>
      </w:r>
      <w:r w:rsidRPr="00151E85">
        <w:rPr>
          <w:szCs w:val="24"/>
        </w:rPr>
        <w:t>Phone</w:t>
      </w:r>
      <w:r w:rsidRPr="00151E85">
        <w:rPr>
          <w:spacing w:val="-6"/>
          <w:szCs w:val="24"/>
        </w:rPr>
        <w:t xml:space="preserve"> </w:t>
      </w:r>
      <w:r w:rsidRPr="00151E85">
        <w:rPr>
          <w:szCs w:val="24"/>
        </w:rPr>
        <w:t>No:</w:t>
      </w:r>
      <w:r w:rsidRPr="00151E85">
        <w:rPr>
          <w:spacing w:val="-7"/>
          <w:szCs w:val="24"/>
        </w:rPr>
        <w:t xml:space="preserve"> </w:t>
      </w:r>
      <w:r w:rsidRPr="00151E85">
        <w:rPr>
          <w:szCs w:val="24"/>
        </w:rPr>
        <w:t>+91</w:t>
      </w:r>
      <w:r w:rsidRPr="00151E85">
        <w:rPr>
          <w:spacing w:val="-4"/>
          <w:szCs w:val="24"/>
        </w:rPr>
        <w:t xml:space="preserve"> </w:t>
      </w:r>
      <w:r w:rsidRPr="00151E85">
        <w:rPr>
          <w:spacing w:val="-2"/>
          <w:szCs w:val="24"/>
        </w:rPr>
        <w:t>9022376040</w:t>
      </w:r>
    </w:p>
    <w:p w14:paraId="703CF746" w14:textId="17685454" w:rsidR="00AB4513" w:rsidRDefault="00000000" w:rsidP="0033660C">
      <w:pPr>
        <w:pStyle w:val="BodyText"/>
        <w:spacing w:before="34"/>
        <w:ind w:left="31" w:firstLine="0"/>
        <w:rPr>
          <w:sz w:val="22"/>
          <w:szCs w:val="22"/>
        </w:rPr>
      </w:pPr>
      <w:r w:rsidRPr="00151E85">
        <w:rPr>
          <w:sz w:val="22"/>
          <w:szCs w:val="22"/>
        </w:rPr>
        <w:t>Email:</w:t>
      </w:r>
      <w:r w:rsidRPr="00151E85">
        <w:rPr>
          <w:spacing w:val="-13"/>
          <w:sz w:val="22"/>
          <w:szCs w:val="22"/>
        </w:rPr>
        <w:t xml:space="preserve"> </w:t>
      </w:r>
      <w:hyperlink r:id="rId5" w:history="1">
        <w:r w:rsidR="00117E54" w:rsidRPr="00862663">
          <w:rPr>
            <w:rStyle w:val="Hyperlink"/>
            <w:sz w:val="22"/>
            <w:szCs w:val="22"/>
          </w:rPr>
          <w:t>upadhyayshivani1708@gmail.com</w:t>
        </w:r>
      </w:hyperlink>
    </w:p>
    <w:p w14:paraId="56108317" w14:textId="77777777" w:rsidR="00D21740" w:rsidRDefault="00D21740" w:rsidP="0033660C">
      <w:pPr>
        <w:pStyle w:val="BodyText"/>
        <w:spacing w:before="34"/>
        <w:ind w:left="31" w:firstLine="0"/>
        <w:rPr>
          <w:sz w:val="22"/>
          <w:szCs w:val="22"/>
        </w:rPr>
      </w:pPr>
    </w:p>
    <w:p w14:paraId="5BBFB3FE" w14:textId="7DF6E4BF" w:rsidR="00D21740" w:rsidRPr="00151E85" w:rsidRDefault="00D21740" w:rsidP="0033660C">
      <w:pPr>
        <w:pStyle w:val="BodyText"/>
        <w:spacing w:before="34"/>
        <w:ind w:left="31" w:firstLine="0"/>
        <w:rPr>
          <w:sz w:val="22"/>
          <w:szCs w:val="22"/>
        </w:rPr>
        <w:sectPr w:rsidR="00D21740" w:rsidRPr="00151E85">
          <w:type w:val="continuous"/>
          <w:pgSz w:w="12240" w:h="15840"/>
          <w:pgMar w:top="640" w:right="0" w:bottom="280" w:left="360" w:header="720" w:footer="720" w:gutter="0"/>
          <w:cols w:num="2" w:space="720" w:equalWidth="0">
            <w:col w:w="3386" w:space="2385"/>
            <w:col w:w="6109"/>
          </w:cols>
        </w:sectPr>
      </w:pPr>
    </w:p>
    <w:p w14:paraId="64690D95" w14:textId="77777777" w:rsidR="00AB4513" w:rsidRPr="00151E85" w:rsidRDefault="00AB4513">
      <w:pPr>
        <w:pStyle w:val="BodyText"/>
        <w:spacing w:before="47"/>
        <w:ind w:left="0" w:firstLine="0"/>
        <w:rPr>
          <w:sz w:val="22"/>
          <w:szCs w:val="22"/>
        </w:rPr>
      </w:pPr>
    </w:p>
    <w:p w14:paraId="2D3B0611" w14:textId="77777777" w:rsidR="00AB4513" w:rsidRPr="00151E85" w:rsidRDefault="00000000">
      <w:pPr>
        <w:ind w:left="26"/>
        <w:rPr>
          <w:szCs w:val="24"/>
        </w:rPr>
      </w:pPr>
      <w:r w:rsidRPr="00151E85">
        <w:rPr>
          <w:noProof/>
          <w:szCs w:val="24"/>
        </w:rPr>
        <mc:AlternateContent>
          <mc:Choice Requires="wpg">
            <w:drawing>
              <wp:inline distT="0" distB="0" distL="0" distR="0" wp14:anchorId="6B421944" wp14:editId="61D04707">
                <wp:extent cx="7331075" cy="753110"/>
                <wp:effectExtent l="0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1075" cy="753110"/>
                          <a:chOff x="0" y="0"/>
                          <a:chExt cx="7331075" cy="7531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76529"/>
                            <a:ext cx="729424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576580">
                                <a:moveTo>
                                  <a:pt x="7293864" y="635"/>
                                </a:moveTo>
                                <a:lnTo>
                                  <a:pt x="7269480" y="635"/>
                                </a:lnTo>
                                <a:lnTo>
                                  <a:pt x="7269480" y="15240"/>
                                </a:lnTo>
                                <a:lnTo>
                                  <a:pt x="7269480" y="570230"/>
                                </a:lnTo>
                                <a:lnTo>
                                  <a:pt x="27432" y="570230"/>
                                </a:lnTo>
                                <a:lnTo>
                                  <a:pt x="27432" y="15240"/>
                                </a:lnTo>
                                <a:lnTo>
                                  <a:pt x="7269480" y="15240"/>
                                </a:lnTo>
                                <a:lnTo>
                                  <a:pt x="7269480" y="635"/>
                                </a:lnTo>
                                <a:lnTo>
                                  <a:pt x="7269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21336" y="8890"/>
                                </a:lnTo>
                                <a:lnTo>
                                  <a:pt x="21336" y="15240"/>
                                </a:lnTo>
                                <a:lnTo>
                                  <a:pt x="21336" y="570230"/>
                                </a:lnTo>
                                <a:lnTo>
                                  <a:pt x="21336" y="576580"/>
                                </a:lnTo>
                                <a:lnTo>
                                  <a:pt x="7275576" y="576580"/>
                                </a:lnTo>
                                <a:lnTo>
                                  <a:pt x="7275576" y="570230"/>
                                </a:lnTo>
                                <a:lnTo>
                                  <a:pt x="7275576" y="8890"/>
                                </a:lnTo>
                                <a:lnTo>
                                  <a:pt x="7293864" y="8890"/>
                                </a:lnTo>
                                <a:lnTo>
                                  <a:pt x="7293864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27432" y="191770"/>
                            <a:ext cx="7242175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92BEE" w14:textId="037AB6B5" w:rsidR="00AB4513" w:rsidRDefault="00000000">
                              <w:pPr>
                                <w:spacing w:before="4" w:line="276" w:lineRule="auto"/>
                                <w:ind w:left="103" w:right="87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Qualified cost and Management Accountant with a sound knowledge of costing, finance and</w:t>
                              </w:r>
                              <w:r w:rsidR="000D52D2">
                                <w:rPr>
                                  <w:sz w:val="21"/>
                                </w:rPr>
                                <w:t xml:space="preserve"> </w:t>
                              </w:r>
                              <w:r w:rsidR="00E774E7">
                                <w:rPr>
                                  <w:sz w:val="21"/>
                                </w:rPr>
                                <w:t>taxation</w:t>
                              </w:r>
                              <w:r>
                                <w:rPr>
                                  <w:sz w:val="21"/>
                                </w:rPr>
                                <w:t>, along with hands-on training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audit,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reconciliations,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MIS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reporting.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detail-oriented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disciplined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seeking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contribute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analytical and financial expertise in a growth oriented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organisation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4383" y="0"/>
                            <a:ext cx="7306309" cy="176530"/>
                          </a:xfrm>
                          <a:prstGeom prst="rect">
                            <a:avLst/>
                          </a:prstGeom>
                          <a:solidFill>
                            <a:srgbClr val="528DD2"/>
                          </a:solidFill>
                        </wps:spPr>
                        <wps:txbx>
                          <w:txbxContent>
                            <w:p w14:paraId="30BB1802" w14:textId="77777777" w:rsidR="00AB4513" w:rsidRDefault="00000000">
                              <w:pPr>
                                <w:spacing w:before="1"/>
                                <w:ind w:left="-10"/>
                                <w:rPr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21944" id="Group 1" o:spid="_x0000_s1026" style="width:577.25pt;height:59.3pt;mso-position-horizontal-relative:char;mso-position-vertical-relative:line" coordsize="73310,7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">
                <v:shape id="Graphic 2" o:spid="_x0000_s1027" style="position:absolute;top:1765;width:72942;height:5766;visibility:visible;mso-wrap-style:square;v-text-anchor:top" coordsize="729424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" path="m7293864,635r-24384,l7269480,15240r,554990l27432,570230r,-554990l7269480,15240r,-14605l7269480,,,,,8890r21336,l21336,15240r,554990l21336,576580r7254240,l7275576,570230r,-561340l7293864,8890r,-825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74;top:1917;width:72422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0692BEE" w14:textId="037AB6B5" w:rsidR="00AB4513" w:rsidRDefault="00000000">
                        <w:pPr>
                          <w:spacing w:before="4" w:line="276" w:lineRule="auto"/>
                          <w:ind w:left="103" w:right="87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Qualified cost and Management Accountant with a sound knowledge of costing, finance and</w:t>
                        </w:r>
                        <w:r w:rsidR="000D52D2">
                          <w:rPr>
                            <w:sz w:val="21"/>
                          </w:rPr>
                          <w:t xml:space="preserve"> </w:t>
                        </w:r>
                        <w:r w:rsidR="00E774E7">
                          <w:rPr>
                            <w:sz w:val="21"/>
                          </w:rPr>
                          <w:t>taxation</w:t>
                        </w:r>
                        <w:r>
                          <w:rPr>
                            <w:sz w:val="21"/>
                          </w:rPr>
                          <w:t>, along with hands-on training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cost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audit,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reconciliations,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MIS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reporting.</w:t>
                        </w:r>
                        <w:r>
                          <w:rPr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detail-oriented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disciplined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professional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seeking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contribute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analytical and financial expertise in a growth oriented </w:t>
                        </w:r>
                        <w:proofErr w:type="spellStart"/>
                        <w:r>
                          <w:rPr>
                            <w:sz w:val="21"/>
                          </w:rPr>
                          <w:t>organisation</w:t>
                        </w:r>
                        <w:proofErr w:type="spellEnd"/>
                        <w:r>
                          <w:rPr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v:shape id="Textbox 4" o:spid="_x0000_s1029" type="#_x0000_t202" style="position:absolute;left:243;width:73063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" fillcolor="#528dd2" stroked="f">
                  <v:textbox inset="0,0,0,0">
                    <w:txbxContent>
                      <w:p w14:paraId="30BB1802" w14:textId="77777777" w:rsidR="00AB4513" w:rsidRDefault="00000000">
                        <w:pPr>
                          <w:spacing w:before="1"/>
                          <w:ind w:left="-10"/>
                          <w:rPr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PROFESSIONAL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647418" w14:textId="77777777" w:rsidR="00AB4513" w:rsidRPr="00151E85" w:rsidRDefault="00AB4513">
      <w:pPr>
        <w:pStyle w:val="BodyText"/>
        <w:spacing w:before="9"/>
        <w:ind w:left="0" w:firstLine="0"/>
        <w:rPr>
          <w:sz w:val="22"/>
          <w:szCs w:val="22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510"/>
        <w:gridCol w:w="2884"/>
        <w:gridCol w:w="2165"/>
        <w:gridCol w:w="3092"/>
      </w:tblGrid>
      <w:tr w:rsidR="00AB4513" w:rsidRPr="00151E85" w14:paraId="13E38298" w14:textId="77777777">
        <w:trPr>
          <w:trHeight w:val="280"/>
        </w:trPr>
        <w:tc>
          <w:tcPr>
            <w:tcW w:w="11495" w:type="dxa"/>
            <w:gridSpan w:val="5"/>
            <w:tcBorders>
              <w:top w:val="nil"/>
              <w:left w:val="nil"/>
              <w:right w:val="nil"/>
            </w:tcBorders>
            <w:shd w:val="clear" w:color="auto" w:fill="528DD2"/>
          </w:tcPr>
          <w:p w14:paraId="44C6A638" w14:textId="77777777" w:rsidR="00AB4513" w:rsidRPr="00151E85" w:rsidRDefault="00000000">
            <w:pPr>
              <w:pStyle w:val="TableParagraph"/>
              <w:spacing w:before="0"/>
              <w:ind w:left="-15"/>
              <w:jc w:val="left"/>
              <w:rPr>
                <w:b/>
                <w:szCs w:val="24"/>
              </w:rPr>
            </w:pPr>
            <w:r w:rsidRPr="00151E85">
              <w:rPr>
                <w:b/>
                <w:color w:val="FFFFFF"/>
                <w:spacing w:val="-2"/>
                <w:szCs w:val="24"/>
              </w:rPr>
              <w:t>EDUCATION</w:t>
            </w:r>
          </w:p>
        </w:tc>
      </w:tr>
      <w:tr w:rsidR="00AB4513" w:rsidRPr="00151E85" w14:paraId="3CFCD511" w14:textId="77777777">
        <w:trPr>
          <w:trHeight w:val="290"/>
        </w:trPr>
        <w:tc>
          <w:tcPr>
            <w:tcW w:w="1844" w:type="dxa"/>
          </w:tcPr>
          <w:p w14:paraId="1A15C94D" w14:textId="77777777" w:rsidR="00AB4513" w:rsidRPr="00151E85" w:rsidRDefault="00000000">
            <w:pPr>
              <w:pStyle w:val="TableParagraph"/>
              <w:spacing w:before="12"/>
              <w:ind w:left="92" w:right="2"/>
              <w:rPr>
                <w:b/>
                <w:szCs w:val="24"/>
              </w:rPr>
            </w:pPr>
            <w:r w:rsidRPr="00151E85">
              <w:rPr>
                <w:b/>
                <w:spacing w:val="-2"/>
                <w:szCs w:val="24"/>
              </w:rPr>
              <w:t>Course</w:t>
            </w:r>
          </w:p>
        </w:tc>
        <w:tc>
          <w:tcPr>
            <w:tcW w:w="1510" w:type="dxa"/>
          </w:tcPr>
          <w:p w14:paraId="50D85EC5" w14:textId="77777777" w:rsidR="00AB4513" w:rsidRPr="00151E85" w:rsidRDefault="00000000">
            <w:pPr>
              <w:pStyle w:val="TableParagraph"/>
              <w:spacing w:before="12"/>
              <w:ind w:left="74" w:right="20"/>
              <w:rPr>
                <w:b/>
                <w:szCs w:val="24"/>
              </w:rPr>
            </w:pPr>
            <w:r w:rsidRPr="00151E85">
              <w:rPr>
                <w:b/>
                <w:spacing w:val="-4"/>
                <w:szCs w:val="24"/>
              </w:rPr>
              <w:t>Year</w:t>
            </w:r>
          </w:p>
        </w:tc>
        <w:tc>
          <w:tcPr>
            <w:tcW w:w="2884" w:type="dxa"/>
          </w:tcPr>
          <w:p w14:paraId="17B89691" w14:textId="77777777" w:rsidR="00AB4513" w:rsidRPr="00151E85" w:rsidRDefault="00000000">
            <w:pPr>
              <w:pStyle w:val="TableParagraph"/>
              <w:spacing w:before="12"/>
              <w:ind w:left="1000"/>
              <w:jc w:val="left"/>
              <w:rPr>
                <w:b/>
                <w:szCs w:val="24"/>
              </w:rPr>
            </w:pPr>
            <w:r w:rsidRPr="00151E85">
              <w:rPr>
                <w:b/>
                <w:spacing w:val="-2"/>
                <w:szCs w:val="24"/>
              </w:rPr>
              <w:t>Institution</w:t>
            </w:r>
          </w:p>
        </w:tc>
        <w:tc>
          <w:tcPr>
            <w:tcW w:w="2165" w:type="dxa"/>
          </w:tcPr>
          <w:p w14:paraId="1F74FAD7" w14:textId="77777777" w:rsidR="00AB4513" w:rsidRPr="00151E85" w:rsidRDefault="00000000">
            <w:pPr>
              <w:pStyle w:val="TableParagraph"/>
              <w:spacing w:before="12"/>
              <w:ind w:left="62"/>
              <w:rPr>
                <w:b/>
                <w:szCs w:val="24"/>
              </w:rPr>
            </w:pPr>
            <w:r w:rsidRPr="00151E85">
              <w:rPr>
                <w:b/>
                <w:spacing w:val="-2"/>
                <w:szCs w:val="24"/>
              </w:rPr>
              <w:t>Marks</w:t>
            </w:r>
          </w:p>
        </w:tc>
        <w:tc>
          <w:tcPr>
            <w:tcW w:w="3092" w:type="dxa"/>
          </w:tcPr>
          <w:p w14:paraId="65C7CC7D" w14:textId="77777777" w:rsidR="00AB4513" w:rsidRPr="00151E85" w:rsidRDefault="00000000">
            <w:pPr>
              <w:pStyle w:val="TableParagraph"/>
              <w:spacing w:before="12"/>
              <w:ind w:left="136" w:right="57"/>
              <w:rPr>
                <w:b/>
                <w:szCs w:val="24"/>
              </w:rPr>
            </w:pPr>
            <w:r w:rsidRPr="00151E85">
              <w:rPr>
                <w:b/>
                <w:spacing w:val="-2"/>
                <w:szCs w:val="24"/>
              </w:rPr>
              <w:t>Remarks</w:t>
            </w:r>
          </w:p>
        </w:tc>
      </w:tr>
      <w:tr w:rsidR="00AB4513" w:rsidRPr="00151E85" w14:paraId="40E6AC2C" w14:textId="77777777">
        <w:trPr>
          <w:trHeight w:val="556"/>
        </w:trPr>
        <w:tc>
          <w:tcPr>
            <w:tcW w:w="1844" w:type="dxa"/>
          </w:tcPr>
          <w:p w14:paraId="4A86B81B" w14:textId="77777777" w:rsidR="00AB4513" w:rsidRPr="00151E85" w:rsidRDefault="00000000">
            <w:pPr>
              <w:pStyle w:val="TableParagraph"/>
              <w:ind w:left="92" w:right="3"/>
              <w:rPr>
                <w:szCs w:val="24"/>
              </w:rPr>
            </w:pPr>
            <w:r w:rsidRPr="00151E85">
              <w:rPr>
                <w:szCs w:val="24"/>
              </w:rPr>
              <w:t>CMA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Final</w:t>
            </w:r>
          </w:p>
        </w:tc>
        <w:tc>
          <w:tcPr>
            <w:tcW w:w="1510" w:type="dxa"/>
          </w:tcPr>
          <w:p w14:paraId="2D51AFDD" w14:textId="77777777" w:rsidR="00AB4513" w:rsidRPr="00151E85" w:rsidRDefault="00000000">
            <w:pPr>
              <w:pStyle w:val="TableParagraph"/>
              <w:spacing w:before="0"/>
              <w:ind w:left="74"/>
              <w:rPr>
                <w:szCs w:val="24"/>
              </w:rPr>
            </w:pPr>
            <w:r w:rsidRPr="00151E85">
              <w:rPr>
                <w:szCs w:val="24"/>
              </w:rPr>
              <w:t>June</w:t>
            </w:r>
            <w:r w:rsidRPr="00151E85">
              <w:rPr>
                <w:spacing w:val="-5"/>
                <w:szCs w:val="24"/>
              </w:rPr>
              <w:t xml:space="preserve"> </w:t>
            </w:r>
            <w:r w:rsidRPr="00151E85">
              <w:rPr>
                <w:szCs w:val="24"/>
              </w:rPr>
              <w:t>2025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pacing w:val="-10"/>
                <w:szCs w:val="24"/>
              </w:rPr>
              <w:t>&amp;</w:t>
            </w:r>
          </w:p>
          <w:p w14:paraId="31D472C6" w14:textId="77777777" w:rsidR="00AB4513" w:rsidRPr="00151E85" w:rsidRDefault="00000000">
            <w:pPr>
              <w:pStyle w:val="TableParagraph"/>
              <w:spacing w:before="37"/>
              <w:ind w:left="74" w:right="6"/>
              <w:rPr>
                <w:szCs w:val="24"/>
              </w:rPr>
            </w:pPr>
            <w:r w:rsidRPr="00151E85">
              <w:rPr>
                <w:szCs w:val="24"/>
              </w:rPr>
              <w:t xml:space="preserve">Dec </w:t>
            </w:r>
            <w:r w:rsidRPr="00151E85">
              <w:rPr>
                <w:spacing w:val="-4"/>
                <w:szCs w:val="24"/>
              </w:rPr>
              <w:t>2025</w:t>
            </w:r>
          </w:p>
        </w:tc>
        <w:tc>
          <w:tcPr>
            <w:tcW w:w="2884" w:type="dxa"/>
            <w:vMerge w:val="restart"/>
          </w:tcPr>
          <w:p w14:paraId="3E43E654" w14:textId="77777777" w:rsidR="00AB4513" w:rsidRPr="00151E85" w:rsidRDefault="00AB4513">
            <w:pPr>
              <w:pStyle w:val="TableParagraph"/>
              <w:spacing w:before="0"/>
              <w:jc w:val="left"/>
              <w:rPr>
                <w:szCs w:val="24"/>
              </w:rPr>
            </w:pPr>
          </w:p>
          <w:p w14:paraId="4DE7FA88" w14:textId="77777777" w:rsidR="00AB4513" w:rsidRPr="00151E85" w:rsidRDefault="00AB4513">
            <w:pPr>
              <w:pStyle w:val="TableParagraph"/>
              <w:spacing w:before="74"/>
              <w:jc w:val="left"/>
              <w:rPr>
                <w:szCs w:val="24"/>
              </w:rPr>
            </w:pPr>
          </w:p>
          <w:p w14:paraId="57832153" w14:textId="77777777" w:rsidR="00AB4513" w:rsidRPr="00151E85" w:rsidRDefault="00000000">
            <w:pPr>
              <w:pStyle w:val="TableParagraph"/>
              <w:spacing w:before="0" w:line="276" w:lineRule="auto"/>
              <w:ind w:left="563" w:right="572" w:firstLine="14"/>
              <w:jc w:val="left"/>
              <w:rPr>
                <w:szCs w:val="24"/>
              </w:rPr>
            </w:pPr>
            <w:r w:rsidRPr="00151E85">
              <w:rPr>
                <w:szCs w:val="24"/>
              </w:rPr>
              <w:t>The</w:t>
            </w:r>
            <w:r w:rsidRPr="00151E85">
              <w:rPr>
                <w:spacing w:val="-14"/>
                <w:szCs w:val="24"/>
              </w:rPr>
              <w:t xml:space="preserve"> </w:t>
            </w:r>
            <w:r w:rsidRPr="00151E85">
              <w:rPr>
                <w:szCs w:val="24"/>
              </w:rPr>
              <w:t>Institute</w:t>
            </w:r>
            <w:r w:rsidRPr="00151E85">
              <w:rPr>
                <w:spacing w:val="-13"/>
                <w:szCs w:val="24"/>
              </w:rPr>
              <w:t xml:space="preserve"> </w:t>
            </w:r>
            <w:r w:rsidRPr="00151E85">
              <w:rPr>
                <w:szCs w:val="24"/>
              </w:rPr>
              <w:t>of</w:t>
            </w:r>
            <w:r w:rsidRPr="00151E85">
              <w:rPr>
                <w:spacing w:val="-13"/>
                <w:szCs w:val="24"/>
              </w:rPr>
              <w:t xml:space="preserve"> </w:t>
            </w:r>
            <w:r w:rsidRPr="00151E85">
              <w:rPr>
                <w:szCs w:val="24"/>
              </w:rPr>
              <w:t>Cost Accountants</w:t>
            </w:r>
            <w:r w:rsidRPr="00151E85">
              <w:rPr>
                <w:spacing w:val="-14"/>
                <w:szCs w:val="24"/>
              </w:rPr>
              <w:t xml:space="preserve"> </w:t>
            </w:r>
            <w:r w:rsidRPr="00151E85">
              <w:rPr>
                <w:szCs w:val="24"/>
              </w:rPr>
              <w:t>of</w:t>
            </w:r>
            <w:r w:rsidRPr="00151E85">
              <w:rPr>
                <w:spacing w:val="-9"/>
                <w:szCs w:val="24"/>
              </w:rPr>
              <w:t xml:space="preserve"> </w:t>
            </w:r>
            <w:r w:rsidRPr="00151E85">
              <w:rPr>
                <w:spacing w:val="-4"/>
                <w:szCs w:val="24"/>
              </w:rPr>
              <w:t>India</w:t>
            </w:r>
          </w:p>
        </w:tc>
        <w:tc>
          <w:tcPr>
            <w:tcW w:w="2165" w:type="dxa"/>
          </w:tcPr>
          <w:p w14:paraId="5CA258E6" w14:textId="77777777" w:rsidR="00AB4513" w:rsidRPr="00151E85" w:rsidRDefault="00000000">
            <w:pPr>
              <w:pStyle w:val="TableParagraph"/>
              <w:ind w:left="62"/>
              <w:rPr>
                <w:szCs w:val="24"/>
              </w:rPr>
            </w:pPr>
            <w:r w:rsidRPr="00151E85">
              <w:rPr>
                <w:spacing w:val="-5"/>
                <w:szCs w:val="24"/>
              </w:rPr>
              <w:t>58%</w:t>
            </w:r>
          </w:p>
        </w:tc>
        <w:tc>
          <w:tcPr>
            <w:tcW w:w="3092" w:type="dxa"/>
          </w:tcPr>
          <w:p w14:paraId="5B395109" w14:textId="77777777" w:rsidR="00AB4513" w:rsidRPr="00151E85" w:rsidRDefault="00000000">
            <w:pPr>
              <w:pStyle w:val="TableParagraph"/>
              <w:ind w:left="136" w:right="64"/>
              <w:rPr>
                <w:szCs w:val="24"/>
              </w:rPr>
            </w:pPr>
            <w:r w:rsidRPr="00151E85">
              <w:rPr>
                <w:szCs w:val="24"/>
              </w:rPr>
              <w:t>Exemption</w:t>
            </w:r>
            <w:r w:rsidRPr="00151E85">
              <w:rPr>
                <w:spacing w:val="-6"/>
                <w:szCs w:val="24"/>
              </w:rPr>
              <w:t xml:space="preserve"> </w:t>
            </w:r>
            <w:r w:rsidRPr="00151E85">
              <w:rPr>
                <w:szCs w:val="24"/>
              </w:rPr>
              <w:t>in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zCs w:val="24"/>
              </w:rPr>
              <w:t>3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subjects</w:t>
            </w:r>
          </w:p>
        </w:tc>
      </w:tr>
      <w:tr w:rsidR="00AB4513" w:rsidRPr="00151E85" w14:paraId="03643B34" w14:textId="77777777">
        <w:trPr>
          <w:trHeight w:val="554"/>
        </w:trPr>
        <w:tc>
          <w:tcPr>
            <w:tcW w:w="1844" w:type="dxa"/>
          </w:tcPr>
          <w:p w14:paraId="6C67EF05" w14:textId="77777777" w:rsidR="00AB4513" w:rsidRPr="00151E85" w:rsidRDefault="00000000">
            <w:pPr>
              <w:pStyle w:val="TableParagraph"/>
              <w:spacing w:before="0"/>
              <w:ind w:left="92" w:right="13"/>
              <w:rPr>
                <w:szCs w:val="24"/>
              </w:rPr>
            </w:pPr>
            <w:r w:rsidRPr="00151E85">
              <w:rPr>
                <w:spacing w:val="-5"/>
                <w:szCs w:val="24"/>
              </w:rPr>
              <w:t>CMA</w:t>
            </w:r>
          </w:p>
          <w:p w14:paraId="6A498741" w14:textId="77777777" w:rsidR="00AB4513" w:rsidRPr="00151E85" w:rsidRDefault="00000000">
            <w:pPr>
              <w:pStyle w:val="TableParagraph"/>
              <w:spacing w:before="35"/>
              <w:ind w:left="92" w:right="7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Intermediate</w:t>
            </w:r>
          </w:p>
        </w:tc>
        <w:tc>
          <w:tcPr>
            <w:tcW w:w="1510" w:type="dxa"/>
          </w:tcPr>
          <w:p w14:paraId="21D6ACF2" w14:textId="77777777" w:rsidR="00AB4513" w:rsidRPr="00151E85" w:rsidRDefault="00AB4513">
            <w:pPr>
              <w:pStyle w:val="TableParagraph"/>
              <w:spacing w:before="35"/>
              <w:jc w:val="left"/>
              <w:rPr>
                <w:szCs w:val="24"/>
              </w:rPr>
            </w:pPr>
          </w:p>
          <w:p w14:paraId="43B57BB5" w14:textId="77777777" w:rsidR="00AB4513" w:rsidRPr="00151E85" w:rsidRDefault="00000000">
            <w:pPr>
              <w:pStyle w:val="TableParagraph"/>
              <w:spacing w:before="0"/>
              <w:ind w:right="233"/>
              <w:jc w:val="right"/>
              <w:rPr>
                <w:szCs w:val="24"/>
              </w:rPr>
            </w:pPr>
            <w:r w:rsidRPr="00151E85">
              <w:rPr>
                <w:szCs w:val="24"/>
              </w:rPr>
              <w:t>Dec</w:t>
            </w:r>
            <w:r w:rsidRPr="00151E85">
              <w:rPr>
                <w:spacing w:val="-3"/>
                <w:szCs w:val="24"/>
              </w:rPr>
              <w:t xml:space="preserve"> </w:t>
            </w:r>
            <w:r w:rsidRPr="00151E85">
              <w:rPr>
                <w:spacing w:val="-4"/>
                <w:szCs w:val="24"/>
              </w:rPr>
              <w:t>2022</w:t>
            </w:r>
          </w:p>
        </w:tc>
        <w:tc>
          <w:tcPr>
            <w:tcW w:w="2884" w:type="dxa"/>
            <w:vMerge/>
            <w:tcBorders>
              <w:top w:val="nil"/>
            </w:tcBorders>
          </w:tcPr>
          <w:p w14:paraId="2457A6A6" w14:textId="77777777" w:rsidR="00AB4513" w:rsidRPr="00151E85" w:rsidRDefault="00AB4513">
            <w:pPr>
              <w:rPr>
                <w:sz w:val="4"/>
                <w:szCs w:val="4"/>
              </w:rPr>
            </w:pPr>
          </w:p>
        </w:tc>
        <w:tc>
          <w:tcPr>
            <w:tcW w:w="2165" w:type="dxa"/>
          </w:tcPr>
          <w:p w14:paraId="51A0E441" w14:textId="77777777" w:rsidR="00AB4513" w:rsidRPr="00151E85" w:rsidRDefault="00000000">
            <w:pPr>
              <w:pStyle w:val="TableParagraph"/>
              <w:spacing w:before="0"/>
              <w:ind w:left="62" w:right="2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56.5%</w:t>
            </w:r>
          </w:p>
        </w:tc>
        <w:tc>
          <w:tcPr>
            <w:tcW w:w="3092" w:type="dxa"/>
          </w:tcPr>
          <w:p w14:paraId="24616310" w14:textId="77777777" w:rsidR="00AB4513" w:rsidRPr="00151E85" w:rsidRDefault="00AB4513">
            <w:pPr>
              <w:pStyle w:val="TableParagraph"/>
              <w:spacing w:before="35"/>
              <w:jc w:val="left"/>
              <w:rPr>
                <w:szCs w:val="24"/>
              </w:rPr>
            </w:pPr>
          </w:p>
          <w:p w14:paraId="4722214C" w14:textId="77777777" w:rsidR="00AB4513" w:rsidRPr="00151E85" w:rsidRDefault="00000000">
            <w:pPr>
              <w:pStyle w:val="TableParagraph"/>
              <w:spacing w:before="0"/>
              <w:ind w:left="136" w:right="64"/>
              <w:rPr>
                <w:szCs w:val="24"/>
              </w:rPr>
            </w:pPr>
            <w:r w:rsidRPr="00151E85">
              <w:rPr>
                <w:szCs w:val="24"/>
              </w:rPr>
              <w:t>Exemption</w:t>
            </w:r>
            <w:r w:rsidRPr="00151E85">
              <w:rPr>
                <w:spacing w:val="-6"/>
                <w:szCs w:val="24"/>
              </w:rPr>
              <w:t xml:space="preserve"> </w:t>
            </w:r>
            <w:r w:rsidRPr="00151E85">
              <w:rPr>
                <w:szCs w:val="24"/>
              </w:rPr>
              <w:t>in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zCs w:val="24"/>
              </w:rPr>
              <w:t>3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subjects</w:t>
            </w:r>
          </w:p>
        </w:tc>
      </w:tr>
      <w:tr w:rsidR="00AB4513" w:rsidRPr="00151E85" w14:paraId="40A8AF05" w14:textId="77777777">
        <w:trPr>
          <w:trHeight w:val="429"/>
        </w:trPr>
        <w:tc>
          <w:tcPr>
            <w:tcW w:w="1844" w:type="dxa"/>
          </w:tcPr>
          <w:p w14:paraId="373FDE28" w14:textId="77777777" w:rsidR="00AB4513" w:rsidRPr="00151E85" w:rsidRDefault="00000000">
            <w:pPr>
              <w:pStyle w:val="TableParagraph"/>
              <w:spacing w:before="77"/>
              <w:ind w:left="92" w:right="12"/>
              <w:rPr>
                <w:szCs w:val="24"/>
              </w:rPr>
            </w:pPr>
            <w:r w:rsidRPr="00151E85">
              <w:rPr>
                <w:szCs w:val="24"/>
              </w:rPr>
              <w:t>CMA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Foundation</w:t>
            </w:r>
          </w:p>
        </w:tc>
        <w:tc>
          <w:tcPr>
            <w:tcW w:w="1510" w:type="dxa"/>
          </w:tcPr>
          <w:p w14:paraId="283A7B13" w14:textId="77777777" w:rsidR="00AB4513" w:rsidRPr="00151E85" w:rsidRDefault="00000000">
            <w:pPr>
              <w:pStyle w:val="TableParagraph"/>
              <w:spacing w:before="77"/>
              <w:ind w:right="221"/>
              <w:jc w:val="right"/>
              <w:rPr>
                <w:szCs w:val="24"/>
              </w:rPr>
            </w:pPr>
            <w:r w:rsidRPr="00151E85">
              <w:rPr>
                <w:szCs w:val="24"/>
              </w:rPr>
              <w:t xml:space="preserve">Dec </w:t>
            </w:r>
            <w:r w:rsidRPr="00151E85">
              <w:rPr>
                <w:spacing w:val="-4"/>
                <w:szCs w:val="24"/>
              </w:rPr>
              <w:t>2021</w:t>
            </w:r>
          </w:p>
        </w:tc>
        <w:tc>
          <w:tcPr>
            <w:tcW w:w="2884" w:type="dxa"/>
            <w:vMerge/>
            <w:tcBorders>
              <w:top w:val="nil"/>
            </w:tcBorders>
          </w:tcPr>
          <w:p w14:paraId="669059DF" w14:textId="77777777" w:rsidR="00AB4513" w:rsidRPr="00151E85" w:rsidRDefault="00AB4513">
            <w:pPr>
              <w:rPr>
                <w:sz w:val="4"/>
                <w:szCs w:val="4"/>
              </w:rPr>
            </w:pPr>
          </w:p>
        </w:tc>
        <w:tc>
          <w:tcPr>
            <w:tcW w:w="2165" w:type="dxa"/>
          </w:tcPr>
          <w:p w14:paraId="4AD4B546" w14:textId="77777777" w:rsidR="00AB4513" w:rsidRPr="00151E85" w:rsidRDefault="00000000">
            <w:pPr>
              <w:pStyle w:val="TableParagraph"/>
              <w:spacing w:before="77"/>
              <w:ind w:left="62" w:right="2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85.6%</w:t>
            </w:r>
          </w:p>
        </w:tc>
        <w:tc>
          <w:tcPr>
            <w:tcW w:w="3092" w:type="dxa"/>
          </w:tcPr>
          <w:p w14:paraId="5D3B2288" w14:textId="77777777" w:rsidR="00AB4513" w:rsidRPr="00151E85" w:rsidRDefault="00000000">
            <w:pPr>
              <w:pStyle w:val="TableParagraph"/>
              <w:spacing w:before="77"/>
              <w:ind w:left="136" w:right="7"/>
              <w:rPr>
                <w:szCs w:val="24"/>
              </w:rPr>
            </w:pPr>
            <w:r w:rsidRPr="00151E85">
              <w:rPr>
                <w:szCs w:val="24"/>
              </w:rPr>
              <w:t>Exemption</w:t>
            </w:r>
            <w:r w:rsidRPr="00151E85">
              <w:rPr>
                <w:spacing w:val="-6"/>
                <w:szCs w:val="24"/>
              </w:rPr>
              <w:t xml:space="preserve"> </w:t>
            </w:r>
            <w:r w:rsidRPr="00151E85">
              <w:rPr>
                <w:szCs w:val="24"/>
              </w:rPr>
              <w:t>in</w:t>
            </w:r>
            <w:r w:rsidRPr="00151E85">
              <w:rPr>
                <w:spacing w:val="-5"/>
                <w:szCs w:val="24"/>
              </w:rPr>
              <w:t xml:space="preserve"> </w:t>
            </w:r>
            <w:r w:rsidRPr="00151E85">
              <w:rPr>
                <w:szCs w:val="24"/>
              </w:rPr>
              <w:t>all</w:t>
            </w:r>
            <w:r w:rsidRPr="00151E85">
              <w:rPr>
                <w:spacing w:val="-6"/>
                <w:szCs w:val="24"/>
              </w:rPr>
              <w:t xml:space="preserve"> </w:t>
            </w:r>
            <w:r w:rsidRPr="00151E85">
              <w:rPr>
                <w:szCs w:val="24"/>
              </w:rPr>
              <w:t>4</w:t>
            </w:r>
            <w:r w:rsidRPr="00151E85">
              <w:rPr>
                <w:spacing w:val="-5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subjects</w:t>
            </w:r>
          </w:p>
        </w:tc>
      </w:tr>
      <w:tr w:rsidR="00AB4513" w:rsidRPr="00151E85" w14:paraId="16B99380" w14:textId="77777777">
        <w:trPr>
          <w:trHeight w:val="551"/>
        </w:trPr>
        <w:tc>
          <w:tcPr>
            <w:tcW w:w="1844" w:type="dxa"/>
          </w:tcPr>
          <w:p w14:paraId="224F3713" w14:textId="77777777" w:rsidR="00AB4513" w:rsidRPr="00151E85" w:rsidRDefault="00000000">
            <w:pPr>
              <w:pStyle w:val="TableParagraph"/>
              <w:ind w:left="602"/>
              <w:jc w:val="left"/>
              <w:rPr>
                <w:szCs w:val="24"/>
              </w:rPr>
            </w:pPr>
            <w:r w:rsidRPr="00151E85">
              <w:rPr>
                <w:szCs w:val="24"/>
              </w:rPr>
              <w:t>B.</w:t>
            </w:r>
            <w:r w:rsidRPr="00151E85">
              <w:rPr>
                <w:spacing w:val="-3"/>
                <w:szCs w:val="24"/>
              </w:rPr>
              <w:t xml:space="preserve"> </w:t>
            </w:r>
            <w:r w:rsidRPr="00151E85">
              <w:rPr>
                <w:spacing w:val="-4"/>
                <w:szCs w:val="24"/>
              </w:rPr>
              <w:t>Com.</w:t>
            </w:r>
          </w:p>
        </w:tc>
        <w:tc>
          <w:tcPr>
            <w:tcW w:w="1510" w:type="dxa"/>
          </w:tcPr>
          <w:p w14:paraId="540088BA" w14:textId="77777777" w:rsidR="00AB4513" w:rsidRPr="00151E85" w:rsidRDefault="00000000">
            <w:pPr>
              <w:pStyle w:val="TableParagraph"/>
              <w:ind w:right="230"/>
              <w:jc w:val="right"/>
              <w:rPr>
                <w:szCs w:val="24"/>
              </w:rPr>
            </w:pPr>
            <w:r w:rsidRPr="00151E85">
              <w:rPr>
                <w:szCs w:val="24"/>
              </w:rPr>
              <w:t>Apr</w:t>
            </w:r>
            <w:r w:rsidRPr="00151E85">
              <w:rPr>
                <w:spacing w:val="-1"/>
                <w:szCs w:val="24"/>
              </w:rPr>
              <w:t xml:space="preserve"> </w:t>
            </w:r>
            <w:r w:rsidRPr="00151E85">
              <w:rPr>
                <w:spacing w:val="-4"/>
                <w:szCs w:val="24"/>
              </w:rPr>
              <w:t>2024</w:t>
            </w:r>
          </w:p>
        </w:tc>
        <w:tc>
          <w:tcPr>
            <w:tcW w:w="2884" w:type="dxa"/>
          </w:tcPr>
          <w:p w14:paraId="338A2395" w14:textId="77777777" w:rsidR="00AB4513" w:rsidRPr="00151E85" w:rsidRDefault="00000000">
            <w:pPr>
              <w:pStyle w:val="TableParagraph"/>
              <w:spacing w:before="0"/>
              <w:ind w:left="76" w:right="7"/>
              <w:rPr>
                <w:szCs w:val="24"/>
              </w:rPr>
            </w:pPr>
            <w:r w:rsidRPr="00151E85">
              <w:rPr>
                <w:szCs w:val="24"/>
              </w:rPr>
              <w:t>ST.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zCs w:val="24"/>
              </w:rPr>
              <w:t>Mira’s</w:t>
            </w:r>
            <w:r w:rsidRPr="00151E85">
              <w:rPr>
                <w:spacing w:val="-9"/>
                <w:szCs w:val="24"/>
              </w:rPr>
              <w:t xml:space="preserve"> </w:t>
            </w:r>
            <w:r w:rsidRPr="00151E85">
              <w:rPr>
                <w:szCs w:val="24"/>
              </w:rPr>
              <w:t>College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zCs w:val="24"/>
              </w:rPr>
              <w:t>for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Girls,</w:t>
            </w:r>
          </w:p>
          <w:p w14:paraId="5583E711" w14:textId="77777777" w:rsidR="00AB4513" w:rsidRPr="00151E85" w:rsidRDefault="00000000">
            <w:pPr>
              <w:pStyle w:val="TableParagraph"/>
              <w:spacing w:before="37"/>
              <w:ind w:left="76" w:right="3"/>
              <w:rPr>
                <w:szCs w:val="24"/>
              </w:rPr>
            </w:pPr>
            <w:r w:rsidRPr="00151E85">
              <w:rPr>
                <w:spacing w:val="-4"/>
                <w:szCs w:val="24"/>
              </w:rPr>
              <w:t>Pune</w:t>
            </w:r>
          </w:p>
        </w:tc>
        <w:tc>
          <w:tcPr>
            <w:tcW w:w="2165" w:type="dxa"/>
          </w:tcPr>
          <w:p w14:paraId="40444C25" w14:textId="77777777" w:rsidR="00AB4513" w:rsidRPr="00151E85" w:rsidRDefault="00000000">
            <w:pPr>
              <w:pStyle w:val="TableParagraph"/>
              <w:ind w:left="62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80.56%</w:t>
            </w:r>
          </w:p>
        </w:tc>
        <w:tc>
          <w:tcPr>
            <w:tcW w:w="3092" w:type="dxa"/>
          </w:tcPr>
          <w:p w14:paraId="172A0089" w14:textId="77777777" w:rsidR="00AB4513" w:rsidRPr="00151E85" w:rsidRDefault="00000000">
            <w:pPr>
              <w:pStyle w:val="TableParagraph"/>
              <w:spacing w:before="0"/>
              <w:ind w:left="136"/>
              <w:rPr>
                <w:szCs w:val="24"/>
              </w:rPr>
            </w:pPr>
            <w:r w:rsidRPr="00151E85">
              <w:rPr>
                <w:szCs w:val="24"/>
              </w:rPr>
              <w:t>Scored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zCs w:val="24"/>
              </w:rPr>
              <w:t>97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zCs w:val="24"/>
              </w:rPr>
              <w:t>in</w:t>
            </w:r>
            <w:r w:rsidRPr="00151E85">
              <w:rPr>
                <w:spacing w:val="-9"/>
                <w:szCs w:val="24"/>
              </w:rPr>
              <w:t xml:space="preserve"> </w:t>
            </w:r>
            <w:r w:rsidRPr="00151E85">
              <w:rPr>
                <w:szCs w:val="24"/>
              </w:rPr>
              <w:t>Auditing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pacing w:val="-5"/>
                <w:szCs w:val="24"/>
              </w:rPr>
              <w:t>and</w:t>
            </w:r>
          </w:p>
          <w:p w14:paraId="41633A1F" w14:textId="77777777" w:rsidR="00AB4513" w:rsidRPr="00151E85" w:rsidRDefault="00000000">
            <w:pPr>
              <w:pStyle w:val="TableParagraph"/>
              <w:spacing w:before="37"/>
              <w:ind w:left="136" w:right="3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Taxation</w:t>
            </w:r>
          </w:p>
        </w:tc>
      </w:tr>
      <w:tr w:rsidR="00AB4513" w:rsidRPr="00151E85" w14:paraId="022C221F" w14:textId="77777777">
        <w:trPr>
          <w:trHeight w:val="556"/>
        </w:trPr>
        <w:tc>
          <w:tcPr>
            <w:tcW w:w="1844" w:type="dxa"/>
          </w:tcPr>
          <w:p w14:paraId="685C5FFA" w14:textId="77777777" w:rsidR="00AB4513" w:rsidRPr="00151E85" w:rsidRDefault="00000000">
            <w:pPr>
              <w:pStyle w:val="TableParagraph"/>
              <w:ind w:left="92" w:right="1"/>
              <w:rPr>
                <w:szCs w:val="24"/>
              </w:rPr>
            </w:pPr>
            <w:r w:rsidRPr="00151E85">
              <w:rPr>
                <w:szCs w:val="24"/>
              </w:rPr>
              <w:t>HSE-</w:t>
            </w:r>
            <w:r w:rsidRPr="00151E85">
              <w:rPr>
                <w:spacing w:val="-10"/>
                <w:szCs w:val="24"/>
              </w:rPr>
              <w:t xml:space="preserve"> </w:t>
            </w:r>
            <w:r w:rsidRPr="00151E85">
              <w:rPr>
                <w:szCs w:val="24"/>
              </w:rPr>
              <w:t>Class</w:t>
            </w:r>
            <w:r w:rsidRPr="00151E85">
              <w:rPr>
                <w:spacing w:val="-9"/>
                <w:szCs w:val="24"/>
              </w:rPr>
              <w:t xml:space="preserve"> </w:t>
            </w:r>
            <w:r w:rsidRPr="00151E85">
              <w:rPr>
                <w:spacing w:val="-5"/>
                <w:szCs w:val="24"/>
              </w:rPr>
              <w:t>XII</w:t>
            </w:r>
          </w:p>
        </w:tc>
        <w:tc>
          <w:tcPr>
            <w:tcW w:w="1510" w:type="dxa"/>
          </w:tcPr>
          <w:p w14:paraId="3ADAE8CA" w14:textId="77777777" w:rsidR="00AB4513" w:rsidRPr="00151E85" w:rsidRDefault="00000000">
            <w:pPr>
              <w:pStyle w:val="TableParagraph"/>
              <w:ind w:right="219"/>
              <w:jc w:val="right"/>
              <w:rPr>
                <w:szCs w:val="24"/>
              </w:rPr>
            </w:pPr>
            <w:r w:rsidRPr="00151E85">
              <w:rPr>
                <w:szCs w:val="24"/>
              </w:rPr>
              <w:t>Mar</w:t>
            </w:r>
            <w:r w:rsidRPr="00151E85">
              <w:rPr>
                <w:spacing w:val="-4"/>
                <w:szCs w:val="24"/>
              </w:rPr>
              <w:t xml:space="preserve"> 2021</w:t>
            </w:r>
          </w:p>
        </w:tc>
        <w:tc>
          <w:tcPr>
            <w:tcW w:w="2884" w:type="dxa"/>
          </w:tcPr>
          <w:p w14:paraId="7B216798" w14:textId="77777777" w:rsidR="00AB4513" w:rsidRPr="00151E85" w:rsidRDefault="00000000">
            <w:pPr>
              <w:pStyle w:val="TableParagraph"/>
              <w:spacing w:before="0"/>
              <w:ind w:left="76" w:right="7"/>
              <w:rPr>
                <w:szCs w:val="24"/>
              </w:rPr>
            </w:pPr>
            <w:r w:rsidRPr="00151E85">
              <w:rPr>
                <w:szCs w:val="24"/>
              </w:rPr>
              <w:t>ST.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zCs w:val="24"/>
              </w:rPr>
              <w:t>Mira’s</w:t>
            </w:r>
            <w:r w:rsidRPr="00151E85">
              <w:rPr>
                <w:spacing w:val="-9"/>
                <w:szCs w:val="24"/>
              </w:rPr>
              <w:t xml:space="preserve"> </w:t>
            </w:r>
            <w:r w:rsidRPr="00151E85">
              <w:rPr>
                <w:szCs w:val="24"/>
              </w:rPr>
              <w:t>College</w:t>
            </w:r>
            <w:r w:rsidRPr="00151E85">
              <w:rPr>
                <w:spacing w:val="-7"/>
                <w:szCs w:val="24"/>
              </w:rPr>
              <w:t xml:space="preserve"> </w:t>
            </w:r>
            <w:r w:rsidRPr="00151E85">
              <w:rPr>
                <w:szCs w:val="24"/>
              </w:rPr>
              <w:t>for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pacing w:val="-2"/>
                <w:szCs w:val="24"/>
              </w:rPr>
              <w:t>Girls,</w:t>
            </w:r>
          </w:p>
          <w:p w14:paraId="4B9026BB" w14:textId="77777777" w:rsidR="00AB4513" w:rsidRPr="00151E85" w:rsidRDefault="00000000">
            <w:pPr>
              <w:pStyle w:val="TableParagraph"/>
              <w:spacing w:before="37"/>
              <w:ind w:left="76" w:right="3"/>
              <w:rPr>
                <w:szCs w:val="24"/>
              </w:rPr>
            </w:pPr>
            <w:r w:rsidRPr="00151E85">
              <w:rPr>
                <w:spacing w:val="-4"/>
                <w:szCs w:val="24"/>
              </w:rPr>
              <w:t>Pune</w:t>
            </w:r>
          </w:p>
        </w:tc>
        <w:tc>
          <w:tcPr>
            <w:tcW w:w="2165" w:type="dxa"/>
          </w:tcPr>
          <w:p w14:paraId="742ABF27" w14:textId="77777777" w:rsidR="00AB4513" w:rsidRPr="00151E85" w:rsidRDefault="00000000">
            <w:pPr>
              <w:pStyle w:val="TableParagraph"/>
              <w:ind w:left="62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87.83%</w:t>
            </w:r>
          </w:p>
        </w:tc>
        <w:tc>
          <w:tcPr>
            <w:tcW w:w="3092" w:type="dxa"/>
          </w:tcPr>
          <w:p w14:paraId="26F4389A" w14:textId="77777777" w:rsidR="00AB4513" w:rsidRPr="00151E85" w:rsidRDefault="00000000">
            <w:pPr>
              <w:pStyle w:val="TableParagraph"/>
              <w:ind w:left="136" w:right="112"/>
              <w:rPr>
                <w:b/>
                <w:szCs w:val="24"/>
              </w:rPr>
            </w:pPr>
            <w:r w:rsidRPr="00151E85">
              <w:rPr>
                <w:b/>
                <w:spacing w:val="-10"/>
                <w:szCs w:val="24"/>
              </w:rPr>
              <w:t>-</w:t>
            </w:r>
          </w:p>
        </w:tc>
      </w:tr>
      <w:tr w:rsidR="00AB4513" w:rsidRPr="00151E85" w14:paraId="2857ACC8" w14:textId="77777777">
        <w:trPr>
          <w:trHeight w:val="556"/>
        </w:trPr>
        <w:tc>
          <w:tcPr>
            <w:tcW w:w="1844" w:type="dxa"/>
          </w:tcPr>
          <w:p w14:paraId="7225BF3F" w14:textId="77777777" w:rsidR="00AB4513" w:rsidRPr="00151E85" w:rsidRDefault="00000000">
            <w:pPr>
              <w:pStyle w:val="TableParagraph"/>
              <w:ind w:left="92"/>
              <w:rPr>
                <w:szCs w:val="24"/>
              </w:rPr>
            </w:pPr>
            <w:r w:rsidRPr="00151E85">
              <w:rPr>
                <w:szCs w:val="24"/>
              </w:rPr>
              <w:t>SSC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zCs w:val="24"/>
              </w:rPr>
              <w:t>-</w:t>
            </w:r>
            <w:r w:rsidRPr="00151E85">
              <w:rPr>
                <w:spacing w:val="-6"/>
                <w:szCs w:val="24"/>
              </w:rPr>
              <w:t xml:space="preserve"> </w:t>
            </w:r>
            <w:r w:rsidRPr="00151E85">
              <w:rPr>
                <w:szCs w:val="24"/>
              </w:rPr>
              <w:t>Class</w:t>
            </w:r>
            <w:r w:rsidRPr="00151E85">
              <w:rPr>
                <w:spacing w:val="-5"/>
                <w:szCs w:val="24"/>
              </w:rPr>
              <w:t xml:space="preserve"> </w:t>
            </w:r>
            <w:r w:rsidRPr="00151E85">
              <w:rPr>
                <w:spacing w:val="-10"/>
                <w:szCs w:val="24"/>
              </w:rPr>
              <w:t>X</w:t>
            </w:r>
          </w:p>
        </w:tc>
        <w:tc>
          <w:tcPr>
            <w:tcW w:w="1510" w:type="dxa"/>
          </w:tcPr>
          <w:p w14:paraId="2D26D8BD" w14:textId="77777777" w:rsidR="00AB4513" w:rsidRPr="00151E85" w:rsidRDefault="00000000">
            <w:pPr>
              <w:pStyle w:val="TableParagraph"/>
              <w:ind w:right="219"/>
              <w:jc w:val="right"/>
              <w:rPr>
                <w:szCs w:val="24"/>
              </w:rPr>
            </w:pPr>
            <w:r w:rsidRPr="00151E85">
              <w:rPr>
                <w:szCs w:val="24"/>
              </w:rPr>
              <w:t>Mar</w:t>
            </w:r>
            <w:r w:rsidRPr="00151E85">
              <w:rPr>
                <w:spacing w:val="-4"/>
                <w:szCs w:val="24"/>
              </w:rPr>
              <w:t xml:space="preserve"> 2019</w:t>
            </w:r>
          </w:p>
        </w:tc>
        <w:tc>
          <w:tcPr>
            <w:tcW w:w="2884" w:type="dxa"/>
          </w:tcPr>
          <w:p w14:paraId="46559703" w14:textId="77777777" w:rsidR="00AB4513" w:rsidRPr="00151E85" w:rsidRDefault="00000000">
            <w:pPr>
              <w:pStyle w:val="TableParagraph"/>
              <w:spacing w:before="0"/>
              <w:ind w:left="76" w:right="4"/>
              <w:rPr>
                <w:szCs w:val="24"/>
              </w:rPr>
            </w:pPr>
            <w:r w:rsidRPr="00151E85">
              <w:rPr>
                <w:szCs w:val="24"/>
              </w:rPr>
              <w:t>ST.</w:t>
            </w:r>
            <w:r w:rsidRPr="00151E85">
              <w:rPr>
                <w:spacing w:val="-13"/>
                <w:szCs w:val="24"/>
              </w:rPr>
              <w:t xml:space="preserve"> </w:t>
            </w:r>
            <w:r w:rsidRPr="00151E85">
              <w:rPr>
                <w:szCs w:val="24"/>
              </w:rPr>
              <w:t>Oscar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zCs w:val="24"/>
              </w:rPr>
              <w:t>Convent</w:t>
            </w:r>
            <w:r w:rsidRPr="00151E85">
              <w:rPr>
                <w:spacing w:val="-8"/>
                <w:szCs w:val="24"/>
              </w:rPr>
              <w:t xml:space="preserve"> </w:t>
            </w:r>
            <w:r w:rsidRPr="00151E85">
              <w:rPr>
                <w:spacing w:val="-4"/>
                <w:szCs w:val="24"/>
              </w:rPr>
              <w:t>High</w:t>
            </w:r>
          </w:p>
          <w:p w14:paraId="5C8F2B73" w14:textId="77777777" w:rsidR="00AB4513" w:rsidRPr="00151E85" w:rsidRDefault="00000000">
            <w:pPr>
              <w:pStyle w:val="TableParagraph"/>
              <w:spacing w:before="37"/>
              <w:ind w:left="76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School</w:t>
            </w:r>
          </w:p>
        </w:tc>
        <w:tc>
          <w:tcPr>
            <w:tcW w:w="2165" w:type="dxa"/>
          </w:tcPr>
          <w:p w14:paraId="7B82C10D" w14:textId="77777777" w:rsidR="00AB4513" w:rsidRPr="00151E85" w:rsidRDefault="00000000">
            <w:pPr>
              <w:pStyle w:val="TableParagraph"/>
              <w:ind w:left="62"/>
              <w:rPr>
                <w:szCs w:val="24"/>
              </w:rPr>
            </w:pPr>
            <w:r w:rsidRPr="00151E85">
              <w:rPr>
                <w:spacing w:val="-2"/>
                <w:szCs w:val="24"/>
              </w:rPr>
              <w:t>88.60%</w:t>
            </w:r>
          </w:p>
        </w:tc>
        <w:tc>
          <w:tcPr>
            <w:tcW w:w="3092" w:type="dxa"/>
          </w:tcPr>
          <w:p w14:paraId="62350D9A" w14:textId="77777777" w:rsidR="00AB4513" w:rsidRPr="00151E85" w:rsidRDefault="00000000">
            <w:pPr>
              <w:pStyle w:val="TableParagraph"/>
              <w:ind w:left="136"/>
              <w:rPr>
                <w:szCs w:val="24"/>
              </w:rPr>
            </w:pPr>
            <w:r w:rsidRPr="00151E85">
              <w:rPr>
                <w:szCs w:val="24"/>
              </w:rPr>
              <w:t>Scored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zCs w:val="24"/>
              </w:rPr>
              <w:t>95</w:t>
            </w:r>
            <w:r w:rsidRPr="00151E85">
              <w:rPr>
                <w:spacing w:val="-4"/>
                <w:szCs w:val="24"/>
              </w:rPr>
              <w:t xml:space="preserve"> </w:t>
            </w:r>
            <w:r w:rsidRPr="00151E85">
              <w:rPr>
                <w:szCs w:val="24"/>
              </w:rPr>
              <w:t>in</w:t>
            </w:r>
            <w:r w:rsidRPr="00151E85">
              <w:rPr>
                <w:spacing w:val="-4"/>
                <w:szCs w:val="24"/>
              </w:rPr>
              <w:t xml:space="preserve"> </w:t>
            </w:r>
            <w:proofErr w:type="spellStart"/>
            <w:r w:rsidRPr="00151E85">
              <w:rPr>
                <w:spacing w:val="-2"/>
                <w:szCs w:val="24"/>
              </w:rPr>
              <w:t>Maths</w:t>
            </w:r>
            <w:proofErr w:type="spellEnd"/>
          </w:p>
        </w:tc>
      </w:tr>
    </w:tbl>
    <w:p w14:paraId="468C3458" w14:textId="77777777" w:rsidR="00AB4513" w:rsidRPr="00151E85" w:rsidRDefault="00000000">
      <w:pPr>
        <w:pStyle w:val="BodyText"/>
        <w:spacing w:before="7"/>
        <w:ind w:left="0" w:firstLine="0"/>
        <w:rPr>
          <w:sz w:val="20"/>
          <w:szCs w:val="22"/>
        </w:rPr>
      </w:pPr>
      <w:r w:rsidRPr="00151E85">
        <w:rPr>
          <w:noProof/>
          <w:sz w:val="20"/>
          <w:szCs w:val="2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41C52B" wp14:editId="0C35AC23">
                <wp:simplePos x="0" y="0"/>
                <wp:positionH relativeFrom="page">
                  <wp:posOffset>236220</wp:posOffset>
                </wp:positionH>
                <wp:positionV relativeFrom="paragraph">
                  <wp:posOffset>151510</wp:posOffset>
                </wp:positionV>
                <wp:extent cx="7339965" cy="1860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186055"/>
                          <a:chOff x="0" y="0"/>
                          <a:chExt cx="7339965" cy="1860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144" y="0"/>
                            <a:ext cx="729424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177165">
                                <a:moveTo>
                                  <a:pt x="7293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7293864" y="176784"/>
                                </a:lnTo>
                                <a:lnTo>
                                  <a:pt x="7293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144" y="176784"/>
                            <a:ext cx="7294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4245" h="9525">
                                <a:moveTo>
                                  <a:pt x="7293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293864" y="9144"/>
                                </a:lnTo>
                                <a:lnTo>
                                  <a:pt x="7293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3399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8BA0D" w14:textId="77777777" w:rsidR="00AB4513" w:rsidRDefault="00000000">
                              <w:pPr>
                                <w:spacing w:before="2"/>
                                <w:ind w:left="4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1C52B" id="Group 5" o:spid="_x0000_s1030" style="position:absolute;margin-left:18.6pt;margin-top:11.95pt;width:577.95pt;height:14.65pt;z-index:-15728128;mso-wrap-distance-left:0;mso-wrap-distance-right:0;mso-position-horizontal-relative:page;mso-position-vertical-relative:text" coordsize="7339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">
                <v:shape id="Graphic 6" o:spid="_x0000_s1031" style="position:absolute;left:91;width:72942;height:1771;visibility:visible;mso-wrap-style:square;v-text-anchor:top" coordsize="72942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" path="m7293864,l,,,176784r7293864,l7293864,xe" fillcolor="#528dd2" stroked="f">
                  <v:path arrowok="t"/>
                </v:shape>
                <v:shape id="Graphic 7" o:spid="_x0000_s1032" style="position:absolute;left:91;top:1767;width:72942;height:96;visibility:visible;mso-wrap-style:square;v-text-anchor:top" coordsize="7294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" path="m7293864,l,,,9144r7293864,l7293864,xe" fillcolor="black" stroked="f">
                  <v:path arrowok="t"/>
                </v:shape>
                <v:shape id="Textbox 8" o:spid="_x0000_s1033" type="#_x0000_t202" style="position:absolute;width:7339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AB8BA0D" w14:textId="77777777" w:rsidR="00AB4513" w:rsidRDefault="00000000">
                        <w:pPr>
                          <w:spacing w:before="2"/>
                          <w:ind w:left="4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WORK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0FCF2" w14:textId="4CBBB121" w:rsidR="00AB4513" w:rsidRPr="00151E85" w:rsidRDefault="00000000">
      <w:pPr>
        <w:tabs>
          <w:tab w:val="left" w:pos="9119"/>
        </w:tabs>
        <w:spacing w:before="1"/>
        <w:ind w:left="167"/>
        <w:rPr>
          <w:b/>
          <w:i/>
          <w:sz w:val="24"/>
          <w:szCs w:val="24"/>
        </w:rPr>
      </w:pPr>
      <w:r w:rsidRPr="00151E85">
        <w:rPr>
          <w:b/>
          <w:i/>
          <w:position w:val="2"/>
          <w:szCs w:val="24"/>
        </w:rPr>
        <w:t>Cost</w:t>
      </w:r>
      <w:r w:rsidRPr="00151E85">
        <w:rPr>
          <w:b/>
          <w:i/>
          <w:spacing w:val="43"/>
          <w:position w:val="2"/>
          <w:szCs w:val="24"/>
        </w:rPr>
        <w:t xml:space="preserve"> </w:t>
      </w:r>
      <w:r w:rsidRPr="00151E85">
        <w:rPr>
          <w:b/>
          <w:i/>
          <w:spacing w:val="9"/>
          <w:position w:val="2"/>
          <w:szCs w:val="24"/>
        </w:rPr>
        <w:t>Trainee</w:t>
      </w:r>
      <w:r w:rsidRPr="00151E85">
        <w:rPr>
          <w:b/>
          <w:i/>
          <w:spacing w:val="48"/>
          <w:position w:val="2"/>
          <w:szCs w:val="24"/>
        </w:rPr>
        <w:t xml:space="preserve"> </w:t>
      </w:r>
      <w:r w:rsidRPr="00151E85">
        <w:rPr>
          <w:b/>
          <w:i/>
          <w:position w:val="2"/>
          <w:szCs w:val="24"/>
        </w:rPr>
        <w:t>at</w:t>
      </w:r>
      <w:r w:rsidRPr="00151E85">
        <w:rPr>
          <w:b/>
          <w:i/>
          <w:spacing w:val="33"/>
          <w:position w:val="2"/>
          <w:szCs w:val="24"/>
        </w:rPr>
        <w:t xml:space="preserve"> </w:t>
      </w:r>
      <w:r w:rsidRPr="00151E85">
        <w:rPr>
          <w:b/>
          <w:i/>
          <w:position w:val="2"/>
          <w:szCs w:val="24"/>
        </w:rPr>
        <w:t>IC</w:t>
      </w:r>
      <w:r w:rsidRPr="00151E85">
        <w:rPr>
          <w:b/>
          <w:i/>
          <w:spacing w:val="32"/>
          <w:position w:val="2"/>
          <w:szCs w:val="24"/>
        </w:rPr>
        <w:t xml:space="preserve"> </w:t>
      </w:r>
      <w:r w:rsidRPr="00151E85">
        <w:rPr>
          <w:b/>
          <w:i/>
          <w:position w:val="2"/>
          <w:szCs w:val="24"/>
        </w:rPr>
        <w:t>&amp;</w:t>
      </w:r>
      <w:r w:rsidRPr="00151E85">
        <w:rPr>
          <w:b/>
          <w:i/>
          <w:spacing w:val="41"/>
          <w:position w:val="2"/>
          <w:szCs w:val="24"/>
        </w:rPr>
        <w:t xml:space="preserve"> </w:t>
      </w:r>
      <w:r w:rsidRPr="00151E85">
        <w:rPr>
          <w:b/>
          <w:i/>
          <w:spacing w:val="11"/>
          <w:position w:val="2"/>
          <w:szCs w:val="24"/>
        </w:rPr>
        <w:t>Associates,</w:t>
      </w:r>
      <w:r w:rsidRPr="00151E85">
        <w:rPr>
          <w:b/>
          <w:i/>
          <w:spacing w:val="54"/>
          <w:position w:val="2"/>
          <w:szCs w:val="24"/>
        </w:rPr>
        <w:t xml:space="preserve"> </w:t>
      </w:r>
      <w:r w:rsidRPr="00151E85">
        <w:rPr>
          <w:b/>
          <w:i/>
          <w:spacing w:val="-4"/>
          <w:position w:val="2"/>
          <w:szCs w:val="24"/>
        </w:rPr>
        <w:t>Pune</w:t>
      </w:r>
      <w:r w:rsidRPr="00151E85">
        <w:rPr>
          <w:b/>
          <w:i/>
          <w:position w:val="2"/>
          <w:szCs w:val="24"/>
        </w:rPr>
        <w:tab/>
      </w:r>
      <w:r w:rsidRPr="00151E85">
        <w:rPr>
          <w:b/>
          <w:i/>
          <w:sz w:val="24"/>
          <w:szCs w:val="24"/>
        </w:rPr>
        <w:t>Aug</w:t>
      </w:r>
      <w:r w:rsidRPr="00151E85">
        <w:rPr>
          <w:b/>
          <w:i/>
          <w:spacing w:val="43"/>
          <w:sz w:val="24"/>
          <w:szCs w:val="24"/>
        </w:rPr>
        <w:t xml:space="preserve"> </w:t>
      </w:r>
      <w:r w:rsidRPr="00151E85">
        <w:rPr>
          <w:b/>
          <w:i/>
          <w:sz w:val="24"/>
          <w:szCs w:val="24"/>
        </w:rPr>
        <w:t>2023</w:t>
      </w:r>
      <w:r w:rsidRPr="00151E85">
        <w:rPr>
          <w:b/>
          <w:i/>
          <w:spacing w:val="60"/>
          <w:sz w:val="24"/>
          <w:szCs w:val="24"/>
        </w:rPr>
        <w:t xml:space="preserve"> </w:t>
      </w:r>
      <w:r w:rsidRPr="00151E85">
        <w:rPr>
          <w:b/>
          <w:i/>
          <w:sz w:val="24"/>
          <w:szCs w:val="24"/>
        </w:rPr>
        <w:t>–</w:t>
      </w:r>
      <w:r w:rsidRPr="00151E85">
        <w:rPr>
          <w:b/>
          <w:i/>
          <w:spacing w:val="51"/>
          <w:sz w:val="24"/>
          <w:szCs w:val="24"/>
        </w:rPr>
        <w:t xml:space="preserve"> </w:t>
      </w:r>
      <w:r w:rsidRPr="00151E85">
        <w:rPr>
          <w:b/>
          <w:i/>
          <w:sz w:val="24"/>
          <w:szCs w:val="24"/>
        </w:rPr>
        <w:t>Oct</w:t>
      </w:r>
      <w:r w:rsidRPr="00151E85">
        <w:rPr>
          <w:b/>
          <w:i/>
          <w:spacing w:val="48"/>
          <w:sz w:val="24"/>
          <w:szCs w:val="24"/>
        </w:rPr>
        <w:t xml:space="preserve"> </w:t>
      </w:r>
      <w:r w:rsidRPr="00151E85">
        <w:rPr>
          <w:b/>
          <w:i/>
          <w:spacing w:val="-4"/>
          <w:sz w:val="24"/>
          <w:szCs w:val="24"/>
        </w:rPr>
        <w:t>202</w:t>
      </w:r>
      <w:r w:rsidR="001F418C">
        <w:rPr>
          <w:b/>
          <w:i/>
          <w:spacing w:val="-4"/>
          <w:sz w:val="24"/>
          <w:szCs w:val="24"/>
        </w:rPr>
        <w:t>4</w:t>
      </w:r>
    </w:p>
    <w:p w14:paraId="05B495C0" w14:textId="77777777" w:rsidR="00AB4513" w:rsidRPr="00151E85" w:rsidRDefault="00000000">
      <w:pPr>
        <w:pStyle w:val="ListParagraph"/>
        <w:numPr>
          <w:ilvl w:val="0"/>
          <w:numId w:val="1"/>
        </w:numPr>
        <w:tabs>
          <w:tab w:val="left" w:pos="628"/>
        </w:tabs>
        <w:spacing w:before="198" w:line="276" w:lineRule="auto"/>
        <w:ind w:right="434"/>
        <w:rPr>
          <w:szCs w:val="24"/>
        </w:rPr>
      </w:pPr>
      <w:r w:rsidRPr="00151E85">
        <w:rPr>
          <w:szCs w:val="24"/>
        </w:rPr>
        <w:t>Assisted</w:t>
      </w:r>
      <w:r w:rsidRPr="00151E85">
        <w:rPr>
          <w:spacing w:val="20"/>
          <w:szCs w:val="24"/>
        </w:rPr>
        <w:t xml:space="preserve"> </w:t>
      </w:r>
      <w:r w:rsidRPr="00151E85">
        <w:rPr>
          <w:szCs w:val="24"/>
        </w:rPr>
        <w:t>in</w:t>
      </w:r>
      <w:r w:rsidRPr="00151E85">
        <w:rPr>
          <w:spacing w:val="22"/>
          <w:szCs w:val="24"/>
        </w:rPr>
        <w:t xml:space="preserve"> </w:t>
      </w:r>
      <w:r w:rsidRPr="00151E85">
        <w:rPr>
          <w:szCs w:val="24"/>
        </w:rPr>
        <w:t>the</w:t>
      </w:r>
      <w:r w:rsidRPr="00151E85">
        <w:rPr>
          <w:spacing w:val="19"/>
          <w:szCs w:val="24"/>
        </w:rPr>
        <w:t xml:space="preserve"> </w:t>
      </w:r>
      <w:r w:rsidRPr="00151E85">
        <w:rPr>
          <w:szCs w:val="24"/>
        </w:rPr>
        <w:t>preparation</w:t>
      </w:r>
      <w:r w:rsidRPr="00151E85">
        <w:rPr>
          <w:spacing w:val="19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20"/>
          <w:szCs w:val="24"/>
        </w:rPr>
        <w:t xml:space="preserve"> </w:t>
      </w:r>
      <w:r w:rsidRPr="00151E85">
        <w:rPr>
          <w:szCs w:val="24"/>
        </w:rPr>
        <w:t>verification</w:t>
      </w:r>
      <w:r w:rsidRPr="00151E85">
        <w:rPr>
          <w:spacing w:val="22"/>
          <w:szCs w:val="24"/>
        </w:rPr>
        <w:t xml:space="preserve"> </w:t>
      </w:r>
      <w:r w:rsidRPr="00151E85">
        <w:rPr>
          <w:szCs w:val="24"/>
        </w:rPr>
        <w:t>of</w:t>
      </w:r>
      <w:r w:rsidRPr="00151E85">
        <w:rPr>
          <w:spacing w:val="21"/>
          <w:szCs w:val="24"/>
        </w:rPr>
        <w:t xml:space="preserve"> </w:t>
      </w:r>
      <w:r w:rsidRPr="00151E85">
        <w:rPr>
          <w:b/>
          <w:szCs w:val="24"/>
        </w:rPr>
        <w:t>cost</w:t>
      </w:r>
      <w:r w:rsidRPr="00151E85">
        <w:rPr>
          <w:b/>
          <w:spacing w:val="19"/>
          <w:szCs w:val="24"/>
        </w:rPr>
        <w:t xml:space="preserve"> </w:t>
      </w:r>
      <w:r w:rsidRPr="00151E85">
        <w:rPr>
          <w:b/>
          <w:szCs w:val="24"/>
        </w:rPr>
        <w:t>audit</w:t>
      </w:r>
      <w:r w:rsidRPr="00151E85">
        <w:rPr>
          <w:b/>
          <w:spacing w:val="19"/>
          <w:szCs w:val="24"/>
        </w:rPr>
        <w:t xml:space="preserve"> </w:t>
      </w:r>
      <w:r w:rsidRPr="00151E85">
        <w:rPr>
          <w:b/>
          <w:szCs w:val="24"/>
        </w:rPr>
        <w:t>data</w:t>
      </w:r>
      <w:r w:rsidRPr="00151E85">
        <w:rPr>
          <w:szCs w:val="24"/>
        </w:rPr>
        <w:t>,</w:t>
      </w:r>
      <w:r w:rsidRPr="00151E85">
        <w:rPr>
          <w:spacing w:val="22"/>
          <w:szCs w:val="24"/>
        </w:rPr>
        <w:t xml:space="preserve"> </w:t>
      </w:r>
      <w:r w:rsidRPr="00151E85">
        <w:rPr>
          <w:szCs w:val="24"/>
        </w:rPr>
        <w:t>ensuring</w:t>
      </w:r>
      <w:r w:rsidRPr="00151E85">
        <w:rPr>
          <w:spacing w:val="19"/>
          <w:szCs w:val="24"/>
        </w:rPr>
        <w:t xml:space="preserve"> </w:t>
      </w:r>
      <w:r w:rsidRPr="00151E85">
        <w:rPr>
          <w:szCs w:val="24"/>
        </w:rPr>
        <w:t>accuracy</w:t>
      </w:r>
      <w:r w:rsidRPr="00151E85">
        <w:rPr>
          <w:spacing w:val="19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22"/>
          <w:szCs w:val="24"/>
        </w:rPr>
        <w:t xml:space="preserve"> </w:t>
      </w:r>
      <w:r w:rsidRPr="00151E85">
        <w:rPr>
          <w:szCs w:val="24"/>
        </w:rPr>
        <w:t>compliance</w:t>
      </w:r>
      <w:r w:rsidRPr="00151E85">
        <w:rPr>
          <w:spacing w:val="20"/>
          <w:szCs w:val="24"/>
        </w:rPr>
        <w:t xml:space="preserve"> </w:t>
      </w:r>
      <w:r w:rsidRPr="00151E85">
        <w:rPr>
          <w:szCs w:val="24"/>
        </w:rPr>
        <w:t>with</w:t>
      </w:r>
      <w:r w:rsidRPr="00151E85">
        <w:rPr>
          <w:spacing w:val="22"/>
          <w:szCs w:val="24"/>
        </w:rPr>
        <w:t xml:space="preserve"> </w:t>
      </w:r>
      <w:r w:rsidRPr="00151E85">
        <w:rPr>
          <w:szCs w:val="24"/>
        </w:rPr>
        <w:t>applicable</w:t>
      </w:r>
      <w:r w:rsidRPr="00151E85">
        <w:rPr>
          <w:spacing w:val="19"/>
          <w:szCs w:val="24"/>
        </w:rPr>
        <w:t xml:space="preserve"> </w:t>
      </w:r>
      <w:r w:rsidRPr="00151E85">
        <w:rPr>
          <w:szCs w:val="24"/>
        </w:rPr>
        <w:t>cost</w:t>
      </w:r>
      <w:r w:rsidRPr="00151E85">
        <w:rPr>
          <w:spacing w:val="18"/>
          <w:szCs w:val="24"/>
        </w:rPr>
        <w:t xml:space="preserve"> </w:t>
      </w:r>
      <w:r w:rsidRPr="00151E85">
        <w:rPr>
          <w:szCs w:val="24"/>
        </w:rPr>
        <w:t xml:space="preserve">audit </w:t>
      </w:r>
      <w:r w:rsidRPr="00151E85">
        <w:rPr>
          <w:spacing w:val="-2"/>
          <w:szCs w:val="24"/>
        </w:rPr>
        <w:t>requirements.</w:t>
      </w:r>
    </w:p>
    <w:p w14:paraId="7BE1A550" w14:textId="77777777" w:rsidR="00AB4513" w:rsidRPr="00151E85" w:rsidRDefault="00000000">
      <w:pPr>
        <w:pStyle w:val="ListParagraph"/>
        <w:numPr>
          <w:ilvl w:val="0"/>
          <w:numId w:val="1"/>
        </w:numPr>
        <w:tabs>
          <w:tab w:val="left" w:pos="628"/>
        </w:tabs>
        <w:spacing w:before="5"/>
        <w:rPr>
          <w:szCs w:val="24"/>
        </w:rPr>
      </w:pPr>
      <w:r w:rsidRPr="00151E85">
        <w:rPr>
          <w:szCs w:val="24"/>
        </w:rPr>
        <w:t>Worked</w:t>
      </w:r>
      <w:r w:rsidRPr="00151E85">
        <w:rPr>
          <w:spacing w:val="-16"/>
          <w:szCs w:val="24"/>
        </w:rPr>
        <w:t xml:space="preserve"> </w:t>
      </w:r>
      <w:r w:rsidRPr="00151E85">
        <w:rPr>
          <w:szCs w:val="24"/>
        </w:rPr>
        <w:t>on</w:t>
      </w:r>
      <w:r w:rsidRPr="00151E85">
        <w:rPr>
          <w:spacing w:val="-11"/>
          <w:szCs w:val="24"/>
        </w:rPr>
        <w:t xml:space="preserve"> </w:t>
      </w:r>
      <w:r w:rsidRPr="00151E85">
        <w:rPr>
          <w:b/>
          <w:szCs w:val="24"/>
        </w:rPr>
        <w:t>MIS</w:t>
      </w:r>
      <w:r w:rsidRPr="00151E85">
        <w:rPr>
          <w:b/>
          <w:spacing w:val="-9"/>
          <w:szCs w:val="24"/>
        </w:rPr>
        <w:t xml:space="preserve"> </w:t>
      </w:r>
      <w:r w:rsidRPr="00151E85">
        <w:rPr>
          <w:b/>
          <w:szCs w:val="24"/>
        </w:rPr>
        <w:t>reporting</w:t>
      </w:r>
      <w:r w:rsidRPr="00151E85">
        <w:rPr>
          <w:b/>
          <w:spacing w:val="-11"/>
          <w:szCs w:val="24"/>
        </w:rPr>
        <w:t xml:space="preserve"> </w:t>
      </w:r>
      <w:r w:rsidRPr="00151E85">
        <w:rPr>
          <w:szCs w:val="24"/>
        </w:rPr>
        <w:t>by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Compiling,</w:t>
      </w:r>
      <w:r w:rsidRPr="00151E85">
        <w:rPr>
          <w:spacing w:val="-8"/>
          <w:szCs w:val="24"/>
        </w:rPr>
        <w:t xml:space="preserve"> </w:t>
      </w:r>
      <w:proofErr w:type="spellStart"/>
      <w:r w:rsidRPr="00151E85">
        <w:rPr>
          <w:szCs w:val="24"/>
        </w:rPr>
        <w:t>analysing</w:t>
      </w:r>
      <w:proofErr w:type="spellEnd"/>
      <w:r w:rsidRPr="00151E85">
        <w:rPr>
          <w:szCs w:val="24"/>
        </w:rPr>
        <w:t>,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structuring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financial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cost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data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for</w:t>
      </w:r>
      <w:r w:rsidRPr="00151E85">
        <w:rPr>
          <w:spacing w:val="-10"/>
          <w:szCs w:val="24"/>
        </w:rPr>
        <w:t xml:space="preserve"> </w:t>
      </w:r>
      <w:r w:rsidRPr="00151E85">
        <w:rPr>
          <w:szCs w:val="24"/>
        </w:rPr>
        <w:t>periodic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management</w:t>
      </w:r>
      <w:r w:rsidRPr="00151E85">
        <w:rPr>
          <w:spacing w:val="-9"/>
          <w:szCs w:val="24"/>
        </w:rPr>
        <w:t xml:space="preserve"> </w:t>
      </w:r>
      <w:r w:rsidRPr="00151E85">
        <w:rPr>
          <w:spacing w:val="-2"/>
          <w:szCs w:val="24"/>
        </w:rPr>
        <w:t>review.</w:t>
      </w:r>
    </w:p>
    <w:p w14:paraId="1CCEAE62" w14:textId="38E2612B" w:rsidR="00AB4513" w:rsidRPr="00151E85" w:rsidRDefault="00000000" w:rsidP="00042BB6">
      <w:pPr>
        <w:pStyle w:val="ListParagraph"/>
        <w:numPr>
          <w:ilvl w:val="0"/>
          <w:numId w:val="1"/>
        </w:numPr>
        <w:tabs>
          <w:tab w:val="left" w:pos="628"/>
        </w:tabs>
        <w:spacing w:before="36"/>
        <w:rPr>
          <w:szCs w:val="24"/>
        </w:rPr>
      </w:pPr>
      <w:r w:rsidRPr="00151E85">
        <w:rPr>
          <w:szCs w:val="24"/>
        </w:rPr>
        <w:t>Performed</w:t>
      </w:r>
      <w:r w:rsidRPr="00151E85">
        <w:rPr>
          <w:spacing w:val="-15"/>
          <w:szCs w:val="24"/>
        </w:rPr>
        <w:t xml:space="preserve"> </w:t>
      </w:r>
      <w:r w:rsidRPr="00151E85">
        <w:rPr>
          <w:b/>
          <w:szCs w:val="24"/>
        </w:rPr>
        <w:t>cost</w:t>
      </w:r>
      <w:r w:rsidRPr="00151E85">
        <w:rPr>
          <w:b/>
          <w:spacing w:val="-12"/>
          <w:szCs w:val="24"/>
        </w:rPr>
        <w:t xml:space="preserve"> </w:t>
      </w:r>
      <w:r w:rsidRPr="00151E85">
        <w:rPr>
          <w:b/>
          <w:szCs w:val="24"/>
        </w:rPr>
        <w:t>reconciliations</w:t>
      </w:r>
      <w:r w:rsidRPr="00151E85">
        <w:rPr>
          <w:b/>
          <w:spacing w:val="-9"/>
          <w:szCs w:val="24"/>
        </w:rPr>
        <w:t xml:space="preserve"> </w:t>
      </w:r>
      <w:r w:rsidRPr="00151E85">
        <w:rPr>
          <w:szCs w:val="24"/>
        </w:rPr>
        <w:t>to</w:t>
      </w:r>
      <w:r w:rsidRPr="00151E85">
        <w:rPr>
          <w:spacing w:val="-8"/>
          <w:szCs w:val="24"/>
        </w:rPr>
        <w:t xml:space="preserve"> </w:t>
      </w:r>
      <w:r w:rsidRPr="00151E85">
        <w:rPr>
          <w:szCs w:val="24"/>
        </w:rPr>
        <w:t>validate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the</w:t>
      </w:r>
      <w:r w:rsidRPr="00151E85">
        <w:rPr>
          <w:spacing w:val="-9"/>
          <w:szCs w:val="24"/>
        </w:rPr>
        <w:t xml:space="preserve"> </w:t>
      </w:r>
      <w:r w:rsidRPr="00151E85">
        <w:rPr>
          <w:szCs w:val="24"/>
        </w:rPr>
        <w:t>alignment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between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cost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records</w:t>
      </w:r>
      <w:r w:rsidRPr="00151E85">
        <w:rPr>
          <w:spacing w:val="-12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10"/>
          <w:szCs w:val="24"/>
        </w:rPr>
        <w:t xml:space="preserve"> </w:t>
      </w:r>
      <w:r w:rsidRPr="00151E85">
        <w:rPr>
          <w:szCs w:val="24"/>
        </w:rPr>
        <w:t>financial</w:t>
      </w:r>
      <w:r w:rsidRPr="00151E85">
        <w:rPr>
          <w:spacing w:val="-10"/>
          <w:szCs w:val="24"/>
        </w:rPr>
        <w:t xml:space="preserve"> </w:t>
      </w:r>
      <w:r w:rsidRPr="00151E85">
        <w:rPr>
          <w:spacing w:val="-2"/>
          <w:szCs w:val="24"/>
        </w:rPr>
        <w:t>accounts.</w:t>
      </w:r>
    </w:p>
    <w:p w14:paraId="4004AC7C" w14:textId="77777777" w:rsidR="00AB4513" w:rsidRPr="00151E85" w:rsidRDefault="00000000">
      <w:pPr>
        <w:pStyle w:val="ListParagraph"/>
        <w:numPr>
          <w:ilvl w:val="0"/>
          <w:numId w:val="1"/>
        </w:numPr>
        <w:tabs>
          <w:tab w:val="left" w:pos="628"/>
        </w:tabs>
        <w:spacing w:before="43"/>
        <w:rPr>
          <w:szCs w:val="24"/>
        </w:rPr>
      </w:pPr>
      <w:r w:rsidRPr="00151E85">
        <w:rPr>
          <w:szCs w:val="24"/>
        </w:rPr>
        <w:t>Contributed</w:t>
      </w:r>
      <w:r w:rsidRPr="00151E85">
        <w:rPr>
          <w:spacing w:val="-16"/>
          <w:szCs w:val="24"/>
        </w:rPr>
        <w:t xml:space="preserve"> </w:t>
      </w:r>
      <w:r w:rsidRPr="00151E85">
        <w:rPr>
          <w:szCs w:val="24"/>
        </w:rPr>
        <w:t>to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maintaining</w:t>
      </w:r>
      <w:r w:rsidRPr="00151E85">
        <w:rPr>
          <w:spacing w:val="-13"/>
          <w:szCs w:val="24"/>
        </w:rPr>
        <w:t xml:space="preserve"> </w:t>
      </w:r>
      <w:proofErr w:type="spellStart"/>
      <w:r w:rsidRPr="00151E85">
        <w:rPr>
          <w:b/>
          <w:szCs w:val="24"/>
        </w:rPr>
        <w:t>organised</w:t>
      </w:r>
      <w:proofErr w:type="spellEnd"/>
      <w:r w:rsidRPr="00151E85">
        <w:rPr>
          <w:b/>
          <w:spacing w:val="-13"/>
          <w:szCs w:val="24"/>
        </w:rPr>
        <w:t xml:space="preserve"> </w:t>
      </w:r>
      <w:r w:rsidRPr="00151E85">
        <w:rPr>
          <w:b/>
          <w:szCs w:val="24"/>
        </w:rPr>
        <w:t>documentation</w:t>
      </w:r>
      <w:r w:rsidRPr="00151E85">
        <w:rPr>
          <w:b/>
          <w:spacing w:val="-13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12"/>
          <w:szCs w:val="24"/>
        </w:rPr>
        <w:t xml:space="preserve"> </w:t>
      </w:r>
      <w:r w:rsidRPr="00151E85">
        <w:rPr>
          <w:szCs w:val="24"/>
        </w:rPr>
        <w:t>audit-ready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working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papers</w:t>
      </w:r>
      <w:r w:rsidRPr="00151E85">
        <w:rPr>
          <w:spacing w:val="-13"/>
          <w:szCs w:val="24"/>
        </w:rPr>
        <w:t xml:space="preserve"> </w:t>
      </w:r>
      <w:r w:rsidRPr="00151E85">
        <w:rPr>
          <w:szCs w:val="24"/>
        </w:rPr>
        <w:t>to</w:t>
      </w:r>
      <w:r w:rsidRPr="00151E85">
        <w:rPr>
          <w:spacing w:val="-10"/>
          <w:szCs w:val="24"/>
        </w:rPr>
        <w:t xml:space="preserve"> </w:t>
      </w:r>
      <w:r w:rsidRPr="00151E85">
        <w:rPr>
          <w:szCs w:val="24"/>
        </w:rPr>
        <w:t>streamline</w:t>
      </w:r>
      <w:r w:rsidRPr="00151E85">
        <w:rPr>
          <w:spacing w:val="-12"/>
          <w:szCs w:val="24"/>
        </w:rPr>
        <w:t xml:space="preserve"> </w:t>
      </w:r>
      <w:r w:rsidRPr="00151E85">
        <w:rPr>
          <w:szCs w:val="24"/>
        </w:rPr>
        <w:t>the</w:t>
      </w:r>
      <w:r w:rsidRPr="00151E85">
        <w:rPr>
          <w:spacing w:val="-11"/>
          <w:szCs w:val="24"/>
        </w:rPr>
        <w:t xml:space="preserve"> </w:t>
      </w:r>
      <w:r w:rsidRPr="00151E85">
        <w:rPr>
          <w:szCs w:val="24"/>
        </w:rPr>
        <w:t>audit</w:t>
      </w:r>
      <w:r w:rsidRPr="00151E85">
        <w:rPr>
          <w:spacing w:val="-12"/>
          <w:szCs w:val="24"/>
        </w:rPr>
        <w:t xml:space="preserve"> </w:t>
      </w:r>
      <w:r w:rsidRPr="00151E85">
        <w:rPr>
          <w:spacing w:val="-2"/>
          <w:szCs w:val="24"/>
        </w:rPr>
        <w:t>process.</w:t>
      </w:r>
    </w:p>
    <w:p w14:paraId="4146D7A1" w14:textId="13632616" w:rsidR="00042BB6" w:rsidRPr="004D6486" w:rsidRDefault="00000000" w:rsidP="00750E57">
      <w:pPr>
        <w:pStyle w:val="ListParagraph"/>
        <w:numPr>
          <w:ilvl w:val="0"/>
          <w:numId w:val="1"/>
        </w:numPr>
        <w:tabs>
          <w:tab w:val="left" w:pos="628"/>
        </w:tabs>
        <w:spacing w:line="276" w:lineRule="auto"/>
        <w:ind w:right="520"/>
        <w:rPr>
          <w:szCs w:val="24"/>
        </w:rPr>
      </w:pPr>
      <w:r w:rsidRPr="00151E85">
        <w:rPr>
          <w:szCs w:val="24"/>
        </w:rPr>
        <w:t>Conducted</w:t>
      </w:r>
      <w:r w:rsidRPr="00151E85">
        <w:rPr>
          <w:spacing w:val="-2"/>
          <w:szCs w:val="24"/>
        </w:rPr>
        <w:t xml:space="preserve"> </w:t>
      </w:r>
      <w:r w:rsidRPr="00151E85">
        <w:rPr>
          <w:b/>
          <w:szCs w:val="24"/>
        </w:rPr>
        <w:t>inventory</w:t>
      </w:r>
      <w:r w:rsidRPr="00151E85">
        <w:rPr>
          <w:b/>
          <w:spacing w:val="-5"/>
          <w:szCs w:val="24"/>
        </w:rPr>
        <w:t xml:space="preserve"> </w:t>
      </w:r>
      <w:r w:rsidRPr="00151E85">
        <w:rPr>
          <w:b/>
          <w:szCs w:val="24"/>
        </w:rPr>
        <w:t>verification</w:t>
      </w:r>
      <w:r w:rsidRPr="00151E85">
        <w:rPr>
          <w:b/>
          <w:spacing w:val="-2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4"/>
          <w:szCs w:val="24"/>
        </w:rPr>
        <w:t xml:space="preserve"> </w:t>
      </w:r>
      <w:r w:rsidRPr="00151E85">
        <w:rPr>
          <w:b/>
          <w:szCs w:val="24"/>
        </w:rPr>
        <w:t>physical</w:t>
      </w:r>
      <w:r w:rsidRPr="00151E85">
        <w:rPr>
          <w:b/>
          <w:spacing w:val="-3"/>
          <w:szCs w:val="24"/>
        </w:rPr>
        <w:t xml:space="preserve"> </w:t>
      </w:r>
      <w:r w:rsidRPr="00151E85">
        <w:rPr>
          <w:b/>
          <w:szCs w:val="24"/>
        </w:rPr>
        <w:t>stock</w:t>
      </w:r>
      <w:r w:rsidRPr="00151E85">
        <w:rPr>
          <w:b/>
          <w:spacing w:val="-2"/>
          <w:szCs w:val="24"/>
        </w:rPr>
        <w:t xml:space="preserve"> </w:t>
      </w:r>
      <w:r w:rsidRPr="00151E85">
        <w:rPr>
          <w:b/>
          <w:szCs w:val="24"/>
        </w:rPr>
        <w:t>audits</w:t>
      </w:r>
      <w:r w:rsidRPr="00151E85">
        <w:rPr>
          <w:szCs w:val="24"/>
        </w:rPr>
        <w:t>,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reconciled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variances,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ensured</w:t>
      </w:r>
      <w:r w:rsidRPr="00151E85">
        <w:rPr>
          <w:spacing w:val="-5"/>
          <w:szCs w:val="24"/>
        </w:rPr>
        <w:t xml:space="preserve"> </w:t>
      </w:r>
      <w:r w:rsidRPr="00151E85">
        <w:rPr>
          <w:szCs w:val="24"/>
        </w:rPr>
        <w:t>accuracy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of</w:t>
      </w:r>
      <w:r w:rsidRPr="00151E85">
        <w:rPr>
          <w:spacing w:val="-3"/>
          <w:szCs w:val="24"/>
        </w:rPr>
        <w:t xml:space="preserve"> </w:t>
      </w:r>
      <w:r w:rsidRPr="00151E85">
        <w:rPr>
          <w:szCs w:val="24"/>
        </w:rPr>
        <w:t>stock</w:t>
      </w:r>
      <w:r w:rsidRPr="00151E85">
        <w:rPr>
          <w:spacing w:val="-2"/>
          <w:szCs w:val="24"/>
        </w:rPr>
        <w:t xml:space="preserve"> </w:t>
      </w:r>
      <w:r w:rsidRPr="00151E85">
        <w:rPr>
          <w:szCs w:val="24"/>
        </w:rPr>
        <w:t>records</w:t>
      </w:r>
      <w:r w:rsidRPr="00151E85">
        <w:rPr>
          <w:spacing w:val="-5"/>
          <w:szCs w:val="24"/>
        </w:rPr>
        <w:t xml:space="preserve"> </w:t>
      </w:r>
      <w:r w:rsidRPr="00151E85">
        <w:rPr>
          <w:szCs w:val="24"/>
        </w:rPr>
        <w:t xml:space="preserve">with </w:t>
      </w:r>
      <w:r w:rsidRPr="00151E85">
        <w:rPr>
          <w:spacing w:val="-2"/>
          <w:szCs w:val="24"/>
        </w:rPr>
        <w:t>books.</w:t>
      </w:r>
    </w:p>
    <w:p w14:paraId="3FE571DD" w14:textId="77777777" w:rsidR="004D6486" w:rsidRDefault="004D6486" w:rsidP="00BB6B93">
      <w:pPr>
        <w:tabs>
          <w:tab w:val="left" w:pos="628"/>
        </w:tabs>
        <w:spacing w:line="276" w:lineRule="auto"/>
        <w:ind w:left="268" w:right="520"/>
        <w:rPr>
          <w:szCs w:val="24"/>
        </w:rPr>
      </w:pPr>
    </w:p>
    <w:p w14:paraId="20AE8136" w14:textId="79BB67BF" w:rsidR="009D321C" w:rsidRDefault="00BB6B93" w:rsidP="00E438ED">
      <w:pPr>
        <w:tabs>
          <w:tab w:val="left" w:pos="628"/>
        </w:tabs>
        <w:spacing w:line="276" w:lineRule="auto"/>
        <w:ind w:left="268" w:right="520"/>
        <w:rPr>
          <w:b/>
          <w:bCs/>
          <w:i/>
          <w:iCs/>
          <w:sz w:val="24"/>
          <w:szCs w:val="28"/>
        </w:rPr>
      </w:pPr>
      <w:r w:rsidRPr="00673490">
        <w:rPr>
          <w:b/>
          <w:bCs/>
          <w:i/>
          <w:iCs/>
          <w:szCs w:val="24"/>
        </w:rPr>
        <w:t>Senior Software Engineer</w:t>
      </w:r>
      <w:r w:rsidR="00916BA5" w:rsidRPr="00673490">
        <w:rPr>
          <w:b/>
          <w:bCs/>
          <w:i/>
          <w:iCs/>
          <w:szCs w:val="24"/>
        </w:rPr>
        <w:t xml:space="preserve"> /Financ</w:t>
      </w:r>
      <w:r w:rsidR="00C16D5E">
        <w:rPr>
          <w:b/>
          <w:bCs/>
          <w:i/>
          <w:iCs/>
          <w:szCs w:val="24"/>
        </w:rPr>
        <w:t>e</w:t>
      </w:r>
      <w:r w:rsidR="00824119">
        <w:rPr>
          <w:b/>
          <w:bCs/>
          <w:i/>
          <w:iCs/>
          <w:szCs w:val="24"/>
        </w:rPr>
        <w:t xml:space="preserve"> Analyst</w:t>
      </w:r>
      <w:r w:rsidR="00197602" w:rsidRPr="00673490">
        <w:rPr>
          <w:b/>
          <w:bCs/>
          <w:i/>
          <w:iCs/>
          <w:szCs w:val="24"/>
        </w:rPr>
        <w:t xml:space="preserve"> at Capgemini</w:t>
      </w:r>
      <w:r w:rsidR="00DA60F9" w:rsidRPr="00673490">
        <w:rPr>
          <w:b/>
          <w:bCs/>
          <w:i/>
          <w:iCs/>
          <w:szCs w:val="24"/>
        </w:rPr>
        <w:t xml:space="preserve">, Pune                                                     </w:t>
      </w:r>
      <w:r w:rsidR="00EA57F4" w:rsidRPr="00673490">
        <w:rPr>
          <w:b/>
          <w:bCs/>
          <w:i/>
          <w:iCs/>
          <w:szCs w:val="24"/>
        </w:rPr>
        <w:t xml:space="preserve">       </w:t>
      </w:r>
      <w:r w:rsidR="0041328D">
        <w:rPr>
          <w:b/>
          <w:bCs/>
          <w:i/>
          <w:iCs/>
          <w:szCs w:val="24"/>
        </w:rPr>
        <w:t xml:space="preserve">  </w:t>
      </w:r>
      <w:r w:rsidR="00C16A94">
        <w:rPr>
          <w:b/>
          <w:bCs/>
          <w:i/>
          <w:iCs/>
          <w:szCs w:val="24"/>
        </w:rPr>
        <w:t xml:space="preserve">   </w:t>
      </w:r>
      <w:r w:rsidR="001A231E">
        <w:rPr>
          <w:b/>
          <w:bCs/>
          <w:i/>
          <w:iCs/>
          <w:szCs w:val="24"/>
        </w:rPr>
        <w:t xml:space="preserve">       </w:t>
      </w:r>
      <w:r w:rsidR="00EA57F4" w:rsidRPr="00673490">
        <w:rPr>
          <w:b/>
          <w:bCs/>
          <w:i/>
          <w:iCs/>
          <w:szCs w:val="24"/>
        </w:rPr>
        <w:t xml:space="preserve">  </w:t>
      </w:r>
      <w:r w:rsidR="00DA60F9" w:rsidRPr="00673490">
        <w:rPr>
          <w:b/>
          <w:bCs/>
          <w:i/>
          <w:iCs/>
          <w:szCs w:val="24"/>
        </w:rPr>
        <w:t xml:space="preserve"> </w:t>
      </w:r>
      <w:r w:rsidR="00DA60F9" w:rsidRPr="00EB4C18">
        <w:rPr>
          <w:b/>
          <w:bCs/>
          <w:i/>
          <w:iCs/>
          <w:sz w:val="24"/>
          <w:szCs w:val="28"/>
        </w:rPr>
        <w:t>Jun</w:t>
      </w:r>
      <w:r w:rsidR="0041328D">
        <w:rPr>
          <w:b/>
          <w:bCs/>
          <w:i/>
          <w:iCs/>
          <w:sz w:val="24"/>
          <w:szCs w:val="28"/>
        </w:rPr>
        <w:t xml:space="preserve">e </w:t>
      </w:r>
      <w:r w:rsidR="00DA60F9" w:rsidRPr="00EB4C18">
        <w:rPr>
          <w:b/>
          <w:bCs/>
          <w:i/>
          <w:iCs/>
          <w:sz w:val="24"/>
          <w:szCs w:val="28"/>
        </w:rPr>
        <w:t>202</w:t>
      </w:r>
      <w:r w:rsidR="00EA57F4" w:rsidRPr="00EB4C18">
        <w:rPr>
          <w:b/>
          <w:bCs/>
          <w:i/>
          <w:iCs/>
          <w:sz w:val="24"/>
          <w:szCs w:val="28"/>
        </w:rPr>
        <w:t xml:space="preserve">6 </w:t>
      </w:r>
    </w:p>
    <w:p w14:paraId="3A8517F0" w14:textId="53C7D970" w:rsidR="0097789E" w:rsidRPr="00791E97" w:rsidRDefault="0097789E" w:rsidP="00773847">
      <w:pPr>
        <w:pStyle w:val="ListParagraph"/>
        <w:numPr>
          <w:ilvl w:val="0"/>
          <w:numId w:val="9"/>
        </w:numPr>
      </w:pPr>
      <w:r w:rsidRPr="006F479E">
        <w:t>G</w:t>
      </w:r>
      <w:r w:rsidR="009D321C" w:rsidRPr="006F479E">
        <w:t xml:space="preserve">ained foundational knowledge of Oracle Fusion Finance modules, </w:t>
      </w:r>
      <w:r w:rsidR="00557708">
        <w:t>in</w:t>
      </w:r>
      <w:r w:rsidR="009D321C" w:rsidRPr="006F479E">
        <w:t xml:space="preserve"> </w:t>
      </w:r>
      <w:r w:rsidR="009D321C" w:rsidRPr="00791E97">
        <w:t>General Ledger (GL), Accounts Payable (AP),</w:t>
      </w:r>
      <w:r w:rsidR="00791E97">
        <w:t xml:space="preserve"> </w:t>
      </w:r>
      <w:r w:rsidR="009019C3" w:rsidRPr="00791E97">
        <w:t xml:space="preserve">and </w:t>
      </w:r>
      <w:r w:rsidR="009D321C" w:rsidRPr="00791E97">
        <w:t>Accounts Receivable (AR).</w:t>
      </w:r>
    </w:p>
    <w:p w14:paraId="28E687C4" w14:textId="770116BC" w:rsidR="009D321C" w:rsidRDefault="009D321C" w:rsidP="00773847">
      <w:pPr>
        <w:pStyle w:val="ListParagraph"/>
        <w:numPr>
          <w:ilvl w:val="0"/>
          <w:numId w:val="9"/>
        </w:numPr>
      </w:pPr>
      <w:r w:rsidRPr="006F479E">
        <w:t xml:space="preserve">I learned key business processes such as </w:t>
      </w:r>
      <w:r w:rsidRPr="00737194">
        <w:t>customer creation, supplier creation, supplier site creation, invoice creation, and receipt processing.</w:t>
      </w:r>
    </w:p>
    <w:p w14:paraId="3F24E66A" w14:textId="03AD607F" w:rsidR="00877CF9" w:rsidRPr="00D01F20" w:rsidRDefault="0074580F" w:rsidP="00D01F20">
      <w:pPr>
        <w:pStyle w:val="ListParagraph"/>
        <w:numPr>
          <w:ilvl w:val="0"/>
          <w:numId w:val="9"/>
        </w:numPr>
        <w:rPr>
          <w:b/>
          <w:bCs/>
          <w:i/>
          <w:iCs/>
        </w:rPr>
      </w:pPr>
      <w:r>
        <w:t xml:space="preserve"> </w:t>
      </w:r>
      <w:r w:rsidR="00F32133">
        <w:t>Gained knowledge</w:t>
      </w:r>
      <w:r w:rsidR="002256CC">
        <w:t xml:space="preserve"> </w:t>
      </w:r>
      <w:r w:rsidR="00F32133">
        <w:t>in</w:t>
      </w:r>
      <w:r w:rsidRPr="006F479E">
        <w:t xml:space="preserve"> </w:t>
      </w:r>
      <w:r w:rsidRPr="000C3B54">
        <w:t>Basic SQL</w:t>
      </w:r>
      <w:r w:rsidRPr="0074580F">
        <w:rPr>
          <w:b/>
          <w:bCs/>
        </w:rPr>
        <w:t xml:space="preserve"> </w:t>
      </w:r>
      <w:r w:rsidRPr="006F479E">
        <w:t>enabling me to retrieve data using queries, and Prompt Engineering in AI tool</w:t>
      </w:r>
    </w:p>
    <w:p w14:paraId="1F8CFD82" w14:textId="1E9B277E" w:rsidR="00AB4513" w:rsidRPr="00151E85" w:rsidRDefault="00000000">
      <w:pPr>
        <w:pStyle w:val="BodyText"/>
        <w:spacing w:before="69"/>
        <w:ind w:left="0" w:firstLine="0"/>
        <w:rPr>
          <w:sz w:val="22"/>
          <w:szCs w:val="22"/>
        </w:rPr>
      </w:pPr>
      <w:r w:rsidRPr="00151E85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2195FF5" wp14:editId="2282F80C">
                <wp:simplePos x="0" y="0"/>
                <wp:positionH relativeFrom="page">
                  <wp:posOffset>236220</wp:posOffset>
                </wp:positionH>
                <wp:positionV relativeFrom="paragraph">
                  <wp:posOffset>205200</wp:posOffset>
                </wp:positionV>
                <wp:extent cx="7339965" cy="1866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186690"/>
                          <a:chOff x="0" y="0"/>
                          <a:chExt cx="7339965" cy="1866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7303134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3134" h="177165">
                                <a:moveTo>
                                  <a:pt x="7303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088"/>
                                </a:lnTo>
                                <a:lnTo>
                                  <a:pt x="7303008" y="177088"/>
                                </a:lnTo>
                                <a:lnTo>
                                  <a:pt x="730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7089"/>
                            <a:ext cx="7303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3134" h="9525">
                                <a:moveTo>
                                  <a:pt x="7303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7303008" y="9142"/>
                                </a:lnTo>
                                <a:lnTo>
                                  <a:pt x="730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3399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5AE2F" w14:textId="251DEFDB" w:rsidR="00AB4513" w:rsidRDefault="002C077E">
                              <w:pPr>
                                <w:spacing w:before="2"/>
                                <w:ind w:left="8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 w:rsidR="00F949E4"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ACHIEVMENTS &amp; 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95FF5" id="Group 9" o:spid="_x0000_s1034" style="position:absolute;margin-left:18.6pt;margin-top:16.15pt;width:577.95pt;height:14.7pt;z-index:-15727616;mso-wrap-distance-left:0;mso-wrap-distance-right:0;mso-position-horizontal-relative:page;mso-position-vertical-relative:text" coordsize="73399,1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">
                <v:shape id="Graphic 10" o:spid="_x0000_s1035" style="position:absolute;width:73031;height:1771;visibility:visible;mso-wrap-style:square;v-text-anchor:top" coordsize="7303134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" path="m7303008,l,,,177088r7303008,l7303008,xe" fillcolor="#528dd2" stroked="f">
                  <v:path arrowok="t"/>
                </v:shape>
                <v:shape id="Graphic 11" o:spid="_x0000_s1036" style="position:absolute;top:1770;width:73031;height:96;visibility:visible;mso-wrap-style:square;v-text-anchor:top" coordsize="7303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" path="m7303008,l,,,9142r7303008,l7303008,xe" fillcolor="black" stroked="f">
                  <v:path arrowok="t"/>
                </v:shape>
                <v:shape id="Textbox 12" o:spid="_x0000_s1037" type="#_x0000_t202" style="position:absolute;width:7339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3F5AE2F" w14:textId="251DEFDB" w:rsidR="00AB4513" w:rsidRDefault="002C077E">
                        <w:pPr>
                          <w:spacing w:before="2"/>
                          <w:ind w:left="8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 xml:space="preserve"> </w:t>
                        </w:r>
                        <w:r w:rsidR="00F949E4"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ACHIEVMENTS &amp; COMPETENCE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46FA7F" w14:textId="0539EC2B" w:rsidR="003E356E" w:rsidRPr="002270E5" w:rsidRDefault="00686EC0" w:rsidP="002270E5">
      <w:pPr>
        <w:pStyle w:val="ListParagraph"/>
        <w:numPr>
          <w:ilvl w:val="0"/>
          <w:numId w:val="10"/>
        </w:numPr>
        <w:tabs>
          <w:tab w:val="left" w:pos="628"/>
        </w:tabs>
        <w:spacing w:before="1"/>
        <w:rPr>
          <w:szCs w:val="24"/>
        </w:rPr>
      </w:pPr>
      <w:r w:rsidRPr="002270E5">
        <w:rPr>
          <w:szCs w:val="24"/>
        </w:rPr>
        <w:t>Merit Certificat</w:t>
      </w:r>
      <w:r w:rsidR="005C0E98" w:rsidRPr="002270E5">
        <w:rPr>
          <w:szCs w:val="24"/>
        </w:rPr>
        <w:t xml:space="preserve">e in Costing </w:t>
      </w:r>
      <w:r w:rsidR="003549EB" w:rsidRPr="002270E5">
        <w:rPr>
          <w:szCs w:val="24"/>
        </w:rPr>
        <w:t>–</w:t>
      </w:r>
      <w:r w:rsidR="005C0E98" w:rsidRPr="002270E5">
        <w:rPr>
          <w:szCs w:val="24"/>
        </w:rPr>
        <w:t xml:space="preserve"> Awarded</w:t>
      </w:r>
      <w:r w:rsidR="003549EB" w:rsidRPr="002270E5">
        <w:rPr>
          <w:szCs w:val="24"/>
        </w:rPr>
        <w:t xml:space="preserve"> for academic excellence in Costing</w:t>
      </w:r>
      <w:r w:rsidR="00450702" w:rsidRPr="002270E5">
        <w:rPr>
          <w:szCs w:val="24"/>
        </w:rPr>
        <w:t>.</w:t>
      </w:r>
    </w:p>
    <w:p w14:paraId="39E5F181" w14:textId="5FBF8EC2" w:rsidR="00450702" w:rsidRPr="002270E5" w:rsidRDefault="00D239F7" w:rsidP="002270E5">
      <w:pPr>
        <w:pStyle w:val="ListParagraph"/>
        <w:numPr>
          <w:ilvl w:val="0"/>
          <w:numId w:val="10"/>
        </w:numPr>
        <w:tabs>
          <w:tab w:val="left" w:pos="628"/>
        </w:tabs>
        <w:spacing w:before="1"/>
        <w:rPr>
          <w:szCs w:val="24"/>
        </w:rPr>
      </w:pPr>
      <w:r w:rsidRPr="002270E5">
        <w:rPr>
          <w:szCs w:val="24"/>
        </w:rPr>
        <w:t>Cer</w:t>
      </w:r>
      <w:r w:rsidR="003B21A6" w:rsidRPr="002270E5">
        <w:rPr>
          <w:szCs w:val="24"/>
        </w:rPr>
        <w:t>tificate of Merit Awarded by ICMAI for clear</w:t>
      </w:r>
      <w:r w:rsidR="000304BA" w:rsidRPr="002270E5">
        <w:rPr>
          <w:szCs w:val="24"/>
        </w:rPr>
        <w:t>ing Intermediate both the groups in first att</w:t>
      </w:r>
      <w:r w:rsidR="009B0371" w:rsidRPr="002270E5">
        <w:rPr>
          <w:szCs w:val="24"/>
        </w:rPr>
        <w:t>empt.</w:t>
      </w:r>
    </w:p>
    <w:p w14:paraId="408F0CF5" w14:textId="4A2C6E9C" w:rsidR="009B0371" w:rsidRPr="002270E5" w:rsidRDefault="00FE2D6B" w:rsidP="002270E5">
      <w:pPr>
        <w:pStyle w:val="ListParagraph"/>
        <w:numPr>
          <w:ilvl w:val="0"/>
          <w:numId w:val="10"/>
        </w:numPr>
        <w:tabs>
          <w:tab w:val="left" w:pos="628"/>
        </w:tabs>
        <w:spacing w:before="1"/>
        <w:rPr>
          <w:szCs w:val="24"/>
        </w:rPr>
      </w:pPr>
      <w:r w:rsidRPr="002270E5">
        <w:rPr>
          <w:szCs w:val="24"/>
        </w:rPr>
        <w:t xml:space="preserve">Contributed to the planning </w:t>
      </w:r>
      <w:r w:rsidR="00EA0978" w:rsidRPr="002270E5">
        <w:rPr>
          <w:szCs w:val="24"/>
        </w:rPr>
        <w:t>and execution of the Annual Social D</w:t>
      </w:r>
      <w:r w:rsidR="00137C5F" w:rsidRPr="002270E5">
        <w:rPr>
          <w:szCs w:val="24"/>
        </w:rPr>
        <w:t>ay, supporting event coordination and team collaboration.</w:t>
      </w:r>
    </w:p>
    <w:p w14:paraId="4CC922C6" w14:textId="77777777" w:rsidR="00AB4513" w:rsidRPr="00151E85" w:rsidRDefault="00000000">
      <w:pPr>
        <w:pStyle w:val="BodyText"/>
        <w:spacing w:before="64"/>
        <w:ind w:left="0" w:firstLine="0"/>
        <w:rPr>
          <w:sz w:val="22"/>
          <w:szCs w:val="22"/>
        </w:rPr>
      </w:pPr>
      <w:r w:rsidRPr="00151E85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572A720" wp14:editId="6A823B08">
                <wp:simplePos x="0" y="0"/>
                <wp:positionH relativeFrom="page">
                  <wp:posOffset>236220</wp:posOffset>
                </wp:positionH>
                <wp:positionV relativeFrom="paragraph">
                  <wp:posOffset>201923</wp:posOffset>
                </wp:positionV>
                <wp:extent cx="7339965" cy="1860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9965" cy="186055"/>
                          <a:chOff x="0" y="0"/>
                          <a:chExt cx="7339965" cy="1860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303134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3134" h="177165">
                                <a:moveTo>
                                  <a:pt x="7303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3"/>
                                </a:lnTo>
                                <a:lnTo>
                                  <a:pt x="7303008" y="176783"/>
                                </a:lnTo>
                                <a:lnTo>
                                  <a:pt x="730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6784"/>
                            <a:ext cx="7303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3134" h="9525">
                                <a:moveTo>
                                  <a:pt x="7303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303008" y="9143"/>
                                </a:lnTo>
                                <a:lnTo>
                                  <a:pt x="730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33996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C40F8" w14:textId="77777777" w:rsidR="00AB4513" w:rsidRDefault="00000000">
                              <w:pPr>
                                <w:spacing w:before="2"/>
                                <w:ind w:left="28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2A720" id="Group 13" o:spid="_x0000_s1038" style="position:absolute;margin-left:18.6pt;margin-top:15.9pt;width:577.95pt;height:14.65pt;z-index:-15727104;mso-wrap-distance-left:0;mso-wrap-distance-right:0;mso-position-horizontal-relative:page;mso-position-vertical-relative:text" coordsize="73399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">
                <v:shape id="Graphic 14" o:spid="_x0000_s1039" style="position:absolute;width:73031;height:1771;visibility:visible;mso-wrap-style:square;v-text-anchor:top" coordsize="7303134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" path="m7303008,l,,,176783r7303008,l7303008,xe" fillcolor="#528dd2" stroked="f">
                  <v:path arrowok="t"/>
                </v:shape>
                <v:shape id="Graphic 15" o:spid="_x0000_s1040" style="position:absolute;top:1767;width:73031;height:96;visibility:visible;mso-wrap-style:square;v-text-anchor:top" coordsize="7303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" path="m7303008,l,,,9143r7303008,l7303008,xe" fillcolor="black" stroked="f">
                  <v:path arrowok="t"/>
                </v:shape>
                <v:shape id="Textbox 16" o:spid="_x0000_s1041" type="#_x0000_t202" style="position:absolute;width:7339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38C40F8" w14:textId="77777777" w:rsidR="00AB4513" w:rsidRDefault="00000000">
                        <w:pPr>
                          <w:spacing w:before="2"/>
                          <w:ind w:left="2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ADDITIONAL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47F3FF" w14:textId="77777777" w:rsidR="00AB4513" w:rsidRPr="00151E85" w:rsidRDefault="00000000">
      <w:pPr>
        <w:tabs>
          <w:tab w:val="left" w:pos="1137"/>
        </w:tabs>
        <w:spacing w:before="103"/>
        <w:ind w:left="107"/>
        <w:rPr>
          <w:szCs w:val="24"/>
        </w:rPr>
      </w:pPr>
      <w:r w:rsidRPr="00151E85">
        <w:rPr>
          <w:b/>
          <w:szCs w:val="24"/>
        </w:rPr>
        <w:t xml:space="preserve">IT </w:t>
      </w:r>
      <w:r w:rsidRPr="00151E85">
        <w:rPr>
          <w:b/>
          <w:spacing w:val="-2"/>
          <w:szCs w:val="24"/>
        </w:rPr>
        <w:t>Skills</w:t>
      </w:r>
      <w:r w:rsidRPr="00151E85">
        <w:rPr>
          <w:b/>
          <w:szCs w:val="24"/>
        </w:rPr>
        <w:tab/>
        <w:t>:</w:t>
      </w:r>
      <w:r w:rsidRPr="00151E85">
        <w:rPr>
          <w:b/>
          <w:spacing w:val="-9"/>
          <w:szCs w:val="24"/>
        </w:rPr>
        <w:t xml:space="preserve"> </w:t>
      </w:r>
      <w:r w:rsidRPr="00151E85">
        <w:rPr>
          <w:szCs w:val="24"/>
        </w:rPr>
        <w:t>MS-Excel,</w:t>
      </w:r>
      <w:r w:rsidRPr="00151E85">
        <w:rPr>
          <w:spacing w:val="-8"/>
          <w:szCs w:val="24"/>
        </w:rPr>
        <w:t xml:space="preserve"> </w:t>
      </w:r>
      <w:r w:rsidRPr="00151E85">
        <w:rPr>
          <w:szCs w:val="24"/>
        </w:rPr>
        <w:t>MS-Word,</w:t>
      </w:r>
      <w:r w:rsidRPr="00151E85">
        <w:rPr>
          <w:spacing w:val="-10"/>
          <w:szCs w:val="24"/>
        </w:rPr>
        <w:t xml:space="preserve"> </w:t>
      </w:r>
      <w:r w:rsidRPr="00151E85">
        <w:rPr>
          <w:szCs w:val="24"/>
        </w:rPr>
        <w:t>Power</w:t>
      </w:r>
      <w:r w:rsidRPr="00151E85">
        <w:rPr>
          <w:spacing w:val="-8"/>
          <w:szCs w:val="24"/>
        </w:rPr>
        <w:t xml:space="preserve"> </w:t>
      </w:r>
      <w:r w:rsidRPr="00151E85">
        <w:rPr>
          <w:szCs w:val="24"/>
        </w:rPr>
        <w:t>Point</w:t>
      </w:r>
      <w:r w:rsidRPr="00151E85">
        <w:rPr>
          <w:spacing w:val="-5"/>
          <w:szCs w:val="24"/>
        </w:rPr>
        <w:t xml:space="preserve"> </w:t>
      </w:r>
      <w:r w:rsidRPr="00151E85">
        <w:rPr>
          <w:szCs w:val="24"/>
        </w:rPr>
        <w:t>and</w:t>
      </w:r>
      <w:r w:rsidRPr="00151E85">
        <w:rPr>
          <w:spacing w:val="-9"/>
          <w:szCs w:val="24"/>
        </w:rPr>
        <w:t xml:space="preserve"> </w:t>
      </w:r>
      <w:r w:rsidRPr="00151E85">
        <w:rPr>
          <w:spacing w:val="-2"/>
          <w:szCs w:val="24"/>
        </w:rPr>
        <w:t>Tally.</w:t>
      </w:r>
    </w:p>
    <w:p w14:paraId="72687751" w14:textId="77777777" w:rsidR="00AB4513" w:rsidRPr="00151E85" w:rsidRDefault="00000000">
      <w:pPr>
        <w:spacing w:before="35"/>
        <w:ind w:left="107"/>
        <w:rPr>
          <w:szCs w:val="24"/>
        </w:rPr>
      </w:pPr>
      <w:r w:rsidRPr="00151E85">
        <w:rPr>
          <w:b/>
          <w:szCs w:val="24"/>
        </w:rPr>
        <w:t>Languages</w:t>
      </w:r>
      <w:r w:rsidRPr="00151E85">
        <w:rPr>
          <w:b/>
          <w:spacing w:val="-11"/>
          <w:szCs w:val="24"/>
        </w:rPr>
        <w:t xml:space="preserve"> </w:t>
      </w:r>
      <w:r w:rsidRPr="00151E85">
        <w:rPr>
          <w:b/>
          <w:szCs w:val="24"/>
        </w:rPr>
        <w:t>:</w:t>
      </w:r>
      <w:r w:rsidRPr="00151E85">
        <w:rPr>
          <w:b/>
          <w:spacing w:val="-10"/>
          <w:szCs w:val="24"/>
        </w:rPr>
        <w:t xml:space="preserve"> </w:t>
      </w:r>
      <w:r w:rsidRPr="00151E85">
        <w:rPr>
          <w:szCs w:val="24"/>
        </w:rPr>
        <w:t>English,</w:t>
      </w:r>
      <w:r w:rsidRPr="00151E85">
        <w:rPr>
          <w:spacing w:val="-10"/>
          <w:szCs w:val="24"/>
        </w:rPr>
        <w:t xml:space="preserve"> </w:t>
      </w:r>
      <w:r w:rsidRPr="00151E85">
        <w:rPr>
          <w:szCs w:val="24"/>
        </w:rPr>
        <w:t>Hindi,</w:t>
      </w:r>
      <w:r w:rsidRPr="00151E85">
        <w:rPr>
          <w:spacing w:val="-9"/>
          <w:szCs w:val="24"/>
        </w:rPr>
        <w:t xml:space="preserve"> </w:t>
      </w:r>
      <w:r w:rsidRPr="00151E85">
        <w:rPr>
          <w:spacing w:val="-2"/>
          <w:szCs w:val="24"/>
        </w:rPr>
        <w:t>Marathi.</w:t>
      </w:r>
    </w:p>
    <w:p w14:paraId="2CB65E08" w14:textId="77777777" w:rsidR="00AB4513" w:rsidRPr="00151E85" w:rsidRDefault="00000000">
      <w:pPr>
        <w:pStyle w:val="BodyText"/>
        <w:tabs>
          <w:tab w:val="left" w:pos="1142"/>
        </w:tabs>
        <w:ind w:left="107" w:firstLine="0"/>
        <w:rPr>
          <w:sz w:val="22"/>
          <w:szCs w:val="22"/>
        </w:rPr>
      </w:pPr>
      <w:r w:rsidRPr="00151E85">
        <w:rPr>
          <w:b/>
          <w:sz w:val="22"/>
          <w:szCs w:val="22"/>
        </w:rPr>
        <w:t>Soft</w:t>
      </w:r>
      <w:r w:rsidRPr="00151E85">
        <w:rPr>
          <w:b/>
          <w:spacing w:val="-2"/>
          <w:sz w:val="22"/>
          <w:szCs w:val="22"/>
        </w:rPr>
        <w:t xml:space="preserve"> </w:t>
      </w:r>
      <w:r w:rsidRPr="00151E85">
        <w:rPr>
          <w:b/>
          <w:spacing w:val="-4"/>
          <w:sz w:val="22"/>
          <w:szCs w:val="22"/>
        </w:rPr>
        <w:t>Skill</w:t>
      </w:r>
      <w:r w:rsidRPr="00151E85">
        <w:rPr>
          <w:b/>
          <w:sz w:val="22"/>
          <w:szCs w:val="22"/>
        </w:rPr>
        <w:tab/>
        <w:t>:</w:t>
      </w:r>
      <w:r w:rsidRPr="00151E85">
        <w:rPr>
          <w:b/>
          <w:spacing w:val="-16"/>
          <w:sz w:val="22"/>
          <w:szCs w:val="22"/>
        </w:rPr>
        <w:t xml:space="preserve"> </w:t>
      </w:r>
      <w:r w:rsidRPr="00151E85">
        <w:rPr>
          <w:sz w:val="22"/>
          <w:szCs w:val="22"/>
        </w:rPr>
        <w:t>Leadership,</w:t>
      </w:r>
      <w:r w:rsidRPr="00151E85">
        <w:rPr>
          <w:spacing w:val="-13"/>
          <w:sz w:val="22"/>
          <w:szCs w:val="22"/>
        </w:rPr>
        <w:t xml:space="preserve"> </w:t>
      </w:r>
      <w:r w:rsidRPr="00151E85">
        <w:rPr>
          <w:sz w:val="22"/>
          <w:szCs w:val="22"/>
        </w:rPr>
        <w:t>Team</w:t>
      </w:r>
      <w:r w:rsidRPr="00151E85">
        <w:rPr>
          <w:spacing w:val="-13"/>
          <w:sz w:val="22"/>
          <w:szCs w:val="22"/>
        </w:rPr>
        <w:t xml:space="preserve"> </w:t>
      </w:r>
      <w:r w:rsidRPr="00151E85">
        <w:rPr>
          <w:sz w:val="22"/>
          <w:szCs w:val="22"/>
        </w:rPr>
        <w:t>work,</w:t>
      </w:r>
      <w:r w:rsidRPr="00151E85">
        <w:rPr>
          <w:spacing w:val="-13"/>
          <w:sz w:val="22"/>
          <w:szCs w:val="22"/>
        </w:rPr>
        <w:t xml:space="preserve"> </w:t>
      </w:r>
      <w:r w:rsidRPr="00151E85">
        <w:rPr>
          <w:sz w:val="22"/>
          <w:szCs w:val="22"/>
        </w:rPr>
        <w:t>Time</w:t>
      </w:r>
      <w:r w:rsidRPr="00151E85">
        <w:rPr>
          <w:spacing w:val="-11"/>
          <w:sz w:val="22"/>
          <w:szCs w:val="22"/>
        </w:rPr>
        <w:t xml:space="preserve"> </w:t>
      </w:r>
      <w:r w:rsidRPr="00151E85">
        <w:rPr>
          <w:sz w:val="22"/>
          <w:szCs w:val="22"/>
        </w:rPr>
        <w:t>Management,</w:t>
      </w:r>
      <w:r w:rsidRPr="00151E85">
        <w:rPr>
          <w:spacing w:val="-11"/>
          <w:sz w:val="22"/>
          <w:szCs w:val="22"/>
        </w:rPr>
        <w:t xml:space="preserve"> </w:t>
      </w:r>
      <w:r w:rsidRPr="00151E85">
        <w:rPr>
          <w:sz w:val="22"/>
          <w:szCs w:val="22"/>
        </w:rPr>
        <w:t>Adaptability,</w:t>
      </w:r>
      <w:r w:rsidRPr="00151E85">
        <w:rPr>
          <w:spacing w:val="-9"/>
          <w:sz w:val="22"/>
          <w:szCs w:val="22"/>
        </w:rPr>
        <w:t xml:space="preserve"> </w:t>
      </w:r>
      <w:r w:rsidRPr="00151E85">
        <w:rPr>
          <w:spacing w:val="-2"/>
          <w:sz w:val="22"/>
          <w:szCs w:val="22"/>
        </w:rPr>
        <w:t>Optimistic.</w:t>
      </w:r>
    </w:p>
    <w:sectPr w:rsidR="00AB4513" w:rsidRPr="00151E85">
      <w:type w:val="continuous"/>
      <w:pgSz w:w="12240" w:h="15840"/>
      <w:pgMar w:top="6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46771"/>
    <w:multiLevelType w:val="hybridMultilevel"/>
    <w:tmpl w:val="2EDE89FE"/>
    <w:lvl w:ilvl="0" w:tplc="0409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" w15:restartNumberingAfterBreak="0">
    <w:nsid w:val="306315D4"/>
    <w:multiLevelType w:val="hybridMultilevel"/>
    <w:tmpl w:val="1CE01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3611F"/>
    <w:multiLevelType w:val="hybridMultilevel"/>
    <w:tmpl w:val="C90EB382"/>
    <w:lvl w:ilvl="0" w:tplc="39445C82">
      <w:numFmt w:val="bullet"/>
      <w:lvlText w:val="•"/>
      <w:lvlJc w:val="left"/>
      <w:pPr>
        <w:ind w:left="6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6A2D93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B2A6FF64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66D22554"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4" w:tplc="92622090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97A2C8C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67A8F6B4"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  <w:lvl w:ilvl="7" w:tplc="F0741840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D278EBB6"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B1225E"/>
    <w:multiLevelType w:val="hybridMultilevel"/>
    <w:tmpl w:val="463A8B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E02052"/>
    <w:multiLevelType w:val="hybridMultilevel"/>
    <w:tmpl w:val="5114D614"/>
    <w:lvl w:ilvl="0" w:tplc="FD52C480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62C27"/>
    <w:multiLevelType w:val="hybridMultilevel"/>
    <w:tmpl w:val="7434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847E0"/>
    <w:multiLevelType w:val="hybridMultilevel"/>
    <w:tmpl w:val="61D4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97665"/>
    <w:multiLevelType w:val="hybridMultilevel"/>
    <w:tmpl w:val="F9DE7CCC"/>
    <w:lvl w:ilvl="0" w:tplc="FD52C480">
      <w:start w:val="1"/>
      <w:numFmt w:val="bullet"/>
      <w:lvlText w:val=""/>
      <w:lvlJc w:val="left"/>
      <w:pPr>
        <w:ind w:left="628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8" w:hanging="360"/>
      </w:pPr>
      <w:rPr>
        <w:rFonts w:ascii="Wingdings" w:hAnsi="Wingdings" w:hint="default"/>
      </w:rPr>
    </w:lvl>
  </w:abstractNum>
  <w:abstractNum w:abstractNumId="8" w15:restartNumberingAfterBreak="0">
    <w:nsid w:val="7A2F3242"/>
    <w:multiLevelType w:val="hybridMultilevel"/>
    <w:tmpl w:val="A628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B356B"/>
    <w:multiLevelType w:val="hybridMultilevel"/>
    <w:tmpl w:val="B720E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602832">
    <w:abstractNumId w:val="2"/>
  </w:num>
  <w:num w:numId="2" w16cid:durableId="866214496">
    <w:abstractNumId w:val="6"/>
  </w:num>
  <w:num w:numId="3" w16cid:durableId="396635396">
    <w:abstractNumId w:val="1"/>
  </w:num>
  <w:num w:numId="4" w16cid:durableId="410275527">
    <w:abstractNumId w:val="9"/>
  </w:num>
  <w:num w:numId="5" w16cid:durableId="493645585">
    <w:abstractNumId w:val="5"/>
  </w:num>
  <w:num w:numId="6" w16cid:durableId="1337273332">
    <w:abstractNumId w:val="8"/>
  </w:num>
  <w:num w:numId="7" w16cid:durableId="572089064">
    <w:abstractNumId w:val="3"/>
  </w:num>
  <w:num w:numId="8" w16cid:durableId="369839086">
    <w:abstractNumId w:val="0"/>
  </w:num>
  <w:num w:numId="9" w16cid:durableId="678626750">
    <w:abstractNumId w:val="7"/>
  </w:num>
  <w:num w:numId="10" w16cid:durableId="209852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4513"/>
    <w:rsid w:val="000304BA"/>
    <w:rsid w:val="00032859"/>
    <w:rsid w:val="00042BB6"/>
    <w:rsid w:val="000C3B54"/>
    <w:rsid w:val="000C54C9"/>
    <w:rsid w:val="000D1CF1"/>
    <w:rsid w:val="000D52D2"/>
    <w:rsid w:val="00117E54"/>
    <w:rsid w:val="00137C5F"/>
    <w:rsid w:val="00151E85"/>
    <w:rsid w:val="00154E60"/>
    <w:rsid w:val="00197602"/>
    <w:rsid w:val="001A0513"/>
    <w:rsid w:val="001A231E"/>
    <w:rsid w:val="001F418C"/>
    <w:rsid w:val="00222BAE"/>
    <w:rsid w:val="002256CC"/>
    <w:rsid w:val="002270E5"/>
    <w:rsid w:val="002C077E"/>
    <w:rsid w:val="00323B74"/>
    <w:rsid w:val="0033660C"/>
    <w:rsid w:val="003549EB"/>
    <w:rsid w:val="003B21A6"/>
    <w:rsid w:val="003E356E"/>
    <w:rsid w:val="0041328D"/>
    <w:rsid w:val="00450702"/>
    <w:rsid w:val="00462BC1"/>
    <w:rsid w:val="004D6486"/>
    <w:rsid w:val="00557708"/>
    <w:rsid w:val="005C0E98"/>
    <w:rsid w:val="00673490"/>
    <w:rsid w:val="00686EC0"/>
    <w:rsid w:val="006C25D6"/>
    <w:rsid w:val="006F479E"/>
    <w:rsid w:val="00737194"/>
    <w:rsid w:val="0074580F"/>
    <w:rsid w:val="00750E57"/>
    <w:rsid w:val="00773847"/>
    <w:rsid w:val="00791E97"/>
    <w:rsid w:val="00794809"/>
    <w:rsid w:val="00824119"/>
    <w:rsid w:val="00877CF9"/>
    <w:rsid w:val="009019C3"/>
    <w:rsid w:val="00916BA5"/>
    <w:rsid w:val="0097789E"/>
    <w:rsid w:val="009B0371"/>
    <w:rsid w:val="009D321C"/>
    <w:rsid w:val="009E1233"/>
    <w:rsid w:val="009F1501"/>
    <w:rsid w:val="00AB4513"/>
    <w:rsid w:val="00AE0DB0"/>
    <w:rsid w:val="00B32C33"/>
    <w:rsid w:val="00B90C4F"/>
    <w:rsid w:val="00BB6B93"/>
    <w:rsid w:val="00C16A94"/>
    <w:rsid w:val="00C16D5E"/>
    <w:rsid w:val="00CC6754"/>
    <w:rsid w:val="00CC6C50"/>
    <w:rsid w:val="00D01F20"/>
    <w:rsid w:val="00D21740"/>
    <w:rsid w:val="00D239F7"/>
    <w:rsid w:val="00DA60F9"/>
    <w:rsid w:val="00E438ED"/>
    <w:rsid w:val="00E774E7"/>
    <w:rsid w:val="00EA0978"/>
    <w:rsid w:val="00EA388B"/>
    <w:rsid w:val="00EA57F4"/>
    <w:rsid w:val="00EB4C18"/>
    <w:rsid w:val="00EC7EBB"/>
    <w:rsid w:val="00EE0BE9"/>
    <w:rsid w:val="00F32133"/>
    <w:rsid w:val="00F32979"/>
    <w:rsid w:val="00F949E4"/>
    <w:rsid w:val="00FE12AD"/>
    <w:rsid w:val="00FE2D6B"/>
    <w:rsid w:val="00FF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E386"/>
  <w15:docId w15:val="{2EC369DE-E7C6-4856-89DA-B831E5DE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3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628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1"/>
      <w:ind w:left="6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9"/>
      <w:jc w:val="center"/>
    </w:pPr>
  </w:style>
  <w:style w:type="character" w:styleId="Hyperlink">
    <w:name w:val="Hyperlink"/>
    <w:basedOn w:val="DefaultParagraphFont"/>
    <w:uiPriority w:val="99"/>
    <w:unhideWhenUsed/>
    <w:rsid w:val="00117E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padhyayshivani17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Shambhunath Upadhyay, Shivani</cp:lastModifiedBy>
  <cp:revision>65</cp:revision>
  <dcterms:created xsi:type="dcterms:W3CDTF">2026-08-28T04:17:00Z</dcterms:created>
  <dcterms:modified xsi:type="dcterms:W3CDTF">2026-09-21T17:16:00Z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2026-08-28T00:00:00Z</vt:filetime>
  </property>
  <property fmtid="{D5CDD505-2E9C-101B-9397-08002B2CF9AE}" pid="5" name="Producer">
    <vt:lpwstr>Microsoft® Word 2019</vt:lpwstr>
  </property>
</Properties>
</file>