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Merge Sort</w:t>
      </w:r>
    </w:p>
    <w:p w:rsidR="00000000" w:rsidDel="00000000" w:rsidP="00000000" w:rsidRDefault="00000000" w:rsidRPr="00000000" w14:paraId="00000002">
      <w:pPr>
        <w:numPr>
          <w:ilvl w:val="0"/>
          <w:numId w:val="1"/>
        </w:numPr>
        <w:shd w:fill="ffffff" w:val="clear"/>
        <w:spacing w:after="0" w:afterAutospacing="0" w:lineRule="auto"/>
        <w:ind w:left="720" w:hanging="360"/>
        <w:rPr>
          <w:color w:val="333333"/>
          <w:sz w:val="22"/>
          <w:szCs w:val="22"/>
        </w:rPr>
      </w:pPr>
      <w:r w:rsidDel="00000000" w:rsidR="00000000" w:rsidRPr="00000000">
        <w:rPr>
          <w:color w:val="333333"/>
          <w:rtl w:val="0"/>
        </w:rPr>
        <w:t xml:space="preserve">Merge Sort</w:t>
      </w:r>
      <w:r w:rsidDel="00000000" w:rsidR="00000000" w:rsidRPr="00000000">
        <w:rPr>
          <w:b w:val="1"/>
          <w:color w:val="333333"/>
          <w:rtl w:val="0"/>
        </w:rPr>
        <w:t xml:space="preserve"> </w:t>
      </w:r>
      <w:r w:rsidDel="00000000" w:rsidR="00000000" w:rsidRPr="00000000">
        <w:rPr>
          <w:color w:val="333333"/>
          <w:rtl w:val="0"/>
        </w:rPr>
        <w:t xml:space="preserve">is very efficient for sorting linked lists since linked lists cannot be randomly accessed, and in merge sort, we don’t require random access, while in quicksort, we need to randomly access elements.</w:t>
      </w:r>
    </w:p>
    <w:p w:rsidR="00000000" w:rsidDel="00000000" w:rsidP="00000000" w:rsidRDefault="00000000" w:rsidRPr="00000000" w14:paraId="00000003">
      <w:pPr>
        <w:numPr>
          <w:ilvl w:val="0"/>
          <w:numId w:val="1"/>
        </w:numPr>
        <w:shd w:fill="ffffff" w:val="clear"/>
        <w:spacing w:after="320" w:lineRule="auto"/>
        <w:ind w:left="720" w:hanging="360"/>
        <w:rPr>
          <w:color w:val="333333"/>
        </w:rPr>
      </w:pPr>
      <w:r w:rsidDel="00000000" w:rsidR="00000000" w:rsidRPr="00000000">
        <w:rPr>
          <w:color w:val="333333"/>
          <w:sz w:val="24"/>
          <w:szCs w:val="24"/>
          <w:rtl w:val="0"/>
        </w:rPr>
        <w:t xml:space="preserve">Merge sort</w:t>
      </w:r>
      <w:r w:rsidDel="00000000" w:rsidR="00000000" w:rsidRPr="00000000">
        <w:rPr>
          <w:color w:val="333333"/>
          <w:sz w:val="24"/>
          <w:szCs w:val="24"/>
          <w:rtl w:val="0"/>
        </w:rPr>
        <w:t xml:space="preserve"> is a stable sorting algorithm, i.e., it maintains the relative order of two equal elements.</w:t>
      </w:r>
    </w:p>
    <w:p w:rsidR="00000000" w:rsidDel="00000000" w:rsidP="00000000" w:rsidRDefault="00000000" w:rsidRPr="00000000" w14:paraId="00000004">
      <w:pPr>
        <w:shd w:fill="ffffff" w:val="clear"/>
        <w:spacing w:after="320" w:lineRule="auto"/>
        <w:ind w:left="720" w:firstLine="0"/>
        <w:rPr>
          <w:color w:val="333333"/>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Quick Sort</w:t>
      </w:r>
    </w:p>
    <w:p w:rsidR="00000000" w:rsidDel="00000000" w:rsidP="00000000" w:rsidRDefault="00000000" w:rsidRPr="00000000" w14:paraId="00000006">
      <w:pPr>
        <w:numPr>
          <w:ilvl w:val="0"/>
          <w:numId w:val="2"/>
        </w:numPr>
        <w:shd w:fill="ffffff" w:val="clear"/>
        <w:spacing w:after="0" w:afterAutospacing="0" w:lineRule="auto"/>
        <w:ind w:left="720" w:hanging="360"/>
        <w:rPr>
          <w:color w:val="333333"/>
          <w:sz w:val="22"/>
          <w:szCs w:val="22"/>
        </w:rPr>
      </w:pPr>
      <w:r w:rsidDel="00000000" w:rsidR="00000000" w:rsidRPr="00000000">
        <w:rPr>
          <w:color w:val="333333"/>
          <w:rtl w:val="0"/>
        </w:rPr>
        <w:t xml:space="preserve">Quicksort </w:t>
      </w:r>
      <w:r w:rsidDel="00000000" w:rsidR="00000000" w:rsidRPr="00000000">
        <w:rPr>
          <w:color w:val="333333"/>
          <w:rtl w:val="0"/>
        </w:rPr>
        <w:t xml:space="preserve">is very efficient for sorting small datasets. It is also the preferred sorting algorithm when allocating additional memory is costly since it is an in-place sorting algorithm while merge sort has a space complexity of O(n).</w:t>
      </w:r>
    </w:p>
    <w:p w:rsidR="00000000" w:rsidDel="00000000" w:rsidP="00000000" w:rsidRDefault="00000000" w:rsidRPr="00000000" w14:paraId="00000007">
      <w:pPr>
        <w:numPr>
          <w:ilvl w:val="0"/>
          <w:numId w:val="2"/>
        </w:numPr>
        <w:shd w:fill="ffffff" w:val="clear"/>
        <w:spacing w:after="320" w:lineRule="auto"/>
        <w:ind w:left="720" w:hanging="360"/>
        <w:rPr>
          <w:color w:val="333333"/>
        </w:rPr>
      </w:pPr>
      <w:r w:rsidDel="00000000" w:rsidR="00000000" w:rsidRPr="00000000">
        <w:rPr>
          <w:color w:val="333333"/>
          <w:sz w:val="24"/>
          <w:szCs w:val="24"/>
          <w:rtl w:val="0"/>
        </w:rPr>
        <w:t xml:space="preserve">Quicksort</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is an unstable sorting algorithm, i.e., it might change the relative order of two equal elements.</w:t>
      </w:r>
    </w:p>
    <w:p w:rsidR="00000000" w:rsidDel="00000000" w:rsidP="00000000" w:rsidRDefault="00000000" w:rsidRPr="00000000" w14:paraId="00000008">
      <w:pPr>
        <w:shd w:fill="ffffff" w:val="clear"/>
        <w:spacing w:after="320" w:lineRule="auto"/>
        <w:ind w:left="720" w:firstLine="0"/>
        <w:rPr>
          <w:color w:val="333333"/>
        </w:rPr>
      </w:pPr>
      <w:r w:rsidDel="00000000" w:rsidR="00000000" w:rsidRPr="00000000">
        <w:rPr>
          <w:rtl w:val="0"/>
        </w:rPr>
      </w:r>
    </w:p>
    <w:p w:rsidR="00000000" w:rsidDel="00000000" w:rsidP="00000000" w:rsidRDefault="00000000" w:rsidRPr="00000000" w14:paraId="00000009">
      <w:pPr>
        <w:shd w:fill="ffffff" w:val="clear"/>
        <w:spacing w:after="320" w:lineRule="auto"/>
        <w:ind w:left="0" w:firstLine="0"/>
        <w:rPr>
          <w:color w:val="333333"/>
          <w:sz w:val="28"/>
          <w:szCs w:val="28"/>
        </w:rPr>
      </w:pPr>
      <w:r w:rsidDel="00000000" w:rsidR="00000000" w:rsidRPr="00000000">
        <w:rPr>
          <w:color w:val="333333"/>
          <w:sz w:val="28"/>
          <w:szCs w:val="28"/>
          <w:rtl w:val="0"/>
        </w:rPr>
        <w:t xml:space="preserve">Time Complexity</w:t>
      </w:r>
    </w:p>
    <w:p w:rsidR="00000000" w:rsidDel="00000000" w:rsidP="00000000" w:rsidRDefault="00000000" w:rsidRPr="00000000" w14:paraId="0000000A">
      <w:pPr>
        <w:shd w:fill="ffffff" w:val="clear"/>
        <w:spacing w:after="320" w:lineRule="auto"/>
        <w:ind w:left="0" w:firstLine="0"/>
        <w:rPr>
          <w:color w:val="333333"/>
        </w:rPr>
      </w:pPr>
      <w:r w:rsidDel="00000000" w:rsidR="00000000" w:rsidRPr="00000000">
        <w:rPr>
          <w:color w:val="333333"/>
          <w:rtl w:val="0"/>
        </w:rPr>
        <w:t xml:space="preserve">Merge Sort  takes 0.4547 milliSeconds to execute the Program.</w:t>
      </w:r>
    </w:p>
    <w:p w:rsidR="00000000" w:rsidDel="00000000" w:rsidP="00000000" w:rsidRDefault="00000000" w:rsidRPr="00000000" w14:paraId="0000000B">
      <w:pPr>
        <w:shd w:fill="ffffff" w:val="clear"/>
        <w:spacing w:after="320" w:lineRule="auto"/>
        <w:ind w:left="0" w:firstLine="0"/>
        <w:rPr>
          <w:color w:val="333333"/>
        </w:rPr>
      </w:pPr>
      <w:r w:rsidDel="00000000" w:rsidR="00000000" w:rsidRPr="00000000">
        <w:rPr>
          <w:color w:val="333333"/>
          <w:rtl w:val="0"/>
        </w:rPr>
        <w:t xml:space="preserve">Quicksort takes 0.311 milliSeconds to execute the Program.</w:t>
      </w:r>
    </w:p>
    <w:p w:rsidR="00000000" w:rsidDel="00000000" w:rsidP="00000000" w:rsidRDefault="00000000" w:rsidRPr="00000000" w14:paraId="0000000C">
      <w:pPr>
        <w:shd w:fill="ffffff" w:val="clear"/>
        <w:spacing w:after="320" w:lineRule="auto"/>
        <w:ind w:left="0" w:firstLine="0"/>
        <w:rPr>
          <w:color w:val="333333"/>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9496a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9496a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