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E5FE9"/>
    <w:multiLevelType w:val="hybridMultilevel"/>
    <w:tmpl w:val="85EEA5BA"/>
    <w:lvl w:ilvl="0" w:tplc="7FB0013E">
      <w:start w:val="1"/>
      <w:numFmt w:val="bullet"/>
      <w:lvlText w:val="-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F642C778">
      <w:start w:val="1"/>
      <w:numFmt w:val="bullet"/>
      <w:lvlText w:val="o"/>
      <w:lvlJc w:val="left"/>
      <w:pPr>
        <w:ind w:left="1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0CED35C">
      <w:start w:val="1"/>
      <w:numFmt w:val="bullet"/>
      <w:lvlText w:val="▪"/>
      <w:lvlJc w:val="left"/>
      <w:pPr>
        <w:ind w:left="2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ECD65170">
      <w:start w:val="1"/>
      <w:numFmt w:val="bullet"/>
      <w:lvlText w:val="•"/>
      <w:lvlJc w:val="left"/>
      <w:pPr>
        <w:ind w:left="2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B18E1DCE">
      <w:start w:val="1"/>
      <w:numFmt w:val="bullet"/>
      <w:lvlText w:val="o"/>
      <w:lvlJc w:val="left"/>
      <w:pPr>
        <w:ind w:left="3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F2B216F2">
      <w:start w:val="1"/>
      <w:numFmt w:val="bullet"/>
      <w:lvlText w:val="▪"/>
      <w:lvlJc w:val="left"/>
      <w:pPr>
        <w:ind w:left="4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BAD2BFB2">
      <w:start w:val="1"/>
      <w:numFmt w:val="bullet"/>
      <w:lvlText w:val="•"/>
      <w:lvlJc w:val="left"/>
      <w:pPr>
        <w:ind w:left="5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04EA5E6">
      <w:start w:val="1"/>
      <w:numFmt w:val="bullet"/>
      <w:lvlText w:val="o"/>
      <w:lvlJc w:val="left"/>
      <w:pPr>
        <w:ind w:left="5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EF60FEA6">
      <w:start w:val="1"/>
      <w:numFmt w:val="bullet"/>
      <w:lvlText w:val="▪"/>
      <w:lvlJc w:val="left"/>
      <w:pPr>
        <w:ind w:left="6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DC9FF-98CA-4D38-8364-BED9070C5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agustin ernesto marchi</vt:lpstr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agustin ernesto marchi</dc:title>
  <dc:subject/>
  <dc:creator>Fabri Coniglio</dc:creator>
  <cp:keywords>DAE17RpEqsU,BADtKYK3r-Y</cp:keywords>
  <cp:lastModifiedBy>Usuario</cp:lastModifiedBy>
  <cp:revision>2</cp:revision>
  <dcterms:created xsi:type="dcterms:W3CDTF">2022-10-21T15:57:00Z</dcterms:created>
  <dcterms:modified xsi:type="dcterms:W3CDTF">2022-10-21T15:57:00Z</dcterms:modified>
</cp:coreProperties>
</file>