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C0F4" w14:textId="6EF253ED" w:rsidR="00EA6190" w:rsidRDefault="00EA6190" w:rsidP="00EA61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28"/>
          <w:szCs w:val="32"/>
          <w14:ligatures w14:val="none"/>
        </w:rPr>
      </w:pPr>
      <w:r w:rsidRPr="000455C9">
        <w:rPr>
          <w:rFonts w:ascii="Times New Roman" w:eastAsia="Times New Roman" w:hAnsi="Times New Roman" w:cs="Times New Roman"/>
          <w:b/>
          <w:bCs/>
          <w:kern w:val="28"/>
          <w:szCs w:val="32"/>
          <w14:ligatures w14:val="none"/>
        </w:rPr>
        <w:t xml:space="preserve">ATTACHMENT </w:t>
      </w:r>
      <w:r w:rsidR="00662181">
        <w:rPr>
          <w:rFonts w:ascii="Times New Roman" w:eastAsia="Times New Roman" w:hAnsi="Times New Roman" w:cs="Times New Roman"/>
          <w:b/>
          <w:bCs/>
          <w:kern w:val="28"/>
          <w:szCs w:val="32"/>
          <w14:ligatures w14:val="none"/>
        </w:rPr>
        <w:t>ATT023_LaborCategories_Vol1</w:t>
      </w:r>
    </w:p>
    <w:p w14:paraId="4CB83CC3" w14:textId="77777777" w:rsidR="00EA6190" w:rsidRPr="000455C9" w:rsidRDefault="00EA6190" w:rsidP="00EA61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28"/>
          <w:szCs w:val="32"/>
          <w14:ligatures w14:val="none"/>
        </w:rPr>
      </w:pPr>
    </w:p>
    <w:p w14:paraId="52FFE2E0" w14:textId="77777777" w:rsidR="00EA6190" w:rsidRPr="000455C9" w:rsidRDefault="00EA6190" w:rsidP="00EA619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</w:pPr>
      <w:r w:rsidRPr="000455C9"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  <w:t>labor categories, descriptions/duties, and qualifications/EDUCATION</w:t>
      </w:r>
    </w:p>
    <w:p w14:paraId="3DAF83A4" w14:textId="77777777" w:rsidR="00EA6190" w:rsidRPr="000455C9" w:rsidRDefault="00EA6190" w:rsidP="00EA619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</w:pPr>
      <w:r w:rsidRPr="000455C9"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  <w:t>to be included as part of</w:t>
      </w:r>
    </w:p>
    <w:p w14:paraId="115A035F" w14:textId="77777777" w:rsidR="00EA6190" w:rsidRPr="000455C9" w:rsidRDefault="00EA6190" w:rsidP="00EA619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</w:pPr>
      <w:r w:rsidRPr="000455C9"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:highlight w:val="yellow"/>
          <w14:ligatures w14:val="none"/>
        </w:rPr>
        <w:t>volume i –</w:t>
      </w:r>
      <w:r w:rsidRPr="000455C9"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  <w:t xml:space="preserve">technical proposal </w:t>
      </w:r>
    </w:p>
    <w:p w14:paraId="4540105A" w14:textId="77777777" w:rsidR="00EA6190" w:rsidRPr="000455C9" w:rsidRDefault="00EA6190" w:rsidP="00EA619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</w:pPr>
    </w:p>
    <w:p w14:paraId="45C0396B" w14:textId="77777777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The following labor categories shall be used for all firm-fixed-price (FFP) 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14:ligatures w14:val="none"/>
        </w:rPr>
        <w:t>AND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time-and-materials (T&amp;M)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CLINs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:</w:t>
      </w:r>
    </w:p>
    <w:p w14:paraId="7A6786D9" w14:textId="77777777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2204"/>
        <w:gridCol w:w="2596"/>
        <w:gridCol w:w="2674"/>
      </w:tblGrid>
      <w:tr w:rsidR="00EA6190" w:rsidRPr="000455C9" w14:paraId="1D54336A" w14:textId="77777777" w:rsidTr="00D73943">
        <w:tc>
          <w:tcPr>
            <w:tcW w:w="2061" w:type="dxa"/>
          </w:tcPr>
          <w:p w14:paraId="70AD2FE2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  <w:r w:rsidRPr="000455C9">
              <w:rPr>
                <w:rFonts w:ascii="Times New Roman" w:eastAsia="Calibri" w:hAnsi="Times New Roman" w:cs="Times New Roman"/>
                <w:b/>
                <w:caps/>
                <w:kern w:val="0"/>
                <w:sz w:val="20"/>
                <w:szCs w:val="20"/>
                <w:lang w:val="x-none" w:eastAsia="x-none"/>
                <w14:ligatures w14:val="none"/>
              </w:rPr>
              <w:t xml:space="preserve">  </w:t>
            </w:r>
          </w:p>
          <w:p w14:paraId="3F12F773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55ABC47A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399D6406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612FCA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>Labor Categories</w:t>
            </w:r>
          </w:p>
        </w:tc>
        <w:tc>
          <w:tcPr>
            <w:tcW w:w="2302" w:type="dxa"/>
          </w:tcPr>
          <w:p w14:paraId="0172FDD8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3380E7EA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734DC86F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0A0F3A29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0536DB17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>Description/Duties</w:t>
            </w:r>
          </w:p>
        </w:tc>
        <w:tc>
          <w:tcPr>
            <w:tcW w:w="2656" w:type="dxa"/>
          </w:tcPr>
          <w:p w14:paraId="247FAA91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</w:pPr>
          </w:p>
          <w:p w14:paraId="50BF52C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</w:pPr>
          </w:p>
          <w:p w14:paraId="56D71E17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</w:pPr>
          </w:p>
          <w:p w14:paraId="15AA3FF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</w:pPr>
          </w:p>
          <w:p w14:paraId="3F65620A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>Qualifications/Education</w:t>
            </w:r>
          </w:p>
        </w:tc>
        <w:tc>
          <w:tcPr>
            <w:tcW w:w="3051" w:type="dxa"/>
          </w:tcPr>
          <w:p w14:paraId="2F6EFC0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</w:pPr>
          </w:p>
          <w:p w14:paraId="4FC6EBE3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</w:pP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  <w:t xml:space="preserve">Identify 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>which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  <w:t xml:space="preserve"> Specific Task Areas in the Basic PWS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 xml:space="preserve"> are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  <w:t xml:space="preserve"> 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 xml:space="preserve">Applicable to 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x-none" w:eastAsia="x-none"/>
                <w14:ligatures w14:val="none"/>
              </w:rPr>
              <w:t>the Labor Category</w:t>
            </w:r>
            <w:r w:rsidRPr="000455C9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eastAsia="x-none"/>
                <w14:ligatures w14:val="none"/>
              </w:rPr>
              <w:t xml:space="preserve"> (e.g. Cross-Walk)</w:t>
            </w:r>
          </w:p>
        </w:tc>
      </w:tr>
      <w:tr w:rsidR="00EA6190" w:rsidRPr="000455C9" w14:paraId="31AF1CF5" w14:textId="77777777" w:rsidTr="00D73943">
        <w:tc>
          <w:tcPr>
            <w:tcW w:w="2061" w:type="dxa"/>
          </w:tcPr>
          <w:p w14:paraId="42453C1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751EAB8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34A8035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2C95B0A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05A77E92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05AF507A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6766C50A" w14:textId="77777777" w:rsidTr="00D73943">
        <w:tc>
          <w:tcPr>
            <w:tcW w:w="2061" w:type="dxa"/>
          </w:tcPr>
          <w:p w14:paraId="25F6A52B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022B2503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4C37950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0B5CABC0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7D35A170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0D7F4AD7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4FF5DBC3" w14:textId="77777777" w:rsidTr="00D73943">
        <w:tc>
          <w:tcPr>
            <w:tcW w:w="2061" w:type="dxa"/>
          </w:tcPr>
          <w:p w14:paraId="6CA1ED8B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1B22D05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219EF079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697C102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57845280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0A5DEA6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52409A3E" w14:textId="77777777" w:rsidTr="00D73943">
        <w:tc>
          <w:tcPr>
            <w:tcW w:w="2061" w:type="dxa"/>
          </w:tcPr>
          <w:p w14:paraId="25FCB516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ABBE063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449C162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330B788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5A1B3452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60B31BDB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2505C618" w14:textId="77777777" w:rsidTr="00D73943">
        <w:tc>
          <w:tcPr>
            <w:tcW w:w="2061" w:type="dxa"/>
          </w:tcPr>
          <w:p w14:paraId="136A15C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7D1C07D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74D275C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48FCD1CB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260940A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4C02DDDA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03E04B98" w14:textId="77777777" w:rsidTr="00D73943">
        <w:tc>
          <w:tcPr>
            <w:tcW w:w="2061" w:type="dxa"/>
          </w:tcPr>
          <w:p w14:paraId="698D4EA6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D0F1E87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78131448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0EFDF616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3FD65B12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1D709A68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7BF7A90E" w14:textId="77777777" w:rsidTr="00D73943">
        <w:tc>
          <w:tcPr>
            <w:tcW w:w="2061" w:type="dxa"/>
          </w:tcPr>
          <w:p w14:paraId="4EC0C874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54D6F9D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563C4017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6073A40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4F6842B6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6DD4135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  <w:tr w:rsidR="00EA6190" w:rsidRPr="000455C9" w14:paraId="0CBC34EC" w14:textId="77777777" w:rsidTr="00D73943">
        <w:tc>
          <w:tcPr>
            <w:tcW w:w="2061" w:type="dxa"/>
          </w:tcPr>
          <w:p w14:paraId="671D6902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E52535B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  <w:p w14:paraId="6754BDE5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302" w:type="dxa"/>
          </w:tcPr>
          <w:p w14:paraId="3905F380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2656" w:type="dxa"/>
          </w:tcPr>
          <w:p w14:paraId="345B5243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  <w:tc>
          <w:tcPr>
            <w:tcW w:w="3051" w:type="dxa"/>
          </w:tcPr>
          <w:p w14:paraId="2E6FA93C" w14:textId="77777777" w:rsidR="00EA6190" w:rsidRPr="000455C9" w:rsidRDefault="00EA6190" w:rsidP="00D73943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x-none"/>
                <w14:ligatures w14:val="none"/>
              </w:rPr>
            </w:pPr>
          </w:p>
        </w:tc>
      </w:tr>
    </w:tbl>
    <w:p w14:paraId="2B46F835" w14:textId="77777777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</w:pPr>
    </w:p>
    <w:p w14:paraId="5CACE51D" w14:textId="77777777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x-none"/>
          <w14:ligatures w14:val="none"/>
        </w:rPr>
      </w:pP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 xml:space="preserve">Enter the proposed labor categories and the pertinent descriptions/duties and qualifications/education for each labor category.  If more convenient, Offeror may provide a separate attachment for the descriptions/duties and qualification/education columns and insert “See Attachment” in the columns.  Offeror also has the option of creating his or her own spreadsheet with the </w:t>
      </w: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eastAsia="x-none"/>
          <w14:ligatures w14:val="none"/>
        </w:rPr>
        <w:t>same columns</w:t>
      </w: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 xml:space="preserve">.  If creating your own spreadsheet, you are not allowed to substitute or add additional columns.  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x-none"/>
          <w14:ligatures w14:val="none"/>
        </w:rPr>
        <w:t xml:space="preserve">There is no page limit for this attachment.  </w:t>
      </w:r>
    </w:p>
    <w:p w14:paraId="6FDE7DE5" w14:textId="77777777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</w:pPr>
    </w:p>
    <w:p w14:paraId="4590BDC4" w14:textId="3548E0B3" w:rsidR="00EA6190" w:rsidRPr="000455C9" w:rsidRDefault="00EA6190" w:rsidP="00EA6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x-none" w:eastAsia="x-none"/>
          <w14:ligatures w14:val="none"/>
        </w:rPr>
      </w:pP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 xml:space="preserve">Offeror shall include 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eastAsia="x-none"/>
          <w14:ligatures w14:val="none"/>
        </w:rPr>
        <w:t>ALL</w:t>
      </w: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 xml:space="preserve"> labor categories that it identifies as necessary to perform the full range of tasks included in the basic contract, Section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>E</w:t>
      </w:r>
      <w:r w:rsidRPr="000455C9">
        <w:rPr>
          <w:rFonts w:ascii="Times New Roman" w:eastAsia="Times New Roman" w:hAnsi="Times New Roman" w:cs="Times New Roman"/>
          <w:kern w:val="0"/>
          <w:sz w:val="20"/>
          <w:szCs w:val="20"/>
          <w:lang w:eastAsia="x-none"/>
          <w14:ligatures w14:val="none"/>
        </w:rPr>
        <w:t xml:space="preserve">, Performance Work Statement, and identify the specific task area(s) (e.g.  cross-walk) applicable to the labor category.  </w:t>
      </w:r>
      <w:r w:rsidRPr="000455C9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x-none"/>
          <w14:ligatures w14:val="none"/>
        </w:rPr>
        <w:t>There is no limit to the number of labor categories an offeror can propose.</w:t>
      </w:r>
      <w:r w:rsidRPr="000455C9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x-none"/>
          <w14:ligatures w14:val="none"/>
        </w:rPr>
        <w:t xml:space="preserve">  </w:t>
      </w:r>
    </w:p>
    <w:p w14:paraId="5CCCE08B" w14:textId="77777777" w:rsidR="00EA6190" w:rsidRPr="000455C9" w:rsidRDefault="00EA6190" w:rsidP="00EA61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28"/>
          <w:szCs w:val="32"/>
          <w14:ligatures w14:val="none"/>
        </w:rPr>
      </w:pPr>
    </w:p>
    <w:p w14:paraId="0AADC9EF" w14:textId="77777777" w:rsidR="001B51C8" w:rsidRDefault="001B51C8"/>
    <w:sectPr w:rsidR="001B5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90"/>
    <w:rsid w:val="00000382"/>
    <w:rsid w:val="00040EA3"/>
    <w:rsid w:val="00051EDD"/>
    <w:rsid w:val="00095FAE"/>
    <w:rsid w:val="000A36F4"/>
    <w:rsid w:val="000A5685"/>
    <w:rsid w:val="000B0C85"/>
    <w:rsid w:val="000B12CA"/>
    <w:rsid w:val="000B251D"/>
    <w:rsid w:val="000D47C2"/>
    <w:rsid w:val="001300A3"/>
    <w:rsid w:val="00130F0C"/>
    <w:rsid w:val="00142DBD"/>
    <w:rsid w:val="00144666"/>
    <w:rsid w:val="001545E5"/>
    <w:rsid w:val="0015755F"/>
    <w:rsid w:val="0018287C"/>
    <w:rsid w:val="001A2221"/>
    <w:rsid w:val="001B51C8"/>
    <w:rsid w:val="001B749A"/>
    <w:rsid w:val="001C02BE"/>
    <w:rsid w:val="001C6A1F"/>
    <w:rsid w:val="001E3E5E"/>
    <w:rsid w:val="001F1E3F"/>
    <w:rsid w:val="001F1F84"/>
    <w:rsid w:val="002460AF"/>
    <w:rsid w:val="00257097"/>
    <w:rsid w:val="002A1E18"/>
    <w:rsid w:val="002A50C2"/>
    <w:rsid w:val="002F700F"/>
    <w:rsid w:val="00306CA0"/>
    <w:rsid w:val="00335790"/>
    <w:rsid w:val="00340ACE"/>
    <w:rsid w:val="003602C7"/>
    <w:rsid w:val="00385E61"/>
    <w:rsid w:val="00397980"/>
    <w:rsid w:val="003B727C"/>
    <w:rsid w:val="003D007A"/>
    <w:rsid w:val="003E6FFB"/>
    <w:rsid w:val="003F61DA"/>
    <w:rsid w:val="0041704D"/>
    <w:rsid w:val="00420BFB"/>
    <w:rsid w:val="0045009B"/>
    <w:rsid w:val="004B5730"/>
    <w:rsid w:val="004D2FDD"/>
    <w:rsid w:val="00505A69"/>
    <w:rsid w:val="00523293"/>
    <w:rsid w:val="00525B9D"/>
    <w:rsid w:val="00535A32"/>
    <w:rsid w:val="0054305F"/>
    <w:rsid w:val="00546ECA"/>
    <w:rsid w:val="00547775"/>
    <w:rsid w:val="005678EC"/>
    <w:rsid w:val="00570097"/>
    <w:rsid w:val="005918B0"/>
    <w:rsid w:val="00594D1B"/>
    <w:rsid w:val="005A3889"/>
    <w:rsid w:val="005D4207"/>
    <w:rsid w:val="005E1ACF"/>
    <w:rsid w:val="006115B2"/>
    <w:rsid w:val="00611830"/>
    <w:rsid w:val="00612901"/>
    <w:rsid w:val="0062391D"/>
    <w:rsid w:val="00662181"/>
    <w:rsid w:val="00663FDD"/>
    <w:rsid w:val="006716BB"/>
    <w:rsid w:val="00675432"/>
    <w:rsid w:val="006C71E4"/>
    <w:rsid w:val="006F40F2"/>
    <w:rsid w:val="00714595"/>
    <w:rsid w:val="007155BD"/>
    <w:rsid w:val="00725271"/>
    <w:rsid w:val="00730A30"/>
    <w:rsid w:val="00751A2B"/>
    <w:rsid w:val="00763352"/>
    <w:rsid w:val="00782A84"/>
    <w:rsid w:val="0079026C"/>
    <w:rsid w:val="00792D6E"/>
    <w:rsid w:val="007A2BEB"/>
    <w:rsid w:val="007C0CC5"/>
    <w:rsid w:val="007D706C"/>
    <w:rsid w:val="007E5BAC"/>
    <w:rsid w:val="007F73D2"/>
    <w:rsid w:val="0080195D"/>
    <w:rsid w:val="00814803"/>
    <w:rsid w:val="00826581"/>
    <w:rsid w:val="00842B7E"/>
    <w:rsid w:val="00855E6C"/>
    <w:rsid w:val="00890B33"/>
    <w:rsid w:val="008C0E16"/>
    <w:rsid w:val="008C535E"/>
    <w:rsid w:val="008D386C"/>
    <w:rsid w:val="008D3E39"/>
    <w:rsid w:val="008D7995"/>
    <w:rsid w:val="00901E67"/>
    <w:rsid w:val="00906813"/>
    <w:rsid w:val="00925C10"/>
    <w:rsid w:val="00952170"/>
    <w:rsid w:val="00954682"/>
    <w:rsid w:val="009612C7"/>
    <w:rsid w:val="00975D0C"/>
    <w:rsid w:val="00992B11"/>
    <w:rsid w:val="009A5E15"/>
    <w:rsid w:val="009A7AC1"/>
    <w:rsid w:val="009B38F0"/>
    <w:rsid w:val="009D41F8"/>
    <w:rsid w:val="009E3BBA"/>
    <w:rsid w:val="00A169D8"/>
    <w:rsid w:val="00A45D30"/>
    <w:rsid w:val="00A56C55"/>
    <w:rsid w:val="00AA66F6"/>
    <w:rsid w:val="00AA6D9C"/>
    <w:rsid w:val="00AC47A6"/>
    <w:rsid w:val="00AD3CEE"/>
    <w:rsid w:val="00AF0810"/>
    <w:rsid w:val="00B15E71"/>
    <w:rsid w:val="00B377BF"/>
    <w:rsid w:val="00B51B3F"/>
    <w:rsid w:val="00B56534"/>
    <w:rsid w:val="00B632A8"/>
    <w:rsid w:val="00B838A2"/>
    <w:rsid w:val="00B84688"/>
    <w:rsid w:val="00B92FBB"/>
    <w:rsid w:val="00BA5F0D"/>
    <w:rsid w:val="00BC6F89"/>
    <w:rsid w:val="00C22054"/>
    <w:rsid w:val="00C23400"/>
    <w:rsid w:val="00C24498"/>
    <w:rsid w:val="00C26CC7"/>
    <w:rsid w:val="00C40EE5"/>
    <w:rsid w:val="00C42650"/>
    <w:rsid w:val="00C5180D"/>
    <w:rsid w:val="00C61B7C"/>
    <w:rsid w:val="00C64206"/>
    <w:rsid w:val="00C74C9D"/>
    <w:rsid w:val="00C80A64"/>
    <w:rsid w:val="00C8656A"/>
    <w:rsid w:val="00CB4A26"/>
    <w:rsid w:val="00CB4F4B"/>
    <w:rsid w:val="00CB6FFE"/>
    <w:rsid w:val="00CD1D7E"/>
    <w:rsid w:val="00CE0B38"/>
    <w:rsid w:val="00D04807"/>
    <w:rsid w:val="00D22032"/>
    <w:rsid w:val="00D266FE"/>
    <w:rsid w:val="00D30AAB"/>
    <w:rsid w:val="00D36A6D"/>
    <w:rsid w:val="00D65D27"/>
    <w:rsid w:val="00D8004F"/>
    <w:rsid w:val="00DA629E"/>
    <w:rsid w:val="00DB3AD5"/>
    <w:rsid w:val="00DD2EAD"/>
    <w:rsid w:val="00DD726A"/>
    <w:rsid w:val="00DE1260"/>
    <w:rsid w:val="00DE6764"/>
    <w:rsid w:val="00DF0833"/>
    <w:rsid w:val="00E04CCC"/>
    <w:rsid w:val="00E1462A"/>
    <w:rsid w:val="00E17ACE"/>
    <w:rsid w:val="00E22FCD"/>
    <w:rsid w:val="00E34570"/>
    <w:rsid w:val="00E5232B"/>
    <w:rsid w:val="00E63F13"/>
    <w:rsid w:val="00E744AB"/>
    <w:rsid w:val="00E83095"/>
    <w:rsid w:val="00E9530D"/>
    <w:rsid w:val="00EA6190"/>
    <w:rsid w:val="00EC6453"/>
    <w:rsid w:val="00ED594D"/>
    <w:rsid w:val="00EF1340"/>
    <w:rsid w:val="00F16887"/>
    <w:rsid w:val="00F24685"/>
    <w:rsid w:val="00F25522"/>
    <w:rsid w:val="00F35B61"/>
    <w:rsid w:val="00F4582F"/>
    <w:rsid w:val="00F52ACE"/>
    <w:rsid w:val="00F5699F"/>
    <w:rsid w:val="00F57EBA"/>
    <w:rsid w:val="00F734E8"/>
    <w:rsid w:val="00F9581E"/>
    <w:rsid w:val="00FB3006"/>
    <w:rsid w:val="00FB467B"/>
    <w:rsid w:val="00FC6BC2"/>
    <w:rsid w:val="00FC7484"/>
    <w:rsid w:val="00FD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DCAF"/>
  <w15:chartTrackingRefBased/>
  <w15:docId w15:val="{BFB93F95-FF23-46E6-AF23-8A035F78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190"/>
  </w:style>
  <w:style w:type="paragraph" w:styleId="Heading1">
    <w:name w:val="heading 1"/>
    <w:basedOn w:val="Normal"/>
    <w:next w:val="Normal"/>
    <w:link w:val="Heading1Char"/>
    <w:uiPriority w:val="9"/>
    <w:qFormat/>
    <w:rsid w:val="00EA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>Centers for Disease Control and Prevention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Megan (CDC/OCOO/OFR/OAS)</dc:creator>
  <cp:keywords/>
  <dc:description/>
  <cp:lastModifiedBy>Kelly, Megan (CDC/OCOO/OFR/OAS)</cp:lastModifiedBy>
  <cp:revision>3</cp:revision>
  <dcterms:created xsi:type="dcterms:W3CDTF">2025-12-04T18:14:00Z</dcterms:created>
  <dcterms:modified xsi:type="dcterms:W3CDTF">2025-12-04T18:17:00Z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2025-12-04T18:15:49Z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5884fea9-1186-4bcb-8144-8507542a7d53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