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102713" cy="214861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713" cy="2148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ff0000"/>
          <w:sz w:val="28"/>
          <w:szCs w:val="28"/>
          <w:shd w:fill="fff2cc" w:val="clear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shd w:fill="fff2cc" w:val="clear"/>
          <w:rtl w:val="0"/>
        </w:rPr>
        <w:t xml:space="preserve">PS: Створювала запити через ReqRes  з  використанням API-key, тому що через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8"/>
            <w:szCs w:val="28"/>
            <w:u w:val="single"/>
            <w:shd w:fill="fff2cc" w:val="clear"/>
            <w:rtl w:val="0"/>
          </w:rPr>
          <w:t xml:space="preserve">api.onereach.ai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8"/>
          <w:szCs w:val="28"/>
          <w:shd w:fill="fff2cc" w:val="clear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8"/>
          <w:szCs w:val="28"/>
          <w:shd w:fill="fff2cc" w:val="clear"/>
          <w:rtl w:val="0"/>
        </w:rPr>
        <w:t xml:space="preserve">не пропускало.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474747"/>
          <w:sz w:val="41"/>
          <w:szCs w:val="41"/>
          <w:highlight w:val="white"/>
          <w:rtl w:val="0"/>
        </w:rPr>
        <w:t xml:space="preserve">📔</w:t>
      </w:r>
      <w:r w:rsidDel="00000000" w:rsidR="00000000" w:rsidRPr="00000000">
        <w:rPr>
          <w:b w:val="1"/>
          <w:bCs w:val="1"/>
          <w:color w:val="474747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Методи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POST, GET, PATCH, DELETE в Postman 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color w:val="38761d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8"/>
          <w:szCs w:val="28"/>
          <w:rtl w:val="0"/>
        </w:rPr>
        <w:t xml:space="preserve">Виконано назва колекції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sz w:val="28"/>
          <w:szCs w:val="28"/>
          <w:rtl w:val="0"/>
        </w:rPr>
        <w:t xml:space="preserve">First Collections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0000ff"/>
          <w:sz w:val="28"/>
          <w:szCs w:val="28"/>
        </w:rPr>
      </w:pPr>
      <w:hyperlink r:id="rId8">
        <w:r w:rsidDel="00000000" w:rsidR="00000000" w:rsidRPr="00000000">
          <w:rPr>
            <w:b w:val="1"/>
            <w:bCs w:val="1"/>
            <w:color w:val="0000ff"/>
            <w:sz w:val="28"/>
            <w:szCs w:val="28"/>
            <w:u w:val="single"/>
            <w:rtl w:val="0"/>
          </w:rPr>
          <w:t xml:space="preserve">https://skabarayulia-9828515.postman.co/workspace/Yulia's-Workspace~2dd28fea-f19e-47f6-8f74-64349f286f98/collection/52396372-57233f6c-382b-4c1b-a1cc-e5d8a59b5862?action=share&amp;creator=52396372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</w:rPr>
        <w:drawing>
          <wp:inline distB="114300" distT="114300" distL="114300" distR="114300">
            <wp:extent cx="5877875" cy="248224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7875" cy="2482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474747"/>
          <w:sz w:val="41"/>
          <w:szCs w:val="41"/>
          <w:highlight w:val="white"/>
          <w:rtl w:val="0"/>
        </w:rPr>
        <w:t xml:space="preserve">📔</w:t>
      </w:r>
      <w:r w:rsidDel="00000000" w:rsidR="00000000" w:rsidRPr="00000000">
        <w:rPr>
          <w:b w:val="1"/>
          <w:bCs w:val="1"/>
          <w:color w:val="474747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Позитивні і негативні перевірки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у Postman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8"/>
          <w:szCs w:val="28"/>
          <w:rtl w:val="0"/>
        </w:rPr>
        <w:t xml:space="preserve">Виконано назва колекції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sz w:val="28"/>
          <w:szCs w:val="28"/>
          <w:rtl w:val="0"/>
        </w:rPr>
        <w:t xml:space="preserve">Second Collections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0000ff"/>
          <w:sz w:val="28"/>
          <w:szCs w:val="28"/>
        </w:rPr>
      </w:pPr>
      <w:hyperlink r:id="rId10">
        <w:r w:rsidDel="00000000" w:rsidR="00000000" w:rsidRPr="00000000">
          <w:rPr>
            <w:b w:val="1"/>
            <w:bCs w:val="1"/>
            <w:color w:val="0000ff"/>
            <w:sz w:val="28"/>
            <w:szCs w:val="28"/>
            <w:u w:val="single"/>
            <w:rtl w:val="0"/>
          </w:rPr>
          <w:t xml:space="preserve">https://skabarayulia-9828515.postman.co/workspace/Yulia's-Workspace~2dd28fea-f19e-47f6-8f74-64349f286f98/collection/52396372-97bbc2e3-01ab-49f0-bcae-94a91a27426f?action=share&amp;source=copy-link&amp;creator=52396372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</w:rPr>
        <w:drawing>
          <wp:inline distB="114300" distT="114300" distL="114300" distR="114300">
            <wp:extent cx="6769463" cy="301530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9463" cy="3015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Результат Collection runner для Second Collections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(Експортовану колекцію завантажила окремим файлом)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</w:rPr>
        <w:drawing>
          <wp:inline distB="114300" distT="114300" distL="114300" distR="114300">
            <wp:extent cx="7111950" cy="3048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ff0000"/>
          <w:sz w:val="28"/>
          <w:szCs w:val="28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ff0000"/>
          <w:sz w:val="28"/>
          <w:szCs w:val="28"/>
          <w:shd w:fill="fff2cc" w:val="clear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shd w:fill="fff2cc" w:val="clear"/>
          <w:rtl w:val="0"/>
        </w:rPr>
        <w:t xml:space="preserve">PS: На даний час це завдання забрало в мене найбільше часу (3 дні) і викликало найбільший спект емоцій, від “Я лузер, бо нічого не розумію і в мене нічого не виходить” до “УРА! Я МОЛОДЕЦЬ! У МЕНЕ ВСЕ ВИЙШЛО!”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ff0000"/>
          <w:sz w:val="28"/>
          <w:szCs w:val="28"/>
          <w:shd w:fill="fff2cc" w:val="clear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shd w:fill="fff2cc" w:val="clear"/>
          <w:rtl w:val="0"/>
        </w:rPr>
        <w:t xml:space="preserve">Дякую за можливість переглядати важливі моменти з лекцій, ну і без допомоги чату GPT звісно не обійшлося ;)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39.6456692913404" w:top="141.73228346456693" w:left="566.9291338582677" w:right="473.149606299214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hyperlink" Target="https://skabarayulia-9828515.postman.co/workspace/Yulia's-Workspace~2dd28fea-f19e-47f6-8f74-64349f286f98/collection/52396372-97bbc2e3-01ab-49f0-bcae-94a91a27426f?action=share&amp;source=copy-link&amp;creator=52396372" TargetMode="External"/><Relationship Id="rId12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api.onereach.ai" TargetMode="External"/><Relationship Id="rId8" Type="http://schemas.openxmlformats.org/officeDocument/2006/relationships/hyperlink" Target="https://skabarayulia-9828515.postman.co/workspace/Yulia's-Workspace~2dd28fea-f19e-47f6-8f74-64349f286f98/collection/52396372-57233f6c-382b-4c1b-a1cc-e5d8a59b5862?action=share&amp;creator=5239637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