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D3" w:rsidRDefault="00A56B72">
      <w:pPr>
        <w:pStyle w:val="Heading1"/>
        <w:spacing w:before="79"/>
        <w:ind w:left="220"/>
      </w:pPr>
      <w:bookmarkStart w:id="0" w:name="_GoBack"/>
      <w:bookmarkEnd w:id="0"/>
      <w:r>
        <w:t>PRABHAT KUMAR MISHRA</w:t>
      </w:r>
    </w:p>
    <w:p w:rsidR="00FC74D3" w:rsidRDefault="00A56B72">
      <w:pPr>
        <w:pStyle w:val="BodyText"/>
        <w:spacing w:before="67"/>
        <w:ind w:left="201" w:firstLine="0"/>
      </w:pPr>
      <w:r>
        <w:t>Phone No.: +91-9971773670</w:t>
      </w:r>
    </w:p>
    <w:p w:rsidR="00FC74D3" w:rsidRDefault="00A56B72">
      <w:pPr>
        <w:pStyle w:val="BodyText"/>
        <w:spacing w:before="60"/>
        <w:ind w:left="201" w:firstLine="0"/>
      </w:pPr>
      <w:r>
        <w:t xml:space="preserve">E-Mail: </w:t>
      </w:r>
      <w:hyperlink r:id="rId5" w:history="1">
        <w:r>
          <w:t>Prabhat181091@gmail.com</w:t>
        </w:r>
      </w:hyperlink>
    </w:p>
    <w:p w:rsidR="00FC74D3" w:rsidRDefault="00A56B72">
      <w:pPr>
        <w:pStyle w:val="BodyText"/>
        <w:spacing w:before="80" w:line="273" w:lineRule="auto"/>
        <w:ind w:left="268" w:right="614" w:firstLine="0"/>
        <w:rPr>
          <w:rFonts w:ascii="MS Gothic" w:hAnsi="MS Gothic"/>
        </w:rPr>
      </w:pPr>
      <w:r>
        <w:rPr>
          <w:b/>
        </w:rPr>
        <w:t>“</w:t>
      </w:r>
      <w:r>
        <w:t xml:space="preserve">To work in association with professional groups who offer me the opportunity for career advancements and professional growth. </w:t>
      </w:r>
      <w:r>
        <w:rPr>
          <w:rFonts w:ascii="MS Gothic" w:hAnsi="MS Gothic"/>
        </w:rPr>
        <w:t>“</w:t>
      </w:r>
    </w:p>
    <w:p w:rsidR="00FC74D3" w:rsidRDefault="00FC74D3">
      <w:pPr>
        <w:pStyle w:val="BodyText"/>
        <w:ind w:left="0" w:firstLine="0"/>
        <w:rPr>
          <w:rFonts w:ascii="MS Gothic"/>
          <w:sz w:val="23"/>
        </w:rPr>
      </w:pPr>
    </w:p>
    <w:p w:rsidR="00FC74D3" w:rsidRDefault="00A56B72">
      <w:pPr>
        <w:pStyle w:val="Heading1"/>
      </w:pPr>
      <w:r>
        <w:t>Profile Snapshot</w:t>
      </w:r>
    </w:p>
    <w:p w:rsidR="00FC74D3" w:rsidRDefault="00FC74D3">
      <w:pPr>
        <w:pStyle w:val="BodyText"/>
        <w:spacing w:before="1"/>
        <w:ind w:left="0" w:firstLine="0"/>
        <w:rPr>
          <w:b/>
          <w:sz w:val="21"/>
        </w:rPr>
      </w:pPr>
    </w:p>
    <w:p w:rsidR="00FC74D3" w:rsidRDefault="00A56B72">
      <w:pPr>
        <w:pStyle w:val="BodyText"/>
        <w:ind w:left="561" w:firstLine="0"/>
      </w:pPr>
      <w:r>
        <w:t>Having professional experience in managing market survey , marketing and sales,</w:t>
      </w:r>
    </w:p>
    <w:p w:rsidR="00FC74D3" w:rsidRDefault="00A56B72">
      <w:pPr>
        <w:pStyle w:val="BodyText"/>
        <w:spacing w:before="31" w:line="268" w:lineRule="auto"/>
        <w:ind w:left="561" w:right="614" w:firstLine="0"/>
      </w:pPr>
      <w:r>
        <w:t>,branding, team leader and managing the whole territory . Strong organizer, motivator, team player and a decisive leader. An effective communicator with good presentation, negotiation and leadership skills.</w:t>
      </w:r>
    </w:p>
    <w:p w:rsidR="00FC74D3" w:rsidRDefault="00FC74D3">
      <w:pPr>
        <w:pStyle w:val="BodyText"/>
        <w:spacing w:before="8"/>
        <w:ind w:left="0" w:firstLine="0"/>
        <w:rPr>
          <w:sz w:val="26"/>
        </w:rPr>
      </w:pPr>
    </w:p>
    <w:p w:rsidR="00FC74D3" w:rsidRDefault="00A56B72">
      <w:pPr>
        <w:pStyle w:val="Heading1"/>
        <w:ind w:left="201"/>
      </w:pPr>
      <w:r>
        <w:t>Educational Qualifications</w:t>
      </w:r>
    </w:p>
    <w:p w:rsidR="00FC74D3" w:rsidRDefault="00FC74D3">
      <w:pPr>
        <w:pStyle w:val="BodyText"/>
        <w:ind w:left="0" w:firstLine="0"/>
        <w:rPr>
          <w:b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  <w:tab w:val="left" w:pos="1540"/>
        </w:tabs>
        <w:ind w:hanging="361"/>
        <w:rPr>
          <w:sz w:val="24"/>
        </w:rPr>
      </w:pPr>
      <w:r>
        <w:rPr>
          <w:sz w:val="24"/>
        </w:rPr>
        <w:t>2013</w:t>
      </w:r>
      <w:r>
        <w:rPr>
          <w:sz w:val="24"/>
        </w:rPr>
        <w:tab/>
        <w:t>MBA from Teerthankar Mahaveer 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Moradabad.</w:t>
      </w:r>
    </w:p>
    <w:p w:rsidR="00FC74D3" w:rsidRDefault="00FC74D3">
      <w:pPr>
        <w:pStyle w:val="BodyText"/>
        <w:ind w:left="0" w:firstLine="0"/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  <w:tab w:val="left" w:pos="1600"/>
        </w:tabs>
        <w:ind w:hanging="361"/>
        <w:rPr>
          <w:sz w:val="24"/>
        </w:rPr>
      </w:pPr>
      <w:r>
        <w:rPr>
          <w:sz w:val="24"/>
        </w:rPr>
        <w:t>2009</w:t>
      </w:r>
      <w:r>
        <w:rPr>
          <w:sz w:val="24"/>
        </w:rPr>
        <w:tab/>
        <w:t>Graduation from D.D.U. 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Gorakhpur.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  <w:tab w:val="left" w:pos="1540"/>
        </w:tabs>
        <w:spacing w:before="120"/>
        <w:ind w:hanging="361"/>
        <w:rPr>
          <w:sz w:val="24"/>
        </w:rPr>
      </w:pPr>
      <w:r>
        <w:rPr>
          <w:sz w:val="24"/>
        </w:rPr>
        <w:t>2006</w:t>
      </w:r>
      <w:r>
        <w:rPr>
          <w:sz w:val="24"/>
        </w:rPr>
        <w:tab/>
        <w:t>Senior Secondary from Government Inter College, Deoria (U.P.</w:t>
      </w:r>
      <w:r>
        <w:rPr>
          <w:spacing w:val="-19"/>
          <w:sz w:val="24"/>
        </w:rPr>
        <w:t xml:space="preserve"> </w:t>
      </w:r>
      <w:r>
        <w:rPr>
          <w:sz w:val="24"/>
        </w:rPr>
        <w:t>Board).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  <w:tab w:val="left" w:pos="1540"/>
        </w:tabs>
        <w:spacing w:before="58"/>
        <w:ind w:hanging="361"/>
        <w:rPr>
          <w:sz w:val="24"/>
        </w:rPr>
      </w:pPr>
      <w:r>
        <w:rPr>
          <w:sz w:val="24"/>
        </w:rPr>
        <w:t>2004</w:t>
      </w:r>
      <w:r>
        <w:rPr>
          <w:sz w:val="24"/>
        </w:rPr>
        <w:tab/>
        <w:t>Higher Secondary from Government Inter College, Deoria (U.P.</w:t>
      </w:r>
      <w:r>
        <w:rPr>
          <w:spacing w:val="-20"/>
          <w:sz w:val="24"/>
        </w:rPr>
        <w:t xml:space="preserve"> </w:t>
      </w:r>
      <w:r>
        <w:rPr>
          <w:sz w:val="24"/>
        </w:rPr>
        <w:t>Board).</w:t>
      </w:r>
    </w:p>
    <w:p w:rsidR="00FC74D3" w:rsidRDefault="00A56B72">
      <w:pPr>
        <w:pStyle w:val="Heading1"/>
        <w:spacing w:before="180"/>
        <w:ind w:left="201"/>
      </w:pPr>
      <w:r>
        <w:t>Core Competencies</w:t>
      </w:r>
    </w:p>
    <w:p w:rsidR="00FC74D3" w:rsidRDefault="00FC74D3">
      <w:pPr>
        <w:pStyle w:val="BodyText"/>
        <w:ind w:left="0" w:firstLine="0"/>
        <w:rPr>
          <w:b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Communication &amp; 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Leadership skills, planning 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Integrity and</w:t>
      </w:r>
      <w:r>
        <w:rPr>
          <w:spacing w:val="-4"/>
          <w:sz w:val="24"/>
        </w:rPr>
        <w:t xml:space="preserve"> </w:t>
      </w:r>
      <w:r>
        <w:rPr>
          <w:sz w:val="24"/>
        </w:rPr>
        <w:t>initiative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Branding &amp;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</w:p>
    <w:p w:rsidR="00FC74D3" w:rsidRDefault="00A56B72">
      <w:pPr>
        <w:pStyle w:val="Heading1"/>
        <w:spacing w:before="180"/>
        <w:ind w:left="201"/>
      </w:pPr>
      <w:r>
        <w:t>Work Experience</w:t>
      </w:r>
    </w:p>
    <w:p w:rsidR="00FC74D3" w:rsidRDefault="00FC74D3">
      <w:pPr>
        <w:pStyle w:val="BodyText"/>
        <w:ind w:left="0" w:firstLine="0"/>
        <w:rPr>
          <w:b/>
        </w:rPr>
      </w:pPr>
    </w:p>
    <w:p w:rsidR="00FC74D3" w:rsidRDefault="00A56B72">
      <w:pPr>
        <w:pStyle w:val="BodyText"/>
        <w:ind w:left="201" w:firstLine="0"/>
      </w:pPr>
      <w:r>
        <w:t>Worked (From 27 jan 2019 to 2 feb 2020)  in 63ideas infolabs pvt. Ltd  (NINJACART) as a Territory Sales Manager (TSM)</w:t>
      </w:r>
    </w:p>
    <w:p w:rsidR="00FC74D3" w:rsidRDefault="00FC74D3">
      <w:pPr>
        <w:pStyle w:val="BodyText"/>
        <w:ind w:left="0" w:firstLine="0"/>
      </w:pPr>
    </w:p>
    <w:p w:rsidR="00FC74D3" w:rsidRDefault="00A56B72">
      <w:pPr>
        <w:pStyle w:val="Heading1"/>
        <w:ind w:left="220"/>
        <w:rPr>
          <w:b w:val="0"/>
        </w:rPr>
      </w:pPr>
      <w:r>
        <w:t>Role</w:t>
      </w:r>
      <w:r>
        <w:rPr>
          <w:b w:val="0"/>
        </w:rPr>
        <w:t>:</w:t>
      </w:r>
    </w:p>
    <w:p w:rsidR="00FC74D3" w:rsidRDefault="00FC74D3">
      <w:pPr>
        <w:pStyle w:val="Heading1"/>
        <w:ind w:left="220"/>
        <w:rPr>
          <w:b w:val="0"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31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Have been part of B2B sales for grocery department and meat section (with     hotels, restaurants, caterers)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31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Experience of FMCG launch team delhi/ncr (responsible for strategy designing and implementation) 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31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Also handled procurement, delivery and return of goods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31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Responsible for Business Development in Delhi NCR (Gurugram, Faridabad) for F&amp;V (fruits and vegetables)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31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 Sales for delhi city in cordination with sales team to increase tonnage, order count  and operations team to reduce returns   </w:t>
      </w:r>
    </w:p>
    <w:p w:rsidR="00FC74D3" w:rsidRDefault="00A56B72">
      <w:pPr>
        <w:pStyle w:val="ListParagraph"/>
        <w:numPr>
          <w:ilvl w:val="0"/>
          <w:numId w:val="1"/>
        </w:numPr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 Regular visit to local markets and retailers to identify patterns, retailer demands </w:t>
      </w:r>
      <w:r>
        <w:rPr>
          <w:rFonts w:ascii="Segoe UI" w:hAnsi="Segoe UI"/>
          <w:sz w:val="24"/>
        </w:rPr>
        <w:lastRenderedPageBreak/>
        <w:t>&amp; problems.</w:t>
      </w:r>
    </w:p>
    <w:p w:rsidR="00FC74D3" w:rsidRDefault="00A56B72">
      <w:pPr>
        <w:pStyle w:val="ListParagraph"/>
        <w:tabs>
          <w:tab w:val="left" w:pos="821"/>
        </w:tabs>
        <w:spacing w:before="2"/>
        <w:ind w:right="310" w:firstLine="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                                                                                                                                    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Build &amp; maintain a strong retailer pipeline for sustainable</w:t>
      </w:r>
      <w:r>
        <w:rPr>
          <w:rFonts w:ascii="Segoe UI" w:hAnsi="Segoe UI"/>
          <w:spacing w:val="-9"/>
          <w:sz w:val="24"/>
        </w:rPr>
        <w:t xml:space="preserve"> </w:t>
      </w:r>
      <w:r>
        <w:rPr>
          <w:rFonts w:ascii="Segoe UI" w:hAnsi="Segoe UI"/>
          <w:sz w:val="24"/>
        </w:rPr>
        <w:t>growth.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right="382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Responsible for driving daily customer base and volume of produce sold in</w:t>
      </w:r>
      <w:r>
        <w:rPr>
          <w:rFonts w:ascii="Segoe UI" w:hAnsi="Segoe UI"/>
          <w:spacing w:val="-35"/>
          <w:sz w:val="24"/>
        </w:rPr>
        <w:t xml:space="preserve"> </w:t>
      </w:r>
      <w:r>
        <w:rPr>
          <w:rFonts w:ascii="Segoe UI" w:hAnsi="Segoe UI"/>
          <w:sz w:val="24"/>
        </w:rPr>
        <w:t>the platform.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right="17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Frequently review sales performance against growth and share objectives for self &amp; team and makes necessary changes to meet and exceeds territory goals consistently.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right="17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Setting and meeting sales target to increase revenue. Preparing reports detailing sales activities and identifying issues that need to</w:t>
      </w:r>
      <w:r>
        <w:rPr>
          <w:rFonts w:ascii="Segoe UI" w:hAnsi="Segoe UI"/>
          <w:spacing w:val="-29"/>
          <w:sz w:val="24"/>
        </w:rPr>
        <w:t xml:space="preserve"> </w:t>
      </w:r>
      <w:r>
        <w:rPr>
          <w:rFonts w:ascii="Segoe UI" w:hAnsi="Segoe UI"/>
          <w:sz w:val="24"/>
        </w:rPr>
        <w:t>be addressed.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Reporting – Weekly and monthly sales, team targets and achievement</w:t>
      </w:r>
      <w:r>
        <w:rPr>
          <w:rFonts w:ascii="Segoe UI" w:hAnsi="Segoe UI"/>
          <w:spacing w:val="-13"/>
          <w:sz w:val="24"/>
        </w:rPr>
        <w:t xml:space="preserve"> </w:t>
      </w:r>
      <w:r>
        <w:rPr>
          <w:rFonts w:ascii="Segoe UI" w:hAnsi="Segoe UI"/>
          <w:sz w:val="24"/>
        </w:rPr>
        <w:t>etc.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right="24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Communicating effectively and driving alignment on the mission, goals/</w:t>
      </w:r>
      <w:r>
        <w:rPr>
          <w:rFonts w:ascii="Segoe UI" w:hAnsi="Segoe UI"/>
          <w:spacing w:val="-26"/>
          <w:sz w:val="24"/>
        </w:rPr>
        <w:t xml:space="preserve"> </w:t>
      </w:r>
      <w:r>
        <w:rPr>
          <w:rFonts w:ascii="Segoe UI" w:hAnsi="Segoe UI"/>
          <w:sz w:val="24"/>
        </w:rPr>
        <w:t>targets, why and how of what has to be done with Sales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z w:val="24"/>
        </w:rPr>
        <w:t>Executives.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Training team on selling skills, customer handling, improving performance</w:t>
      </w:r>
      <w:r>
        <w:rPr>
          <w:rFonts w:ascii="Segoe UI" w:hAnsi="Segoe UI"/>
          <w:spacing w:val="-13"/>
          <w:sz w:val="24"/>
        </w:rPr>
        <w:t xml:space="preserve"> </w:t>
      </w:r>
      <w:r>
        <w:rPr>
          <w:rFonts w:ascii="Segoe UI" w:hAnsi="Segoe UI"/>
          <w:sz w:val="24"/>
        </w:rPr>
        <w:t>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Finding ways to ensure efficiency of sales operations 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Team handling and trained him team size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45 .</w:t>
      </w:r>
    </w:p>
    <w:p w:rsidR="00FC74D3" w:rsidRDefault="00FC74D3">
      <w:pPr>
        <w:pStyle w:val="BodyText"/>
        <w:spacing w:before="11"/>
        <w:ind w:left="0" w:firstLine="0"/>
        <w:rPr>
          <w:rFonts w:ascii="Segoe UI"/>
          <w:sz w:val="42"/>
        </w:rPr>
      </w:pPr>
    </w:p>
    <w:p w:rsidR="00FC74D3" w:rsidRDefault="00A56B72">
      <w:pPr>
        <w:pStyle w:val="BodyText"/>
        <w:spacing w:before="1"/>
        <w:ind w:left="100" w:right="913" w:firstLine="0"/>
      </w:pPr>
      <w:r>
        <w:t>Worked (From 11 Oct 2014 to 11 jan 2019 ) with Solutions Digitas india pvt ltd. As Sr. Marketing Executive. (Work For ITC project in cigarette devision )</w:t>
      </w:r>
    </w:p>
    <w:p w:rsidR="00FC74D3" w:rsidRDefault="00FC74D3">
      <w:pPr>
        <w:pStyle w:val="BodyText"/>
        <w:spacing w:before="4"/>
        <w:ind w:left="0" w:firstLine="0"/>
        <w:rPr>
          <w:sz w:val="32"/>
        </w:rPr>
      </w:pPr>
    </w:p>
    <w:p w:rsidR="00FC74D3" w:rsidRDefault="00A56B72">
      <w:pPr>
        <w:pStyle w:val="Heading1"/>
        <w:ind w:left="141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160655</wp:posOffset>
                </wp:positionV>
                <wp:extent cx="42544" cy="12700"/>
                <wp:effectExtent l="0" t="0" r="0" b="0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4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black" stroked="f" style="position:absolute;margin-left:67.1pt;margin-top:12.65pt;width:3.35pt;height:1.0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Role: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96"/>
        <w:ind w:right="1169"/>
        <w:rPr>
          <w:sz w:val="24"/>
        </w:rPr>
      </w:pPr>
      <w:r>
        <w:rPr>
          <w:sz w:val="24"/>
        </w:rPr>
        <w:t>Coordinate and participate in promotional activities and trade to shows</w:t>
      </w:r>
      <w:r>
        <w:rPr>
          <w:spacing w:val="-12"/>
          <w:sz w:val="24"/>
        </w:rPr>
        <w:t xml:space="preserve"> </w:t>
      </w:r>
      <w:r>
        <w:rPr>
          <w:sz w:val="24"/>
        </w:rPr>
        <w:t>market products 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120"/>
        <w:ind w:right="1777"/>
        <w:rPr>
          <w:sz w:val="24"/>
        </w:rPr>
      </w:pPr>
      <w:r>
        <w:rPr>
          <w:sz w:val="24"/>
        </w:rPr>
        <w:t xml:space="preserve">Advise business and other groups on local, national factors affecting </w:t>
      </w:r>
      <w:r>
        <w:rPr>
          <w:spacing w:val="-4"/>
          <w:sz w:val="24"/>
        </w:rPr>
        <w:t xml:space="preserve">the </w:t>
      </w:r>
      <w:r>
        <w:rPr>
          <w:sz w:val="24"/>
        </w:rPr>
        <w:t>buying and selling of products and</w:t>
      </w:r>
      <w:r>
        <w:rPr>
          <w:spacing w:val="-6"/>
          <w:sz w:val="24"/>
        </w:rPr>
        <w:t xml:space="preserve"> </w:t>
      </w:r>
      <w:r>
        <w:rPr>
          <w:sz w:val="24"/>
        </w:rPr>
        <w:t>services.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68"/>
        <w:ind w:hanging="361"/>
        <w:rPr>
          <w:sz w:val="24"/>
        </w:rPr>
      </w:pPr>
      <w:r>
        <w:rPr>
          <w:sz w:val="24"/>
        </w:rPr>
        <w:t>Initiate market research studies and analyze their</w:t>
      </w:r>
      <w:r>
        <w:rPr>
          <w:spacing w:val="-5"/>
          <w:sz w:val="24"/>
        </w:rPr>
        <w:t xml:space="preserve"> </w:t>
      </w:r>
      <w:r>
        <w:rPr>
          <w:sz w:val="24"/>
        </w:rPr>
        <w:t>findings.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right="203"/>
        <w:rPr>
          <w:sz w:val="24"/>
        </w:rPr>
      </w:pPr>
      <w:r>
        <w:rPr>
          <w:sz w:val="24"/>
        </w:rPr>
        <w:t>Consult with buying personnel to gain advice regarding the types of products or</w:t>
      </w:r>
      <w:r>
        <w:rPr>
          <w:spacing w:val="-17"/>
          <w:sz w:val="24"/>
        </w:rPr>
        <w:t xml:space="preserve"> </w:t>
      </w:r>
      <w:r>
        <w:rPr>
          <w:sz w:val="24"/>
        </w:rPr>
        <w:t>services expected to be in</w:t>
      </w:r>
      <w:r>
        <w:rPr>
          <w:spacing w:val="-1"/>
          <w:sz w:val="24"/>
        </w:rPr>
        <w:t xml:space="preserve"> </w:t>
      </w:r>
      <w:r>
        <w:rPr>
          <w:sz w:val="24"/>
        </w:rPr>
        <w:t>demand.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117" w:line="242" w:lineRule="auto"/>
        <w:ind w:right="1389"/>
        <w:rPr>
          <w:sz w:val="24"/>
        </w:rPr>
      </w:pPr>
      <w:r>
        <w:rPr>
          <w:sz w:val="24"/>
        </w:rPr>
        <w:t>Conduct economic and commercial surveys to identify potential markets</w:t>
      </w:r>
      <w:r>
        <w:rPr>
          <w:spacing w:val="-11"/>
          <w:sz w:val="24"/>
        </w:rPr>
        <w:t xml:space="preserve"> </w:t>
      </w:r>
      <w:r>
        <w:rPr>
          <w:sz w:val="24"/>
        </w:rPr>
        <w:t>for products 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65"/>
        <w:ind w:hanging="361"/>
        <w:rPr>
          <w:sz w:val="24"/>
        </w:rPr>
      </w:pPr>
      <w:r>
        <w:rPr>
          <w:sz w:val="24"/>
        </w:rPr>
        <w:t>Create market strategy to introduce the new product in the potential</w:t>
      </w:r>
      <w:r>
        <w:rPr>
          <w:spacing w:val="-7"/>
          <w:sz w:val="24"/>
        </w:rPr>
        <w:t xml:space="preserve"> </w:t>
      </w:r>
      <w:r>
        <w:rPr>
          <w:sz w:val="24"/>
        </w:rPr>
        <w:t>areas.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55"/>
        <w:ind w:hanging="361"/>
        <w:rPr>
          <w:sz w:val="24"/>
        </w:rPr>
      </w:pPr>
      <w:r>
        <w:rPr>
          <w:sz w:val="24"/>
        </w:rPr>
        <w:t>Manage the distributor wise area to focus competition brand consumer</w:t>
      </w:r>
      <w:r>
        <w:rPr>
          <w:spacing w:val="-4"/>
          <w:sz w:val="24"/>
        </w:rPr>
        <w:t xml:space="preserve"> </w:t>
      </w:r>
      <w:r>
        <w:rPr>
          <w:sz w:val="24"/>
        </w:rPr>
        <w:t>groups.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58"/>
        <w:ind w:hanging="361"/>
        <w:rPr>
          <w:sz w:val="24"/>
        </w:rPr>
      </w:pPr>
      <w:r>
        <w:rPr>
          <w:sz w:val="24"/>
        </w:rPr>
        <w:t>To give demonstration to the own and target group consumers to introduce new</w:t>
      </w:r>
      <w:r>
        <w:rPr>
          <w:spacing w:val="-13"/>
          <w:sz w:val="24"/>
        </w:rPr>
        <w:t xml:space="preserve"> </w:t>
      </w:r>
      <w:r>
        <w:rPr>
          <w:sz w:val="24"/>
        </w:rPr>
        <w:t>products.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hanging="361"/>
        <w:rPr>
          <w:sz w:val="24"/>
        </w:rPr>
      </w:pPr>
      <w:r>
        <w:rPr>
          <w:sz w:val="24"/>
        </w:rPr>
        <w:t>To have reviews and feedback after demonstration.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hanging="361"/>
        <w:rPr>
          <w:sz w:val="24"/>
        </w:rPr>
      </w:pPr>
      <w:r>
        <w:rPr>
          <w:sz w:val="24"/>
        </w:rPr>
        <w:t>Create report of consumers and their</w:t>
      </w:r>
      <w:r>
        <w:rPr>
          <w:spacing w:val="-3"/>
          <w:sz w:val="24"/>
        </w:rPr>
        <w:t xml:space="preserve"> </w:t>
      </w:r>
      <w:r>
        <w:rPr>
          <w:sz w:val="24"/>
        </w:rPr>
        <w:t>reviews.</w:t>
      </w:r>
    </w:p>
    <w:p w:rsidR="00FC74D3" w:rsidRDefault="00FC74D3">
      <w:pPr>
        <w:pStyle w:val="BodyText"/>
        <w:ind w:left="0" w:firstLine="0"/>
      </w:pPr>
    </w:p>
    <w:p w:rsidR="00FC74D3" w:rsidRDefault="00A56B72">
      <w:pPr>
        <w:pStyle w:val="BodyText"/>
        <w:ind w:left="100" w:right="94" w:firstLine="0"/>
      </w:pPr>
      <w:r>
        <w:t>Worked with (From July 2013 to 30 Sept 2014) as a traniee manager in a impulse group MNC in pune (maharashtra).</w:t>
      </w:r>
    </w:p>
    <w:p w:rsidR="00FC74D3" w:rsidRDefault="00FC74D3">
      <w:pPr>
        <w:pStyle w:val="BodyText"/>
        <w:ind w:left="0" w:firstLine="0"/>
      </w:pPr>
    </w:p>
    <w:p w:rsidR="00FC74D3" w:rsidRDefault="00A56B72">
      <w:pPr>
        <w:pStyle w:val="Heading1"/>
      </w:pPr>
      <w:r>
        <w:t>Role :</w:t>
      </w:r>
    </w:p>
    <w:p w:rsidR="00FC74D3" w:rsidRDefault="00FC74D3">
      <w:pPr>
        <w:pStyle w:val="BodyText"/>
        <w:spacing w:before="1"/>
        <w:ind w:left="0" w:firstLine="0"/>
        <w:rPr>
          <w:b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Develop a strategy the team will use to reach its</w:t>
      </w:r>
      <w:r>
        <w:rPr>
          <w:spacing w:val="-4"/>
          <w:sz w:val="24"/>
        </w:rPr>
        <w:t xml:space="preserve"> </w:t>
      </w:r>
      <w:r>
        <w:rPr>
          <w:sz w:val="24"/>
        </w:rPr>
        <w:t>goal.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Provide training that team members</w:t>
      </w:r>
      <w:r>
        <w:rPr>
          <w:spacing w:val="-6"/>
          <w:sz w:val="24"/>
        </w:rPr>
        <w:t xml:space="preserve"> </w:t>
      </w:r>
      <w:r>
        <w:rPr>
          <w:sz w:val="24"/>
        </w:rPr>
        <w:t>need.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Communicate clear instructions to team</w:t>
      </w:r>
      <w:r>
        <w:rPr>
          <w:spacing w:val="1"/>
          <w:sz w:val="24"/>
        </w:rPr>
        <w:t xml:space="preserve"> </w:t>
      </w:r>
      <w:r>
        <w:rPr>
          <w:sz w:val="24"/>
        </w:rPr>
        <w:t>members.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Listen to team members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Monitor team members participation to ensure the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They providing is being put into use, and also to see if any additional Training</w:t>
      </w:r>
      <w:r>
        <w:rPr>
          <w:spacing w:val="-13"/>
          <w:sz w:val="24"/>
        </w:rPr>
        <w:t xml:space="preserve"> </w:t>
      </w:r>
      <w:r>
        <w:rPr>
          <w:sz w:val="24"/>
        </w:rPr>
        <w:t>needed.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Manage the flow of day to day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219"/>
        <w:ind w:hanging="361"/>
        <w:rPr>
          <w:sz w:val="24"/>
        </w:rPr>
      </w:pPr>
      <w:r>
        <w:rPr>
          <w:sz w:val="24"/>
        </w:rPr>
        <w:t>Creating report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:rsidR="00FC74D3" w:rsidRDefault="00FC74D3">
      <w:pPr>
        <w:pStyle w:val="Heading1"/>
        <w:ind w:left="0"/>
      </w:pPr>
    </w:p>
    <w:p w:rsidR="00FC74D3" w:rsidRDefault="00FC74D3">
      <w:pPr>
        <w:pStyle w:val="Heading1"/>
        <w:ind w:left="0"/>
      </w:pPr>
    </w:p>
    <w:p w:rsidR="00FC74D3" w:rsidRDefault="00A56B72">
      <w:pPr>
        <w:pStyle w:val="Heading1"/>
        <w:ind w:left="0"/>
      </w:pPr>
      <w:r>
        <w:t>SUMMER INTERNSHIP PROGRAM:</w:t>
      </w:r>
    </w:p>
    <w:p w:rsidR="00FC74D3" w:rsidRDefault="00FC74D3">
      <w:pPr>
        <w:pStyle w:val="BodyText"/>
        <w:spacing w:before="4"/>
        <w:ind w:left="0" w:firstLine="0"/>
        <w:rPr>
          <w:b/>
          <w:sz w:val="31"/>
        </w:rPr>
      </w:pPr>
    </w:p>
    <w:p w:rsidR="00FC74D3" w:rsidRDefault="00A56B72">
      <w:pPr>
        <w:ind w:left="381"/>
        <w:rPr>
          <w:sz w:val="24"/>
        </w:rPr>
      </w:pPr>
      <w:r>
        <w:rPr>
          <w:b/>
          <w:sz w:val="24"/>
        </w:rPr>
        <w:t>Name of organization</w:t>
      </w:r>
      <w:r>
        <w:rPr>
          <w:sz w:val="24"/>
        </w:rPr>
        <w:t>: Birla Tyres</w:t>
      </w:r>
    </w:p>
    <w:p w:rsidR="00FC74D3" w:rsidRDefault="00A56B72">
      <w:pPr>
        <w:pStyle w:val="BodyText"/>
        <w:spacing w:before="48" w:line="292" w:lineRule="auto"/>
        <w:ind w:left="381" w:right="3026" w:hanging="120"/>
      </w:pPr>
      <w:r>
        <w:rPr>
          <w:b/>
        </w:rPr>
        <w:t>“</w:t>
      </w:r>
      <w:r>
        <w:t>A Study of merchandising management in Birla tyres. Durations : 2 months.</w:t>
      </w:r>
    </w:p>
    <w:p w:rsidR="00FC74D3" w:rsidRDefault="00FC74D3">
      <w:pPr>
        <w:pStyle w:val="BodyText"/>
        <w:ind w:left="0" w:firstLine="0"/>
        <w:rPr>
          <w:sz w:val="23"/>
        </w:rPr>
      </w:pPr>
    </w:p>
    <w:p w:rsidR="00FC74D3" w:rsidRDefault="00A56B72">
      <w:pPr>
        <w:pStyle w:val="Heading1"/>
        <w:ind w:left="119"/>
      </w:pPr>
      <w:r>
        <w:t>Technical skills</w:t>
      </w:r>
    </w:p>
    <w:p w:rsidR="00FC74D3" w:rsidRDefault="00FC74D3">
      <w:pPr>
        <w:pStyle w:val="BodyText"/>
        <w:ind w:left="0" w:firstLine="0"/>
        <w:rPr>
          <w:b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‘O’ Level Doeacc Society , 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Delhi.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BASIC, MS-OFFICE tools (MS Word. MS Excel, MS Power</w:t>
      </w:r>
      <w:r>
        <w:rPr>
          <w:spacing w:val="-4"/>
          <w:sz w:val="24"/>
        </w:rPr>
        <w:t xml:space="preserve"> </w:t>
      </w:r>
      <w:r>
        <w:rPr>
          <w:sz w:val="24"/>
        </w:rPr>
        <w:t>Point).</w:t>
      </w:r>
    </w:p>
    <w:p w:rsidR="00FC74D3" w:rsidRDefault="00FC74D3">
      <w:pPr>
        <w:pStyle w:val="BodyText"/>
        <w:spacing w:before="4"/>
        <w:ind w:left="0" w:firstLine="0"/>
        <w:rPr>
          <w:sz w:val="32"/>
        </w:rPr>
      </w:pPr>
    </w:p>
    <w:p w:rsidR="00FC74D3" w:rsidRDefault="00A56B72">
      <w:pPr>
        <w:pStyle w:val="Heading1"/>
      </w:pPr>
      <w:r>
        <w:t>Area of Interest</w:t>
      </w:r>
    </w:p>
    <w:p w:rsidR="00FC74D3" w:rsidRDefault="00FC74D3">
      <w:pPr>
        <w:pStyle w:val="BodyText"/>
        <w:spacing w:before="9"/>
        <w:ind w:left="0" w:firstLine="0"/>
        <w:rPr>
          <w:b/>
          <w:sz w:val="23"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Talking to different</w:t>
      </w:r>
      <w:r>
        <w:rPr>
          <w:spacing w:val="-4"/>
          <w:sz w:val="24"/>
        </w:rPr>
        <w:t xml:space="preserve"> </w:t>
      </w:r>
      <w:r>
        <w:rPr>
          <w:sz w:val="24"/>
        </w:rPr>
        <w:t>people.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65"/>
        <w:ind w:hanging="361"/>
        <w:rPr>
          <w:sz w:val="24"/>
        </w:rPr>
      </w:pP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Surfing.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spacing w:before="51"/>
        <w:ind w:hanging="361"/>
        <w:rPr>
          <w:sz w:val="24"/>
        </w:rPr>
      </w:pPr>
      <w:r>
        <w:rPr>
          <w:sz w:val="24"/>
        </w:rPr>
        <w:t>Travelling.</w:t>
      </w:r>
    </w:p>
    <w:p w:rsidR="00FC74D3" w:rsidRDefault="00FC74D3">
      <w:pPr>
        <w:pStyle w:val="BodyText"/>
        <w:spacing w:before="11"/>
        <w:ind w:left="0" w:firstLine="0"/>
        <w:rPr>
          <w:sz w:val="23"/>
        </w:rPr>
      </w:pPr>
    </w:p>
    <w:p w:rsidR="00FC74D3" w:rsidRDefault="00A56B72">
      <w:pPr>
        <w:pStyle w:val="Heading1"/>
      </w:pPr>
      <w:r>
        <w:t>Achievement &amp; Awards</w:t>
      </w:r>
    </w:p>
    <w:p w:rsidR="00FC74D3" w:rsidRDefault="00FC74D3">
      <w:pPr>
        <w:pStyle w:val="BodyText"/>
        <w:spacing w:before="7"/>
        <w:ind w:left="0" w:firstLine="0"/>
        <w:rPr>
          <w:b/>
          <w:sz w:val="20"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Participated in interschool CRICKET competition and was awarded 1</w:t>
      </w:r>
      <w:r>
        <w:rPr>
          <w:position w:val="9"/>
          <w:sz w:val="16"/>
        </w:rPr>
        <w:t>st</w:t>
      </w:r>
      <w:r>
        <w:rPr>
          <w:spacing w:val="17"/>
          <w:position w:val="9"/>
          <w:sz w:val="16"/>
        </w:rPr>
        <w:t xml:space="preserve"> </w:t>
      </w:r>
      <w:r>
        <w:rPr>
          <w:sz w:val="24"/>
        </w:rPr>
        <w:t>prize.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Actively participated in various indoor and outdoor sports at school</w:t>
      </w:r>
      <w:r>
        <w:rPr>
          <w:spacing w:val="-7"/>
          <w:sz w:val="24"/>
        </w:rPr>
        <w:t xml:space="preserve"> </w:t>
      </w:r>
      <w:r>
        <w:rPr>
          <w:sz w:val="24"/>
        </w:rPr>
        <w:t>level.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Successfully organized welfare ceremony with the team of 15</w:t>
      </w:r>
      <w:r>
        <w:rPr>
          <w:spacing w:val="-11"/>
          <w:sz w:val="24"/>
        </w:rPr>
        <w:t xml:space="preserve"> </w:t>
      </w:r>
      <w:r>
        <w:rPr>
          <w:sz w:val="24"/>
        </w:rPr>
        <w:t>people.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Get a certificate from ninjacart for best performer and always achieved the target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:rsidR="00FC74D3" w:rsidRDefault="00FC74D3">
      <w:pPr>
        <w:pStyle w:val="BodyText"/>
        <w:ind w:left="0" w:firstLine="0"/>
        <w:rPr>
          <w:sz w:val="26"/>
        </w:rPr>
      </w:pPr>
    </w:p>
    <w:p w:rsidR="00FC74D3" w:rsidRDefault="00FC74D3">
      <w:pPr>
        <w:pStyle w:val="BodyText"/>
        <w:ind w:left="0" w:firstLine="0"/>
        <w:rPr>
          <w:sz w:val="26"/>
        </w:rPr>
      </w:pPr>
    </w:p>
    <w:p w:rsidR="00FC74D3" w:rsidRDefault="00FC74D3">
      <w:pPr>
        <w:pStyle w:val="BodyText"/>
        <w:spacing w:before="11"/>
        <w:ind w:left="0" w:firstLine="0"/>
        <w:rPr>
          <w:sz w:val="27"/>
        </w:rPr>
      </w:pPr>
    </w:p>
    <w:p w:rsidR="00FC74D3" w:rsidRDefault="00A56B72">
      <w:pPr>
        <w:pStyle w:val="Heading1"/>
        <w:ind w:left="280"/>
      </w:pPr>
      <w:r>
        <w:t>Strengths</w:t>
      </w:r>
    </w:p>
    <w:p w:rsidR="00FC74D3" w:rsidRDefault="00FC74D3">
      <w:pPr>
        <w:pStyle w:val="BodyText"/>
        <w:spacing w:before="8"/>
        <w:ind w:left="0" w:firstLine="0"/>
        <w:rPr>
          <w:b/>
          <w:sz w:val="26"/>
        </w:rPr>
      </w:pPr>
    </w:p>
    <w:p w:rsidR="00FC74D3" w:rsidRDefault="00A56B7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Ready to face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sz w:val="24"/>
        </w:rPr>
      </w:pPr>
      <w:r>
        <w:rPr>
          <w:sz w:val="24"/>
        </w:rPr>
        <w:t>Mental stability in handling tough</w:t>
      </w:r>
      <w:r>
        <w:rPr>
          <w:spacing w:val="-7"/>
          <w:sz w:val="24"/>
        </w:rPr>
        <w:t xml:space="preserve"> </w:t>
      </w:r>
      <w:r>
        <w:rPr>
          <w:sz w:val="24"/>
        </w:rPr>
        <w:t>situations.</w:t>
      </w:r>
    </w:p>
    <w:p w:rsidR="00FC74D3" w:rsidRDefault="00A56B72">
      <w:pPr>
        <w:pStyle w:val="ListParagraph"/>
        <w:numPr>
          <w:ilvl w:val="0"/>
          <w:numId w:val="1"/>
        </w:numPr>
        <w:tabs>
          <w:tab w:val="left" w:pos="802"/>
        </w:tabs>
        <w:ind w:left="801" w:hanging="342"/>
        <w:rPr>
          <w:sz w:val="24"/>
        </w:rPr>
      </w:pPr>
      <w:r>
        <w:rPr>
          <w:sz w:val="24"/>
        </w:rPr>
        <w:t>Quality of Leadership and</w:t>
      </w:r>
      <w:r>
        <w:rPr>
          <w:spacing w:val="-3"/>
          <w:sz w:val="24"/>
        </w:rPr>
        <w:t xml:space="preserve"> </w:t>
      </w:r>
      <w:r>
        <w:rPr>
          <w:sz w:val="24"/>
        </w:rPr>
        <w:t>self-motivation.</w:t>
      </w:r>
    </w:p>
    <w:p w:rsidR="00FC74D3" w:rsidRDefault="00FC74D3">
      <w:pPr>
        <w:pStyle w:val="BodyText"/>
        <w:ind w:left="0" w:firstLine="0"/>
        <w:rPr>
          <w:sz w:val="26"/>
        </w:rPr>
      </w:pPr>
    </w:p>
    <w:p w:rsidR="00FC74D3" w:rsidRDefault="00A56B72">
      <w:pPr>
        <w:pStyle w:val="Heading1"/>
        <w:spacing w:before="163"/>
        <w:ind w:left="201"/>
      </w:pPr>
      <w:r>
        <w:t>Personal Details</w:t>
      </w:r>
    </w:p>
    <w:p w:rsidR="00FC74D3" w:rsidRDefault="00FC74D3">
      <w:pPr>
        <w:pStyle w:val="BodyText"/>
        <w:spacing w:before="4"/>
        <w:ind w:left="0" w:firstLine="0"/>
        <w:rPr>
          <w:b/>
        </w:rPr>
      </w:pPr>
    </w:p>
    <w:p w:rsidR="00FC74D3" w:rsidRDefault="00A56B72">
      <w:pPr>
        <w:spacing w:before="1"/>
        <w:ind w:left="340"/>
        <w:rPr>
          <w:sz w:val="24"/>
        </w:rPr>
      </w:pPr>
      <w:r>
        <w:rPr>
          <w:b/>
          <w:sz w:val="24"/>
        </w:rPr>
        <w:t xml:space="preserve">Date of Birth: </w:t>
      </w:r>
      <w:r>
        <w:rPr>
          <w:sz w:val="24"/>
        </w:rPr>
        <w:t>18/10/1991</w:t>
      </w:r>
    </w:p>
    <w:p w:rsidR="00FC74D3" w:rsidRDefault="00A56B72">
      <w:pPr>
        <w:pStyle w:val="BodyText"/>
        <w:spacing w:before="64"/>
        <w:ind w:left="299" w:firstLine="0"/>
      </w:pPr>
      <w:r>
        <w:rPr>
          <w:b/>
        </w:rPr>
        <w:t xml:space="preserve">Address: </w:t>
      </w:r>
      <w:r>
        <w:t>F/305 lado sarai,near pnb atm new delhi ,</w:t>
      </w:r>
    </w:p>
    <w:p w:rsidR="00FC74D3" w:rsidRDefault="00A56B72">
      <w:pPr>
        <w:pStyle w:val="Heading1"/>
        <w:ind w:left="299"/>
      </w:pPr>
      <w:r>
        <w:t>110030</w:t>
      </w:r>
    </w:p>
    <w:sectPr w:rsidR="00FC74D3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14E3D"/>
    <w:multiLevelType w:val="hybridMultilevel"/>
    <w:tmpl w:val="D22EC926"/>
    <w:lvl w:ilvl="0" w:tplc="45FADCB4">
      <w:start w:val="1"/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94CBB48">
      <w:start w:val="1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plc="7270AAA6">
      <w:start w:val="1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50C4CCCA">
      <w:start w:val="1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4" w:tplc="0418685A">
      <w:start w:val="1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CFB02A98">
      <w:start w:val="1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7668CFDC">
      <w:start w:val="1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D548C5B2">
      <w:start w:val="1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D8CEDEF2">
      <w:start w:val="1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D3"/>
    <w:rsid w:val="00A56B72"/>
    <w:rsid w:val="00E55628"/>
    <w:rsid w:val="00F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CB0B4-24DC-406C-A6C0-E30B99A2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hat181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NC3451</dc:creator>
  <cp:lastModifiedBy>NC3451</cp:lastModifiedBy>
  <cp:revision>2</cp:revision>
  <dcterms:created xsi:type="dcterms:W3CDTF">2020-02-20T14:32:00Z</dcterms:created>
  <dcterms:modified xsi:type="dcterms:W3CDTF">2020-02-20T14:32:00Z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2020-01-12T00:00:00Z</vt:filetime>
  </property>
</Properties>
</file>