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51425" w14:textId="5899C6B1" w:rsidR="00490EAF" w:rsidRPr="004F5D20" w:rsidRDefault="008E64BD" w:rsidP="00674824">
      <w:pPr>
        <w:pStyle w:val="Default"/>
        <w:numPr>
          <w:ilvl w:val="2"/>
          <w:numId w:val="1"/>
        </w:numPr>
        <w:spacing w:after="44"/>
        <w:jc w:val="center"/>
        <w:rPr>
          <w:rFonts w:ascii="Times New Roman" w:hAnsi="Times New Roman" w:cs="Times New Roman"/>
          <w:b/>
          <w:bCs/>
          <w:sz w:val="32"/>
          <w:szCs w:val="36"/>
        </w:rPr>
      </w:pPr>
      <w:r w:rsidRPr="004F5D20">
        <w:rPr>
          <w:rFonts w:ascii="Times New Roman" w:hAnsi="Times New Roman" w:cs="Times New Roman"/>
          <w:b/>
          <w:bCs/>
          <w:sz w:val="32"/>
          <w:szCs w:val="36"/>
        </w:rPr>
        <w:t>BIG DATA ANALYTICS</w:t>
      </w:r>
    </w:p>
    <w:p w14:paraId="71229233" w14:textId="4A554948" w:rsidR="00490EAF" w:rsidRPr="004F5D20" w:rsidRDefault="00490EAF" w:rsidP="00674824">
      <w:pPr>
        <w:pStyle w:val="Default"/>
        <w:numPr>
          <w:ilvl w:val="2"/>
          <w:numId w:val="1"/>
        </w:numPr>
        <w:spacing w:after="44"/>
        <w:jc w:val="center"/>
        <w:rPr>
          <w:rFonts w:ascii="Times New Roman" w:hAnsi="Times New Roman" w:cs="Times New Roman"/>
          <w:b/>
          <w:bCs/>
          <w:sz w:val="28"/>
          <w:szCs w:val="32"/>
        </w:rPr>
      </w:pPr>
      <w:r w:rsidRPr="004F5D20">
        <w:rPr>
          <w:rFonts w:ascii="Times New Roman" w:hAnsi="Times New Roman" w:cs="Times New Roman"/>
          <w:b/>
          <w:bCs/>
          <w:sz w:val="28"/>
          <w:szCs w:val="32"/>
        </w:rPr>
        <w:t>(</w:t>
      </w:r>
      <w:r w:rsidR="00C921A0" w:rsidRPr="004F5D20">
        <w:rPr>
          <w:rFonts w:ascii="Times New Roman" w:hAnsi="Times New Roman" w:cs="Times New Roman"/>
          <w:b/>
          <w:bCs/>
          <w:sz w:val="28"/>
          <w:szCs w:val="32"/>
        </w:rPr>
        <w:t>IST 7</w:t>
      </w:r>
      <w:r w:rsidR="008E64BD" w:rsidRPr="004F5D20">
        <w:rPr>
          <w:rFonts w:ascii="Times New Roman" w:hAnsi="Times New Roman" w:cs="Times New Roman"/>
          <w:b/>
          <w:bCs/>
          <w:sz w:val="28"/>
          <w:szCs w:val="32"/>
        </w:rPr>
        <w:t>18</w:t>
      </w:r>
      <w:r w:rsidR="00FB4CDB" w:rsidRPr="004F5D20">
        <w:rPr>
          <w:rFonts w:ascii="Times New Roman" w:hAnsi="Times New Roman" w:cs="Times New Roman"/>
          <w:b/>
          <w:bCs/>
          <w:sz w:val="28"/>
          <w:szCs w:val="32"/>
        </w:rPr>
        <w:t>-M40</w:t>
      </w:r>
      <w:r w:rsidR="005643AA" w:rsidRPr="004F5D20">
        <w:rPr>
          <w:rFonts w:ascii="Times New Roman" w:hAnsi="Times New Roman" w:cs="Times New Roman"/>
          <w:b/>
          <w:bCs/>
          <w:sz w:val="28"/>
          <w:szCs w:val="32"/>
        </w:rPr>
        <w:t>0</w:t>
      </w:r>
      <w:r w:rsidR="00FB4CDB" w:rsidRPr="004F5D20">
        <w:rPr>
          <w:rFonts w:ascii="Times New Roman" w:hAnsi="Times New Roman" w:cs="Times New Roman"/>
          <w:b/>
          <w:bCs/>
          <w:sz w:val="28"/>
          <w:szCs w:val="32"/>
        </w:rPr>
        <w:t>:</w:t>
      </w:r>
      <w:r w:rsidR="00C921A0" w:rsidRPr="004F5D20">
        <w:rPr>
          <w:rFonts w:ascii="Times New Roman" w:hAnsi="Times New Roman" w:cs="Times New Roman"/>
          <w:b/>
          <w:bCs/>
          <w:sz w:val="28"/>
          <w:szCs w:val="32"/>
        </w:rPr>
        <w:t xml:space="preserve"> 37</w:t>
      </w:r>
      <w:r w:rsidR="005643AA" w:rsidRPr="004F5D20">
        <w:rPr>
          <w:rFonts w:ascii="Times New Roman" w:hAnsi="Times New Roman" w:cs="Times New Roman"/>
          <w:b/>
          <w:bCs/>
          <w:sz w:val="28"/>
          <w:szCs w:val="32"/>
        </w:rPr>
        <w:t>097</w:t>
      </w:r>
      <w:r w:rsidRPr="004F5D20">
        <w:rPr>
          <w:rFonts w:ascii="Times New Roman" w:hAnsi="Times New Roman" w:cs="Times New Roman"/>
          <w:b/>
          <w:bCs/>
          <w:sz w:val="28"/>
          <w:szCs w:val="32"/>
        </w:rPr>
        <w:t>)</w:t>
      </w:r>
    </w:p>
    <w:p w14:paraId="564FA8A9" w14:textId="77777777" w:rsidR="00490EAF" w:rsidRPr="004F5D20" w:rsidRDefault="00490EAF" w:rsidP="00674824">
      <w:pPr>
        <w:pStyle w:val="Default"/>
        <w:numPr>
          <w:ilvl w:val="1"/>
          <w:numId w:val="1"/>
        </w:numPr>
        <w:spacing w:after="44"/>
        <w:jc w:val="center"/>
        <w:rPr>
          <w:rFonts w:ascii="Times New Roman" w:hAnsi="Times New Roman" w:cs="Times New Roman"/>
          <w:b/>
          <w:bCs/>
          <w:sz w:val="14"/>
          <w:szCs w:val="32"/>
        </w:rPr>
      </w:pPr>
    </w:p>
    <w:p w14:paraId="4906383B" w14:textId="2EB10F9B" w:rsidR="00490EAF" w:rsidRPr="004F5D20" w:rsidRDefault="00490EAF" w:rsidP="00674824">
      <w:pPr>
        <w:pStyle w:val="Default"/>
        <w:numPr>
          <w:ilvl w:val="1"/>
          <w:numId w:val="1"/>
        </w:numPr>
        <w:spacing w:after="44"/>
        <w:jc w:val="center"/>
        <w:rPr>
          <w:rFonts w:ascii="Times New Roman" w:hAnsi="Times New Roman" w:cs="Times New Roman"/>
          <w:b/>
          <w:bCs/>
          <w:szCs w:val="32"/>
        </w:rPr>
      </w:pPr>
      <w:r w:rsidRPr="004F5D20">
        <w:rPr>
          <w:rFonts w:ascii="Times New Roman" w:hAnsi="Times New Roman" w:cs="Times New Roman"/>
          <w:b/>
          <w:bCs/>
          <w:szCs w:val="32"/>
        </w:rPr>
        <w:t xml:space="preserve">Homework Assignment:   </w:t>
      </w:r>
      <w:r w:rsidR="008E64BD" w:rsidRPr="004F5D20">
        <w:rPr>
          <w:rFonts w:ascii="Times New Roman" w:hAnsi="Times New Roman" w:cs="Times New Roman"/>
          <w:szCs w:val="32"/>
        </w:rPr>
        <w:t>Final Project</w:t>
      </w:r>
    </w:p>
    <w:p w14:paraId="06A63A47" w14:textId="1E3A9AB2" w:rsidR="005F1F36" w:rsidRPr="004F5D20" w:rsidRDefault="00490EAF" w:rsidP="00674824">
      <w:pPr>
        <w:pStyle w:val="Default"/>
        <w:numPr>
          <w:ilvl w:val="1"/>
          <w:numId w:val="1"/>
        </w:numPr>
        <w:spacing w:after="44"/>
        <w:ind w:left="-180" w:right="-360"/>
        <w:jc w:val="center"/>
        <w:rPr>
          <w:rFonts w:ascii="Times New Roman" w:hAnsi="Times New Roman" w:cs="Times New Roman"/>
          <w:szCs w:val="32"/>
        </w:rPr>
      </w:pPr>
      <w:r w:rsidRPr="004F5D20">
        <w:rPr>
          <w:rFonts w:ascii="Times New Roman" w:hAnsi="Times New Roman" w:cs="Times New Roman"/>
          <w:b/>
          <w:bCs/>
          <w:szCs w:val="32"/>
        </w:rPr>
        <w:t xml:space="preserve">Student Name: </w:t>
      </w:r>
      <w:r w:rsidR="008E64BD" w:rsidRPr="004F5D20">
        <w:rPr>
          <w:rFonts w:ascii="Times New Roman" w:hAnsi="Times New Roman" w:cs="Times New Roman"/>
          <w:bCs/>
          <w:szCs w:val="32"/>
        </w:rPr>
        <w:t xml:space="preserve">Sana Khan, Michael Morrey, </w:t>
      </w:r>
      <w:r w:rsidR="00C921A0" w:rsidRPr="004F5D20">
        <w:rPr>
          <w:rFonts w:ascii="Times New Roman" w:hAnsi="Times New Roman" w:cs="Times New Roman"/>
          <w:szCs w:val="32"/>
        </w:rPr>
        <w:t xml:space="preserve">Ryan </w:t>
      </w:r>
      <w:proofErr w:type="spellStart"/>
      <w:r w:rsidR="00C921A0" w:rsidRPr="004F5D20">
        <w:rPr>
          <w:rFonts w:ascii="Times New Roman" w:hAnsi="Times New Roman" w:cs="Times New Roman"/>
          <w:szCs w:val="32"/>
        </w:rPr>
        <w:t>Tervo</w:t>
      </w:r>
      <w:proofErr w:type="spellEnd"/>
      <w:r w:rsidR="005F1F36" w:rsidRPr="004F5D20">
        <w:rPr>
          <w:rFonts w:ascii="Times New Roman" w:hAnsi="Times New Roman" w:cs="Times New Roman"/>
          <w:szCs w:val="32"/>
        </w:rPr>
        <w:t xml:space="preserve"> </w:t>
      </w:r>
    </w:p>
    <w:p w14:paraId="5D670A50" w14:textId="25E028B8" w:rsidR="005F1F36" w:rsidRPr="004F5D20" w:rsidRDefault="005F1F36" w:rsidP="00674824">
      <w:pPr>
        <w:pStyle w:val="Default"/>
        <w:numPr>
          <w:ilvl w:val="1"/>
          <w:numId w:val="1"/>
        </w:numPr>
        <w:contextualSpacing/>
        <w:jc w:val="center"/>
        <w:rPr>
          <w:rFonts w:ascii="Times New Roman" w:hAnsi="Times New Roman" w:cs="Times New Roman"/>
          <w:sz w:val="32"/>
          <w:szCs w:val="32"/>
        </w:rPr>
      </w:pPr>
      <w:r w:rsidRPr="004F5D20">
        <w:rPr>
          <w:rFonts w:ascii="Times New Roman" w:hAnsi="Times New Roman" w:cs="Times New Roman"/>
          <w:color w:val="FFFFFF" w:themeColor="background1"/>
          <w:sz w:val="32"/>
          <w:szCs w:val="32"/>
        </w:rPr>
        <w:t>.</w:t>
      </w:r>
    </w:p>
    <w:p w14:paraId="4532EE06" w14:textId="2EB21941" w:rsidR="005B1C15" w:rsidRPr="004F5D20" w:rsidRDefault="005B1C15" w:rsidP="005B1C15">
      <w:pPr>
        <w:pStyle w:val="Default"/>
        <w:spacing w:after="44"/>
        <w:contextualSpacing/>
        <w:rPr>
          <w:rFonts w:ascii="Times New Roman" w:hAnsi="Times New Roman" w:cs="Times New Roman"/>
          <w:sz w:val="22"/>
          <w:szCs w:val="22"/>
        </w:rPr>
      </w:pPr>
      <w:r w:rsidRPr="004F5D20">
        <w:rPr>
          <w:rFonts w:ascii="Times New Roman" w:hAnsi="Times New Roman" w:cs="Times New Roman"/>
          <w:sz w:val="22"/>
          <w:szCs w:val="22"/>
        </w:rPr>
        <w:tab/>
      </w:r>
    </w:p>
    <w:p w14:paraId="618585AD" w14:textId="77777777" w:rsidR="007E3ACF" w:rsidRPr="004F5D20" w:rsidRDefault="007E3ACF" w:rsidP="0044533F">
      <w:pPr>
        <w:autoSpaceDE w:val="0"/>
        <w:autoSpaceDN w:val="0"/>
        <w:adjustRightInd w:val="0"/>
        <w:contextualSpacing/>
        <w:rPr>
          <w:rFonts w:eastAsiaTheme="minorHAnsi"/>
          <w:b/>
          <w:color w:val="000000"/>
          <w:sz w:val="6"/>
          <w:szCs w:val="22"/>
        </w:rPr>
      </w:pPr>
    </w:p>
    <w:p w14:paraId="563FA890" w14:textId="3A020A7C" w:rsidR="007E3ACF" w:rsidRPr="00DA6602" w:rsidRDefault="007E3ACF" w:rsidP="0044533F">
      <w:pPr>
        <w:autoSpaceDE w:val="0"/>
        <w:autoSpaceDN w:val="0"/>
        <w:adjustRightInd w:val="0"/>
        <w:contextualSpacing/>
        <w:rPr>
          <w:rFonts w:eastAsiaTheme="minorHAnsi"/>
          <w:b/>
          <w:color w:val="000000"/>
          <w:sz w:val="22"/>
          <w:szCs w:val="22"/>
        </w:rPr>
      </w:pPr>
      <w:r w:rsidRPr="00DA6602">
        <w:rPr>
          <w:rFonts w:eastAsiaTheme="minorHAnsi"/>
          <w:b/>
          <w:color w:val="000000"/>
          <w:sz w:val="22"/>
          <w:szCs w:val="22"/>
        </w:rPr>
        <w:t>Introduction:</w:t>
      </w:r>
      <w:r w:rsidR="00C03A38" w:rsidRPr="00DA6602">
        <w:rPr>
          <w:rFonts w:eastAsiaTheme="minorHAnsi"/>
          <w:b/>
          <w:color w:val="000000"/>
          <w:sz w:val="22"/>
          <w:szCs w:val="22"/>
        </w:rPr>
        <w:t xml:space="preserve">  </w:t>
      </w:r>
    </w:p>
    <w:p w14:paraId="3085F9AD" w14:textId="58ACC66F" w:rsidR="00A033A0" w:rsidRPr="00DA6602" w:rsidRDefault="00C03A38" w:rsidP="00A033A0">
      <w:pPr>
        <w:autoSpaceDE w:val="0"/>
        <w:autoSpaceDN w:val="0"/>
        <w:adjustRightInd w:val="0"/>
        <w:contextualSpacing/>
        <w:rPr>
          <w:rFonts w:eastAsiaTheme="minorHAnsi"/>
          <w:color w:val="000000"/>
          <w:sz w:val="22"/>
          <w:szCs w:val="22"/>
        </w:rPr>
      </w:pPr>
      <w:r w:rsidRPr="00DA6602">
        <w:rPr>
          <w:rFonts w:eastAsiaTheme="minorHAnsi"/>
          <w:color w:val="000000"/>
          <w:sz w:val="22"/>
          <w:szCs w:val="22"/>
        </w:rPr>
        <w:t xml:space="preserve">One of the major </w:t>
      </w:r>
      <w:r w:rsidR="0070428E" w:rsidRPr="00DA6602">
        <w:rPr>
          <w:rFonts w:eastAsiaTheme="minorHAnsi"/>
          <w:color w:val="000000"/>
          <w:sz w:val="22"/>
          <w:szCs w:val="22"/>
        </w:rPr>
        <w:t>areas</w:t>
      </w:r>
      <w:r w:rsidRPr="00DA6602">
        <w:rPr>
          <w:rFonts w:eastAsiaTheme="minorHAnsi"/>
          <w:color w:val="000000"/>
          <w:sz w:val="22"/>
          <w:szCs w:val="22"/>
        </w:rPr>
        <w:t xml:space="preserve"> of frustration in airline travel are late flights.  </w:t>
      </w:r>
      <w:r w:rsidR="007E3ACF" w:rsidRPr="00DA6602">
        <w:rPr>
          <w:rFonts w:eastAsiaTheme="minorHAnsi"/>
          <w:color w:val="000000"/>
          <w:sz w:val="22"/>
          <w:szCs w:val="22"/>
        </w:rPr>
        <w:t xml:space="preserve">For our project we attempted to predict </w:t>
      </w:r>
      <w:r w:rsidR="000C74A2" w:rsidRPr="00DA6602">
        <w:rPr>
          <w:rFonts w:eastAsiaTheme="minorHAnsi"/>
          <w:color w:val="000000"/>
          <w:sz w:val="22"/>
          <w:szCs w:val="22"/>
        </w:rPr>
        <w:t xml:space="preserve">flights taking off </w:t>
      </w:r>
      <w:r w:rsidR="007E3ACF" w:rsidRPr="00DA6602">
        <w:rPr>
          <w:rFonts w:eastAsiaTheme="minorHAnsi"/>
          <w:color w:val="000000"/>
          <w:sz w:val="22"/>
          <w:szCs w:val="22"/>
        </w:rPr>
        <w:t xml:space="preserve">late </w:t>
      </w:r>
      <w:r w:rsidR="000C74A2" w:rsidRPr="00DA6602">
        <w:rPr>
          <w:rFonts w:eastAsiaTheme="minorHAnsi"/>
          <w:color w:val="000000"/>
          <w:sz w:val="22"/>
          <w:szCs w:val="22"/>
        </w:rPr>
        <w:t>u</w:t>
      </w:r>
      <w:r w:rsidRPr="00DA6602">
        <w:rPr>
          <w:rFonts w:eastAsiaTheme="minorHAnsi"/>
          <w:color w:val="000000"/>
          <w:sz w:val="22"/>
          <w:szCs w:val="22"/>
        </w:rPr>
        <w:t>sing air</w:t>
      </w:r>
      <w:r w:rsidR="007B1AD3" w:rsidRPr="00DA6602">
        <w:rPr>
          <w:rFonts w:eastAsiaTheme="minorHAnsi"/>
          <w:color w:val="000000"/>
          <w:sz w:val="22"/>
          <w:szCs w:val="22"/>
        </w:rPr>
        <w:t xml:space="preserve">line, airport, </w:t>
      </w:r>
      <w:r w:rsidRPr="00DA6602">
        <w:rPr>
          <w:rFonts w:eastAsiaTheme="minorHAnsi"/>
          <w:color w:val="000000"/>
          <w:sz w:val="22"/>
          <w:szCs w:val="22"/>
        </w:rPr>
        <w:t xml:space="preserve">manpower, and </w:t>
      </w:r>
      <w:r w:rsidR="000C74A2" w:rsidRPr="00DA6602">
        <w:rPr>
          <w:rFonts w:eastAsiaTheme="minorHAnsi"/>
          <w:color w:val="000000"/>
          <w:sz w:val="22"/>
          <w:szCs w:val="22"/>
        </w:rPr>
        <w:t xml:space="preserve">airport </w:t>
      </w:r>
      <w:r w:rsidRPr="00DA6602">
        <w:rPr>
          <w:rFonts w:eastAsiaTheme="minorHAnsi"/>
          <w:color w:val="000000"/>
          <w:sz w:val="22"/>
          <w:szCs w:val="22"/>
        </w:rPr>
        <w:t>weather data</w:t>
      </w:r>
      <w:r w:rsidR="000C74A2" w:rsidRPr="00DA6602">
        <w:rPr>
          <w:rFonts w:eastAsiaTheme="minorHAnsi"/>
          <w:color w:val="000000"/>
          <w:sz w:val="22"/>
          <w:szCs w:val="22"/>
        </w:rPr>
        <w:t>.</w:t>
      </w:r>
      <w:r w:rsidRPr="00DA6602">
        <w:rPr>
          <w:rFonts w:eastAsiaTheme="minorHAnsi"/>
          <w:color w:val="000000"/>
          <w:sz w:val="22"/>
          <w:szCs w:val="22"/>
        </w:rPr>
        <w:t xml:space="preserve">  Th</w:t>
      </w:r>
      <w:r w:rsidR="003527A0" w:rsidRPr="00DA6602">
        <w:rPr>
          <w:rFonts w:eastAsiaTheme="minorHAnsi"/>
          <w:color w:val="000000"/>
          <w:sz w:val="22"/>
          <w:szCs w:val="22"/>
        </w:rPr>
        <w:t>e goal is that once a flight is predicted to be late then the airlines and airport can</w:t>
      </w:r>
      <w:r w:rsidRPr="00DA6602">
        <w:rPr>
          <w:rFonts w:eastAsiaTheme="minorHAnsi"/>
          <w:color w:val="000000"/>
          <w:sz w:val="22"/>
          <w:szCs w:val="22"/>
        </w:rPr>
        <w:t xml:space="preserve"> be notified and work to resolve the issue</w:t>
      </w:r>
      <w:r w:rsidR="000C74A2" w:rsidRPr="00DA6602">
        <w:rPr>
          <w:rFonts w:eastAsiaTheme="minorHAnsi"/>
          <w:color w:val="000000"/>
          <w:sz w:val="22"/>
          <w:szCs w:val="22"/>
        </w:rPr>
        <w:t xml:space="preserve">.  </w:t>
      </w:r>
      <w:r w:rsidR="00A033A0" w:rsidRPr="00DA6602">
        <w:rPr>
          <w:rFonts w:eastAsiaTheme="minorHAnsi"/>
          <w:color w:val="000000"/>
          <w:sz w:val="22"/>
          <w:szCs w:val="22"/>
        </w:rPr>
        <w:t xml:space="preserve">Being notified to take action on flights likely to be late could help reduce delays and increase traveler’s overall flight experience. </w:t>
      </w:r>
    </w:p>
    <w:p w14:paraId="4DD86E4F" w14:textId="77777777" w:rsidR="00A033A0" w:rsidRPr="00DA6602" w:rsidRDefault="00A033A0" w:rsidP="0044533F">
      <w:pPr>
        <w:autoSpaceDE w:val="0"/>
        <w:autoSpaceDN w:val="0"/>
        <w:adjustRightInd w:val="0"/>
        <w:contextualSpacing/>
        <w:rPr>
          <w:rFonts w:eastAsiaTheme="minorHAnsi"/>
          <w:color w:val="000000"/>
          <w:sz w:val="22"/>
          <w:szCs w:val="22"/>
        </w:rPr>
      </w:pPr>
    </w:p>
    <w:p w14:paraId="3197CA34" w14:textId="5B29BCDE" w:rsidR="00A033A0" w:rsidRPr="00DA6602" w:rsidRDefault="00A033A0" w:rsidP="0044533F">
      <w:pPr>
        <w:autoSpaceDE w:val="0"/>
        <w:autoSpaceDN w:val="0"/>
        <w:adjustRightInd w:val="0"/>
        <w:contextualSpacing/>
        <w:rPr>
          <w:rFonts w:eastAsiaTheme="minorHAnsi"/>
          <w:b/>
          <w:color w:val="000000"/>
          <w:sz w:val="22"/>
          <w:szCs w:val="22"/>
        </w:rPr>
      </w:pPr>
      <w:r w:rsidRPr="00DA6602">
        <w:rPr>
          <w:rFonts w:eastAsiaTheme="minorHAnsi"/>
          <w:b/>
          <w:color w:val="000000"/>
          <w:sz w:val="22"/>
          <w:szCs w:val="22"/>
        </w:rPr>
        <w:t>Summary of Findings:</w:t>
      </w:r>
    </w:p>
    <w:p w14:paraId="291B3FA9" w14:textId="77777777" w:rsidR="003527A0" w:rsidRPr="00DA6602" w:rsidRDefault="003527A0" w:rsidP="003527A0">
      <w:pPr>
        <w:autoSpaceDE w:val="0"/>
        <w:autoSpaceDN w:val="0"/>
        <w:adjustRightInd w:val="0"/>
        <w:contextualSpacing/>
        <w:rPr>
          <w:rFonts w:eastAsiaTheme="minorHAnsi"/>
          <w:color w:val="000000"/>
          <w:sz w:val="22"/>
          <w:szCs w:val="22"/>
        </w:rPr>
      </w:pPr>
      <w:r w:rsidRPr="00DA6602">
        <w:rPr>
          <w:rFonts w:eastAsiaTheme="minorHAnsi"/>
          <w:color w:val="000000"/>
          <w:sz w:val="22"/>
          <w:szCs w:val="22"/>
        </w:rPr>
        <w:t xml:space="preserve">To give perspective of this modeling challenge, on average there are 45,000 flights across 5,000 airports each day.  The Kaggle dataset from 2019 contain approximately 6.5 million flights with 28 variables, 15 variables were used to help predict late flights.  In order to conduct our study 50K representative flights were selected randomly.  This allowed the models to be trained and evaluated with the computing power available. </w:t>
      </w:r>
    </w:p>
    <w:p w14:paraId="15660B71" w14:textId="77777777" w:rsidR="003527A0" w:rsidRPr="00DA6602" w:rsidRDefault="003527A0" w:rsidP="003527A0">
      <w:pPr>
        <w:autoSpaceDE w:val="0"/>
        <w:autoSpaceDN w:val="0"/>
        <w:adjustRightInd w:val="0"/>
        <w:contextualSpacing/>
        <w:rPr>
          <w:rFonts w:eastAsiaTheme="minorHAnsi"/>
          <w:color w:val="000000"/>
          <w:sz w:val="22"/>
          <w:szCs w:val="22"/>
        </w:rPr>
      </w:pPr>
    </w:p>
    <w:p w14:paraId="06D1A7C0" w14:textId="22DBBD30" w:rsidR="003527A0" w:rsidRPr="00DA6602" w:rsidRDefault="003527A0" w:rsidP="734D3006">
      <w:pPr>
        <w:autoSpaceDE w:val="0"/>
        <w:autoSpaceDN w:val="0"/>
        <w:adjustRightInd w:val="0"/>
        <w:contextualSpacing/>
        <w:rPr>
          <w:rFonts w:eastAsiaTheme="minorEastAsia"/>
          <w:color w:val="000000"/>
          <w:sz w:val="22"/>
          <w:szCs w:val="22"/>
        </w:rPr>
      </w:pPr>
      <w:r w:rsidRPr="00DA6602">
        <w:rPr>
          <w:rFonts w:eastAsiaTheme="minorEastAsia"/>
          <w:color w:val="000000" w:themeColor="text1"/>
          <w:sz w:val="22"/>
          <w:szCs w:val="22"/>
        </w:rPr>
        <w:t>Using 15 predictor variables</w:t>
      </w:r>
      <w:r w:rsidR="0D9755BB" w:rsidRPr="00DA6602">
        <w:rPr>
          <w:rFonts w:eastAsiaTheme="minorEastAsia"/>
          <w:color w:val="000000" w:themeColor="text1"/>
          <w:sz w:val="22"/>
          <w:szCs w:val="22"/>
        </w:rPr>
        <w:t>,</w:t>
      </w:r>
      <w:r w:rsidRPr="00DA6602">
        <w:rPr>
          <w:rFonts w:eastAsiaTheme="minorEastAsia"/>
          <w:color w:val="000000" w:themeColor="text1"/>
          <w:sz w:val="22"/>
          <w:szCs w:val="22"/>
        </w:rPr>
        <w:t xml:space="preserve"> six models were evaluated to determine the precision of the models.  The best model discovered was </w:t>
      </w:r>
      <w:r w:rsidR="48F07CF5" w:rsidRPr="00DA6602">
        <w:rPr>
          <w:rFonts w:eastAsiaTheme="minorEastAsia"/>
          <w:color w:val="000000" w:themeColor="text1"/>
          <w:sz w:val="22"/>
          <w:szCs w:val="22"/>
        </w:rPr>
        <w:t>Random</w:t>
      </w:r>
      <w:r w:rsidRPr="00DA6602">
        <w:rPr>
          <w:rFonts w:eastAsiaTheme="minorEastAsia"/>
          <w:color w:val="000000" w:themeColor="text1"/>
          <w:sz w:val="22"/>
          <w:szCs w:val="22"/>
        </w:rPr>
        <w:t xml:space="preserve"> Forest.  While having perfect accuracy is always the goal, in this case the precision metric </w:t>
      </w:r>
      <w:bookmarkStart w:id="0" w:name="_Int_iOX3FSwT"/>
      <w:r w:rsidRPr="00DA6602">
        <w:rPr>
          <w:rFonts w:eastAsiaTheme="minorEastAsia"/>
          <w:color w:val="000000" w:themeColor="text1"/>
          <w:sz w:val="22"/>
          <w:szCs w:val="22"/>
        </w:rPr>
        <w:t>was considered to be</w:t>
      </w:r>
      <w:bookmarkEnd w:id="0"/>
      <w:r w:rsidRPr="00DA6602">
        <w:rPr>
          <w:rFonts w:eastAsiaTheme="minorEastAsia"/>
          <w:color w:val="000000" w:themeColor="text1"/>
          <w:sz w:val="22"/>
          <w:szCs w:val="22"/>
        </w:rPr>
        <w:t xml:space="preserve"> more useful.  This is because when a flight is to be identified as late then the airports and airlines </w:t>
      </w:r>
      <w:r w:rsidR="3CF3A030" w:rsidRPr="00DA6602">
        <w:rPr>
          <w:rFonts w:eastAsiaTheme="minorEastAsia"/>
          <w:color w:val="000000" w:themeColor="text1"/>
          <w:sz w:val="22"/>
          <w:szCs w:val="22"/>
        </w:rPr>
        <w:t xml:space="preserve">can </w:t>
      </w:r>
      <w:r w:rsidRPr="00DA6602">
        <w:rPr>
          <w:rFonts w:eastAsiaTheme="minorEastAsia"/>
          <w:color w:val="000000" w:themeColor="text1"/>
          <w:sz w:val="22"/>
          <w:szCs w:val="22"/>
        </w:rPr>
        <w:t>try to prevent the flight from being late.  A false positive, in this case, take</w:t>
      </w:r>
      <w:r w:rsidR="436D10DE" w:rsidRPr="00DA6602">
        <w:rPr>
          <w:rFonts w:eastAsiaTheme="minorEastAsia"/>
          <w:color w:val="000000" w:themeColor="text1"/>
          <w:sz w:val="22"/>
          <w:szCs w:val="22"/>
        </w:rPr>
        <w:t>s</w:t>
      </w:r>
      <w:r w:rsidRPr="00DA6602">
        <w:rPr>
          <w:rFonts w:eastAsiaTheme="minorEastAsia"/>
          <w:color w:val="000000" w:themeColor="text1"/>
          <w:sz w:val="22"/>
          <w:szCs w:val="22"/>
        </w:rPr>
        <w:t xml:space="preserve"> resources from assisting flights that are truly in trouble of</w:t>
      </w:r>
      <w:r w:rsidR="00A062DF" w:rsidRPr="00DA6602">
        <w:rPr>
          <w:rFonts w:eastAsiaTheme="minorEastAsia"/>
          <w:color w:val="000000" w:themeColor="text1"/>
          <w:sz w:val="22"/>
          <w:szCs w:val="22"/>
        </w:rPr>
        <w:t xml:space="preserve"> being late</w:t>
      </w:r>
      <w:r w:rsidRPr="00DA6602">
        <w:rPr>
          <w:rFonts w:eastAsiaTheme="minorEastAsia"/>
          <w:color w:val="000000" w:themeColor="text1"/>
          <w:sz w:val="22"/>
          <w:szCs w:val="22"/>
        </w:rPr>
        <w:t xml:space="preserve">.  </w:t>
      </w:r>
    </w:p>
    <w:p w14:paraId="15976A03" w14:textId="77777777" w:rsidR="003527A0" w:rsidRPr="00DA6602" w:rsidRDefault="003527A0" w:rsidP="003527A0">
      <w:pPr>
        <w:autoSpaceDE w:val="0"/>
        <w:autoSpaceDN w:val="0"/>
        <w:adjustRightInd w:val="0"/>
        <w:contextualSpacing/>
        <w:rPr>
          <w:rFonts w:eastAsiaTheme="minorHAnsi"/>
          <w:color w:val="000000"/>
          <w:sz w:val="22"/>
          <w:szCs w:val="22"/>
        </w:rPr>
      </w:pPr>
    </w:p>
    <w:p w14:paraId="33254895" w14:textId="185DC7DD" w:rsidR="00995DE2" w:rsidRPr="00DA6602" w:rsidRDefault="003527A0" w:rsidP="734D3006">
      <w:pPr>
        <w:autoSpaceDE w:val="0"/>
        <w:autoSpaceDN w:val="0"/>
        <w:adjustRightInd w:val="0"/>
        <w:contextualSpacing/>
        <w:rPr>
          <w:rFonts w:eastAsiaTheme="minorEastAsia"/>
          <w:color w:val="000000"/>
          <w:sz w:val="22"/>
          <w:szCs w:val="22"/>
        </w:rPr>
      </w:pPr>
      <w:r w:rsidRPr="00DA6602">
        <w:rPr>
          <w:rFonts w:eastAsiaTheme="minorEastAsia"/>
          <w:color w:val="000000" w:themeColor="text1"/>
          <w:sz w:val="22"/>
          <w:szCs w:val="22"/>
        </w:rPr>
        <w:t xml:space="preserve">The trivial model showed that a </w:t>
      </w:r>
      <w:r w:rsidR="00995DE2" w:rsidRPr="00DA6602">
        <w:rPr>
          <w:rFonts w:eastAsiaTheme="minorEastAsia"/>
          <w:color w:val="000000" w:themeColor="text1"/>
          <w:sz w:val="22"/>
          <w:szCs w:val="22"/>
        </w:rPr>
        <w:t xml:space="preserve">randomly selected </w:t>
      </w:r>
      <w:r w:rsidRPr="00DA6602">
        <w:rPr>
          <w:rFonts w:eastAsiaTheme="minorEastAsia"/>
          <w:color w:val="000000" w:themeColor="text1"/>
          <w:sz w:val="22"/>
          <w:szCs w:val="22"/>
        </w:rPr>
        <w:t xml:space="preserve">flight had an 18.9% chance of being late by 15 mins or more.  </w:t>
      </w:r>
      <w:r w:rsidR="007B1AD3" w:rsidRPr="00DA6602">
        <w:rPr>
          <w:rFonts w:eastAsiaTheme="minorEastAsia"/>
          <w:color w:val="000000" w:themeColor="text1"/>
          <w:sz w:val="22"/>
          <w:szCs w:val="22"/>
        </w:rPr>
        <w:t>A</w:t>
      </w:r>
      <w:r w:rsidRPr="00DA6602">
        <w:rPr>
          <w:rFonts w:eastAsiaTheme="minorEastAsia"/>
          <w:color w:val="000000" w:themeColor="text1"/>
          <w:sz w:val="22"/>
          <w:szCs w:val="22"/>
        </w:rPr>
        <w:t xml:space="preserve"> single model</w:t>
      </w:r>
      <w:r w:rsidR="007B1AD3" w:rsidRPr="00DA6602">
        <w:rPr>
          <w:rFonts w:eastAsiaTheme="minorEastAsia"/>
          <w:color w:val="000000" w:themeColor="text1"/>
          <w:sz w:val="22"/>
          <w:szCs w:val="22"/>
        </w:rPr>
        <w:t xml:space="preserve">, </w:t>
      </w:r>
      <w:r w:rsidRPr="00DA6602">
        <w:rPr>
          <w:rFonts w:eastAsiaTheme="minorEastAsia"/>
          <w:color w:val="000000" w:themeColor="text1"/>
          <w:sz w:val="22"/>
          <w:szCs w:val="22"/>
        </w:rPr>
        <w:t>Random Forest</w:t>
      </w:r>
      <w:r w:rsidR="007B1AD3" w:rsidRPr="00DA6602">
        <w:rPr>
          <w:rFonts w:eastAsiaTheme="minorEastAsia"/>
          <w:color w:val="000000" w:themeColor="text1"/>
          <w:sz w:val="22"/>
          <w:szCs w:val="22"/>
        </w:rPr>
        <w:t xml:space="preserve">, was developed and was able to increase the precision score from </w:t>
      </w:r>
      <w:r w:rsidRPr="00DA6602">
        <w:rPr>
          <w:rFonts w:eastAsiaTheme="minorEastAsia"/>
          <w:color w:val="000000" w:themeColor="text1"/>
          <w:sz w:val="22"/>
          <w:szCs w:val="22"/>
        </w:rPr>
        <w:t>18.9% to 51.2%.  This was a significant increase</w:t>
      </w:r>
      <w:r w:rsidR="00A062DF" w:rsidRPr="00DA6602">
        <w:rPr>
          <w:rFonts w:eastAsiaTheme="minorEastAsia"/>
          <w:color w:val="000000" w:themeColor="text1"/>
          <w:sz w:val="22"/>
          <w:szCs w:val="22"/>
        </w:rPr>
        <w:t xml:space="preserve"> of </w:t>
      </w:r>
      <w:r w:rsidRPr="00DA6602">
        <w:rPr>
          <w:rFonts w:eastAsiaTheme="minorEastAsia"/>
          <w:color w:val="000000" w:themeColor="text1"/>
          <w:sz w:val="22"/>
          <w:szCs w:val="22"/>
        </w:rPr>
        <w:t>32.3%</w:t>
      </w:r>
      <w:r w:rsidR="00A062DF" w:rsidRPr="00DA6602">
        <w:rPr>
          <w:rFonts w:eastAsiaTheme="minorEastAsia"/>
          <w:color w:val="000000" w:themeColor="text1"/>
          <w:sz w:val="22"/>
          <w:szCs w:val="22"/>
        </w:rPr>
        <w:t xml:space="preserve">.  However, </w:t>
      </w:r>
      <w:r w:rsidRPr="00DA6602">
        <w:rPr>
          <w:rFonts w:eastAsiaTheme="minorEastAsia"/>
          <w:color w:val="000000" w:themeColor="text1"/>
          <w:sz w:val="22"/>
          <w:szCs w:val="22"/>
        </w:rPr>
        <w:t>it still mean</w:t>
      </w:r>
      <w:r w:rsidR="00A062DF" w:rsidRPr="00DA6602">
        <w:rPr>
          <w:rFonts w:eastAsiaTheme="minorEastAsia"/>
          <w:color w:val="000000" w:themeColor="text1"/>
          <w:sz w:val="22"/>
          <w:szCs w:val="22"/>
        </w:rPr>
        <w:t>t</w:t>
      </w:r>
      <w:r w:rsidRPr="00DA6602">
        <w:rPr>
          <w:rFonts w:eastAsiaTheme="minorEastAsia"/>
          <w:color w:val="000000" w:themeColor="text1"/>
          <w:sz w:val="22"/>
          <w:szCs w:val="22"/>
        </w:rPr>
        <w:t xml:space="preserve"> that when a flight </w:t>
      </w:r>
      <w:r w:rsidR="00A062DF" w:rsidRPr="00DA6602">
        <w:rPr>
          <w:rFonts w:eastAsiaTheme="minorEastAsia"/>
          <w:color w:val="000000" w:themeColor="text1"/>
          <w:sz w:val="22"/>
          <w:szCs w:val="22"/>
        </w:rPr>
        <w:t xml:space="preserve">is </w:t>
      </w:r>
      <w:r w:rsidRPr="00DA6602">
        <w:rPr>
          <w:rFonts w:eastAsiaTheme="minorEastAsia"/>
          <w:color w:val="000000" w:themeColor="text1"/>
          <w:sz w:val="22"/>
          <w:szCs w:val="22"/>
        </w:rPr>
        <w:t xml:space="preserve">predicted </w:t>
      </w:r>
      <w:r w:rsidR="00827B90" w:rsidRPr="00DA6602">
        <w:rPr>
          <w:rFonts w:eastAsiaTheme="minorEastAsia"/>
          <w:color w:val="000000" w:themeColor="text1"/>
          <w:sz w:val="22"/>
          <w:szCs w:val="22"/>
        </w:rPr>
        <w:t xml:space="preserve">to be late it still only had just </w:t>
      </w:r>
      <w:r w:rsidR="00995DE2" w:rsidRPr="00DA6602">
        <w:rPr>
          <w:rFonts w:eastAsiaTheme="minorEastAsia"/>
          <w:color w:val="000000" w:themeColor="text1"/>
          <w:sz w:val="22"/>
          <w:szCs w:val="22"/>
        </w:rPr>
        <w:t xml:space="preserve">better than </w:t>
      </w:r>
      <w:r w:rsidR="00827B90" w:rsidRPr="00DA6602">
        <w:rPr>
          <w:rFonts w:eastAsiaTheme="minorEastAsia"/>
          <w:color w:val="000000" w:themeColor="text1"/>
          <w:sz w:val="22"/>
          <w:szCs w:val="22"/>
        </w:rPr>
        <w:t>a 50/50 chance of being late.  In order to improve the precision further</w:t>
      </w:r>
      <w:r w:rsidR="5987CF00" w:rsidRPr="00DA6602">
        <w:rPr>
          <w:rFonts w:eastAsiaTheme="minorEastAsia"/>
          <w:color w:val="000000" w:themeColor="text1"/>
          <w:sz w:val="22"/>
          <w:szCs w:val="22"/>
        </w:rPr>
        <w:t>,</w:t>
      </w:r>
      <w:r w:rsidR="00827B90" w:rsidRPr="00DA6602">
        <w:rPr>
          <w:rFonts w:eastAsiaTheme="minorEastAsia"/>
          <w:color w:val="000000" w:themeColor="text1"/>
          <w:sz w:val="22"/>
          <w:szCs w:val="22"/>
        </w:rPr>
        <w:t xml:space="preserve"> an alternat</w:t>
      </w:r>
      <w:r w:rsidR="5A76C5C9" w:rsidRPr="00DA6602">
        <w:rPr>
          <w:rFonts w:eastAsiaTheme="minorEastAsia"/>
          <w:color w:val="000000" w:themeColor="text1"/>
          <w:sz w:val="22"/>
          <w:szCs w:val="22"/>
        </w:rPr>
        <w:t>ive</w:t>
      </w:r>
      <w:r w:rsidR="00827B90" w:rsidRPr="00DA6602">
        <w:rPr>
          <w:rFonts w:eastAsiaTheme="minorEastAsia"/>
          <w:color w:val="000000" w:themeColor="text1"/>
          <w:sz w:val="22"/>
          <w:szCs w:val="22"/>
        </w:rPr>
        <w:t xml:space="preserve"> approach was developed.</w:t>
      </w:r>
      <w:r w:rsidR="00995DE2" w:rsidRPr="00DA6602">
        <w:rPr>
          <w:rFonts w:eastAsiaTheme="minorEastAsia"/>
          <w:color w:val="000000" w:themeColor="text1"/>
          <w:sz w:val="22"/>
          <w:szCs w:val="22"/>
        </w:rPr>
        <w:t xml:space="preserve">  </w:t>
      </w:r>
    </w:p>
    <w:p w14:paraId="121E2A6C" w14:textId="77777777" w:rsidR="00995DE2" w:rsidRPr="00DA6602" w:rsidRDefault="00995DE2" w:rsidP="003527A0">
      <w:pPr>
        <w:autoSpaceDE w:val="0"/>
        <w:autoSpaceDN w:val="0"/>
        <w:adjustRightInd w:val="0"/>
        <w:contextualSpacing/>
        <w:rPr>
          <w:rFonts w:eastAsiaTheme="minorHAnsi"/>
          <w:color w:val="000000"/>
          <w:sz w:val="22"/>
          <w:szCs w:val="22"/>
        </w:rPr>
      </w:pPr>
    </w:p>
    <w:p w14:paraId="1303517A" w14:textId="72188AE6" w:rsidR="007B1AD3" w:rsidRPr="00DA6602" w:rsidRDefault="00827B90" w:rsidP="734D3006">
      <w:pPr>
        <w:autoSpaceDE w:val="0"/>
        <w:autoSpaceDN w:val="0"/>
        <w:adjustRightInd w:val="0"/>
        <w:contextualSpacing/>
        <w:rPr>
          <w:rFonts w:eastAsiaTheme="minorEastAsia"/>
          <w:color w:val="000000"/>
          <w:sz w:val="22"/>
          <w:szCs w:val="22"/>
        </w:rPr>
      </w:pPr>
      <w:bookmarkStart w:id="1" w:name="_Int_QQBXBsZF"/>
      <w:r w:rsidRPr="00DA6602">
        <w:rPr>
          <w:rFonts w:eastAsiaTheme="minorEastAsia"/>
          <w:color w:val="000000" w:themeColor="text1"/>
          <w:sz w:val="22"/>
          <w:szCs w:val="22"/>
        </w:rPr>
        <w:t>The</w:t>
      </w:r>
      <w:bookmarkEnd w:id="1"/>
      <w:r w:rsidRPr="00DA6602">
        <w:rPr>
          <w:rFonts w:eastAsiaTheme="minorEastAsia"/>
          <w:color w:val="000000" w:themeColor="text1"/>
          <w:sz w:val="22"/>
          <w:szCs w:val="22"/>
        </w:rPr>
        <w:t xml:space="preserve"> alternate approach </w:t>
      </w:r>
      <w:r w:rsidR="00995DE2" w:rsidRPr="00DA6602">
        <w:rPr>
          <w:rFonts w:eastAsiaTheme="minorEastAsia"/>
          <w:color w:val="000000" w:themeColor="text1"/>
          <w:sz w:val="22"/>
          <w:szCs w:val="22"/>
        </w:rPr>
        <w:t xml:space="preserve">from a single model was </w:t>
      </w:r>
      <w:r w:rsidRPr="00DA6602">
        <w:rPr>
          <w:rFonts w:eastAsiaTheme="minorEastAsia"/>
          <w:color w:val="000000" w:themeColor="text1"/>
          <w:sz w:val="22"/>
          <w:szCs w:val="22"/>
        </w:rPr>
        <w:t>developed</w:t>
      </w:r>
      <w:r w:rsidR="00995DE2" w:rsidRPr="00DA6602">
        <w:rPr>
          <w:rFonts w:eastAsiaTheme="minorEastAsia"/>
          <w:color w:val="000000" w:themeColor="text1"/>
          <w:sz w:val="22"/>
          <w:szCs w:val="22"/>
        </w:rPr>
        <w:t xml:space="preserve"> in which multiple customized models were created</w:t>
      </w:r>
      <w:r w:rsidR="007B1AD3" w:rsidRPr="00DA6602">
        <w:rPr>
          <w:rFonts w:eastAsiaTheme="minorEastAsia"/>
          <w:color w:val="000000" w:themeColor="text1"/>
          <w:sz w:val="22"/>
          <w:szCs w:val="22"/>
        </w:rPr>
        <w:t>.  T</w:t>
      </w:r>
      <w:r w:rsidR="11C61DCE" w:rsidRPr="00DA6602">
        <w:rPr>
          <w:rFonts w:eastAsiaTheme="minorEastAsia"/>
          <w:color w:val="000000" w:themeColor="text1"/>
          <w:sz w:val="22"/>
          <w:szCs w:val="22"/>
        </w:rPr>
        <w:t>he training data from these models</w:t>
      </w:r>
      <w:r w:rsidR="007B1AD3" w:rsidRPr="00DA6602">
        <w:rPr>
          <w:rFonts w:eastAsiaTheme="minorEastAsia"/>
          <w:color w:val="000000" w:themeColor="text1"/>
          <w:sz w:val="22"/>
          <w:szCs w:val="22"/>
        </w:rPr>
        <w:t xml:space="preserve"> was </w:t>
      </w:r>
      <w:r w:rsidR="00995DE2" w:rsidRPr="00DA6602">
        <w:rPr>
          <w:rFonts w:eastAsiaTheme="minorEastAsia"/>
          <w:color w:val="000000" w:themeColor="text1"/>
          <w:sz w:val="22"/>
          <w:szCs w:val="22"/>
        </w:rPr>
        <w:t>segmented by airline, airport, or a combination of airport and airline.  Using this approach the precision score increased, in some cases to nearl</w:t>
      </w:r>
      <w:r w:rsidR="007B1AD3" w:rsidRPr="00DA6602">
        <w:rPr>
          <w:rFonts w:eastAsiaTheme="minorEastAsia"/>
          <w:color w:val="000000" w:themeColor="text1"/>
          <w:sz w:val="22"/>
          <w:szCs w:val="22"/>
        </w:rPr>
        <w:t>y 67%.  While not every airline/airport combination could be evaluated (over 100k combinations)</w:t>
      </w:r>
      <w:r w:rsidR="359FD9DA" w:rsidRPr="00DA6602">
        <w:rPr>
          <w:rFonts w:eastAsiaTheme="minorEastAsia"/>
          <w:color w:val="000000" w:themeColor="text1"/>
          <w:sz w:val="22"/>
          <w:szCs w:val="22"/>
        </w:rPr>
        <w:t>,</w:t>
      </w:r>
      <w:r w:rsidR="007B1AD3" w:rsidRPr="00DA6602">
        <w:rPr>
          <w:rFonts w:eastAsiaTheme="minorEastAsia"/>
          <w:color w:val="000000" w:themeColor="text1"/>
          <w:sz w:val="22"/>
          <w:szCs w:val="22"/>
        </w:rPr>
        <w:t xml:space="preserve"> the combinations inspected consistently showed better results than 51.2%</w:t>
      </w:r>
      <w:r w:rsidR="0048297A" w:rsidRPr="00DA6602">
        <w:rPr>
          <w:rFonts w:eastAsiaTheme="minorEastAsia"/>
          <w:color w:val="000000" w:themeColor="text1"/>
          <w:sz w:val="22"/>
          <w:szCs w:val="22"/>
        </w:rPr>
        <w:t>.</w:t>
      </w:r>
    </w:p>
    <w:p w14:paraId="6197036E" w14:textId="77777777" w:rsidR="007B1AD3" w:rsidRPr="00DA6602" w:rsidRDefault="007B1AD3" w:rsidP="003527A0">
      <w:pPr>
        <w:autoSpaceDE w:val="0"/>
        <w:autoSpaceDN w:val="0"/>
        <w:adjustRightInd w:val="0"/>
        <w:contextualSpacing/>
        <w:rPr>
          <w:rFonts w:eastAsiaTheme="minorHAnsi"/>
          <w:color w:val="000000"/>
          <w:sz w:val="22"/>
          <w:szCs w:val="22"/>
        </w:rPr>
      </w:pPr>
    </w:p>
    <w:p w14:paraId="44246822" w14:textId="76A95B42" w:rsidR="00A033A0" w:rsidRPr="00DA6602" w:rsidRDefault="00A033A0" w:rsidP="0044533F">
      <w:pPr>
        <w:autoSpaceDE w:val="0"/>
        <w:autoSpaceDN w:val="0"/>
        <w:adjustRightInd w:val="0"/>
        <w:contextualSpacing/>
        <w:rPr>
          <w:rFonts w:eastAsiaTheme="minorHAnsi"/>
          <w:b/>
          <w:color w:val="000000"/>
          <w:sz w:val="22"/>
          <w:szCs w:val="22"/>
        </w:rPr>
      </w:pPr>
      <w:r w:rsidRPr="00DA6602">
        <w:rPr>
          <w:rFonts w:eastAsiaTheme="minorHAnsi"/>
          <w:b/>
          <w:color w:val="000000"/>
          <w:sz w:val="22"/>
          <w:szCs w:val="22"/>
        </w:rPr>
        <w:t>Recommendations:</w:t>
      </w:r>
    </w:p>
    <w:p w14:paraId="1938D2BF" w14:textId="156F8EDC" w:rsidR="007E3ACF" w:rsidRPr="00DA6602" w:rsidRDefault="0048297A" w:rsidP="0044533F">
      <w:pPr>
        <w:autoSpaceDE w:val="0"/>
        <w:autoSpaceDN w:val="0"/>
        <w:adjustRightInd w:val="0"/>
        <w:contextualSpacing/>
        <w:rPr>
          <w:rFonts w:eastAsiaTheme="minorEastAsia"/>
          <w:color w:val="000000"/>
          <w:sz w:val="22"/>
          <w:szCs w:val="22"/>
        </w:rPr>
      </w:pPr>
      <w:r w:rsidRPr="00DA6602">
        <w:rPr>
          <w:rFonts w:eastAsiaTheme="minorEastAsia"/>
          <w:color w:val="000000" w:themeColor="text1"/>
          <w:sz w:val="22"/>
          <w:szCs w:val="22"/>
        </w:rPr>
        <w:t>Given the</w:t>
      </w:r>
      <w:r w:rsidR="00ED0C1F" w:rsidRPr="00DA6602">
        <w:rPr>
          <w:rFonts w:eastAsiaTheme="minorEastAsia"/>
          <w:color w:val="000000" w:themeColor="text1"/>
          <w:sz w:val="22"/>
          <w:szCs w:val="22"/>
        </w:rPr>
        <w:t xml:space="preserve"> initial </w:t>
      </w:r>
      <w:r w:rsidRPr="00DA6602">
        <w:rPr>
          <w:rFonts w:eastAsiaTheme="minorEastAsia"/>
          <w:color w:val="000000" w:themeColor="text1"/>
          <w:sz w:val="22"/>
          <w:szCs w:val="22"/>
        </w:rPr>
        <w:t xml:space="preserve">success of the </w:t>
      </w:r>
      <w:r w:rsidR="007B1AD3" w:rsidRPr="00DA6602">
        <w:rPr>
          <w:rFonts w:eastAsiaTheme="minorEastAsia"/>
          <w:color w:val="000000" w:themeColor="text1"/>
          <w:sz w:val="22"/>
          <w:szCs w:val="22"/>
        </w:rPr>
        <w:t>multiple model technique</w:t>
      </w:r>
      <w:r w:rsidR="26A30863" w:rsidRPr="00DA6602">
        <w:rPr>
          <w:rFonts w:eastAsiaTheme="minorEastAsia"/>
          <w:color w:val="000000" w:themeColor="text1"/>
          <w:sz w:val="22"/>
          <w:szCs w:val="22"/>
        </w:rPr>
        <w:t>,</w:t>
      </w:r>
      <w:r w:rsidR="007B1AD3" w:rsidRPr="00DA6602">
        <w:rPr>
          <w:rFonts w:eastAsiaTheme="minorEastAsia"/>
          <w:color w:val="000000" w:themeColor="text1"/>
          <w:sz w:val="22"/>
          <w:szCs w:val="22"/>
        </w:rPr>
        <w:t xml:space="preserve"> </w:t>
      </w:r>
      <w:r w:rsidRPr="00DA6602">
        <w:rPr>
          <w:rFonts w:eastAsiaTheme="minorEastAsia"/>
          <w:color w:val="000000" w:themeColor="text1"/>
          <w:sz w:val="22"/>
          <w:szCs w:val="22"/>
        </w:rPr>
        <w:t xml:space="preserve">it is recommended that 25 </w:t>
      </w:r>
      <w:r w:rsidR="00E902AB" w:rsidRPr="00DA6602">
        <w:rPr>
          <w:rFonts w:eastAsiaTheme="minorEastAsia"/>
          <w:color w:val="000000" w:themeColor="text1"/>
          <w:sz w:val="22"/>
          <w:szCs w:val="22"/>
        </w:rPr>
        <w:t xml:space="preserve">Random Forest </w:t>
      </w:r>
      <w:r w:rsidRPr="00DA6602">
        <w:rPr>
          <w:rFonts w:eastAsiaTheme="minorEastAsia"/>
          <w:color w:val="000000" w:themeColor="text1"/>
          <w:sz w:val="22"/>
          <w:szCs w:val="22"/>
        </w:rPr>
        <w:t xml:space="preserve">models </w:t>
      </w:r>
      <w:r w:rsidR="00ED0C1F" w:rsidRPr="00DA6602">
        <w:rPr>
          <w:rFonts w:eastAsiaTheme="minorEastAsia"/>
          <w:color w:val="000000" w:themeColor="text1"/>
          <w:sz w:val="22"/>
          <w:szCs w:val="22"/>
        </w:rPr>
        <w:t>be used o</w:t>
      </w:r>
      <w:r w:rsidR="04E5D810" w:rsidRPr="00DA6602">
        <w:rPr>
          <w:rFonts w:eastAsiaTheme="minorEastAsia"/>
          <w:color w:val="000000" w:themeColor="text1"/>
          <w:sz w:val="22"/>
          <w:szCs w:val="22"/>
        </w:rPr>
        <w:t>ver</w:t>
      </w:r>
      <w:r w:rsidR="00ED0C1F" w:rsidRPr="00DA6602">
        <w:rPr>
          <w:rFonts w:eastAsiaTheme="minorEastAsia"/>
          <w:color w:val="000000" w:themeColor="text1"/>
          <w:sz w:val="22"/>
          <w:szCs w:val="22"/>
        </w:rPr>
        <w:t xml:space="preserve"> two years.  That is, deploy the 25 models for two years and evaluate</w:t>
      </w:r>
      <w:r w:rsidR="14F24C73" w:rsidRPr="00DA6602">
        <w:rPr>
          <w:rFonts w:eastAsiaTheme="minorEastAsia"/>
          <w:color w:val="000000" w:themeColor="text1"/>
          <w:sz w:val="22"/>
          <w:szCs w:val="22"/>
        </w:rPr>
        <w:t xml:space="preserve"> </w:t>
      </w:r>
      <w:r w:rsidR="00ED0C1F" w:rsidRPr="00DA6602">
        <w:rPr>
          <w:rFonts w:eastAsiaTheme="minorEastAsia"/>
          <w:color w:val="000000" w:themeColor="text1"/>
          <w:sz w:val="22"/>
          <w:szCs w:val="22"/>
        </w:rPr>
        <w:t xml:space="preserve">how </w:t>
      </w:r>
      <w:r w:rsidR="6925E95A" w:rsidRPr="00DA6602">
        <w:rPr>
          <w:rFonts w:eastAsiaTheme="minorEastAsia"/>
          <w:color w:val="000000" w:themeColor="text1"/>
          <w:sz w:val="22"/>
          <w:szCs w:val="22"/>
        </w:rPr>
        <w:t>they</w:t>
      </w:r>
      <w:r w:rsidR="00ED0C1F" w:rsidRPr="00DA6602">
        <w:rPr>
          <w:rFonts w:eastAsiaTheme="minorEastAsia"/>
          <w:color w:val="000000" w:themeColor="text1"/>
          <w:sz w:val="22"/>
          <w:szCs w:val="22"/>
        </w:rPr>
        <w:t xml:space="preserve"> impact</w:t>
      </w:r>
      <w:r w:rsidR="60B3D229" w:rsidRPr="00DA6602">
        <w:rPr>
          <w:rFonts w:eastAsiaTheme="minorEastAsia"/>
          <w:color w:val="000000" w:themeColor="text1"/>
          <w:sz w:val="22"/>
          <w:szCs w:val="22"/>
        </w:rPr>
        <w:t xml:space="preserve"> </w:t>
      </w:r>
      <w:r w:rsidRPr="00DA6602">
        <w:rPr>
          <w:rFonts w:eastAsiaTheme="minorEastAsia"/>
          <w:color w:val="000000" w:themeColor="text1"/>
          <w:sz w:val="22"/>
          <w:szCs w:val="22"/>
        </w:rPr>
        <w:t xml:space="preserve">potential flight delays. </w:t>
      </w:r>
      <w:r w:rsidR="00ED0C1F" w:rsidRPr="00DA6602">
        <w:rPr>
          <w:rFonts w:eastAsiaTheme="minorEastAsia"/>
          <w:color w:val="000000" w:themeColor="text1"/>
          <w:sz w:val="22"/>
          <w:szCs w:val="22"/>
        </w:rPr>
        <w:t xml:space="preserve"> </w:t>
      </w:r>
      <w:r w:rsidRPr="00DA6602">
        <w:rPr>
          <w:rFonts w:eastAsiaTheme="minorEastAsia"/>
          <w:color w:val="000000" w:themeColor="text1"/>
          <w:sz w:val="22"/>
          <w:szCs w:val="22"/>
        </w:rPr>
        <w:t>If it can be shown that it decreases the number of late flights then this program should be</w:t>
      </w:r>
      <w:r w:rsidR="00ED0C1F" w:rsidRPr="00DA6602">
        <w:rPr>
          <w:rFonts w:eastAsiaTheme="minorEastAsia"/>
          <w:color w:val="000000" w:themeColor="text1"/>
          <w:sz w:val="22"/>
          <w:szCs w:val="22"/>
        </w:rPr>
        <w:t>come a national wide early warning system.</w:t>
      </w:r>
      <w:r w:rsidR="00E902AB" w:rsidRPr="00DA6602">
        <w:rPr>
          <w:rFonts w:eastAsiaTheme="minorEastAsia"/>
          <w:color w:val="000000" w:themeColor="text1"/>
          <w:sz w:val="22"/>
          <w:szCs w:val="22"/>
        </w:rPr>
        <w:t xml:space="preserve">  In addition, during those two years the models should be continually refined to increase their precision.</w:t>
      </w:r>
    </w:p>
    <w:p w14:paraId="73C84FA2" w14:textId="0650CC34" w:rsidR="00586FD2" w:rsidRDefault="00586FD2" w:rsidP="0044533F">
      <w:pPr>
        <w:autoSpaceDE w:val="0"/>
        <w:autoSpaceDN w:val="0"/>
        <w:adjustRightInd w:val="0"/>
        <w:contextualSpacing/>
        <w:rPr>
          <w:rFonts w:eastAsiaTheme="minorEastAsia"/>
          <w:color w:val="000000"/>
          <w:sz w:val="22"/>
          <w:szCs w:val="22"/>
        </w:rPr>
      </w:pPr>
    </w:p>
    <w:p w14:paraId="64B699C4" w14:textId="77777777" w:rsidR="00B106A8" w:rsidRPr="00DA6602" w:rsidRDefault="00B106A8" w:rsidP="0044533F">
      <w:pPr>
        <w:autoSpaceDE w:val="0"/>
        <w:autoSpaceDN w:val="0"/>
        <w:adjustRightInd w:val="0"/>
        <w:contextualSpacing/>
        <w:rPr>
          <w:rFonts w:eastAsiaTheme="minorEastAsia"/>
          <w:color w:val="000000"/>
          <w:sz w:val="22"/>
          <w:szCs w:val="22"/>
        </w:rPr>
      </w:pPr>
    </w:p>
    <w:p w14:paraId="3383BEEC" w14:textId="107B90BE" w:rsidR="31504DDD" w:rsidRPr="00DA6602" w:rsidRDefault="31504DDD" w:rsidP="31504DDD">
      <w:pPr>
        <w:pStyle w:val="Default"/>
        <w:spacing w:after="44"/>
        <w:rPr>
          <w:rFonts w:ascii="Times New Roman" w:hAnsi="Times New Roman" w:cs="Times New Roman"/>
          <w:b/>
          <w:bCs/>
          <w:sz w:val="22"/>
          <w:szCs w:val="22"/>
          <w:u w:val="single"/>
        </w:rPr>
      </w:pPr>
    </w:p>
    <w:p w14:paraId="1B0A806C" w14:textId="2A23BDBD" w:rsidR="005B1C15" w:rsidRPr="00DA6602" w:rsidRDefault="005B1C15" w:rsidP="006643A3">
      <w:pPr>
        <w:pStyle w:val="Default"/>
        <w:spacing w:after="44"/>
        <w:rPr>
          <w:rFonts w:ascii="Times New Roman" w:hAnsi="Times New Roman" w:cs="Times New Roman"/>
          <w:sz w:val="22"/>
          <w:szCs w:val="22"/>
        </w:rPr>
      </w:pPr>
      <w:r w:rsidRPr="00DA6602">
        <w:rPr>
          <w:rFonts w:ascii="Times New Roman" w:hAnsi="Times New Roman" w:cs="Times New Roman"/>
          <w:b/>
          <w:sz w:val="22"/>
          <w:szCs w:val="22"/>
          <w:u w:val="single"/>
        </w:rPr>
        <w:lastRenderedPageBreak/>
        <w:t>SPECIFICATIONS:</w:t>
      </w:r>
      <w:r w:rsidRPr="00DA6602">
        <w:rPr>
          <w:rFonts w:ascii="Times New Roman" w:hAnsi="Times New Roman" w:cs="Times New Roman"/>
          <w:sz w:val="22"/>
          <w:szCs w:val="22"/>
        </w:rPr>
        <w:t xml:space="preserve">  </w:t>
      </w:r>
      <w:r w:rsidRPr="00DA6602">
        <w:rPr>
          <w:rFonts w:ascii="Times New Roman" w:hAnsi="Times New Roman" w:cs="Times New Roman"/>
          <w:sz w:val="22"/>
          <w:szCs w:val="22"/>
        </w:rPr>
        <w:tab/>
      </w:r>
    </w:p>
    <w:p w14:paraId="184FE823" w14:textId="7160DB44" w:rsidR="00BB6F73" w:rsidRPr="00DA6602" w:rsidRDefault="000E6DD5" w:rsidP="734D3006">
      <w:pPr>
        <w:autoSpaceDE w:val="0"/>
        <w:autoSpaceDN w:val="0"/>
        <w:adjustRightInd w:val="0"/>
        <w:contextualSpacing/>
        <w:rPr>
          <w:rFonts w:eastAsiaTheme="minorEastAsia"/>
          <w:color w:val="000000"/>
          <w:sz w:val="22"/>
          <w:szCs w:val="22"/>
        </w:rPr>
      </w:pPr>
      <w:r w:rsidRPr="00DA6602">
        <w:rPr>
          <w:rFonts w:eastAsiaTheme="minorEastAsia"/>
          <w:color w:val="000000" w:themeColor="text1"/>
          <w:sz w:val="22"/>
          <w:szCs w:val="22"/>
        </w:rPr>
        <w:t>T</w:t>
      </w:r>
      <w:r w:rsidR="00ED0C1F" w:rsidRPr="00DA6602">
        <w:rPr>
          <w:rFonts w:eastAsiaTheme="minorEastAsia"/>
          <w:color w:val="000000" w:themeColor="text1"/>
          <w:sz w:val="22"/>
          <w:szCs w:val="22"/>
        </w:rPr>
        <w:t xml:space="preserve">he U.S. </w:t>
      </w:r>
      <w:r w:rsidRPr="00DA6602">
        <w:rPr>
          <w:rFonts w:eastAsiaTheme="minorEastAsia"/>
          <w:color w:val="000000" w:themeColor="text1"/>
          <w:sz w:val="22"/>
          <w:szCs w:val="22"/>
        </w:rPr>
        <w:t xml:space="preserve">aviation </w:t>
      </w:r>
      <w:r w:rsidR="00ED0C1F" w:rsidRPr="00DA6602">
        <w:rPr>
          <w:rFonts w:eastAsiaTheme="minorEastAsia"/>
          <w:color w:val="000000" w:themeColor="text1"/>
          <w:sz w:val="22"/>
          <w:szCs w:val="22"/>
        </w:rPr>
        <w:t xml:space="preserve">industry </w:t>
      </w:r>
      <w:r w:rsidRPr="00DA6602">
        <w:rPr>
          <w:rFonts w:eastAsiaTheme="minorEastAsia"/>
          <w:color w:val="000000" w:themeColor="text1"/>
          <w:sz w:val="22"/>
          <w:szCs w:val="22"/>
        </w:rPr>
        <w:t xml:space="preserve">annual revenue is nearly </w:t>
      </w:r>
      <w:r w:rsidR="00ED0C1F" w:rsidRPr="00DA6602">
        <w:rPr>
          <w:rFonts w:eastAsiaTheme="minorEastAsia"/>
          <w:color w:val="000000" w:themeColor="text1"/>
          <w:sz w:val="22"/>
          <w:szCs w:val="22"/>
        </w:rPr>
        <w:t>$250 billion dollars</w:t>
      </w:r>
      <w:r w:rsidRPr="00DA6602">
        <w:rPr>
          <w:rFonts w:eastAsiaTheme="minorEastAsia"/>
          <w:color w:val="000000" w:themeColor="text1"/>
          <w:sz w:val="22"/>
          <w:szCs w:val="22"/>
        </w:rPr>
        <w:t xml:space="preserve">.  One major issue that plagues the </w:t>
      </w:r>
      <w:r w:rsidR="00BB6F73" w:rsidRPr="00DA6602">
        <w:rPr>
          <w:rFonts w:eastAsiaTheme="minorEastAsia"/>
          <w:color w:val="000000" w:themeColor="text1"/>
          <w:sz w:val="22"/>
          <w:szCs w:val="22"/>
        </w:rPr>
        <w:t xml:space="preserve">aviation </w:t>
      </w:r>
      <w:r w:rsidRPr="00DA6602">
        <w:rPr>
          <w:rFonts w:eastAsiaTheme="minorEastAsia"/>
          <w:color w:val="000000" w:themeColor="text1"/>
          <w:sz w:val="22"/>
          <w:szCs w:val="22"/>
        </w:rPr>
        <w:t xml:space="preserve">industry </w:t>
      </w:r>
      <w:r w:rsidR="1DADF730" w:rsidRPr="00DA6602">
        <w:rPr>
          <w:rFonts w:eastAsiaTheme="minorEastAsia"/>
          <w:color w:val="000000" w:themeColor="text1"/>
          <w:sz w:val="22"/>
          <w:szCs w:val="22"/>
        </w:rPr>
        <w:t>is</w:t>
      </w:r>
      <w:r w:rsidR="003921C6" w:rsidRPr="00DA6602">
        <w:rPr>
          <w:rFonts w:eastAsiaTheme="minorEastAsia"/>
          <w:color w:val="000000" w:themeColor="text1"/>
          <w:sz w:val="22"/>
          <w:szCs w:val="22"/>
        </w:rPr>
        <w:t xml:space="preserve"> delayed flights.  The estimate is that nearly 20% of the flights,</w:t>
      </w:r>
      <w:r w:rsidR="2C5B943F" w:rsidRPr="00DA6602">
        <w:rPr>
          <w:rFonts w:eastAsiaTheme="minorEastAsia"/>
          <w:color w:val="000000" w:themeColor="text1"/>
          <w:sz w:val="22"/>
          <w:szCs w:val="22"/>
        </w:rPr>
        <w:t xml:space="preserve"> or</w:t>
      </w:r>
      <w:r w:rsidR="003921C6" w:rsidRPr="00DA6602">
        <w:rPr>
          <w:rFonts w:eastAsiaTheme="minorEastAsia"/>
          <w:color w:val="000000" w:themeColor="text1"/>
          <w:sz w:val="22"/>
          <w:szCs w:val="22"/>
        </w:rPr>
        <w:t xml:space="preserve"> one in five, depart late by at least 15 minutes.</w:t>
      </w:r>
      <w:r w:rsidR="00BB6F73" w:rsidRPr="00DA6602">
        <w:rPr>
          <w:rFonts w:eastAsiaTheme="minorEastAsia"/>
          <w:color w:val="000000" w:themeColor="text1"/>
          <w:sz w:val="22"/>
          <w:szCs w:val="22"/>
        </w:rPr>
        <w:t xml:space="preserve">  These delays are problematic for the airlines, airports, and passengers.  </w:t>
      </w:r>
      <w:r w:rsidRPr="00DA6602">
        <w:rPr>
          <w:rFonts w:eastAsiaTheme="minorEastAsia"/>
          <w:color w:val="000000" w:themeColor="text1"/>
          <w:sz w:val="22"/>
          <w:szCs w:val="22"/>
        </w:rPr>
        <w:t xml:space="preserve">  </w:t>
      </w:r>
    </w:p>
    <w:p w14:paraId="4970059E" w14:textId="77777777" w:rsidR="00BB6F73" w:rsidRPr="00DA6602" w:rsidRDefault="00BB6F73" w:rsidP="00674824">
      <w:pPr>
        <w:autoSpaceDE w:val="0"/>
        <w:autoSpaceDN w:val="0"/>
        <w:adjustRightInd w:val="0"/>
        <w:contextualSpacing/>
        <w:rPr>
          <w:rFonts w:eastAsiaTheme="minorHAnsi"/>
          <w:color w:val="000000"/>
          <w:sz w:val="22"/>
          <w:szCs w:val="22"/>
        </w:rPr>
      </w:pPr>
    </w:p>
    <w:p w14:paraId="010FED6F" w14:textId="0EFE1B7E" w:rsidR="00BB6F73" w:rsidRPr="00DA6602" w:rsidRDefault="000E6DD5" w:rsidP="00674824">
      <w:pPr>
        <w:autoSpaceDE w:val="0"/>
        <w:autoSpaceDN w:val="0"/>
        <w:adjustRightInd w:val="0"/>
        <w:contextualSpacing/>
        <w:rPr>
          <w:rFonts w:eastAsiaTheme="minorHAnsi"/>
          <w:color w:val="000000"/>
          <w:sz w:val="22"/>
          <w:szCs w:val="22"/>
        </w:rPr>
      </w:pPr>
      <w:r w:rsidRPr="00DA6602">
        <w:rPr>
          <w:rFonts w:eastAsiaTheme="minorHAnsi"/>
          <w:color w:val="000000"/>
          <w:sz w:val="22"/>
          <w:szCs w:val="22"/>
        </w:rPr>
        <w:t xml:space="preserve">This data project works to establish </w:t>
      </w:r>
      <w:r w:rsidR="00BB6F73" w:rsidRPr="00DA6602">
        <w:rPr>
          <w:rFonts w:eastAsiaTheme="minorHAnsi"/>
          <w:color w:val="000000"/>
          <w:sz w:val="22"/>
          <w:szCs w:val="22"/>
        </w:rPr>
        <w:t xml:space="preserve">an </w:t>
      </w:r>
      <w:r w:rsidR="00E902AB" w:rsidRPr="00DA6602">
        <w:rPr>
          <w:rFonts w:eastAsiaTheme="minorHAnsi"/>
          <w:color w:val="000000"/>
          <w:sz w:val="22"/>
          <w:szCs w:val="22"/>
        </w:rPr>
        <w:t>‘</w:t>
      </w:r>
      <w:r w:rsidR="00BB6F73" w:rsidRPr="00DA6602">
        <w:rPr>
          <w:rFonts w:eastAsiaTheme="minorHAnsi"/>
          <w:color w:val="000000"/>
          <w:sz w:val="22"/>
          <w:szCs w:val="22"/>
        </w:rPr>
        <w:t>early warning system</w:t>
      </w:r>
      <w:r w:rsidR="00E902AB" w:rsidRPr="00DA6602">
        <w:rPr>
          <w:rFonts w:eastAsiaTheme="minorHAnsi"/>
          <w:color w:val="000000"/>
          <w:sz w:val="22"/>
          <w:szCs w:val="22"/>
        </w:rPr>
        <w:t>’</w:t>
      </w:r>
      <w:r w:rsidR="00BB6F73" w:rsidRPr="00DA6602">
        <w:rPr>
          <w:rFonts w:eastAsiaTheme="minorHAnsi"/>
          <w:color w:val="000000"/>
          <w:sz w:val="22"/>
          <w:szCs w:val="22"/>
        </w:rPr>
        <w:t xml:space="preserve"> which </w:t>
      </w:r>
      <w:r w:rsidR="00E902AB" w:rsidRPr="00DA6602">
        <w:rPr>
          <w:rFonts w:eastAsiaTheme="minorHAnsi"/>
          <w:color w:val="000000"/>
          <w:sz w:val="22"/>
          <w:szCs w:val="22"/>
        </w:rPr>
        <w:t xml:space="preserve">would </w:t>
      </w:r>
      <w:r w:rsidR="00BB6F73" w:rsidRPr="00DA6602">
        <w:rPr>
          <w:rFonts w:eastAsiaTheme="minorHAnsi"/>
          <w:color w:val="000000"/>
          <w:sz w:val="22"/>
          <w:szCs w:val="22"/>
        </w:rPr>
        <w:t>give the airlines and airports an opportunity to intervene.</w:t>
      </w:r>
      <w:r w:rsidRPr="00DA6602">
        <w:rPr>
          <w:rFonts w:eastAsiaTheme="minorHAnsi"/>
          <w:color w:val="000000"/>
          <w:sz w:val="22"/>
          <w:szCs w:val="22"/>
        </w:rPr>
        <w:t xml:space="preserve">  </w:t>
      </w:r>
      <w:r w:rsidR="00BB6F73" w:rsidRPr="00DA6602">
        <w:rPr>
          <w:rFonts w:eastAsiaTheme="minorHAnsi"/>
          <w:color w:val="000000"/>
          <w:sz w:val="22"/>
          <w:szCs w:val="22"/>
        </w:rPr>
        <w:t xml:space="preserve">If </w:t>
      </w:r>
      <w:r w:rsidR="00E902AB" w:rsidRPr="00DA6602">
        <w:rPr>
          <w:rFonts w:eastAsiaTheme="minorHAnsi"/>
          <w:color w:val="000000"/>
          <w:sz w:val="22"/>
          <w:szCs w:val="22"/>
        </w:rPr>
        <w:t xml:space="preserve">such a system </w:t>
      </w:r>
      <w:r w:rsidR="00BB6F73" w:rsidRPr="00DA6602">
        <w:rPr>
          <w:rFonts w:eastAsiaTheme="minorHAnsi"/>
          <w:color w:val="000000"/>
          <w:sz w:val="22"/>
          <w:szCs w:val="22"/>
        </w:rPr>
        <w:t xml:space="preserve">could be established then the airlines and airports would have an opportunity to prevent a </w:t>
      </w:r>
      <w:proofErr w:type="gramStart"/>
      <w:r w:rsidR="00BB6F73" w:rsidRPr="00DA6602">
        <w:rPr>
          <w:rFonts w:eastAsiaTheme="minorHAnsi"/>
          <w:color w:val="000000"/>
          <w:sz w:val="22"/>
          <w:szCs w:val="22"/>
        </w:rPr>
        <w:t>potentially delayed flight</w:t>
      </w:r>
      <w:r w:rsidR="00E902AB" w:rsidRPr="00DA6602">
        <w:rPr>
          <w:rFonts w:eastAsiaTheme="minorHAnsi"/>
          <w:color w:val="000000"/>
          <w:sz w:val="22"/>
          <w:szCs w:val="22"/>
        </w:rPr>
        <w:t>s</w:t>
      </w:r>
      <w:proofErr w:type="gramEnd"/>
      <w:r w:rsidR="00BB6F73" w:rsidRPr="00DA6602">
        <w:rPr>
          <w:rFonts w:eastAsiaTheme="minorHAnsi"/>
          <w:color w:val="000000"/>
          <w:sz w:val="22"/>
          <w:szCs w:val="22"/>
        </w:rPr>
        <w:t xml:space="preserve">.  </w:t>
      </w:r>
      <w:r w:rsidR="00E902AB" w:rsidRPr="00DA6602">
        <w:rPr>
          <w:rFonts w:eastAsiaTheme="minorHAnsi"/>
          <w:color w:val="000000"/>
          <w:sz w:val="22"/>
          <w:szCs w:val="22"/>
        </w:rPr>
        <w:t>Reducing late flights would save the airlines money, help with airport operations, and increase traveler satisfaction.</w:t>
      </w:r>
    </w:p>
    <w:p w14:paraId="37509E26" w14:textId="77777777" w:rsidR="00BB6F73" w:rsidRPr="00DA6602" w:rsidRDefault="00BB6F73" w:rsidP="00674824">
      <w:pPr>
        <w:autoSpaceDE w:val="0"/>
        <w:autoSpaceDN w:val="0"/>
        <w:adjustRightInd w:val="0"/>
        <w:contextualSpacing/>
        <w:rPr>
          <w:rFonts w:eastAsiaTheme="minorHAnsi"/>
          <w:color w:val="000000"/>
          <w:sz w:val="22"/>
          <w:szCs w:val="22"/>
        </w:rPr>
      </w:pPr>
    </w:p>
    <w:p w14:paraId="0B3BFA06" w14:textId="6F0072EA" w:rsidR="003921C6" w:rsidRPr="00DA6602" w:rsidRDefault="003921C6" w:rsidP="734D3006">
      <w:pPr>
        <w:autoSpaceDE w:val="0"/>
        <w:autoSpaceDN w:val="0"/>
        <w:adjustRightInd w:val="0"/>
        <w:contextualSpacing/>
        <w:rPr>
          <w:rFonts w:eastAsiaTheme="minorEastAsia"/>
          <w:color w:val="000000"/>
          <w:sz w:val="22"/>
          <w:szCs w:val="22"/>
        </w:rPr>
      </w:pPr>
      <w:r w:rsidRPr="00DA6602">
        <w:rPr>
          <w:rFonts w:eastAsiaTheme="minorEastAsia"/>
          <w:color w:val="000000" w:themeColor="text1"/>
          <w:sz w:val="22"/>
          <w:szCs w:val="22"/>
        </w:rPr>
        <w:t>The dataset is from Kaggle and contains on</w:t>
      </w:r>
      <w:r w:rsidR="74E4D1AD" w:rsidRPr="00DA6602">
        <w:rPr>
          <w:rFonts w:eastAsiaTheme="minorEastAsia"/>
          <w:color w:val="000000" w:themeColor="text1"/>
          <w:sz w:val="22"/>
          <w:szCs w:val="22"/>
        </w:rPr>
        <w:t>-</w:t>
      </w:r>
      <w:r w:rsidRPr="00DA6602">
        <w:rPr>
          <w:rFonts w:eastAsiaTheme="minorEastAsia"/>
          <w:color w:val="000000" w:themeColor="text1"/>
          <w:sz w:val="22"/>
          <w:szCs w:val="22"/>
        </w:rPr>
        <w:t>time and delayed flight data from 2019.  It combines airline, airport, weather, and manpower data into a single .csv file.  In total it is a 1.5GB dataset with nearly 6.5</w:t>
      </w:r>
      <w:r w:rsidR="5C8C859B" w:rsidRPr="00DA6602">
        <w:rPr>
          <w:rFonts w:eastAsiaTheme="minorEastAsia"/>
          <w:color w:val="000000" w:themeColor="text1"/>
          <w:sz w:val="22"/>
          <w:szCs w:val="22"/>
        </w:rPr>
        <w:t xml:space="preserve"> million</w:t>
      </w:r>
      <w:r w:rsidRPr="00DA6602">
        <w:rPr>
          <w:rFonts w:eastAsiaTheme="minorEastAsia"/>
          <w:color w:val="000000" w:themeColor="text1"/>
          <w:sz w:val="22"/>
          <w:szCs w:val="22"/>
        </w:rPr>
        <w:t xml:space="preserve"> rows and 29 variables.  There are 15 variables of interest that appear to be useful in predicting late flights.  The 15 variables</w:t>
      </w:r>
      <w:r w:rsidR="00BB6F73" w:rsidRPr="00DA6602">
        <w:rPr>
          <w:rFonts w:eastAsiaTheme="minorEastAsia"/>
          <w:color w:val="000000" w:themeColor="text1"/>
          <w:sz w:val="22"/>
          <w:szCs w:val="22"/>
        </w:rPr>
        <w:t xml:space="preserve"> of interest </w:t>
      </w:r>
      <w:r w:rsidRPr="00DA6602">
        <w:rPr>
          <w:rFonts w:eastAsiaTheme="minorEastAsia"/>
          <w:color w:val="000000" w:themeColor="text1"/>
          <w:sz w:val="22"/>
          <w:szCs w:val="22"/>
        </w:rPr>
        <w:t>can divide into four categories of manpower, airport/airline, time, and weather.  The computational power</w:t>
      </w:r>
      <w:r w:rsidR="00BB6F73" w:rsidRPr="00DA6602">
        <w:rPr>
          <w:rFonts w:eastAsiaTheme="minorEastAsia"/>
          <w:color w:val="000000" w:themeColor="text1"/>
          <w:sz w:val="22"/>
          <w:szCs w:val="22"/>
        </w:rPr>
        <w:t xml:space="preserve"> was beyond what the team had access too.  As such, a</w:t>
      </w:r>
      <w:r w:rsidRPr="00DA6602">
        <w:rPr>
          <w:rFonts w:eastAsiaTheme="minorEastAsia"/>
          <w:color w:val="000000" w:themeColor="text1"/>
          <w:sz w:val="22"/>
          <w:szCs w:val="22"/>
        </w:rPr>
        <w:t xml:space="preserve"> representative sample of 50K flights were selected to train</w:t>
      </w:r>
      <w:r w:rsidR="00E902AB" w:rsidRPr="00DA6602">
        <w:rPr>
          <w:rFonts w:eastAsiaTheme="minorEastAsia"/>
          <w:color w:val="000000" w:themeColor="text1"/>
          <w:sz w:val="22"/>
          <w:szCs w:val="22"/>
        </w:rPr>
        <w:t xml:space="preserve"> using an 80/20 split.</w:t>
      </w:r>
    </w:p>
    <w:p w14:paraId="300DA3AA" w14:textId="3F3913CD" w:rsidR="00BB6F73" w:rsidRPr="00DA6602" w:rsidRDefault="00BB6F73" w:rsidP="00674824">
      <w:pPr>
        <w:autoSpaceDE w:val="0"/>
        <w:autoSpaceDN w:val="0"/>
        <w:adjustRightInd w:val="0"/>
        <w:contextualSpacing/>
        <w:rPr>
          <w:rFonts w:eastAsiaTheme="minorHAnsi"/>
          <w:color w:val="000000"/>
          <w:sz w:val="22"/>
          <w:szCs w:val="22"/>
        </w:rPr>
      </w:pPr>
    </w:p>
    <w:p w14:paraId="109D0A60" w14:textId="6E8CC9B9" w:rsidR="007E3ACF" w:rsidRPr="00DA6602" w:rsidRDefault="5FB3B5F5" w:rsidP="005B1C15">
      <w:pPr>
        <w:pStyle w:val="Default"/>
        <w:spacing w:after="44"/>
        <w:rPr>
          <w:rFonts w:ascii="Times New Roman" w:hAnsi="Times New Roman" w:cs="Times New Roman"/>
          <w:sz w:val="22"/>
          <w:szCs w:val="22"/>
        </w:rPr>
      </w:pPr>
      <w:r w:rsidRPr="00DA6602">
        <w:rPr>
          <w:rFonts w:ascii="Times New Roman" w:hAnsi="Times New Roman" w:cs="Times New Roman"/>
          <w:b/>
          <w:bCs/>
          <w:sz w:val="22"/>
          <w:szCs w:val="22"/>
          <w:u w:val="single"/>
        </w:rPr>
        <w:t>OBSERVATIONS:</w:t>
      </w:r>
      <w:r w:rsidR="005B1C15" w:rsidRPr="00DA6602">
        <w:rPr>
          <w:rFonts w:ascii="Times New Roman" w:hAnsi="Times New Roman" w:cs="Times New Roman"/>
          <w:sz w:val="22"/>
          <w:szCs w:val="22"/>
        </w:rPr>
        <w:tab/>
      </w:r>
    </w:p>
    <w:p w14:paraId="482074E2" w14:textId="74898CEC" w:rsidR="005B1C15" w:rsidRPr="00DA6602" w:rsidRDefault="00882FB6" w:rsidP="35712AA0">
      <w:pPr>
        <w:pStyle w:val="Default"/>
        <w:tabs>
          <w:tab w:val="left" w:pos="1230"/>
        </w:tabs>
        <w:spacing w:after="44"/>
        <w:rPr>
          <w:rFonts w:ascii="Times New Roman" w:hAnsi="Times New Roman" w:cs="Times New Roman"/>
          <w:sz w:val="22"/>
          <w:szCs w:val="22"/>
        </w:rPr>
      </w:pPr>
      <w:r w:rsidRPr="00DA6602">
        <w:rPr>
          <w:rFonts w:ascii="Times New Roman" w:hAnsi="Times New Roman" w:cs="Times New Roman"/>
          <w:noProof/>
          <w:sz w:val="22"/>
          <w:szCs w:val="22"/>
        </w:rPr>
        <mc:AlternateContent>
          <mc:Choice Requires="wps">
            <w:drawing>
              <wp:anchor distT="0" distB="0" distL="114300" distR="114300" simplePos="0" relativeHeight="251658241" behindDoc="0" locked="0" layoutInCell="1" allowOverlap="1" wp14:anchorId="4B49ACA5" wp14:editId="7D53A351">
                <wp:simplePos x="0" y="0"/>
                <wp:positionH relativeFrom="column">
                  <wp:posOffset>2771140</wp:posOffset>
                </wp:positionH>
                <wp:positionV relativeFrom="paragraph">
                  <wp:posOffset>183515</wp:posOffset>
                </wp:positionV>
                <wp:extent cx="3483610" cy="209550"/>
                <wp:effectExtent l="0" t="0" r="2540" b="0"/>
                <wp:wrapSquare wrapText="bothSides"/>
                <wp:docPr id="1" name="Text Box 1"/>
                <wp:cNvGraphicFramePr/>
                <a:graphic xmlns:a="http://schemas.openxmlformats.org/drawingml/2006/main">
                  <a:graphicData uri="http://schemas.microsoft.com/office/word/2010/wordprocessingShape">
                    <wps:wsp>
                      <wps:cNvSpPr txBox="1"/>
                      <wps:spPr>
                        <a:xfrm>
                          <a:off x="0" y="0"/>
                          <a:ext cx="3483610" cy="209550"/>
                        </a:xfrm>
                        <a:prstGeom prst="rect">
                          <a:avLst/>
                        </a:prstGeom>
                        <a:solidFill>
                          <a:prstClr val="white"/>
                        </a:solidFill>
                        <a:ln>
                          <a:noFill/>
                        </a:ln>
                      </wps:spPr>
                      <wps:txbx>
                        <w:txbxContent>
                          <w:p w14:paraId="0912077E" w14:textId="744E68AE" w:rsidR="00261C72" w:rsidRPr="00235454" w:rsidRDefault="00261C72" w:rsidP="00261C72">
                            <w:pPr>
                              <w:pStyle w:val="Caption"/>
                              <w:rPr>
                                <w:rFonts w:ascii="Calibri" w:eastAsiaTheme="minorHAnsi" w:hAnsi="Calibri" w:cs="Calibri"/>
                                <w:noProof/>
                                <w:color w:val="000000"/>
                                <w:sz w:val="24"/>
                                <w:szCs w:val="24"/>
                              </w:rPr>
                            </w:pPr>
                            <w:r>
                              <w:t xml:space="preserve">Figure </w:t>
                            </w:r>
                            <w:r>
                              <w:fldChar w:fldCharType="begin"/>
                            </w:r>
                            <w:r>
                              <w:instrText>SEQ Figure \* ARABIC</w:instrText>
                            </w:r>
                            <w:r>
                              <w:fldChar w:fldCharType="separate"/>
                            </w:r>
                            <w:r w:rsidR="003C685B">
                              <w:rPr>
                                <w:noProof/>
                              </w:rPr>
                              <w:t>1</w:t>
                            </w:r>
                            <w:r>
                              <w:fldChar w:fldCharType="end"/>
                            </w:r>
                            <w:r>
                              <w:t xml:space="preserve">- Airline </w:t>
                            </w:r>
                            <w:r w:rsidR="00A96964">
                              <w:t xml:space="preserve">On-Time and </w:t>
                            </w:r>
                            <w:r>
                              <w:t xml:space="preserve">Delay </w:t>
                            </w:r>
                            <w:r w:rsidR="006E1386">
                              <w:t>Volume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A0D62AC">
              <v:shapetype id="_x0000_t202" coordsize="21600,21600" o:spt="202" path="m,l,21600r21600,l21600,xe" w14:anchorId="4B49ACA5">
                <v:stroke joinstyle="miter"/>
                <v:path gradientshapeok="t" o:connecttype="rect"/>
              </v:shapetype>
              <v:shape id="Text Box 1" style="position:absolute;margin-left:218.2pt;margin-top:14.45pt;width:274.3pt;height:16.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6"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">
                <v:textbox inset="0,0,0,0">
                  <w:txbxContent>
                    <w:p w:rsidRPr="00235454" w:rsidR="00261C72" w:rsidP="00261C72" w:rsidRDefault="00261C72" w14:paraId="12CE5F0C" w14:textId="744E68AE">
                      <w:pPr>
                        <w:pStyle w:val="Caption"/>
                        <w:rPr>
                          <w:rFonts w:ascii="Calibri" w:hAnsi="Calibri" w:cs="Calibri" w:eastAsiaTheme="minorHAnsi"/>
                          <w:noProof/>
                          <w:color w:val="000000"/>
                          <w:sz w:val="24"/>
                          <w:szCs w:val="24"/>
                        </w:rPr>
                      </w:pPr>
                      <w:r>
                        <w:t xml:space="preserve">Figure </w:t>
                      </w:r>
                      <w:r>
                        <w:fldChar w:fldCharType="begin"/>
                      </w:r>
                      <w:r>
                        <w:instrText>SEQ Figure \* ARABIC</w:instrText>
                      </w:r>
                      <w:r>
                        <w:fldChar w:fldCharType="separate"/>
                      </w:r>
                      <w:r w:rsidR="003C685B">
                        <w:rPr>
                          <w:noProof/>
                        </w:rPr>
                        <w:t>1</w:t>
                      </w:r>
                      <w:r>
                        <w:fldChar w:fldCharType="end"/>
                      </w:r>
                      <w:r>
                        <w:t xml:space="preserve">- Airline </w:t>
                      </w:r>
                      <w:r w:rsidR="00A96964">
                        <w:t xml:space="preserve">On-Time and </w:t>
                      </w:r>
                      <w:r>
                        <w:t xml:space="preserve">Delay </w:t>
                      </w:r>
                      <w:r w:rsidR="006E1386">
                        <w:t>Volume</w:t>
                      </w:r>
                    </w:p>
                  </w:txbxContent>
                </v:textbox>
                <w10:wrap type="square"/>
              </v:shape>
            </w:pict>
          </mc:Fallback>
        </mc:AlternateContent>
      </w:r>
    </w:p>
    <w:p w14:paraId="680500CD" w14:textId="5BF03D88" w:rsidR="005B1C15" w:rsidRPr="00DA6602" w:rsidRDefault="00882FB6" w:rsidP="00BB6F73">
      <w:pPr>
        <w:pStyle w:val="Default"/>
        <w:tabs>
          <w:tab w:val="left" w:pos="1230"/>
        </w:tabs>
        <w:spacing w:after="44"/>
        <w:rPr>
          <w:rFonts w:ascii="Times New Roman" w:hAnsi="Times New Roman" w:cs="Times New Roman"/>
          <w:sz w:val="22"/>
          <w:szCs w:val="22"/>
        </w:rPr>
      </w:pPr>
      <w:r w:rsidRPr="00DA6602">
        <w:rPr>
          <w:rFonts w:ascii="Times New Roman" w:hAnsi="Times New Roman" w:cs="Times New Roman"/>
          <w:noProof/>
          <w:sz w:val="22"/>
          <w:szCs w:val="22"/>
        </w:rPr>
        <w:drawing>
          <wp:anchor distT="0" distB="0" distL="114300" distR="114300" simplePos="0" relativeHeight="251658240" behindDoc="0" locked="0" layoutInCell="1" allowOverlap="1" wp14:anchorId="40EB34F4" wp14:editId="3B97750E">
            <wp:simplePos x="0" y="0"/>
            <wp:positionH relativeFrom="column">
              <wp:posOffset>2190750</wp:posOffset>
            </wp:positionH>
            <wp:positionV relativeFrom="paragraph">
              <wp:posOffset>26670</wp:posOffset>
            </wp:positionV>
            <wp:extent cx="4063365" cy="3752850"/>
            <wp:effectExtent l="0" t="0" r="0" b="0"/>
            <wp:wrapSquare wrapText="bothSides"/>
            <wp:docPr id="338424893" name="Picture 338424893" title="Figure 1 - Airline Delay Type 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063365" cy="3752850"/>
                    </a:xfrm>
                    <a:prstGeom prst="rect">
                      <a:avLst/>
                    </a:prstGeom>
                  </pic:spPr>
                </pic:pic>
              </a:graphicData>
            </a:graphic>
            <wp14:sizeRelH relativeFrom="page">
              <wp14:pctWidth>0</wp14:pctWidth>
            </wp14:sizeRelH>
            <wp14:sizeRelV relativeFrom="page">
              <wp14:pctHeight>0</wp14:pctHeight>
            </wp14:sizeRelV>
          </wp:anchor>
        </w:drawing>
      </w:r>
      <w:r w:rsidR="7811371C" w:rsidRPr="00DA6602">
        <w:rPr>
          <w:rFonts w:ascii="Times New Roman" w:hAnsi="Times New Roman" w:cs="Times New Roman"/>
          <w:sz w:val="22"/>
          <w:szCs w:val="22"/>
        </w:rPr>
        <w:t xml:space="preserve">Our initial observations of the data show that </w:t>
      </w:r>
      <w:r w:rsidR="006F5572" w:rsidRPr="00DA6602">
        <w:rPr>
          <w:rFonts w:ascii="Times New Roman" w:hAnsi="Times New Roman" w:cs="Times New Roman"/>
          <w:sz w:val="22"/>
          <w:szCs w:val="22"/>
        </w:rPr>
        <w:t>most</w:t>
      </w:r>
      <w:r w:rsidR="7811371C" w:rsidRPr="00DA6602">
        <w:rPr>
          <w:rFonts w:ascii="Times New Roman" w:hAnsi="Times New Roman" w:cs="Times New Roman"/>
          <w:sz w:val="22"/>
          <w:szCs w:val="22"/>
        </w:rPr>
        <w:t xml:space="preserve"> flights are on time compared to delayed (Fig</w:t>
      </w:r>
      <w:r w:rsidR="006D08CC" w:rsidRPr="00DA6602">
        <w:rPr>
          <w:rFonts w:ascii="Times New Roman" w:hAnsi="Times New Roman" w:cs="Times New Roman"/>
          <w:sz w:val="22"/>
          <w:szCs w:val="22"/>
        </w:rPr>
        <w:t>ure</w:t>
      </w:r>
      <w:r w:rsidR="01313BB8" w:rsidRPr="00DA6602">
        <w:rPr>
          <w:rFonts w:ascii="Times New Roman" w:hAnsi="Times New Roman" w:cs="Times New Roman"/>
          <w:sz w:val="22"/>
          <w:szCs w:val="22"/>
        </w:rPr>
        <w:t xml:space="preserve"> </w:t>
      </w:r>
      <w:r w:rsidR="194EC690" w:rsidRPr="00DA6602">
        <w:rPr>
          <w:rFonts w:ascii="Times New Roman" w:hAnsi="Times New Roman" w:cs="Times New Roman"/>
          <w:sz w:val="22"/>
          <w:szCs w:val="22"/>
        </w:rPr>
        <w:t>1</w:t>
      </w:r>
      <w:r w:rsidR="7811371C" w:rsidRPr="00DA6602">
        <w:rPr>
          <w:rFonts w:ascii="Times New Roman" w:hAnsi="Times New Roman" w:cs="Times New Roman"/>
          <w:sz w:val="22"/>
          <w:szCs w:val="22"/>
        </w:rPr>
        <w:t>)</w:t>
      </w:r>
      <w:r w:rsidR="006D08CC" w:rsidRPr="00DA6602">
        <w:rPr>
          <w:rFonts w:ascii="Times New Roman" w:hAnsi="Times New Roman" w:cs="Times New Roman"/>
          <w:sz w:val="22"/>
          <w:szCs w:val="22"/>
        </w:rPr>
        <w:t xml:space="preserve">. </w:t>
      </w:r>
      <w:r w:rsidR="009A1DC5" w:rsidRPr="00DA6602">
        <w:rPr>
          <w:rFonts w:ascii="Times New Roman" w:hAnsi="Times New Roman" w:cs="Times New Roman"/>
          <w:sz w:val="22"/>
          <w:szCs w:val="22"/>
        </w:rPr>
        <w:t>Southwest Airlines, American Airlines, and Delta</w:t>
      </w:r>
      <w:r w:rsidR="00ED7BFE" w:rsidRPr="00DA6602">
        <w:rPr>
          <w:rFonts w:ascii="Times New Roman" w:hAnsi="Times New Roman" w:cs="Times New Roman"/>
          <w:sz w:val="22"/>
          <w:szCs w:val="22"/>
        </w:rPr>
        <w:t xml:space="preserve"> Airlines</w:t>
      </w:r>
      <w:r w:rsidR="008E4889" w:rsidRPr="00DA6602">
        <w:rPr>
          <w:rFonts w:ascii="Times New Roman" w:hAnsi="Times New Roman" w:cs="Times New Roman"/>
          <w:sz w:val="22"/>
          <w:szCs w:val="22"/>
        </w:rPr>
        <w:t xml:space="preserve"> had the </w:t>
      </w:r>
      <w:r w:rsidR="0033719E" w:rsidRPr="00DA6602">
        <w:rPr>
          <w:rFonts w:ascii="Times New Roman" w:hAnsi="Times New Roman" w:cs="Times New Roman"/>
          <w:sz w:val="22"/>
          <w:szCs w:val="22"/>
        </w:rPr>
        <w:t xml:space="preserve">highest flight volume in </w:t>
      </w:r>
      <w:r w:rsidR="008E4889" w:rsidRPr="00DA6602">
        <w:rPr>
          <w:rFonts w:ascii="Times New Roman" w:hAnsi="Times New Roman" w:cs="Times New Roman"/>
          <w:sz w:val="22"/>
          <w:szCs w:val="22"/>
        </w:rPr>
        <w:t xml:space="preserve">2019. </w:t>
      </w:r>
      <w:r w:rsidR="00203FB0" w:rsidRPr="00DA6602">
        <w:rPr>
          <w:rFonts w:ascii="Times New Roman" w:hAnsi="Times New Roman" w:cs="Times New Roman"/>
          <w:sz w:val="22"/>
          <w:szCs w:val="22"/>
        </w:rPr>
        <w:t>These same airlines</w:t>
      </w:r>
      <w:r w:rsidR="004C333C" w:rsidRPr="00DA6602">
        <w:rPr>
          <w:rFonts w:ascii="Times New Roman" w:hAnsi="Times New Roman" w:cs="Times New Roman"/>
          <w:sz w:val="22"/>
          <w:szCs w:val="22"/>
        </w:rPr>
        <w:t xml:space="preserve"> experienced the</w:t>
      </w:r>
      <w:r w:rsidR="01313BB8" w:rsidRPr="00DA6602">
        <w:rPr>
          <w:rFonts w:ascii="Times New Roman" w:hAnsi="Times New Roman" w:cs="Times New Roman"/>
          <w:sz w:val="22"/>
          <w:szCs w:val="22"/>
        </w:rPr>
        <w:t xml:space="preserve"> most delays</w:t>
      </w:r>
      <w:r w:rsidR="00E42117" w:rsidRPr="00DA6602">
        <w:rPr>
          <w:rFonts w:ascii="Times New Roman" w:hAnsi="Times New Roman" w:cs="Times New Roman"/>
          <w:sz w:val="22"/>
          <w:szCs w:val="22"/>
        </w:rPr>
        <w:t xml:space="preserve">, with </w:t>
      </w:r>
      <w:r w:rsidR="01313BB8" w:rsidRPr="00DA6602">
        <w:rPr>
          <w:rFonts w:ascii="Times New Roman" w:hAnsi="Times New Roman" w:cs="Times New Roman"/>
          <w:sz w:val="22"/>
          <w:szCs w:val="22"/>
        </w:rPr>
        <w:t xml:space="preserve">Southwest </w:t>
      </w:r>
      <w:r w:rsidR="00E42117" w:rsidRPr="00DA6602">
        <w:rPr>
          <w:rFonts w:ascii="Times New Roman" w:hAnsi="Times New Roman" w:cs="Times New Roman"/>
          <w:sz w:val="22"/>
          <w:szCs w:val="22"/>
        </w:rPr>
        <w:t xml:space="preserve">having </w:t>
      </w:r>
      <w:r w:rsidR="01313BB8" w:rsidRPr="00DA6602">
        <w:rPr>
          <w:rFonts w:ascii="Times New Roman" w:hAnsi="Times New Roman" w:cs="Times New Roman"/>
          <w:sz w:val="22"/>
          <w:szCs w:val="22"/>
        </w:rPr>
        <w:t xml:space="preserve">27K delays, American Airlines </w:t>
      </w:r>
      <w:r w:rsidR="00E42117" w:rsidRPr="00DA6602">
        <w:rPr>
          <w:rFonts w:ascii="Times New Roman" w:hAnsi="Times New Roman" w:cs="Times New Roman"/>
          <w:sz w:val="22"/>
          <w:szCs w:val="22"/>
        </w:rPr>
        <w:t>with</w:t>
      </w:r>
      <w:r w:rsidR="01313BB8" w:rsidRPr="00DA6602">
        <w:rPr>
          <w:rFonts w:ascii="Times New Roman" w:hAnsi="Times New Roman" w:cs="Times New Roman"/>
          <w:sz w:val="22"/>
          <w:szCs w:val="22"/>
        </w:rPr>
        <w:t xml:space="preserve"> 18K delays and Delta </w:t>
      </w:r>
      <w:r w:rsidR="00E42117" w:rsidRPr="00DA6602">
        <w:rPr>
          <w:rFonts w:ascii="Times New Roman" w:hAnsi="Times New Roman" w:cs="Times New Roman"/>
          <w:sz w:val="22"/>
          <w:szCs w:val="22"/>
        </w:rPr>
        <w:t>with</w:t>
      </w:r>
      <w:r w:rsidR="01313BB8" w:rsidRPr="00DA6602">
        <w:rPr>
          <w:rFonts w:ascii="Times New Roman" w:hAnsi="Times New Roman" w:cs="Times New Roman"/>
          <w:sz w:val="22"/>
          <w:szCs w:val="22"/>
        </w:rPr>
        <w:t xml:space="preserve"> 14K delays</w:t>
      </w:r>
      <w:r w:rsidR="00446FF9" w:rsidRPr="00DA6602">
        <w:rPr>
          <w:rFonts w:ascii="Times New Roman" w:hAnsi="Times New Roman" w:cs="Times New Roman"/>
          <w:sz w:val="22"/>
          <w:szCs w:val="22"/>
        </w:rPr>
        <w:t xml:space="preserve"> (Figure 2).</w:t>
      </w:r>
    </w:p>
    <w:p w14:paraId="4DDD32D8" w14:textId="2C40480B" w:rsidR="008768B1" w:rsidRPr="00DA6602" w:rsidRDefault="00882FB6" w:rsidP="734D3006">
      <w:pPr>
        <w:pStyle w:val="Default"/>
        <w:spacing w:after="44"/>
        <w:rPr>
          <w:rFonts w:ascii="Times New Roman" w:hAnsi="Times New Roman" w:cs="Times New Roman"/>
          <w:sz w:val="22"/>
          <w:szCs w:val="22"/>
        </w:rPr>
      </w:pPr>
      <w:r w:rsidRPr="00DA6602">
        <w:rPr>
          <w:rFonts w:ascii="Times New Roman" w:hAnsi="Times New Roman" w:cs="Times New Roman"/>
          <w:noProof/>
          <w:sz w:val="22"/>
          <w:szCs w:val="22"/>
        </w:rPr>
        <mc:AlternateContent>
          <mc:Choice Requires="wps">
            <w:drawing>
              <wp:anchor distT="0" distB="0" distL="114300" distR="114300" simplePos="0" relativeHeight="251658243" behindDoc="0" locked="0" layoutInCell="1" allowOverlap="1" wp14:anchorId="20359FA1" wp14:editId="1F4BF665">
                <wp:simplePos x="0" y="0"/>
                <wp:positionH relativeFrom="column">
                  <wp:posOffset>6350</wp:posOffset>
                </wp:positionH>
                <wp:positionV relativeFrom="paragraph">
                  <wp:posOffset>297815</wp:posOffset>
                </wp:positionV>
                <wp:extent cx="2108200" cy="203200"/>
                <wp:effectExtent l="0" t="0" r="6350" b="6350"/>
                <wp:wrapSquare wrapText="bothSides"/>
                <wp:docPr id="2" name="Text Box 2"/>
                <wp:cNvGraphicFramePr/>
                <a:graphic xmlns:a="http://schemas.openxmlformats.org/drawingml/2006/main">
                  <a:graphicData uri="http://schemas.microsoft.com/office/word/2010/wordprocessingShape">
                    <wps:wsp>
                      <wps:cNvSpPr txBox="1"/>
                      <wps:spPr>
                        <a:xfrm>
                          <a:off x="0" y="0"/>
                          <a:ext cx="2108200" cy="203200"/>
                        </a:xfrm>
                        <a:prstGeom prst="rect">
                          <a:avLst/>
                        </a:prstGeom>
                        <a:solidFill>
                          <a:prstClr val="white"/>
                        </a:solidFill>
                        <a:ln>
                          <a:noFill/>
                        </a:ln>
                      </wps:spPr>
                      <wps:txbx>
                        <w:txbxContent>
                          <w:p w14:paraId="1E1D90C1" w14:textId="0B176D94" w:rsidR="001B2A51" w:rsidRPr="000C20ED" w:rsidRDefault="001B2A51" w:rsidP="001B2A51">
                            <w:pPr>
                              <w:pStyle w:val="Caption"/>
                              <w:rPr>
                                <w:rFonts w:ascii="Arial" w:eastAsiaTheme="minorHAnsi" w:hAnsi="Arial" w:cs="Arial"/>
                                <w:noProof/>
                                <w:color w:val="000000"/>
                              </w:rPr>
                            </w:pPr>
                            <w:r>
                              <w:t xml:space="preserve">Figure </w:t>
                            </w:r>
                            <w:r>
                              <w:fldChar w:fldCharType="begin"/>
                            </w:r>
                            <w:r>
                              <w:instrText>SEQ Figure \* ARABIC</w:instrText>
                            </w:r>
                            <w:r>
                              <w:fldChar w:fldCharType="separate"/>
                            </w:r>
                            <w:r w:rsidR="003C685B">
                              <w:rPr>
                                <w:noProof/>
                              </w:rPr>
                              <w:t>2</w:t>
                            </w:r>
                            <w:r>
                              <w:fldChar w:fldCharType="end"/>
                            </w:r>
                            <w:r>
                              <w:t xml:space="preserve"> - Airline Delays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3998FD0">
              <v:shape id="Text Box 2" style="position:absolute;margin-left:.5pt;margin-top:23.45pt;width:166pt;height:16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7"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" w14:anchorId="20359FA1">
                <v:textbox inset="0,0,0,0">
                  <w:txbxContent>
                    <w:p w:rsidRPr="000C20ED" w:rsidR="001B2A51" w:rsidP="001B2A51" w:rsidRDefault="001B2A51" w14:paraId="29F870A0" w14:textId="0B176D94">
                      <w:pPr>
                        <w:pStyle w:val="Caption"/>
                        <w:rPr>
                          <w:rFonts w:ascii="Arial" w:hAnsi="Arial" w:cs="Arial" w:eastAsiaTheme="minorHAnsi"/>
                          <w:noProof/>
                          <w:color w:val="000000"/>
                        </w:rPr>
                      </w:pPr>
                      <w:r>
                        <w:t xml:space="preserve">Figure </w:t>
                      </w:r>
                      <w:r>
                        <w:fldChar w:fldCharType="begin"/>
                      </w:r>
                      <w:r>
                        <w:instrText>SEQ Figure \* ARABIC</w:instrText>
                      </w:r>
                      <w:r>
                        <w:fldChar w:fldCharType="separate"/>
                      </w:r>
                      <w:r w:rsidR="003C685B">
                        <w:rPr>
                          <w:noProof/>
                        </w:rPr>
                        <w:t>2</w:t>
                      </w:r>
                      <w:r>
                        <w:fldChar w:fldCharType="end"/>
                      </w:r>
                      <w:r>
                        <w:t xml:space="preserve"> - Airline Delays</w:t>
                      </w:r>
                    </w:p>
                  </w:txbxContent>
                </v:textbox>
                <w10:wrap type="square"/>
              </v:shape>
            </w:pict>
          </mc:Fallback>
        </mc:AlternateContent>
      </w:r>
      <w:r w:rsidRPr="00DA6602">
        <w:rPr>
          <w:rFonts w:ascii="Times New Roman" w:hAnsi="Times New Roman" w:cs="Times New Roman"/>
          <w:noProof/>
          <w:sz w:val="22"/>
          <w:szCs w:val="22"/>
        </w:rPr>
        <w:drawing>
          <wp:anchor distT="0" distB="0" distL="114300" distR="114300" simplePos="0" relativeHeight="251658242" behindDoc="0" locked="0" layoutInCell="1" allowOverlap="1" wp14:anchorId="09277BD0" wp14:editId="38C79656">
            <wp:simplePos x="0" y="0"/>
            <wp:positionH relativeFrom="column">
              <wp:posOffset>-78740</wp:posOffset>
            </wp:positionH>
            <wp:positionV relativeFrom="paragraph">
              <wp:posOffset>490855</wp:posOffset>
            </wp:positionV>
            <wp:extent cx="2108200" cy="1901190"/>
            <wp:effectExtent l="0" t="0" r="6350" b="381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08200" cy="1901190"/>
                    </a:xfrm>
                    <a:prstGeom prst="rect">
                      <a:avLst/>
                    </a:prstGeom>
                  </pic:spPr>
                </pic:pic>
              </a:graphicData>
            </a:graphic>
            <wp14:sizeRelH relativeFrom="margin">
              <wp14:pctWidth>0</wp14:pctWidth>
            </wp14:sizeRelH>
            <wp14:sizeRelV relativeFrom="margin">
              <wp14:pctHeight>0</wp14:pctHeight>
            </wp14:sizeRelV>
          </wp:anchor>
        </w:drawing>
      </w:r>
    </w:p>
    <w:p w14:paraId="09C3D49E" w14:textId="7B3B8214" w:rsidR="00476ECE" w:rsidRPr="00DA6602" w:rsidRDefault="00476ECE" w:rsidP="008768B1">
      <w:pPr>
        <w:pStyle w:val="Default"/>
        <w:spacing w:after="44"/>
        <w:jc w:val="center"/>
        <w:rPr>
          <w:rFonts w:ascii="Times New Roman" w:hAnsi="Times New Roman" w:cs="Times New Roman"/>
          <w:sz w:val="22"/>
          <w:szCs w:val="22"/>
        </w:rPr>
      </w:pPr>
    </w:p>
    <w:p w14:paraId="654FB091" w14:textId="585B5262" w:rsidR="00E62029" w:rsidRPr="00DA6602" w:rsidRDefault="00E62029" w:rsidP="008768B1">
      <w:pPr>
        <w:pStyle w:val="Default"/>
        <w:spacing w:after="44"/>
        <w:jc w:val="center"/>
        <w:rPr>
          <w:rFonts w:ascii="Times New Roman" w:hAnsi="Times New Roman" w:cs="Times New Roman"/>
          <w:sz w:val="22"/>
          <w:szCs w:val="22"/>
        </w:rPr>
      </w:pPr>
    </w:p>
    <w:p w14:paraId="4AE71994" w14:textId="20B1756C" w:rsidR="00E62029" w:rsidRPr="00DA6602" w:rsidRDefault="00E62029" w:rsidP="008768B1">
      <w:pPr>
        <w:pStyle w:val="Default"/>
        <w:spacing w:after="44"/>
        <w:jc w:val="center"/>
        <w:rPr>
          <w:rFonts w:ascii="Times New Roman" w:hAnsi="Times New Roman" w:cs="Times New Roman"/>
          <w:sz w:val="22"/>
          <w:szCs w:val="22"/>
        </w:rPr>
      </w:pPr>
    </w:p>
    <w:p w14:paraId="22022D8A" w14:textId="77777777" w:rsidR="00446FF9" w:rsidRPr="00DA6602" w:rsidRDefault="00446FF9" w:rsidP="008768B1">
      <w:pPr>
        <w:pStyle w:val="Default"/>
        <w:spacing w:after="44"/>
        <w:jc w:val="center"/>
        <w:rPr>
          <w:rFonts w:ascii="Times New Roman" w:hAnsi="Times New Roman" w:cs="Times New Roman"/>
          <w:sz w:val="22"/>
          <w:szCs w:val="22"/>
        </w:rPr>
      </w:pPr>
    </w:p>
    <w:p w14:paraId="1ADC86BD" w14:textId="75C9DB14" w:rsidR="00A75194" w:rsidRPr="00DA6602" w:rsidRDefault="0016649F" w:rsidP="00211BA5">
      <w:pPr>
        <w:pStyle w:val="Default"/>
        <w:spacing w:after="44"/>
        <w:rPr>
          <w:rFonts w:ascii="Times New Roman" w:hAnsi="Times New Roman" w:cs="Times New Roman"/>
          <w:sz w:val="22"/>
          <w:szCs w:val="22"/>
        </w:rPr>
      </w:pPr>
      <w:r w:rsidRPr="00DA6602">
        <w:rPr>
          <w:rFonts w:ascii="Times New Roman" w:hAnsi="Times New Roman" w:cs="Times New Roman"/>
          <w:sz w:val="22"/>
          <w:szCs w:val="22"/>
        </w:rPr>
        <w:t>We then explored which</w:t>
      </w:r>
      <w:r w:rsidR="00C504BB" w:rsidRPr="00DA6602">
        <w:rPr>
          <w:rFonts w:ascii="Times New Roman" w:hAnsi="Times New Roman" w:cs="Times New Roman"/>
          <w:sz w:val="22"/>
          <w:szCs w:val="22"/>
        </w:rPr>
        <w:t xml:space="preserve"> airlines</w:t>
      </w:r>
      <w:r w:rsidR="007A7D81" w:rsidRPr="00DA6602">
        <w:rPr>
          <w:rFonts w:ascii="Times New Roman" w:hAnsi="Times New Roman" w:cs="Times New Roman"/>
          <w:sz w:val="22"/>
          <w:szCs w:val="22"/>
        </w:rPr>
        <w:t xml:space="preserve"> experience the most delays compared to total flights</w:t>
      </w:r>
      <w:r w:rsidRPr="00DA6602">
        <w:rPr>
          <w:rFonts w:ascii="Times New Roman" w:hAnsi="Times New Roman" w:cs="Times New Roman"/>
          <w:sz w:val="22"/>
          <w:szCs w:val="22"/>
        </w:rPr>
        <w:t>. T</w:t>
      </w:r>
      <w:r w:rsidR="00537547" w:rsidRPr="00DA6602">
        <w:rPr>
          <w:rFonts w:ascii="Times New Roman" w:hAnsi="Times New Roman" w:cs="Times New Roman"/>
          <w:sz w:val="22"/>
          <w:szCs w:val="22"/>
        </w:rPr>
        <w:t>he airline with the highest percentage of delays is Frontier Airlines</w:t>
      </w:r>
      <w:r w:rsidR="007F05C3" w:rsidRPr="00DA6602">
        <w:rPr>
          <w:rFonts w:ascii="Times New Roman" w:hAnsi="Times New Roman" w:cs="Times New Roman"/>
          <w:sz w:val="22"/>
          <w:szCs w:val="22"/>
        </w:rPr>
        <w:t>, with over 25% of all flights resulting in a delay</w:t>
      </w:r>
      <w:r w:rsidR="00537547" w:rsidRPr="00DA6602">
        <w:rPr>
          <w:rFonts w:ascii="Times New Roman" w:hAnsi="Times New Roman" w:cs="Times New Roman"/>
          <w:sz w:val="22"/>
          <w:szCs w:val="22"/>
        </w:rPr>
        <w:t xml:space="preserve"> (Figure </w:t>
      </w:r>
      <w:r w:rsidR="007F05C3" w:rsidRPr="00DA6602">
        <w:rPr>
          <w:rFonts w:ascii="Times New Roman" w:hAnsi="Times New Roman" w:cs="Times New Roman"/>
          <w:sz w:val="22"/>
          <w:szCs w:val="22"/>
        </w:rPr>
        <w:t>3</w:t>
      </w:r>
      <w:r w:rsidR="00537547" w:rsidRPr="00DA6602">
        <w:rPr>
          <w:rFonts w:ascii="Times New Roman" w:hAnsi="Times New Roman" w:cs="Times New Roman"/>
          <w:sz w:val="22"/>
          <w:szCs w:val="22"/>
        </w:rPr>
        <w:t>)</w:t>
      </w:r>
      <w:r w:rsidR="007F05C3" w:rsidRPr="00DA6602">
        <w:rPr>
          <w:rFonts w:ascii="Times New Roman" w:hAnsi="Times New Roman" w:cs="Times New Roman"/>
          <w:sz w:val="22"/>
          <w:szCs w:val="22"/>
        </w:rPr>
        <w:t xml:space="preserve">. </w:t>
      </w:r>
      <w:r w:rsidR="00472DBF" w:rsidRPr="00DA6602">
        <w:rPr>
          <w:rFonts w:ascii="Times New Roman" w:hAnsi="Times New Roman" w:cs="Times New Roman"/>
          <w:sz w:val="22"/>
          <w:szCs w:val="22"/>
        </w:rPr>
        <w:t xml:space="preserve">JetBlue Airways and Atlantic Southeast Airlines </w:t>
      </w:r>
      <w:r w:rsidR="00884EB0" w:rsidRPr="00DA6602">
        <w:rPr>
          <w:rFonts w:ascii="Times New Roman" w:hAnsi="Times New Roman" w:cs="Times New Roman"/>
          <w:sz w:val="22"/>
          <w:szCs w:val="22"/>
        </w:rPr>
        <w:t>followed with roughly 25% and 23%, respectively.</w:t>
      </w:r>
      <w:r w:rsidR="00DF1A22" w:rsidRPr="00DA6602">
        <w:rPr>
          <w:rFonts w:ascii="Times New Roman" w:hAnsi="Times New Roman" w:cs="Times New Roman"/>
          <w:sz w:val="22"/>
          <w:szCs w:val="22"/>
        </w:rPr>
        <w:t xml:space="preserve"> </w:t>
      </w:r>
      <w:r w:rsidR="00DF1A22" w:rsidRPr="00DA6602">
        <w:rPr>
          <w:rFonts w:ascii="Times New Roman" w:hAnsi="Times New Roman" w:cs="Times New Roman"/>
          <w:sz w:val="22"/>
          <w:szCs w:val="22"/>
        </w:rPr>
        <w:lastRenderedPageBreak/>
        <w:t xml:space="preserve">Hawaiian Airlines had the lowest percentage by a considerable margin, with less than 10%. </w:t>
      </w:r>
      <w:r w:rsidR="00993470" w:rsidRPr="00DA6602">
        <w:rPr>
          <w:rFonts w:ascii="Times New Roman" w:hAnsi="Times New Roman" w:cs="Times New Roman"/>
          <w:sz w:val="22"/>
          <w:szCs w:val="22"/>
        </w:rPr>
        <w:t>Delta Airlines, Midwest Airlines, and Alaska Airlin</w:t>
      </w:r>
      <w:r w:rsidR="00A20201" w:rsidRPr="00DA6602">
        <w:rPr>
          <w:rFonts w:ascii="Times New Roman" w:hAnsi="Times New Roman" w:cs="Times New Roman"/>
          <w:sz w:val="22"/>
          <w:szCs w:val="22"/>
        </w:rPr>
        <w:t>es followed, with roughly 15% of flights resulting in delays.</w:t>
      </w:r>
    </w:p>
    <w:p w14:paraId="368CE7FF" w14:textId="77777777" w:rsidR="00211BA5" w:rsidRPr="00DA6602" w:rsidRDefault="00211BA5" w:rsidP="00211BA5">
      <w:pPr>
        <w:pStyle w:val="Default"/>
        <w:spacing w:after="44"/>
        <w:rPr>
          <w:rFonts w:ascii="Times New Roman" w:hAnsi="Times New Roman" w:cs="Times New Roman"/>
          <w:sz w:val="22"/>
          <w:szCs w:val="22"/>
        </w:rPr>
      </w:pPr>
    </w:p>
    <w:p w14:paraId="1DE4B5DE" w14:textId="021B79E0" w:rsidR="00211BA5" w:rsidRPr="00DA6602" w:rsidRDefault="00211BA5" w:rsidP="00211BA5">
      <w:pPr>
        <w:pStyle w:val="Caption"/>
        <w:keepNext/>
        <w:jc w:val="center"/>
        <w:rPr>
          <w:sz w:val="22"/>
          <w:szCs w:val="22"/>
        </w:rPr>
      </w:pPr>
      <w:r w:rsidRPr="00DA6602">
        <w:rPr>
          <w:sz w:val="22"/>
          <w:szCs w:val="22"/>
        </w:rPr>
        <w:t xml:space="preserve">Figure </w:t>
      </w:r>
      <w:r w:rsidRPr="00DA6602">
        <w:rPr>
          <w:sz w:val="22"/>
          <w:szCs w:val="22"/>
        </w:rPr>
        <w:fldChar w:fldCharType="begin"/>
      </w:r>
      <w:r w:rsidRPr="00DA6602">
        <w:rPr>
          <w:sz w:val="22"/>
          <w:szCs w:val="22"/>
        </w:rPr>
        <w:instrText>SEQ Figure \* ARABIC</w:instrText>
      </w:r>
      <w:r w:rsidRPr="00DA6602">
        <w:rPr>
          <w:sz w:val="22"/>
          <w:szCs w:val="22"/>
        </w:rPr>
        <w:fldChar w:fldCharType="separate"/>
      </w:r>
      <w:r w:rsidR="003C685B" w:rsidRPr="00DA6602">
        <w:rPr>
          <w:noProof/>
          <w:sz w:val="22"/>
          <w:szCs w:val="22"/>
        </w:rPr>
        <w:t>3</w:t>
      </w:r>
      <w:r w:rsidRPr="00DA6602">
        <w:rPr>
          <w:sz w:val="22"/>
          <w:szCs w:val="22"/>
        </w:rPr>
        <w:fldChar w:fldCharType="end"/>
      </w:r>
      <w:r w:rsidRPr="00DA6602">
        <w:rPr>
          <w:sz w:val="22"/>
          <w:szCs w:val="22"/>
        </w:rPr>
        <w:t xml:space="preserve"> - Airline Percentage of Flights Delayed</w:t>
      </w:r>
    </w:p>
    <w:p w14:paraId="02F72145" w14:textId="256B27A4" w:rsidR="00963C68" w:rsidRPr="00DA6602" w:rsidRDefault="0023220B" w:rsidP="008768B1">
      <w:pPr>
        <w:pStyle w:val="Default"/>
        <w:spacing w:after="44"/>
        <w:jc w:val="center"/>
        <w:rPr>
          <w:rFonts w:ascii="Times New Roman" w:hAnsi="Times New Roman" w:cs="Times New Roman"/>
          <w:sz w:val="22"/>
          <w:szCs w:val="22"/>
        </w:rPr>
      </w:pPr>
      <w:r w:rsidRPr="00DA6602">
        <w:rPr>
          <w:rFonts w:ascii="Times New Roman" w:hAnsi="Times New Roman" w:cs="Times New Roman"/>
          <w:noProof/>
          <w:sz w:val="22"/>
          <w:szCs w:val="22"/>
        </w:rPr>
        <w:drawing>
          <wp:inline distT="0" distB="0" distL="0" distR="0" wp14:anchorId="3887B928" wp14:editId="49D6FB03">
            <wp:extent cx="3905250" cy="3925433"/>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945094" cy="3965483"/>
                    </a:xfrm>
                    <a:prstGeom prst="rect">
                      <a:avLst/>
                    </a:prstGeom>
                  </pic:spPr>
                </pic:pic>
              </a:graphicData>
            </a:graphic>
          </wp:inline>
        </w:drawing>
      </w:r>
    </w:p>
    <w:p w14:paraId="498004D0" w14:textId="36F94D54" w:rsidR="00476ECE" w:rsidRPr="00DA6602" w:rsidRDefault="00476ECE" w:rsidP="00A75194">
      <w:pPr>
        <w:pStyle w:val="Default"/>
        <w:spacing w:after="44"/>
        <w:jc w:val="center"/>
        <w:rPr>
          <w:rFonts w:ascii="Times New Roman" w:hAnsi="Times New Roman" w:cs="Times New Roman"/>
          <w:sz w:val="22"/>
          <w:szCs w:val="22"/>
        </w:rPr>
      </w:pPr>
    </w:p>
    <w:p w14:paraId="0220B231" w14:textId="3FE2F19F" w:rsidR="00476ECE" w:rsidRPr="00DA6602" w:rsidRDefault="00B633E0" w:rsidP="005B1C15">
      <w:pPr>
        <w:pStyle w:val="Default"/>
        <w:spacing w:after="44"/>
        <w:rPr>
          <w:rFonts w:ascii="Times New Roman" w:hAnsi="Times New Roman" w:cs="Times New Roman"/>
          <w:sz w:val="22"/>
          <w:szCs w:val="22"/>
        </w:rPr>
      </w:pPr>
      <w:r w:rsidRPr="00DA6602">
        <w:rPr>
          <w:rFonts w:ascii="Times New Roman" w:hAnsi="Times New Roman" w:cs="Times New Roman"/>
          <w:sz w:val="22"/>
          <w:szCs w:val="22"/>
        </w:rPr>
        <w:t xml:space="preserve">We also </w:t>
      </w:r>
      <w:r w:rsidR="00B868DC" w:rsidRPr="00DA6602">
        <w:rPr>
          <w:rFonts w:ascii="Times New Roman" w:hAnsi="Times New Roman" w:cs="Times New Roman"/>
          <w:sz w:val="22"/>
          <w:szCs w:val="22"/>
        </w:rPr>
        <w:t>investigated</w:t>
      </w:r>
      <w:r w:rsidRPr="00DA6602">
        <w:rPr>
          <w:rFonts w:ascii="Times New Roman" w:hAnsi="Times New Roman" w:cs="Times New Roman"/>
          <w:sz w:val="22"/>
          <w:szCs w:val="22"/>
        </w:rPr>
        <w:t xml:space="preserve"> the delays per month</w:t>
      </w:r>
      <w:r w:rsidR="002537A8" w:rsidRPr="00DA6602">
        <w:rPr>
          <w:rFonts w:ascii="Times New Roman" w:hAnsi="Times New Roman" w:cs="Times New Roman"/>
          <w:sz w:val="22"/>
          <w:szCs w:val="22"/>
        </w:rPr>
        <w:t>. W</w:t>
      </w:r>
      <w:r w:rsidRPr="00DA6602">
        <w:rPr>
          <w:rFonts w:ascii="Times New Roman" w:hAnsi="Times New Roman" w:cs="Times New Roman"/>
          <w:sz w:val="22"/>
          <w:szCs w:val="22"/>
        </w:rPr>
        <w:t>hile there are no outliers, delays are higher in the summer months, the highest being in June</w:t>
      </w:r>
      <w:r w:rsidR="00E55E04" w:rsidRPr="00DA6602">
        <w:rPr>
          <w:rFonts w:ascii="Times New Roman" w:hAnsi="Times New Roman" w:cs="Times New Roman"/>
          <w:sz w:val="22"/>
          <w:szCs w:val="22"/>
        </w:rPr>
        <w:t xml:space="preserve"> (Figure </w:t>
      </w:r>
      <w:r w:rsidR="00D37215" w:rsidRPr="00DA6602">
        <w:rPr>
          <w:rFonts w:ascii="Times New Roman" w:hAnsi="Times New Roman" w:cs="Times New Roman"/>
          <w:sz w:val="22"/>
          <w:szCs w:val="22"/>
        </w:rPr>
        <w:t>4)</w:t>
      </w:r>
      <w:r w:rsidR="00B868DC" w:rsidRPr="00DA6602">
        <w:rPr>
          <w:rFonts w:ascii="Times New Roman" w:hAnsi="Times New Roman" w:cs="Times New Roman"/>
          <w:sz w:val="22"/>
          <w:szCs w:val="22"/>
        </w:rPr>
        <w:t>.</w:t>
      </w:r>
      <w:r w:rsidR="00D37215" w:rsidRPr="00DA6602">
        <w:rPr>
          <w:rFonts w:ascii="Times New Roman" w:hAnsi="Times New Roman" w:cs="Times New Roman"/>
          <w:sz w:val="22"/>
          <w:szCs w:val="22"/>
        </w:rPr>
        <w:t xml:space="preserve"> Another spike of delays occurred in</w:t>
      </w:r>
      <w:r w:rsidR="00B868DC" w:rsidRPr="00DA6602">
        <w:rPr>
          <w:rFonts w:ascii="Times New Roman" w:hAnsi="Times New Roman" w:cs="Times New Roman"/>
          <w:sz w:val="22"/>
          <w:szCs w:val="22"/>
        </w:rPr>
        <w:t xml:space="preserve"> </w:t>
      </w:r>
      <w:r w:rsidRPr="00DA6602">
        <w:rPr>
          <w:rFonts w:ascii="Times New Roman" w:hAnsi="Times New Roman" w:cs="Times New Roman"/>
          <w:sz w:val="22"/>
          <w:szCs w:val="22"/>
        </w:rPr>
        <w:t xml:space="preserve">December. This </w:t>
      </w:r>
      <w:r w:rsidR="00D37215" w:rsidRPr="00DA6602">
        <w:rPr>
          <w:rFonts w:ascii="Times New Roman" w:hAnsi="Times New Roman" w:cs="Times New Roman"/>
          <w:sz w:val="22"/>
          <w:szCs w:val="22"/>
        </w:rPr>
        <w:t>may correlate</w:t>
      </w:r>
      <w:r w:rsidRPr="00DA6602">
        <w:rPr>
          <w:rFonts w:ascii="Times New Roman" w:hAnsi="Times New Roman" w:cs="Times New Roman"/>
          <w:sz w:val="22"/>
          <w:szCs w:val="22"/>
        </w:rPr>
        <w:t xml:space="preserve"> to </w:t>
      </w:r>
      <w:r w:rsidR="003F1ED3" w:rsidRPr="00DA6602">
        <w:rPr>
          <w:rFonts w:ascii="Times New Roman" w:hAnsi="Times New Roman" w:cs="Times New Roman"/>
          <w:sz w:val="22"/>
          <w:szCs w:val="22"/>
        </w:rPr>
        <w:t xml:space="preserve">when most people have time off </w:t>
      </w:r>
      <w:r w:rsidR="00D37215" w:rsidRPr="00DA6602">
        <w:rPr>
          <w:rFonts w:ascii="Times New Roman" w:hAnsi="Times New Roman" w:cs="Times New Roman"/>
          <w:sz w:val="22"/>
          <w:szCs w:val="22"/>
        </w:rPr>
        <w:t>to</w:t>
      </w:r>
      <w:r w:rsidR="003F1ED3" w:rsidRPr="00DA6602">
        <w:rPr>
          <w:rFonts w:ascii="Times New Roman" w:hAnsi="Times New Roman" w:cs="Times New Roman"/>
          <w:sz w:val="22"/>
          <w:szCs w:val="22"/>
        </w:rPr>
        <w:t xml:space="preserve"> travel for summer vacation or the holidays. </w:t>
      </w:r>
      <w:r w:rsidR="008A7C2E" w:rsidRPr="00DA6602">
        <w:rPr>
          <w:rFonts w:ascii="Times New Roman" w:hAnsi="Times New Roman" w:cs="Times New Roman"/>
          <w:sz w:val="22"/>
          <w:szCs w:val="22"/>
        </w:rPr>
        <w:t xml:space="preserve">Conversely, the autumn months appear to have the lowest delays, with September being the lowest. </w:t>
      </w:r>
    </w:p>
    <w:p w14:paraId="6F773E23" w14:textId="77777777" w:rsidR="008A7C2E" w:rsidRPr="00DA6602" w:rsidRDefault="008A7C2E" w:rsidP="005B1C15">
      <w:pPr>
        <w:pStyle w:val="Default"/>
        <w:spacing w:after="44"/>
        <w:rPr>
          <w:rFonts w:ascii="Times New Roman" w:hAnsi="Times New Roman" w:cs="Times New Roman"/>
          <w:sz w:val="22"/>
          <w:szCs w:val="22"/>
        </w:rPr>
      </w:pPr>
    </w:p>
    <w:p w14:paraId="746A76F0" w14:textId="25D1140E" w:rsidR="008A7C2E" w:rsidRPr="00DA6602" w:rsidRDefault="008A7C2E" w:rsidP="005B1C15">
      <w:pPr>
        <w:pStyle w:val="Default"/>
        <w:spacing w:after="44"/>
        <w:rPr>
          <w:rFonts w:ascii="Times New Roman" w:hAnsi="Times New Roman" w:cs="Times New Roman"/>
          <w:sz w:val="22"/>
          <w:szCs w:val="22"/>
        </w:rPr>
      </w:pPr>
      <w:r w:rsidRPr="00DA6602">
        <w:rPr>
          <w:rFonts w:ascii="Times New Roman" w:hAnsi="Times New Roman" w:cs="Times New Roman"/>
          <w:sz w:val="22"/>
          <w:szCs w:val="22"/>
        </w:rPr>
        <w:t xml:space="preserve">When evaluating percentage of flights delayed over time by airline, it appears that </w:t>
      </w:r>
      <w:r w:rsidR="00896153" w:rsidRPr="00DA6602">
        <w:rPr>
          <w:rFonts w:ascii="Times New Roman" w:hAnsi="Times New Roman" w:cs="Times New Roman"/>
          <w:sz w:val="22"/>
          <w:szCs w:val="22"/>
        </w:rPr>
        <w:t>the</w:t>
      </w:r>
      <w:r w:rsidR="0091402C" w:rsidRPr="00DA6602">
        <w:rPr>
          <w:rFonts w:ascii="Times New Roman" w:hAnsi="Times New Roman" w:cs="Times New Roman"/>
          <w:sz w:val="22"/>
          <w:szCs w:val="22"/>
        </w:rPr>
        <w:t xml:space="preserve"> airli</w:t>
      </w:r>
      <w:r w:rsidR="00C205F5" w:rsidRPr="00DA6602">
        <w:rPr>
          <w:rFonts w:ascii="Times New Roman" w:hAnsi="Times New Roman" w:cs="Times New Roman"/>
          <w:sz w:val="22"/>
          <w:szCs w:val="22"/>
        </w:rPr>
        <w:t xml:space="preserve">nes experience heavy delay times during different times of the year (Figure 5). For example, Hawaiian Airlines shows </w:t>
      </w:r>
      <w:r w:rsidR="00271770" w:rsidRPr="00DA6602">
        <w:rPr>
          <w:rFonts w:ascii="Times New Roman" w:hAnsi="Times New Roman" w:cs="Times New Roman"/>
          <w:sz w:val="22"/>
          <w:szCs w:val="22"/>
        </w:rPr>
        <w:t xml:space="preserve">the lowest percentage of delays in the summer months and the highest in the winter months, whereas </w:t>
      </w:r>
      <w:r w:rsidR="00D51D37" w:rsidRPr="00DA6602">
        <w:rPr>
          <w:rFonts w:ascii="Times New Roman" w:hAnsi="Times New Roman" w:cs="Times New Roman"/>
          <w:sz w:val="22"/>
          <w:szCs w:val="22"/>
        </w:rPr>
        <w:t xml:space="preserve">Frontier Airlines shows the highest percentage of delays </w:t>
      </w:r>
      <w:r w:rsidR="00830882" w:rsidRPr="00DA6602">
        <w:rPr>
          <w:rFonts w:ascii="Times New Roman" w:hAnsi="Times New Roman" w:cs="Times New Roman"/>
          <w:sz w:val="22"/>
          <w:szCs w:val="22"/>
        </w:rPr>
        <w:t xml:space="preserve">in the summer months. This could correspond to </w:t>
      </w:r>
      <w:r w:rsidR="00F23744" w:rsidRPr="00DA6602">
        <w:rPr>
          <w:rFonts w:ascii="Times New Roman" w:hAnsi="Times New Roman" w:cs="Times New Roman"/>
          <w:sz w:val="22"/>
          <w:szCs w:val="22"/>
        </w:rPr>
        <w:t xml:space="preserve">the </w:t>
      </w:r>
      <w:r w:rsidR="00830882" w:rsidRPr="00DA6602">
        <w:rPr>
          <w:rFonts w:ascii="Times New Roman" w:hAnsi="Times New Roman" w:cs="Times New Roman"/>
          <w:sz w:val="22"/>
          <w:szCs w:val="22"/>
        </w:rPr>
        <w:t>geographic location</w:t>
      </w:r>
      <w:r w:rsidR="00F23744" w:rsidRPr="00DA6602">
        <w:rPr>
          <w:rFonts w:ascii="Times New Roman" w:hAnsi="Times New Roman" w:cs="Times New Roman"/>
          <w:sz w:val="22"/>
          <w:szCs w:val="22"/>
        </w:rPr>
        <w:t xml:space="preserve"> of where the airlines fly.</w:t>
      </w:r>
    </w:p>
    <w:p w14:paraId="108EB712" w14:textId="77777777" w:rsidR="00BC7204" w:rsidRPr="00DA6602" w:rsidRDefault="00BC7204" w:rsidP="00D7405A">
      <w:pPr>
        <w:pStyle w:val="Default"/>
        <w:spacing w:after="44"/>
        <w:jc w:val="center"/>
        <w:rPr>
          <w:rFonts w:ascii="Times New Roman" w:hAnsi="Times New Roman" w:cs="Times New Roman"/>
          <w:sz w:val="22"/>
          <w:szCs w:val="22"/>
        </w:rPr>
      </w:pPr>
    </w:p>
    <w:p w14:paraId="159093F7" w14:textId="77777777" w:rsidR="00D7405A" w:rsidRPr="00DA6602" w:rsidRDefault="00D7405A" w:rsidP="00D7405A">
      <w:pPr>
        <w:pStyle w:val="Default"/>
        <w:spacing w:after="44"/>
        <w:jc w:val="center"/>
        <w:rPr>
          <w:rFonts w:ascii="Times New Roman" w:hAnsi="Times New Roman" w:cs="Times New Roman"/>
          <w:sz w:val="22"/>
          <w:szCs w:val="22"/>
        </w:rPr>
      </w:pPr>
    </w:p>
    <w:p w14:paraId="2CB2598A" w14:textId="3A10D9DB" w:rsidR="00D7405A" w:rsidRPr="00DA6602" w:rsidRDefault="00D7405A" w:rsidP="00D7405A">
      <w:pPr>
        <w:pStyle w:val="Caption"/>
        <w:keepNext/>
        <w:jc w:val="center"/>
        <w:rPr>
          <w:sz w:val="22"/>
          <w:szCs w:val="22"/>
        </w:rPr>
      </w:pPr>
      <w:r w:rsidRPr="00DA6602">
        <w:rPr>
          <w:sz w:val="22"/>
          <w:szCs w:val="22"/>
        </w:rPr>
        <w:lastRenderedPageBreak/>
        <w:t xml:space="preserve">Figure </w:t>
      </w:r>
      <w:r w:rsidRPr="00DA6602">
        <w:rPr>
          <w:sz w:val="22"/>
          <w:szCs w:val="22"/>
        </w:rPr>
        <w:fldChar w:fldCharType="begin"/>
      </w:r>
      <w:r w:rsidRPr="00DA6602">
        <w:rPr>
          <w:sz w:val="22"/>
          <w:szCs w:val="22"/>
        </w:rPr>
        <w:instrText>SEQ Figure \* ARABIC</w:instrText>
      </w:r>
      <w:r w:rsidRPr="00DA6602">
        <w:rPr>
          <w:sz w:val="22"/>
          <w:szCs w:val="22"/>
        </w:rPr>
        <w:fldChar w:fldCharType="separate"/>
      </w:r>
      <w:r w:rsidR="003C685B" w:rsidRPr="00DA6602">
        <w:rPr>
          <w:noProof/>
          <w:sz w:val="22"/>
          <w:szCs w:val="22"/>
        </w:rPr>
        <w:t>4</w:t>
      </w:r>
      <w:r w:rsidRPr="00DA6602">
        <w:rPr>
          <w:sz w:val="22"/>
          <w:szCs w:val="22"/>
        </w:rPr>
        <w:fldChar w:fldCharType="end"/>
      </w:r>
      <w:r w:rsidRPr="00DA6602">
        <w:rPr>
          <w:sz w:val="22"/>
          <w:szCs w:val="22"/>
        </w:rPr>
        <w:t xml:space="preserve"> - Delays by Month</w:t>
      </w:r>
    </w:p>
    <w:p w14:paraId="7771CF5D" w14:textId="003893F3" w:rsidR="00320C7A" w:rsidRPr="00DA6602" w:rsidRDefault="003F1ED3" w:rsidP="00C0035A">
      <w:pPr>
        <w:pStyle w:val="Default"/>
        <w:spacing w:after="44"/>
        <w:rPr>
          <w:rFonts w:ascii="Times New Roman" w:hAnsi="Times New Roman" w:cs="Times New Roman"/>
          <w:sz w:val="22"/>
          <w:szCs w:val="22"/>
        </w:rPr>
      </w:pPr>
      <w:r w:rsidRPr="00DA6602">
        <w:rPr>
          <w:rFonts w:ascii="Times New Roman" w:hAnsi="Times New Roman" w:cs="Times New Roman"/>
          <w:noProof/>
          <w:sz w:val="22"/>
          <w:szCs w:val="22"/>
        </w:rPr>
        <w:drawing>
          <wp:inline distT="0" distB="0" distL="0" distR="0" wp14:anchorId="57B8CE1E" wp14:editId="2C5EEF6B">
            <wp:extent cx="5777130" cy="37084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817314" cy="3734194"/>
                    </a:xfrm>
                    <a:prstGeom prst="rect">
                      <a:avLst/>
                    </a:prstGeom>
                  </pic:spPr>
                </pic:pic>
              </a:graphicData>
            </a:graphic>
          </wp:inline>
        </w:drawing>
      </w:r>
      <w:r w:rsidR="00320C7A" w:rsidRPr="00DA6602">
        <w:rPr>
          <w:rFonts w:ascii="Times New Roman" w:hAnsi="Times New Roman" w:cs="Times New Roman"/>
          <w:sz w:val="22"/>
          <w:szCs w:val="22"/>
        </w:rPr>
        <w:t xml:space="preserve">  </w:t>
      </w:r>
    </w:p>
    <w:p w14:paraId="2252273D" w14:textId="77777777" w:rsidR="00D7405A" w:rsidRPr="00DA6602" w:rsidRDefault="00D7405A" w:rsidP="00C0035A">
      <w:pPr>
        <w:pStyle w:val="Default"/>
        <w:spacing w:after="44"/>
        <w:rPr>
          <w:rFonts w:ascii="Times New Roman" w:hAnsi="Times New Roman" w:cs="Times New Roman"/>
          <w:sz w:val="22"/>
          <w:szCs w:val="22"/>
        </w:rPr>
      </w:pPr>
    </w:p>
    <w:p w14:paraId="2EBBC2AA" w14:textId="77777777" w:rsidR="00320C7A" w:rsidRPr="00DA6602" w:rsidRDefault="00320C7A" w:rsidP="00C0035A">
      <w:pPr>
        <w:pStyle w:val="Default"/>
        <w:spacing w:after="44"/>
        <w:rPr>
          <w:rFonts w:ascii="Times New Roman" w:hAnsi="Times New Roman" w:cs="Times New Roman"/>
          <w:sz w:val="22"/>
          <w:szCs w:val="22"/>
        </w:rPr>
      </w:pPr>
    </w:p>
    <w:p w14:paraId="0354D46E" w14:textId="2A11B1A6" w:rsidR="00D7405A" w:rsidRPr="00DA6602" w:rsidRDefault="00D7405A" w:rsidP="00D7405A">
      <w:pPr>
        <w:pStyle w:val="Caption"/>
        <w:keepNext/>
        <w:jc w:val="center"/>
        <w:rPr>
          <w:sz w:val="22"/>
          <w:szCs w:val="22"/>
        </w:rPr>
      </w:pPr>
      <w:r w:rsidRPr="00DA6602">
        <w:rPr>
          <w:sz w:val="22"/>
          <w:szCs w:val="22"/>
        </w:rPr>
        <w:t xml:space="preserve">Figure </w:t>
      </w:r>
      <w:r w:rsidRPr="00DA6602">
        <w:rPr>
          <w:sz w:val="22"/>
          <w:szCs w:val="22"/>
        </w:rPr>
        <w:fldChar w:fldCharType="begin"/>
      </w:r>
      <w:r w:rsidRPr="00DA6602">
        <w:rPr>
          <w:sz w:val="22"/>
          <w:szCs w:val="22"/>
        </w:rPr>
        <w:instrText>SEQ Figure \* ARABIC</w:instrText>
      </w:r>
      <w:r w:rsidRPr="00DA6602">
        <w:rPr>
          <w:sz w:val="22"/>
          <w:szCs w:val="22"/>
        </w:rPr>
        <w:fldChar w:fldCharType="separate"/>
      </w:r>
      <w:r w:rsidR="003C685B" w:rsidRPr="00DA6602">
        <w:rPr>
          <w:noProof/>
          <w:sz w:val="22"/>
          <w:szCs w:val="22"/>
        </w:rPr>
        <w:t>5</w:t>
      </w:r>
      <w:r w:rsidRPr="00DA6602">
        <w:rPr>
          <w:sz w:val="22"/>
          <w:szCs w:val="22"/>
        </w:rPr>
        <w:fldChar w:fldCharType="end"/>
      </w:r>
      <w:r w:rsidRPr="00DA6602">
        <w:rPr>
          <w:sz w:val="22"/>
          <w:szCs w:val="22"/>
        </w:rPr>
        <w:t xml:space="preserve"> - Percentages of Flights Delayed by Month (Airline)</w:t>
      </w:r>
    </w:p>
    <w:p w14:paraId="087BD1F2" w14:textId="642D08E9" w:rsidR="00476ECE" w:rsidRPr="00DA6602" w:rsidRDefault="00320C7A" w:rsidP="00C0035A">
      <w:pPr>
        <w:pStyle w:val="Default"/>
        <w:spacing w:after="44"/>
        <w:rPr>
          <w:rFonts w:ascii="Times New Roman" w:hAnsi="Times New Roman" w:cs="Times New Roman"/>
          <w:sz w:val="22"/>
          <w:szCs w:val="22"/>
        </w:rPr>
      </w:pPr>
      <w:r w:rsidRPr="00DA6602">
        <w:rPr>
          <w:rFonts w:ascii="Times New Roman" w:hAnsi="Times New Roman" w:cs="Times New Roman"/>
          <w:noProof/>
          <w:sz w:val="22"/>
          <w:szCs w:val="22"/>
        </w:rPr>
        <w:drawing>
          <wp:inline distT="0" distB="0" distL="0" distR="0" wp14:anchorId="0477AD40" wp14:editId="39B37C18">
            <wp:extent cx="5943600" cy="3430270"/>
            <wp:effectExtent l="0" t="0" r="0"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30270"/>
                    </a:xfrm>
                    <a:prstGeom prst="rect">
                      <a:avLst/>
                    </a:prstGeom>
                    <a:noFill/>
                    <a:ln>
                      <a:noFill/>
                    </a:ln>
                  </pic:spPr>
                </pic:pic>
              </a:graphicData>
            </a:graphic>
          </wp:inline>
        </w:drawing>
      </w:r>
    </w:p>
    <w:p w14:paraId="2C3E7BB7" w14:textId="77777777" w:rsidR="00320C7A" w:rsidRPr="00DA6602" w:rsidRDefault="00320C7A" w:rsidP="00C0035A">
      <w:pPr>
        <w:pStyle w:val="Default"/>
        <w:spacing w:after="44"/>
        <w:rPr>
          <w:rFonts w:ascii="Times New Roman" w:hAnsi="Times New Roman" w:cs="Times New Roman"/>
          <w:sz w:val="22"/>
          <w:szCs w:val="22"/>
        </w:rPr>
      </w:pPr>
    </w:p>
    <w:p w14:paraId="1131DDCD" w14:textId="77777777" w:rsidR="00476ECE" w:rsidRPr="00DA6602" w:rsidRDefault="00476ECE" w:rsidP="005B1C15">
      <w:pPr>
        <w:pStyle w:val="Default"/>
        <w:spacing w:after="44"/>
        <w:rPr>
          <w:rFonts w:ascii="Times New Roman" w:hAnsi="Times New Roman" w:cs="Times New Roman"/>
          <w:sz w:val="22"/>
          <w:szCs w:val="22"/>
        </w:rPr>
      </w:pPr>
    </w:p>
    <w:p w14:paraId="4EE5D59C" w14:textId="611E9069" w:rsidR="004D54B4" w:rsidRPr="00DA6602" w:rsidRDefault="00927FCD" w:rsidP="005B1C15">
      <w:pPr>
        <w:pStyle w:val="Default"/>
        <w:spacing w:after="44"/>
        <w:rPr>
          <w:rFonts w:ascii="Times New Roman" w:hAnsi="Times New Roman" w:cs="Times New Roman"/>
          <w:sz w:val="22"/>
          <w:szCs w:val="22"/>
        </w:rPr>
      </w:pPr>
      <w:r w:rsidRPr="00DA6602">
        <w:rPr>
          <w:rFonts w:ascii="Times New Roman" w:hAnsi="Times New Roman" w:cs="Times New Roman"/>
          <w:sz w:val="22"/>
          <w:szCs w:val="22"/>
        </w:rPr>
        <w:t>When evaluating delays by airport, t</w:t>
      </w:r>
      <w:r w:rsidR="003F1ED3" w:rsidRPr="00DA6602">
        <w:rPr>
          <w:rFonts w:ascii="Times New Roman" w:hAnsi="Times New Roman" w:cs="Times New Roman"/>
          <w:sz w:val="22"/>
          <w:szCs w:val="22"/>
        </w:rPr>
        <w:t>he airport with the highest volume of flights is Atlanta Municipal</w:t>
      </w:r>
      <w:r w:rsidR="003D6A6D" w:rsidRPr="00DA6602">
        <w:rPr>
          <w:rFonts w:ascii="Times New Roman" w:hAnsi="Times New Roman" w:cs="Times New Roman"/>
          <w:sz w:val="22"/>
          <w:szCs w:val="22"/>
        </w:rPr>
        <w:t xml:space="preserve"> (Figure 6)</w:t>
      </w:r>
      <w:r w:rsidR="006314DF" w:rsidRPr="00DA6602">
        <w:rPr>
          <w:rFonts w:ascii="Times New Roman" w:hAnsi="Times New Roman" w:cs="Times New Roman"/>
          <w:sz w:val="22"/>
          <w:szCs w:val="22"/>
        </w:rPr>
        <w:t xml:space="preserve">. </w:t>
      </w:r>
      <w:r w:rsidR="003F1ED3" w:rsidRPr="00DA6602">
        <w:rPr>
          <w:rFonts w:ascii="Times New Roman" w:hAnsi="Times New Roman" w:cs="Times New Roman"/>
          <w:sz w:val="22"/>
          <w:szCs w:val="22"/>
        </w:rPr>
        <w:t xml:space="preserve">Chicago O’Hare had </w:t>
      </w:r>
      <w:r w:rsidR="004D54B4" w:rsidRPr="00DA6602">
        <w:rPr>
          <w:rFonts w:ascii="Times New Roman" w:hAnsi="Times New Roman" w:cs="Times New Roman"/>
          <w:sz w:val="22"/>
          <w:szCs w:val="22"/>
        </w:rPr>
        <w:t xml:space="preserve">the second highest volume but had </w:t>
      </w:r>
      <w:r w:rsidR="003F1ED3" w:rsidRPr="00DA6602">
        <w:rPr>
          <w:rFonts w:ascii="Times New Roman" w:hAnsi="Times New Roman" w:cs="Times New Roman"/>
          <w:sz w:val="22"/>
          <w:szCs w:val="22"/>
        </w:rPr>
        <w:t>more delayed flights than Atlanta</w:t>
      </w:r>
      <w:r w:rsidR="004D54B4" w:rsidRPr="00DA6602">
        <w:rPr>
          <w:rFonts w:ascii="Times New Roman" w:hAnsi="Times New Roman" w:cs="Times New Roman"/>
          <w:sz w:val="22"/>
          <w:szCs w:val="22"/>
        </w:rPr>
        <w:t>. Dallas Forth Worth Regional had the third highest volume and delays</w:t>
      </w:r>
      <w:r w:rsidR="0094112A" w:rsidRPr="00DA6602">
        <w:rPr>
          <w:rFonts w:ascii="Times New Roman" w:hAnsi="Times New Roman" w:cs="Times New Roman"/>
          <w:sz w:val="22"/>
          <w:szCs w:val="22"/>
        </w:rPr>
        <w:t>.</w:t>
      </w:r>
    </w:p>
    <w:p w14:paraId="38623449" w14:textId="77777777" w:rsidR="002D3E80" w:rsidRPr="00DA6602" w:rsidRDefault="002D3E80" w:rsidP="00E62029">
      <w:pPr>
        <w:pStyle w:val="Default"/>
        <w:spacing w:after="44"/>
        <w:jc w:val="center"/>
        <w:rPr>
          <w:rFonts w:ascii="Times New Roman" w:hAnsi="Times New Roman" w:cs="Times New Roman"/>
          <w:sz w:val="22"/>
          <w:szCs w:val="22"/>
        </w:rPr>
      </w:pPr>
    </w:p>
    <w:p w14:paraId="3F354676" w14:textId="3F7DB23C" w:rsidR="002D3E80" w:rsidRPr="00DA6602" w:rsidRDefault="002D3E80" w:rsidP="002D3E80">
      <w:pPr>
        <w:pStyle w:val="Caption"/>
        <w:keepNext/>
        <w:jc w:val="center"/>
        <w:rPr>
          <w:sz w:val="22"/>
          <w:szCs w:val="22"/>
        </w:rPr>
      </w:pPr>
      <w:r w:rsidRPr="00DA6602">
        <w:rPr>
          <w:sz w:val="22"/>
          <w:szCs w:val="22"/>
        </w:rPr>
        <w:t xml:space="preserve">Figure </w:t>
      </w:r>
      <w:r w:rsidRPr="00DA6602">
        <w:rPr>
          <w:sz w:val="22"/>
          <w:szCs w:val="22"/>
        </w:rPr>
        <w:fldChar w:fldCharType="begin"/>
      </w:r>
      <w:r w:rsidRPr="00DA6602">
        <w:rPr>
          <w:sz w:val="22"/>
          <w:szCs w:val="22"/>
        </w:rPr>
        <w:instrText>SEQ Figure \* ARABIC</w:instrText>
      </w:r>
      <w:r w:rsidRPr="00DA6602">
        <w:rPr>
          <w:sz w:val="22"/>
          <w:szCs w:val="22"/>
        </w:rPr>
        <w:fldChar w:fldCharType="separate"/>
      </w:r>
      <w:r w:rsidR="003C685B" w:rsidRPr="00DA6602">
        <w:rPr>
          <w:noProof/>
          <w:sz w:val="22"/>
          <w:szCs w:val="22"/>
        </w:rPr>
        <w:t>6</w:t>
      </w:r>
      <w:r w:rsidRPr="00DA6602">
        <w:rPr>
          <w:sz w:val="22"/>
          <w:szCs w:val="22"/>
        </w:rPr>
        <w:fldChar w:fldCharType="end"/>
      </w:r>
      <w:r w:rsidRPr="00DA6602">
        <w:rPr>
          <w:sz w:val="22"/>
          <w:szCs w:val="22"/>
        </w:rPr>
        <w:t xml:space="preserve"> - On-Time and Delay Volume by Airport</w:t>
      </w:r>
    </w:p>
    <w:p w14:paraId="6A2FE2C2" w14:textId="7F2E9049" w:rsidR="00E62029" w:rsidRPr="00DA6602" w:rsidRDefault="004D54B4" w:rsidP="00E62029">
      <w:pPr>
        <w:pStyle w:val="Default"/>
        <w:spacing w:after="44"/>
        <w:jc w:val="center"/>
        <w:rPr>
          <w:rFonts w:ascii="Times New Roman" w:hAnsi="Times New Roman" w:cs="Times New Roman"/>
          <w:sz w:val="22"/>
          <w:szCs w:val="22"/>
        </w:rPr>
      </w:pPr>
      <w:r w:rsidRPr="00DA6602">
        <w:rPr>
          <w:rFonts w:ascii="Times New Roman" w:hAnsi="Times New Roman" w:cs="Times New Roman"/>
          <w:noProof/>
          <w:sz w:val="22"/>
          <w:szCs w:val="22"/>
        </w:rPr>
        <w:drawing>
          <wp:inline distT="0" distB="0" distL="0" distR="0" wp14:anchorId="7A695A1C" wp14:editId="1D855C65">
            <wp:extent cx="4113160" cy="4020207"/>
            <wp:effectExtent l="0" t="0" r="190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4115321" cy="4022319"/>
                    </a:xfrm>
                    <a:prstGeom prst="rect">
                      <a:avLst/>
                    </a:prstGeom>
                  </pic:spPr>
                </pic:pic>
              </a:graphicData>
            </a:graphic>
          </wp:inline>
        </w:drawing>
      </w:r>
    </w:p>
    <w:p w14:paraId="1244C6D7" w14:textId="77777777" w:rsidR="00DB4BF8" w:rsidRPr="00DA6602" w:rsidRDefault="00DB4BF8" w:rsidP="00E62029">
      <w:pPr>
        <w:pStyle w:val="Default"/>
        <w:spacing w:after="44"/>
        <w:rPr>
          <w:rFonts w:ascii="Times New Roman" w:hAnsi="Times New Roman" w:cs="Times New Roman"/>
          <w:sz w:val="22"/>
          <w:szCs w:val="22"/>
        </w:rPr>
      </w:pPr>
    </w:p>
    <w:p w14:paraId="7D5E9C7B" w14:textId="77777777" w:rsidR="00DB4BF8" w:rsidRPr="00DA6602" w:rsidRDefault="00DB4BF8" w:rsidP="00E62029">
      <w:pPr>
        <w:pStyle w:val="Default"/>
        <w:spacing w:after="44"/>
        <w:rPr>
          <w:rFonts w:ascii="Times New Roman" w:hAnsi="Times New Roman" w:cs="Times New Roman"/>
          <w:sz w:val="22"/>
          <w:szCs w:val="22"/>
        </w:rPr>
      </w:pPr>
    </w:p>
    <w:p w14:paraId="3E7D9D86" w14:textId="738CD89B" w:rsidR="004D54B4" w:rsidRPr="00DA6602" w:rsidRDefault="00B624CB" w:rsidP="00E62029">
      <w:pPr>
        <w:pStyle w:val="Default"/>
        <w:spacing w:after="44"/>
        <w:rPr>
          <w:rFonts w:ascii="Times New Roman" w:hAnsi="Times New Roman" w:cs="Times New Roman"/>
          <w:sz w:val="22"/>
          <w:szCs w:val="22"/>
        </w:rPr>
      </w:pPr>
      <w:r w:rsidRPr="00DA6602">
        <w:rPr>
          <w:rFonts w:ascii="Times New Roman" w:hAnsi="Times New Roman" w:cs="Times New Roman"/>
          <w:sz w:val="22"/>
          <w:szCs w:val="22"/>
        </w:rPr>
        <w:t>Next,</w:t>
      </w:r>
      <w:r w:rsidR="004D54B4" w:rsidRPr="00DA6602">
        <w:rPr>
          <w:rFonts w:ascii="Times New Roman" w:hAnsi="Times New Roman" w:cs="Times New Roman"/>
          <w:sz w:val="22"/>
          <w:szCs w:val="22"/>
        </w:rPr>
        <w:t xml:space="preserve"> we plotted the time blocks </w:t>
      </w:r>
      <w:r w:rsidR="009E6C8B" w:rsidRPr="00DA6602">
        <w:rPr>
          <w:rFonts w:ascii="Times New Roman" w:hAnsi="Times New Roman" w:cs="Times New Roman"/>
          <w:sz w:val="22"/>
          <w:szCs w:val="22"/>
        </w:rPr>
        <w:t xml:space="preserve">for the six most common airlines </w:t>
      </w:r>
      <w:r w:rsidR="004D54B4" w:rsidRPr="00DA6602">
        <w:rPr>
          <w:rFonts w:ascii="Times New Roman" w:hAnsi="Times New Roman" w:cs="Times New Roman"/>
          <w:sz w:val="22"/>
          <w:szCs w:val="22"/>
        </w:rPr>
        <w:t xml:space="preserve">and </w:t>
      </w:r>
      <w:r w:rsidR="009E6C8B" w:rsidRPr="00DA6602">
        <w:rPr>
          <w:rFonts w:ascii="Times New Roman" w:hAnsi="Times New Roman" w:cs="Times New Roman"/>
          <w:sz w:val="22"/>
          <w:szCs w:val="22"/>
        </w:rPr>
        <w:t>observed</w:t>
      </w:r>
      <w:r w:rsidR="004D54B4" w:rsidRPr="00DA6602">
        <w:rPr>
          <w:rFonts w:ascii="Times New Roman" w:hAnsi="Times New Roman" w:cs="Times New Roman"/>
          <w:sz w:val="22"/>
          <w:szCs w:val="22"/>
        </w:rPr>
        <w:t xml:space="preserve"> that delays increase as the day goes on</w:t>
      </w:r>
      <w:r w:rsidR="009E6C8B" w:rsidRPr="00DA6602">
        <w:rPr>
          <w:rFonts w:ascii="Times New Roman" w:hAnsi="Times New Roman" w:cs="Times New Roman"/>
          <w:sz w:val="22"/>
          <w:szCs w:val="22"/>
        </w:rPr>
        <w:t xml:space="preserve">, </w:t>
      </w:r>
      <w:r w:rsidR="004D54B4" w:rsidRPr="00DA6602">
        <w:rPr>
          <w:rFonts w:ascii="Times New Roman" w:hAnsi="Times New Roman" w:cs="Times New Roman"/>
          <w:sz w:val="22"/>
          <w:szCs w:val="22"/>
        </w:rPr>
        <w:t>with the highest delays</w:t>
      </w:r>
      <w:r w:rsidR="00CE00CF" w:rsidRPr="00DA6602">
        <w:rPr>
          <w:rFonts w:ascii="Times New Roman" w:hAnsi="Times New Roman" w:cs="Times New Roman"/>
          <w:sz w:val="22"/>
          <w:szCs w:val="22"/>
        </w:rPr>
        <w:t xml:space="preserve"> occurring</w:t>
      </w:r>
      <w:r w:rsidR="004D54B4" w:rsidRPr="00DA6602">
        <w:rPr>
          <w:rFonts w:ascii="Times New Roman" w:hAnsi="Times New Roman" w:cs="Times New Roman"/>
          <w:sz w:val="22"/>
          <w:szCs w:val="22"/>
        </w:rPr>
        <w:t xml:space="preserve"> in the evening hours</w:t>
      </w:r>
      <w:r w:rsidR="00DB4BF8" w:rsidRPr="00DA6602">
        <w:rPr>
          <w:rFonts w:ascii="Times New Roman" w:hAnsi="Times New Roman" w:cs="Times New Roman"/>
          <w:sz w:val="22"/>
          <w:szCs w:val="22"/>
        </w:rPr>
        <w:t xml:space="preserve"> (Figure 7)</w:t>
      </w:r>
      <w:r w:rsidR="004D54B4" w:rsidRPr="00DA6602">
        <w:rPr>
          <w:rFonts w:ascii="Times New Roman" w:hAnsi="Times New Roman" w:cs="Times New Roman"/>
          <w:sz w:val="22"/>
          <w:szCs w:val="22"/>
        </w:rPr>
        <w:t xml:space="preserve">. </w:t>
      </w:r>
      <w:r w:rsidR="009E6C8B" w:rsidRPr="00DA6602">
        <w:rPr>
          <w:rFonts w:ascii="Times New Roman" w:hAnsi="Times New Roman" w:cs="Times New Roman"/>
          <w:sz w:val="22"/>
          <w:szCs w:val="22"/>
        </w:rPr>
        <w:t xml:space="preserve">The plot does show a few outliers, with Frontier having more delays than the other airlines in the red eye time frame, and Southwest having the highest delay from the 11:00 – 11:59 time block. </w:t>
      </w:r>
    </w:p>
    <w:p w14:paraId="4B41EBFC" w14:textId="3B0710C4" w:rsidR="004D54B4" w:rsidRPr="00DA6602" w:rsidRDefault="004D54B4" w:rsidP="005B1C15">
      <w:pPr>
        <w:pStyle w:val="Default"/>
        <w:spacing w:after="44"/>
        <w:rPr>
          <w:rFonts w:ascii="Times New Roman" w:hAnsi="Times New Roman" w:cs="Times New Roman"/>
          <w:sz w:val="22"/>
          <w:szCs w:val="22"/>
        </w:rPr>
      </w:pPr>
    </w:p>
    <w:p w14:paraId="191B1076" w14:textId="06E25BFA" w:rsidR="004D54B4" w:rsidRPr="00DA6602" w:rsidRDefault="004D54B4" w:rsidP="00E62029">
      <w:pPr>
        <w:pStyle w:val="Default"/>
        <w:spacing w:after="44"/>
        <w:jc w:val="center"/>
        <w:rPr>
          <w:rFonts w:ascii="Times New Roman" w:hAnsi="Times New Roman" w:cs="Times New Roman"/>
          <w:sz w:val="22"/>
          <w:szCs w:val="22"/>
        </w:rPr>
      </w:pPr>
    </w:p>
    <w:p w14:paraId="6CF82BF2" w14:textId="77777777" w:rsidR="00E62029" w:rsidRPr="00DA6602" w:rsidRDefault="00E62029" w:rsidP="005B1C15">
      <w:pPr>
        <w:pStyle w:val="Default"/>
        <w:spacing w:after="44"/>
        <w:rPr>
          <w:rFonts w:ascii="Times New Roman" w:hAnsi="Times New Roman" w:cs="Times New Roman"/>
          <w:sz w:val="22"/>
          <w:szCs w:val="22"/>
        </w:rPr>
      </w:pPr>
    </w:p>
    <w:p w14:paraId="1BD82BF1" w14:textId="2513EE71" w:rsidR="00DB4BF8" w:rsidRPr="00DA6602" w:rsidRDefault="00DB4BF8" w:rsidP="00DB4BF8">
      <w:pPr>
        <w:pStyle w:val="Caption"/>
        <w:keepNext/>
        <w:jc w:val="center"/>
        <w:rPr>
          <w:sz w:val="22"/>
          <w:szCs w:val="22"/>
        </w:rPr>
      </w:pPr>
      <w:r w:rsidRPr="00DA6602">
        <w:rPr>
          <w:sz w:val="22"/>
          <w:szCs w:val="22"/>
        </w:rPr>
        <w:lastRenderedPageBreak/>
        <w:t xml:space="preserve">Figure </w:t>
      </w:r>
      <w:r w:rsidRPr="00DA6602">
        <w:rPr>
          <w:sz w:val="22"/>
          <w:szCs w:val="22"/>
        </w:rPr>
        <w:fldChar w:fldCharType="begin"/>
      </w:r>
      <w:r w:rsidRPr="00DA6602">
        <w:rPr>
          <w:sz w:val="22"/>
          <w:szCs w:val="22"/>
        </w:rPr>
        <w:instrText>SEQ Figure \* ARABIC</w:instrText>
      </w:r>
      <w:r w:rsidRPr="00DA6602">
        <w:rPr>
          <w:sz w:val="22"/>
          <w:szCs w:val="22"/>
        </w:rPr>
        <w:fldChar w:fldCharType="separate"/>
      </w:r>
      <w:r w:rsidR="003C685B" w:rsidRPr="00DA6602">
        <w:rPr>
          <w:noProof/>
          <w:sz w:val="22"/>
          <w:szCs w:val="22"/>
        </w:rPr>
        <w:t>7</w:t>
      </w:r>
      <w:r w:rsidRPr="00DA6602">
        <w:rPr>
          <w:sz w:val="22"/>
          <w:szCs w:val="22"/>
        </w:rPr>
        <w:fldChar w:fldCharType="end"/>
      </w:r>
      <w:r w:rsidRPr="00DA6602">
        <w:rPr>
          <w:sz w:val="22"/>
          <w:szCs w:val="22"/>
        </w:rPr>
        <w:t xml:space="preserve"> - Delay Percentages by Departure Time Block</w:t>
      </w:r>
    </w:p>
    <w:p w14:paraId="72DBFA12" w14:textId="443FE3BC" w:rsidR="00566225" w:rsidRPr="00DA6602" w:rsidRDefault="005F03C5" w:rsidP="005B1C15">
      <w:pPr>
        <w:pStyle w:val="Default"/>
        <w:spacing w:after="44"/>
        <w:rPr>
          <w:rFonts w:ascii="Times New Roman" w:hAnsi="Times New Roman" w:cs="Times New Roman"/>
          <w:sz w:val="22"/>
          <w:szCs w:val="22"/>
        </w:rPr>
      </w:pPr>
      <w:r w:rsidRPr="00DA6602">
        <w:rPr>
          <w:rFonts w:ascii="Times New Roman" w:hAnsi="Times New Roman" w:cs="Times New Roman"/>
          <w:noProof/>
          <w:sz w:val="22"/>
          <w:szCs w:val="22"/>
        </w:rPr>
        <w:drawing>
          <wp:inline distT="0" distB="0" distL="0" distR="0" wp14:anchorId="349354A5" wp14:editId="45838A29">
            <wp:extent cx="5943600" cy="5158105"/>
            <wp:effectExtent l="0" t="0" r="0" b="444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4"/>
                    <a:stretch>
                      <a:fillRect/>
                    </a:stretch>
                  </pic:blipFill>
                  <pic:spPr>
                    <a:xfrm>
                      <a:off x="0" y="0"/>
                      <a:ext cx="5943600" cy="5158105"/>
                    </a:xfrm>
                    <a:prstGeom prst="rect">
                      <a:avLst/>
                    </a:prstGeom>
                  </pic:spPr>
                </pic:pic>
              </a:graphicData>
            </a:graphic>
          </wp:inline>
        </w:drawing>
      </w:r>
    </w:p>
    <w:p w14:paraId="5E16FB6D" w14:textId="1CCFEFD2" w:rsidR="00566225" w:rsidRPr="00DA6602" w:rsidRDefault="00566225" w:rsidP="005B1C15">
      <w:pPr>
        <w:pStyle w:val="Default"/>
        <w:spacing w:after="44"/>
        <w:rPr>
          <w:rFonts w:ascii="Times New Roman" w:hAnsi="Times New Roman" w:cs="Times New Roman"/>
          <w:sz w:val="22"/>
          <w:szCs w:val="22"/>
        </w:rPr>
      </w:pPr>
    </w:p>
    <w:p w14:paraId="6695BA26" w14:textId="1663004C" w:rsidR="00566225" w:rsidRPr="00DA6602" w:rsidRDefault="00566225" w:rsidP="005B1C15">
      <w:pPr>
        <w:pStyle w:val="Default"/>
        <w:spacing w:after="44"/>
        <w:rPr>
          <w:rFonts w:ascii="Times New Roman" w:hAnsi="Times New Roman" w:cs="Times New Roman"/>
          <w:sz w:val="22"/>
          <w:szCs w:val="22"/>
        </w:rPr>
      </w:pPr>
    </w:p>
    <w:p w14:paraId="122D9D86" w14:textId="7512B522" w:rsidR="00566225" w:rsidRPr="00DA6602" w:rsidRDefault="00566225" w:rsidP="005B1C15">
      <w:pPr>
        <w:pStyle w:val="Default"/>
        <w:spacing w:after="44"/>
        <w:rPr>
          <w:rFonts w:ascii="Times New Roman" w:hAnsi="Times New Roman" w:cs="Times New Roman"/>
          <w:sz w:val="22"/>
          <w:szCs w:val="22"/>
        </w:rPr>
      </w:pPr>
    </w:p>
    <w:p w14:paraId="268D299D" w14:textId="6A91D0F1" w:rsidR="004D54B4" w:rsidRPr="00DA6602" w:rsidRDefault="009E6C8B" w:rsidP="00DB4BF8">
      <w:pPr>
        <w:pStyle w:val="Default"/>
        <w:spacing w:after="44"/>
        <w:rPr>
          <w:rFonts w:ascii="Times New Roman" w:hAnsi="Times New Roman" w:cs="Times New Roman"/>
          <w:sz w:val="22"/>
          <w:szCs w:val="22"/>
        </w:rPr>
      </w:pPr>
      <w:r w:rsidRPr="00DA6602">
        <w:rPr>
          <w:rFonts w:ascii="Times New Roman" w:hAnsi="Times New Roman" w:cs="Times New Roman"/>
          <w:sz w:val="22"/>
          <w:szCs w:val="22"/>
        </w:rPr>
        <w:t xml:space="preserve">We also </w:t>
      </w:r>
      <w:r w:rsidR="00E62029" w:rsidRPr="00DA6602">
        <w:rPr>
          <w:rFonts w:ascii="Times New Roman" w:hAnsi="Times New Roman" w:cs="Times New Roman"/>
          <w:sz w:val="22"/>
          <w:szCs w:val="22"/>
        </w:rPr>
        <w:t>plotted delay</w:t>
      </w:r>
      <w:r w:rsidR="00090080" w:rsidRPr="00DA6602">
        <w:rPr>
          <w:rFonts w:ascii="Times New Roman" w:hAnsi="Times New Roman" w:cs="Times New Roman"/>
          <w:sz w:val="22"/>
          <w:szCs w:val="22"/>
        </w:rPr>
        <w:t xml:space="preserve"> percentage </w:t>
      </w:r>
      <w:r w:rsidR="00E62029" w:rsidRPr="00DA6602">
        <w:rPr>
          <w:rFonts w:ascii="Times New Roman" w:hAnsi="Times New Roman" w:cs="Times New Roman"/>
          <w:sz w:val="22"/>
          <w:szCs w:val="22"/>
        </w:rPr>
        <w:t xml:space="preserve">per day and observed that Wednesday had the </w:t>
      </w:r>
      <w:r w:rsidR="00090080" w:rsidRPr="00DA6602">
        <w:rPr>
          <w:rFonts w:ascii="Times New Roman" w:hAnsi="Times New Roman" w:cs="Times New Roman"/>
          <w:sz w:val="22"/>
          <w:szCs w:val="22"/>
        </w:rPr>
        <w:t>highest</w:t>
      </w:r>
      <w:r w:rsidR="00E62029" w:rsidRPr="00DA6602">
        <w:rPr>
          <w:rFonts w:ascii="Times New Roman" w:hAnsi="Times New Roman" w:cs="Times New Roman"/>
          <w:sz w:val="22"/>
          <w:szCs w:val="22"/>
        </w:rPr>
        <w:t xml:space="preserve"> </w:t>
      </w:r>
      <w:r w:rsidR="00090080" w:rsidRPr="00DA6602">
        <w:rPr>
          <w:rFonts w:ascii="Times New Roman" w:hAnsi="Times New Roman" w:cs="Times New Roman"/>
          <w:sz w:val="22"/>
          <w:szCs w:val="22"/>
        </w:rPr>
        <w:t xml:space="preserve">percentage of </w:t>
      </w:r>
      <w:r w:rsidR="00E62029" w:rsidRPr="00DA6602">
        <w:rPr>
          <w:rFonts w:ascii="Times New Roman" w:hAnsi="Times New Roman" w:cs="Times New Roman"/>
          <w:sz w:val="22"/>
          <w:szCs w:val="22"/>
        </w:rPr>
        <w:t>delayed flights</w:t>
      </w:r>
      <w:r w:rsidR="008571EE" w:rsidRPr="00DA6602">
        <w:rPr>
          <w:rFonts w:ascii="Times New Roman" w:hAnsi="Times New Roman" w:cs="Times New Roman"/>
          <w:sz w:val="22"/>
          <w:szCs w:val="22"/>
        </w:rPr>
        <w:t xml:space="preserve">, with </w:t>
      </w:r>
      <w:r w:rsidR="00E62029" w:rsidRPr="00DA6602">
        <w:rPr>
          <w:rFonts w:ascii="Times New Roman" w:hAnsi="Times New Roman" w:cs="Times New Roman"/>
          <w:sz w:val="22"/>
          <w:szCs w:val="22"/>
        </w:rPr>
        <w:t xml:space="preserve">Saturday and Sunday </w:t>
      </w:r>
      <w:r w:rsidR="008571EE" w:rsidRPr="00DA6602">
        <w:rPr>
          <w:rFonts w:ascii="Times New Roman" w:hAnsi="Times New Roman" w:cs="Times New Roman"/>
          <w:sz w:val="22"/>
          <w:szCs w:val="22"/>
        </w:rPr>
        <w:t>having</w:t>
      </w:r>
      <w:r w:rsidR="00E62029" w:rsidRPr="00DA6602">
        <w:rPr>
          <w:rFonts w:ascii="Times New Roman" w:hAnsi="Times New Roman" w:cs="Times New Roman"/>
          <w:sz w:val="22"/>
          <w:szCs w:val="22"/>
        </w:rPr>
        <w:t xml:space="preserve"> the second and third</w:t>
      </w:r>
      <w:r w:rsidR="008571EE" w:rsidRPr="00DA6602">
        <w:rPr>
          <w:rFonts w:ascii="Times New Roman" w:hAnsi="Times New Roman" w:cs="Times New Roman"/>
          <w:sz w:val="22"/>
          <w:szCs w:val="22"/>
        </w:rPr>
        <w:t xml:space="preserve"> </w:t>
      </w:r>
      <w:r w:rsidR="00D61CDC" w:rsidRPr="00DA6602">
        <w:rPr>
          <w:rFonts w:ascii="Times New Roman" w:hAnsi="Times New Roman" w:cs="Times New Roman"/>
          <w:sz w:val="22"/>
          <w:szCs w:val="22"/>
        </w:rPr>
        <w:t>highest percentage</w:t>
      </w:r>
      <w:r w:rsidR="00E614B7" w:rsidRPr="00DA6602">
        <w:rPr>
          <w:rFonts w:ascii="Times New Roman" w:hAnsi="Times New Roman" w:cs="Times New Roman"/>
          <w:sz w:val="22"/>
          <w:szCs w:val="22"/>
        </w:rPr>
        <w:t xml:space="preserve"> (Figure 8)</w:t>
      </w:r>
      <w:r w:rsidR="00E62029" w:rsidRPr="00DA6602">
        <w:rPr>
          <w:rFonts w:ascii="Times New Roman" w:hAnsi="Times New Roman" w:cs="Times New Roman"/>
          <w:sz w:val="22"/>
          <w:szCs w:val="22"/>
        </w:rPr>
        <w:t xml:space="preserve">. Monday and Friday had the least </w:t>
      </w:r>
      <w:r w:rsidR="00DB4BF8" w:rsidRPr="00DA6602">
        <w:rPr>
          <w:rFonts w:ascii="Times New Roman" w:hAnsi="Times New Roman" w:cs="Times New Roman"/>
          <w:sz w:val="22"/>
          <w:szCs w:val="22"/>
        </w:rPr>
        <w:t>number</w:t>
      </w:r>
      <w:r w:rsidR="00E62029" w:rsidRPr="00DA6602">
        <w:rPr>
          <w:rFonts w:ascii="Times New Roman" w:hAnsi="Times New Roman" w:cs="Times New Roman"/>
          <w:sz w:val="22"/>
          <w:szCs w:val="22"/>
        </w:rPr>
        <w:t xml:space="preserve"> of delays out of the entire week. </w:t>
      </w:r>
    </w:p>
    <w:p w14:paraId="1E064D03" w14:textId="69B1A206" w:rsidR="00476ECE" w:rsidRPr="00DA6602" w:rsidRDefault="00476ECE" w:rsidP="005B1C15">
      <w:pPr>
        <w:pStyle w:val="Default"/>
        <w:spacing w:after="44"/>
        <w:rPr>
          <w:rFonts w:ascii="Times New Roman" w:hAnsi="Times New Roman" w:cs="Times New Roman"/>
          <w:sz w:val="22"/>
          <w:szCs w:val="22"/>
        </w:rPr>
      </w:pPr>
    </w:p>
    <w:p w14:paraId="439941C2" w14:textId="7017954C" w:rsidR="000E4149" w:rsidRPr="00DA6602" w:rsidRDefault="000E4149" w:rsidP="005B1C15">
      <w:pPr>
        <w:pStyle w:val="Default"/>
        <w:spacing w:after="44"/>
        <w:rPr>
          <w:rFonts w:ascii="Times New Roman" w:hAnsi="Times New Roman" w:cs="Times New Roman"/>
          <w:sz w:val="22"/>
          <w:szCs w:val="22"/>
        </w:rPr>
      </w:pPr>
      <w:r w:rsidRPr="00DA6602">
        <w:rPr>
          <w:rFonts w:ascii="Times New Roman" w:hAnsi="Times New Roman" w:cs="Times New Roman"/>
          <w:sz w:val="22"/>
          <w:szCs w:val="22"/>
        </w:rPr>
        <w:t>When evaluating</w:t>
      </w:r>
      <w:r w:rsidR="00653F5C" w:rsidRPr="00DA6602">
        <w:rPr>
          <w:rFonts w:ascii="Times New Roman" w:hAnsi="Times New Roman" w:cs="Times New Roman"/>
          <w:sz w:val="22"/>
          <w:szCs w:val="22"/>
        </w:rPr>
        <w:t xml:space="preserve"> the day of week delay percentages by the top 5 busiest airports, it appears that the heaviest delayed days can vary between </w:t>
      </w:r>
      <w:r w:rsidR="0089128A" w:rsidRPr="00DA6602">
        <w:rPr>
          <w:rFonts w:ascii="Times New Roman" w:hAnsi="Times New Roman" w:cs="Times New Roman"/>
          <w:sz w:val="22"/>
          <w:szCs w:val="22"/>
        </w:rPr>
        <w:t>airports</w:t>
      </w:r>
      <w:r w:rsidR="00704361" w:rsidRPr="00DA6602">
        <w:rPr>
          <w:rFonts w:ascii="Times New Roman" w:hAnsi="Times New Roman" w:cs="Times New Roman"/>
          <w:sz w:val="22"/>
          <w:szCs w:val="22"/>
        </w:rPr>
        <w:t xml:space="preserve"> (Figure 9)</w:t>
      </w:r>
      <w:r w:rsidR="00653F5C" w:rsidRPr="00DA6602">
        <w:rPr>
          <w:rFonts w:ascii="Times New Roman" w:hAnsi="Times New Roman" w:cs="Times New Roman"/>
          <w:sz w:val="22"/>
          <w:szCs w:val="22"/>
        </w:rPr>
        <w:t xml:space="preserve">. For example, </w:t>
      </w:r>
      <w:r w:rsidR="00CA5AE9" w:rsidRPr="00DA6602">
        <w:rPr>
          <w:rFonts w:ascii="Times New Roman" w:hAnsi="Times New Roman" w:cs="Times New Roman"/>
          <w:sz w:val="22"/>
          <w:szCs w:val="22"/>
        </w:rPr>
        <w:t>the Chicago O’Hare International Airport experiences the heaviest delays on Saturday and Sunday. In contrast, Atlanta Municipal Airport has its heaviest delays on Wednesday and Thursday.</w:t>
      </w:r>
    </w:p>
    <w:p w14:paraId="63AE6F11" w14:textId="14A541B5" w:rsidR="004159C0" w:rsidRPr="00DA6602" w:rsidRDefault="004159C0" w:rsidP="00E7660A">
      <w:pPr>
        <w:pStyle w:val="Caption"/>
        <w:keepNext/>
        <w:jc w:val="center"/>
        <w:rPr>
          <w:sz w:val="22"/>
          <w:szCs w:val="22"/>
        </w:rPr>
      </w:pPr>
      <w:r w:rsidRPr="00DA6602">
        <w:rPr>
          <w:sz w:val="22"/>
          <w:szCs w:val="22"/>
        </w:rPr>
        <w:lastRenderedPageBreak/>
        <w:t xml:space="preserve">Figure </w:t>
      </w:r>
      <w:r w:rsidRPr="00DA6602">
        <w:rPr>
          <w:sz w:val="22"/>
          <w:szCs w:val="22"/>
        </w:rPr>
        <w:fldChar w:fldCharType="begin"/>
      </w:r>
      <w:r w:rsidRPr="00DA6602">
        <w:rPr>
          <w:sz w:val="22"/>
          <w:szCs w:val="22"/>
        </w:rPr>
        <w:instrText>SEQ Figure \* ARABIC</w:instrText>
      </w:r>
      <w:r w:rsidRPr="00DA6602">
        <w:rPr>
          <w:sz w:val="22"/>
          <w:szCs w:val="22"/>
        </w:rPr>
        <w:fldChar w:fldCharType="separate"/>
      </w:r>
      <w:r w:rsidR="003C685B" w:rsidRPr="00DA6602">
        <w:rPr>
          <w:noProof/>
          <w:sz w:val="22"/>
          <w:szCs w:val="22"/>
        </w:rPr>
        <w:t>8</w:t>
      </w:r>
      <w:r w:rsidRPr="00DA6602">
        <w:rPr>
          <w:sz w:val="22"/>
          <w:szCs w:val="22"/>
        </w:rPr>
        <w:fldChar w:fldCharType="end"/>
      </w:r>
      <w:r w:rsidRPr="00DA6602">
        <w:rPr>
          <w:sz w:val="22"/>
          <w:szCs w:val="22"/>
        </w:rPr>
        <w:t xml:space="preserve"> - Day of Week Delay Percentage</w:t>
      </w:r>
    </w:p>
    <w:p w14:paraId="60DAA26A" w14:textId="477AB2F4" w:rsidR="005E2906" w:rsidRPr="00DA6602" w:rsidRDefault="00A91EBE" w:rsidP="00E7660A">
      <w:pPr>
        <w:jc w:val="center"/>
        <w:rPr>
          <w:sz w:val="22"/>
          <w:szCs w:val="22"/>
        </w:rPr>
      </w:pPr>
      <w:r w:rsidRPr="00DA6602">
        <w:rPr>
          <w:rFonts w:eastAsiaTheme="minorHAnsi"/>
          <w:b/>
          <w:noProof/>
          <w:color w:val="000000"/>
          <w:sz w:val="22"/>
          <w:szCs w:val="22"/>
          <w:u w:val="single"/>
        </w:rPr>
        <w:drawing>
          <wp:inline distT="0" distB="0" distL="0" distR="0" wp14:anchorId="324BBD3F" wp14:editId="31DEB2B6">
            <wp:extent cx="3727450" cy="3754928"/>
            <wp:effectExtent l="0" t="0" r="635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15"/>
                    <a:stretch>
                      <a:fillRect/>
                    </a:stretch>
                  </pic:blipFill>
                  <pic:spPr>
                    <a:xfrm>
                      <a:off x="0" y="0"/>
                      <a:ext cx="3762200" cy="3789935"/>
                    </a:xfrm>
                    <a:prstGeom prst="rect">
                      <a:avLst/>
                    </a:prstGeom>
                  </pic:spPr>
                </pic:pic>
              </a:graphicData>
            </a:graphic>
          </wp:inline>
        </w:drawing>
      </w:r>
    </w:p>
    <w:p w14:paraId="3E95A675" w14:textId="213FB21A" w:rsidR="005E2906" w:rsidRPr="00DA6602" w:rsidRDefault="005E2906" w:rsidP="00E7660A">
      <w:pPr>
        <w:pStyle w:val="Caption"/>
        <w:keepNext/>
        <w:jc w:val="center"/>
        <w:rPr>
          <w:sz w:val="22"/>
          <w:szCs w:val="22"/>
        </w:rPr>
      </w:pPr>
      <w:r w:rsidRPr="00DA6602">
        <w:rPr>
          <w:sz w:val="22"/>
          <w:szCs w:val="22"/>
        </w:rPr>
        <w:t xml:space="preserve">Figure </w:t>
      </w:r>
      <w:r w:rsidRPr="00DA6602">
        <w:rPr>
          <w:sz w:val="22"/>
          <w:szCs w:val="22"/>
        </w:rPr>
        <w:fldChar w:fldCharType="begin"/>
      </w:r>
      <w:r w:rsidRPr="00DA6602">
        <w:rPr>
          <w:sz w:val="22"/>
          <w:szCs w:val="22"/>
        </w:rPr>
        <w:instrText>SEQ Figure \* ARABIC</w:instrText>
      </w:r>
      <w:r w:rsidRPr="00DA6602">
        <w:rPr>
          <w:sz w:val="22"/>
          <w:szCs w:val="22"/>
        </w:rPr>
        <w:fldChar w:fldCharType="separate"/>
      </w:r>
      <w:r w:rsidR="003C685B" w:rsidRPr="00DA6602">
        <w:rPr>
          <w:noProof/>
          <w:sz w:val="22"/>
          <w:szCs w:val="22"/>
        </w:rPr>
        <w:t>9</w:t>
      </w:r>
      <w:r w:rsidRPr="00DA6602">
        <w:rPr>
          <w:sz w:val="22"/>
          <w:szCs w:val="22"/>
        </w:rPr>
        <w:fldChar w:fldCharType="end"/>
      </w:r>
      <w:r w:rsidRPr="00DA6602">
        <w:rPr>
          <w:sz w:val="22"/>
          <w:szCs w:val="22"/>
        </w:rPr>
        <w:t xml:space="preserve"> - Day of Week Percentage by Airport</w:t>
      </w:r>
    </w:p>
    <w:p w14:paraId="27478DE7" w14:textId="009551D8" w:rsidR="004159C0" w:rsidRPr="00DA6602" w:rsidRDefault="00B7143B" w:rsidP="00E7660A">
      <w:pPr>
        <w:jc w:val="center"/>
        <w:rPr>
          <w:sz w:val="22"/>
          <w:szCs w:val="22"/>
        </w:rPr>
      </w:pPr>
      <w:r w:rsidRPr="00DA6602">
        <w:rPr>
          <w:sz w:val="22"/>
          <w:szCs w:val="22"/>
        </w:rPr>
        <w:t> </w:t>
      </w:r>
      <w:r w:rsidRPr="00DA6602">
        <w:rPr>
          <w:noProof/>
          <w:sz w:val="22"/>
          <w:szCs w:val="22"/>
        </w:rPr>
        <w:drawing>
          <wp:inline distT="0" distB="0" distL="0" distR="0" wp14:anchorId="53260F26" wp14:editId="2AFE3AB1">
            <wp:extent cx="3733800" cy="3784064"/>
            <wp:effectExtent l="0" t="0" r="0" b="6985"/>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7596" cy="3787911"/>
                    </a:xfrm>
                    <a:prstGeom prst="rect">
                      <a:avLst/>
                    </a:prstGeom>
                    <a:noFill/>
                    <a:ln>
                      <a:noFill/>
                    </a:ln>
                  </pic:spPr>
                </pic:pic>
              </a:graphicData>
            </a:graphic>
          </wp:inline>
        </w:drawing>
      </w:r>
    </w:p>
    <w:p w14:paraId="1FA00E38" w14:textId="315204C0" w:rsidR="00D03C32" w:rsidRPr="00DA6602" w:rsidRDefault="00B35502" w:rsidP="006D3506">
      <w:pPr>
        <w:rPr>
          <w:sz w:val="22"/>
          <w:szCs w:val="22"/>
        </w:rPr>
      </w:pPr>
      <w:r w:rsidRPr="00DA6602">
        <w:rPr>
          <w:sz w:val="22"/>
          <w:szCs w:val="22"/>
        </w:rPr>
        <w:lastRenderedPageBreak/>
        <w:t xml:space="preserve">Another component that was analyzed was </w:t>
      </w:r>
      <w:r w:rsidR="006864E3" w:rsidRPr="00DA6602">
        <w:rPr>
          <w:sz w:val="22"/>
          <w:szCs w:val="22"/>
        </w:rPr>
        <w:t xml:space="preserve">variations in temperature, maximum wind speed, </w:t>
      </w:r>
      <w:r w:rsidR="006527C2" w:rsidRPr="00DA6602">
        <w:rPr>
          <w:sz w:val="22"/>
          <w:szCs w:val="22"/>
        </w:rPr>
        <w:t xml:space="preserve">plane age, </w:t>
      </w:r>
      <w:r w:rsidR="00886722" w:rsidRPr="00DA6602">
        <w:rPr>
          <w:sz w:val="22"/>
          <w:szCs w:val="22"/>
        </w:rPr>
        <w:t xml:space="preserve">the number of flights that occurred during the same time at the airport (concurrent flights), </w:t>
      </w:r>
      <w:r w:rsidR="006839F3" w:rsidRPr="00DA6602">
        <w:rPr>
          <w:sz w:val="22"/>
          <w:szCs w:val="22"/>
        </w:rPr>
        <w:t>and precipitation between on-time and delayed flights.</w:t>
      </w:r>
      <w:r w:rsidR="00191DA1" w:rsidRPr="00DA6602">
        <w:rPr>
          <w:sz w:val="22"/>
          <w:szCs w:val="22"/>
        </w:rPr>
        <w:t xml:space="preserve"> Surprisingly, </w:t>
      </w:r>
      <w:r w:rsidR="00DB49F7" w:rsidRPr="00DA6602">
        <w:rPr>
          <w:sz w:val="22"/>
          <w:szCs w:val="22"/>
        </w:rPr>
        <w:t>each of these variables</w:t>
      </w:r>
      <w:r w:rsidR="002C6205" w:rsidRPr="00DA6602">
        <w:rPr>
          <w:sz w:val="22"/>
          <w:szCs w:val="22"/>
        </w:rPr>
        <w:t xml:space="preserve"> had very similar variations between delayed and on-time flights.</w:t>
      </w:r>
      <w:r w:rsidR="00D71E79" w:rsidRPr="00DA6602">
        <w:rPr>
          <w:sz w:val="22"/>
          <w:szCs w:val="22"/>
        </w:rPr>
        <w:t xml:space="preserve"> </w:t>
      </w:r>
      <w:r w:rsidR="001C34A9" w:rsidRPr="00DA6602">
        <w:rPr>
          <w:sz w:val="22"/>
          <w:szCs w:val="22"/>
        </w:rPr>
        <w:t>The box and whisker plots</w:t>
      </w:r>
      <w:r w:rsidR="00A459B4" w:rsidRPr="00DA6602">
        <w:rPr>
          <w:sz w:val="22"/>
          <w:szCs w:val="22"/>
        </w:rPr>
        <w:t xml:space="preserve"> that indicate this</w:t>
      </w:r>
      <w:r w:rsidR="001C34A9" w:rsidRPr="00DA6602">
        <w:rPr>
          <w:sz w:val="22"/>
          <w:szCs w:val="22"/>
        </w:rPr>
        <w:t xml:space="preserve"> are displayed in the appendix in figures 1a, 1b, 1c, 1d, 1e, 1f</w:t>
      </w:r>
      <w:r w:rsidR="00074977" w:rsidRPr="00DA6602">
        <w:rPr>
          <w:sz w:val="22"/>
          <w:szCs w:val="22"/>
        </w:rPr>
        <w:t>, and 1g</w:t>
      </w:r>
      <w:r w:rsidR="001C34A9" w:rsidRPr="00DA6602">
        <w:rPr>
          <w:sz w:val="22"/>
          <w:szCs w:val="22"/>
        </w:rPr>
        <w:t>.</w:t>
      </w:r>
      <w:r w:rsidR="005605F4" w:rsidRPr="00DA6602">
        <w:rPr>
          <w:sz w:val="22"/>
          <w:szCs w:val="22"/>
        </w:rPr>
        <w:t xml:space="preserve"> We expected each of these variables to have heavy influence on whether flight</w:t>
      </w:r>
      <w:r w:rsidR="00C01C9E" w:rsidRPr="00DA6602">
        <w:rPr>
          <w:sz w:val="22"/>
          <w:szCs w:val="22"/>
        </w:rPr>
        <w:t>s</w:t>
      </w:r>
      <w:r w:rsidR="005605F4" w:rsidRPr="00DA6602">
        <w:rPr>
          <w:sz w:val="22"/>
          <w:szCs w:val="22"/>
        </w:rPr>
        <w:t xml:space="preserve"> </w:t>
      </w:r>
      <w:r w:rsidR="00C01C9E" w:rsidRPr="00DA6602">
        <w:rPr>
          <w:sz w:val="22"/>
          <w:szCs w:val="22"/>
        </w:rPr>
        <w:t>were</w:t>
      </w:r>
      <w:r w:rsidR="005605F4" w:rsidRPr="00DA6602">
        <w:rPr>
          <w:sz w:val="22"/>
          <w:szCs w:val="22"/>
        </w:rPr>
        <w:t xml:space="preserve"> delayed or not, but that does not appear to be the case. </w:t>
      </w:r>
      <w:r w:rsidR="00A75AA6" w:rsidRPr="00DA6602">
        <w:rPr>
          <w:sz w:val="22"/>
          <w:szCs w:val="22"/>
        </w:rPr>
        <w:t>More relevant variables may have been discovered in the previous visuals, such as airport, airline, time of year, time of week, and time of day.</w:t>
      </w:r>
      <w:r w:rsidR="005D6671" w:rsidRPr="00DA6602">
        <w:rPr>
          <w:sz w:val="22"/>
          <w:szCs w:val="22"/>
        </w:rPr>
        <w:t xml:space="preserve"> </w:t>
      </w:r>
    </w:p>
    <w:p w14:paraId="2D7017DC" w14:textId="77777777" w:rsidR="00063504" w:rsidRPr="00DA6602" w:rsidRDefault="00063504" w:rsidP="006D3506">
      <w:pPr>
        <w:rPr>
          <w:sz w:val="22"/>
          <w:szCs w:val="22"/>
        </w:rPr>
      </w:pPr>
    </w:p>
    <w:p w14:paraId="3EE725A9" w14:textId="076CA89A" w:rsidR="00063504" w:rsidRPr="00DA6602" w:rsidRDefault="00063504" w:rsidP="006D3506">
      <w:pPr>
        <w:rPr>
          <w:b/>
          <w:bCs/>
          <w:sz w:val="22"/>
          <w:szCs w:val="22"/>
          <w:u w:val="single"/>
        </w:rPr>
      </w:pPr>
      <w:r w:rsidRPr="00DA6602">
        <w:rPr>
          <w:b/>
          <w:bCs/>
          <w:sz w:val="22"/>
          <w:szCs w:val="22"/>
          <w:u w:val="single"/>
        </w:rPr>
        <w:t>Conclusions drawn from visuals:</w:t>
      </w:r>
    </w:p>
    <w:p w14:paraId="46586203" w14:textId="7B12E047" w:rsidR="00063504" w:rsidRPr="00DA6602" w:rsidRDefault="00D6612C" w:rsidP="006D3506">
      <w:pPr>
        <w:rPr>
          <w:sz w:val="22"/>
          <w:szCs w:val="22"/>
        </w:rPr>
      </w:pPr>
      <w:r w:rsidRPr="00DA6602">
        <w:rPr>
          <w:sz w:val="22"/>
          <w:szCs w:val="22"/>
        </w:rPr>
        <w:t xml:space="preserve">Upon reviewing the </w:t>
      </w:r>
      <w:r w:rsidR="00D86E21" w:rsidRPr="00DA6602">
        <w:rPr>
          <w:sz w:val="22"/>
          <w:szCs w:val="22"/>
        </w:rPr>
        <w:t xml:space="preserve">previous visuals, </w:t>
      </w:r>
      <w:r w:rsidR="00821D59" w:rsidRPr="00DA6602">
        <w:rPr>
          <w:sz w:val="22"/>
          <w:szCs w:val="22"/>
        </w:rPr>
        <w:t xml:space="preserve">a passenger concerned about </w:t>
      </w:r>
      <w:r w:rsidR="00A24F7B" w:rsidRPr="00DA6602">
        <w:rPr>
          <w:sz w:val="22"/>
          <w:szCs w:val="22"/>
        </w:rPr>
        <w:t>delays may want to avoid Frontier Airlines, JetBlue Airlines, and Atlantic Southeast Airlines</w:t>
      </w:r>
      <w:r w:rsidR="00680534" w:rsidRPr="00DA6602">
        <w:rPr>
          <w:sz w:val="22"/>
          <w:szCs w:val="22"/>
        </w:rPr>
        <w:t>, as these</w:t>
      </w:r>
      <w:r w:rsidR="005279FE" w:rsidRPr="00DA6602">
        <w:rPr>
          <w:sz w:val="22"/>
          <w:szCs w:val="22"/>
        </w:rPr>
        <w:t xml:space="preserve"> airlines</w:t>
      </w:r>
      <w:r w:rsidR="00680534" w:rsidRPr="00DA6602">
        <w:rPr>
          <w:sz w:val="22"/>
          <w:szCs w:val="22"/>
        </w:rPr>
        <w:t xml:space="preserve"> tend to experience</w:t>
      </w:r>
      <w:r w:rsidR="005279FE" w:rsidRPr="00DA6602">
        <w:rPr>
          <w:sz w:val="22"/>
          <w:szCs w:val="22"/>
        </w:rPr>
        <w:t xml:space="preserve"> a</w:t>
      </w:r>
      <w:r w:rsidR="00680534" w:rsidRPr="00DA6602">
        <w:rPr>
          <w:sz w:val="22"/>
          <w:szCs w:val="22"/>
        </w:rPr>
        <w:t xml:space="preserve"> very high volume of delays. </w:t>
      </w:r>
      <w:r w:rsidR="002C286B" w:rsidRPr="00DA6602">
        <w:rPr>
          <w:sz w:val="22"/>
          <w:szCs w:val="22"/>
        </w:rPr>
        <w:t>Hawaiian Airlines, Delta Airlines, and Midwest Airlines experience far less delays and may be the better option. Passengers may also want to avoid traveling in the summer, which are the more heavily delayed months. Instead, spring or fall travel may be a better option.</w:t>
      </w:r>
      <w:r w:rsidR="00620386" w:rsidRPr="00DA6602">
        <w:rPr>
          <w:sz w:val="22"/>
          <w:szCs w:val="22"/>
        </w:rPr>
        <w:t xml:space="preserve"> When considering airports, Atlanta Municipal and Chicago O’Hare International have a higher volume of flights, but they appear to be less likely to experience delays. Regarding time of day, red-eye and early morning flights may </w:t>
      </w:r>
      <w:r w:rsidR="009013BD" w:rsidRPr="00DA6602">
        <w:rPr>
          <w:sz w:val="22"/>
          <w:szCs w:val="22"/>
        </w:rPr>
        <w:t>be less likely to see delays, although Frontier Airlines should be avoided during the red-eye hours.</w:t>
      </w:r>
      <w:r w:rsidR="00BE6513" w:rsidRPr="00DA6602">
        <w:rPr>
          <w:sz w:val="22"/>
          <w:szCs w:val="22"/>
        </w:rPr>
        <w:t xml:space="preserve"> When considering the days of week to travel, th</w:t>
      </w:r>
      <w:r w:rsidR="00C57ADB" w:rsidRPr="00DA6602">
        <w:rPr>
          <w:sz w:val="22"/>
          <w:szCs w:val="22"/>
        </w:rPr>
        <w:t xml:space="preserve">e best days </w:t>
      </w:r>
      <w:r w:rsidR="00BE6513" w:rsidRPr="00DA6602">
        <w:rPr>
          <w:sz w:val="22"/>
          <w:szCs w:val="22"/>
        </w:rPr>
        <w:t>may vary depending on the airline</w:t>
      </w:r>
      <w:r w:rsidR="00C57ADB" w:rsidRPr="00DA6602">
        <w:rPr>
          <w:sz w:val="22"/>
          <w:szCs w:val="22"/>
        </w:rPr>
        <w:t xml:space="preserve">. If traveling through the Atlanta Municipal, </w:t>
      </w:r>
      <w:r w:rsidR="00694BF4" w:rsidRPr="00DA6602">
        <w:rPr>
          <w:sz w:val="22"/>
          <w:szCs w:val="22"/>
        </w:rPr>
        <w:t xml:space="preserve">which is the busiest airport, </w:t>
      </w:r>
      <w:r w:rsidR="00B05C9B" w:rsidRPr="00DA6602">
        <w:rPr>
          <w:sz w:val="22"/>
          <w:szCs w:val="22"/>
        </w:rPr>
        <w:t>a passenger may have the best chance of not experiencing a delayed flight on Sunday and Monday.</w:t>
      </w:r>
    </w:p>
    <w:p w14:paraId="19FE2563" w14:textId="77777777" w:rsidR="00D03C32" w:rsidRPr="00DA6602" w:rsidRDefault="00D03C32" w:rsidP="006D3506">
      <w:pPr>
        <w:rPr>
          <w:sz w:val="22"/>
          <w:szCs w:val="22"/>
        </w:rPr>
      </w:pPr>
    </w:p>
    <w:p w14:paraId="3A221CDF" w14:textId="6313CD2A" w:rsidR="00441795" w:rsidRPr="00DA6602" w:rsidRDefault="001C59FD" w:rsidP="006D3506">
      <w:pPr>
        <w:rPr>
          <w:sz w:val="22"/>
          <w:szCs w:val="22"/>
        </w:rPr>
      </w:pPr>
      <w:r w:rsidRPr="00DA6602">
        <w:rPr>
          <w:sz w:val="22"/>
          <w:szCs w:val="22"/>
        </w:rPr>
        <w:t>Additional visuals are also shown in the appendix that contributed to our analysis.</w:t>
      </w:r>
    </w:p>
    <w:p w14:paraId="7C615B6D" w14:textId="267DB300" w:rsidR="006D3506" w:rsidRPr="00DA6602" w:rsidRDefault="006D3506" w:rsidP="006D3506">
      <w:pPr>
        <w:rPr>
          <w:sz w:val="22"/>
          <w:szCs w:val="22"/>
        </w:rPr>
      </w:pPr>
    </w:p>
    <w:p w14:paraId="7E3DFD58" w14:textId="3975AB71" w:rsidR="00E902AB" w:rsidRPr="00DA6602" w:rsidRDefault="005B1C15" w:rsidP="00E902AB">
      <w:pPr>
        <w:pStyle w:val="Default"/>
        <w:spacing w:after="44"/>
        <w:rPr>
          <w:rFonts w:ascii="Times New Roman" w:hAnsi="Times New Roman" w:cs="Times New Roman"/>
          <w:sz w:val="22"/>
          <w:szCs w:val="22"/>
        </w:rPr>
      </w:pPr>
      <w:r w:rsidRPr="00DA6602">
        <w:rPr>
          <w:rFonts w:ascii="Times New Roman" w:hAnsi="Times New Roman" w:cs="Times New Roman"/>
          <w:b/>
          <w:sz w:val="22"/>
          <w:szCs w:val="22"/>
          <w:u w:val="single"/>
        </w:rPr>
        <w:t>ANALYSIS:</w:t>
      </w:r>
      <w:r w:rsidRPr="00DA6602">
        <w:rPr>
          <w:rFonts w:ascii="Times New Roman" w:hAnsi="Times New Roman" w:cs="Times New Roman"/>
          <w:sz w:val="22"/>
          <w:szCs w:val="22"/>
        </w:rPr>
        <w:tab/>
      </w:r>
      <w:r w:rsidRPr="00DA6602">
        <w:rPr>
          <w:rFonts w:ascii="Times New Roman" w:hAnsi="Times New Roman" w:cs="Times New Roman"/>
          <w:sz w:val="22"/>
          <w:szCs w:val="22"/>
        </w:rPr>
        <w:tab/>
      </w:r>
    </w:p>
    <w:p w14:paraId="1A759797" w14:textId="669E96B6" w:rsidR="0063679E" w:rsidRPr="00DA6602" w:rsidRDefault="00E902AB" w:rsidP="005B1C15">
      <w:pPr>
        <w:pStyle w:val="Default"/>
        <w:spacing w:after="44"/>
        <w:rPr>
          <w:rFonts w:ascii="Times New Roman" w:hAnsi="Times New Roman" w:cs="Times New Roman"/>
          <w:sz w:val="22"/>
          <w:szCs w:val="22"/>
        </w:rPr>
      </w:pPr>
      <w:r w:rsidRPr="00DA6602">
        <w:rPr>
          <w:rFonts w:ascii="Times New Roman" w:hAnsi="Times New Roman" w:cs="Times New Roman"/>
          <w:sz w:val="22"/>
          <w:szCs w:val="22"/>
        </w:rPr>
        <w:t xml:space="preserve">Six models were developed to </w:t>
      </w:r>
      <w:r w:rsidR="00572EEE" w:rsidRPr="00DA6602">
        <w:rPr>
          <w:rFonts w:ascii="Times New Roman" w:hAnsi="Times New Roman" w:cs="Times New Roman"/>
          <w:sz w:val="22"/>
          <w:szCs w:val="22"/>
        </w:rPr>
        <w:t xml:space="preserve">predict late flights.  Those models included Logistical Regression, Decision Tree, Random Forest, Support Vector Machine (SVM), K Nearest Neighbor (KNN) and Naïve Bayes.  </w:t>
      </w:r>
      <w:r w:rsidR="0063679E" w:rsidRPr="00DA6602">
        <w:rPr>
          <w:rFonts w:ascii="Times New Roman" w:hAnsi="Times New Roman" w:cs="Times New Roman"/>
          <w:sz w:val="22"/>
          <w:szCs w:val="22"/>
        </w:rPr>
        <w:t xml:space="preserve">Each model was evaluated on their precision score.  </w:t>
      </w:r>
    </w:p>
    <w:p w14:paraId="77074C99" w14:textId="21A266E8" w:rsidR="0063679E" w:rsidRPr="00DA6602" w:rsidRDefault="0063679E" w:rsidP="005B1C15">
      <w:pPr>
        <w:pStyle w:val="Default"/>
        <w:spacing w:after="44"/>
        <w:rPr>
          <w:rFonts w:ascii="Times New Roman" w:hAnsi="Times New Roman" w:cs="Times New Roman"/>
          <w:sz w:val="22"/>
          <w:szCs w:val="22"/>
        </w:rPr>
      </w:pPr>
    </w:p>
    <w:p w14:paraId="6C5B3D7B" w14:textId="16D31E75" w:rsidR="0063679E" w:rsidRPr="00DA6602" w:rsidRDefault="0063679E" w:rsidP="005B1C15">
      <w:pPr>
        <w:pStyle w:val="Default"/>
        <w:spacing w:after="44"/>
        <w:rPr>
          <w:rFonts w:ascii="Times New Roman" w:hAnsi="Times New Roman" w:cs="Times New Roman"/>
          <w:sz w:val="22"/>
          <w:szCs w:val="22"/>
        </w:rPr>
      </w:pPr>
      <w:r w:rsidRPr="00DA6602">
        <w:rPr>
          <w:rFonts w:ascii="Times New Roman" w:hAnsi="Times New Roman" w:cs="Times New Roman"/>
          <w:sz w:val="22"/>
          <w:szCs w:val="22"/>
        </w:rPr>
        <w:t>The precision measurement was chosen very carefully</w:t>
      </w:r>
      <w:r w:rsidR="00F948DD" w:rsidRPr="00DA6602">
        <w:rPr>
          <w:rFonts w:ascii="Times New Roman" w:hAnsi="Times New Roman" w:cs="Times New Roman"/>
          <w:sz w:val="22"/>
          <w:szCs w:val="22"/>
        </w:rPr>
        <w:t xml:space="preserve">, </w:t>
      </w:r>
      <w:r w:rsidRPr="00DA6602">
        <w:rPr>
          <w:rFonts w:ascii="Times New Roman" w:hAnsi="Times New Roman" w:cs="Times New Roman"/>
          <w:sz w:val="22"/>
          <w:szCs w:val="22"/>
        </w:rPr>
        <w:t>because if and when a flight is identified as late</w:t>
      </w:r>
      <w:r w:rsidR="00F948DD" w:rsidRPr="00DA6602">
        <w:rPr>
          <w:rFonts w:ascii="Times New Roman" w:hAnsi="Times New Roman" w:cs="Times New Roman"/>
          <w:sz w:val="22"/>
          <w:szCs w:val="22"/>
        </w:rPr>
        <w:t>,</w:t>
      </w:r>
      <w:r w:rsidRPr="00DA6602">
        <w:rPr>
          <w:rFonts w:ascii="Times New Roman" w:hAnsi="Times New Roman" w:cs="Times New Roman"/>
          <w:sz w:val="22"/>
          <w:szCs w:val="22"/>
        </w:rPr>
        <w:t xml:space="preserve"> </w:t>
      </w:r>
      <w:r w:rsidR="00476ECE" w:rsidRPr="00DA6602">
        <w:rPr>
          <w:rFonts w:ascii="Times New Roman" w:hAnsi="Times New Roman" w:cs="Times New Roman"/>
          <w:sz w:val="22"/>
          <w:szCs w:val="22"/>
        </w:rPr>
        <w:t xml:space="preserve">the airports and airlines </w:t>
      </w:r>
      <w:r w:rsidR="00C03DDD" w:rsidRPr="00DA6602">
        <w:rPr>
          <w:rFonts w:ascii="Times New Roman" w:hAnsi="Times New Roman" w:cs="Times New Roman"/>
          <w:sz w:val="22"/>
          <w:szCs w:val="22"/>
        </w:rPr>
        <w:t>can</w:t>
      </w:r>
      <w:r w:rsidR="00476ECE" w:rsidRPr="00DA6602">
        <w:rPr>
          <w:rFonts w:ascii="Times New Roman" w:hAnsi="Times New Roman" w:cs="Times New Roman"/>
          <w:sz w:val="22"/>
          <w:szCs w:val="22"/>
        </w:rPr>
        <w:t xml:space="preserve"> be notified and work to prevent the flight from being late.  If a flight is misidentified as being late and is</w:t>
      </w:r>
      <w:r w:rsidR="00C03DDD" w:rsidRPr="00DA6602">
        <w:rPr>
          <w:rFonts w:ascii="Times New Roman" w:hAnsi="Times New Roman" w:cs="Times New Roman"/>
          <w:sz w:val="22"/>
          <w:szCs w:val="22"/>
        </w:rPr>
        <w:t>,</w:t>
      </w:r>
      <w:r w:rsidR="00476ECE" w:rsidRPr="00DA6602">
        <w:rPr>
          <w:rFonts w:ascii="Times New Roman" w:hAnsi="Times New Roman" w:cs="Times New Roman"/>
          <w:sz w:val="22"/>
          <w:szCs w:val="22"/>
        </w:rPr>
        <w:t xml:space="preserve"> in fact</w:t>
      </w:r>
      <w:r w:rsidR="00C03DDD" w:rsidRPr="00DA6602">
        <w:rPr>
          <w:rFonts w:ascii="Times New Roman" w:hAnsi="Times New Roman" w:cs="Times New Roman"/>
          <w:sz w:val="22"/>
          <w:szCs w:val="22"/>
        </w:rPr>
        <w:t>,</w:t>
      </w:r>
      <w:r w:rsidR="00476ECE" w:rsidRPr="00DA6602">
        <w:rPr>
          <w:rFonts w:ascii="Times New Roman" w:hAnsi="Times New Roman" w:cs="Times New Roman"/>
          <w:sz w:val="22"/>
          <w:szCs w:val="22"/>
        </w:rPr>
        <w:t xml:space="preserve"> a </w:t>
      </w:r>
      <w:r w:rsidRPr="00DA6602">
        <w:rPr>
          <w:rFonts w:ascii="Times New Roman" w:hAnsi="Times New Roman" w:cs="Times New Roman"/>
          <w:sz w:val="22"/>
          <w:szCs w:val="22"/>
        </w:rPr>
        <w:t xml:space="preserve">false positive </w:t>
      </w:r>
      <w:r w:rsidR="00476ECE" w:rsidRPr="00DA6602">
        <w:rPr>
          <w:rFonts w:ascii="Times New Roman" w:hAnsi="Times New Roman" w:cs="Times New Roman"/>
          <w:sz w:val="22"/>
          <w:szCs w:val="22"/>
        </w:rPr>
        <w:t xml:space="preserve">then it costs the </w:t>
      </w:r>
      <w:r w:rsidRPr="00DA6602">
        <w:rPr>
          <w:rFonts w:ascii="Times New Roman" w:hAnsi="Times New Roman" w:cs="Times New Roman"/>
          <w:sz w:val="22"/>
          <w:szCs w:val="22"/>
        </w:rPr>
        <w:t>airlines and airports</w:t>
      </w:r>
      <w:r w:rsidR="00476ECE" w:rsidRPr="00DA6602">
        <w:rPr>
          <w:rFonts w:ascii="Times New Roman" w:hAnsi="Times New Roman" w:cs="Times New Roman"/>
          <w:sz w:val="22"/>
          <w:szCs w:val="22"/>
        </w:rPr>
        <w:t xml:space="preserve"> </w:t>
      </w:r>
      <w:r w:rsidRPr="00DA6602">
        <w:rPr>
          <w:rFonts w:ascii="Times New Roman" w:hAnsi="Times New Roman" w:cs="Times New Roman"/>
          <w:sz w:val="22"/>
          <w:szCs w:val="22"/>
        </w:rPr>
        <w:t>valuable resources</w:t>
      </w:r>
      <w:r w:rsidR="00476ECE" w:rsidRPr="00DA6602">
        <w:rPr>
          <w:rFonts w:ascii="Times New Roman" w:hAnsi="Times New Roman" w:cs="Times New Roman"/>
          <w:sz w:val="22"/>
          <w:szCs w:val="22"/>
        </w:rPr>
        <w:t xml:space="preserve"> to assist a flight that did not need it.</w:t>
      </w:r>
      <w:r w:rsidRPr="00DA6602">
        <w:rPr>
          <w:rFonts w:ascii="Times New Roman" w:hAnsi="Times New Roman" w:cs="Times New Roman"/>
          <w:sz w:val="22"/>
          <w:szCs w:val="22"/>
        </w:rPr>
        <w:t xml:space="preserve">  As such, it is extremely important that flights identified as late are</w:t>
      </w:r>
      <w:r w:rsidR="00261263" w:rsidRPr="00DA6602">
        <w:rPr>
          <w:rFonts w:ascii="Times New Roman" w:hAnsi="Times New Roman" w:cs="Times New Roman"/>
          <w:sz w:val="22"/>
          <w:szCs w:val="22"/>
        </w:rPr>
        <w:t>,</w:t>
      </w:r>
      <w:r w:rsidRPr="00DA6602">
        <w:rPr>
          <w:rFonts w:ascii="Times New Roman" w:hAnsi="Times New Roman" w:cs="Times New Roman"/>
          <w:sz w:val="22"/>
          <w:szCs w:val="22"/>
        </w:rPr>
        <w:t xml:space="preserve"> in fact</w:t>
      </w:r>
      <w:r w:rsidR="00261263" w:rsidRPr="00DA6602">
        <w:rPr>
          <w:rFonts w:ascii="Times New Roman" w:hAnsi="Times New Roman" w:cs="Times New Roman"/>
          <w:sz w:val="22"/>
          <w:szCs w:val="22"/>
        </w:rPr>
        <w:t>,</w:t>
      </w:r>
      <w:r w:rsidRPr="00DA6602">
        <w:rPr>
          <w:rFonts w:ascii="Times New Roman" w:hAnsi="Times New Roman" w:cs="Times New Roman"/>
          <w:sz w:val="22"/>
          <w:szCs w:val="22"/>
        </w:rPr>
        <w:t xml:space="preserve"> likely to be late so that when efforts are made to prevent it from being late</w:t>
      </w:r>
      <w:r w:rsidR="00261263" w:rsidRPr="00DA6602">
        <w:rPr>
          <w:rFonts w:ascii="Times New Roman" w:hAnsi="Times New Roman" w:cs="Times New Roman"/>
          <w:sz w:val="22"/>
          <w:szCs w:val="22"/>
        </w:rPr>
        <w:t>,</w:t>
      </w:r>
      <w:r w:rsidRPr="00DA6602">
        <w:rPr>
          <w:rFonts w:ascii="Times New Roman" w:hAnsi="Times New Roman" w:cs="Times New Roman"/>
          <w:sz w:val="22"/>
          <w:szCs w:val="22"/>
        </w:rPr>
        <w:t xml:space="preserve"> it will have an actual positive impact.</w:t>
      </w:r>
    </w:p>
    <w:p w14:paraId="11941CE9" w14:textId="7B6E91ED" w:rsidR="0063679E" w:rsidRPr="00DA6602" w:rsidRDefault="0063679E" w:rsidP="005B1C15">
      <w:pPr>
        <w:pStyle w:val="Default"/>
        <w:spacing w:after="44"/>
        <w:rPr>
          <w:rFonts w:ascii="Times New Roman" w:hAnsi="Times New Roman" w:cs="Times New Roman"/>
          <w:sz w:val="22"/>
          <w:szCs w:val="22"/>
        </w:rPr>
      </w:pPr>
    </w:p>
    <w:p w14:paraId="343C0708" w14:textId="57BB3299" w:rsidR="007E3ACF" w:rsidRPr="00DA6602" w:rsidRDefault="0063679E" w:rsidP="005B1C15">
      <w:pPr>
        <w:pStyle w:val="Default"/>
        <w:spacing w:after="44"/>
        <w:rPr>
          <w:rFonts w:ascii="Times New Roman" w:hAnsi="Times New Roman" w:cs="Times New Roman"/>
          <w:sz w:val="22"/>
          <w:szCs w:val="22"/>
        </w:rPr>
      </w:pPr>
      <w:r w:rsidRPr="00DA6602">
        <w:rPr>
          <w:rFonts w:ascii="Times New Roman" w:hAnsi="Times New Roman" w:cs="Times New Roman"/>
          <w:sz w:val="22"/>
          <w:szCs w:val="22"/>
        </w:rPr>
        <w:t>T</w:t>
      </w:r>
      <w:r w:rsidR="00572EEE" w:rsidRPr="00DA6602">
        <w:rPr>
          <w:rFonts w:ascii="Times New Roman" w:hAnsi="Times New Roman" w:cs="Times New Roman"/>
          <w:sz w:val="22"/>
          <w:szCs w:val="22"/>
        </w:rPr>
        <w:t>he Logistic Regression</w:t>
      </w:r>
      <w:r w:rsidR="00E34769" w:rsidRPr="00DA6602">
        <w:rPr>
          <w:rFonts w:ascii="Times New Roman" w:hAnsi="Times New Roman" w:cs="Times New Roman"/>
          <w:sz w:val="22"/>
          <w:szCs w:val="22"/>
        </w:rPr>
        <w:t xml:space="preserve">, </w:t>
      </w:r>
      <w:r w:rsidR="00572EEE" w:rsidRPr="00DA6602">
        <w:rPr>
          <w:rFonts w:ascii="Times New Roman" w:hAnsi="Times New Roman" w:cs="Times New Roman"/>
          <w:sz w:val="22"/>
          <w:szCs w:val="22"/>
        </w:rPr>
        <w:t>Support Vector Machine</w:t>
      </w:r>
      <w:r w:rsidR="00E34769" w:rsidRPr="00DA6602">
        <w:rPr>
          <w:rFonts w:ascii="Times New Roman" w:hAnsi="Times New Roman" w:cs="Times New Roman"/>
          <w:sz w:val="22"/>
          <w:szCs w:val="22"/>
        </w:rPr>
        <w:t>, and Naïve Bayes</w:t>
      </w:r>
      <w:r w:rsidR="00572EEE" w:rsidRPr="00DA6602">
        <w:rPr>
          <w:rFonts w:ascii="Times New Roman" w:hAnsi="Times New Roman" w:cs="Times New Roman"/>
          <w:sz w:val="22"/>
          <w:szCs w:val="22"/>
        </w:rPr>
        <w:t xml:space="preserve"> </w:t>
      </w:r>
      <w:r w:rsidRPr="00DA6602">
        <w:rPr>
          <w:rFonts w:ascii="Times New Roman" w:hAnsi="Times New Roman" w:cs="Times New Roman"/>
          <w:sz w:val="22"/>
          <w:szCs w:val="22"/>
        </w:rPr>
        <w:t xml:space="preserve">models predicted </w:t>
      </w:r>
      <w:r w:rsidR="00E34769" w:rsidRPr="00DA6602">
        <w:rPr>
          <w:rFonts w:ascii="Times New Roman" w:hAnsi="Times New Roman" w:cs="Times New Roman"/>
          <w:sz w:val="22"/>
          <w:szCs w:val="22"/>
        </w:rPr>
        <w:t xml:space="preserve">that </w:t>
      </w:r>
      <w:r w:rsidRPr="00DA6602">
        <w:rPr>
          <w:rFonts w:ascii="Times New Roman" w:hAnsi="Times New Roman" w:cs="Times New Roman"/>
          <w:sz w:val="22"/>
          <w:szCs w:val="22"/>
        </w:rPr>
        <w:t>all flights would be on tim</w:t>
      </w:r>
      <w:r w:rsidR="00E34769" w:rsidRPr="00DA6602">
        <w:rPr>
          <w:rFonts w:ascii="Times New Roman" w:hAnsi="Times New Roman" w:cs="Times New Roman"/>
          <w:sz w:val="22"/>
          <w:szCs w:val="22"/>
        </w:rPr>
        <w:t xml:space="preserve">e.  </w:t>
      </w:r>
      <w:r w:rsidR="00476ECE" w:rsidRPr="00DA6602">
        <w:rPr>
          <w:rFonts w:ascii="Times New Roman" w:hAnsi="Times New Roman" w:cs="Times New Roman"/>
          <w:sz w:val="22"/>
          <w:szCs w:val="22"/>
        </w:rPr>
        <w:t>The</w:t>
      </w:r>
      <w:r w:rsidRPr="00DA6602">
        <w:rPr>
          <w:rFonts w:ascii="Times New Roman" w:hAnsi="Times New Roman" w:cs="Times New Roman"/>
          <w:sz w:val="22"/>
          <w:szCs w:val="22"/>
        </w:rPr>
        <w:t xml:space="preserve"> remaining four models predict</w:t>
      </w:r>
      <w:r w:rsidR="00E34769" w:rsidRPr="00DA6602">
        <w:rPr>
          <w:rFonts w:ascii="Times New Roman" w:hAnsi="Times New Roman" w:cs="Times New Roman"/>
          <w:sz w:val="22"/>
          <w:szCs w:val="22"/>
        </w:rPr>
        <w:t>ed</w:t>
      </w:r>
      <w:r w:rsidRPr="00DA6602">
        <w:rPr>
          <w:rFonts w:ascii="Times New Roman" w:hAnsi="Times New Roman" w:cs="Times New Roman"/>
          <w:sz w:val="22"/>
          <w:szCs w:val="22"/>
        </w:rPr>
        <w:t xml:space="preserve"> at least some late flights</w:t>
      </w:r>
      <w:r w:rsidR="00E34769" w:rsidRPr="00DA6602">
        <w:rPr>
          <w:rFonts w:ascii="Times New Roman" w:hAnsi="Times New Roman" w:cs="Times New Roman"/>
          <w:sz w:val="22"/>
          <w:szCs w:val="22"/>
        </w:rPr>
        <w:t xml:space="preserve"> and produced precision scores</w:t>
      </w:r>
      <w:r w:rsidRPr="00DA6602">
        <w:rPr>
          <w:rFonts w:ascii="Times New Roman" w:hAnsi="Times New Roman" w:cs="Times New Roman"/>
          <w:sz w:val="22"/>
          <w:szCs w:val="22"/>
        </w:rPr>
        <w:t>.  Their precision score ranged from 27.2% to 51.2%.  These results can be seen in Table 1.</w:t>
      </w:r>
    </w:p>
    <w:p w14:paraId="567EE872" w14:textId="7924AA3F" w:rsidR="0063679E" w:rsidRPr="00DA6602" w:rsidRDefault="0063679E" w:rsidP="005B1C15">
      <w:pPr>
        <w:pStyle w:val="Default"/>
        <w:spacing w:after="44"/>
        <w:rPr>
          <w:rFonts w:ascii="Times New Roman" w:hAnsi="Times New Roman" w:cs="Times New Roman"/>
          <w:sz w:val="22"/>
          <w:szCs w:val="22"/>
        </w:rPr>
      </w:pPr>
    </w:p>
    <w:tbl>
      <w:tblPr>
        <w:tblStyle w:val="TableGrid"/>
        <w:tblW w:w="0" w:type="auto"/>
        <w:jc w:val="center"/>
        <w:tblLook w:val="04A0" w:firstRow="1" w:lastRow="0" w:firstColumn="1" w:lastColumn="0" w:noHBand="0" w:noVBand="1"/>
      </w:tblPr>
      <w:tblGrid>
        <w:gridCol w:w="1208"/>
        <w:gridCol w:w="1340"/>
        <w:gridCol w:w="1744"/>
        <w:gridCol w:w="1193"/>
        <w:gridCol w:w="1148"/>
        <w:gridCol w:w="1399"/>
        <w:gridCol w:w="1318"/>
      </w:tblGrid>
      <w:tr w:rsidR="00E34769" w:rsidRPr="00DA6602" w14:paraId="4A786997" w14:textId="77777777" w:rsidTr="0018358A">
        <w:trPr>
          <w:jc w:val="center"/>
        </w:trPr>
        <w:tc>
          <w:tcPr>
            <w:tcW w:w="1208" w:type="dxa"/>
            <w:shd w:val="clear" w:color="auto" w:fill="ACB9CA" w:themeFill="text2" w:themeFillTint="66"/>
          </w:tcPr>
          <w:p w14:paraId="18072EFC" w14:textId="4D81724C" w:rsidR="00E34769" w:rsidRPr="00DA6602" w:rsidRDefault="00E34769" w:rsidP="005B1C15">
            <w:pPr>
              <w:pStyle w:val="Default"/>
              <w:spacing w:after="44"/>
              <w:rPr>
                <w:rFonts w:ascii="Times New Roman" w:hAnsi="Times New Roman" w:cs="Times New Roman"/>
                <w:sz w:val="22"/>
                <w:szCs w:val="22"/>
              </w:rPr>
            </w:pPr>
            <w:r w:rsidRPr="00DA6602">
              <w:rPr>
                <w:rFonts w:ascii="Times New Roman" w:hAnsi="Times New Roman" w:cs="Times New Roman"/>
                <w:sz w:val="22"/>
                <w:szCs w:val="22"/>
              </w:rPr>
              <w:t>Metric</w:t>
            </w:r>
          </w:p>
        </w:tc>
        <w:tc>
          <w:tcPr>
            <w:tcW w:w="1340" w:type="dxa"/>
            <w:shd w:val="clear" w:color="auto" w:fill="ACB9CA" w:themeFill="text2" w:themeFillTint="66"/>
          </w:tcPr>
          <w:p w14:paraId="66A23351" w14:textId="0FA45122" w:rsidR="00E34769" w:rsidRPr="00DA6602" w:rsidRDefault="00E34769" w:rsidP="005B1C15">
            <w:pPr>
              <w:pStyle w:val="Default"/>
              <w:spacing w:after="44"/>
              <w:rPr>
                <w:rFonts w:ascii="Times New Roman" w:hAnsi="Times New Roman" w:cs="Times New Roman"/>
                <w:sz w:val="22"/>
                <w:szCs w:val="22"/>
              </w:rPr>
            </w:pPr>
            <w:r w:rsidRPr="00DA6602">
              <w:rPr>
                <w:rFonts w:ascii="Times New Roman" w:hAnsi="Times New Roman" w:cs="Times New Roman"/>
                <w:sz w:val="22"/>
                <w:szCs w:val="22"/>
              </w:rPr>
              <w:t>Logistic Regression</w:t>
            </w:r>
          </w:p>
        </w:tc>
        <w:tc>
          <w:tcPr>
            <w:tcW w:w="1744" w:type="dxa"/>
            <w:shd w:val="clear" w:color="auto" w:fill="ACB9CA" w:themeFill="text2" w:themeFillTint="66"/>
          </w:tcPr>
          <w:p w14:paraId="779785FC" w14:textId="3DAB5886" w:rsidR="00E34769" w:rsidRPr="00DA6602" w:rsidRDefault="00E34769" w:rsidP="005B1C15">
            <w:pPr>
              <w:pStyle w:val="Default"/>
              <w:spacing w:after="44"/>
              <w:rPr>
                <w:rFonts w:ascii="Times New Roman" w:hAnsi="Times New Roman" w:cs="Times New Roman"/>
                <w:sz w:val="22"/>
                <w:szCs w:val="22"/>
              </w:rPr>
            </w:pPr>
            <w:r w:rsidRPr="00DA6602">
              <w:rPr>
                <w:rFonts w:ascii="Times New Roman" w:hAnsi="Times New Roman" w:cs="Times New Roman"/>
                <w:sz w:val="22"/>
                <w:szCs w:val="22"/>
              </w:rPr>
              <w:t>Support Vector Machine</w:t>
            </w:r>
          </w:p>
        </w:tc>
        <w:tc>
          <w:tcPr>
            <w:tcW w:w="1193" w:type="dxa"/>
            <w:shd w:val="clear" w:color="auto" w:fill="ACB9CA" w:themeFill="text2" w:themeFillTint="66"/>
          </w:tcPr>
          <w:p w14:paraId="2B2BEE77" w14:textId="654E2DE7" w:rsidR="00E34769" w:rsidRPr="00DA6602" w:rsidRDefault="00E34769" w:rsidP="005B1C15">
            <w:pPr>
              <w:pStyle w:val="Default"/>
              <w:spacing w:after="44"/>
              <w:rPr>
                <w:rFonts w:ascii="Times New Roman" w:hAnsi="Times New Roman" w:cs="Times New Roman"/>
                <w:sz w:val="22"/>
                <w:szCs w:val="22"/>
              </w:rPr>
            </w:pPr>
            <w:r w:rsidRPr="00DA6602">
              <w:rPr>
                <w:rFonts w:ascii="Times New Roman" w:hAnsi="Times New Roman" w:cs="Times New Roman"/>
                <w:sz w:val="22"/>
                <w:szCs w:val="22"/>
              </w:rPr>
              <w:t>Naïve Bayes</w:t>
            </w:r>
          </w:p>
        </w:tc>
        <w:tc>
          <w:tcPr>
            <w:tcW w:w="1148" w:type="dxa"/>
            <w:shd w:val="clear" w:color="auto" w:fill="ACB9CA" w:themeFill="text2" w:themeFillTint="66"/>
          </w:tcPr>
          <w:p w14:paraId="0AFC1367" w14:textId="56F90B1B" w:rsidR="00E34769" w:rsidRPr="00DA6602" w:rsidRDefault="00E34769" w:rsidP="005B1C15">
            <w:pPr>
              <w:pStyle w:val="Default"/>
              <w:spacing w:after="44"/>
              <w:rPr>
                <w:rFonts w:ascii="Times New Roman" w:hAnsi="Times New Roman" w:cs="Times New Roman"/>
                <w:sz w:val="22"/>
                <w:szCs w:val="22"/>
              </w:rPr>
            </w:pPr>
            <w:r w:rsidRPr="00DA6602">
              <w:rPr>
                <w:rFonts w:ascii="Times New Roman" w:hAnsi="Times New Roman" w:cs="Times New Roman"/>
                <w:sz w:val="22"/>
                <w:szCs w:val="22"/>
              </w:rPr>
              <w:t>Decision Tree</w:t>
            </w:r>
          </w:p>
        </w:tc>
        <w:tc>
          <w:tcPr>
            <w:tcW w:w="1399" w:type="dxa"/>
            <w:shd w:val="clear" w:color="auto" w:fill="ACB9CA" w:themeFill="text2" w:themeFillTint="66"/>
          </w:tcPr>
          <w:p w14:paraId="03811DD4" w14:textId="66D5511F" w:rsidR="00E34769" w:rsidRPr="00DA6602" w:rsidRDefault="00E34769" w:rsidP="005B1C15">
            <w:pPr>
              <w:pStyle w:val="Default"/>
              <w:spacing w:after="44"/>
              <w:rPr>
                <w:rFonts w:ascii="Times New Roman" w:hAnsi="Times New Roman" w:cs="Times New Roman"/>
                <w:sz w:val="22"/>
                <w:szCs w:val="22"/>
              </w:rPr>
            </w:pPr>
            <w:r w:rsidRPr="00DA6602">
              <w:rPr>
                <w:rFonts w:ascii="Times New Roman" w:hAnsi="Times New Roman" w:cs="Times New Roman"/>
                <w:sz w:val="22"/>
                <w:szCs w:val="22"/>
              </w:rPr>
              <w:t>K Nearest Neighbors</w:t>
            </w:r>
          </w:p>
        </w:tc>
        <w:tc>
          <w:tcPr>
            <w:tcW w:w="1318" w:type="dxa"/>
            <w:shd w:val="clear" w:color="auto" w:fill="ACB9CA" w:themeFill="text2" w:themeFillTint="66"/>
          </w:tcPr>
          <w:p w14:paraId="0B620577" w14:textId="2470A73B" w:rsidR="00E34769" w:rsidRPr="00DA6602" w:rsidRDefault="00E34769" w:rsidP="005B1C15">
            <w:pPr>
              <w:pStyle w:val="Default"/>
              <w:spacing w:after="44"/>
              <w:rPr>
                <w:rFonts w:ascii="Times New Roman" w:hAnsi="Times New Roman" w:cs="Times New Roman"/>
                <w:sz w:val="22"/>
                <w:szCs w:val="22"/>
              </w:rPr>
            </w:pPr>
            <w:r w:rsidRPr="00DA6602">
              <w:rPr>
                <w:rFonts w:ascii="Times New Roman" w:hAnsi="Times New Roman" w:cs="Times New Roman"/>
                <w:sz w:val="22"/>
                <w:szCs w:val="22"/>
              </w:rPr>
              <w:t>Random Forest</w:t>
            </w:r>
          </w:p>
        </w:tc>
      </w:tr>
      <w:tr w:rsidR="00E34769" w:rsidRPr="00DA6602" w14:paraId="084001D9" w14:textId="77777777" w:rsidTr="0018358A">
        <w:trPr>
          <w:jc w:val="center"/>
        </w:trPr>
        <w:tc>
          <w:tcPr>
            <w:tcW w:w="1208" w:type="dxa"/>
          </w:tcPr>
          <w:p w14:paraId="0877AB03" w14:textId="2E4A7CF7" w:rsidR="00E34769" w:rsidRPr="00DA6602" w:rsidRDefault="00E34769" w:rsidP="005B1C15">
            <w:pPr>
              <w:pStyle w:val="Default"/>
              <w:spacing w:after="44"/>
              <w:rPr>
                <w:rFonts w:ascii="Times New Roman" w:hAnsi="Times New Roman" w:cs="Times New Roman"/>
                <w:b/>
                <w:sz w:val="22"/>
                <w:szCs w:val="22"/>
              </w:rPr>
            </w:pPr>
            <w:r w:rsidRPr="00DA6602">
              <w:rPr>
                <w:rFonts w:ascii="Times New Roman" w:hAnsi="Times New Roman" w:cs="Times New Roman"/>
                <w:b/>
                <w:sz w:val="22"/>
                <w:szCs w:val="22"/>
              </w:rPr>
              <w:t>Precision</w:t>
            </w:r>
          </w:p>
        </w:tc>
        <w:tc>
          <w:tcPr>
            <w:tcW w:w="1340" w:type="dxa"/>
          </w:tcPr>
          <w:p w14:paraId="71E84DCE" w14:textId="05CCB6DB" w:rsidR="00E34769" w:rsidRPr="00DA6602" w:rsidRDefault="00E34769" w:rsidP="0063679E">
            <w:pPr>
              <w:pStyle w:val="Default"/>
              <w:spacing w:after="44"/>
              <w:jc w:val="center"/>
              <w:rPr>
                <w:rFonts w:ascii="Times New Roman" w:hAnsi="Times New Roman" w:cs="Times New Roman"/>
                <w:sz w:val="22"/>
                <w:szCs w:val="22"/>
              </w:rPr>
            </w:pPr>
            <w:r w:rsidRPr="00DA6602">
              <w:rPr>
                <w:rFonts w:ascii="Times New Roman" w:hAnsi="Times New Roman" w:cs="Times New Roman"/>
                <w:sz w:val="22"/>
                <w:szCs w:val="22"/>
              </w:rPr>
              <w:t>0.0%</w:t>
            </w:r>
          </w:p>
        </w:tc>
        <w:tc>
          <w:tcPr>
            <w:tcW w:w="1744" w:type="dxa"/>
          </w:tcPr>
          <w:p w14:paraId="77FDCF1E" w14:textId="343AFB4A" w:rsidR="00E34769" w:rsidRPr="00DA6602" w:rsidRDefault="00E34769" w:rsidP="0063679E">
            <w:pPr>
              <w:pStyle w:val="Default"/>
              <w:spacing w:after="44"/>
              <w:jc w:val="center"/>
              <w:rPr>
                <w:rFonts w:ascii="Times New Roman" w:hAnsi="Times New Roman" w:cs="Times New Roman"/>
                <w:sz w:val="22"/>
                <w:szCs w:val="22"/>
              </w:rPr>
            </w:pPr>
            <w:r w:rsidRPr="00DA6602">
              <w:rPr>
                <w:rFonts w:ascii="Times New Roman" w:hAnsi="Times New Roman" w:cs="Times New Roman"/>
                <w:sz w:val="22"/>
                <w:szCs w:val="22"/>
              </w:rPr>
              <w:t>0.0%</w:t>
            </w:r>
          </w:p>
        </w:tc>
        <w:tc>
          <w:tcPr>
            <w:tcW w:w="1193" w:type="dxa"/>
          </w:tcPr>
          <w:p w14:paraId="66FBD0E2" w14:textId="347BDED2" w:rsidR="00E34769" w:rsidRPr="00DA6602" w:rsidRDefault="00E34769" w:rsidP="0063679E">
            <w:pPr>
              <w:pStyle w:val="Default"/>
              <w:spacing w:after="44"/>
              <w:jc w:val="center"/>
              <w:rPr>
                <w:rFonts w:ascii="Times New Roman" w:hAnsi="Times New Roman" w:cs="Times New Roman"/>
                <w:sz w:val="22"/>
                <w:szCs w:val="22"/>
              </w:rPr>
            </w:pPr>
            <w:r w:rsidRPr="00DA6602">
              <w:rPr>
                <w:rFonts w:ascii="Times New Roman" w:hAnsi="Times New Roman" w:cs="Times New Roman"/>
                <w:sz w:val="22"/>
                <w:szCs w:val="22"/>
              </w:rPr>
              <w:t>0.0%</w:t>
            </w:r>
          </w:p>
        </w:tc>
        <w:tc>
          <w:tcPr>
            <w:tcW w:w="1148" w:type="dxa"/>
          </w:tcPr>
          <w:p w14:paraId="5EFFB8B1" w14:textId="4F681509" w:rsidR="00E34769" w:rsidRPr="00DA6602" w:rsidRDefault="00E34769" w:rsidP="0063679E">
            <w:pPr>
              <w:pStyle w:val="Default"/>
              <w:spacing w:after="44"/>
              <w:jc w:val="center"/>
              <w:rPr>
                <w:rFonts w:ascii="Times New Roman" w:hAnsi="Times New Roman" w:cs="Times New Roman"/>
                <w:sz w:val="22"/>
                <w:szCs w:val="22"/>
              </w:rPr>
            </w:pPr>
            <w:r w:rsidRPr="00DA6602">
              <w:rPr>
                <w:rFonts w:ascii="Times New Roman" w:hAnsi="Times New Roman" w:cs="Times New Roman"/>
                <w:sz w:val="22"/>
                <w:szCs w:val="22"/>
              </w:rPr>
              <w:t>27.2%</w:t>
            </w:r>
          </w:p>
        </w:tc>
        <w:tc>
          <w:tcPr>
            <w:tcW w:w="1399" w:type="dxa"/>
          </w:tcPr>
          <w:p w14:paraId="135D55D1" w14:textId="5C417E7F" w:rsidR="00E34769" w:rsidRPr="00DA6602" w:rsidRDefault="00E34769" w:rsidP="0063679E">
            <w:pPr>
              <w:pStyle w:val="Default"/>
              <w:spacing w:after="44"/>
              <w:jc w:val="center"/>
              <w:rPr>
                <w:rFonts w:ascii="Times New Roman" w:hAnsi="Times New Roman" w:cs="Times New Roman"/>
                <w:sz w:val="22"/>
                <w:szCs w:val="22"/>
              </w:rPr>
            </w:pPr>
            <w:r w:rsidRPr="00DA6602">
              <w:rPr>
                <w:rFonts w:ascii="Times New Roman" w:hAnsi="Times New Roman" w:cs="Times New Roman"/>
                <w:sz w:val="22"/>
                <w:szCs w:val="22"/>
              </w:rPr>
              <w:t>32.7%</w:t>
            </w:r>
          </w:p>
        </w:tc>
        <w:tc>
          <w:tcPr>
            <w:tcW w:w="1318" w:type="dxa"/>
          </w:tcPr>
          <w:p w14:paraId="7EB1DB89" w14:textId="438DAEF5" w:rsidR="00E34769" w:rsidRPr="00DA6602" w:rsidRDefault="00E34769" w:rsidP="0063679E">
            <w:pPr>
              <w:pStyle w:val="Default"/>
              <w:spacing w:after="44"/>
              <w:jc w:val="center"/>
              <w:rPr>
                <w:rFonts w:ascii="Times New Roman" w:hAnsi="Times New Roman" w:cs="Times New Roman"/>
                <w:sz w:val="22"/>
                <w:szCs w:val="22"/>
              </w:rPr>
            </w:pPr>
            <w:r w:rsidRPr="00DA6602">
              <w:rPr>
                <w:rFonts w:ascii="Times New Roman" w:hAnsi="Times New Roman" w:cs="Times New Roman"/>
                <w:sz w:val="22"/>
                <w:szCs w:val="22"/>
              </w:rPr>
              <w:t>51.2%</w:t>
            </w:r>
          </w:p>
        </w:tc>
      </w:tr>
    </w:tbl>
    <w:p w14:paraId="19FD830C" w14:textId="54C263AB" w:rsidR="0063679E" w:rsidRPr="00DA6602" w:rsidRDefault="0063679E" w:rsidP="0063679E">
      <w:pPr>
        <w:pStyle w:val="Default"/>
        <w:spacing w:after="44"/>
        <w:jc w:val="center"/>
        <w:rPr>
          <w:rFonts w:ascii="Times New Roman" w:hAnsi="Times New Roman" w:cs="Times New Roman"/>
          <w:sz w:val="22"/>
          <w:szCs w:val="22"/>
        </w:rPr>
      </w:pPr>
      <w:r w:rsidRPr="00DA6602">
        <w:rPr>
          <w:rFonts w:ascii="Times New Roman" w:hAnsi="Times New Roman" w:cs="Times New Roman"/>
          <w:sz w:val="22"/>
          <w:szCs w:val="22"/>
        </w:rPr>
        <w:t xml:space="preserve">Table 1:  Initial </w:t>
      </w:r>
      <w:r w:rsidR="0018358A" w:rsidRPr="00DA6602">
        <w:rPr>
          <w:rFonts w:ascii="Times New Roman" w:hAnsi="Times New Roman" w:cs="Times New Roman"/>
          <w:sz w:val="22"/>
          <w:szCs w:val="22"/>
        </w:rPr>
        <w:t xml:space="preserve">Single </w:t>
      </w:r>
      <w:r w:rsidRPr="00DA6602">
        <w:rPr>
          <w:rFonts w:ascii="Times New Roman" w:hAnsi="Times New Roman" w:cs="Times New Roman"/>
          <w:sz w:val="22"/>
          <w:szCs w:val="22"/>
        </w:rPr>
        <w:t>Model</w:t>
      </w:r>
      <w:r w:rsidR="0018358A" w:rsidRPr="00DA6602">
        <w:rPr>
          <w:rFonts w:ascii="Times New Roman" w:hAnsi="Times New Roman" w:cs="Times New Roman"/>
          <w:sz w:val="22"/>
          <w:szCs w:val="22"/>
        </w:rPr>
        <w:t xml:space="preserve"> (All Data)</w:t>
      </w:r>
      <w:r w:rsidRPr="00DA6602">
        <w:rPr>
          <w:rFonts w:ascii="Times New Roman" w:hAnsi="Times New Roman" w:cs="Times New Roman"/>
          <w:sz w:val="22"/>
          <w:szCs w:val="22"/>
        </w:rPr>
        <w:t xml:space="preserve"> Precision Scores</w:t>
      </w:r>
    </w:p>
    <w:p w14:paraId="594F8BFA" w14:textId="77777777" w:rsidR="0063679E" w:rsidRPr="00DA6602" w:rsidRDefault="0063679E" w:rsidP="005B1C15">
      <w:pPr>
        <w:pStyle w:val="Default"/>
        <w:spacing w:after="44"/>
        <w:rPr>
          <w:rFonts w:ascii="Times New Roman" w:hAnsi="Times New Roman" w:cs="Times New Roman"/>
          <w:sz w:val="22"/>
          <w:szCs w:val="22"/>
        </w:rPr>
      </w:pPr>
    </w:p>
    <w:p w14:paraId="02D07307" w14:textId="45FFDD39" w:rsidR="0063679E" w:rsidRPr="00DA6602" w:rsidRDefault="00647D40" w:rsidP="005B1C15">
      <w:pPr>
        <w:pStyle w:val="Default"/>
        <w:spacing w:after="44"/>
        <w:rPr>
          <w:rFonts w:ascii="Times New Roman" w:hAnsi="Times New Roman" w:cs="Times New Roman"/>
          <w:sz w:val="22"/>
          <w:szCs w:val="22"/>
        </w:rPr>
      </w:pPr>
      <w:r w:rsidRPr="00DA6602">
        <w:rPr>
          <w:rFonts w:ascii="Times New Roman" w:hAnsi="Times New Roman" w:cs="Times New Roman"/>
          <w:sz w:val="22"/>
          <w:szCs w:val="22"/>
        </w:rPr>
        <w:t>In working to increase the model precision</w:t>
      </w:r>
      <w:r w:rsidR="00E1474C" w:rsidRPr="00DA6602">
        <w:rPr>
          <w:rFonts w:ascii="Times New Roman" w:hAnsi="Times New Roman" w:cs="Times New Roman"/>
          <w:sz w:val="22"/>
          <w:szCs w:val="22"/>
        </w:rPr>
        <w:t>,</w:t>
      </w:r>
      <w:r w:rsidRPr="00DA6602">
        <w:rPr>
          <w:rFonts w:ascii="Times New Roman" w:hAnsi="Times New Roman" w:cs="Times New Roman"/>
          <w:sz w:val="22"/>
          <w:szCs w:val="22"/>
        </w:rPr>
        <w:t xml:space="preserve"> an alternate strategy was developed and tested.  The thought was that perhaps the level of complexity was beyond the model’s ability to accurately predict.  As such, the solution of multiple models was developed to determine if the precision could be increased</w:t>
      </w:r>
      <w:r w:rsidR="00E34769" w:rsidRPr="00DA6602">
        <w:rPr>
          <w:rFonts w:ascii="Times New Roman" w:hAnsi="Times New Roman" w:cs="Times New Roman"/>
          <w:sz w:val="22"/>
          <w:szCs w:val="22"/>
        </w:rPr>
        <w:t xml:space="preserve"> using different subsets of the data</w:t>
      </w:r>
      <w:r w:rsidRPr="00DA6602">
        <w:rPr>
          <w:rFonts w:ascii="Times New Roman" w:hAnsi="Times New Roman" w:cs="Times New Roman"/>
          <w:sz w:val="22"/>
          <w:szCs w:val="22"/>
        </w:rPr>
        <w:t>.  In this case</w:t>
      </w:r>
      <w:r w:rsidR="00F03280" w:rsidRPr="00DA6602">
        <w:rPr>
          <w:rFonts w:ascii="Times New Roman" w:hAnsi="Times New Roman" w:cs="Times New Roman"/>
          <w:sz w:val="22"/>
          <w:szCs w:val="22"/>
        </w:rPr>
        <w:t>,</w:t>
      </w:r>
      <w:r w:rsidRPr="00DA6602">
        <w:rPr>
          <w:rFonts w:ascii="Times New Roman" w:hAnsi="Times New Roman" w:cs="Times New Roman"/>
          <w:sz w:val="22"/>
          <w:szCs w:val="22"/>
        </w:rPr>
        <w:t xml:space="preserve"> the data was segmented by airline and airport.  The models </w:t>
      </w:r>
      <w:r w:rsidRPr="00DA6602">
        <w:rPr>
          <w:rFonts w:ascii="Times New Roman" w:hAnsi="Times New Roman" w:cs="Times New Roman"/>
          <w:sz w:val="22"/>
          <w:szCs w:val="22"/>
        </w:rPr>
        <w:lastRenderedPageBreak/>
        <w:t>were trained and predict</w:t>
      </w:r>
      <w:r w:rsidR="00E951FE" w:rsidRPr="00DA6602">
        <w:rPr>
          <w:rFonts w:ascii="Times New Roman" w:hAnsi="Times New Roman" w:cs="Times New Roman"/>
          <w:sz w:val="22"/>
          <w:szCs w:val="22"/>
        </w:rPr>
        <w:t>ed</w:t>
      </w:r>
      <w:r w:rsidRPr="00DA6602">
        <w:rPr>
          <w:rFonts w:ascii="Times New Roman" w:hAnsi="Times New Roman" w:cs="Times New Roman"/>
          <w:sz w:val="22"/>
          <w:szCs w:val="22"/>
        </w:rPr>
        <w:t xml:space="preserve"> on their respective data </w:t>
      </w:r>
      <w:r w:rsidR="00E34769" w:rsidRPr="00DA6602">
        <w:rPr>
          <w:rFonts w:ascii="Times New Roman" w:hAnsi="Times New Roman" w:cs="Times New Roman"/>
          <w:sz w:val="22"/>
          <w:szCs w:val="22"/>
        </w:rPr>
        <w:t>segments</w:t>
      </w:r>
      <w:r w:rsidRPr="00DA6602">
        <w:rPr>
          <w:rFonts w:ascii="Times New Roman" w:hAnsi="Times New Roman" w:cs="Times New Roman"/>
          <w:sz w:val="22"/>
          <w:szCs w:val="22"/>
        </w:rPr>
        <w:t xml:space="preserve"> </w:t>
      </w:r>
      <w:r w:rsidR="00E34769" w:rsidRPr="00DA6602">
        <w:rPr>
          <w:rFonts w:ascii="Times New Roman" w:hAnsi="Times New Roman" w:cs="Times New Roman"/>
          <w:sz w:val="22"/>
          <w:szCs w:val="22"/>
        </w:rPr>
        <w:t>to determine if their performance increased beyond that of a single model</w:t>
      </w:r>
      <w:r w:rsidRPr="00DA6602">
        <w:rPr>
          <w:rFonts w:ascii="Times New Roman" w:hAnsi="Times New Roman" w:cs="Times New Roman"/>
          <w:sz w:val="22"/>
          <w:szCs w:val="22"/>
        </w:rPr>
        <w:t>.</w:t>
      </w:r>
    </w:p>
    <w:p w14:paraId="70D18C02" w14:textId="77777777" w:rsidR="00647D40" w:rsidRPr="00DA6602" w:rsidRDefault="00647D40" w:rsidP="005B1C15">
      <w:pPr>
        <w:pStyle w:val="Default"/>
        <w:spacing w:after="44"/>
        <w:rPr>
          <w:rFonts w:ascii="Times New Roman" w:hAnsi="Times New Roman" w:cs="Times New Roman"/>
          <w:sz w:val="22"/>
          <w:szCs w:val="22"/>
        </w:rPr>
      </w:pPr>
    </w:p>
    <w:p w14:paraId="31F524CF" w14:textId="286D2FFD" w:rsidR="00647D40" w:rsidRPr="00DA6602" w:rsidRDefault="00647D40" w:rsidP="005B1C15">
      <w:pPr>
        <w:pStyle w:val="Default"/>
        <w:spacing w:after="44"/>
        <w:rPr>
          <w:rFonts w:ascii="Times New Roman" w:hAnsi="Times New Roman" w:cs="Times New Roman"/>
          <w:sz w:val="22"/>
          <w:szCs w:val="22"/>
        </w:rPr>
      </w:pPr>
      <w:r w:rsidRPr="00DA6602">
        <w:rPr>
          <w:rFonts w:ascii="Times New Roman" w:hAnsi="Times New Roman" w:cs="Times New Roman"/>
          <w:sz w:val="22"/>
          <w:szCs w:val="22"/>
        </w:rPr>
        <w:t xml:space="preserve">This approach was applied on six data segments in which the models were trained and evaluated.  In 80% of the test cases this technique outperformed the single model solution of 51.2%.  These results can be seen in table 2. </w:t>
      </w:r>
    </w:p>
    <w:p w14:paraId="00C96AE4" w14:textId="77777777" w:rsidR="00BB6F73" w:rsidRPr="00DA6602" w:rsidRDefault="00BB6F73" w:rsidP="005B1C15">
      <w:pPr>
        <w:pStyle w:val="Default"/>
        <w:spacing w:after="44"/>
        <w:rPr>
          <w:rFonts w:ascii="Times New Roman" w:hAnsi="Times New Roman" w:cs="Times New Roman"/>
          <w:sz w:val="22"/>
          <w:szCs w:val="22"/>
        </w:rPr>
      </w:pPr>
    </w:p>
    <w:tbl>
      <w:tblPr>
        <w:tblStyle w:val="TableGrid"/>
        <w:tblW w:w="0" w:type="auto"/>
        <w:jc w:val="center"/>
        <w:tblLook w:val="04A0" w:firstRow="1" w:lastRow="0" w:firstColumn="1" w:lastColumn="0" w:noHBand="0" w:noVBand="1"/>
      </w:tblPr>
      <w:tblGrid>
        <w:gridCol w:w="1165"/>
        <w:gridCol w:w="1800"/>
        <w:gridCol w:w="1917"/>
        <w:gridCol w:w="1559"/>
        <w:gridCol w:w="1559"/>
      </w:tblGrid>
      <w:tr w:rsidR="00E34769" w:rsidRPr="00DA6602" w14:paraId="09A32308" w14:textId="77777777" w:rsidTr="0018358A">
        <w:trPr>
          <w:jc w:val="center"/>
        </w:trPr>
        <w:tc>
          <w:tcPr>
            <w:tcW w:w="1165" w:type="dxa"/>
            <w:shd w:val="clear" w:color="auto" w:fill="ACB9CA" w:themeFill="text2" w:themeFillTint="66"/>
          </w:tcPr>
          <w:p w14:paraId="55726F1B" w14:textId="0C2CA65F" w:rsidR="00E34769" w:rsidRPr="00DA6602" w:rsidRDefault="00E34769" w:rsidP="0018358A">
            <w:pPr>
              <w:pStyle w:val="Default"/>
              <w:spacing w:after="44"/>
              <w:rPr>
                <w:rFonts w:ascii="Times New Roman" w:hAnsi="Times New Roman" w:cs="Times New Roman"/>
                <w:sz w:val="22"/>
                <w:szCs w:val="22"/>
              </w:rPr>
            </w:pPr>
            <w:r w:rsidRPr="00DA6602">
              <w:rPr>
                <w:rFonts w:ascii="Times New Roman" w:hAnsi="Times New Roman" w:cs="Times New Roman"/>
                <w:sz w:val="22"/>
                <w:szCs w:val="22"/>
              </w:rPr>
              <w:t>Data Set</w:t>
            </w:r>
          </w:p>
        </w:tc>
        <w:tc>
          <w:tcPr>
            <w:tcW w:w="1800" w:type="dxa"/>
            <w:shd w:val="clear" w:color="auto" w:fill="ACB9CA" w:themeFill="text2" w:themeFillTint="66"/>
          </w:tcPr>
          <w:p w14:paraId="56272912" w14:textId="14055B8A" w:rsidR="00E34769" w:rsidRPr="00DA6602" w:rsidRDefault="00E34769" w:rsidP="00DF2127">
            <w:pPr>
              <w:pStyle w:val="Default"/>
              <w:spacing w:after="44"/>
              <w:rPr>
                <w:rFonts w:ascii="Times New Roman" w:hAnsi="Times New Roman" w:cs="Times New Roman"/>
                <w:sz w:val="22"/>
                <w:szCs w:val="22"/>
              </w:rPr>
            </w:pPr>
            <w:r w:rsidRPr="00DA6602">
              <w:rPr>
                <w:rFonts w:ascii="Times New Roman" w:hAnsi="Times New Roman" w:cs="Times New Roman"/>
                <w:sz w:val="22"/>
                <w:szCs w:val="22"/>
              </w:rPr>
              <w:t>Naïve Bayes</w:t>
            </w:r>
          </w:p>
        </w:tc>
        <w:tc>
          <w:tcPr>
            <w:tcW w:w="1917" w:type="dxa"/>
            <w:shd w:val="clear" w:color="auto" w:fill="ACB9CA" w:themeFill="text2" w:themeFillTint="66"/>
          </w:tcPr>
          <w:p w14:paraId="375F7A72" w14:textId="77777777" w:rsidR="00E34769" w:rsidRPr="00DA6602" w:rsidRDefault="00E34769" w:rsidP="00DF2127">
            <w:pPr>
              <w:pStyle w:val="Default"/>
              <w:spacing w:after="44"/>
              <w:rPr>
                <w:rFonts w:ascii="Times New Roman" w:hAnsi="Times New Roman" w:cs="Times New Roman"/>
                <w:sz w:val="22"/>
                <w:szCs w:val="22"/>
              </w:rPr>
            </w:pPr>
            <w:r w:rsidRPr="00DA6602">
              <w:rPr>
                <w:rFonts w:ascii="Times New Roman" w:hAnsi="Times New Roman" w:cs="Times New Roman"/>
                <w:sz w:val="22"/>
                <w:szCs w:val="22"/>
              </w:rPr>
              <w:t>Decision Tree</w:t>
            </w:r>
          </w:p>
        </w:tc>
        <w:tc>
          <w:tcPr>
            <w:tcW w:w="1559" w:type="dxa"/>
            <w:shd w:val="clear" w:color="auto" w:fill="ACB9CA" w:themeFill="text2" w:themeFillTint="66"/>
          </w:tcPr>
          <w:p w14:paraId="64E93842" w14:textId="77777777" w:rsidR="00E34769" w:rsidRPr="00DA6602" w:rsidRDefault="00E34769" w:rsidP="00DF2127">
            <w:pPr>
              <w:pStyle w:val="Default"/>
              <w:spacing w:after="44"/>
              <w:rPr>
                <w:rFonts w:ascii="Times New Roman" w:hAnsi="Times New Roman" w:cs="Times New Roman"/>
                <w:sz w:val="22"/>
                <w:szCs w:val="22"/>
              </w:rPr>
            </w:pPr>
            <w:r w:rsidRPr="00DA6602">
              <w:rPr>
                <w:rFonts w:ascii="Times New Roman" w:hAnsi="Times New Roman" w:cs="Times New Roman"/>
                <w:sz w:val="22"/>
                <w:szCs w:val="22"/>
              </w:rPr>
              <w:t>K Nearest Neighbors</w:t>
            </w:r>
          </w:p>
        </w:tc>
        <w:tc>
          <w:tcPr>
            <w:tcW w:w="1559" w:type="dxa"/>
            <w:shd w:val="clear" w:color="auto" w:fill="ACB9CA" w:themeFill="text2" w:themeFillTint="66"/>
          </w:tcPr>
          <w:p w14:paraId="62203BCD" w14:textId="77777777" w:rsidR="00E34769" w:rsidRPr="00DA6602" w:rsidRDefault="00E34769" w:rsidP="00DF2127">
            <w:pPr>
              <w:pStyle w:val="Default"/>
              <w:spacing w:after="44"/>
              <w:rPr>
                <w:rFonts w:ascii="Times New Roman" w:hAnsi="Times New Roman" w:cs="Times New Roman"/>
                <w:sz w:val="22"/>
                <w:szCs w:val="22"/>
              </w:rPr>
            </w:pPr>
            <w:r w:rsidRPr="00DA6602">
              <w:rPr>
                <w:rFonts w:ascii="Times New Roman" w:hAnsi="Times New Roman" w:cs="Times New Roman"/>
                <w:sz w:val="22"/>
                <w:szCs w:val="22"/>
              </w:rPr>
              <w:t>Random Forest</w:t>
            </w:r>
          </w:p>
        </w:tc>
      </w:tr>
      <w:tr w:rsidR="0018358A" w:rsidRPr="00DA6602" w14:paraId="5A2DF5CF" w14:textId="77777777" w:rsidTr="0018358A">
        <w:trPr>
          <w:jc w:val="center"/>
        </w:trPr>
        <w:tc>
          <w:tcPr>
            <w:tcW w:w="1165" w:type="dxa"/>
          </w:tcPr>
          <w:p w14:paraId="327B5A0A" w14:textId="5BF23444" w:rsidR="0018358A" w:rsidRPr="00DA6602" w:rsidRDefault="0018358A" w:rsidP="0018358A">
            <w:pPr>
              <w:pStyle w:val="Default"/>
              <w:spacing w:after="44"/>
              <w:rPr>
                <w:rFonts w:ascii="Times New Roman" w:hAnsi="Times New Roman" w:cs="Times New Roman"/>
                <w:b/>
                <w:sz w:val="22"/>
                <w:szCs w:val="22"/>
              </w:rPr>
            </w:pPr>
            <w:r w:rsidRPr="00DA6602">
              <w:rPr>
                <w:rFonts w:ascii="Times New Roman" w:hAnsi="Times New Roman" w:cs="Times New Roman"/>
                <w:b/>
                <w:sz w:val="22"/>
                <w:szCs w:val="22"/>
              </w:rPr>
              <w:t>1</w:t>
            </w:r>
          </w:p>
        </w:tc>
        <w:tc>
          <w:tcPr>
            <w:tcW w:w="1800" w:type="dxa"/>
          </w:tcPr>
          <w:p w14:paraId="6ABD13CA" w14:textId="4702E4D0" w:rsidR="0018358A" w:rsidRPr="00DA6602" w:rsidRDefault="0018358A" w:rsidP="0018358A">
            <w:pPr>
              <w:pStyle w:val="Default"/>
              <w:spacing w:after="44"/>
              <w:jc w:val="center"/>
              <w:rPr>
                <w:rFonts w:ascii="Times New Roman" w:hAnsi="Times New Roman" w:cs="Times New Roman"/>
                <w:sz w:val="22"/>
                <w:szCs w:val="22"/>
              </w:rPr>
            </w:pPr>
            <w:r w:rsidRPr="00DA6602">
              <w:rPr>
                <w:rFonts w:ascii="Times New Roman" w:hAnsi="Times New Roman" w:cs="Times New Roman"/>
                <w:sz w:val="22"/>
                <w:szCs w:val="22"/>
              </w:rPr>
              <w:t>27.7%</w:t>
            </w:r>
          </w:p>
        </w:tc>
        <w:tc>
          <w:tcPr>
            <w:tcW w:w="1917" w:type="dxa"/>
          </w:tcPr>
          <w:p w14:paraId="72AD2ADC" w14:textId="01927915" w:rsidR="0018358A" w:rsidRPr="00DA6602" w:rsidRDefault="0018358A" w:rsidP="0018358A">
            <w:pPr>
              <w:pStyle w:val="Default"/>
              <w:spacing w:after="44"/>
              <w:jc w:val="center"/>
              <w:rPr>
                <w:rFonts w:ascii="Times New Roman" w:hAnsi="Times New Roman" w:cs="Times New Roman"/>
                <w:sz w:val="22"/>
                <w:szCs w:val="22"/>
              </w:rPr>
            </w:pPr>
            <w:r w:rsidRPr="00DA6602">
              <w:rPr>
                <w:rFonts w:ascii="Times New Roman" w:hAnsi="Times New Roman" w:cs="Times New Roman"/>
                <w:sz w:val="22"/>
                <w:szCs w:val="22"/>
              </w:rPr>
              <w:t>29.6%</w:t>
            </w:r>
          </w:p>
        </w:tc>
        <w:tc>
          <w:tcPr>
            <w:tcW w:w="1559" w:type="dxa"/>
          </w:tcPr>
          <w:p w14:paraId="78522B23" w14:textId="59F2CBC7" w:rsidR="0018358A" w:rsidRPr="00DA6602" w:rsidRDefault="0018358A" w:rsidP="0018358A">
            <w:pPr>
              <w:pStyle w:val="Default"/>
              <w:spacing w:after="44"/>
              <w:jc w:val="center"/>
              <w:rPr>
                <w:rFonts w:ascii="Times New Roman" w:hAnsi="Times New Roman" w:cs="Times New Roman"/>
                <w:sz w:val="22"/>
                <w:szCs w:val="22"/>
              </w:rPr>
            </w:pPr>
            <w:r w:rsidRPr="00DA6602">
              <w:rPr>
                <w:rFonts w:ascii="Times New Roman" w:hAnsi="Times New Roman" w:cs="Times New Roman"/>
                <w:sz w:val="22"/>
                <w:szCs w:val="22"/>
              </w:rPr>
              <w:t>45.3%</w:t>
            </w:r>
          </w:p>
        </w:tc>
        <w:tc>
          <w:tcPr>
            <w:tcW w:w="1559" w:type="dxa"/>
          </w:tcPr>
          <w:p w14:paraId="034DC93E" w14:textId="0CD0BB94" w:rsidR="0018358A" w:rsidRPr="00DA6602" w:rsidRDefault="0018358A" w:rsidP="0018358A">
            <w:pPr>
              <w:pStyle w:val="Default"/>
              <w:spacing w:after="44"/>
              <w:jc w:val="center"/>
              <w:rPr>
                <w:rFonts w:ascii="Times New Roman" w:hAnsi="Times New Roman" w:cs="Times New Roman"/>
                <w:sz w:val="22"/>
                <w:szCs w:val="22"/>
              </w:rPr>
            </w:pPr>
            <w:r w:rsidRPr="00DA6602">
              <w:rPr>
                <w:rFonts w:ascii="Times New Roman" w:hAnsi="Times New Roman" w:cs="Times New Roman"/>
                <w:sz w:val="22"/>
                <w:szCs w:val="22"/>
              </w:rPr>
              <w:t>67.5%</w:t>
            </w:r>
          </w:p>
        </w:tc>
      </w:tr>
      <w:tr w:rsidR="0018358A" w:rsidRPr="00DA6602" w14:paraId="3B386FB1" w14:textId="77777777" w:rsidTr="0018358A">
        <w:trPr>
          <w:jc w:val="center"/>
        </w:trPr>
        <w:tc>
          <w:tcPr>
            <w:tcW w:w="1165" w:type="dxa"/>
          </w:tcPr>
          <w:p w14:paraId="2A7EC638" w14:textId="75CBED6A" w:rsidR="0018358A" w:rsidRPr="00DA6602" w:rsidRDefault="0018358A" w:rsidP="0018358A">
            <w:pPr>
              <w:pStyle w:val="Default"/>
              <w:spacing w:after="44"/>
              <w:rPr>
                <w:rFonts w:ascii="Times New Roman" w:hAnsi="Times New Roman" w:cs="Times New Roman"/>
                <w:b/>
                <w:sz w:val="22"/>
                <w:szCs w:val="22"/>
              </w:rPr>
            </w:pPr>
            <w:r w:rsidRPr="00DA6602">
              <w:rPr>
                <w:rFonts w:ascii="Times New Roman" w:hAnsi="Times New Roman" w:cs="Times New Roman"/>
                <w:b/>
                <w:sz w:val="22"/>
                <w:szCs w:val="22"/>
              </w:rPr>
              <w:t>2</w:t>
            </w:r>
          </w:p>
        </w:tc>
        <w:tc>
          <w:tcPr>
            <w:tcW w:w="1800" w:type="dxa"/>
          </w:tcPr>
          <w:p w14:paraId="460D9765" w14:textId="4A8F96A1" w:rsidR="0018358A" w:rsidRPr="00DA6602" w:rsidRDefault="0018358A" w:rsidP="0018358A">
            <w:pPr>
              <w:pStyle w:val="Default"/>
              <w:spacing w:after="44"/>
              <w:jc w:val="center"/>
              <w:rPr>
                <w:rFonts w:ascii="Times New Roman" w:hAnsi="Times New Roman" w:cs="Times New Roman"/>
                <w:sz w:val="22"/>
                <w:szCs w:val="22"/>
              </w:rPr>
            </w:pPr>
            <w:r w:rsidRPr="00DA6602">
              <w:rPr>
                <w:rFonts w:ascii="Times New Roman" w:hAnsi="Times New Roman" w:cs="Times New Roman"/>
                <w:sz w:val="22"/>
                <w:szCs w:val="22"/>
              </w:rPr>
              <w:t>27.7%</w:t>
            </w:r>
          </w:p>
        </w:tc>
        <w:tc>
          <w:tcPr>
            <w:tcW w:w="1917" w:type="dxa"/>
          </w:tcPr>
          <w:p w14:paraId="1275E8B1" w14:textId="6B3BBEE4" w:rsidR="0018358A" w:rsidRPr="00DA6602" w:rsidRDefault="0018358A" w:rsidP="0018358A">
            <w:pPr>
              <w:pStyle w:val="Default"/>
              <w:spacing w:after="44"/>
              <w:jc w:val="center"/>
              <w:rPr>
                <w:rFonts w:ascii="Times New Roman" w:hAnsi="Times New Roman" w:cs="Times New Roman"/>
                <w:sz w:val="22"/>
                <w:szCs w:val="22"/>
              </w:rPr>
            </w:pPr>
            <w:r w:rsidRPr="00DA6602">
              <w:rPr>
                <w:rFonts w:ascii="Times New Roman" w:hAnsi="Times New Roman" w:cs="Times New Roman"/>
                <w:sz w:val="22"/>
                <w:szCs w:val="22"/>
              </w:rPr>
              <w:t>29.8%</w:t>
            </w:r>
          </w:p>
        </w:tc>
        <w:tc>
          <w:tcPr>
            <w:tcW w:w="1559" w:type="dxa"/>
          </w:tcPr>
          <w:p w14:paraId="506C9076" w14:textId="282CB464" w:rsidR="0018358A" w:rsidRPr="00DA6602" w:rsidRDefault="0018358A" w:rsidP="0018358A">
            <w:pPr>
              <w:pStyle w:val="Default"/>
              <w:spacing w:after="44"/>
              <w:jc w:val="center"/>
              <w:rPr>
                <w:rFonts w:ascii="Times New Roman" w:hAnsi="Times New Roman" w:cs="Times New Roman"/>
                <w:sz w:val="22"/>
                <w:szCs w:val="22"/>
              </w:rPr>
            </w:pPr>
            <w:r w:rsidRPr="00DA6602">
              <w:rPr>
                <w:rFonts w:ascii="Times New Roman" w:hAnsi="Times New Roman" w:cs="Times New Roman"/>
                <w:sz w:val="22"/>
                <w:szCs w:val="22"/>
              </w:rPr>
              <w:t>45.3%</w:t>
            </w:r>
          </w:p>
        </w:tc>
        <w:tc>
          <w:tcPr>
            <w:tcW w:w="1559" w:type="dxa"/>
          </w:tcPr>
          <w:p w14:paraId="6FEEE79D" w14:textId="50FD4482" w:rsidR="0018358A" w:rsidRPr="00DA6602" w:rsidRDefault="0018358A" w:rsidP="0018358A">
            <w:pPr>
              <w:pStyle w:val="Default"/>
              <w:spacing w:after="44"/>
              <w:jc w:val="center"/>
              <w:rPr>
                <w:rFonts w:ascii="Times New Roman" w:hAnsi="Times New Roman" w:cs="Times New Roman"/>
                <w:sz w:val="22"/>
                <w:szCs w:val="22"/>
              </w:rPr>
            </w:pPr>
            <w:r w:rsidRPr="00DA6602">
              <w:rPr>
                <w:rFonts w:ascii="Times New Roman" w:hAnsi="Times New Roman" w:cs="Times New Roman"/>
                <w:sz w:val="22"/>
                <w:szCs w:val="22"/>
              </w:rPr>
              <w:t>65.3%</w:t>
            </w:r>
          </w:p>
        </w:tc>
      </w:tr>
      <w:tr w:rsidR="0018358A" w:rsidRPr="00DA6602" w14:paraId="2CDDBBE8" w14:textId="77777777" w:rsidTr="0018358A">
        <w:trPr>
          <w:jc w:val="center"/>
        </w:trPr>
        <w:tc>
          <w:tcPr>
            <w:tcW w:w="1165" w:type="dxa"/>
          </w:tcPr>
          <w:p w14:paraId="0755080E" w14:textId="2B5FFE1C" w:rsidR="0018358A" w:rsidRPr="00DA6602" w:rsidRDefault="0018358A" w:rsidP="0018358A">
            <w:pPr>
              <w:pStyle w:val="Default"/>
              <w:spacing w:after="44"/>
              <w:rPr>
                <w:rFonts w:ascii="Times New Roman" w:hAnsi="Times New Roman" w:cs="Times New Roman"/>
                <w:b/>
                <w:sz w:val="22"/>
                <w:szCs w:val="22"/>
              </w:rPr>
            </w:pPr>
            <w:r w:rsidRPr="00DA6602">
              <w:rPr>
                <w:rFonts w:ascii="Times New Roman" w:hAnsi="Times New Roman" w:cs="Times New Roman"/>
                <w:b/>
                <w:sz w:val="22"/>
                <w:szCs w:val="22"/>
              </w:rPr>
              <w:t>3</w:t>
            </w:r>
          </w:p>
        </w:tc>
        <w:tc>
          <w:tcPr>
            <w:tcW w:w="1800" w:type="dxa"/>
          </w:tcPr>
          <w:p w14:paraId="2059624D" w14:textId="08F04F66" w:rsidR="0018358A" w:rsidRPr="00DA6602" w:rsidRDefault="0018358A" w:rsidP="0018358A">
            <w:pPr>
              <w:pStyle w:val="Default"/>
              <w:spacing w:after="44"/>
              <w:jc w:val="center"/>
              <w:rPr>
                <w:rFonts w:ascii="Times New Roman" w:hAnsi="Times New Roman" w:cs="Times New Roman"/>
                <w:sz w:val="22"/>
                <w:szCs w:val="22"/>
              </w:rPr>
            </w:pPr>
            <w:r w:rsidRPr="00DA6602">
              <w:rPr>
                <w:rFonts w:ascii="Times New Roman" w:hAnsi="Times New Roman" w:cs="Times New Roman"/>
                <w:sz w:val="22"/>
                <w:szCs w:val="22"/>
              </w:rPr>
              <w:t>20.0%</w:t>
            </w:r>
          </w:p>
        </w:tc>
        <w:tc>
          <w:tcPr>
            <w:tcW w:w="1917" w:type="dxa"/>
          </w:tcPr>
          <w:p w14:paraId="201CDE7E" w14:textId="6E172DBB" w:rsidR="0018358A" w:rsidRPr="00DA6602" w:rsidRDefault="0018358A" w:rsidP="0018358A">
            <w:pPr>
              <w:pStyle w:val="Default"/>
              <w:spacing w:after="44"/>
              <w:jc w:val="center"/>
              <w:rPr>
                <w:rFonts w:ascii="Times New Roman" w:hAnsi="Times New Roman" w:cs="Times New Roman"/>
                <w:sz w:val="22"/>
                <w:szCs w:val="22"/>
              </w:rPr>
            </w:pPr>
            <w:r w:rsidRPr="00DA6602">
              <w:rPr>
                <w:rFonts w:ascii="Times New Roman" w:hAnsi="Times New Roman" w:cs="Times New Roman"/>
                <w:sz w:val="22"/>
                <w:szCs w:val="22"/>
              </w:rPr>
              <w:t>22.1%</w:t>
            </w:r>
          </w:p>
        </w:tc>
        <w:tc>
          <w:tcPr>
            <w:tcW w:w="1559" w:type="dxa"/>
          </w:tcPr>
          <w:p w14:paraId="0E905C4C" w14:textId="69BB65CA" w:rsidR="0018358A" w:rsidRPr="00DA6602" w:rsidRDefault="0018358A" w:rsidP="0018358A">
            <w:pPr>
              <w:pStyle w:val="Default"/>
              <w:spacing w:after="44"/>
              <w:jc w:val="center"/>
              <w:rPr>
                <w:rFonts w:ascii="Times New Roman" w:hAnsi="Times New Roman" w:cs="Times New Roman"/>
                <w:sz w:val="22"/>
                <w:szCs w:val="22"/>
              </w:rPr>
            </w:pPr>
            <w:r w:rsidRPr="00DA6602">
              <w:rPr>
                <w:rFonts w:ascii="Times New Roman" w:hAnsi="Times New Roman" w:cs="Times New Roman"/>
                <w:sz w:val="22"/>
                <w:szCs w:val="22"/>
              </w:rPr>
              <w:t>29.4%</w:t>
            </w:r>
          </w:p>
        </w:tc>
        <w:tc>
          <w:tcPr>
            <w:tcW w:w="1559" w:type="dxa"/>
          </w:tcPr>
          <w:p w14:paraId="53317EE3" w14:textId="1188D6B2" w:rsidR="0018358A" w:rsidRPr="00DA6602" w:rsidRDefault="0018358A" w:rsidP="0018358A">
            <w:pPr>
              <w:pStyle w:val="Default"/>
              <w:spacing w:after="44"/>
              <w:jc w:val="center"/>
              <w:rPr>
                <w:rFonts w:ascii="Times New Roman" w:hAnsi="Times New Roman" w:cs="Times New Roman"/>
                <w:sz w:val="22"/>
                <w:szCs w:val="22"/>
              </w:rPr>
            </w:pPr>
            <w:r w:rsidRPr="00DA6602">
              <w:rPr>
                <w:rFonts w:ascii="Times New Roman" w:hAnsi="Times New Roman" w:cs="Times New Roman"/>
                <w:sz w:val="22"/>
                <w:szCs w:val="22"/>
              </w:rPr>
              <w:t>49.5%</w:t>
            </w:r>
          </w:p>
        </w:tc>
      </w:tr>
      <w:tr w:rsidR="0018358A" w:rsidRPr="00DA6602" w14:paraId="542D3134" w14:textId="77777777" w:rsidTr="0018358A">
        <w:trPr>
          <w:jc w:val="center"/>
        </w:trPr>
        <w:tc>
          <w:tcPr>
            <w:tcW w:w="1165" w:type="dxa"/>
          </w:tcPr>
          <w:p w14:paraId="6A1BB00F" w14:textId="1CA442BA" w:rsidR="0018358A" w:rsidRPr="00DA6602" w:rsidRDefault="0018358A" w:rsidP="0018358A">
            <w:pPr>
              <w:pStyle w:val="Default"/>
              <w:spacing w:after="44"/>
              <w:rPr>
                <w:rFonts w:ascii="Times New Roman" w:hAnsi="Times New Roman" w:cs="Times New Roman"/>
                <w:b/>
                <w:sz w:val="22"/>
                <w:szCs w:val="22"/>
              </w:rPr>
            </w:pPr>
            <w:r w:rsidRPr="00DA6602">
              <w:rPr>
                <w:rFonts w:ascii="Times New Roman" w:hAnsi="Times New Roman" w:cs="Times New Roman"/>
                <w:b/>
                <w:sz w:val="22"/>
                <w:szCs w:val="22"/>
              </w:rPr>
              <w:t>4</w:t>
            </w:r>
          </w:p>
        </w:tc>
        <w:tc>
          <w:tcPr>
            <w:tcW w:w="1800" w:type="dxa"/>
          </w:tcPr>
          <w:p w14:paraId="433E1C65" w14:textId="7E162AA8" w:rsidR="0018358A" w:rsidRPr="00DA6602" w:rsidRDefault="0018358A" w:rsidP="0018358A">
            <w:pPr>
              <w:pStyle w:val="Default"/>
              <w:spacing w:after="44"/>
              <w:jc w:val="center"/>
              <w:rPr>
                <w:rFonts w:ascii="Times New Roman" w:hAnsi="Times New Roman" w:cs="Times New Roman"/>
                <w:sz w:val="22"/>
                <w:szCs w:val="22"/>
              </w:rPr>
            </w:pPr>
            <w:r w:rsidRPr="00DA6602">
              <w:rPr>
                <w:rFonts w:ascii="Times New Roman" w:hAnsi="Times New Roman" w:cs="Times New Roman"/>
                <w:sz w:val="22"/>
                <w:szCs w:val="22"/>
              </w:rPr>
              <w:t>42%</w:t>
            </w:r>
          </w:p>
        </w:tc>
        <w:tc>
          <w:tcPr>
            <w:tcW w:w="1917" w:type="dxa"/>
          </w:tcPr>
          <w:p w14:paraId="40D42C94" w14:textId="2FD84CFF" w:rsidR="0018358A" w:rsidRPr="00DA6602" w:rsidRDefault="0018358A" w:rsidP="0018358A">
            <w:pPr>
              <w:pStyle w:val="Default"/>
              <w:spacing w:after="44"/>
              <w:jc w:val="center"/>
              <w:rPr>
                <w:rFonts w:ascii="Times New Roman" w:hAnsi="Times New Roman" w:cs="Times New Roman"/>
                <w:sz w:val="22"/>
                <w:szCs w:val="22"/>
              </w:rPr>
            </w:pPr>
            <w:r w:rsidRPr="00DA6602">
              <w:rPr>
                <w:rFonts w:ascii="Times New Roman" w:hAnsi="Times New Roman" w:cs="Times New Roman"/>
                <w:sz w:val="22"/>
                <w:szCs w:val="22"/>
              </w:rPr>
              <w:t>38.0%</w:t>
            </w:r>
          </w:p>
        </w:tc>
        <w:tc>
          <w:tcPr>
            <w:tcW w:w="1559" w:type="dxa"/>
          </w:tcPr>
          <w:p w14:paraId="26BEF419" w14:textId="187460E7" w:rsidR="0018358A" w:rsidRPr="00DA6602" w:rsidRDefault="0018358A" w:rsidP="0018358A">
            <w:pPr>
              <w:pStyle w:val="Default"/>
              <w:spacing w:after="44"/>
              <w:jc w:val="center"/>
              <w:rPr>
                <w:rFonts w:ascii="Times New Roman" w:hAnsi="Times New Roman" w:cs="Times New Roman"/>
                <w:sz w:val="22"/>
                <w:szCs w:val="22"/>
              </w:rPr>
            </w:pPr>
            <w:r w:rsidRPr="00DA6602">
              <w:rPr>
                <w:rFonts w:ascii="Times New Roman" w:hAnsi="Times New Roman" w:cs="Times New Roman"/>
                <w:sz w:val="22"/>
                <w:szCs w:val="22"/>
              </w:rPr>
              <w:t>53.2%</w:t>
            </w:r>
          </w:p>
        </w:tc>
        <w:tc>
          <w:tcPr>
            <w:tcW w:w="1559" w:type="dxa"/>
          </w:tcPr>
          <w:p w14:paraId="06A71DC1" w14:textId="446D23FE" w:rsidR="0018358A" w:rsidRPr="00DA6602" w:rsidRDefault="0018358A" w:rsidP="0018358A">
            <w:pPr>
              <w:pStyle w:val="Default"/>
              <w:spacing w:after="44"/>
              <w:jc w:val="center"/>
              <w:rPr>
                <w:rFonts w:ascii="Times New Roman" w:hAnsi="Times New Roman" w:cs="Times New Roman"/>
                <w:sz w:val="22"/>
                <w:szCs w:val="22"/>
              </w:rPr>
            </w:pPr>
            <w:r w:rsidRPr="00DA6602">
              <w:rPr>
                <w:rFonts w:ascii="Times New Roman" w:hAnsi="Times New Roman" w:cs="Times New Roman"/>
                <w:sz w:val="22"/>
                <w:szCs w:val="22"/>
              </w:rPr>
              <w:t>64.6%</w:t>
            </w:r>
          </w:p>
        </w:tc>
      </w:tr>
      <w:tr w:rsidR="0018358A" w:rsidRPr="00DA6602" w14:paraId="4C01BDAA" w14:textId="77777777" w:rsidTr="0018358A">
        <w:trPr>
          <w:jc w:val="center"/>
        </w:trPr>
        <w:tc>
          <w:tcPr>
            <w:tcW w:w="1165" w:type="dxa"/>
          </w:tcPr>
          <w:p w14:paraId="49FC00C1" w14:textId="64A0A924" w:rsidR="0018358A" w:rsidRPr="00DA6602" w:rsidRDefault="0018358A" w:rsidP="0018358A">
            <w:pPr>
              <w:pStyle w:val="Default"/>
              <w:spacing w:after="44"/>
              <w:rPr>
                <w:rFonts w:ascii="Times New Roman" w:hAnsi="Times New Roman" w:cs="Times New Roman"/>
                <w:b/>
                <w:sz w:val="22"/>
                <w:szCs w:val="22"/>
              </w:rPr>
            </w:pPr>
            <w:r w:rsidRPr="00DA6602">
              <w:rPr>
                <w:rFonts w:ascii="Times New Roman" w:hAnsi="Times New Roman" w:cs="Times New Roman"/>
                <w:b/>
                <w:sz w:val="22"/>
                <w:szCs w:val="22"/>
              </w:rPr>
              <w:t>5</w:t>
            </w:r>
          </w:p>
        </w:tc>
        <w:tc>
          <w:tcPr>
            <w:tcW w:w="1800" w:type="dxa"/>
          </w:tcPr>
          <w:p w14:paraId="63B5C8F3" w14:textId="56475451" w:rsidR="0018358A" w:rsidRPr="00DA6602" w:rsidRDefault="0018358A" w:rsidP="0018358A">
            <w:pPr>
              <w:pStyle w:val="Default"/>
              <w:spacing w:after="44"/>
              <w:jc w:val="center"/>
              <w:rPr>
                <w:rFonts w:ascii="Times New Roman" w:hAnsi="Times New Roman" w:cs="Times New Roman"/>
                <w:sz w:val="22"/>
                <w:szCs w:val="22"/>
              </w:rPr>
            </w:pPr>
            <w:r w:rsidRPr="00DA6602">
              <w:rPr>
                <w:rFonts w:ascii="Times New Roman" w:hAnsi="Times New Roman" w:cs="Times New Roman"/>
                <w:sz w:val="22"/>
                <w:szCs w:val="22"/>
              </w:rPr>
              <w:t>0.0%</w:t>
            </w:r>
          </w:p>
        </w:tc>
        <w:tc>
          <w:tcPr>
            <w:tcW w:w="1917" w:type="dxa"/>
          </w:tcPr>
          <w:p w14:paraId="4FEAEE24" w14:textId="19297BFA" w:rsidR="0018358A" w:rsidRPr="00DA6602" w:rsidRDefault="0018358A" w:rsidP="0018358A">
            <w:pPr>
              <w:pStyle w:val="Default"/>
              <w:spacing w:after="44"/>
              <w:jc w:val="center"/>
              <w:rPr>
                <w:rFonts w:ascii="Times New Roman" w:hAnsi="Times New Roman" w:cs="Times New Roman"/>
                <w:sz w:val="22"/>
                <w:szCs w:val="22"/>
              </w:rPr>
            </w:pPr>
            <w:r w:rsidRPr="00DA6602">
              <w:rPr>
                <w:rFonts w:ascii="Times New Roman" w:hAnsi="Times New Roman" w:cs="Times New Roman"/>
                <w:sz w:val="22"/>
                <w:szCs w:val="22"/>
              </w:rPr>
              <w:t>25.5%</w:t>
            </w:r>
          </w:p>
        </w:tc>
        <w:tc>
          <w:tcPr>
            <w:tcW w:w="1559" w:type="dxa"/>
          </w:tcPr>
          <w:p w14:paraId="02BEA915" w14:textId="334B2497" w:rsidR="0018358A" w:rsidRPr="00DA6602" w:rsidRDefault="0018358A" w:rsidP="0018358A">
            <w:pPr>
              <w:pStyle w:val="Default"/>
              <w:spacing w:after="44"/>
              <w:jc w:val="center"/>
              <w:rPr>
                <w:rFonts w:ascii="Times New Roman" w:hAnsi="Times New Roman" w:cs="Times New Roman"/>
                <w:sz w:val="22"/>
                <w:szCs w:val="22"/>
              </w:rPr>
            </w:pPr>
            <w:r w:rsidRPr="00DA6602">
              <w:rPr>
                <w:rFonts w:ascii="Times New Roman" w:hAnsi="Times New Roman" w:cs="Times New Roman"/>
                <w:sz w:val="22"/>
                <w:szCs w:val="22"/>
              </w:rPr>
              <w:t>36.8%</w:t>
            </w:r>
          </w:p>
        </w:tc>
        <w:tc>
          <w:tcPr>
            <w:tcW w:w="1559" w:type="dxa"/>
          </w:tcPr>
          <w:p w14:paraId="67694179" w14:textId="74D966F2" w:rsidR="0018358A" w:rsidRPr="00DA6602" w:rsidRDefault="0018358A" w:rsidP="0018358A">
            <w:pPr>
              <w:pStyle w:val="Default"/>
              <w:spacing w:after="44"/>
              <w:jc w:val="center"/>
              <w:rPr>
                <w:rFonts w:ascii="Times New Roman" w:hAnsi="Times New Roman" w:cs="Times New Roman"/>
                <w:sz w:val="22"/>
                <w:szCs w:val="22"/>
              </w:rPr>
            </w:pPr>
            <w:r w:rsidRPr="00DA6602">
              <w:rPr>
                <w:rFonts w:ascii="Times New Roman" w:hAnsi="Times New Roman" w:cs="Times New Roman"/>
                <w:sz w:val="22"/>
                <w:szCs w:val="22"/>
              </w:rPr>
              <w:t>62.7%</w:t>
            </w:r>
          </w:p>
        </w:tc>
      </w:tr>
    </w:tbl>
    <w:p w14:paraId="1C370F44" w14:textId="50D92B6C" w:rsidR="0018358A" w:rsidRPr="00DA6602" w:rsidRDefault="0018358A" w:rsidP="0018358A">
      <w:pPr>
        <w:pStyle w:val="Default"/>
        <w:spacing w:after="44"/>
        <w:jc w:val="center"/>
        <w:rPr>
          <w:rFonts w:ascii="Times New Roman" w:hAnsi="Times New Roman" w:cs="Times New Roman"/>
          <w:sz w:val="22"/>
          <w:szCs w:val="22"/>
        </w:rPr>
      </w:pPr>
      <w:r w:rsidRPr="00DA6602">
        <w:rPr>
          <w:rFonts w:ascii="Times New Roman" w:hAnsi="Times New Roman" w:cs="Times New Roman"/>
          <w:sz w:val="22"/>
          <w:szCs w:val="22"/>
        </w:rPr>
        <w:t>Table 2:  Multiple Models (Segmented Data) Precision Scores</w:t>
      </w:r>
    </w:p>
    <w:p w14:paraId="449D016C" w14:textId="77777777" w:rsidR="00E902AB" w:rsidRPr="00DA6602" w:rsidRDefault="00E902AB" w:rsidP="005B1C15">
      <w:pPr>
        <w:pStyle w:val="Default"/>
        <w:spacing w:after="44"/>
        <w:rPr>
          <w:rFonts w:ascii="Times New Roman" w:hAnsi="Times New Roman" w:cs="Times New Roman"/>
          <w:sz w:val="22"/>
          <w:szCs w:val="22"/>
          <w:highlight w:val="yellow"/>
        </w:rPr>
      </w:pPr>
    </w:p>
    <w:p w14:paraId="564C5B0F" w14:textId="18339021" w:rsidR="00E902AB" w:rsidRPr="00DA6602" w:rsidRDefault="0018358A" w:rsidP="005B1C15">
      <w:pPr>
        <w:pStyle w:val="Default"/>
        <w:spacing w:after="44"/>
        <w:rPr>
          <w:rFonts w:ascii="Times New Roman" w:hAnsi="Times New Roman" w:cs="Times New Roman"/>
          <w:sz w:val="22"/>
          <w:szCs w:val="22"/>
        </w:rPr>
      </w:pPr>
      <w:r w:rsidRPr="00DA6602">
        <w:rPr>
          <w:rFonts w:ascii="Times New Roman" w:hAnsi="Times New Roman" w:cs="Times New Roman"/>
          <w:sz w:val="22"/>
          <w:szCs w:val="22"/>
        </w:rPr>
        <w:t>Using multiple models appears to be a very good approach.  In some cases, the precision score increased from 51.2% to 67.5%.  In all but one case the model performed better.  Only in the third run did the model’s precision decrease below 51.2% down to 49.5%.</w:t>
      </w:r>
    </w:p>
    <w:p w14:paraId="3E3E572E" w14:textId="46567B6D" w:rsidR="005B1C15" w:rsidRPr="00DA6602" w:rsidRDefault="005B1C15" w:rsidP="0044533F">
      <w:pPr>
        <w:autoSpaceDE w:val="0"/>
        <w:autoSpaceDN w:val="0"/>
        <w:adjustRightInd w:val="0"/>
        <w:rPr>
          <w:rFonts w:eastAsiaTheme="minorHAnsi"/>
          <w:color w:val="000000"/>
          <w:sz w:val="22"/>
          <w:szCs w:val="22"/>
        </w:rPr>
      </w:pPr>
    </w:p>
    <w:p w14:paraId="2B54F87E" w14:textId="77777777" w:rsidR="0064745B" w:rsidRPr="00DA6602" w:rsidRDefault="0064745B" w:rsidP="00674824">
      <w:pPr>
        <w:autoSpaceDE w:val="0"/>
        <w:autoSpaceDN w:val="0"/>
        <w:adjustRightInd w:val="0"/>
        <w:contextualSpacing/>
        <w:rPr>
          <w:rFonts w:eastAsiaTheme="minorHAnsi"/>
          <w:b/>
          <w:color w:val="000000"/>
          <w:sz w:val="22"/>
          <w:szCs w:val="22"/>
          <w:u w:val="single"/>
        </w:rPr>
      </w:pPr>
      <w:r w:rsidRPr="00DA6602">
        <w:rPr>
          <w:rFonts w:eastAsiaTheme="minorHAnsi"/>
          <w:b/>
          <w:color w:val="000000"/>
          <w:sz w:val="22"/>
          <w:szCs w:val="22"/>
          <w:u w:val="single"/>
        </w:rPr>
        <w:t>RECOMMENDATION:</w:t>
      </w:r>
      <w:r w:rsidRPr="00DA6602">
        <w:rPr>
          <w:rFonts w:eastAsiaTheme="minorHAnsi"/>
          <w:color w:val="000000"/>
          <w:sz w:val="22"/>
          <w:szCs w:val="22"/>
        </w:rPr>
        <w:tab/>
        <w:t xml:space="preserve"> </w:t>
      </w:r>
      <w:r w:rsidRPr="00DA6602">
        <w:rPr>
          <w:rFonts w:eastAsiaTheme="minorHAnsi"/>
          <w:color w:val="000000"/>
          <w:sz w:val="22"/>
          <w:szCs w:val="22"/>
          <w:highlight w:val="yellow"/>
        </w:rPr>
        <w:t>What should your customer do?</w:t>
      </w:r>
    </w:p>
    <w:p w14:paraId="25A67B53" w14:textId="77777777" w:rsidR="007E3ACF" w:rsidRPr="00DA6602" w:rsidRDefault="007E3ACF" w:rsidP="00674824">
      <w:pPr>
        <w:autoSpaceDE w:val="0"/>
        <w:autoSpaceDN w:val="0"/>
        <w:adjustRightInd w:val="0"/>
        <w:rPr>
          <w:rFonts w:eastAsiaTheme="minorHAnsi"/>
          <w:color w:val="000000"/>
          <w:sz w:val="22"/>
          <w:szCs w:val="22"/>
        </w:rPr>
      </w:pPr>
    </w:p>
    <w:p w14:paraId="7CADE018" w14:textId="53F3497C" w:rsidR="00B6589E" w:rsidRPr="00DA6602" w:rsidRDefault="002D1BDD" w:rsidP="00674824">
      <w:pPr>
        <w:autoSpaceDE w:val="0"/>
        <w:autoSpaceDN w:val="0"/>
        <w:adjustRightInd w:val="0"/>
        <w:rPr>
          <w:rFonts w:eastAsiaTheme="minorHAnsi"/>
          <w:color w:val="000000"/>
          <w:sz w:val="22"/>
          <w:szCs w:val="22"/>
        </w:rPr>
      </w:pPr>
      <w:r w:rsidRPr="00DA6602">
        <w:rPr>
          <w:rFonts w:eastAsiaTheme="minorHAnsi"/>
          <w:color w:val="000000"/>
          <w:sz w:val="22"/>
          <w:szCs w:val="22"/>
        </w:rPr>
        <w:t xml:space="preserve">The </w:t>
      </w:r>
      <w:r w:rsidR="0018358A" w:rsidRPr="00DA6602">
        <w:rPr>
          <w:rFonts w:eastAsiaTheme="minorHAnsi"/>
          <w:color w:val="000000"/>
          <w:sz w:val="22"/>
          <w:szCs w:val="22"/>
        </w:rPr>
        <w:t>multiple model technique using the Random Forest model with segmented data worked very well.  It outperformed the single model in 80% of the trials.  It is recommended that this technique be applied to the top 20 airports and top 20 airlines for a period of two years.  During those two years the models (400 of them) should be continually refined to increase the</w:t>
      </w:r>
      <w:r w:rsidR="00B6589E" w:rsidRPr="00DA6602">
        <w:rPr>
          <w:rFonts w:eastAsiaTheme="minorHAnsi"/>
          <w:color w:val="000000"/>
          <w:sz w:val="22"/>
          <w:szCs w:val="22"/>
        </w:rPr>
        <w:t>ir precision scores and data collected to determine how effective the ‘warning system’ was at reducing late flights.</w:t>
      </w:r>
      <w:r w:rsidR="0018358A" w:rsidRPr="00DA6602">
        <w:rPr>
          <w:rFonts w:eastAsiaTheme="minorHAnsi"/>
          <w:color w:val="000000"/>
          <w:sz w:val="22"/>
          <w:szCs w:val="22"/>
        </w:rPr>
        <w:t xml:space="preserve"> </w:t>
      </w:r>
    </w:p>
    <w:p w14:paraId="4653AE05" w14:textId="77777777" w:rsidR="00B6589E" w:rsidRPr="00DA6602" w:rsidRDefault="00B6589E" w:rsidP="00674824">
      <w:pPr>
        <w:autoSpaceDE w:val="0"/>
        <w:autoSpaceDN w:val="0"/>
        <w:adjustRightInd w:val="0"/>
        <w:rPr>
          <w:rFonts w:eastAsiaTheme="minorHAnsi"/>
          <w:color w:val="000000"/>
          <w:sz w:val="22"/>
          <w:szCs w:val="22"/>
        </w:rPr>
      </w:pPr>
    </w:p>
    <w:p w14:paraId="121393A0" w14:textId="6367AAC4" w:rsidR="00B6589E" w:rsidRPr="00DA6602" w:rsidRDefault="00B6589E" w:rsidP="00674824">
      <w:pPr>
        <w:autoSpaceDE w:val="0"/>
        <w:autoSpaceDN w:val="0"/>
        <w:adjustRightInd w:val="0"/>
        <w:rPr>
          <w:rFonts w:eastAsiaTheme="minorHAnsi"/>
          <w:color w:val="000000"/>
          <w:sz w:val="22"/>
          <w:szCs w:val="22"/>
        </w:rPr>
      </w:pPr>
      <w:r w:rsidRPr="00DA6602">
        <w:rPr>
          <w:rFonts w:eastAsiaTheme="minorHAnsi"/>
          <w:color w:val="000000"/>
          <w:sz w:val="22"/>
          <w:szCs w:val="22"/>
        </w:rPr>
        <w:t>A</w:t>
      </w:r>
      <w:r w:rsidR="0018358A" w:rsidRPr="00DA6602">
        <w:rPr>
          <w:rFonts w:eastAsiaTheme="minorHAnsi"/>
          <w:color w:val="000000"/>
          <w:sz w:val="22"/>
          <w:szCs w:val="22"/>
        </w:rPr>
        <w:t>t the end of the</w:t>
      </w:r>
      <w:r w:rsidRPr="00DA6602">
        <w:rPr>
          <w:rFonts w:eastAsiaTheme="minorHAnsi"/>
          <w:color w:val="000000"/>
          <w:sz w:val="22"/>
          <w:szCs w:val="22"/>
        </w:rPr>
        <w:t xml:space="preserve"> </w:t>
      </w:r>
      <w:r w:rsidR="005420C8" w:rsidRPr="00DA6602">
        <w:rPr>
          <w:rFonts w:eastAsiaTheme="minorHAnsi"/>
          <w:color w:val="000000"/>
          <w:sz w:val="22"/>
          <w:szCs w:val="22"/>
        </w:rPr>
        <w:t>two-year</w:t>
      </w:r>
      <w:r w:rsidRPr="00DA6602">
        <w:rPr>
          <w:rFonts w:eastAsiaTheme="minorHAnsi"/>
          <w:color w:val="000000"/>
          <w:sz w:val="22"/>
          <w:szCs w:val="22"/>
        </w:rPr>
        <w:t xml:space="preserve"> trial </w:t>
      </w:r>
      <w:r w:rsidR="0018358A" w:rsidRPr="00DA6602">
        <w:rPr>
          <w:rFonts w:eastAsiaTheme="minorHAnsi"/>
          <w:color w:val="000000"/>
          <w:sz w:val="22"/>
          <w:szCs w:val="22"/>
        </w:rPr>
        <w:t>th</w:t>
      </w:r>
      <w:r w:rsidRPr="00DA6602">
        <w:rPr>
          <w:rFonts w:eastAsiaTheme="minorHAnsi"/>
          <w:color w:val="000000"/>
          <w:sz w:val="22"/>
          <w:szCs w:val="22"/>
        </w:rPr>
        <w:t xml:space="preserve">e overall effectiveness of this program should be evaluated.  If late flights can be predicted early and </w:t>
      </w:r>
      <w:r w:rsidR="0070428E" w:rsidRPr="00DA6602">
        <w:rPr>
          <w:rFonts w:eastAsiaTheme="minorHAnsi"/>
          <w:color w:val="000000"/>
          <w:sz w:val="22"/>
          <w:szCs w:val="22"/>
        </w:rPr>
        <w:t>reduced,</w:t>
      </w:r>
      <w:r w:rsidRPr="00DA6602">
        <w:rPr>
          <w:rFonts w:eastAsiaTheme="minorHAnsi"/>
          <w:color w:val="000000"/>
          <w:sz w:val="22"/>
          <w:szCs w:val="22"/>
        </w:rPr>
        <w:t xml:space="preserve"> then the program should be implemented nationally.  If the program was not effective at the end of two years</w:t>
      </w:r>
      <w:r w:rsidR="0070428E" w:rsidRPr="00DA6602">
        <w:rPr>
          <w:rFonts w:eastAsiaTheme="minorHAnsi"/>
          <w:color w:val="000000"/>
          <w:sz w:val="22"/>
          <w:szCs w:val="22"/>
        </w:rPr>
        <w:t>,</w:t>
      </w:r>
      <w:r w:rsidRPr="00DA6602">
        <w:rPr>
          <w:rFonts w:eastAsiaTheme="minorHAnsi"/>
          <w:color w:val="000000"/>
          <w:sz w:val="22"/>
          <w:szCs w:val="22"/>
        </w:rPr>
        <w:t xml:space="preserve"> an assessment should be made to either to refine the process or conclude it.</w:t>
      </w:r>
    </w:p>
    <w:p w14:paraId="3AB6CD5E" w14:textId="77777777" w:rsidR="00B6589E" w:rsidRPr="00DA6602" w:rsidRDefault="00B6589E" w:rsidP="00674824">
      <w:pPr>
        <w:autoSpaceDE w:val="0"/>
        <w:autoSpaceDN w:val="0"/>
        <w:adjustRightInd w:val="0"/>
        <w:rPr>
          <w:rFonts w:eastAsiaTheme="minorHAnsi"/>
          <w:color w:val="000000"/>
          <w:sz w:val="22"/>
          <w:szCs w:val="22"/>
        </w:rPr>
      </w:pPr>
    </w:p>
    <w:p w14:paraId="1FDC85DC" w14:textId="77777777" w:rsidR="00B6589E" w:rsidRPr="00DA6602" w:rsidRDefault="00B6589E" w:rsidP="00674824">
      <w:pPr>
        <w:autoSpaceDE w:val="0"/>
        <w:autoSpaceDN w:val="0"/>
        <w:adjustRightInd w:val="0"/>
        <w:rPr>
          <w:rFonts w:eastAsiaTheme="minorHAnsi"/>
          <w:color w:val="000000"/>
          <w:sz w:val="22"/>
          <w:szCs w:val="22"/>
        </w:rPr>
      </w:pPr>
    </w:p>
    <w:p w14:paraId="615DA84A" w14:textId="354FB346" w:rsidR="0045176D" w:rsidRPr="00DA6602" w:rsidRDefault="00B6589E" w:rsidP="0045176D">
      <w:pPr>
        <w:autoSpaceDE w:val="0"/>
        <w:autoSpaceDN w:val="0"/>
        <w:adjustRightInd w:val="0"/>
        <w:rPr>
          <w:rFonts w:eastAsiaTheme="minorHAnsi"/>
          <w:b/>
          <w:color w:val="000000"/>
          <w:sz w:val="22"/>
          <w:szCs w:val="22"/>
          <w:u w:val="single"/>
        </w:rPr>
      </w:pPr>
      <w:r w:rsidRPr="00DA6602">
        <w:rPr>
          <w:rFonts w:eastAsiaTheme="minorHAnsi"/>
          <w:b/>
          <w:color w:val="000000"/>
          <w:sz w:val="22"/>
          <w:szCs w:val="22"/>
          <w:u w:val="single"/>
        </w:rPr>
        <w:t>R</w:t>
      </w:r>
      <w:r w:rsidR="0064745B" w:rsidRPr="00DA6602">
        <w:rPr>
          <w:rFonts w:eastAsiaTheme="minorHAnsi"/>
          <w:b/>
          <w:color w:val="000000"/>
          <w:sz w:val="22"/>
          <w:szCs w:val="22"/>
          <w:u w:val="single"/>
        </w:rPr>
        <w:t>EFERENCES:</w:t>
      </w:r>
      <w:r w:rsidR="0045176D" w:rsidRPr="00DA6602">
        <w:rPr>
          <w:rFonts w:eastAsiaTheme="minorHAnsi"/>
          <w:b/>
          <w:color w:val="000000"/>
          <w:sz w:val="22"/>
          <w:szCs w:val="22"/>
          <w:u w:val="single"/>
        </w:rPr>
        <w:t xml:space="preserve"> </w:t>
      </w:r>
    </w:p>
    <w:p w14:paraId="610E0070" w14:textId="77777777" w:rsidR="0045176D" w:rsidRPr="00DA6602" w:rsidRDefault="0045176D" w:rsidP="0045176D">
      <w:pPr>
        <w:autoSpaceDE w:val="0"/>
        <w:autoSpaceDN w:val="0"/>
        <w:adjustRightInd w:val="0"/>
        <w:rPr>
          <w:rFonts w:eastAsiaTheme="minorHAnsi"/>
          <w:color w:val="000000"/>
          <w:sz w:val="22"/>
          <w:szCs w:val="22"/>
          <w:u w:val="single"/>
        </w:rPr>
      </w:pPr>
    </w:p>
    <w:p w14:paraId="7ED5F8B0" w14:textId="77777777" w:rsidR="007E3ACF" w:rsidRPr="00DA6602" w:rsidRDefault="007E3ACF" w:rsidP="0045176D">
      <w:pPr>
        <w:autoSpaceDE w:val="0"/>
        <w:autoSpaceDN w:val="0"/>
        <w:adjustRightInd w:val="0"/>
        <w:rPr>
          <w:rFonts w:eastAsiaTheme="minorHAnsi"/>
          <w:color w:val="000000"/>
          <w:sz w:val="22"/>
          <w:szCs w:val="22"/>
        </w:rPr>
      </w:pPr>
    </w:p>
    <w:p w14:paraId="3B0CFBFC" w14:textId="7FBC3B7C" w:rsidR="00184349" w:rsidRPr="00DA6602" w:rsidRDefault="00167789" w:rsidP="0045176D">
      <w:pPr>
        <w:autoSpaceDE w:val="0"/>
        <w:autoSpaceDN w:val="0"/>
        <w:adjustRightInd w:val="0"/>
        <w:rPr>
          <w:rFonts w:eastAsiaTheme="minorHAnsi"/>
          <w:color w:val="000000"/>
          <w:sz w:val="22"/>
          <w:szCs w:val="22"/>
        </w:rPr>
      </w:pPr>
      <w:r w:rsidRPr="00DA6602">
        <w:rPr>
          <w:rFonts w:eastAsiaTheme="minorHAnsi"/>
          <w:color w:val="000000"/>
          <w:sz w:val="22"/>
          <w:szCs w:val="22"/>
        </w:rPr>
        <w:t xml:space="preserve">The </w:t>
      </w:r>
      <w:r w:rsidR="0035284F" w:rsidRPr="00DA6602">
        <w:rPr>
          <w:rFonts w:eastAsiaTheme="minorHAnsi"/>
          <w:color w:val="000000"/>
          <w:sz w:val="22"/>
          <w:szCs w:val="22"/>
        </w:rPr>
        <w:t>link to the dataset can be found here: https://www.kaggle.com/datasets/threnjen/2019-airline-delays-and-cancellations</w:t>
      </w:r>
    </w:p>
    <w:p w14:paraId="092AE949" w14:textId="77777777" w:rsidR="00184349" w:rsidRPr="00DA6602" w:rsidRDefault="00184349" w:rsidP="0045176D">
      <w:pPr>
        <w:autoSpaceDE w:val="0"/>
        <w:autoSpaceDN w:val="0"/>
        <w:adjustRightInd w:val="0"/>
        <w:rPr>
          <w:rFonts w:eastAsiaTheme="minorHAnsi"/>
          <w:color w:val="000000"/>
          <w:sz w:val="22"/>
          <w:szCs w:val="22"/>
        </w:rPr>
      </w:pPr>
    </w:p>
    <w:p w14:paraId="6EA4CA5F" w14:textId="77777777" w:rsidR="0035284F" w:rsidRPr="00DA6602" w:rsidRDefault="0035284F" w:rsidP="0045176D">
      <w:pPr>
        <w:autoSpaceDE w:val="0"/>
        <w:autoSpaceDN w:val="0"/>
        <w:adjustRightInd w:val="0"/>
        <w:rPr>
          <w:rFonts w:eastAsiaTheme="minorHAnsi"/>
          <w:color w:val="000000"/>
          <w:sz w:val="22"/>
          <w:szCs w:val="22"/>
        </w:rPr>
      </w:pPr>
    </w:p>
    <w:p w14:paraId="2A91E8C1" w14:textId="77777777" w:rsidR="00184349" w:rsidRPr="00DA6602" w:rsidRDefault="00184349" w:rsidP="0045176D">
      <w:pPr>
        <w:autoSpaceDE w:val="0"/>
        <w:autoSpaceDN w:val="0"/>
        <w:adjustRightInd w:val="0"/>
        <w:rPr>
          <w:rFonts w:eastAsiaTheme="minorHAnsi"/>
          <w:color w:val="000000"/>
          <w:sz w:val="22"/>
          <w:szCs w:val="22"/>
        </w:rPr>
      </w:pPr>
    </w:p>
    <w:p w14:paraId="37FCEF66" w14:textId="77777777" w:rsidR="003C685B" w:rsidRPr="00DA6602" w:rsidRDefault="003C685B" w:rsidP="00674824">
      <w:pPr>
        <w:autoSpaceDE w:val="0"/>
        <w:autoSpaceDN w:val="0"/>
        <w:adjustRightInd w:val="0"/>
        <w:rPr>
          <w:rFonts w:eastAsiaTheme="minorHAnsi"/>
          <w:b/>
          <w:color w:val="000000"/>
          <w:sz w:val="22"/>
          <w:szCs w:val="22"/>
          <w:u w:val="single"/>
        </w:rPr>
      </w:pPr>
      <w:r w:rsidRPr="00DA6602">
        <w:rPr>
          <w:rFonts w:eastAsiaTheme="minorHAnsi"/>
          <w:b/>
          <w:color w:val="000000"/>
          <w:sz w:val="22"/>
          <w:szCs w:val="22"/>
          <w:u w:val="single"/>
        </w:rPr>
        <w:br/>
      </w:r>
    </w:p>
    <w:p w14:paraId="2566F964" w14:textId="77777777" w:rsidR="003C685B" w:rsidRPr="00DA6602" w:rsidRDefault="003C685B" w:rsidP="00674824">
      <w:pPr>
        <w:autoSpaceDE w:val="0"/>
        <w:autoSpaceDN w:val="0"/>
        <w:adjustRightInd w:val="0"/>
        <w:rPr>
          <w:rFonts w:eastAsiaTheme="minorHAnsi"/>
          <w:b/>
          <w:color w:val="000000"/>
          <w:sz w:val="22"/>
          <w:szCs w:val="22"/>
          <w:u w:val="single"/>
        </w:rPr>
      </w:pPr>
    </w:p>
    <w:p w14:paraId="79826244" w14:textId="1A00BCD2" w:rsidR="0035284F" w:rsidRPr="00DA6602" w:rsidRDefault="0035284F" w:rsidP="00674824">
      <w:pPr>
        <w:autoSpaceDE w:val="0"/>
        <w:autoSpaceDN w:val="0"/>
        <w:adjustRightInd w:val="0"/>
        <w:rPr>
          <w:rFonts w:eastAsiaTheme="minorHAnsi"/>
          <w:b/>
          <w:color w:val="000000"/>
          <w:sz w:val="22"/>
          <w:szCs w:val="22"/>
          <w:u w:val="single"/>
        </w:rPr>
      </w:pPr>
    </w:p>
    <w:p w14:paraId="29589058" w14:textId="45A64175" w:rsidR="0035284F" w:rsidRPr="00DA6602" w:rsidRDefault="0035284F" w:rsidP="00674824">
      <w:pPr>
        <w:autoSpaceDE w:val="0"/>
        <w:autoSpaceDN w:val="0"/>
        <w:adjustRightInd w:val="0"/>
        <w:rPr>
          <w:rFonts w:eastAsiaTheme="minorHAnsi"/>
          <w:b/>
          <w:color w:val="000000"/>
          <w:sz w:val="22"/>
          <w:szCs w:val="22"/>
          <w:u w:val="single"/>
        </w:rPr>
      </w:pPr>
    </w:p>
    <w:p w14:paraId="1629F5E8" w14:textId="77777777" w:rsidR="0035284F" w:rsidRPr="00DA6602" w:rsidRDefault="0035284F" w:rsidP="00674824">
      <w:pPr>
        <w:autoSpaceDE w:val="0"/>
        <w:autoSpaceDN w:val="0"/>
        <w:adjustRightInd w:val="0"/>
        <w:rPr>
          <w:rFonts w:eastAsiaTheme="minorHAnsi"/>
          <w:b/>
          <w:color w:val="000000"/>
          <w:sz w:val="22"/>
          <w:szCs w:val="22"/>
          <w:u w:val="single"/>
        </w:rPr>
      </w:pPr>
    </w:p>
    <w:p w14:paraId="3C8C315E" w14:textId="77777777" w:rsidR="003C685B" w:rsidRPr="00DA6602" w:rsidRDefault="003C685B" w:rsidP="00674824">
      <w:pPr>
        <w:autoSpaceDE w:val="0"/>
        <w:autoSpaceDN w:val="0"/>
        <w:adjustRightInd w:val="0"/>
        <w:rPr>
          <w:rFonts w:eastAsiaTheme="minorHAnsi"/>
          <w:b/>
          <w:color w:val="000000"/>
          <w:sz w:val="22"/>
          <w:szCs w:val="22"/>
          <w:u w:val="single"/>
        </w:rPr>
      </w:pPr>
    </w:p>
    <w:p w14:paraId="2A269AAB" w14:textId="7A7A2FE4" w:rsidR="00973BB0" w:rsidRPr="00DA6602" w:rsidRDefault="0064745B" w:rsidP="00674824">
      <w:pPr>
        <w:autoSpaceDE w:val="0"/>
        <w:autoSpaceDN w:val="0"/>
        <w:adjustRightInd w:val="0"/>
        <w:rPr>
          <w:rFonts w:eastAsiaTheme="minorHAnsi"/>
          <w:b/>
          <w:color w:val="000000"/>
          <w:sz w:val="22"/>
          <w:szCs w:val="22"/>
          <w:u w:val="single"/>
        </w:rPr>
      </w:pPr>
      <w:r w:rsidRPr="00DA6602">
        <w:rPr>
          <w:rFonts w:eastAsiaTheme="minorHAnsi"/>
          <w:b/>
          <w:color w:val="000000"/>
          <w:sz w:val="22"/>
          <w:szCs w:val="22"/>
          <w:u w:val="single"/>
        </w:rPr>
        <w:t>APPENDICES</w:t>
      </w:r>
      <w:r w:rsidR="00E10F70" w:rsidRPr="00DA6602">
        <w:rPr>
          <w:rFonts w:eastAsiaTheme="minorHAnsi"/>
          <w:b/>
          <w:color w:val="000000"/>
          <w:sz w:val="22"/>
          <w:szCs w:val="22"/>
          <w:u w:val="single"/>
        </w:rPr>
        <w:t>:</w:t>
      </w:r>
    </w:p>
    <w:p w14:paraId="2C61CB32" w14:textId="77777777" w:rsidR="00973BB0" w:rsidRPr="00DA6602" w:rsidRDefault="00973BB0" w:rsidP="00674824">
      <w:pPr>
        <w:autoSpaceDE w:val="0"/>
        <w:autoSpaceDN w:val="0"/>
        <w:adjustRightInd w:val="0"/>
        <w:rPr>
          <w:rFonts w:eastAsiaTheme="minorHAnsi"/>
          <w:color w:val="000000"/>
          <w:sz w:val="22"/>
          <w:szCs w:val="22"/>
          <w:u w:val="single"/>
        </w:rPr>
      </w:pPr>
    </w:p>
    <w:p w14:paraId="24358048" w14:textId="77777777" w:rsidR="000D41D3" w:rsidRPr="00DA6602" w:rsidRDefault="000D41D3" w:rsidP="00674824">
      <w:pPr>
        <w:autoSpaceDE w:val="0"/>
        <w:autoSpaceDN w:val="0"/>
        <w:adjustRightInd w:val="0"/>
        <w:rPr>
          <w:rFonts w:eastAsiaTheme="minorHAnsi"/>
          <w:color w:val="000000"/>
          <w:sz w:val="22"/>
          <w:szCs w:val="22"/>
        </w:rPr>
      </w:pPr>
    </w:p>
    <w:p w14:paraId="53ED71CF" w14:textId="77777777" w:rsidR="00746C82" w:rsidRPr="00DA6602" w:rsidRDefault="00746C82">
      <w:pPr>
        <w:autoSpaceDE w:val="0"/>
        <w:autoSpaceDN w:val="0"/>
        <w:adjustRightInd w:val="0"/>
        <w:rPr>
          <w:sz w:val="22"/>
          <w:szCs w:val="22"/>
        </w:rPr>
      </w:pPr>
      <w:r w:rsidRPr="00DA6602">
        <w:rPr>
          <w:sz w:val="22"/>
          <w:szCs w:val="22"/>
        </w:rPr>
        <w:t> </w:t>
      </w:r>
    </w:p>
    <w:p w14:paraId="5733F2DB" w14:textId="3B5A2F9D" w:rsidR="00746C82" w:rsidRPr="00DA6602" w:rsidRDefault="00746C82" w:rsidP="00746C82">
      <w:pPr>
        <w:pStyle w:val="Caption"/>
        <w:keepNext/>
        <w:rPr>
          <w:sz w:val="22"/>
          <w:szCs w:val="22"/>
        </w:rPr>
      </w:pPr>
      <w:r w:rsidRPr="00DA6602">
        <w:rPr>
          <w:sz w:val="22"/>
          <w:szCs w:val="22"/>
        </w:rPr>
        <w:t>Figure 1a - Max Temperature Variations</w:t>
      </w:r>
    </w:p>
    <w:p w14:paraId="50802AB1" w14:textId="65E7D782" w:rsidR="00674824" w:rsidRPr="00DA6602" w:rsidRDefault="00746C82">
      <w:pPr>
        <w:autoSpaceDE w:val="0"/>
        <w:autoSpaceDN w:val="0"/>
        <w:adjustRightInd w:val="0"/>
        <w:rPr>
          <w:rFonts w:eastAsiaTheme="minorHAnsi"/>
          <w:color w:val="000000"/>
          <w:sz w:val="22"/>
          <w:szCs w:val="22"/>
        </w:rPr>
      </w:pPr>
      <w:r w:rsidRPr="00DA6602">
        <w:rPr>
          <w:rFonts w:eastAsiaTheme="minorHAnsi"/>
          <w:noProof/>
          <w:color w:val="000000"/>
          <w:sz w:val="22"/>
          <w:szCs w:val="22"/>
        </w:rPr>
        <w:drawing>
          <wp:inline distT="0" distB="0" distL="0" distR="0" wp14:anchorId="055DFA9B" wp14:editId="6D7259D2">
            <wp:extent cx="5943600" cy="3054985"/>
            <wp:effectExtent l="0" t="0" r="0" b="0"/>
            <wp:docPr id="11" name="Picture 11"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 box and whisk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54985"/>
                    </a:xfrm>
                    <a:prstGeom prst="rect">
                      <a:avLst/>
                    </a:prstGeom>
                    <a:noFill/>
                    <a:ln>
                      <a:noFill/>
                    </a:ln>
                  </pic:spPr>
                </pic:pic>
              </a:graphicData>
            </a:graphic>
          </wp:inline>
        </w:drawing>
      </w:r>
    </w:p>
    <w:p w14:paraId="1DCF1350" w14:textId="77777777" w:rsidR="00C10AD3" w:rsidRPr="00DA6602" w:rsidRDefault="00C10AD3">
      <w:pPr>
        <w:autoSpaceDE w:val="0"/>
        <w:autoSpaceDN w:val="0"/>
        <w:adjustRightInd w:val="0"/>
        <w:rPr>
          <w:rFonts w:eastAsiaTheme="minorHAnsi"/>
          <w:color w:val="000000"/>
          <w:sz w:val="22"/>
          <w:szCs w:val="22"/>
        </w:rPr>
      </w:pPr>
    </w:p>
    <w:p w14:paraId="22350B6E" w14:textId="77777777" w:rsidR="00C10AD3" w:rsidRPr="00DA6602" w:rsidRDefault="00C10AD3">
      <w:pPr>
        <w:autoSpaceDE w:val="0"/>
        <w:autoSpaceDN w:val="0"/>
        <w:adjustRightInd w:val="0"/>
        <w:rPr>
          <w:sz w:val="22"/>
          <w:szCs w:val="22"/>
        </w:rPr>
      </w:pPr>
      <w:r w:rsidRPr="00DA6602">
        <w:rPr>
          <w:sz w:val="22"/>
          <w:szCs w:val="22"/>
        </w:rPr>
        <w:t> </w:t>
      </w:r>
    </w:p>
    <w:p w14:paraId="6804310F" w14:textId="7B0E69F4" w:rsidR="00C10AD3" w:rsidRPr="00DA6602" w:rsidRDefault="00C10AD3" w:rsidP="00C10AD3">
      <w:pPr>
        <w:pStyle w:val="Caption"/>
        <w:keepNext/>
        <w:rPr>
          <w:sz w:val="22"/>
          <w:szCs w:val="22"/>
        </w:rPr>
      </w:pPr>
      <w:r w:rsidRPr="00DA6602">
        <w:rPr>
          <w:sz w:val="22"/>
          <w:szCs w:val="22"/>
        </w:rPr>
        <w:t xml:space="preserve">Figure </w:t>
      </w:r>
      <w:r w:rsidR="00B104A5" w:rsidRPr="00DA6602">
        <w:rPr>
          <w:sz w:val="22"/>
          <w:szCs w:val="22"/>
        </w:rPr>
        <w:t>1b</w:t>
      </w:r>
      <w:r w:rsidRPr="00DA6602">
        <w:rPr>
          <w:sz w:val="22"/>
          <w:szCs w:val="22"/>
        </w:rPr>
        <w:t xml:space="preserve"> - Max Wind Speed Variations</w:t>
      </w:r>
    </w:p>
    <w:p w14:paraId="59150380" w14:textId="0AB378FC" w:rsidR="00C10AD3" w:rsidRPr="00DA6602" w:rsidRDefault="00C10AD3">
      <w:pPr>
        <w:autoSpaceDE w:val="0"/>
        <w:autoSpaceDN w:val="0"/>
        <w:adjustRightInd w:val="0"/>
        <w:rPr>
          <w:rFonts w:eastAsiaTheme="minorHAnsi"/>
          <w:color w:val="000000"/>
          <w:sz w:val="22"/>
          <w:szCs w:val="22"/>
        </w:rPr>
      </w:pPr>
      <w:r w:rsidRPr="00DA6602">
        <w:rPr>
          <w:rFonts w:eastAsiaTheme="minorHAnsi"/>
          <w:noProof/>
          <w:color w:val="000000"/>
          <w:sz w:val="22"/>
          <w:szCs w:val="22"/>
        </w:rPr>
        <w:drawing>
          <wp:inline distT="0" distB="0" distL="0" distR="0" wp14:anchorId="1F1B1E87" wp14:editId="20129004">
            <wp:extent cx="5943600" cy="3091815"/>
            <wp:effectExtent l="0" t="0" r="0" b="0"/>
            <wp:docPr id="13" name="Picture 13"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 box and whisk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91815"/>
                    </a:xfrm>
                    <a:prstGeom prst="rect">
                      <a:avLst/>
                    </a:prstGeom>
                    <a:noFill/>
                    <a:ln>
                      <a:noFill/>
                    </a:ln>
                  </pic:spPr>
                </pic:pic>
              </a:graphicData>
            </a:graphic>
          </wp:inline>
        </w:drawing>
      </w:r>
    </w:p>
    <w:p w14:paraId="76424CBA" w14:textId="77777777" w:rsidR="00C10AD3" w:rsidRPr="00DA6602" w:rsidRDefault="00C10AD3">
      <w:pPr>
        <w:autoSpaceDE w:val="0"/>
        <w:autoSpaceDN w:val="0"/>
        <w:adjustRightInd w:val="0"/>
        <w:rPr>
          <w:rFonts w:eastAsiaTheme="minorHAnsi"/>
          <w:color w:val="000000"/>
          <w:sz w:val="22"/>
          <w:szCs w:val="22"/>
        </w:rPr>
      </w:pPr>
    </w:p>
    <w:p w14:paraId="07560E90" w14:textId="77777777" w:rsidR="00C10AD3" w:rsidRPr="00DA6602" w:rsidRDefault="00C10AD3">
      <w:pPr>
        <w:autoSpaceDE w:val="0"/>
        <w:autoSpaceDN w:val="0"/>
        <w:adjustRightInd w:val="0"/>
        <w:rPr>
          <w:rFonts w:eastAsiaTheme="minorHAnsi"/>
          <w:color w:val="000000"/>
          <w:sz w:val="22"/>
          <w:szCs w:val="22"/>
        </w:rPr>
      </w:pPr>
    </w:p>
    <w:p w14:paraId="4BDEAB3C" w14:textId="77777777" w:rsidR="00C10AD3" w:rsidRPr="00DA6602" w:rsidRDefault="00C10AD3">
      <w:pPr>
        <w:autoSpaceDE w:val="0"/>
        <w:autoSpaceDN w:val="0"/>
        <w:adjustRightInd w:val="0"/>
        <w:rPr>
          <w:rFonts w:eastAsiaTheme="minorHAnsi"/>
          <w:color w:val="000000"/>
          <w:sz w:val="22"/>
          <w:szCs w:val="22"/>
        </w:rPr>
      </w:pPr>
    </w:p>
    <w:p w14:paraId="394E5131" w14:textId="77777777" w:rsidR="00C10AD3" w:rsidRPr="00DA6602" w:rsidRDefault="00C10AD3">
      <w:pPr>
        <w:autoSpaceDE w:val="0"/>
        <w:autoSpaceDN w:val="0"/>
        <w:adjustRightInd w:val="0"/>
        <w:rPr>
          <w:rFonts w:eastAsiaTheme="minorHAnsi"/>
          <w:color w:val="000000"/>
          <w:sz w:val="22"/>
          <w:szCs w:val="22"/>
        </w:rPr>
      </w:pPr>
    </w:p>
    <w:p w14:paraId="2F3434F3" w14:textId="77777777" w:rsidR="00C10AD3" w:rsidRPr="00DA6602" w:rsidRDefault="00C10AD3">
      <w:pPr>
        <w:autoSpaceDE w:val="0"/>
        <w:autoSpaceDN w:val="0"/>
        <w:adjustRightInd w:val="0"/>
        <w:rPr>
          <w:rFonts w:eastAsiaTheme="minorHAnsi"/>
          <w:color w:val="000000"/>
          <w:sz w:val="22"/>
          <w:szCs w:val="22"/>
        </w:rPr>
      </w:pPr>
    </w:p>
    <w:p w14:paraId="32B1F599" w14:textId="77777777" w:rsidR="00C10AD3" w:rsidRPr="00DA6602" w:rsidRDefault="00C10AD3">
      <w:pPr>
        <w:autoSpaceDE w:val="0"/>
        <w:autoSpaceDN w:val="0"/>
        <w:adjustRightInd w:val="0"/>
        <w:rPr>
          <w:rFonts w:eastAsiaTheme="minorHAnsi"/>
          <w:color w:val="000000"/>
          <w:sz w:val="22"/>
          <w:szCs w:val="22"/>
        </w:rPr>
      </w:pPr>
    </w:p>
    <w:p w14:paraId="16B63789" w14:textId="77777777" w:rsidR="00B104A5" w:rsidRPr="00DA6602" w:rsidRDefault="00B104A5">
      <w:pPr>
        <w:autoSpaceDE w:val="0"/>
        <w:autoSpaceDN w:val="0"/>
        <w:adjustRightInd w:val="0"/>
        <w:rPr>
          <w:sz w:val="22"/>
          <w:szCs w:val="22"/>
        </w:rPr>
      </w:pPr>
      <w:r w:rsidRPr="00DA6602">
        <w:rPr>
          <w:sz w:val="22"/>
          <w:szCs w:val="22"/>
        </w:rPr>
        <w:t> </w:t>
      </w:r>
    </w:p>
    <w:p w14:paraId="677D35B8" w14:textId="1A33EC35" w:rsidR="00B104A5" w:rsidRPr="00DA6602" w:rsidRDefault="00B104A5" w:rsidP="00B104A5">
      <w:pPr>
        <w:pStyle w:val="Caption"/>
        <w:keepNext/>
        <w:rPr>
          <w:sz w:val="22"/>
          <w:szCs w:val="22"/>
        </w:rPr>
      </w:pPr>
      <w:r w:rsidRPr="00DA6602">
        <w:rPr>
          <w:sz w:val="22"/>
          <w:szCs w:val="22"/>
        </w:rPr>
        <w:t>Figure 1c - Plane Age Variations</w:t>
      </w:r>
    </w:p>
    <w:p w14:paraId="3E7AB45A" w14:textId="4D3F769D" w:rsidR="00C10AD3" w:rsidRPr="00DA6602" w:rsidRDefault="00B104A5">
      <w:pPr>
        <w:autoSpaceDE w:val="0"/>
        <w:autoSpaceDN w:val="0"/>
        <w:adjustRightInd w:val="0"/>
        <w:rPr>
          <w:rFonts w:eastAsiaTheme="minorHAnsi"/>
          <w:color w:val="000000"/>
          <w:sz w:val="22"/>
          <w:szCs w:val="22"/>
        </w:rPr>
      </w:pPr>
      <w:r w:rsidRPr="00DA6602">
        <w:rPr>
          <w:rFonts w:eastAsiaTheme="minorHAnsi"/>
          <w:noProof/>
          <w:color w:val="000000"/>
          <w:sz w:val="22"/>
          <w:szCs w:val="22"/>
        </w:rPr>
        <w:drawing>
          <wp:inline distT="0" distB="0" distL="0" distR="0" wp14:anchorId="3A6409B7" wp14:editId="241A3976">
            <wp:extent cx="5943600" cy="3101975"/>
            <wp:effectExtent l="0" t="0" r="0" b="3175"/>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01975"/>
                    </a:xfrm>
                    <a:prstGeom prst="rect">
                      <a:avLst/>
                    </a:prstGeom>
                    <a:noFill/>
                    <a:ln>
                      <a:noFill/>
                    </a:ln>
                  </pic:spPr>
                </pic:pic>
              </a:graphicData>
            </a:graphic>
          </wp:inline>
        </w:drawing>
      </w:r>
    </w:p>
    <w:p w14:paraId="7E14D6B2" w14:textId="77777777" w:rsidR="00B104A5" w:rsidRPr="00DA6602" w:rsidRDefault="00B104A5">
      <w:pPr>
        <w:autoSpaceDE w:val="0"/>
        <w:autoSpaceDN w:val="0"/>
        <w:adjustRightInd w:val="0"/>
        <w:rPr>
          <w:rFonts w:eastAsiaTheme="minorHAnsi"/>
          <w:color w:val="000000"/>
          <w:sz w:val="22"/>
          <w:szCs w:val="22"/>
        </w:rPr>
      </w:pPr>
    </w:p>
    <w:p w14:paraId="6D750671" w14:textId="77777777" w:rsidR="00EA38EF" w:rsidRPr="00DA6602" w:rsidRDefault="00EA38EF">
      <w:pPr>
        <w:autoSpaceDE w:val="0"/>
        <w:autoSpaceDN w:val="0"/>
        <w:adjustRightInd w:val="0"/>
        <w:rPr>
          <w:sz w:val="22"/>
          <w:szCs w:val="22"/>
        </w:rPr>
      </w:pPr>
      <w:r w:rsidRPr="00DA6602">
        <w:rPr>
          <w:sz w:val="22"/>
          <w:szCs w:val="22"/>
        </w:rPr>
        <w:t> </w:t>
      </w:r>
    </w:p>
    <w:p w14:paraId="3D85147D" w14:textId="70166826" w:rsidR="00EA38EF" w:rsidRPr="00DA6602" w:rsidRDefault="00EA38EF" w:rsidP="00EA38EF">
      <w:pPr>
        <w:pStyle w:val="Caption"/>
        <w:keepNext/>
        <w:rPr>
          <w:sz w:val="22"/>
          <w:szCs w:val="22"/>
        </w:rPr>
      </w:pPr>
      <w:r w:rsidRPr="00DA6602">
        <w:rPr>
          <w:sz w:val="22"/>
          <w:szCs w:val="22"/>
        </w:rPr>
        <w:t>Figure 1d - Concurrent Flight Variations</w:t>
      </w:r>
    </w:p>
    <w:p w14:paraId="67D568AB" w14:textId="281FF7E0" w:rsidR="00B104A5" w:rsidRPr="00DA6602" w:rsidRDefault="00EA38EF">
      <w:pPr>
        <w:autoSpaceDE w:val="0"/>
        <w:autoSpaceDN w:val="0"/>
        <w:adjustRightInd w:val="0"/>
        <w:rPr>
          <w:rFonts w:eastAsiaTheme="minorHAnsi"/>
          <w:color w:val="000000"/>
          <w:sz w:val="22"/>
          <w:szCs w:val="22"/>
        </w:rPr>
      </w:pPr>
      <w:r w:rsidRPr="00DA6602">
        <w:rPr>
          <w:rFonts w:eastAsiaTheme="minorHAnsi"/>
          <w:noProof/>
          <w:color w:val="000000"/>
          <w:sz w:val="22"/>
          <w:szCs w:val="22"/>
        </w:rPr>
        <w:drawing>
          <wp:inline distT="0" distB="0" distL="0" distR="0" wp14:anchorId="016FC71A" wp14:editId="0B437050">
            <wp:extent cx="5943600" cy="3120390"/>
            <wp:effectExtent l="0" t="0" r="0" b="381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inline>
        </w:drawing>
      </w:r>
    </w:p>
    <w:p w14:paraId="5A0E22C8" w14:textId="77777777" w:rsidR="00EA38EF" w:rsidRPr="00DA6602" w:rsidRDefault="00EA38EF">
      <w:pPr>
        <w:autoSpaceDE w:val="0"/>
        <w:autoSpaceDN w:val="0"/>
        <w:adjustRightInd w:val="0"/>
        <w:rPr>
          <w:rFonts w:eastAsiaTheme="minorHAnsi"/>
          <w:color w:val="000000"/>
          <w:sz w:val="22"/>
          <w:szCs w:val="22"/>
        </w:rPr>
      </w:pPr>
    </w:p>
    <w:p w14:paraId="59E9D4D4" w14:textId="77777777" w:rsidR="00EA38EF" w:rsidRPr="00DA6602" w:rsidRDefault="00EA38EF">
      <w:pPr>
        <w:autoSpaceDE w:val="0"/>
        <w:autoSpaceDN w:val="0"/>
        <w:adjustRightInd w:val="0"/>
        <w:rPr>
          <w:rFonts w:eastAsiaTheme="minorHAnsi"/>
          <w:color w:val="000000"/>
          <w:sz w:val="22"/>
          <w:szCs w:val="22"/>
        </w:rPr>
      </w:pPr>
    </w:p>
    <w:p w14:paraId="036215A9" w14:textId="77777777" w:rsidR="00EA38EF" w:rsidRPr="00DA6602" w:rsidRDefault="00EA38EF">
      <w:pPr>
        <w:autoSpaceDE w:val="0"/>
        <w:autoSpaceDN w:val="0"/>
        <w:adjustRightInd w:val="0"/>
        <w:rPr>
          <w:rFonts w:eastAsiaTheme="minorHAnsi"/>
          <w:color w:val="000000"/>
          <w:sz w:val="22"/>
          <w:szCs w:val="22"/>
        </w:rPr>
      </w:pPr>
    </w:p>
    <w:p w14:paraId="5A125FEC" w14:textId="77777777" w:rsidR="00EA38EF" w:rsidRPr="00DA6602" w:rsidRDefault="00EA38EF">
      <w:pPr>
        <w:autoSpaceDE w:val="0"/>
        <w:autoSpaceDN w:val="0"/>
        <w:adjustRightInd w:val="0"/>
        <w:rPr>
          <w:rFonts w:eastAsiaTheme="minorHAnsi"/>
          <w:color w:val="000000"/>
          <w:sz w:val="22"/>
          <w:szCs w:val="22"/>
        </w:rPr>
      </w:pPr>
    </w:p>
    <w:p w14:paraId="507F871F" w14:textId="77777777" w:rsidR="00EA38EF" w:rsidRPr="00DA6602" w:rsidRDefault="00EA38EF">
      <w:pPr>
        <w:autoSpaceDE w:val="0"/>
        <w:autoSpaceDN w:val="0"/>
        <w:adjustRightInd w:val="0"/>
        <w:rPr>
          <w:rFonts w:eastAsiaTheme="minorHAnsi"/>
          <w:color w:val="000000"/>
          <w:sz w:val="22"/>
          <w:szCs w:val="22"/>
        </w:rPr>
      </w:pPr>
    </w:p>
    <w:p w14:paraId="1DC9D0D8" w14:textId="77777777" w:rsidR="00EA38EF" w:rsidRPr="00DA6602" w:rsidRDefault="00EA38EF">
      <w:pPr>
        <w:autoSpaceDE w:val="0"/>
        <w:autoSpaceDN w:val="0"/>
        <w:adjustRightInd w:val="0"/>
        <w:rPr>
          <w:rFonts w:eastAsiaTheme="minorHAnsi"/>
          <w:color w:val="000000"/>
          <w:sz w:val="22"/>
          <w:szCs w:val="22"/>
        </w:rPr>
      </w:pPr>
    </w:p>
    <w:p w14:paraId="355E2E15" w14:textId="56154933" w:rsidR="00A65956" w:rsidRPr="00DA6602" w:rsidRDefault="00A65956" w:rsidP="00A65956">
      <w:pPr>
        <w:pStyle w:val="Caption"/>
        <w:keepNext/>
        <w:rPr>
          <w:sz w:val="22"/>
          <w:szCs w:val="22"/>
        </w:rPr>
      </w:pPr>
      <w:r w:rsidRPr="00DA6602">
        <w:rPr>
          <w:sz w:val="22"/>
          <w:szCs w:val="22"/>
        </w:rPr>
        <w:t xml:space="preserve">Figure </w:t>
      </w:r>
      <w:r w:rsidR="00A10426" w:rsidRPr="00DA6602">
        <w:rPr>
          <w:sz w:val="22"/>
          <w:szCs w:val="22"/>
        </w:rPr>
        <w:t>1e</w:t>
      </w:r>
      <w:r w:rsidRPr="00DA6602">
        <w:rPr>
          <w:sz w:val="22"/>
          <w:szCs w:val="22"/>
        </w:rPr>
        <w:t xml:space="preserve"> - Snow on Ground Variations</w:t>
      </w:r>
    </w:p>
    <w:p w14:paraId="3DC14B16" w14:textId="12CD94C2" w:rsidR="00EA38EF" w:rsidRPr="00DA6602" w:rsidRDefault="00A65956">
      <w:pPr>
        <w:autoSpaceDE w:val="0"/>
        <w:autoSpaceDN w:val="0"/>
        <w:adjustRightInd w:val="0"/>
        <w:rPr>
          <w:rFonts w:eastAsiaTheme="minorHAnsi"/>
          <w:color w:val="000000"/>
          <w:sz w:val="22"/>
          <w:szCs w:val="22"/>
        </w:rPr>
      </w:pPr>
      <w:r w:rsidRPr="00DA6602">
        <w:rPr>
          <w:rFonts w:eastAsiaTheme="minorHAnsi"/>
          <w:noProof/>
          <w:color w:val="000000"/>
          <w:sz w:val="22"/>
          <w:szCs w:val="22"/>
        </w:rPr>
        <w:drawing>
          <wp:inline distT="0" distB="0" distL="0" distR="0" wp14:anchorId="73D080CF" wp14:editId="5F272E3A">
            <wp:extent cx="5943600" cy="3085465"/>
            <wp:effectExtent l="0" t="0" r="0" b="635"/>
            <wp:docPr id="16" name="Picture 1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pic:cNvPicPr/>
                  </pic:nvPicPr>
                  <pic:blipFill>
                    <a:blip r:embed="rId21"/>
                    <a:stretch>
                      <a:fillRect/>
                    </a:stretch>
                  </pic:blipFill>
                  <pic:spPr>
                    <a:xfrm>
                      <a:off x="0" y="0"/>
                      <a:ext cx="5943600" cy="3085465"/>
                    </a:xfrm>
                    <a:prstGeom prst="rect">
                      <a:avLst/>
                    </a:prstGeom>
                  </pic:spPr>
                </pic:pic>
              </a:graphicData>
            </a:graphic>
          </wp:inline>
        </w:drawing>
      </w:r>
    </w:p>
    <w:p w14:paraId="0C20B1FC" w14:textId="77777777" w:rsidR="00A65956" w:rsidRPr="00DA6602" w:rsidRDefault="00A65956">
      <w:pPr>
        <w:autoSpaceDE w:val="0"/>
        <w:autoSpaceDN w:val="0"/>
        <w:adjustRightInd w:val="0"/>
        <w:rPr>
          <w:rFonts w:eastAsiaTheme="minorHAnsi"/>
          <w:color w:val="000000"/>
          <w:sz w:val="22"/>
          <w:szCs w:val="22"/>
        </w:rPr>
      </w:pPr>
    </w:p>
    <w:p w14:paraId="334FA22A" w14:textId="77777777" w:rsidR="00A10426" w:rsidRPr="00DA6602" w:rsidRDefault="00A10426">
      <w:pPr>
        <w:autoSpaceDE w:val="0"/>
        <w:autoSpaceDN w:val="0"/>
        <w:adjustRightInd w:val="0"/>
        <w:rPr>
          <w:rFonts w:eastAsiaTheme="minorHAnsi"/>
          <w:color w:val="000000"/>
          <w:sz w:val="22"/>
          <w:szCs w:val="22"/>
        </w:rPr>
      </w:pPr>
    </w:p>
    <w:p w14:paraId="3ADCB12B" w14:textId="77777777" w:rsidR="00A10426" w:rsidRPr="00DA6602" w:rsidRDefault="00A10426">
      <w:pPr>
        <w:autoSpaceDE w:val="0"/>
        <w:autoSpaceDN w:val="0"/>
        <w:adjustRightInd w:val="0"/>
        <w:rPr>
          <w:rFonts w:eastAsiaTheme="minorHAnsi"/>
          <w:color w:val="000000"/>
          <w:sz w:val="22"/>
          <w:szCs w:val="22"/>
        </w:rPr>
      </w:pPr>
    </w:p>
    <w:p w14:paraId="34B205D5" w14:textId="77777777" w:rsidR="00A65956" w:rsidRPr="00DA6602" w:rsidRDefault="00A65956">
      <w:pPr>
        <w:autoSpaceDE w:val="0"/>
        <w:autoSpaceDN w:val="0"/>
        <w:adjustRightInd w:val="0"/>
        <w:rPr>
          <w:rFonts w:eastAsiaTheme="minorHAnsi"/>
          <w:color w:val="000000"/>
          <w:sz w:val="22"/>
          <w:szCs w:val="22"/>
        </w:rPr>
      </w:pPr>
    </w:p>
    <w:p w14:paraId="2CF03691" w14:textId="06112D79" w:rsidR="00A10426" w:rsidRPr="00DA6602" w:rsidRDefault="00A10426" w:rsidP="00A10426">
      <w:pPr>
        <w:pStyle w:val="Caption"/>
        <w:keepNext/>
        <w:rPr>
          <w:sz w:val="22"/>
          <w:szCs w:val="22"/>
        </w:rPr>
      </w:pPr>
      <w:r w:rsidRPr="00DA6602">
        <w:rPr>
          <w:sz w:val="22"/>
          <w:szCs w:val="22"/>
        </w:rPr>
        <w:t xml:space="preserve">Figure 1f - Total </w:t>
      </w:r>
      <w:proofErr w:type="spellStart"/>
      <w:r w:rsidRPr="00DA6602">
        <w:rPr>
          <w:sz w:val="22"/>
          <w:szCs w:val="22"/>
        </w:rPr>
        <w:t>Precipiation</w:t>
      </w:r>
      <w:proofErr w:type="spellEnd"/>
      <w:r w:rsidRPr="00DA6602">
        <w:rPr>
          <w:sz w:val="22"/>
          <w:szCs w:val="22"/>
        </w:rPr>
        <w:t xml:space="preserve"> Inches Variations</w:t>
      </w:r>
    </w:p>
    <w:p w14:paraId="24A3DB55" w14:textId="481C212F" w:rsidR="00A65956" w:rsidRPr="00DA6602" w:rsidRDefault="00A10426">
      <w:pPr>
        <w:autoSpaceDE w:val="0"/>
        <w:autoSpaceDN w:val="0"/>
        <w:adjustRightInd w:val="0"/>
        <w:rPr>
          <w:rFonts w:eastAsiaTheme="minorHAnsi"/>
          <w:color w:val="000000"/>
          <w:sz w:val="22"/>
          <w:szCs w:val="22"/>
        </w:rPr>
      </w:pPr>
      <w:r w:rsidRPr="00DA6602">
        <w:rPr>
          <w:rFonts w:eastAsiaTheme="minorHAnsi"/>
          <w:noProof/>
          <w:color w:val="000000"/>
          <w:sz w:val="22"/>
          <w:szCs w:val="22"/>
        </w:rPr>
        <w:drawing>
          <wp:inline distT="0" distB="0" distL="0" distR="0" wp14:anchorId="7A31D745" wp14:editId="69FB6E56">
            <wp:extent cx="5943600" cy="3098800"/>
            <wp:effectExtent l="0" t="0" r="0" b="635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2"/>
                    <a:stretch>
                      <a:fillRect/>
                    </a:stretch>
                  </pic:blipFill>
                  <pic:spPr>
                    <a:xfrm>
                      <a:off x="0" y="0"/>
                      <a:ext cx="5943600" cy="3098800"/>
                    </a:xfrm>
                    <a:prstGeom prst="rect">
                      <a:avLst/>
                    </a:prstGeom>
                  </pic:spPr>
                </pic:pic>
              </a:graphicData>
            </a:graphic>
          </wp:inline>
        </w:drawing>
      </w:r>
    </w:p>
    <w:p w14:paraId="0D53AD9F" w14:textId="77777777" w:rsidR="00A10426" w:rsidRPr="00DA6602" w:rsidRDefault="00A10426">
      <w:pPr>
        <w:autoSpaceDE w:val="0"/>
        <w:autoSpaceDN w:val="0"/>
        <w:adjustRightInd w:val="0"/>
        <w:rPr>
          <w:rFonts w:eastAsiaTheme="minorHAnsi"/>
          <w:color w:val="000000"/>
          <w:sz w:val="22"/>
          <w:szCs w:val="22"/>
        </w:rPr>
      </w:pPr>
    </w:p>
    <w:p w14:paraId="33CB1617" w14:textId="77777777" w:rsidR="00A10426" w:rsidRPr="00DA6602" w:rsidRDefault="00A10426">
      <w:pPr>
        <w:autoSpaceDE w:val="0"/>
        <w:autoSpaceDN w:val="0"/>
        <w:adjustRightInd w:val="0"/>
        <w:rPr>
          <w:rFonts w:eastAsiaTheme="minorHAnsi"/>
          <w:color w:val="000000"/>
          <w:sz w:val="22"/>
          <w:szCs w:val="22"/>
        </w:rPr>
      </w:pPr>
    </w:p>
    <w:p w14:paraId="60252462" w14:textId="77777777" w:rsidR="00A10426" w:rsidRPr="00DA6602" w:rsidRDefault="00A10426">
      <w:pPr>
        <w:autoSpaceDE w:val="0"/>
        <w:autoSpaceDN w:val="0"/>
        <w:adjustRightInd w:val="0"/>
        <w:rPr>
          <w:rFonts w:eastAsiaTheme="minorHAnsi"/>
          <w:color w:val="000000"/>
          <w:sz w:val="22"/>
          <w:szCs w:val="22"/>
        </w:rPr>
      </w:pPr>
    </w:p>
    <w:p w14:paraId="53E353AA" w14:textId="77777777" w:rsidR="00A10426" w:rsidRPr="00DA6602" w:rsidRDefault="00A10426">
      <w:pPr>
        <w:autoSpaceDE w:val="0"/>
        <w:autoSpaceDN w:val="0"/>
        <w:adjustRightInd w:val="0"/>
        <w:rPr>
          <w:rFonts w:eastAsiaTheme="minorHAnsi"/>
          <w:color w:val="000000"/>
          <w:sz w:val="22"/>
          <w:szCs w:val="22"/>
        </w:rPr>
      </w:pPr>
    </w:p>
    <w:p w14:paraId="45705088" w14:textId="77777777" w:rsidR="00A10426" w:rsidRPr="00DA6602" w:rsidRDefault="00A10426">
      <w:pPr>
        <w:autoSpaceDE w:val="0"/>
        <w:autoSpaceDN w:val="0"/>
        <w:adjustRightInd w:val="0"/>
        <w:rPr>
          <w:rFonts w:eastAsiaTheme="minorHAnsi"/>
          <w:color w:val="000000"/>
          <w:sz w:val="22"/>
          <w:szCs w:val="22"/>
        </w:rPr>
      </w:pPr>
    </w:p>
    <w:p w14:paraId="0357E486" w14:textId="77777777" w:rsidR="00A10426" w:rsidRPr="00DA6602" w:rsidRDefault="00A10426">
      <w:pPr>
        <w:autoSpaceDE w:val="0"/>
        <w:autoSpaceDN w:val="0"/>
        <w:adjustRightInd w:val="0"/>
        <w:rPr>
          <w:rFonts w:eastAsiaTheme="minorHAnsi"/>
          <w:color w:val="000000"/>
          <w:sz w:val="22"/>
          <w:szCs w:val="22"/>
        </w:rPr>
      </w:pPr>
    </w:p>
    <w:p w14:paraId="67F1E9AF" w14:textId="5393A490" w:rsidR="00074977" w:rsidRPr="00DA6602" w:rsidRDefault="00074977" w:rsidP="00074977">
      <w:pPr>
        <w:pStyle w:val="Caption"/>
        <w:keepNext/>
        <w:rPr>
          <w:sz w:val="22"/>
          <w:szCs w:val="22"/>
        </w:rPr>
      </w:pPr>
      <w:r w:rsidRPr="00DA6602">
        <w:rPr>
          <w:sz w:val="22"/>
          <w:szCs w:val="22"/>
        </w:rPr>
        <w:t>Figure 1g - Snow on Ground Variations</w:t>
      </w:r>
    </w:p>
    <w:p w14:paraId="70E7F462" w14:textId="0D8A971A" w:rsidR="00A10426" w:rsidRPr="00DA6602" w:rsidRDefault="00074977">
      <w:pPr>
        <w:autoSpaceDE w:val="0"/>
        <w:autoSpaceDN w:val="0"/>
        <w:adjustRightInd w:val="0"/>
        <w:rPr>
          <w:rFonts w:eastAsiaTheme="minorHAnsi"/>
          <w:color w:val="000000"/>
          <w:sz w:val="22"/>
          <w:szCs w:val="22"/>
        </w:rPr>
      </w:pPr>
      <w:r w:rsidRPr="00DA6602">
        <w:rPr>
          <w:rFonts w:eastAsiaTheme="minorHAnsi"/>
          <w:noProof/>
          <w:color w:val="000000"/>
          <w:sz w:val="22"/>
          <w:szCs w:val="22"/>
        </w:rPr>
        <w:drawing>
          <wp:inline distT="0" distB="0" distL="0" distR="0" wp14:anchorId="18D369CF" wp14:editId="0D485F06">
            <wp:extent cx="5943600" cy="3044190"/>
            <wp:effectExtent l="0" t="0" r="0" b="381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3"/>
                    <a:stretch>
                      <a:fillRect/>
                    </a:stretch>
                  </pic:blipFill>
                  <pic:spPr>
                    <a:xfrm>
                      <a:off x="0" y="0"/>
                      <a:ext cx="5943600" cy="3044190"/>
                    </a:xfrm>
                    <a:prstGeom prst="rect">
                      <a:avLst/>
                    </a:prstGeom>
                  </pic:spPr>
                </pic:pic>
              </a:graphicData>
            </a:graphic>
          </wp:inline>
        </w:drawing>
      </w:r>
    </w:p>
    <w:p w14:paraId="2B98A6C1" w14:textId="22F79893" w:rsidR="004A0249" w:rsidRPr="00DA6602" w:rsidRDefault="004A0249">
      <w:pPr>
        <w:autoSpaceDE w:val="0"/>
        <w:autoSpaceDN w:val="0"/>
        <w:adjustRightInd w:val="0"/>
        <w:rPr>
          <w:rFonts w:eastAsiaTheme="minorHAnsi"/>
          <w:color w:val="000000"/>
          <w:sz w:val="22"/>
          <w:szCs w:val="22"/>
        </w:rPr>
      </w:pPr>
    </w:p>
    <w:p w14:paraId="4EEEB664" w14:textId="5EC7E1CF" w:rsidR="004A0249" w:rsidRPr="00DA6602" w:rsidRDefault="004A0249" w:rsidP="004A0249">
      <w:pPr>
        <w:pStyle w:val="Caption"/>
        <w:keepNext/>
        <w:rPr>
          <w:sz w:val="22"/>
          <w:szCs w:val="22"/>
        </w:rPr>
      </w:pPr>
      <w:r w:rsidRPr="00DA6602">
        <w:rPr>
          <w:sz w:val="22"/>
          <w:szCs w:val="22"/>
        </w:rPr>
        <w:t xml:space="preserve">Figure </w:t>
      </w:r>
      <w:r w:rsidR="003435AA" w:rsidRPr="00DA6602">
        <w:rPr>
          <w:sz w:val="22"/>
          <w:szCs w:val="22"/>
        </w:rPr>
        <w:t>2a</w:t>
      </w:r>
      <w:r w:rsidRPr="00DA6602">
        <w:rPr>
          <w:sz w:val="22"/>
          <w:szCs w:val="22"/>
        </w:rPr>
        <w:t xml:space="preserve"> - Percentage of Total and Delayed Flights over 2019</w:t>
      </w:r>
    </w:p>
    <w:p w14:paraId="46C14B01" w14:textId="447F624A" w:rsidR="004A0249" w:rsidRPr="00DA6602" w:rsidRDefault="004A0249">
      <w:pPr>
        <w:autoSpaceDE w:val="0"/>
        <w:autoSpaceDN w:val="0"/>
        <w:adjustRightInd w:val="0"/>
        <w:rPr>
          <w:rFonts w:eastAsiaTheme="minorHAnsi"/>
          <w:color w:val="000000"/>
          <w:sz w:val="22"/>
          <w:szCs w:val="22"/>
        </w:rPr>
      </w:pPr>
      <w:r w:rsidRPr="00DA6602">
        <w:rPr>
          <w:rFonts w:eastAsiaTheme="minorHAnsi"/>
          <w:noProof/>
          <w:color w:val="000000"/>
          <w:sz w:val="22"/>
          <w:szCs w:val="22"/>
        </w:rPr>
        <w:drawing>
          <wp:inline distT="0" distB="0" distL="0" distR="0" wp14:anchorId="65EA943C" wp14:editId="0B9FD729">
            <wp:extent cx="4742530" cy="3289300"/>
            <wp:effectExtent l="0" t="0" r="1270" b="635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24"/>
                    <a:stretch>
                      <a:fillRect/>
                    </a:stretch>
                  </pic:blipFill>
                  <pic:spPr>
                    <a:xfrm>
                      <a:off x="0" y="0"/>
                      <a:ext cx="4750322" cy="3294704"/>
                    </a:xfrm>
                    <a:prstGeom prst="rect">
                      <a:avLst/>
                    </a:prstGeom>
                  </pic:spPr>
                </pic:pic>
              </a:graphicData>
            </a:graphic>
          </wp:inline>
        </w:drawing>
      </w:r>
    </w:p>
    <w:p w14:paraId="43F4D2BA" w14:textId="77777777" w:rsidR="00DD6B10" w:rsidRPr="00DA6602" w:rsidRDefault="00DD6B10">
      <w:pPr>
        <w:autoSpaceDE w:val="0"/>
        <w:autoSpaceDN w:val="0"/>
        <w:adjustRightInd w:val="0"/>
        <w:rPr>
          <w:rFonts w:eastAsiaTheme="minorHAnsi"/>
          <w:color w:val="000000"/>
          <w:sz w:val="22"/>
          <w:szCs w:val="22"/>
        </w:rPr>
      </w:pPr>
    </w:p>
    <w:p w14:paraId="4D447D72" w14:textId="77777777" w:rsidR="00DD6B10" w:rsidRPr="00DA6602" w:rsidRDefault="00DD6B10">
      <w:pPr>
        <w:autoSpaceDE w:val="0"/>
        <w:autoSpaceDN w:val="0"/>
        <w:adjustRightInd w:val="0"/>
        <w:rPr>
          <w:rFonts w:eastAsiaTheme="minorHAnsi"/>
          <w:color w:val="000000"/>
          <w:sz w:val="22"/>
          <w:szCs w:val="22"/>
        </w:rPr>
      </w:pPr>
    </w:p>
    <w:p w14:paraId="291E9F58" w14:textId="7A26D213" w:rsidR="00DD6B10" w:rsidRPr="00DA6602" w:rsidRDefault="00DD6B10" w:rsidP="00DD6B10">
      <w:pPr>
        <w:pStyle w:val="Caption"/>
        <w:keepNext/>
        <w:rPr>
          <w:sz w:val="22"/>
          <w:szCs w:val="22"/>
        </w:rPr>
      </w:pPr>
      <w:r w:rsidRPr="00DA6602">
        <w:rPr>
          <w:sz w:val="22"/>
          <w:szCs w:val="22"/>
        </w:rPr>
        <w:t xml:space="preserve">Figure </w:t>
      </w:r>
      <w:r w:rsidR="003435AA" w:rsidRPr="00DA6602">
        <w:rPr>
          <w:sz w:val="22"/>
          <w:szCs w:val="22"/>
        </w:rPr>
        <w:t>2b</w:t>
      </w:r>
      <w:r w:rsidRPr="00DA6602">
        <w:rPr>
          <w:sz w:val="22"/>
          <w:szCs w:val="22"/>
        </w:rPr>
        <w:t xml:space="preserve"> - Percentage of Flights Delayed by Month</w:t>
      </w:r>
    </w:p>
    <w:p w14:paraId="1F6A3326" w14:textId="2020BC05" w:rsidR="004A0249" w:rsidRPr="00DA6602" w:rsidRDefault="0052749A">
      <w:pPr>
        <w:autoSpaceDE w:val="0"/>
        <w:autoSpaceDN w:val="0"/>
        <w:adjustRightInd w:val="0"/>
        <w:rPr>
          <w:rFonts w:eastAsiaTheme="minorHAnsi"/>
          <w:color w:val="000000"/>
          <w:sz w:val="22"/>
          <w:szCs w:val="22"/>
        </w:rPr>
      </w:pPr>
      <w:r w:rsidRPr="00DA6602">
        <w:rPr>
          <w:rFonts w:eastAsiaTheme="minorHAnsi"/>
          <w:noProof/>
          <w:color w:val="000000"/>
          <w:sz w:val="22"/>
          <w:szCs w:val="22"/>
        </w:rPr>
        <w:drawing>
          <wp:inline distT="0" distB="0" distL="0" distR="0" wp14:anchorId="22D9D5D9" wp14:editId="120DE200">
            <wp:extent cx="5943600" cy="6170930"/>
            <wp:effectExtent l="0" t="0" r="0" b="127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5"/>
                    <a:stretch>
                      <a:fillRect/>
                    </a:stretch>
                  </pic:blipFill>
                  <pic:spPr>
                    <a:xfrm>
                      <a:off x="0" y="0"/>
                      <a:ext cx="5943600" cy="6170930"/>
                    </a:xfrm>
                    <a:prstGeom prst="rect">
                      <a:avLst/>
                    </a:prstGeom>
                  </pic:spPr>
                </pic:pic>
              </a:graphicData>
            </a:graphic>
          </wp:inline>
        </w:drawing>
      </w:r>
    </w:p>
    <w:p w14:paraId="0BE98A7F" w14:textId="2D477334" w:rsidR="00715AEA" w:rsidRPr="00DA6602" w:rsidRDefault="00715AEA" w:rsidP="00715AEA">
      <w:pPr>
        <w:pStyle w:val="Caption"/>
        <w:keepNext/>
        <w:rPr>
          <w:sz w:val="22"/>
          <w:szCs w:val="22"/>
        </w:rPr>
      </w:pPr>
      <w:r w:rsidRPr="00DA6602">
        <w:rPr>
          <w:sz w:val="22"/>
          <w:szCs w:val="22"/>
        </w:rPr>
        <w:lastRenderedPageBreak/>
        <w:t>Figure 2c - Airline Percentage of Flights Delayed by Month</w:t>
      </w:r>
    </w:p>
    <w:p w14:paraId="4BCA4C72" w14:textId="133BABA6" w:rsidR="004A0249" w:rsidRPr="00DA6602" w:rsidRDefault="00715AEA">
      <w:pPr>
        <w:autoSpaceDE w:val="0"/>
        <w:autoSpaceDN w:val="0"/>
        <w:adjustRightInd w:val="0"/>
        <w:rPr>
          <w:rFonts w:eastAsiaTheme="minorHAnsi"/>
          <w:color w:val="000000"/>
          <w:sz w:val="22"/>
          <w:szCs w:val="22"/>
        </w:rPr>
      </w:pPr>
      <w:r w:rsidRPr="00DA6602">
        <w:rPr>
          <w:rFonts w:eastAsiaTheme="minorHAnsi"/>
          <w:noProof/>
          <w:color w:val="000000"/>
          <w:sz w:val="22"/>
          <w:szCs w:val="22"/>
        </w:rPr>
        <w:drawing>
          <wp:inline distT="0" distB="0" distL="0" distR="0" wp14:anchorId="7334B51A" wp14:editId="1B093A50">
            <wp:extent cx="5943600" cy="5026660"/>
            <wp:effectExtent l="0" t="0" r="0" b="254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26"/>
                    <a:stretch>
                      <a:fillRect/>
                    </a:stretch>
                  </pic:blipFill>
                  <pic:spPr>
                    <a:xfrm>
                      <a:off x="0" y="0"/>
                      <a:ext cx="5943600" cy="5026660"/>
                    </a:xfrm>
                    <a:prstGeom prst="rect">
                      <a:avLst/>
                    </a:prstGeom>
                  </pic:spPr>
                </pic:pic>
              </a:graphicData>
            </a:graphic>
          </wp:inline>
        </w:drawing>
      </w:r>
    </w:p>
    <w:p w14:paraId="119B16E0" w14:textId="22FFB842" w:rsidR="003C685B" w:rsidRPr="00DA6602" w:rsidRDefault="003C685B" w:rsidP="003C685B">
      <w:pPr>
        <w:pStyle w:val="Caption"/>
        <w:keepNext/>
        <w:rPr>
          <w:sz w:val="22"/>
          <w:szCs w:val="22"/>
        </w:rPr>
      </w:pPr>
      <w:r w:rsidRPr="00DA6602">
        <w:rPr>
          <w:sz w:val="22"/>
          <w:szCs w:val="22"/>
        </w:rPr>
        <w:lastRenderedPageBreak/>
        <w:t>Figure 3a - Histogram of Delayed and On-Time Flights</w:t>
      </w:r>
    </w:p>
    <w:p w14:paraId="6708AC5C" w14:textId="7FE00CD3" w:rsidR="003C685B" w:rsidRPr="00DA6602" w:rsidRDefault="003C685B">
      <w:pPr>
        <w:autoSpaceDE w:val="0"/>
        <w:autoSpaceDN w:val="0"/>
        <w:adjustRightInd w:val="0"/>
        <w:rPr>
          <w:rFonts w:eastAsiaTheme="minorHAnsi"/>
          <w:color w:val="000000"/>
          <w:sz w:val="22"/>
          <w:szCs w:val="22"/>
        </w:rPr>
      </w:pPr>
      <w:r w:rsidRPr="00DA6602">
        <w:rPr>
          <w:rFonts w:eastAsiaTheme="minorHAnsi"/>
          <w:noProof/>
          <w:color w:val="000000"/>
          <w:sz w:val="22"/>
          <w:szCs w:val="22"/>
        </w:rPr>
        <w:drawing>
          <wp:inline distT="0" distB="0" distL="0" distR="0" wp14:anchorId="51590857" wp14:editId="4BD0F116">
            <wp:extent cx="4811809" cy="3606800"/>
            <wp:effectExtent l="0" t="0" r="8255"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27"/>
                    <a:stretch>
                      <a:fillRect/>
                    </a:stretch>
                  </pic:blipFill>
                  <pic:spPr>
                    <a:xfrm>
                      <a:off x="0" y="0"/>
                      <a:ext cx="4832104" cy="3622012"/>
                    </a:xfrm>
                    <a:prstGeom prst="rect">
                      <a:avLst/>
                    </a:prstGeom>
                  </pic:spPr>
                </pic:pic>
              </a:graphicData>
            </a:graphic>
          </wp:inline>
        </w:drawing>
      </w:r>
    </w:p>
    <w:sectPr w:rsidR="003C685B" w:rsidRPr="00DA6602" w:rsidSect="006731F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8BC83" w14:textId="77777777" w:rsidR="003E07FA" w:rsidRDefault="003E07FA" w:rsidP="00C66A1F">
      <w:r>
        <w:separator/>
      </w:r>
    </w:p>
  </w:endnote>
  <w:endnote w:type="continuationSeparator" w:id="0">
    <w:p w14:paraId="6E4CD5BB" w14:textId="77777777" w:rsidR="003E07FA" w:rsidRDefault="003E07FA" w:rsidP="00C66A1F">
      <w:r>
        <w:continuationSeparator/>
      </w:r>
    </w:p>
  </w:endnote>
  <w:endnote w:type="continuationNotice" w:id="1">
    <w:p w14:paraId="499A9320" w14:textId="77777777" w:rsidR="003E07FA" w:rsidRDefault="003E07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8DD0BC" w14:textId="77777777" w:rsidR="003E07FA" w:rsidRDefault="003E07FA" w:rsidP="00C66A1F">
      <w:r>
        <w:separator/>
      </w:r>
    </w:p>
  </w:footnote>
  <w:footnote w:type="continuationSeparator" w:id="0">
    <w:p w14:paraId="30A39278" w14:textId="77777777" w:rsidR="003E07FA" w:rsidRDefault="003E07FA" w:rsidP="00C66A1F">
      <w:r>
        <w:continuationSeparator/>
      </w:r>
    </w:p>
  </w:footnote>
  <w:footnote w:type="continuationNotice" w:id="1">
    <w:p w14:paraId="69EA19B6" w14:textId="77777777" w:rsidR="003E07FA" w:rsidRDefault="003E07FA"/>
  </w:footnote>
</w:footnotes>
</file>

<file path=word/intelligence2.xml><?xml version="1.0" encoding="utf-8"?>
<int2:intelligence xmlns:int2="http://schemas.microsoft.com/office/intelligence/2020/intelligence" xmlns:oel="http://schemas.microsoft.com/office/2019/extlst">
  <int2:observations>
    <int2:bookmark int2:bookmarkName="_Int_iOX3FSwT" int2:invalidationBookmarkName="" int2:hashCode="Aie0bhoA5GL8L3" int2:id="Tr0LdXaN">
      <int2:state int2:value="Rejected" int2:type="LegacyProofing"/>
    </int2:bookmark>
    <int2:bookmark int2:bookmarkName="_Int_QQBXBsZF" int2:invalidationBookmarkName="" int2:hashCode="k+8N2CcQNoH87k" int2:id="vHuIsCgm">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B3C8257"/>
    <w:multiLevelType w:val="hybridMultilevel"/>
    <w:tmpl w:val="E48339D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BB8EECD"/>
    <w:multiLevelType w:val="hybridMultilevel"/>
    <w:tmpl w:val="3E3B4BB8"/>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97B5333"/>
    <w:multiLevelType w:val="hybridMultilevel"/>
    <w:tmpl w:val="6ED2CF84"/>
    <w:lvl w:ilvl="0" w:tplc="65329E68">
      <w:numFmt w:val="bullet"/>
      <w:lvlText w:val="-"/>
      <w:lvlJc w:val="left"/>
      <w:pPr>
        <w:ind w:left="540" w:hanging="360"/>
      </w:pPr>
      <w:rPr>
        <w:rFonts w:ascii="Arial" w:eastAsia="Times New Roman"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 w15:restartNumberingAfterBreak="0">
    <w:nsid w:val="1BFC49D8"/>
    <w:multiLevelType w:val="hybridMultilevel"/>
    <w:tmpl w:val="6E541ED0"/>
    <w:lvl w:ilvl="0" w:tplc="B66E13C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557C0D"/>
    <w:multiLevelType w:val="hybridMultilevel"/>
    <w:tmpl w:val="9E4A18D6"/>
    <w:lvl w:ilvl="0" w:tplc="665A1DF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973262"/>
    <w:multiLevelType w:val="hybridMultilevel"/>
    <w:tmpl w:val="CC5C5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2F58BB"/>
    <w:multiLevelType w:val="hybridMultilevel"/>
    <w:tmpl w:val="B72817EA"/>
    <w:lvl w:ilvl="0" w:tplc="9B6ADF64">
      <w:numFmt w:val="bullet"/>
      <w:lvlText w:val=""/>
      <w:lvlJc w:val="left"/>
      <w:pPr>
        <w:ind w:left="720" w:hanging="360"/>
      </w:pPr>
      <w:rPr>
        <w:rFonts w:ascii="Symbol" w:eastAsia="Times New Roman"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087006"/>
    <w:multiLevelType w:val="hybridMultilevel"/>
    <w:tmpl w:val="1366A2DA"/>
    <w:lvl w:ilvl="0" w:tplc="4204F78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2B6371"/>
    <w:multiLevelType w:val="hybridMultilevel"/>
    <w:tmpl w:val="EA60182C"/>
    <w:lvl w:ilvl="0" w:tplc="137AA4D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962B3A"/>
    <w:multiLevelType w:val="hybridMultilevel"/>
    <w:tmpl w:val="480A3CC4"/>
    <w:lvl w:ilvl="0" w:tplc="211A6CB2">
      <w:numFmt w:val="bullet"/>
      <w:lvlText w:val="-"/>
      <w:lvlJc w:val="left"/>
      <w:pPr>
        <w:ind w:left="540" w:hanging="360"/>
      </w:pPr>
      <w:rPr>
        <w:rFonts w:ascii="Arial" w:eastAsia="Times New Roman"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num w:numId="1" w16cid:durableId="21635692">
    <w:abstractNumId w:val="1"/>
  </w:num>
  <w:num w:numId="2" w16cid:durableId="958493675">
    <w:abstractNumId w:val="0"/>
  </w:num>
  <w:num w:numId="3" w16cid:durableId="468089220">
    <w:abstractNumId w:val="9"/>
  </w:num>
  <w:num w:numId="4" w16cid:durableId="262110728">
    <w:abstractNumId w:val="2"/>
  </w:num>
  <w:num w:numId="5" w16cid:durableId="1589654664">
    <w:abstractNumId w:val="6"/>
  </w:num>
  <w:num w:numId="6" w16cid:durableId="111634770">
    <w:abstractNumId w:val="4"/>
  </w:num>
  <w:num w:numId="7" w16cid:durableId="1388144622">
    <w:abstractNumId w:val="3"/>
  </w:num>
  <w:num w:numId="8" w16cid:durableId="1501699333">
    <w:abstractNumId w:val="8"/>
  </w:num>
  <w:num w:numId="9" w16cid:durableId="1039473170">
    <w:abstractNumId w:val="7"/>
  </w:num>
  <w:num w:numId="10" w16cid:durableId="17682310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0662"/>
    <w:rsid w:val="000030BB"/>
    <w:rsid w:val="00005FE9"/>
    <w:rsid w:val="000064DE"/>
    <w:rsid w:val="000069E5"/>
    <w:rsid w:val="00006E1B"/>
    <w:rsid w:val="00010DDF"/>
    <w:rsid w:val="000131D0"/>
    <w:rsid w:val="00014A91"/>
    <w:rsid w:val="0002781F"/>
    <w:rsid w:val="00027AD6"/>
    <w:rsid w:val="000356CC"/>
    <w:rsid w:val="0004186A"/>
    <w:rsid w:val="000460B5"/>
    <w:rsid w:val="00053CFD"/>
    <w:rsid w:val="00061791"/>
    <w:rsid w:val="0006214F"/>
    <w:rsid w:val="00063504"/>
    <w:rsid w:val="000712EB"/>
    <w:rsid w:val="00073704"/>
    <w:rsid w:val="00074977"/>
    <w:rsid w:val="00074E06"/>
    <w:rsid w:val="00080FE7"/>
    <w:rsid w:val="00082AD6"/>
    <w:rsid w:val="00090080"/>
    <w:rsid w:val="0009277E"/>
    <w:rsid w:val="000A15B3"/>
    <w:rsid w:val="000A79F0"/>
    <w:rsid w:val="000B09F3"/>
    <w:rsid w:val="000C217A"/>
    <w:rsid w:val="000C74A2"/>
    <w:rsid w:val="000D41D3"/>
    <w:rsid w:val="000D45DA"/>
    <w:rsid w:val="000E24C4"/>
    <w:rsid w:val="000E3241"/>
    <w:rsid w:val="000E4149"/>
    <w:rsid w:val="000E6DD5"/>
    <w:rsid w:val="00103984"/>
    <w:rsid w:val="001051B3"/>
    <w:rsid w:val="00113703"/>
    <w:rsid w:val="00115487"/>
    <w:rsid w:val="00122865"/>
    <w:rsid w:val="00124758"/>
    <w:rsid w:val="001263E3"/>
    <w:rsid w:val="00128AB2"/>
    <w:rsid w:val="001339C4"/>
    <w:rsid w:val="00133F1B"/>
    <w:rsid w:val="00135550"/>
    <w:rsid w:val="00135BD8"/>
    <w:rsid w:val="00153631"/>
    <w:rsid w:val="0015466C"/>
    <w:rsid w:val="00155029"/>
    <w:rsid w:val="00165C9A"/>
    <w:rsid w:val="0016649F"/>
    <w:rsid w:val="001670B8"/>
    <w:rsid w:val="00167789"/>
    <w:rsid w:val="00170C52"/>
    <w:rsid w:val="0017159E"/>
    <w:rsid w:val="00173814"/>
    <w:rsid w:val="00181ED8"/>
    <w:rsid w:val="0018358A"/>
    <w:rsid w:val="00184349"/>
    <w:rsid w:val="00187ABD"/>
    <w:rsid w:val="00191DA1"/>
    <w:rsid w:val="001A2802"/>
    <w:rsid w:val="001A2CD1"/>
    <w:rsid w:val="001B147C"/>
    <w:rsid w:val="001B2A51"/>
    <w:rsid w:val="001B7E38"/>
    <w:rsid w:val="001C34A9"/>
    <w:rsid w:val="001C59FD"/>
    <w:rsid w:val="001C7A1E"/>
    <w:rsid w:val="001E5624"/>
    <w:rsid w:val="001E5E1E"/>
    <w:rsid w:val="001F22BB"/>
    <w:rsid w:val="001F79EB"/>
    <w:rsid w:val="001F7A10"/>
    <w:rsid w:val="00203FB0"/>
    <w:rsid w:val="002047D3"/>
    <w:rsid w:val="00204E9A"/>
    <w:rsid w:val="002063EB"/>
    <w:rsid w:val="002112C8"/>
    <w:rsid w:val="00211BA5"/>
    <w:rsid w:val="002304F5"/>
    <w:rsid w:val="0023220B"/>
    <w:rsid w:val="00234EFB"/>
    <w:rsid w:val="00235E80"/>
    <w:rsid w:val="002537A8"/>
    <w:rsid w:val="00254A5E"/>
    <w:rsid w:val="00257086"/>
    <w:rsid w:val="00260FE4"/>
    <w:rsid w:val="00261263"/>
    <w:rsid w:val="002614C4"/>
    <w:rsid w:val="00261C72"/>
    <w:rsid w:val="0026473F"/>
    <w:rsid w:val="00265CFE"/>
    <w:rsid w:val="00271770"/>
    <w:rsid w:val="00271C81"/>
    <w:rsid w:val="002733FF"/>
    <w:rsid w:val="002759DF"/>
    <w:rsid w:val="00285A51"/>
    <w:rsid w:val="00290EB4"/>
    <w:rsid w:val="002948ED"/>
    <w:rsid w:val="002A2A14"/>
    <w:rsid w:val="002A2C04"/>
    <w:rsid w:val="002A50A6"/>
    <w:rsid w:val="002B47A5"/>
    <w:rsid w:val="002B4F74"/>
    <w:rsid w:val="002C1F19"/>
    <w:rsid w:val="002C286B"/>
    <w:rsid w:val="002C6205"/>
    <w:rsid w:val="002D1BDD"/>
    <w:rsid w:val="002D3E80"/>
    <w:rsid w:val="002D532D"/>
    <w:rsid w:val="002D5610"/>
    <w:rsid w:val="002D5E2F"/>
    <w:rsid w:val="002E4B99"/>
    <w:rsid w:val="002E5B70"/>
    <w:rsid w:val="002E6D33"/>
    <w:rsid w:val="002F7458"/>
    <w:rsid w:val="00302B3A"/>
    <w:rsid w:val="0031573E"/>
    <w:rsid w:val="00320C7A"/>
    <w:rsid w:val="003318D7"/>
    <w:rsid w:val="00335087"/>
    <w:rsid w:val="0033719E"/>
    <w:rsid w:val="00337824"/>
    <w:rsid w:val="003435AA"/>
    <w:rsid w:val="003527A0"/>
    <w:rsid w:val="0035284F"/>
    <w:rsid w:val="003570C7"/>
    <w:rsid w:val="003579A0"/>
    <w:rsid w:val="003606BF"/>
    <w:rsid w:val="0037316B"/>
    <w:rsid w:val="003921C6"/>
    <w:rsid w:val="00393422"/>
    <w:rsid w:val="003951D1"/>
    <w:rsid w:val="003A3CDC"/>
    <w:rsid w:val="003B0266"/>
    <w:rsid w:val="003B1EE9"/>
    <w:rsid w:val="003B3987"/>
    <w:rsid w:val="003B61BD"/>
    <w:rsid w:val="003C685B"/>
    <w:rsid w:val="003D18FE"/>
    <w:rsid w:val="003D401A"/>
    <w:rsid w:val="003D6A6D"/>
    <w:rsid w:val="003E07FA"/>
    <w:rsid w:val="003E62C8"/>
    <w:rsid w:val="003F1ED3"/>
    <w:rsid w:val="003F3591"/>
    <w:rsid w:val="004029CB"/>
    <w:rsid w:val="004159C0"/>
    <w:rsid w:val="00422E90"/>
    <w:rsid w:val="004274DF"/>
    <w:rsid w:val="004337F1"/>
    <w:rsid w:val="004341C9"/>
    <w:rsid w:val="004363E3"/>
    <w:rsid w:val="00437A27"/>
    <w:rsid w:val="004405FA"/>
    <w:rsid w:val="0044088D"/>
    <w:rsid w:val="00441795"/>
    <w:rsid w:val="00441BC5"/>
    <w:rsid w:val="00443AEC"/>
    <w:rsid w:val="0044533F"/>
    <w:rsid w:val="00446FF9"/>
    <w:rsid w:val="0045176D"/>
    <w:rsid w:val="00455E72"/>
    <w:rsid w:val="00460D9B"/>
    <w:rsid w:val="00471C6B"/>
    <w:rsid w:val="00472DBF"/>
    <w:rsid w:val="00474D10"/>
    <w:rsid w:val="00475C4A"/>
    <w:rsid w:val="00476ECE"/>
    <w:rsid w:val="0048297A"/>
    <w:rsid w:val="00490EAF"/>
    <w:rsid w:val="004A0249"/>
    <w:rsid w:val="004A20F6"/>
    <w:rsid w:val="004A5323"/>
    <w:rsid w:val="004A7AF1"/>
    <w:rsid w:val="004B53B3"/>
    <w:rsid w:val="004B5C41"/>
    <w:rsid w:val="004B63F1"/>
    <w:rsid w:val="004C1AA3"/>
    <w:rsid w:val="004C333C"/>
    <w:rsid w:val="004C71E7"/>
    <w:rsid w:val="004D0F6E"/>
    <w:rsid w:val="004D2F77"/>
    <w:rsid w:val="004D54B4"/>
    <w:rsid w:val="004F2FDB"/>
    <w:rsid w:val="004F3F81"/>
    <w:rsid w:val="004F4362"/>
    <w:rsid w:val="004F4CAF"/>
    <w:rsid w:val="004F5D20"/>
    <w:rsid w:val="00500D38"/>
    <w:rsid w:val="00514E00"/>
    <w:rsid w:val="0051581A"/>
    <w:rsid w:val="005230D3"/>
    <w:rsid w:val="0052749A"/>
    <w:rsid w:val="005279FE"/>
    <w:rsid w:val="00535A64"/>
    <w:rsid w:val="00537547"/>
    <w:rsid w:val="005420C8"/>
    <w:rsid w:val="00553DBC"/>
    <w:rsid w:val="005605F4"/>
    <w:rsid w:val="005643AA"/>
    <w:rsid w:val="00566225"/>
    <w:rsid w:val="005725E8"/>
    <w:rsid w:val="00572EEE"/>
    <w:rsid w:val="00573030"/>
    <w:rsid w:val="00581851"/>
    <w:rsid w:val="00586FD2"/>
    <w:rsid w:val="00597B06"/>
    <w:rsid w:val="005A3C5A"/>
    <w:rsid w:val="005A40B5"/>
    <w:rsid w:val="005B1459"/>
    <w:rsid w:val="005B18D9"/>
    <w:rsid w:val="005B1C15"/>
    <w:rsid w:val="005B1F2C"/>
    <w:rsid w:val="005B359A"/>
    <w:rsid w:val="005B7804"/>
    <w:rsid w:val="005C0467"/>
    <w:rsid w:val="005C0883"/>
    <w:rsid w:val="005C2B8C"/>
    <w:rsid w:val="005D408E"/>
    <w:rsid w:val="005D6671"/>
    <w:rsid w:val="005E2906"/>
    <w:rsid w:val="005E2F01"/>
    <w:rsid w:val="005E513D"/>
    <w:rsid w:val="005F03C5"/>
    <w:rsid w:val="005F172E"/>
    <w:rsid w:val="005F1F36"/>
    <w:rsid w:val="005F3735"/>
    <w:rsid w:val="006015F3"/>
    <w:rsid w:val="006020D6"/>
    <w:rsid w:val="006045FC"/>
    <w:rsid w:val="00606E12"/>
    <w:rsid w:val="00607058"/>
    <w:rsid w:val="00611303"/>
    <w:rsid w:val="00614574"/>
    <w:rsid w:val="00620386"/>
    <w:rsid w:val="00623E6F"/>
    <w:rsid w:val="00630E4D"/>
    <w:rsid w:val="006314DF"/>
    <w:rsid w:val="00633734"/>
    <w:rsid w:val="0063679E"/>
    <w:rsid w:val="00636B57"/>
    <w:rsid w:val="00642C0F"/>
    <w:rsid w:val="0064745B"/>
    <w:rsid w:val="00647D40"/>
    <w:rsid w:val="006527C2"/>
    <w:rsid w:val="00653F5C"/>
    <w:rsid w:val="0066340B"/>
    <w:rsid w:val="00663645"/>
    <w:rsid w:val="00663998"/>
    <w:rsid w:val="006643A3"/>
    <w:rsid w:val="00664E36"/>
    <w:rsid w:val="006731F3"/>
    <w:rsid w:val="00674824"/>
    <w:rsid w:val="00680534"/>
    <w:rsid w:val="006839F3"/>
    <w:rsid w:val="006864E3"/>
    <w:rsid w:val="00692475"/>
    <w:rsid w:val="00694BF4"/>
    <w:rsid w:val="006A7FD1"/>
    <w:rsid w:val="006B117A"/>
    <w:rsid w:val="006B498E"/>
    <w:rsid w:val="006B58F0"/>
    <w:rsid w:val="006B6CB3"/>
    <w:rsid w:val="006B6EEE"/>
    <w:rsid w:val="006B75E9"/>
    <w:rsid w:val="006D08CC"/>
    <w:rsid w:val="006D2373"/>
    <w:rsid w:val="006D2DD3"/>
    <w:rsid w:val="006D3506"/>
    <w:rsid w:val="006D4C23"/>
    <w:rsid w:val="006D7A0E"/>
    <w:rsid w:val="006E0049"/>
    <w:rsid w:val="006E01B5"/>
    <w:rsid w:val="006E07F4"/>
    <w:rsid w:val="006E1386"/>
    <w:rsid w:val="006F467A"/>
    <w:rsid w:val="006F484F"/>
    <w:rsid w:val="006F5572"/>
    <w:rsid w:val="00703E8B"/>
    <w:rsid w:val="0070428E"/>
    <w:rsid w:val="00704361"/>
    <w:rsid w:val="0070516E"/>
    <w:rsid w:val="00715AEA"/>
    <w:rsid w:val="00717128"/>
    <w:rsid w:val="0072053A"/>
    <w:rsid w:val="0072107E"/>
    <w:rsid w:val="00723C4A"/>
    <w:rsid w:val="00730157"/>
    <w:rsid w:val="00732375"/>
    <w:rsid w:val="007343E3"/>
    <w:rsid w:val="007366D0"/>
    <w:rsid w:val="007406B8"/>
    <w:rsid w:val="00742E5E"/>
    <w:rsid w:val="00745402"/>
    <w:rsid w:val="00745AC6"/>
    <w:rsid w:val="00746C82"/>
    <w:rsid w:val="0074714C"/>
    <w:rsid w:val="00752302"/>
    <w:rsid w:val="007533C7"/>
    <w:rsid w:val="00753507"/>
    <w:rsid w:val="00757764"/>
    <w:rsid w:val="0076369C"/>
    <w:rsid w:val="0077038F"/>
    <w:rsid w:val="00776F6F"/>
    <w:rsid w:val="0078017F"/>
    <w:rsid w:val="0078030D"/>
    <w:rsid w:val="007832DD"/>
    <w:rsid w:val="007905DE"/>
    <w:rsid w:val="00795552"/>
    <w:rsid w:val="007A7D81"/>
    <w:rsid w:val="007B0527"/>
    <w:rsid w:val="007B1AD3"/>
    <w:rsid w:val="007B223D"/>
    <w:rsid w:val="007B38B0"/>
    <w:rsid w:val="007C1971"/>
    <w:rsid w:val="007C434D"/>
    <w:rsid w:val="007D41FE"/>
    <w:rsid w:val="007D4F9B"/>
    <w:rsid w:val="007E3ACF"/>
    <w:rsid w:val="007F05C3"/>
    <w:rsid w:val="007F3C2B"/>
    <w:rsid w:val="007F6320"/>
    <w:rsid w:val="007F6C8D"/>
    <w:rsid w:val="00803869"/>
    <w:rsid w:val="0080498C"/>
    <w:rsid w:val="00805D58"/>
    <w:rsid w:val="00816E7F"/>
    <w:rsid w:val="00821D59"/>
    <w:rsid w:val="00825A20"/>
    <w:rsid w:val="00827B90"/>
    <w:rsid w:val="00830882"/>
    <w:rsid w:val="008339AF"/>
    <w:rsid w:val="00846235"/>
    <w:rsid w:val="00846F4E"/>
    <w:rsid w:val="00847FC3"/>
    <w:rsid w:val="0085346A"/>
    <w:rsid w:val="00853B8B"/>
    <w:rsid w:val="00853EFC"/>
    <w:rsid w:val="008571EE"/>
    <w:rsid w:val="008608A4"/>
    <w:rsid w:val="00871CDF"/>
    <w:rsid w:val="0087334F"/>
    <w:rsid w:val="008768B1"/>
    <w:rsid w:val="00882FB6"/>
    <w:rsid w:val="008831FE"/>
    <w:rsid w:val="00884EB0"/>
    <w:rsid w:val="008859A5"/>
    <w:rsid w:val="00886722"/>
    <w:rsid w:val="0089128A"/>
    <w:rsid w:val="00894BD0"/>
    <w:rsid w:val="00896153"/>
    <w:rsid w:val="008973D4"/>
    <w:rsid w:val="008A4625"/>
    <w:rsid w:val="008A7C2E"/>
    <w:rsid w:val="008B320D"/>
    <w:rsid w:val="008B3CE4"/>
    <w:rsid w:val="008B7CE6"/>
    <w:rsid w:val="008C1CC6"/>
    <w:rsid w:val="008C3143"/>
    <w:rsid w:val="008C717F"/>
    <w:rsid w:val="008E1664"/>
    <w:rsid w:val="008E4889"/>
    <w:rsid w:val="008E5655"/>
    <w:rsid w:val="008E64BD"/>
    <w:rsid w:val="008E7B36"/>
    <w:rsid w:val="009013BD"/>
    <w:rsid w:val="00902338"/>
    <w:rsid w:val="00902FB9"/>
    <w:rsid w:val="00906587"/>
    <w:rsid w:val="009103EB"/>
    <w:rsid w:val="00911216"/>
    <w:rsid w:val="0091402C"/>
    <w:rsid w:val="009208DA"/>
    <w:rsid w:val="00921458"/>
    <w:rsid w:val="0092780E"/>
    <w:rsid w:val="00927FCD"/>
    <w:rsid w:val="0094112A"/>
    <w:rsid w:val="00943C02"/>
    <w:rsid w:val="009517F1"/>
    <w:rsid w:val="00952438"/>
    <w:rsid w:val="00957C2C"/>
    <w:rsid w:val="009610F2"/>
    <w:rsid w:val="00963C68"/>
    <w:rsid w:val="009670A0"/>
    <w:rsid w:val="00967321"/>
    <w:rsid w:val="00973BB0"/>
    <w:rsid w:val="009761C4"/>
    <w:rsid w:val="0097738A"/>
    <w:rsid w:val="00984125"/>
    <w:rsid w:val="0099287D"/>
    <w:rsid w:val="00993470"/>
    <w:rsid w:val="00995DE2"/>
    <w:rsid w:val="00996971"/>
    <w:rsid w:val="009A1DC5"/>
    <w:rsid w:val="009B508A"/>
    <w:rsid w:val="009B573B"/>
    <w:rsid w:val="009C4686"/>
    <w:rsid w:val="009D2B30"/>
    <w:rsid w:val="009D3CD2"/>
    <w:rsid w:val="009D76CD"/>
    <w:rsid w:val="009D7A70"/>
    <w:rsid w:val="009D7E7A"/>
    <w:rsid w:val="009E54A9"/>
    <w:rsid w:val="009E6C8B"/>
    <w:rsid w:val="009F1851"/>
    <w:rsid w:val="009F1DC9"/>
    <w:rsid w:val="009F2BAA"/>
    <w:rsid w:val="009F578E"/>
    <w:rsid w:val="009F6945"/>
    <w:rsid w:val="009F72FB"/>
    <w:rsid w:val="00A033A0"/>
    <w:rsid w:val="00A03B0D"/>
    <w:rsid w:val="00A062DF"/>
    <w:rsid w:val="00A0728D"/>
    <w:rsid w:val="00A10426"/>
    <w:rsid w:val="00A13294"/>
    <w:rsid w:val="00A14DD5"/>
    <w:rsid w:val="00A17C3B"/>
    <w:rsid w:val="00A20201"/>
    <w:rsid w:val="00A2252A"/>
    <w:rsid w:val="00A23FD8"/>
    <w:rsid w:val="00A24F7B"/>
    <w:rsid w:val="00A30B2F"/>
    <w:rsid w:val="00A34D11"/>
    <w:rsid w:val="00A459B4"/>
    <w:rsid w:val="00A51A71"/>
    <w:rsid w:val="00A51D1C"/>
    <w:rsid w:val="00A523EE"/>
    <w:rsid w:val="00A55F72"/>
    <w:rsid w:val="00A65956"/>
    <w:rsid w:val="00A7103F"/>
    <w:rsid w:val="00A7279D"/>
    <w:rsid w:val="00A74BD6"/>
    <w:rsid w:val="00A75194"/>
    <w:rsid w:val="00A75AA6"/>
    <w:rsid w:val="00A81945"/>
    <w:rsid w:val="00A819D7"/>
    <w:rsid w:val="00A854E2"/>
    <w:rsid w:val="00A85CD9"/>
    <w:rsid w:val="00A91EBE"/>
    <w:rsid w:val="00A94A0C"/>
    <w:rsid w:val="00A96964"/>
    <w:rsid w:val="00AA69FE"/>
    <w:rsid w:val="00AA789F"/>
    <w:rsid w:val="00AB242A"/>
    <w:rsid w:val="00AB29E6"/>
    <w:rsid w:val="00AB3E17"/>
    <w:rsid w:val="00AB41E2"/>
    <w:rsid w:val="00AB5323"/>
    <w:rsid w:val="00AC0DEA"/>
    <w:rsid w:val="00AC5C75"/>
    <w:rsid w:val="00AD5D27"/>
    <w:rsid w:val="00AE397F"/>
    <w:rsid w:val="00AE583A"/>
    <w:rsid w:val="00AF2FAF"/>
    <w:rsid w:val="00B00B96"/>
    <w:rsid w:val="00B010A9"/>
    <w:rsid w:val="00B02463"/>
    <w:rsid w:val="00B0543D"/>
    <w:rsid w:val="00B05C9B"/>
    <w:rsid w:val="00B06FB5"/>
    <w:rsid w:val="00B104A5"/>
    <w:rsid w:val="00B10590"/>
    <w:rsid w:val="00B106A8"/>
    <w:rsid w:val="00B16584"/>
    <w:rsid w:val="00B30EEB"/>
    <w:rsid w:val="00B35502"/>
    <w:rsid w:val="00B42551"/>
    <w:rsid w:val="00B60041"/>
    <w:rsid w:val="00B617C2"/>
    <w:rsid w:val="00B624CB"/>
    <w:rsid w:val="00B633E0"/>
    <w:rsid w:val="00B640EB"/>
    <w:rsid w:val="00B64EE3"/>
    <w:rsid w:val="00B6589E"/>
    <w:rsid w:val="00B7143B"/>
    <w:rsid w:val="00B74010"/>
    <w:rsid w:val="00B74C3C"/>
    <w:rsid w:val="00B754C2"/>
    <w:rsid w:val="00B8016B"/>
    <w:rsid w:val="00B868DC"/>
    <w:rsid w:val="00B93146"/>
    <w:rsid w:val="00B9682D"/>
    <w:rsid w:val="00B9686F"/>
    <w:rsid w:val="00BA2615"/>
    <w:rsid w:val="00BB438B"/>
    <w:rsid w:val="00BB5436"/>
    <w:rsid w:val="00BB5F4E"/>
    <w:rsid w:val="00BB66C3"/>
    <w:rsid w:val="00BB6F73"/>
    <w:rsid w:val="00BC0DF6"/>
    <w:rsid w:val="00BC1642"/>
    <w:rsid w:val="00BC38DA"/>
    <w:rsid w:val="00BC7204"/>
    <w:rsid w:val="00BC795A"/>
    <w:rsid w:val="00BD1B1F"/>
    <w:rsid w:val="00BE6513"/>
    <w:rsid w:val="00BF6D6B"/>
    <w:rsid w:val="00BF6E74"/>
    <w:rsid w:val="00C0035A"/>
    <w:rsid w:val="00C01C9E"/>
    <w:rsid w:val="00C03A38"/>
    <w:rsid w:val="00C03DDD"/>
    <w:rsid w:val="00C0489F"/>
    <w:rsid w:val="00C07371"/>
    <w:rsid w:val="00C10AD3"/>
    <w:rsid w:val="00C1596D"/>
    <w:rsid w:val="00C205F5"/>
    <w:rsid w:val="00C20C03"/>
    <w:rsid w:val="00C268C9"/>
    <w:rsid w:val="00C26D72"/>
    <w:rsid w:val="00C32AFA"/>
    <w:rsid w:val="00C35339"/>
    <w:rsid w:val="00C504BB"/>
    <w:rsid w:val="00C50662"/>
    <w:rsid w:val="00C57ADB"/>
    <w:rsid w:val="00C63E24"/>
    <w:rsid w:val="00C66A1F"/>
    <w:rsid w:val="00C724F2"/>
    <w:rsid w:val="00C81D70"/>
    <w:rsid w:val="00C85C98"/>
    <w:rsid w:val="00C921A0"/>
    <w:rsid w:val="00C95571"/>
    <w:rsid w:val="00CA5AE9"/>
    <w:rsid w:val="00CA61F2"/>
    <w:rsid w:val="00CB4020"/>
    <w:rsid w:val="00CB4129"/>
    <w:rsid w:val="00CB4344"/>
    <w:rsid w:val="00CB6299"/>
    <w:rsid w:val="00CB6C6A"/>
    <w:rsid w:val="00CD649A"/>
    <w:rsid w:val="00CE00CF"/>
    <w:rsid w:val="00CE16EF"/>
    <w:rsid w:val="00CE5885"/>
    <w:rsid w:val="00CF1E4B"/>
    <w:rsid w:val="00CF282F"/>
    <w:rsid w:val="00D03C32"/>
    <w:rsid w:val="00D23369"/>
    <w:rsid w:val="00D25C77"/>
    <w:rsid w:val="00D32F64"/>
    <w:rsid w:val="00D37215"/>
    <w:rsid w:val="00D37F5D"/>
    <w:rsid w:val="00D51D37"/>
    <w:rsid w:val="00D53505"/>
    <w:rsid w:val="00D53830"/>
    <w:rsid w:val="00D57C3B"/>
    <w:rsid w:val="00D6116D"/>
    <w:rsid w:val="00D61CDC"/>
    <w:rsid w:val="00D6612C"/>
    <w:rsid w:val="00D71E79"/>
    <w:rsid w:val="00D7405A"/>
    <w:rsid w:val="00D86E21"/>
    <w:rsid w:val="00D94820"/>
    <w:rsid w:val="00DA6602"/>
    <w:rsid w:val="00DB356D"/>
    <w:rsid w:val="00DB3594"/>
    <w:rsid w:val="00DB49F7"/>
    <w:rsid w:val="00DB4BF8"/>
    <w:rsid w:val="00DB583B"/>
    <w:rsid w:val="00DB5F48"/>
    <w:rsid w:val="00DB7A48"/>
    <w:rsid w:val="00DC1344"/>
    <w:rsid w:val="00DC7F8B"/>
    <w:rsid w:val="00DD20A0"/>
    <w:rsid w:val="00DD6B10"/>
    <w:rsid w:val="00DE70DA"/>
    <w:rsid w:val="00DE75D3"/>
    <w:rsid w:val="00DF1489"/>
    <w:rsid w:val="00DF1A22"/>
    <w:rsid w:val="00E0327A"/>
    <w:rsid w:val="00E0499E"/>
    <w:rsid w:val="00E1047F"/>
    <w:rsid w:val="00E10F70"/>
    <w:rsid w:val="00E11D84"/>
    <w:rsid w:val="00E1474C"/>
    <w:rsid w:val="00E1527F"/>
    <w:rsid w:val="00E15792"/>
    <w:rsid w:val="00E2056A"/>
    <w:rsid w:val="00E227D1"/>
    <w:rsid w:val="00E230EF"/>
    <w:rsid w:val="00E23F4A"/>
    <w:rsid w:val="00E2676B"/>
    <w:rsid w:val="00E34769"/>
    <w:rsid w:val="00E42117"/>
    <w:rsid w:val="00E44550"/>
    <w:rsid w:val="00E517BB"/>
    <w:rsid w:val="00E55E04"/>
    <w:rsid w:val="00E6010D"/>
    <w:rsid w:val="00E614B7"/>
    <w:rsid w:val="00E62029"/>
    <w:rsid w:val="00E74B70"/>
    <w:rsid w:val="00E7660A"/>
    <w:rsid w:val="00E77F19"/>
    <w:rsid w:val="00E902AB"/>
    <w:rsid w:val="00E90F77"/>
    <w:rsid w:val="00E92B7C"/>
    <w:rsid w:val="00E94F55"/>
    <w:rsid w:val="00E951FE"/>
    <w:rsid w:val="00EA3520"/>
    <w:rsid w:val="00EA38EF"/>
    <w:rsid w:val="00EB102B"/>
    <w:rsid w:val="00EC4C9F"/>
    <w:rsid w:val="00ED0C1F"/>
    <w:rsid w:val="00ED34EB"/>
    <w:rsid w:val="00ED7BFE"/>
    <w:rsid w:val="00EE2F4B"/>
    <w:rsid w:val="00EF4D6F"/>
    <w:rsid w:val="00EF520D"/>
    <w:rsid w:val="00F03280"/>
    <w:rsid w:val="00F07F1B"/>
    <w:rsid w:val="00F17A8F"/>
    <w:rsid w:val="00F21B89"/>
    <w:rsid w:val="00F23744"/>
    <w:rsid w:val="00F337AE"/>
    <w:rsid w:val="00F36DF1"/>
    <w:rsid w:val="00F46ABE"/>
    <w:rsid w:val="00F46BE8"/>
    <w:rsid w:val="00F531A9"/>
    <w:rsid w:val="00F54D79"/>
    <w:rsid w:val="00F550FE"/>
    <w:rsid w:val="00F62846"/>
    <w:rsid w:val="00F63B03"/>
    <w:rsid w:val="00F66F62"/>
    <w:rsid w:val="00F80579"/>
    <w:rsid w:val="00F81D43"/>
    <w:rsid w:val="00F82BBF"/>
    <w:rsid w:val="00F8721F"/>
    <w:rsid w:val="00F948DD"/>
    <w:rsid w:val="00FB1328"/>
    <w:rsid w:val="00FB1D8B"/>
    <w:rsid w:val="00FB4205"/>
    <w:rsid w:val="00FB4CDB"/>
    <w:rsid w:val="00FC3B6E"/>
    <w:rsid w:val="00FF0767"/>
    <w:rsid w:val="00FF193F"/>
    <w:rsid w:val="00FF259B"/>
    <w:rsid w:val="01313BB8"/>
    <w:rsid w:val="04E5D810"/>
    <w:rsid w:val="058B36E3"/>
    <w:rsid w:val="0925BF8D"/>
    <w:rsid w:val="0B943CFE"/>
    <w:rsid w:val="0D9755BB"/>
    <w:rsid w:val="0E7F8A2E"/>
    <w:rsid w:val="0F19C6EA"/>
    <w:rsid w:val="11BC7A6F"/>
    <w:rsid w:val="11C61DCE"/>
    <w:rsid w:val="14F24C73"/>
    <w:rsid w:val="194EC690"/>
    <w:rsid w:val="1A0CDEF0"/>
    <w:rsid w:val="1AAA2B58"/>
    <w:rsid w:val="1DADF730"/>
    <w:rsid w:val="259872A1"/>
    <w:rsid w:val="26A30863"/>
    <w:rsid w:val="29CAC6C2"/>
    <w:rsid w:val="2C5B943F"/>
    <w:rsid w:val="31377E2C"/>
    <w:rsid w:val="31504DDD"/>
    <w:rsid w:val="35712AA0"/>
    <w:rsid w:val="359FD9DA"/>
    <w:rsid w:val="38461C99"/>
    <w:rsid w:val="3CF3A030"/>
    <w:rsid w:val="3D02EFC1"/>
    <w:rsid w:val="3FD6B39C"/>
    <w:rsid w:val="40301347"/>
    <w:rsid w:val="436D10DE"/>
    <w:rsid w:val="46D83DF6"/>
    <w:rsid w:val="48F07CF5"/>
    <w:rsid w:val="55BAB02A"/>
    <w:rsid w:val="5987CF00"/>
    <w:rsid w:val="5A76C5C9"/>
    <w:rsid w:val="5AC7B3ED"/>
    <w:rsid w:val="5C8C859B"/>
    <w:rsid w:val="5FB3B5F5"/>
    <w:rsid w:val="60B3D229"/>
    <w:rsid w:val="6925E95A"/>
    <w:rsid w:val="734D3006"/>
    <w:rsid w:val="73EB8A81"/>
    <w:rsid w:val="74E4D1AD"/>
    <w:rsid w:val="75875AE2"/>
    <w:rsid w:val="7811371C"/>
    <w:rsid w:val="7A41A3A8"/>
    <w:rsid w:val="7D23A6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1EBFD"/>
  <w15:chartTrackingRefBased/>
  <w15:docId w15:val="{6874EA4A-A8AE-44A8-9713-3A5236231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513D"/>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90EAF"/>
    <w:pPr>
      <w:autoSpaceDE w:val="0"/>
      <w:autoSpaceDN w:val="0"/>
      <w:adjustRightInd w:val="0"/>
      <w:spacing w:after="0" w:line="240" w:lineRule="auto"/>
    </w:pPr>
    <w:rPr>
      <w:rFonts w:ascii="Calibri" w:hAnsi="Calibri" w:cs="Calibri"/>
      <w:color w:val="000000"/>
      <w:sz w:val="24"/>
      <w:szCs w:val="24"/>
    </w:rPr>
  </w:style>
  <w:style w:type="character" w:customStyle="1" w:styleId="markedcontent">
    <w:name w:val="markedcontent"/>
    <w:basedOn w:val="DefaultParagraphFont"/>
    <w:rsid w:val="00FB4205"/>
  </w:style>
  <w:style w:type="character" w:styleId="PlaceholderText">
    <w:name w:val="Placeholder Text"/>
    <w:basedOn w:val="DefaultParagraphFont"/>
    <w:uiPriority w:val="99"/>
    <w:semiHidden/>
    <w:rsid w:val="00DB356D"/>
    <w:rPr>
      <w:color w:val="808080"/>
    </w:rPr>
  </w:style>
  <w:style w:type="character" w:customStyle="1" w:styleId="mo">
    <w:name w:val="mo"/>
    <w:basedOn w:val="DefaultParagraphFont"/>
    <w:rsid w:val="009D7A70"/>
  </w:style>
  <w:style w:type="character" w:customStyle="1" w:styleId="mi">
    <w:name w:val="mi"/>
    <w:basedOn w:val="DefaultParagraphFont"/>
    <w:rsid w:val="009D7A70"/>
  </w:style>
  <w:style w:type="character" w:customStyle="1" w:styleId="mn">
    <w:name w:val="mn"/>
    <w:basedOn w:val="DefaultParagraphFont"/>
    <w:rsid w:val="009D7A70"/>
  </w:style>
  <w:style w:type="character" w:customStyle="1" w:styleId="msqrt">
    <w:name w:val="msqrt"/>
    <w:basedOn w:val="DefaultParagraphFont"/>
    <w:rsid w:val="009D7A70"/>
  </w:style>
  <w:style w:type="character" w:customStyle="1" w:styleId="hgkelc">
    <w:name w:val="hgkelc"/>
    <w:basedOn w:val="DefaultParagraphFont"/>
    <w:rsid w:val="00155029"/>
  </w:style>
  <w:style w:type="paragraph" w:styleId="ListParagraph">
    <w:name w:val="List Paragraph"/>
    <w:basedOn w:val="Normal"/>
    <w:uiPriority w:val="34"/>
    <w:qFormat/>
    <w:rsid w:val="005E513D"/>
    <w:pPr>
      <w:ind w:left="720"/>
      <w:contextualSpacing/>
    </w:pPr>
  </w:style>
  <w:style w:type="table" w:styleId="TableGrid">
    <w:name w:val="Table Grid"/>
    <w:basedOn w:val="TableNormal"/>
    <w:uiPriority w:val="39"/>
    <w:rsid w:val="00795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79555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79555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5">
    <w:name w:val="Grid Table 6 Colorful Accent 5"/>
    <w:basedOn w:val="TableNormal"/>
    <w:uiPriority w:val="51"/>
    <w:rsid w:val="00795552"/>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7Colorful">
    <w:name w:val="Grid Table 7 Colorful"/>
    <w:basedOn w:val="TableNormal"/>
    <w:uiPriority w:val="52"/>
    <w:rsid w:val="0079555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2">
    <w:name w:val="List Table 2"/>
    <w:basedOn w:val="TableNormal"/>
    <w:uiPriority w:val="47"/>
    <w:rsid w:val="0079555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
    <w:name w:val="List Table 7 Colorful"/>
    <w:basedOn w:val="TableNormal"/>
    <w:uiPriority w:val="52"/>
    <w:rsid w:val="0079555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5">
    <w:name w:val="Plain Table 5"/>
    <w:basedOn w:val="TableNormal"/>
    <w:uiPriority w:val="45"/>
    <w:rsid w:val="007955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79555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Accent3">
    <w:name w:val="Grid Table 4 Accent 3"/>
    <w:basedOn w:val="TableNormal"/>
    <w:uiPriority w:val="49"/>
    <w:rsid w:val="0079555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C921A0"/>
    <w:rPr>
      <w:color w:val="0563C1" w:themeColor="hyperlink"/>
      <w:u w:val="single"/>
    </w:rPr>
  </w:style>
  <w:style w:type="character" w:styleId="FollowedHyperlink">
    <w:name w:val="FollowedHyperlink"/>
    <w:basedOn w:val="DefaultParagraphFont"/>
    <w:uiPriority w:val="99"/>
    <w:semiHidden/>
    <w:unhideWhenUsed/>
    <w:rsid w:val="00F46BE8"/>
    <w:rPr>
      <w:color w:val="954F72" w:themeColor="followedHyperlink"/>
      <w:u w:val="single"/>
    </w:rPr>
  </w:style>
  <w:style w:type="paragraph" w:styleId="HTMLPreformatted">
    <w:name w:val="HTML Preformatted"/>
    <w:basedOn w:val="Normal"/>
    <w:link w:val="HTMLPreformattedChar"/>
    <w:uiPriority w:val="99"/>
    <w:unhideWhenUsed/>
    <w:rsid w:val="00475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75C4A"/>
    <w:rPr>
      <w:rFonts w:ascii="Courier New" w:eastAsia="Times New Roman" w:hAnsi="Courier New" w:cs="Courier New"/>
      <w:sz w:val="20"/>
      <w:szCs w:val="20"/>
    </w:rPr>
  </w:style>
  <w:style w:type="paragraph" w:styleId="Caption">
    <w:name w:val="caption"/>
    <w:basedOn w:val="Normal"/>
    <w:next w:val="Normal"/>
    <w:uiPriority w:val="35"/>
    <w:unhideWhenUsed/>
    <w:qFormat/>
    <w:rsid w:val="00261C72"/>
    <w:pPr>
      <w:spacing w:after="200"/>
    </w:pPr>
    <w:rPr>
      <w:i/>
      <w:iCs/>
      <w:color w:val="44546A" w:themeColor="text2"/>
      <w:sz w:val="18"/>
      <w:szCs w:val="18"/>
    </w:rPr>
  </w:style>
  <w:style w:type="paragraph" w:styleId="Header">
    <w:name w:val="header"/>
    <w:basedOn w:val="Normal"/>
    <w:link w:val="HeaderChar"/>
    <w:uiPriority w:val="99"/>
    <w:unhideWhenUsed/>
    <w:rsid w:val="00C66A1F"/>
    <w:pPr>
      <w:tabs>
        <w:tab w:val="center" w:pos="4680"/>
        <w:tab w:val="right" w:pos="9360"/>
      </w:tabs>
    </w:pPr>
  </w:style>
  <w:style w:type="character" w:customStyle="1" w:styleId="HeaderChar">
    <w:name w:val="Header Char"/>
    <w:basedOn w:val="DefaultParagraphFont"/>
    <w:link w:val="Header"/>
    <w:uiPriority w:val="99"/>
    <w:rsid w:val="00C66A1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66A1F"/>
    <w:pPr>
      <w:tabs>
        <w:tab w:val="center" w:pos="4680"/>
        <w:tab w:val="right" w:pos="9360"/>
      </w:tabs>
    </w:pPr>
  </w:style>
  <w:style w:type="character" w:customStyle="1" w:styleId="FooterChar">
    <w:name w:val="Footer Char"/>
    <w:basedOn w:val="DefaultParagraphFont"/>
    <w:link w:val="Footer"/>
    <w:uiPriority w:val="99"/>
    <w:rsid w:val="00C66A1F"/>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32314">
      <w:bodyDiv w:val="1"/>
      <w:marLeft w:val="0"/>
      <w:marRight w:val="0"/>
      <w:marTop w:val="0"/>
      <w:marBottom w:val="0"/>
      <w:divBdr>
        <w:top w:val="none" w:sz="0" w:space="0" w:color="auto"/>
        <w:left w:val="none" w:sz="0" w:space="0" w:color="auto"/>
        <w:bottom w:val="none" w:sz="0" w:space="0" w:color="auto"/>
        <w:right w:val="none" w:sz="0" w:space="0" w:color="auto"/>
      </w:divBdr>
    </w:div>
    <w:div w:id="35937334">
      <w:bodyDiv w:val="1"/>
      <w:marLeft w:val="0"/>
      <w:marRight w:val="0"/>
      <w:marTop w:val="0"/>
      <w:marBottom w:val="0"/>
      <w:divBdr>
        <w:top w:val="none" w:sz="0" w:space="0" w:color="auto"/>
        <w:left w:val="none" w:sz="0" w:space="0" w:color="auto"/>
        <w:bottom w:val="none" w:sz="0" w:space="0" w:color="auto"/>
        <w:right w:val="none" w:sz="0" w:space="0" w:color="auto"/>
      </w:divBdr>
    </w:div>
    <w:div w:id="45960531">
      <w:bodyDiv w:val="1"/>
      <w:marLeft w:val="0"/>
      <w:marRight w:val="0"/>
      <w:marTop w:val="0"/>
      <w:marBottom w:val="0"/>
      <w:divBdr>
        <w:top w:val="none" w:sz="0" w:space="0" w:color="auto"/>
        <w:left w:val="none" w:sz="0" w:space="0" w:color="auto"/>
        <w:bottom w:val="none" w:sz="0" w:space="0" w:color="auto"/>
        <w:right w:val="none" w:sz="0" w:space="0" w:color="auto"/>
      </w:divBdr>
    </w:div>
    <w:div w:id="54159494">
      <w:bodyDiv w:val="1"/>
      <w:marLeft w:val="0"/>
      <w:marRight w:val="0"/>
      <w:marTop w:val="0"/>
      <w:marBottom w:val="0"/>
      <w:divBdr>
        <w:top w:val="none" w:sz="0" w:space="0" w:color="auto"/>
        <w:left w:val="none" w:sz="0" w:space="0" w:color="auto"/>
        <w:bottom w:val="none" w:sz="0" w:space="0" w:color="auto"/>
        <w:right w:val="none" w:sz="0" w:space="0" w:color="auto"/>
      </w:divBdr>
    </w:div>
    <w:div w:id="62531317">
      <w:bodyDiv w:val="1"/>
      <w:marLeft w:val="0"/>
      <w:marRight w:val="0"/>
      <w:marTop w:val="0"/>
      <w:marBottom w:val="0"/>
      <w:divBdr>
        <w:top w:val="none" w:sz="0" w:space="0" w:color="auto"/>
        <w:left w:val="none" w:sz="0" w:space="0" w:color="auto"/>
        <w:bottom w:val="none" w:sz="0" w:space="0" w:color="auto"/>
        <w:right w:val="none" w:sz="0" w:space="0" w:color="auto"/>
      </w:divBdr>
    </w:div>
    <w:div w:id="68038437">
      <w:bodyDiv w:val="1"/>
      <w:marLeft w:val="0"/>
      <w:marRight w:val="0"/>
      <w:marTop w:val="0"/>
      <w:marBottom w:val="0"/>
      <w:divBdr>
        <w:top w:val="none" w:sz="0" w:space="0" w:color="auto"/>
        <w:left w:val="none" w:sz="0" w:space="0" w:color="auto"/>
        <w:bottom w:val="none" w:sz="0" w:space="0" w:color="auto"/>
        <w:right w:val="none" w:sz="0" w:space="0" w:color="auto"/>
      </w:divBdr>
    </w:div>
    <w:div w:id="73822162">
      <w:bodyDiv w:val="1"/>
      <w:marLeft w:val="0"/>
      <w:marRight w:val="0"/>
      <w:marTop w:val="0"/>
      <w:marBottom w:val="0"/>
      <w:divBdr>
        <w:top w:val="none" w:sz="0" w:space="0" w:color="auto"/>
        <w:left w:val="none" w:sz="0" w:space="0" w:color="auto"/>
        <w:bottom w:val="none" w:sz="0" w:space="0" w:color="auto"/>
        <w:right w:val="none" w:sz="0" w:space="0" w:color="auto"/>
      </w:divBdr>
    </w:div>
    <w:div w:id="82410905">
      <w:bodyDiv w:val="1"/>
      <w:marLeft w:val="0"/>
      <w:marRight w:val="0"/>
      <w:marTop w:val="0"/>
      <w:marBottom w:val="0"/>
      <w:divBdr>
        <w:top w:val="none" w:sz="0" w:space="0" w:color="auto"/>
        <w:left w:val="none" w:sz="0" w:space="0" w:color="auto"/>
        <w:bottom w:val="none" w:sz="0" w:space="0" w:color="auto"/>
        <w:right w:val="none" w:sz="0" w:space="0" w:color="auto"/>
      </w:divBdr>
    </w:div>
    <w:div w:id="87430455">
      <w:bodyDiv w:val="1"/>
      <w:marLeft w:val="0"/>
      <w:marRight w:val="0"/>
      <w:marTop w:val="0"/>
      <w:marBottom w:val="0"/>
      <w:divBdr>
        <w:top w:val="none" w:sz="0" w:space="0" w:color="auto"/>
        <w:left w:val="none" w:sz="0" w:space="0" w:color="auto"/>
        <w:bottom w:val="none" w:sz="0" w:space="0" w:color="auto"/>
        <w:right w:val="none" w:sz="0" w:space="0" w:color="auto"/>
      </w:divBdr>
    </w:div>
    <w:div w:id="90855312">
      <w:bodyDiv w:val="1"/>
      <w:marLeft w:val="0"/>
      <w:marRight w:val="0"/>
      <w:marTop w:val="0"/>
      <w:marBottom w:val="0"/>
      <w:divBdr>
        <w:top w:val="none" w:sz="0" w:space="0" w:color="auto"/>
        <w:left w:val="none" w:sz="0" w:space="0" w:color="auto"/>
        <w:bottom w:val="none" w:sz="0" w:space="0" w:color="auto"/>
        <w:right w:val="none" w:sz="0" w:space="0" w:color="auto"/>
      </w:divBdr>
    </w:div>
    <w:div w:id="91517441">
      <w:bodyDiv w:val="1"/>
      <w:marLeft w:val="0"/>
      <w:marRight w:val="0"/>
      <w:marTop w:val="0"/>
      <w:marBottom w:val="0"/>
      <w:divBdr>
        <w:top w:val="none" w:sz="0" w:space="0" w:color="auto"/>
        <w:left w:val="none" w:sz="0" w:space="0" w:color="auto"/>
        <w:bottom w:val="none" w:sz="0" w:space="0" w:color="auto"/>
        <w:right w:val="none" w:sz="0" w:space="0" w:color="auto"/>
      </w:divBdr>
    </w:div>
    <w:div w:id="106509804">
      <w:bodyDiv w:val="1"/>
      <w:marLeft w:val="0"/>
      <w:marRight w:val="0"/>
      <w:marTop w:val="0"/>
      <w:marBottom w:val="0"/>
      <w:divBdr>
        <w:top w:val="none" w:sz="0" w:space="0" w:color="auto"/>
        <w:left w:val="none" w:sz="0" w:space="0" w:color="auto"/>
        <w:bottom w:val="none" w:sz="0" w:space="0" w:color="auto"/>
        <w:right w:val="none" w:sz="0" w:space="0" w:color="auto"/>
      </w:divBdr>
    </w:div>
    <w:div w:id="106659332">
      <w:bodyDiv w:val="1"/>
      <w:marLeft w:val="0"/>
      <w:marRight w:val="0"/>
      <w:marTop w:val="0"/>
      <w:marBottom w:val="0"/>
      <w:divBdr>
        <w:top w:val="none" w:sz="0" w:space="0" w:color="auto"/>
        <w:left w:val="none" w:sz="0" w:space="0" w:color="auto"/>
        <w:bottom w:val="none" w:sz="0" w:space="0" w:color="auto"/>
        <w:right w:val="none" w:sz="0" w:space="0" w:color="auto"/>
      </w:divBdr>
    </w:div>
    <w:div w:id="113837048">
      <w:bodyDiv w:val="1"/>
      <w:marLeft w:val="0"/>
      <w:marRight w:val="0"/>
      <w:marTop w:val="0"/>
      <w:marBottom w:val="0"/>
      <w:divBdr>
        <w:top w:val="none" w:sz="0" w:space="0" w:color="auto"/>
        <w:left w:val="none" w:sz="0" w:space="0" w:color="auto"/>
        <w:bottom w:val="none" w:sz="0" w:space="0" w:color="auto"/>
        <w:right w:val="none" w:sz="0" w:space="0" w:color="auto"/>
      </w:divBdr>
    </w:div>
    <w:div w:id="114562004">
      <w:bodyDiv w:val="1"/>
      <w:marLeft w:val="0"/>
      <w:marRight w:val="0"/>
      <w:marTop w:val="0"/>
      <w:marBottom w:val="0"/>
      <w:divBdr>
        <w:top w:val="none" w:sz="0" w:space="0" w:color="auto"/>
        <w:left w:val="none" w:sz="0" w:space="0" w:color="auto"/>
        <w:bottom w:val="none" w:sz="0" w:space="0" w:color="auto"/>
        <w:right w:val="none" w:sz="0" w:space="0" w:color="auto"/>
      </w:divBdr>
    </w:div>
    <w:div w:id="147207405">
      <w:bodyDiv w:val="1"/>
      <w:marLeft w:val="0"/>
      <w:marRight w:val="0"/>
      <w:marTop w:val="0"/>
      <w:marBottom w:val="0"/>
      <w:divBdr>
        <w:top w:val="none" w:sz="0" w:space="0" w:color="auto"/>
        <w:left w:val="none" w:sz="0" w:space="0" w:color="auto"/>
        <w:bottom w:val="none" w:sz="0" w:space="0" w:color="auto"/>
        <w:right w:val="none" w:sz="0" w:space="0" w:color="auto"/>
      </w:divBdr>
    </w:div>
    <w:div w:id="148441841">
      <w:bodyDiv w:val="1"/>
      <w:marLeft w:val="0"/>
      <w:marRight w:val="0"/>
      <w:marTop w:val="0"/>
      <w:marBottom w:val="0"/>
      <w:divBdr>
        <w:top w:val="none" w:sz="0" w:space="0" w:color="auto"/>
        <w:left w:val="none" w:sz="0" w:space="0" w:color="auto"/>
        <w:bottom w:val="none" w:sz="0" w:space="0" w:color="auto"/>
        <w:right w:val="none" w:sz="0" w:space="0" w:color="auto"/>
      </w:divBdr>
    </w:div>
    <w:div w:id="180701819">
      <w:bodyDiv w:val="1"/>
      <w:marLeft w:val="0"/>
      <w:marRight w:val="0"/>
      <w:marTop w:val="0"/>
      <w:marBottom w:val="0"/>
      <w:divBdr>
        <w:top w:val="none" w:sz="0" w:space="0" w:color="auto"/>
        <w:left w:val="none" w:sz="0" w:space="0" w:color="auto"/>
        <w:bottom w:val="none" w:sz="0" w:space="0" w:color="auto"/>
        <w:right w:val="none" w:sz="0" w:space="0" w:color="auto"/>
      </w:divBdr>
    </w:div>
    <w:div w:id="189492391">
      <w:bodyDiv w:val="1"/>
      <w:marLeft w:val="0"/>
      <w:marRight w:val="0"/>
      <w:marTop w:val="0"/>
      <w:marBottom w:val="0"/>
      <w:divBdr>
        <w:top w:val="none" w:sz="0" w:space="0" w:color="auto"/>
        <w:left w:val="none" w:sz="0" w:space="0" w:color="auto"/>
        <w:bottom w:val="none" w:sz="0" w:space="0" w:color="auto"/>
        <w:right w:val="none" w:sz="0" w:space="0" w:color="auto"/>
      </w:divBdr>
    </w:div>
    <w:div w:id="191305691">
      <w:bodyDiv w:val="1"/>
      <w:marLeft w:val="0"/>
      <w:marRight w:val="0"/>
      <w:marTop w:val="0"/>
      <w:marBottom w:val="0"/>
      <w:divBdr>
        <w:top w:val="none" w:sz="0" w:space="0" w:color="auto"/>
        <w:left w:val="none" w:sz="0" w:space="0" w:color="auto"/>
        <w:bottom w:val="none" w:sz="0" w:space="0" w:color="auto"/>
        <w:right w:val="none" w:sz="0" w:space="0" w:color="auto"/>
      </w:divBdr>
    </w:div>
    <w:div w:id="238753461">
      <w:bodyDiv w:val="1"/>
      <w:marLeft w:val="0"/>
      <w:marRight w:val="0"/>
      <w:marTop w:val="0"/>
      <w:marBottom w:val="0"/>
      <w:divBdr>
        <w:top w:val="none" w:sz="0" w:space="0" w:color="auto"/>
        <w:left w:val="none" w:sz="0" w:space="0" w:color="auto"/>
        <w:bottom w:val="none" w:sz="0" w:space="0" w:color="auto"/>
        <w:right w:val="none" w:sz="0" w:space="0" w:color="auto"/>
      </w:divBdr>
    </w:div>
    <w:div w:id="255984735">
      <w:bodyDiv w:val="1"/>
      <w:marLeft w:val="0"/>
      <w:marRight w:val="0"/>
      <w:marTop w:val="0"/>
      <w:marBottom w:val="0"/>
      <w:divBdr>
        <w:top w:val="none" w:sz="0" w:space="0" w:color="auto"/>
        <w:left w:val="none" w:sz="0" w:space="0" w:color="auto"/>
        <w:bottom w:val="none" w:sz="0" w:space="0" w:color="auto"/>
        <w:right w:val="none" w:sz="0" w:space="0" w:color="auto"/>
      </w:divBdr>
    </w:div>
    <w:div w:id="256642628">
      <w:bodyDiv w:val="1"/>
      <w:marLeft w:val="0"/>
      <w:marRight w:val="0"/>
      <w:marTop w:val="0"/>
      <w:marBottom w:val="0"/>
      <w:divBdr>
        <w:top w:val="none" w:sz="0" w:space="0" w:color="auto"/>
        <w:left w:val="none" w:sz="0" w:space="0" w:color="auto"/>
        <w:bottom w:val="none" w:sz="0" w:space="0" w:color="auto"/>
        <w:right w:val="none" w:sz="0" w:space="0" w:color="auto"/>
      </w:divBdr>
    </w:div>
    <w:div w:id="260332273">
      <w:bodyDiv w:val="1"/>
      <w:marLeft w:val="0"/>
      <w:marRight w:val="0"/>
      <w:marTop w:val="0"/>
      <w:marBottom w:val="0"/>
      <w:divBdr>
        <w:top w:val="none" w:sz="0" w:space="0" w:color="auto"/>
        <w:left w:val="none" w:sz="0" w:space="0" w:color="auto"/>
        <w:bottom w:val="none" w:sz="0" w:space="0" w:color="auto"/>
        <w:right w:val="none" w:sz="0" w:space="0" w:color="auto"/>
      </w:divBdr>
    </w:div>
    <w:div w:id="271284571">
      <w:bodyDiv w:val="1"/>
      <w:marLeft w:val="0"/>
      <w:marRight w:val="0"/>
      <w:marTop w:val="0"/>
      <w:marBottom w:val="0"/>
      <w:divBdr>
        <w:top w:val="none" w:sz="0" w:space="0" w:color="auto"/>
        <w:left w:val="none" w:sz="0" w:space="0" w:color="auto"/>
        <w:bottom w:val="none" w:sz="0" w:space="0" w:color="auto"/>
        <w:right w:val="none" w:sz="0" w:space="0" w:color="auto"/>
      </w:divBdr>
    </w:div>
    <w:div w:id="274797709">
      <w:bodyDiv w:val="1"/>
      <w:marLeft w:val="0"/>
      <w:marRight w:val="0"/>
      <w:marTop w:val="0"/>
      <w:marBottom w:val="0"/>
      <w:divBdr>
        <w:top w:val="none" w:sz="0" w:space="0" w:color="auto"/>
        <w:left w:val="none" w:sz="0" w:space="0" w:color="auto"/>
        <w:bottom w:val="none" w:sz="0" w:space="0" w:color="auto"/>
        <w:right w:val="none" w:sz="0" w:space="0" w:color="auto"/>
      </w:divBdr>
    </w:div>
    <w:div w:id="281810190">
      <w:bodyDiv w:val="1"/>
      <w:marLeft w:val="0"/>
      <w:marRight w:val="0"/>
      <w:marTop w:val="0"/>
      <w:marBottom w:val="0"/>
      <w:divBdr>
        <w:top w:val="none" w:sz="0" w:space="0" w:color="auto"/>
        <w:left w:val="none" w:sz="0" w:space="0" w:color="auto"/>
        <w:bottom w:val="none" w:sz="0" w:space="0" w:color="auto"/>
        <w:right w:val="none" w:sz="0" w:space="0" w:color="auto"/>
      </w:divBdr>
    </w:div>
    <w:div w:id="285161238">
      <w:bodyDiv w:val="1"/>
      <w:marLeft w:val="0"/>
      <w:marRight w:val="0"/>
      <w:marTop w:val="0"/>
      <w:marBottom w:val="0"/>
      <w:divBdr>
        <w:top w:val="none" w:sz="0" w:space="0" w:color="auto"/>
        <w:left w:val="none" w:sz="0" w:space="0" w:color="auto"/>
        <w:bottom w:val="none" w:sz="0" w:space="0" w:color="auto"/>
        <w:right w:val="none" w:sz="0" w:space="0" w:color="auto"/>
      </w:divBdr>
    </w:div>
    <w:div w:id="292098713">
      <w:bodyDiv w:val="1"/>
      <w:marLeft w:val="0"/>
      <w:marRight w:val="0"/>
      <w:marTop w:val="0"/>
      <w:marBottom w:val="0"/>
      <w:divBdr>
        <w:top w:val="none" w:sz="0" w:space="0" w:color="auto"/>
        <w:left w:val="none" w:sz="0" w:space="0" w:color="auto"/>
        <w:bottom w:val="none" w:sz="0" w:space="0" w:color="auto"/>
        <w:right w:val="none" w:sz="0" w:space="0" w:color="auto"/>
      </w:divBdr>
    </w:div>
    <w:div w:id="309747496">
      <w:bodyDiv w:val="1"/>
      <w:marLeft w:val="0"/>
      <w:marRight w:val="0"/>
      <w:marTop w:val="0"/>
      <w:marBottom w:val="0"/>
      <w:divBdr>
        <w:top w:val="none" w:sz="0" w:space="0" w:color="auto"/>
        <w:left w:val="none" w:sz="0" w:space="0" w:color="auto"/>
        <w:bottom w:val="none" w:sz="0" w:space="0" w:color="auto"/>
        <w:right w:val="none" w:sz="0" w:space="0" w:color="auto"/>
      </w:divBdr>
    </w:div>
    <w:div w:id="310793891">
      <w:bodyDiv w:val="1"/>
      <w:marLeft w:val="0"/>
      <w:marRight w:val="0"/>
      <w:marTop w:val="0"/>
      <w:marBottom w:val="0"/>
      <w:divBdr>
        <w:top w:val="none" w:sz="0" w:space="0" w:color="auto"/>
        <w:left w:val="none" w:sz="0" w:space="0" w:color="auto"/>
        <w:bottom w:val="none" w:sz="0" w:space="0" w:color="auto"/>
        <w:right w:val="none" w:sz="0" w:space="0" w:color="auto"/>
      </w:divBdr>
    </w:div>
    <w:div w:id="311108544">
      <w:bodyDiv w:val="1"/>
      <w:marLeft w:val="0"/>
      <w:marRight w:val="0"/>
      <w:marTop w:val="0"/>
      <w:marBottom w:val="0"/>
      <w:divBdr>
        <w:top w:val="none" w:sz="0" w:space="0" w:color="auto"/>
        <w:left w:val="none" w:sz="0" w:space="0" w:color="auto"/>
        <w:bottom w:val="none" w:sz="0" w:space="0" w:color="auto"/>
        <w:right w:val="none" w:sz="0" w:space="0" w:color="auto"/>
      </w:divBdr>
    </w:div>
    <w:div w:id="332953393">
      <w:bodyDiv w:val="1"/>
      <w:marLeft w:val="0"/>
      <w:marRight w:val="0"/>
      <w:marTop w:val="0"/>
      <w:marBottom w:val="0"/>
      <w:divBdr>
        <w:top w:val="none" w:sz="0" w:space="0" w:color="auto"/>
        <w:left w:val="none" w:sz="0" w:space="0" w:color="auto"/>
        <w:bottom w:val="none" w:sz="0" w:space="0" w:color="auto"/>
        <w:right w:val="none" w:sz="0" w:space="0" w:color="auto"/>
      </w:divBdr>
    </w:div>
    <w:div w:id="364214240">
      <w:bodyDiv w:val="1"/>
      <w:marLeft w:val="0"/>
      <w:marRight w:val="0"/>
      <w:marTop w:val="0"/>
      <w:marBottom w:val="0"/>
      <w:divBdr>
        <w:top w:val="none" w:sz="0" w:space="0" w:color="auto"/>
        <w:left w:val="none" w:sz="0" w:space="0" w:color="auto"/>
        <w:bottom w:val="none" w:sz="0" w:space="0" w:color="auto"/>
        <w:right w:val="none" w:sz="0" w:space="0" w:color="auto"/>
      </w:divBdr>
    </w:div>
    <w:div w:id="369375595">
      <w:bodyDiv w:val="1"/>
      <w:marLeft w:val="0"/>
      <w:marRight w:val="0"/>
      <w:marTop w:val="0"/>
      <w:marBottom w:val="0"/>
      <w:divBdr>
        <w:top w:val="none" w:sz="0" w:space="0" w:color="auto"/>
        <w:left w:val="none" w:sz="0" w:space="0" w:color="auto"/>
        <w:bottom w:val="none" w:sz="0" w:space="0" w:color="auto"/>
        <w:right w:val="none" w:sz="0" w:space="0" w:color="auto"/>
      </w:divBdr>
    </w:div>
    <w:div w:id="370955276">
      <w:bodyDiv w:val="1"/>
      <w:marLeft w:val="0"/>
      <w:marRight w:val="0"/>
      <w:marTop w:val="0"/>
      <w:marBottom w:val="0"/>
      <w:divBdr>
        <w:top w:val="none" w:sz="0" w:space="0" w:color="auto"/>
        <w:left w:val="none" w:sz="0" w:space="0" w:color="auto"/>
        <w:bottom w:val="none" w:sz="0" w:space="0" w:color="auto"/>
        <w:right w:val="none" w:sz="0" w:space="0" w:color="auto"/>
      </w:divBdr>
    </w:div>
    <w:div w:id="379520782">
      <w:bodyDiv w:val="1"/>
      <w:marLeft w:val="0"/>
      <w:marRight w:val="0"/>
      <w:marTop w:val="0"/>
      <w:marBottom w:val="0"/>
      <w:divBdr>
        <w:top w:val="none" w:sz="0" w:space="0" w:color="auto"/>
        <w:left w:val="none" w:sz="0" w:space="0" w:color="auto"/>
        <w:bottom w:val="none" w:sz="0" w:space="0" w:color="auto"/>
        <w:right w:val="none" w:sz="0" w:space="0" w:color="auto"/>
      </w:divBdr>
    </w:div>
    <w:div w:id="384565308">
      <w:bodyDiv w:val="1"/>
      <w:marLeft w:val="0"/>
      <w:marRight w:val="0"/>
      <w:marTop w:val="0"/>
      <w:marBottom w:val="0"/>
      <w:divBdr>
        <w:top w:val="none" w:sz="0" w:space="0" w:color="auto"/>
        <w:left w:val="none" w:sz="0" w:space="0" w:color="auto"/>
        <w:bottom w:val="none" w:sz="0" w:space="0" w:color="auto"/>
        <w:right w:val="none" w:sz="0" w:space="0" w:color="auto"/>
      </w:divBdr>
    </w:div>
    <w:div w:id="386075906">
      <w:bodyDiv w:val="1"/>
      <w:marLeft w:val="0"/>
      <w:marRight w:val="0"/>
      <w:marTop w:val="0"/>
      <w:marBottom w:val="0"/>
      <w:divBdr>
        <w:top w:val="none" w:sz="0" w:space="0" w:color="auto"/>
        <w:left w:val="none" w:sz="0" w:space="0" w:color="auto"/>
        <w:bottom w:val="none" w:sz="0" w:space="0" w:color="auto"/>
        <w:right w:val="none" w:sz="0" w:space="0" w:color="auto"/>
      </w:divBdr>
    </w:div>
    <w:div w:id="390034642">
      <w:bodyDiv w:val="1"/>
      <w:marLeft w:val="0"/>
      <w:marRight w:val="0"/>
      <w:marTop w:val="0"/>
      <w:marBottom w:val="0"/>
      <w:divBdr>
        <w:top w:val="none" w:sz="0" w:space="0" w:color="auto"/>
        <w:left w:val="none" w:sz="0" w:space="0" w:color="auto"/>
        <w:bottom w:val="none" w:sz="0" w:space="0" w:color="auto"/>
        <w:right w:val="none" w:sz="0" w:space="0" w:color="auto"/>
      </w:divBdr>
    </w:div>
    <w:div w:id="390538695">
      <w:bodyDiv w:val="1"/>
      <w:marLeft w:val="0"/>
      <w:marRight w:val="0"/>
      <w:marTop w:val="0"/>
      <w:marBottom w:val="0"/>
      <w:divBdr>
        <w:top w:val="none" w:sz="0" w:space="0" w:color="auto"/>
        <w:left w:val="none" w:sz="0" w:space="0" w:color="auto"/>
        <w:bottom w:val="none" w:sz="0" w:space="0" w:color="auto"/>
        <w:right w:val="none" w:sz="0" w:space="0" w:color="auto"/>
      </w:divBdr>
    </w:div>
    <w:div w:id="401291487">
      <w:bodyDiv w:val="1"/>
      <w:marLeft w:val="0"/>
      <w:marRight w:val="0"/>
      <w:marTop w:val="0"/>
      <w:marBottom w:val="0"/>
      <w:divBdr>
        <w:top w:val="none" w:sz="0" w:space="0" w:color="auto"/>
        <w:left w:val="none" w:sz="0" w:space="0" w:color="auto"/>
        <w:bottom w:val="none" w:sz="0" w:space="0" w:color="auto"/>
        <w:right w:val="none" w:sz="0" w:space="0" w:color="auto"/>
      </w:divBdr>
    </w:div>
    <w:div w:id="406925026">
      <w:bodyDiv w:val="1"/>
      <w:marLeft w:val="0"/>
      <w:marRight w:val="0"/>
      <w:marTop w:val="0"/>
      <w:marBottom w:val="0"/>
      <w:divBdr>
        <w:top w:val="none" w:sz="0" w:space="0" w:color="auto"/>
        <w:left w:val="none" w:sz="0" w:space="0" w:color="auto"/>
        <w:bottom w:val="none" w:sz="0" w:space="0" w:color="auto"/>
        <w:right w:val="none" w:sz="0" w:space="0" w:color="auto"/>
      </w:divBdr>
    </w:div>
    <w:div w:id="408963080">
      <w:bodyDiv w:val="1"/>
      <w:marLeft w:val="0"/>
      <w:marRight w:val="0"/>
      <w:marTop w:val="0"/>
      <w:marBottom w:val="0"/>
      <w:divBdr>
        <w:top w:val="none" w:sz="0" w:space="0" w:color="auto"/>
        <w:left w:val="none" w:sz="0" w:space="0" w:color="auto"/>
        <w:bottom w:val="none" w:sz="0" w:space="0" w:color="auto"/>
        <w:right w:val="none" w:sz="0" w:space="0" w:color="auto"/>
      </w:divBdr>
    </w:div>
    <w:div w:id="418336737">
      <w:bodyDiv w:val="1"/>
      <w:marLeft w:val="0"/>
      <w:marRight w:val="0"/>
      <w:marTop w:val="0"/>
      <w:marBottom w:val="0"/>
      <w:divBdr>
        <w:top w:val="none" w:sz="0" w:space="0" w:color="auto"/>
        <w:left w:val="none" w:sz="0" w:space="0" w:color="auto"/>
        <w:bottom w:val="none" w:sz="0" w:space="0" w:color="auto"/>
        <w:right w:val="none" w:sz="0" w:space="0" w:color="auto"/>
      </w:divBdr>
    </w:div>
    <w:div w:id="427238225">
      <w:bodyDiv w:val="1"/>
      <w:marLeft w:val="0"/>
      <w:marRight w:val="0"/>
      <w:marTop w:val="0"/>
      <w:marBottom w:val="0"/>
      <w:divBdr>
        <w:top w:val="none" w:sz="0" w:space="0" w:color="auto"/>
        <w:left w:val="none" w:sz="0" w:space="0" w:color="auto"/>
        <w:bottom w:val="none" w:sz="0" w:space="0" w:color="auto"/>
        <w:right w:val="none" w:sz="0" w:space="0" w:color="auto"/>
      </w:divBdr>
    </w:div>
    <w:div w:id="432700759">
      <w:bodyDiv w:val="1"/>
      <w:marLeft w:val="0"/>
      <w:marRight w:val="0"/>
      <w:marTop w:val="0"/>
      <w:marBottom w:val="0"/>
      <w:divBdr>
        <w:top w:val="none" w:sz="0" w:space="0" w:color="auto"/>
        <w:left w:val="none" w:sz="0" w:space="0" w:color="auto"/>
        <w:bottom w:val="none" w:sz="0" w:space="0" w:color="auto"/>
        <w:right w:val="none" w:sz="0" w:space="0" w:color="auto"/>
      </w:divBdr>
    </w:div>
    <w:div w:id="437066502">
      <w:bodyDiv w:val="1"/>
      <w:marLeft w:val="0"/>
      <w:marRight w:val="0"/>
      <w:marTop w:val="0"/>
      <w:marBottom w:val="0"/>
      <w:divBdr>
        <w:top w:val="none" w:sz="0" w:space="0" w:color="auto"/>
        <w:left w:val="none" w:sz="0" w:space="0" w:color="auto"/>
        <w:bottom w:val="none" w:sz="0" w:space="0" w:color="auto"/>
        <w:right w:val="none" w:sz="0" w:space="0" w:color="auto"/>
      </w:divBdr>
    </w:div>
    <w:div w:id="453525147">
      <w:bodyDiv w:val="1"/>
      <w:marLeft w:val="0"/>
      <w:marRight w:val="0"/>
      <w:marTop w:val="0"/>
      <w:marBottom w:val="0"/>
      <w:divBdr>
        <w:top w:val="none" w:sz="0" w:space="0" w:color="auto"/>
        <w:left w:val="none" w:sz="0" w:space="0" w:color="auto"/>
        <w:bottom w:val="none" w:sz="0" w:space="0" w:color="auto"/>
        <w:right w:val="none" w:sz="0" w:space="0" w:color="auto"/>
      </w:divBdr>
    </w:div>
    <w:div w:id="460730806">
      <w:bodyDiv w:val="1"/>
      <w:marLeft w:val="0"/>
      <w:marRight w:val="0"/>
      <w:marTop w:val="0"/>
      <w:marBottom w:val="0"/>
      <w:divBdr>
        <w:top w:val="none" w:sz="0" w:space="0" w:color="auto"/>
        <w:left w:val="none" w:sz="0" w:space="0" w:color="auto"/>
        <w:bottom w:val="none" w:sz="0" w:space="0" w:color="auto"/>
        <w:right w:val="none" w:sz="0" w:space="0" w:color="auto"/>
      </w:divBdr>
    </w:div>
    <w:div w:id="464154307">
      <w:bodyDiv w:val="1"/>
      <w:marLeft w:val="0"/>
      <w:marRight w:val="0"/>
      <w:marTop w:val="0"/>
      <w:marBottom w:val="0"/>
      <w:divBdr>
        <w:top w:val="none" w:sz="0" w:space="0" w:color="auto"/>
        <w:left w:val="none" w:sz="0" w:space="0" w:color="auto"/>
        <w:bottom w:val="none" w:sz="0" w:space="0" w:color="auto"/>
        <w:right w:val="none" w:sz="0" w:space="0" w:color="auto"/>
      </w:divBdr>
    </w:div>
    <w:div w:id="469908363">
      <w:bodyDiv w:val="1"/>
      <w:marLeft w:val="0"/>
      <w:marRight w:val="0"/>
      <w:marTop w:val="0"/>
      <w:marBottom w:val="0"/>
      <w:divBdr>
        <w:top w:val="none" w:sz="0" w:space="0" w:color="auto"/>
        <w:left w:val="none" w:sz="0" w:space="0" w:color="auto"/>
        <w:bottom w:val="none" w:sz="0" w:space="0" w:color="auto"/>
        <w:right w:val="none" w:sz="0" w:space="0" w:color="auto"/>
      </w:divBdr>
    </w:div>
    <w:div w:id="476841660">
      <w:bodyDiv w:val="1"/>
      <w:marLeft w:val="0"/>
      <w:marRight w:val="0"/>
      <w:marTop w:val="0"/>
      <w:marBottom w:val="0"/>
      <w:divBdr>
        <w:top w:val="none" w:sz="0" w:space="0" w:color="auto"/>
        <w:left w:val="none" w:sz="0" w:space="0" w:color="auto"/>
        <w:bottom w:val="none" w:sz="0" w:space="0" w:color="auto"/>
        <w:right w:val="none" w:sz="0" w:space="0" w:color="auto"/>
      </w:divBdr>
    </w:div>
    <w:div w:id="490289269">
      <w:bodyDiv w:val="1"/>
      <w:marLeft w:val="0"/>
      <w:marRight w:val="0"/>
      <w:marTop w:val="0"/>
      <w:marBottom w:val="0"/>
      <w:divBdr>
        <w:top w:val="none" w:sz="0" w:space="0" w:color="auto"/>
        <w:left w:val="none" w:sz="0" w:space="0" w:color="auto"/>
        <w:bottom w:val="none" w:sz="0" w:space="0" w:color="auto"/>
        <w:right w:val="none" w:sz="0" w:space="0" w:color="auto"/>
      </w:divBdr>
    </w:div>
    <w:div w:id="497236469">
      <w:bodyDiv w:val="1"/>
      <w:marLeft w:val="0"/>
      <w:marRight w:val="0"/>
      <w:marTop w:val="0"/>
      <w:marBottom w:val="0"/>
      <w:divBdr>
        <w:top w:val="none" w:sz="0" w:space="0" w:color="auto"/>
        <w:left w:val="none" w:sz="0" w:space="0" w:color="auto"/>
        <w:bottom w:val="none" w:sz="0" w:space="0" w:color="auto"/>
        <w:right w:val="none" w:sz="0" w:space="0" w:color="auto"/>
      </w:divBdr>
    </w:div>
    <w:div w:id="498887394">
      <w:bodyDiv w:val="1"/>
      <w:marLeft w:val="0"/>
      <w:marRight w:val="0"/>
      <w:marTop w:val="0"/>
      <w:marBottom w:val="0"/>
      <w:divBdr>
        <w:top w:val="none" w:sz="0" w:space="0" w:color="auto"/>
        <w:left w:val="none" w:sz="0" w:space="0" w:color="auto"/>
        <w:bottom w:val="none" w:sz="0" w:space="0" w:color="auto"/>
        <w:right w:val="none" w:sz="0" w:space="0" w:color="auto"/>
      </w:divBdr>
    </w:div>
    <w:div w:id="501700905">
      <w:bodyDiv w:val="1"/>
      <w:marLeft w:val="0"/>
      <w:marRight w:val="0"/>
      <w:marTop w:val="0"/>
      <w:marBottom w:val="0"/>
      <w:divBdr>
        <w:top w:val="none" w:sz="0" w:space="0" w:color="auto"/>
        <w:left w:val="none" w:sz="0" w:space="0" w:color="auto"/>
        <w:bottom w:val="none" w:sz="0" w:space="0" w:color="auto"/>
        <w:right w:val="none" w:sz="0" w:space="0" w:color="auto"/>
      </w:divBdr>
    </w:div>
    <w:div w:id="502092050">
      <w:bodyDiv w:val="1"/>
      <w:marLeft w:val="0"/>
      <w:marRight w:val="0"/>
      <w:marTop w:val="0"/>
      <w:marBottom w:val="0"/>
      <w:divBdr>
        <w:top w:val="none" w:sz="0" w:space="0" w:color="auto"/>
        <w:left w:val="none" w:sz="0" w:space="0" w:color="auto"/>
        <w:bottom w:val="none" w:sz="0" w:space="0" w:color="auto"/>
        <w:right w:val="none" w:sz="0" w:space="0" w:color="auto"/>
      </w:divBdr>
    </w:div>
    <w:div w:id="528182388">
      <w:bodyDiv w:val="1"/>
      <w:marLeft w:val="0"/>
      <w:marRight w:val="0"/>
      <w:marTop w:val="0"/>
      <w:marBottom w:val="0"/>
      <w:divBdr>
        <w:top w:val="none" w:sz="0" w:space="0" w:color="auto"/>
        <w:left w:val="none" w:sz="0" w:space="0" w:color="auto"/>
        <w:bottom w:val="none" w:sz="0" w:space="0" w:color="auto"/>
        <w:right w:val="none" w:sz="0" w:space="0" w:color="auto"/>
      </w:divBdr>
    </w:div>
    <w:div w:id="537552000">
      <w:bodyDiv w:val="1"/>
      <w:marLeft w:val="0"/>
      <w:marRight w:val="0"/>
      <w:marTop w:val="0"/>
      <w:marBottom w:val="0"/>
      <w:divBdr>
        <w:top w:val="none" w:sz="0" w:space="0" w:color="auto"/>
        <w:left w:val="none" w:sz="0" w:space="0" w:color="auto"/>
        <w:bottom w:val="none" w:sz="0" w:space="0" w:color="auto"/>
        <w:right w:val="none" w:sz="0" w:space="0" w:color="auto"/>
      </w:divBdr>
    </w:div>
    <w:div w:id="542401419">
      <w:bodyDiv w:val="1"/>
      <w:marLeft w:val="0"/>
      <w:marRight w:val="0"/>
      <w:marTop w:val="0"/>
      <w:marBottom w:val="0"/>
      <w:divBdr>
        <w:top w:val="none" w:sz="0" w:space="0" w:color="auto"/>
        <w:left w:val="none" w:sz="0" w:space="0" w:color="auto"/>
        <w:bottom w:val="none" w:sz="0" w:space="0" w:color="auto"/>
        <w:right w:val="none" w:sz="0" w:space="0" w:color="auto"/>
      </w:divBdr>
    </w:div>
    <w:div w:id="557403113">
      <w:bodyDiv w:val="1"/>
      <w:marLeft w:val="0"/>
      <w:marRight w:val="0"/>
      <w:marTop w:val="0"/>
      <w:marBottom w:val="0"/>
      <w:divBdr>
        <w:top w:val="none" w:sz="0" w:space="0" w:color="auto"/>
        <w:left w:val="none" w:sz="0" w:space="0" w:color="auto"/>
        <w:bottom w:val="none" w:sz="0" w:space="0" w:color="auto"/>
        <w:right w:val="none" w:sz="0" w:space="0" w:color="auto"/>
      </w:divBdr>
    </w:div>
    <w:div w:id="578097368">
      <w:bodyDiv w:val="1"/>
      <w:marLeft w:val="0"/>
      <w:marRight w:val="0"/>
      <w:marTop w:val="0"/>
      <w:marBottom w:val="0"/>
      <w:divBdr>
        <w:top w:val="none" w:sz="0" w:space="0" w:color="auto"/>
        <w:left w:val="none" w:sz="0" w:space="0" w:color="auto"/>
        <w:bottom w:val="none" w:sz="0" w:space="0" w:color="auto"/>
        <w:right w:val="none" w:sz="0" w:space="0" w:color="auto"/>
      </w:divBdr>
    </w:div>
    <w:div w:id="583685627">
      <w:bodyDiv w:val="1"/>
      <w:marLeft w:val="0"/>
      <w:marRight w:val="0"/>
      <w:marTop w:val="0"/>
      <w:marBottom w:val="0"/>
      <w:divBdr>
        <w:top w:val="none" w:sz="0" w:space="0" w:color="auto"/>
        <w:left w:val="none" w:sz="0" w:space="0" w:color="auto"/>
        <w:bottom w:val="none" w:sz="0" w:space="0" w:color="auto"/>
        <w:right w:val="none" w:sz="0" w:space="0" w:color="auto"/>
      </w:divBdr>
    </w:div>
    <w:div w:id="592664163">
      <w:bodyDiv w:val="1"/>
      <w:marLeft w:val="0"/>
      <w:marRight w:val="0"/>
      <w:marTop w:val="0"/>
      <w:marBottom w:val="0"/>
      <w:divBdr>
        <w:top w:val="none" w:sz="0" w:space="0" w:color="auto"/>
        <w:left w:val="none" w:sz="0" w:space="0" w:color="auto"/>
        <w:bottom w:val="none" w:sz="0" w:space="0" w:color="auto"/>
        <w:right w:val="none" w:sz="0" w:space="0" w:color="auto"/>
      </w:divBdr>
    </w:div>
    <w:div w:id="599918399">
      <w:bodyDiv w:val="1"/>
      <w:marLeft w:val="0"/>
      <w:marRight w:val="0"/>
      <w:marTop w:val="0"/>
      <w:marBottom w:val="0"/>
      <w:divBdr>
        <w:top w:val="none" w:sz="0" w:space="0" w:color="auto"/>
        <w:left w:val="none" w:sz="0" w:space="0" w:color="auto"/>
        <w:bottom w:val="none" w:sz="0" w:space="0" w:color="auto"/>
        <w:right w:val="none" w:sz="0" w:space="0" w:color="auto"/>
      </w:divBdr>
    </w:div>
    <w:div w:id="617028017">
      <w:bodyDiv w:val="1"/>
      <w:marLeft w:val="0"/>
      <w:marRight w:val="0"/>
      <w:marTop w:val="0"/>
      <w:marBottom w:val="0"/>
      <w:divBdr>
        <w:top w:val="none" w:sz="0" w:space="0" w:color="auto"/>
        <w:left w:val="none" w:sz="0" w:space="0" w:color="auto"/>
        <w:bottom w:val="none" w:sz="0" w:space="0" w:color="auto"/>
        <w:right w:val="none" w:sz="0" w:space="0" w:color="auto"/>
      </w:divBdr>
    </w:div>
    <w:div w:id="628245558">
      <w:bodyDiv w:val="1"/>
      <w:marLeft w:val="0"/>
      <w:marRight w:val="0"/>
      <w:marTop w:val="0"/>
      <w:marBottom w:val="0"/>
      <w:divBdr>
        <w:top w:val="none" w:sz="0" w:space="0" w:color="auto"/>
        <w:left w:val="none" w:sz="0" w:space="0" w:color="auto"/>
        <w:bottom w:val="none" w:sz="0" w:space="0" w:color="auto"/>
        <w:right w:val="none" w:sz="0" w:space="0" w:color="auto"/>
      </w:divBdr>
    </w:div>
    <w:div w:id="630675004">
      <w:bodyDiv w:val="1"/>
      <w:marLeft w:val="0"/>
      <w:marRight w:val="0"/>
      <w:marTop w:val="0"/>
      <w:marBottom w:val="0"/>
      <w:divBdr>
        <w:top w:val="none" w:sz="0" w:space="0" w:color="auto"/>
        <w:left w:val="none" w:sz="0" w:space="0" w:color="auto"/>
        <w:bottom w:val="none" w:sz="0" w:space="0" w:color="auto"/>
        <w:right w:val="none" w:sz="0" w:space="0" w:color="auto"/>
      </w:divBdr>
    </w:div>
    <w:div w:id="642737229">
      <w:bodyDiv w:val="1"/>
      <w:marLeft w:val="0"/>
      <w:marRight w:val="0"/>
      <w:marTop w:val="0"/>
      <w:marBottom w:val="0"/>
      <w:divBdr>
        <w:top w:val="none" w:sz="0" w:space="0" w:color="auto"/>
        <w:left w:val="none" w:sz="0" w:space="0" w:color="auto"/>
        <w:bottom w:val="none" w:sz="0" w:space="0" w:color="auto"/>
        <w:right w:val="none" w:sz="0" w:space="0" w:color="auto"/>
      </w:divBdr>
    </w:div>
    <w:div w:id="645162220">
      <w:bodyDiv w:val="1"/>
      <w:marLeft w:val="0"/>
      <w:marRight w:val="0"/>
      <w:marTop w:val="0"/>
      <w:marBottom w:val="0"/>
      <w:divBdr>
        <w:top w:val="none" w:sz="0" w:space="0" w:color="auto"/>
        <w:left w:val="none" w:sz="0" w:space="0" w:color="auto"/>
        <w:bottom w:val="none" w:sz="0" w:space="0" w:color="auto"/>
        <w:right w:val="none" w:sz="0" w:space="0" w:color="auto"/>
      </w:divBdr>
    </w:div>
    <w:div w:id="651102053">
      <w:bodyDiv w:val="1"/>
      <w:marLeft w:val="0"/>
      <w:marRight w:val="0"/>
      <w:marTop w:val="0"/>
      <w:marBottom w:val="0"/>
      <w:divBdr>
        <w:top w:val="none" w:sz="0" w:space="0" w:color="auto"/>
        <w:left w:val="none" w:sz="0" w:space="0" w:color="auto"/>
        <w:bottom w:val="none" w:sz="0" w:space="0" w:color="auto"/>
        <w:right w:val="none" w:sz="0" w:space="0" w:color="auto"/>
      </w:divBdr>
    </w:div>
    <w:div w:id="688600348">
      <w:bodyDiv w:val="1"/>
      <w:marLeft w:val="0"/>
      <w:marRight w:val="0"/>
      <w:marTop w:val="0"/>
      <w:marBottom w:val="0"/>
      <w:divBdr>
        <w:top w:val="none" w:sz="0" w:space="0" w:color="auto"/>
        <w:left w:val="none" w:sz="0" w:space="0" w:color="auto"/>
        <w:bottom w:val="none" w:sz="0" w:space="0" w:color="auto"/>
        <w:right w:val="none" w:sz="0" w:space="0" w:color="auto"/>
      </w:divBdr>
    </w:div>
    <w:div w:id="702480973">
      <w:bodyDiv w:val="1"/>
      <w:marLeft w:val="0"/>
      <w:marRight w:val="0"/>
      <w:marTop w:val="0"/>
      <w:marBottom w:val="0"/>
      <w:divBdr>
        <w:top w:val="none" w:sz="0" w:space="0" w:color="auto"/>
        <w:left w:val="none" w:sz="0" w:space="0" w:color="auto"/>
        <w:bottom w:val="none" w:sz="0" w:space="0" w:color="auto"/>
        <w:right w:val="none" w:sz="0" w:space="0" w:color="auto"/>
      </w:divBdr>
    </w:div>
    <w:div w:id="713848860">
      <w:bodyDiv w:val="1"/>
      <w:marLeft w:val="0"/>
      <w:marRight w:val="0"/>
      <w:marTop w:val="0"/>
      <w:marBottom w:val="0"/>
      <w:divBdr>
        <w:top w:val="none" w:sz="0" w:space="0" w:color="auto"/>
        <w:left w:val="none" w:sz="0" w:space="0" w:color="auto"/>
        <w:bottom w:val="none" w:sz="0" w:space="0" w:color="auto"/>
        <w:right w:val="none" w:sz="0" w:space="0" w:color="auto"/>
      </w:divBdr>
    </w:div>
    <w:div w:id="722949826">
      <w:bodyDiv w:val="1"/>
      <w:marLeft w:val="0"/>
      <w:marRight w:val="0"/>
      <w:marTop w:val="0"/>
      <w:marBottom w:val="0"/>
      <w:divBdr>
        <w:top w:val="none" w:sz="0" w:space="0" w:color="auto"/>
        <w:left w:val="none" w:sz="0" w:space="0" w:color="auto"/>
        <w:bottom w:val="none" w:sz="0" w:space="0" w:color="auto"/>
        <w:right w:val="none" w:sz="0" w:space="0" w:color="auto"/>
      </w:divBdr>
    </w:div>
    <w:div w:id="736392719">
      <w:bodyDiv w:val="1"/>
      <w:marLeft w:val="0"/>
      <w:marRight w:val="0"/>
      <w:marTop w:val="0"/>
      <w:marBottom w:val="0"/>
      <w:divBdr>
        <w:top w:val="none" w:sz="0" w:space="0" w:color="auto"/>
        <w:left w:val="none" w:sz="0" w:space="0" w:color="auto"/>
        <w:bottom w:val="none" w:sz="0" w:space="0" w:color="auto"/>
        <w:right w:val="none" w:sz="0" w:space="0" w:color="auto"/>
      </w:divBdr>
    </w:div>
    <w:div w:id="743337335">
      <w:bodyDiv w:val="1"/>
      <w:marLeft w:val="0"/>
      <w:marRight w:val="0"/>
      <w:marTop w:val="0"/>
      <w:marBottom w:val="0"/>
      <w:divBdr>
        <w:top w:val="none" w:sz="0" w:space="0" w:color="auto"/>
        <w:left w:val="none" w:sz="0" w:space="0" w:color="auto"/>
        <w:bottom w:val="none" w:sz="0" w:space="0" w:color="auto"/>
        <w:right w:val="none" w:sz="0" w:space="0" w:color="auto"/>
      </w:divBdr>
    </w:div>
    <w:div w:id="747314874">
      <w:bodyDiv w:val="1"/>
      <w:marLeft w:val="0"/>
      <w:marRight w:val="0"/>
      <w:marTop w:val="0"/>
      <w:marBottom w:val="0"/>
      <w:divBdr>
        <w:top w:val="none" w:sz="0" w:space="0" w:color="auto"/>
        <w:left w:val="none" w:sz="0" w:space="0" w:color="auto"/>
        <w:bottom w:val="none" w:sz="0" w:space="0" w:color="auto"/>
        <w:right w:val="none" w:sz="0" w:space="0" w:color="auto"/>
      </w:divBdr>
    </w:div>
    <w:div w:id="749697335">
      <w:bodyDiv w:val="1"/>
      <w:marLeft w:val="0"/>
      <w:marRight w:val="0"/>
      <w:marTop w:val="0"/>
      <w:marBottom w:val="0"/>
      <w:divBdr>
        <w:top w:val="none" w:sz="0" w:space="0" w:color="auto"/>
        <w:left w:val="none" w:sz="0" w:space="0" w:color="auto"/>
        <w:bottom w:val="none" w:sz="0" w:space="0" w:color="auto"/>
        <w:right w:val="none" w:sz="0" w:space="0" w:color="auto"/>
      </w:divBdr>
    </w:div>
    <w:div w:id="751511079">
      <w:bodyDiv w:val="1"/>
      <w:marLeft w:val="0"/>
      <w:marRight w:val="0"/>
      <w:marTop w:val="0"/>
      <w:marBottom w:val="0"/>
      <w:divBdr>
        <w:top w:val="none" w:sz="0" w:space="0" w:color="auto"/>
        <w:left w:val="none" w:sz="0" w:space="0" w:color="auto"/>
        <w:bottom w:val="none" w:sz="0" w:space="0" w:color="auto"/>
        <w:right w:val="none" w:sz="0" w:space="0" w:color="auto"/>
      </w:divBdr>
    </w:div>
    <w:div w:id="770200136">
      <w:bodyDiv w:val="1"/>
      <w:marLeft w:val="0"/>
      <w:marRight w:val="0"/>
      <w:marTop w:val="0"/>
      <w:marBottom w:val="0"/>
      <w:divBdr>
        <w:top w:val="none" w:sz="0" w:space="0" w:color="auto"/>
        <w:left w:val="none" w:sz="0" w:space="0" w:color="auto"/>
        <w:bottom w:val="none" w:sz="0" w:space="0" w:color="auto"/>
        <w:right w:val="none" w:sz="0" w:space="0" w:color="auto"/>
      </w:divBdr>
    </w:div>
    <w:div w:id="772091030">
      <w:bodyDiv w:val="1"/>
      <w:marLeft w:val="0"/>
      <w:marRight w:val="0"/>
      <w:marTop w:val="0"/>
      <w:marBottom w:val="0"/>
      <w:divBdr>
        <w:top w:val="none" w:sz="0" w:space="0" w:color="auto"/>
        <w:left w:val="none" w:sz="0" w:space="0" w:color="auto"/>
        <w:bottom w:val="none" w:sz="0" w:space="0" w:color="auto"/>
        <w:right w:val="none" w:sz="0" w:space="0" w:color="auto"/>
      </w:divBdr>
    </w:div>
    <w:div w:id="781536337">
      <w:bodyDiv w:val="1"/>
      <w:marLeft w:val="0"/>
      <w:marRight w:val="0"/>
      <w:marTop w:val="0"/>
      <w:marBottom w:val="0"/>
      <w:divBdr>
        <w:top w:val="none" w:sz="0" w:space="0" w:color="auto"/>
        <w:left w:val="none" w:sz="0" w:space="0" w:color="auto"/>
        <w:bottom w:val="none" w:sz="0" w:space="0" w:color="auto"/>
        <w:right w:val="none" w:sz="0" w:space="0" w:color="auto"/>
      </w:divBdr>
    </w:div>
    <w:div w:id="785853645">
      <w:bodyDiv w:val="1"/>
      <w:marLeft w:val="0"/>
      <w:marRight w:val="0"/>
      <w:marTop w:val="0"/>
      <w:marBottom w:val="0"/>
      <w:divBdr>
        <w:top w:val="none" w:sz="0" w:space="0" w:color="auto"/>
        <w:left w:val="none" w:sz="0" w:space="0" w:color="auto"/>
        <w:bottom w:val="none" w:sz="0" w:space="0" w:color="auto"/>
        <w:right w:val="none" w:sz="0" w:space="0" w:color="auto"/>
      </w:divBdr>
    </w:div>
    <w:div w:id="795104201">
      <w:bodyDiv w:val="1"/>
      <w:marLeft w:val="0"/>
      <w:marRight w:val="0"/>
      <w:marTop w:val="0"/>
      <w:marBottom w:val="0"/>
      <w:divBdr>
        <w:top w:val="none" w:sz="0" w:space="0" w:color="auto"/>
        <w:left w:val="none" w:sz="0" w:space="0" w:color="auto"/>
        <w:bottom w:val="none" w:sz="0" w:space="0" w:color="auto"/>
        <w:right w:val="none" w:sz="0" w:space="0" w:color="auto"/>
      </w:divBdr>
    </w:div>
    <w:div w:id="796337097">
      <w:bodyDiv w:val="1"/>
      <w:marLeft w:val="0"/>
      <w:marRight w:val="0"/>
      <w:marTop w:val="0"/>
      <w:marBottom w:val="0"/>
      <w:divBdr>
        <w:top w:val="none" w:sz="0" w:space="0" w:color="auto"/>
        <w:left w:val="none" w:sz="0" w:space="0" w:color="auto"/>
        <w:bottom w:val="none" w:sz="0" w:space="0" w:color="auto"/>
        <w:right w:val="none" w:sz="0" w:space="0" w:color="auto"/>
      </w:divBdr>
    </w:div>
    <w:div w:id="805973355">
      <w:bodyDiv w:val="1"/>
      <w:marLeft w:val="0"/>
      <w:marRight w:val="0"/>
      <w:marTop w:val="0"/>
      <w:marBottom w:val="0"/>
      <w:divBdr>
        <w:top w:val="none" w:sz="0" w:space="0" w:color="auto"/>
        <w:left w:val="none" w:sz="0" w:space="0" w:color="auto"/>
        <w:bottom w:val="none" w:sz="0" w:space="0" w:color="auto"/>
        <w:right w:val="none" w:sz="0" w:space="0" w:color="auto"/>
      </w:divBdr>
    </w:div>
    <w:div w:id="807742927">
      <w:bodyDiv w:val="1"/>
      <w:marLeft w:val="0"/>
      <w:marRight w:val="0"/>
      <w:marTop w:val="0"/>
      <w:marBottom w:val="0"/>
      <w:divBdr>
        <w:top w:val="none" w:sz="0" w:space="0" w:color="auto"/>
        <w:left w:val="none" w:sz="0" w:space="0" w:color="auto"/>
        <w:bottom w:val="none" w:sz="0" w:space="0" w:color="auto"/>
        <w:right w:val="none" w:sz="0" w:space="0" w:color="auto"/>
      </w:divBdr>
    </w:div>
    <w:div w:id="829635572">
      <w:bodyDiv w:val="1"/>
      <w:marLeft w:val="0"/>
      <w:marRight w:val="0"/>
      <w:marTop w:val="0"/>
      <w:marBottom w:val="0"/>
      <w:divBdr>
        <w:top w:val="none" w:sz="0" w:space="0" w:color="auto"/>
        <w:left w:val="none" w:sz="0" w:space="0" w:color="auto"/>
        <w:bottom w:val="none" w:sz="0" w:space="0" w:color="auto"/>
        <w:right w:val="none" w:sz="0" w:space="0" w:color="auto"/>
      </w:divBdr>
    </w:div>
    <w:div w:id="831410427">
      <w:bodyDiv w:val="1"/>
      <w:marLeft w:val="0"/>
      <w:marRight w:val="0"/>
      <w:marTop w:val="0"/>
      <w:marBottom w:val="0"/>
      <w:divBdr>
        <w:top w:val="none" w:sz="0" w:space="0" w:color="auto"/>
        <w:left w:val="none" w:sz="0" w:space="0" w:color="auto"/>
        <w:bottom w:val="none" w:sz="0" w:space="0" w:color="auto"/>
        <w:right w:val="none" w:sz="0" w:space="0" w:color="auto"/>
      </w:divBdr>
    </w:div>
    <w:div w:id="837308445">
      <w:bodyDiv w:val="1"/>
      <w:marLeft w:val="0"/>
      <w:marRight w:val="0"/>
      <w:marTop w:val="0"/>
      <w:marBottom w:val="0"/>
      <w:divBdr>
        <w:top w:val="none" w:sz="0" w:space="0" w:color="auto"/>
        <w:left w:val="none" w:sz="0" w:space="0" w:color="auto"/>
        <w:bottom w:val="none" w:sz="0" w:space="0" w:color="auto"/>
        <w:right w:val="none" w:sz="0" w:space="0" w:color="auto"/>
      </w:divBdr>
    </w:div>
    <w:div w:id="850414542">
      <w:bodyDiv w:val="1"/>
      <w:marLeft w:val="0"/>
      <w:marRight w:val="0"/>
      <w:marTop w:val="0"/>
      <w:marBottom w:val="0"/>
      <w:divBdr>
        <w:top w:val="none" w:sz="0" w:space="0" w:color="auto"/>
        <w:left w:val="none" w:sz="0" w:space="0" w:color="auto"/>
        <w:bottom w:val="none" w:sz="0" w:space="0" w:color="auto"/>
        <w:right w:val="none" w:sz="0" w:space="0" w:color="auto"/>
      </w:divBdr>
    </w:div>
    <w:div w:id="852231100">
      <w:bodyDiv w:val="1"/>
      <w:marLeft w:val="0"/>
      <w:marRight w:val="0"/>
      <w:marTop w:val="0"/>
      <w:marBottom w:val="0"/>
      <w:divBdr>
        <w:top w:val="none" w:sz="0" w:space="0" w:color="auto"/>
        <w:left w:val="none" w:sz="0" w:space="0" w:color="auto"/>
        <w:bottom w:val="none" w:sz="0" w:space="0" w:color="auto"/>
        <w:right w:val="none" w:sz="0" w:space="0" w:color="auto"/>
      </w:divBdr>
    </w:div>
    <w:div w:id="853306764">
      <w:bodyDiv w:val="1"/>
      <w:marLeft w:val="0"/>
      <w:marRight w:val="0"/>
      <w:marTop w:val="0"/>
      <w:marBottom w:val="0"/>
      <w:divBdr>
        <w:top w:val="none" w:sz="0" w:space="0" w:color="auto"/>
        <w:left w:val="none" w:sz="0" w:space="0" w:color="auto"/>
        <w:bottom w:val="none" w:sz="0" w:space="0" w:color="auto"/>
        <w:right w:val="none" w:sz="0" w:space="0" w:color="auto"/>
      </w:divBdr>
    </w:div>
    <w:div w:id="864170165">
      <w:bodyDiv w:val="1"/>
      <w:marLeft w:val="0"/>
      <w:marRight w:val="0"/>
      <w:marTop w:val="0"/>
      <w:marBottom w:val="0"/>
      <w:divBdr>
        <w:top w:val="none" w:sz="0" w:space="0" w:color="auto"/>
        <w:left w:val="none" w:sz="0" w:space="0" w:color="auto"/>
        <w:bottom w:val="none" w:sz="0" w:space="0" w:color="auto"/>
        <w:right w:val="none" w:sz="0" w:space="0" w:color="auto"/>
      </w:divBdr>
    </w:div>
    <w:div w:id="881793584">
      <w:bodyDiv w:val="1"/>
      <w:marLeft w:val="0"/>
      <w:marRight w:val="0"/>
      <w:marTop w:val="0"/>
      <w:marBottom w:val="0"/>
      <w:divBdr>
        <w:top w:val="none" w:sz="0" w:space="0" w:color="auto"/>
        <w:left w:val="none" w:sz="0" w:space="0" w:color="auto"/>
        <w:bottom w:val="none" w:sz="0" w:space="0" w:color="auto"/>
        <w:right w:val="none" w:sz="0" w:space="0" w:color="auto"/>
      </w:divBdr>
    </w:div>
    <w:div w:id="883754563">
      <w:bodyDiv w:val="1"/>
      <w:marLeft w:val="0"/>
      <w:marRight w:val="0"/>
      <w:marTop w:val="0"/>
      <w:marBottom w:val="0"/>
      <w:divBdr>
        <w:top w:val="none" w:sz="0" w:space="0" w:color="auto"/>
        <w:left w:val="none" w:sz="0" w:space="0" w:color="auto"/>
        <w:bottom w:val="none" w:sz="0" w:space="0" w:color="auto"/>
        <w:right w:val="none" w:sz="0" w:space="0" w:color="auto"/>
      </w:divBdr>
    </w:div>
    <w:div w:id="904141158">
      <w:bodyDiv w:val="1"/>
      <w:marLeft w:val="0"/>
      <w:marRight w:val="0"/>
      <w:marTop w:val="0"/>
      <w:marBottom w:val="0"/>
      <w:divBdr>
        <w:top w:val="none" w:sz="0" w:space="0" w:color="auto"/>
        <w:left w:val="none" w:sz="0" w:space="0" w:color="auto"/>
        <w:bottom w:val="none" w:sz="0" w:space="0" w:color="auto"/>
        <w:right w:val="none" w:sz="0" w:space="0" w:color="auto"/>
      </w:divBdr>
    </w:div>
    <w:div w:id="919366187">
      <w:bodyDiv w:val="1"/>
      <w:marLeft w:val="0"/>
      <w:marRight w:val="0"/>
      <w:marTop w:val="0"/>
      <w:marBottom w:val="0"/>
      <w:divBdr>
        <w:top w:val="none" w:sz="0" w:space="0" w:color="auto"/>
        <w:left w:val="none" w:sz="0" w:space="0" w:color="auto"/>
        <w:bottom w:val="none" w:sz="0" w:space="0" w:color="auto"/>
        <w:right w:val="none" w:sz="0" w:space="0" w:color="auto"/>
      </w:divBdr>
    </w:div>
    <w:div w:id="929587156">
      <w:bodyDiv w:val="1"/>
      <w:marLeft w:val="0"/>
      <w:marRight w:val="0"/>
      <w:marTop w:val="0"/>
      <w:marBottom w:val="0"/>
      <w:divBdr>
        <w:top w:val="none" w:sz="0" w:space="0" w:color="auto"/>
        <w:left w:val="none" w:sz="0" w:space="0" w:color="auto"/>
        <w:bottom w:val="none" w:sz="0" w:space="0" w:color="auto"/>
        <w:right w:val="none" w:sz="0" w:space="0" w:color="auto"/>
      </w:divBdr>
    </w:div>
    <w:div w:id="947272601">
      <w:bodyDiv w:val="1"/>
      <w:marLeft w:val="0"/>
      <w:marRight w:val="0"/>
      <w:marTop w:val="0"/>
      <w:marBottom w:val="0"/>
      <w:divBdr>
        <w:top w:val="none" w:sz="0" w:space="0" w:color="auto"/>
        <w:left w:val="none" w:sz="0" w:space="0" w:color="auto"/>
        <w:bottom w:val="none" w:sz="0" w:space="0" w:color="auto"/>
        <w:right w:val="none" w:sz="0" w:space="0" w:color="auto"/>
      </w:divBdr>
    </w:div>
    <w:div w:id="947857737">
      <w:bodyDiv w:val="1"/>
      <w:marLeft w:val="0"/>
      <w:marRight w:val="0"/>
      <w:marTop w:val="0"/>
      <w:marBottom w:val="0"/>
      <w:divBdr>
        <w:top w:val="none" w:sz="0" w:space="0" w:color="auto"/>
        <w:left w:val="none" w:sz="0" w:space="0" w:color="auto"/>
        <w:bottom w:val="none" w:sz="0" w:space="0" w:color="auto"/>
        <w:right w:val="none" w:sz="0" w:space="0" w:color="auto"/>
      </w:divBdr>
    </w:div>
    <w:div w:id="951015922">
      <w:bodyDiv w:val="1"/>
      <w:marLeft w:val="0"/>
      <w:marRight w:val="0"/>
      <w:marTop w:val="0"/>
      <w:marBottom w:val="0"/>
      <w:divBdr>
        <w:top w:val="none" w:sz="0" w:space="0" w:color="auto"/>
        <w:left w:val="none" w:sz="0" w:space="0" w:color="auto"/>
        <w:bottom w:val="none" w:sz="0" w:space="0" w:color="auto"/>
        <w:right w:val="none" w:sz="0" w:space="0" w:color="auto"/>
      </w:divBdr>
    </w:div>
    <w:div w:id="961495913">
      <w:bodyDiv w:val="1"/>
      <w:marLeft w:val="0"/>
      <w:marRight w:val="0"/>
      <w:marTop w:val="0"/>
      <w:marBottom w:val="0"/>
      <w:divBdr>
        <w:top w:val="none" w:sz="0" w:space="0" w:color="auto"/>
        <w:left w:val="none" w:sz="0" w:space="0" w:color="auto"/>
        <w:bottom w:val="none" w:sz="0" w:space="0" w:color="auto"/>
        <w:right w:val="none" w:sz="0" w:space="0" w:color="auto"/>
      </w:divBdr>
    </w:div>
    <w:div w:id="994064640">
      <w:bodyDiv w:val="1"/>
      <w:marLeft w:val="0"/>
      <w:marRight w:val="0"/>
      <w:marTop w:val="0"/>
      <w:marBottom w:val="0"/>
      <w:divBdr>
        <w:top w:val="none" w:sz="0" w:space="0" w:color="auto"/>
        <w:left w:val="none" w:sz="0" w:space="0" w:color="auto"/>
        <w:bottom w:val="none" w:sz="0" w:space="0" w:color="auto"/>
        <w:right w:val="none" w:sz="0" w:space="0" w:color="auto"/>
      </w:divBdr>
    </w:div>
    <w:div w:id="995693359">
      <w:bodyDiv w:val="1"/>
      <w:marLeft w:val="0"/>
      <w:marRight w:val="0"/>
      <w:marTop w:val="0"/>
      <w:marBottom w:val="0"/>
      <w:divBdr>
        <w:top w:val="none" w:sz="0" w:space="0" w:color="auto"/>
        <w:left w:val="none" w:sz="0" w:space="0" w:color="auto"/>
        <w:bottom w:val="none" w:sz="0" w:space="0" w:color="auto"/>
        <w:right w:val="none" w:sz="0" w:space="0" w:color="auto"/>
      </w:divBdr>
    </w:div>
    <w:div w:id="1006058224">
      <w:bodyDiv w:val="1"/>
      <w:marLeft w:val="0"/>
      <w:marRight w:val="0"/>
      <w:marTop w:val="0"/>
      <w:marBottom w:val="0"/>
      <w:divBdr>
        <w:top w:val="none" w:sz="0" w:space="0" w:color="auto"/>
        <w:left w:val="none" w:sz="0" w:space="0" w:color="auto"/>
        <w:bottom w:val="none" w:sz="0" w:space="0" w:color="auto"/>
        <w:right w:val="none" w:sz="0" w:space="0" w:color="auto"/>
      </w:divBdr>
    </w:div>
    <w:div w:id="1033962510">
      <w:bodyDiv w:val="1"/>
      <w:marLeft w:val="0"/>
      <w:marRight w:val="0"/>
      <w:marTop w:val="0"/>
      <w:marBottom w:val="0"/>
      <w:divBdr>
        <w:top w:val="none" w:sz="0" w:space="0" w:color="auto"/>
        <w:left w:val="none" w:sz="0" w:space="0" w:color="auto"/>
        <w:bottom w:val="none" w:sz="0" w:space="0" w:color="auto"/>
        <w:right w:val="none" w:sz="0" w:space="0" w:color="auto"/>
      </w:divBdr>
    </w:div>
    <w:div w:id="1038892433">
      <w:bodyDiv w:val="1"/>
      <w:marLeft w:val="0"/>
      <w:marRight w:val="0"/>
      <w:marTop w:val="0"/>
      <w:marBottom w:val="0"/>
      <w:divBdr>
        <w:top w:val="none" w:sz="0" w:space="0" w:color="auto"/>
        <w:left w:val="none" w:sz="0" w:space="0" w:color="auto"/>
        <w:bottom w:val="none" w:sz="0" w:space="0" w:color="auto"/>
        <w:right w:val="none" w:sz="0" w:space="0" w:color="auto"/>
      </w:divBdr>
    </w:div>
    <w:div w:id="1047297593">
      <w:bodyDiv w:val="1"/>
      <w:marLeft w:val="0"/>
      <w:marRight w:val="0"/>
      <w:marTop w:val="0"/>
      <w:marBottom w:val="0"/>
      <w:divBdr>
        <w:top w:val="none" w:sz="0" w:space="0" w:color="auto"/>
        <w:left w:val="none" w:sz="0" w:space="0" w:color="auto"/>
        <w:bottom w:val="none" w:sz="0" w:space="0" w:color="auto"/>
        <w:right w:val="none" w:sz="0" w:space="0" w:color="auto"/>
      </w:divBdr>
    </w:div>
    <w:div w:id="1047490063">
      <w:bodyDiv w:val="1"/>
      <w:marLeft w:val="0"/>
      <w:marRight w:val="0"/>
      <w:marTop w:val="0"/>
      <w:marBottom w:val="0"/>
      <w:divBdr>
        <w:top w:val="none" w:sz="0" w:space="0" w:color="auto"/>
        <w:left w:val="none" w:sz="0" w:space="0" w:color="auto"/>
        <w:bottom w:val="none" w:sz="0" w:space="0" w:color="auto"/>
        <w:right w:val="none" w:sz="0" w:space="0" w:color="auto"/>
      </w:divBdr>
    </w:div>
    <w:div w:id="1048800608">
      <w:bodyDiv w:val="1"/>
      <w:marLeft w:val="0"/>
      <w:marRight w:val="0"/>
      <w:marTop w:val="0"/>
      <w:marBottom w:val="0"/>
      <w:divBdr>
        <w:top w:val="none" w:sz="0" w:space="0" w:color="auto"/>
        <w:left w:val="none" w:sz="0" w:space="0" w:color="auto"/>
        <w:bottom w:val="none" w:sz="0" w:space="0" w:color="auto"/>
        <w:right w:val="none" w:sz="0" w:space="0" w:color="auto"/>
      </w:divBdr>
    </w:div>
    <w:div w:id="1063874851">
      <w:bodyDiv w:val="1"/>
      <w:marLeft w:val="0"/>
      <w:marRight w:val="0"/>
      <w:marTop w:val="0"/>
      <w:marBottom w:val="0"/>
      <w:divBdr>
        <w:top w:val="none" w:sz="0" w:space="0" w:color="auto"/>
        <w:left w:val="none" w:sz="0" w:space="0" w:color="auto"/>
        <w:bottom w:val="none" w:sz="0" w:space="0" w:color="auto"/>
        <w:right w:val="none" w:sz="0" w:space="0" w:color="auto"/>
      </w:divBdr>
    </w:div>
    <w:div w:id="1064833028">
      <w:bodyDiv w:val="1"/>
      <w:marLeft w:val="0"/>
      <w:marRight w:val="0"/>
      <w:marTop w:val="0"/>
      <w:marBottom w:val="0"/>
      <w:divBdr>
        <w:top w:val="none" w:sz="0" w:space="0" w:color="auto"/>
        <w:left w:val="none" w:sz="0" w:space="0" w:color="auto"/>
        <w:bottom w:val="none" w:sz="0" w:space="0" w:color="auto"/>
        <w:right w:val="none" w:sz="0" w:space="0" w:color="auto"/>
      </w:divBdr>
    </w:div>
    <w:div w:id="1095443925">
      <w:bodyDiv w:val="1"/>
      <w:marLeft w:val="0"/>
      <w:marRight w:val="0"/>
      <w:marTop w:val="0"/>
      <w:marBottom w:val="0"/>
      <w:divBdr>
        <w:top w:val="none" w:sz="0" w:space="0" w:color="auto"/>
        <w:left w:val="none" w:sz="0" w:space="0" w:color="auto"/>
        <w:bottom w:val="none" w:sz="0" w:space="0" w:color="auto"/>
        <w:right w:val="none" w:sz="0" w:space="0" w:color="auto"/>
      </w:divBdr>
    </w:div>
    <w:div w:id="1101220013">
      <w:bodyDiv w:val="1"/>
      <w:marLeft w:val="0"/>
      <w:marRight w:val="0"/>
      <w:marTop w:val="0"/>
      <w:marBottom w:val="0"/>
      <w:divBdr>
        <w:top w:val="none" w:sz="0" w:space="0" w:color="auto"/>
        <w:left w:val="none" w:sz="0" w:space="0" w:color="auto"/>
        <w:bottom w:val="none" w:sz="0" w:space="0" w:color="auto"/>
        <w:right w:val="none" w:sz="0" w:space="0" w:color="auto"/>
      </w:divBdr>
    </w:div>
    <w:div w:id="1104688295">
      <w:bodyDiv w:val="1"/>
      <w:marLeft w:val="0"/>
      <w:marRight w:val="0"/>
      <w:marTop w:val="0"/>
      <w:marBottom w:val="0"/>
      <w:divBdr>
        <w:top w:val="none" w:sz="0" w:space="0" w:color="auto"/>
        <w:left w:val="none" w:sz="0" w:space="0" w:color="auto"/>
        <w:bottom w:val="none" w:sz="0" w:space="0" w:color="auto"/>
        <w:right w:val="none" w:sz="0" w:space="0" w:color="auto"/>
      </w:divBdr>
    </w:div>
    <w:div w:id="1104955439">
      <w:bodyDiv w:val="1"/>
      <w:marLeft w:val="0"/>
      <w:marRight w:val="0"/>
      <w:marTop w:val="0"/>
      <w:marBottom w:val="0"/>
      <w:divBdr>
        <w:top w:val="none" w:sz="0" w:space="0" w:color="auto"/>
        <w:left w:val="none" w:sz="0" w:space="0" w:color="auto"/>
        <w:bottom w:val="none" w:sz="0" w:space="0" w:color="auto"/>
        <w:right w:val="none" w:sz="0" w:space="0" w:color="auto"/>
      </w:divBdr>
    </w:div>
    <w:div w:id="1110584711">
      <w:bodyDiv w:val="1"/>
      <w:marLeft w:val="0"/>
      <w:marRight w:val="0"/>
      <w:marTop w:val="0"/>
      <w:marBottom w:val="0"/>
      <w:divBdr>
        <w:top w:val="none" w:sz="0" w:space="0" w:color="auto"/>
        <w:left w:val="none" w:sz="0" w:space="0" w:color="auto"/>
        <w:bottom w:val="none" w:sz="0" w:space="0" w:color="auto"/>
        <w:right w:val="none" w:sz="0" w:space="0" w:color="auto"/>
      </w:divBdr>
    </w:div>
    <w:div w:id="1150630678">
      <w:bodyDiv w:val="1"/>
      <w:marLeft w:val="0"/>
      <w:marRight w:val="0"/>
      <w:marTop w:val="0"/>
      <w:marBottom w:val="0"/>
      <w:divBdr>
        <w:top w:val="none" w:sz="0" w:space="0" w:color="auto"/>
        <w:left w:val="none" w:sz="0" w:space="0" w:color="auto"/>
        <w:bottom w:val="none" w:sz="0" w:space="0" w:color="auto"/>
        <w:right w:val="none" w:sz="0" w:space="0" w:color="auto"/>
      </w:divBdr>
    </w:div>
    <w:div w:id="1158304857">
      <w:bodyDiv w:val="1"/>
      <w:marLeft w:val="0"/>
      <w:marRight w:val="0"/>
      <w:marTop w:val="0"/>
      <w:marBottom w:val="0"/>
      <w:divBdr>
        <w:top w:val="none" w:sz="0" w:space="0" w:color="auto"/>
        <w:left w:val="none" w:sz="0" w:space="0" w:color="auto"/>
        <w:bottom w:val="none" w:sz="0" w:space="0" w:color="auto"/>
        <w:right w:val="none" w:sz="0" w:space="0" w:color="auto"/>
      </w:divBdr>
    </w:div>
    <w:div w:id="1176848303">
      <w:bodyDiv w:val="1"/>
      <w:marLeft w:val="0"/>
      <w:marRight w:val="0"/>
      <w:marTop w:val="0"/>
      <w:marBottom w:val="0"/>
      <w:divBdr>
        <w:top w:val="none" w:sz="0" w:space="0" w:color="auto"/>
        <w:left w:val="none" w:sz="0" w:space="0" w:color="auto"/>
        <w:bottom w:val="none" w:sz="0" w:space="0" w:color="auto"/>
        <w:right w:val="none" w:sz="0" w:space="0" w:color="auto"/>
      </w:divBdr>
    </w:div>
    <w:div w:id="1182283937">
      <w:bodyDiv w:val="1"/>
      <w:marLeft w:val="0"/>
      <w:marRight w:val="0"/>
      <w:marTop w:val="0"/>
      <w:marBottom w:val="0"/>
      <w:divBdr>
        <w:top w:val="none" w:sz="0" w:space="0" w:color="auto"/>
        <w:left w:val="none" w:sz="0" w:space="0" w:color="auto"/>
        <w:bottom w:val="none" w:sz="0" w:space="0" w:color="auto"/>
        <w:right w:val="none" w:sz="0" w:space="0" w:color="auto"/>
      </w:divBdr>
    </w:div>
    <w:div w:id="1195729526">
      <w:bodyDiv w:val="1"/>
      <w:marLeft w:val="0"/>
      <w:marRight w:val="0"/>
      <w:marTop w:val="0"/>
      <w:marBottom w:val="0"/>
      <w:divBdr>
        <w:top w:val="none" w:sz="0" w:space="0" w:color="auto"/>
        <w:left w:val="none" w:sz="0" w:space="0" w:color="auto"/>
        <w:bottom w:val="none" w:sz="0" w:space="0" w:color="auto"/>
        <w:right w:val="none" w:sz="0" w:space="0" w:color="auto"/>
      </w:divBdr>
    </w:div>
    <w:div w:id="1200246048">
      <w:bodyDiv w:val="1"/>
      <w:marLeft w:val="0"/>
      <w:marRight w:val="0"/>
      <w:marTop w:val="0"/>
      <w:marBottom w:val="0"/>
      <w:divBdr>
        <w:top w:val="none" w:sz="0" w:space="0" w:color="auto"/>
        <w:left w:val="none" w:sz="0" w:space="0" w:color="auto"/>
        <w:bottom w:val="none" w:sz="0" w:space="0" w:color="auto"/>
        <w:right w:val="none" w:sz="0" w:space="0" w:color="auto"/>
      </w:divBdr>
    </w:div>
    <w:div w:id="1203976162">
      <w:bodyDiv w:val="1"/>
      <w:marLeft w:val="0"/>
      <w:marRight w:val="0"/>
      <w:marTop w:val="0"/>
      <w:marBottom w:val="0"/>
      <w:divBdr>
        <w:top w:val="none" w:sz="0" w:space="0" w:color="auto"/>
        <w:left w:val="none" w:sz="0" w:space="0" w:color="auto"/>
        <w:bottom w:val="none" w:sz="0" w:space="0" w:color="auto"/>
        <w:right w:val="none" w:sz="0" w:space="0" w:color="auto"/>
      </w:divBdr>
    </w:div>
    <w:div w:id="1212498420">
      <w:bodyDiv w:val="1"/>
      <w:marLeft w:val="0"/>
      <w:marRight w:val="0"/>
      <w:marTop w:val="0"/>
      <w:marBottom w:val="0"/>
      <w:divBdr>
        <w:top w:val="none" w:sz="0" w:space="0" w:color="auto"/>
        <w:left w:val="none" w:sz="0" w:space="0" w:color="auto"/>
        <w:bottom w:val="none" w:sz="0" w:space="0" w:color="auto"/>
        <w:right w:val="none" w:sz="0" w:space="0" w:color="auto"/>
      </w:divBdr>
    </w:div>
    <w:div w:id="1213420105">
      <w:bodyDiv w:val="1"/>
      <w:marLeft w:val="0"/>
      <w:marRight w:val="0"/>
      <w:marTop w:val="0"/>
      <w:marBottom w:val="0"/>
      <w:divBdr>
        <w:top w:val="none" w:sz="0" w:space="0" w:color="auto"/>
        <w:left w:val="none" w:sz="0" w:space="0" w:color="auto"/>
        <w:bottom w:val="none" w:sz="0" w:space="0" w:color="auto"/>
        <w:right w:val="none" w:sz="0" w:space="0" w:color="auto"/>
      </w:divBdr>
    </w:div>
    <w:div w:id="1229150708">
      <w:bodyDiv w:val="1"/>
      <w:marLeft w:val="0"/>
      <w:marRight w:val="0"/>
      <w:marTop w:val="0"/>
      <w:marBottom w:val="0"/>
      <w:divBdr>
        <w:top w:val="none" w:sz="0" w:space="0" w:color="auto"/>
        <w:left w:val="none" w:sz="0" w:space="0" w:color="auto"/>
        <w:bottom w:val="none" w:sz="0" w:space="0" w:color="auto"/>
        <w:right w:val="none" w:sz="0" w:space="0" w:color="auto"/>
      </w:divBdr>
    </w:div>
    <w:div w:id="1234466947">
      <w:bodyDiv w:val="1"/>
      <w:marLeft w:val="0"/>
      <w:marRight w:val="0"/>
      <w:marTop w:val="0"/>
      <w:marBottom w:val="0"/>
      <w:divBdr>
        <w:top w:val="none" w:sz="0" w:space="0" w:color="auto"/>
        <w:left w:val="none" w:sz="0" w:space="0" w:color="auto"/>
        <w:bottom w:val="none" w:sz="0" w:space="0" w:color="auto"/>
        <w:right w:val="none" w:sz="0" w:space="0" w:color="auto"/>
      </w:divBdr>
    </w:div>
    <w:div w:id="1260140113">
      <w:bodyDiv w:val="1"/>
      <w:marLeft w:val="0"/>
      <w:marRight w:val="0"/>
      <w:marTop w:val="0"/>
      <w:marBottom w:val="0"/>
      <w:divBdr>
        <w:top w:val="none" w:sz="0" w:space="0" w:color="auto"/>
        <w:left w:val="none" w:sz="0" w:space="0" w:color="auto"/>
        <w:bottom w:val="none" w:sz="0" w:space="0" w:color="auto"/>
        <w:right w:val="none" w:sz="0" w:space="0" w:color="auto"/>
      </w:divBdr>
    </w:div>
    <w:div w:id="1288663989">
      <w:bodyDiv w:val="1"/>
      <w:marLeft w:val="0"/>
      <w:marRight w:val="0"/>
      <w:marTop w:val="0"/>
      <w:marBottom w:val="0"/>
      <w:divBdr>
        <w:top w:val="none" w:sz="0" w:space="0" w:color="auto"/>
        <w:left w:val="none" w:sz="0" w:space="0" w:color="auto"/>
        <w:bottom w:val="none" w:sz="0" w:space="0" w:color="auto"/>
        <w:right w:val="none" w:sz="0" w:space="0" w:color="auto"/>
      </w:divBdr>
    </w:div>
    <w:div w:id="1317879623">
      <w:bodyDiv w:val="1"/>
      <w:marLeft w:val="0"/>
      <w:marRight w:val="0"/>
      <w:marTop w:val="0"/>
      <w:marBottom w:val="0"/>
      <w:divBdr>
        <w:top w:val="none" w:sz="0" w:space="0" w:color="auto"/>
        <w:left w:val="none" w:sz="0" w:space="0" w:color="auto"/>
        <w:bottom w:val="none" w:sz="0" w:space="0" w:color="auto"/>
        <w:right w:val="none" w:sz="0" w:space="0" w:color="auto"/>
      </w:divBdr>
    </w:div>
    <w:div w:id="1319766445">
      <w:bodyDiv w:val="1"/>
      <w:marLeft w:val="0"/>
      <w:marRight w:val="0"/>
      <w:marTop w:val="0"/>
      <w:marBottom w:val="0"/>
      <w:divBdr>
        <w:top w:val="none" w:sz="0" w:space="0" w:color="auto"/>
        <w:left w:val="none" w:sz="0" w:space="0" w:color="auto"/>
        <w:bottom w:val="none" w:sz="0" w:space="0" w:color="auto"/>
        <w:right w:val="none" w:sz="0" w:space="0" w:color="auto"/>
      </w:divBdr>
    </w:div>
    <w:div w:id="1346976287">
      <w:bodyDiv w:val="1"/>
      <w:marLeft w:val="0"/>
      <w:marRight w:val="0"/>
      <w:marTop w:val="0"/>
      <w:marBottom w:val="0"/>
      <w:divBdr>
        <w:top w:val="none" w:sz="0" w:space="0" w:color="auto"/>
        <w:left w:val="none" w:sz="0" w:space="0" w:color="auto"/>
        <w:bottom w:val="none" w:sz="0" w:space="0" w:color="auto"/>
        <w:right w:val="none" w:sz="0" w:space="0" w:color="auto"/>
      </w:divBdr>
    </w:div>
    <w:div w:id="1349716105">
      <w:bodyDiv w:val="1"/>
      <w:marLeft w:val="0"/>
      <w:marRight w:val="0"/>
      <w:marTop w:val="0"/>
      <w:marBottom w:val="0"/>
      <w:divBdr>
        <w:top w:val="none" w:sz="0" w:space="0" w:color="auto"/>
        <w:left w:val="none" w:sz="0" w:space="0" w:color="auto"/>
        <w:bottom w:val="none" w:sz="0" w:space="0" w:color="auto"/>
        <w:right w:val="none" w:sz="0" w:space="0" w:color="auto"/>
      </w:divBdr>
    </w:div>
    <w:div w:id="1352217337">
      <w:bodyDiv w:val="1"/>
      <w:marLeft w:val="0"/>
      <w:marRight w:val="0"/>
      <w:marTop w:val="0"/>
      <w:marBottom w:val="0"/>
      <w:divBdr>
        <w:top w:val="none" w:sz="0" w:space="0" w:color="auto"/>
        <w:left w:val="none" w:sz="0" w:space="0" w:color="auto"/>
        <w:bottom w:val="none" w:sz="0" w:space="0" w:color="auto"/>
        <w:right w:val="none" w:sz="0" w:space="0" w:color="auto"/>
      </w:divBdr>
    </w:div>
    <w:div w:id="1379821378">
      <w:bodyDiv w:val="1"/>
      <w:marLeft w:val="0"/>
      <w:marRight w:val="0"/>
      <w:marTop w:val="0"/>
      <w:marBottom w:val="0"/>
      <w:divBdr>
        <w:top w:val="none" w:sz="0" w:space="0" w:color="auto"/>
        <w:left w:val="none" w:sz="0" w:space="0" w:color="auto"/>
        <w:bottom w:val="none" w:sz="0" w:space="0" w:color="auto"/>
        <w:right w:val="none" w:sz="0" w:space="0" w:color="auto"/>
      </w:divBdr>
    </w:div>
    <w:div w:id="1384020285">
      <w:bodyDiv w:val="1"/>
      <w:marLeft w:val="0"/>
      <w:marRight w:val="0"/>
      <w:marTop w:val="0"/>
      <w:marBottom w:val="0"/>
      <w:divBdr>
        <w:top w:val="none" w:sz="0" w:space="0" w:color="auto"/>
        <w:left w:val="none" w:sz="0" w:space="0" w:color="auto"/>
        <w:bottom w:val="none" w:sz="0" w:space="0" w:color="auto"/>
        <w:right w:val="none" w:sz="0" w:space="0" w:color="auto"/>
      </w:divBdr>
    </w:div>
    <w:div w:id="1399211462">
      <w:bodyDiv w:val="1"/>
      <w:marLeft w:val="0"/>
      <w:marRight w:val="0"/>
      <w:marTop w:val="0"/>
      <w:marBottom w:val="0"/>
      <w:divBdr>
        <w:top w:val="none" w:sz="0" w:space="0" w:color="auto"/>
        <w:left w:val="none" w:sz="0" w:space="0" w:color="auto"/>
        <w:bottom w:val="none" w:sz="0" w:space="0" w:color="auto"/>
        <w:right w:val="none" w:sz="0" w:space="0" w:color="auto"/>
      </w:divBdr>
    </w:div>
    <w:div w:id="1425224798">
      <w:bodyDiv w:val="1"/>
      <w:marLeft w:val="0"/>
      <w:marRight w:val="0"/>
      <w:marTop w:val="0"/>
      <w:marBottom w:val="0"/>
      <w:divBdr>
        <w:top w:val="none" w:sz="0" w:space="0" w:color="auto"/>
        <w:left w:val="none" w:sz="0" w:space="0" w:color="auto"/>
        <w:bottom w:val="none" w:sz="0" w:space="0" w:color="auto"/>
        <w:right w:val="none" w:sz="0" w:space="0" w:color="auto"/>
      </w:divBdr>
    </w:div>
    <w:div w:id="1427000672">
      <w:bodyDiv w:val="1"/>
      <w:marLeft w:val="0"/>
      <w:marRight w:val="0"/>
      <w:marTop w:val="0"/>
      <w:marBottom w:val="0"/>
      <w:divBdr>
        <w:top w:val="none" w:sz="0" w:space="0" w:color="auto"/>
        <w:left w:val="none" w:sz="0" w:space="0" w:color="auto"/>
        <w:bottom w:val="none" w:sz="0" w:space="0" w:color="auto"/>
        <w:right w:val="none" w:sz="0" w:space="0" w:color="auto"/>
      </w:divBdr>
    </w:div>
    <w:div w:id="1428188131">
      <w:bodyDiv w:val="1"/>
      <w:marLeft w:val="0"/>
      <w:marRight w:val="0"/>
      <w:marTop w:val="0"/>
      <w:marBottom w:val="0"/>
      <w:divBdr>
        <w:top w:val="none" w:sz="0" w:space="0" w:color="auto"/>
        <w:left w:val="none" w:sz="0" w:space="0" w:color="auto"/>
        <w:bottom w:val="none" w:sz="0" w:space="0" w:color="auto"/>
        <w:right w:val="none" w:sz="0" w:space="0" w:color="auto"/>
      </w:divBdr>
    </w:div>
    <w:div w:id="1435322541">
      <w:bodyDiv w:val="1"/>
      <w:marLeft w:val="0"/>
      <w:marRight w:val="0"/>
      <w:marTop w:val="0"/>
      <w:marBottom w:val="0"/>
      <w:divBdr>
        <w:top w:val="none" w:sz="0" w:space="0" w:color="auto"/>
        <w:left w:val="none" w:sz="0" w:space="0" w:color="auto"/>
        <w:bottom w:val="none" w:sz="0" w:space="0" w:color="auto"/>
        <w:right w:val="none" w:sz="0" w:space="0" w:color="auto"/>
      </w:divBdr>
    </w:div>
    <w:div w:id="1443646634">
      <w:bodyDiv w:val="1"/>
      <w:marLeft w:val="0"/>
      <w:marRight w:val="0"/>
      <w:marTop w:val="0"/>
      <w:marBottom w:val="0"/>
      <w:divBdr>
        <w:top w:val="none" w:sz="0" w:space="0" w:color="auto"/>
        <w:left w:val="none" w:sz="0" w:space="0" w:color="auto"/>
        <w:bottom w:val="none" w:sz="0" w:space="0" w:color="auto"/>
        <w:right w:val="none" w:sz="0" w:space="0" w:color="auto"/>
      </w:divBdr>
    </w:div>
    <w:div w:id="1452625142">
      <w:bodyDiv w:val="1"/>
      <w:marLeft w:val="0"/>
      <w:marRight w:val="0"/>
      <w:marTop w:val="0"/>
      <w:marBottom w:val="0"/>
      <w:divBdr>
        <w:top w:val="none" w:sz="0" w:space="0" w:color="auto"/>
        <w:left w:val="none" w:sz="0" w:space="0" w:color="auto"/>
        <w:bottom w:val="none" w:sz="0" w:space="0" w:color="auto"/>
        <w:right w:val="none" w:sz="0" w:space="0" w:color="auto"/>
      </w:divBdr>
    </w:div>
    <w:div w:id="1484393745">
      <w:bodyDiv w:val="1"/>
      <w:marLeft w:val="0"/>
      <w:marRight w:val="0"/>
      <w:marTop w:val="0"/>
      <w:marBottom w:val="0"/>
      <w:divBdr>
        <w:top w:val="none" w:sz="0" w:space="0" w:color="auto"/>
        <w:left w:val="none" w:sz="0" w:space="0" w:color="auto"/>
        <w:bottom w:val="none" w:sz="0" w:space="0" w:color="auto"/>
        <w:right w:val="none" w:sz="0" w:space="0" w:color="auto"/>
      </w:divBdr>
    </w:div>
    <w:div w:id="1500536417">
      <w:bodyDiv w:val="1"/>
      <w:marLeft w:val="0"/>
      <w:marRight w:val="0"/>
      <w:marTop w:val="0"/>
      <w:marBottom w:val="0"/>
      <w:divBdr>
        <w:top w:val="none" w:sz="0" w:space="0" w:color="auto"/>
        <w:left w:val="none" w:sz="0" w:space="0" w:color="auto"/>
        <w:bottom w:val="none" w:sz="0" w:space="0" w:color="auto"/>
        <w:right w:val="none" w:sz="0" w:space="0" w:color="auto"/>
      </w:divBdr>
    </w:div>
    <w:div w:id="1503230350">
      <w:bodyDiv w:val="1"/>
      <w:marLeft w:val="0"/>
      <w:marRight w:val="0"/>
      <w:marTop w:val="0"/>
      <w:marBottom w:val="0"/>
      <w:divBdr>
        <w:top w:val="none" w:sz="0" w:space="0" w:color="auto"/>
        <w:left w:val="none" w:sz="0" w:space="0" w:color="auto"/>
        <w:bottom w:val="none" w:sz="0" w:space="0" w:color="auto"/>
        <w:right w:val="none" w:sz="0" w:space="0" w:color="auto"/>
      </w:divBdr>
    </w:div>
    <w:div w:id="1525242679">
      <w:bodyDiv w:val="1"/>
      <w:marLeft w:val="0"/>
      <w:marRight w:val="0"/>
      <w:marTop w:val="0"/>
      <w:marBottom w:val="0"/>
      <w:divBdr>
        <w:top w:val="none" w:sz="0" w:space="0" w:color="auto"/>
        <w:left w:val="none" w:sz="0" w:space="0" w:color="auto"/>
        <w:bottom w:val="none" w:sz="0" w:space="0" w:color="auto"/>
        <w:right w:val="none" w:sz="0" w:space="0" w:color="auto"/>
      </w:divBdr>
    </w:div>
    <w:div w:id="1526283489">
      <w:bodyDiv w:val="1"/>
      <w:marLeft w:val="0"/>
      <w:marRight w:val="0"/>
      <w:marTop w:val="0"/>
      <w:marBottom w:val="0"/>
      <w:divBdr>
        <w:top w:val="none" w:sz="0" w:space="0" w:color="auto"/>
        <w:left w:val="none" w:sz="0" w:space="0" w:color="auto"/>
        <w:bottom w:val="none" w:sz="0" w:space="0" w:color="auto"/>
        <w:right w:val="none" w:sz="0" w:space="0" w:color="auto"/>
      </w:divBdr>
    </w:div>
    <w:div w:id="1528374229">
      <w:bodyDiv w:val="1"/>
      <w:marLeft w:val="0"/>
      <w:marRight w:val="0"/>
      <w:marTop w:val="0"/>
      <w:marBottom w:val="0"/>
      <w:divBdr>
        <w:top w:val="none" w:sz="0" w:space="0" w:color="auto"/>
        <w:left w:val="none" w:sz="0" w:space="0" w:color="auto"/>
        <w:bottom w:val="none" w:sz="0" w:space="0" w:color="auto"/>
        <w:right w:val="none" w:sz="0" w:space="0" w:color="auto"/>
      </w:divBdr>
    </w:div>
    <w:div w:id="1529486381">
      <w:bodyDiv w:val="1"/>
      <w:marLeft w:val="0"/>
      <w:marRight w:val="0"/>
      <w:marTop w:val="0"/>
      <w:marBottom w:val="0"/>
      <w:divBdr>
        <w:top w:val="none" w:sz="0" w:space="0" w:color="auto"/>
        <w:left w:val="none" w:sz="0" w:space="0" w:color="auto"/>
        <w:bottom w:val="none" w:sz="0" w:space="0" w:color="auto"/>
        <w:right w:val="none" w:sz="0" w:space="0" w:color="auto"/>
      </w:divBdr>
    </w:div>
    <w:div w:id="1545481292">
      <w:bodyDiv w:val="1"/>
      <w:marLeft w:val="0"/>
      <w:marRight w:val="0"/>
      <w:marTop w:val="0"/>
      <w:marBottom w:val="0"/>
      <w:divBdr>
        <w:top w:val="none" w:sz="0" w:space="0" w:color="auto"/>
        <w:left w:val="none" w:sz="0" w:space="0" w:color="auto"/>
        <w:bottom w:val="none" w:sz="0" w:space="0" w:color="auto"/>
        <w:right w:val="none" w:sz="0" w:space="0" w:color="auto"/>
      </w:divBdr>
    </w:div>
    <w:div w:id="1559709830">
      <w:bodyDiv w:val="1"/>
      <w:marLeft w:val="0"/>
      <w:marRight w:val="0"/>
      <w:marTop w:val="0"/>
      <w:marBottom w:val="0"/>
      <w:divBdr>
        <w:top w:val="none" w:sz="0" w:space="0" w:color="auto"/>
        <w:left w:val="none" w:sz="0" w:space="0" w:color="auto"/>
        <w:bottom w:val="none" w:sz="0" w:space="0" w:color="auto"/>
        <w:right w:val="none" w:sz="0" w:space="0" w:color="auto"/>
      </w:divBdr>
    </w:div>
    <w:div w:id="1578173436">
      <w:bodyDiv w:val="1"/>
      <w:marLeft w:val="0"/>
      <w:marRight w:val="0"/>
      <w:marTop w:val="0"/>
      <w:marBottom w:val="0"/>
      <w:divBdr>
        <w:top w:val="none" w:sz="0" w:space="0" w:color="auto"/>
        <w:left w:val="none" w:sz="0" w:space="0" w:color="auto"/>
        <w:bottom w:val="none" w:sz="0" w:space="0" w:color="auto"/>
        <w:right w:val="none" w:sz="0" w:space="0" w:color="auto"/>
      </w:divBdr>
    </w:div>
    <w:div w:id="1578856390">
      <w:bodyDiv w:val="1"/>
      <w:marLeft w:val="0"/>
      <w:marRight w:val="0"/>
      <w:marTop w:val="0"/>
      <w:marBottom w:val="0"/>
      <w:divBdr>
        <w:top w:val="none" w:sz="0" w:space="0" w:color="auto"/>
        <w:left w:val="none" w:sz="0" w:space="0" w:color="auto"/>
        <w:bottom w:val="none" w:sz="0" w:space="0" w:color="auto"/>
        <w:right w:val="none" w:sz="0" w:space="0" w:color="auto"/>
      </w:divBdr>
    </w:div>
    <w:div w:id="1582786416">
      <w:bodyDiv w:val="1"/>
      <w:marLeft w:val="0"/>
      <w:marRight w:val="0"/>
      <w:marTop w:val="0"/>
      <w:marBottom w:val="0"/>
      <w:divBdr>
        <w:top w:val="none" w:sz="0" w:space="0" w:color="auto"/>
        <w:left w:val="none" w:sz="0" w:space="0" w:color="auto"/>
        <w:bottom w:val="none" w:sz="0" w:space="0" w:color="auto"/>
        <w:right w:val="none" w:sz="0" w:space="0" w:color="auto"/>
      </w:divBdr>
    </w:div>
    <w:div w:id="1584412625">
      <w:bodyDiv w:val="1"/>
      <w:marLeft w:val="0"/>
      <w:marRight w:val="0"/>
      <w:marTop w:val="0"/>
      <w:marBottom w:val="0"/>
      <w:divBdr>
        <w:top w:val="none" w:sz="0" w:space="0" w:color="auto"/>
        <w:left w:val="none" w:sz="0" w:space="0" w:color="auto"/>
        <w:bottom w:val="none" w:sz="0" w:space="0" w:color="auto"/>
        <w:right w:val="none" w:sz="0" w:space="0" w:color="auto"/>
      </w:divBdr>
    </w:div>
    <w:div w:id="1586844877">
      <w:bodyDiv w:val="1"/>
      <w:marLeft w:val="0"/>
      <w:marRight w:val="0"/>
      <w:marTop w:val="0"/>
      <w:marBottom w:val="0"/>
      <w:divBdr>
        <w:top w:val="none" w:sz="0" w:space="0" w:color="auto"/>
        <w:left w:val="none" w:sz="0" w:space="0" w:color="auto"/>
        <w:bottom w:val="none" w:sz="0" w:space="0" w:color="auto"/>
        <w:right w:val="none" w:sz="0" w:space="0" w:color="auto"/>
      </w:divBdr>
    </w:div>
    <w:div w:id="1590263528">
      <w:bodyDiv w:val="1"/>
      <w:marLeft w:val="0"/>
      <w:marRight w:val="0"/>
      <w:marTop w:val="0"/>
      <w:marBottom w:val="0"/>
      <w:divBdr>
        <w:top w:val="none" w:sz="0" w:space="0" w:color="auto"/>
        <w:left w:val="none" w:sz="0" w:space="0" w:color="auto"/>
        <w:bottom w:val="none" w:sz="0" w:space="0" w:color="auto"/>
        <w:right w:val="none" w:sz="0" w:space="0" w:color="auto"/>
      </w:divBdr>
    </w:div>
    <w:div w:id="1593125515">
      <w:bodyDiv w:val="1"/>
      <w:marLeft w:val="0"/>
      <w:marRight w:val="0"/>
      <w:marTop w:val="0"/>
      <w:marBottom w:val="0"/>
      <w:divBdr>
        <w:top w:val="none" w:sz="0" w:space="0" w:color="auto"/>
        <w:left w:val="none" w:sz="0" w:space="0" w:color="auto"/>
        <w:bottom w:val="none" w:sz="0" w:space="0" w:color="auto"/>
        <w:right w:val="none" w:sz="0" w:space="0" w:color="auto"/>
      </w:divBdr>
    </w:div>
    <w:div w:id="1603149795">
      <w:bodyDiv w:val="1"/>
      <w:marLeft w:val="0"/>
      <w:marRight w:val="0"/>
      <w:marTop w:val="0"/>
      <w:marBottom w:val="0"/>
      <w:divBdr>
        <w:top w:val="none" w:sz="0" w:space="0" w:color="auto"/>
        <w:left w:val="none" w:sz="0" w:space="0" w:color="auto"/>
        <w:bottom w:val="none" w:sz="0" w:space="0" w:color="auto"/>
        <w:right w:val="none" w:sz="0" w:space="0" w:color="auto"/>
      </w:divBdr>
    </w:div>
    <w:div w:id="1607931934">
      <w:bodyDiv w:val="1"/>
      <w:marLeft w:val="0"/>
      <w:marRight w:val="0"/>
      <w:marTop w:val="0"/>
      <w:marBottom w:val="0"/>
      <w:divBdr>
        <w:top w:val="none" w:sz="0" w:space="0" w:color="auto"/>
        <w:left w:val="none" w:sz="0" w:space="0" w:color="auto"/>
        <w:bottom w:val="none" w:sz="0" w:space="0" w:color="auto"/>
        <w:right w:val="none" w:sz="0" w:space="0" w:color="auto"/>
      </w:divBdr>
    </w:div>
    <w:div w:id="1614895826">
      <w:bodyDiv w:val="1"/>
      <w:marLeft w:val="0"/>
      <w:marRight w:val="0"/>
      <w:marTop w:val="0"/>
      <w:marBottom w:val="0"/>
      <w:divBdr>
        <w:top w:val="none" w:sz="0" w:space="0" w:color="auto"/>
        <w:left w:val="none" w:sz="0" w:space="0" w:color="auto"/>
        <w:bottom w:val="none" w:sz="0" w:space="0" w:color="auto"/>
        <w:right w:val="none" w:sz="0" w:space="0" w:color="auto"/>
      </w:divBdr>
    </w:div>
    <w:div w:id="1630210956">
      <w:bodyDiv w:val="1"/>
      <w:marLeft w:val="0"/>
      <w:marRight w:val="0"/>
      <w:marTop w:val="0"/>
      <w:marBottom w:val="0"/>
      <w:divBdr>
        <w:top w:val="none" w:sz="0" w:space="0" w:color="auto"/>
        <w:left w:val="none" w:sz="0" w:space="0" w:color="auto"/>
        <w:bottom w:val="none" w:sz="0" w:space="0" w:color="auto"/>
        <w:right w:val="none" w:sz="0" w:space="0" w:color="auto"/>
      </w:divBdr>
    </w:div>
    <w:div w:id="1634283939">
      <w:bodyDiv w:val="1"/>
      <w:marLeft w:val="0"/>
      <w:marRight w:val="0"/>
      <w:marTop w:val="0"/>
      <w:marBottom w:val="0"/>
      <w:divBdr>
        <w:top w:val="none" w:sz="0" w:space="0" w:color="auto"/>
        <w:left w:val="none" w:sz="0" w:space="0" w:color="auto"/>
        <w:bottom w:val="none" w:sz="0" w:space="0" w:color="auto"/>
        <w:right w:val="none" w:sz="0" w:space="0" w:color="auto"/>
      </w:divBdr>
    </w:div>
    <w:div w:id="1640913683">
      <w:bodyDiv w:val="1"/>
      <w:marLeft w:val="0"/>
      <w:marRight w:val="0"/>
      <w:marTop w:val="0"/>
      <w:marBottom w:val="0"/>
      <w:divBdr>
        <w:top w:val="none" w:sz="0" w:space="0" w:color="auto"/>
        <w:left w:val="none" w:sz="0" w:space="0" w:color="auto"/>
        <w:bottom w:val="none" w:sz="0" w:space="0" w:color="auto"/>
        <w:right w:val="none" w:sz="0" w:space="0" w:color="auto"/>
      </w:divBdr>
    </w:div>
    <w:div w:id="1644848082">
      <w:bodyDiv w:val="1"/>
      <w:marLeft w:val="0"/>
      <w:marRight w:val="0"/>
      <w:marTop w:val="0"/>
      <w:marBottom w:val="0"/>
      <w:divBdr>
        <w:top w:val="none" w:sz="0" w:space="0" w:color="auto"/>
        <w:left w:val="none" w:sz="0" w:space="0" w:color="auto"/>
        <w:bottom w:val="none" w:sz="0" w:space="0" w:color="auto"/>
        <w:right w:val="none" w:sz="0" w:space="0" w:color="auto"/>
      </w:divBdr>
    </w:div>
    <w:div w:id="1646814141">
      <w:bodyDiv w:val="1"/>
      <w:marLeft w:val="0"/>
      <w:marRight w:val="0"/>
      <w:marTop w:val="0"/>
      <w:marBottom w:val="0"/>
      <w:divBdr>
        <w:top w:val="none" w:sz="0" w:space="0" w:color="auto"/>
        <w:left w:val="none" w:sz="0" w:space="0" w:color="auto"/>
        <w:bottom w:val="none" w:sz="0" w:space="0" w:color="auto"/>
        <w:right w:val="none" w:sz="0" w:space="0" w:color="auto"/>
      </w:divBdr>
    </w:div>
    <w:div w:id="1651009811">
      <w:bodyDiv w:val="1"/>
      <w:marLeft w:val="0"/>
      <w:marRight w:val="0"/>
      <w:marTop w:val="0"/>
      <w:marBottom w:val="0"/>
      <w:divBdr>
        <w:top w:val="none" w:sz="0" w:space="0" w:color="auto"/>
        <w:left w:val="none" w:sz="0" w:space="0" w:color="auto"/>
        <w:bottom w:val="none" w:sz="0" w:space="0" w:color="auto"/>
        <w:right w:val="none" w:sz="0" w:space="0" w:color="auto"/>
      </w:divBdr>
    </w:div>
    <w:div w:id="1660619446">
      <w:bodyDiv w:val="1"/>
      <w:marLeft w:val="0"/>
      <w:marRight w:val="0"/>
      <w:marTop w:val="0"/>
      <w:marBottom w:val="0"/>
      <w:divBdr>
        <w:top w:val="none" w:sz="0" w:space="0" w:color="auto"/>
        <w:left w:val="none" w:sz="0" w:space="0" w:color="auto"/>
        <w:bottom w:val="none" w:sz="0" w:space="0" w:color="auto"/>
        <w:right w:val="none" w:sz="0" w:space="0" w:color="auto"/>
      </w:divBdr>
    </w:div>
    <w:div w:id="1666323442">
      <w:bodyDiv w:val="1"/>
      <w:marLeft w:val="0"/>
      <w:marRight w:val="0"/>
      <w:marTop w:val="0"/>
      <w:marBottom w:val="0"/>
      <w:divBdr>
        <w:top w:val="none" w:sz="0" w:space="0" w:color="auto"/>
        <w:left w:val="none" w:sz="0" w:space="0" w:color="auto"/>
        <w:bottom w:val="none" w:sz="0" w:space="0" w:color="auto"/>
        <w:right w:val="none" w:sz="0" w:space="0" w:color="auto"/>
      </w:divBdr>
    </w:div>
    <w:div w:id="1683388322">
      <w:bodyDiv w:val="1"/>
      <w:marLeft w:val="0"/>
      <w:marRight w:val="0"/>
      <w:marTop w:val="0"/>
      <w:marBottom w:val="0"/>
      <w:divBdr>
        <w:top w:val="none" w:sz="0" w:space="0" w:color="auto"/>
        <w:left w:val="none" w:sz="0" w:space="0" w:color="auto"/>
        <w:bottom w:val="none" w:sz="0" w:space="0" w:color="auto"/>
        <w:right w:val="none" w:sz="0" w:space="0" w:color="auto"/>
      </w:divBdr>
    </w:div>
    <w:div w:id="1685665068">
      <w:bodyDiv w:val="1"/>
      <w:marLeft w:val="0"/>
      <w:marRight w:val="0"/>
      <w:marTop w:val="0"/>
      <w:marBottom w:val="0"/>
      <w:divBdr>
        <w:top w:val="none" w:sz="0" w:space="0" w:color="auto"/>
        <w:left w:val="none" w:sz="0" w:space="0" w:color="auto"/>
        <w:bottom w:val="none" w:sz="0" w:space="0" w:color="auto"/>
        <w:right w:val="none" w:sz="0" w:space="0" w:color="auto"/>
      </w:divBdr>
    </w:div>
    <w:div w:id="1688093022">
      <w:bodyDiv w:val="1"/>
      <w:marLeft w:val="0"/>
      <w:marRight w:val="0"/>
      <w:marTop w:val="0"/>
      <w:marBottom w:val="0"/>
      <w:divBdr>
        <w:top w:val="none" w:sz="0" w:space="0" w:color="auto"/>
        <w:left w:val="none" w:sz="0" w:space="0" w:color="auto"/>
        <w:bottom w:val="none" w:sz="0" w:space="0" w:color="auto"/>
        <w:right w:val="none" w:sz="0" w:space="0" w:color="auto"/>
      </w:divBdr>
    </w:div>
    <w:div w:id="1690065014">
      <w:bodyDiv w:val="1"/>
      <w:marLeft w:val="0"/>
      <w:marRight w:val="0"/>
      <w:marTop w:val="0"/>
      <w:marBottom w:val="0"/>
      <w:divBdr>
        <w:top w:val="none" w:sz="0" w:space="0" w:color="auto"/>
        <w:left w:val="none" w:sz="0" w:space="0" w:color="auto"/>
        <w:bottom w:val="none" w:sz="0" w:space="0" w:color="auto"/>
        <w:right w:val="none" w:sz="0" w:space="0" w:color="auto"/>
      </w:divBdr>
    </w:div>
    <w:div w:id="1695185544">
      <w:bodyDiv w:val="1"/>
      <w:marLeft w:val="0"/>
      <w:marRight w:val="0"/>
      <w:marTop w:val="0"/>
      <w:marBottom w:val="0"/>
      <w:divBdr>
        <w:top w:val="none" w:sz="0" w:space="0" w:color="auto"/>
        <w:left w:val="none" w:sz="0" w:space="0" w:color="auto"/>
        <w:bottom w:val="none" w:sz="0" w:space="0" w:color="auto"/>
        <w:right w:val="none" w:sz="0" w:space="0" w:color="auto"/>
      </w:divBdr>
    </w:div>
    <w:div w:id="1702632313">
      <w:bodyDiv w:val="1"/>
      <w:marLeft w:val="0"/>
      <w:marRight w:val="0"/>
      <w:marTop w:val="0"/>
      <w:marBottom w:val="0"/>
      <w:divBdr>
        <w:top w:val="none" w:sz="0" w:space="0" w:color="auto"/>
        <w:left w:val="none" w:sz="0" w:space="0" w:color="auto"/>
        <w:bottom w:val="none" w:sz="0" w:space="0" w:color="auto"/>
        <w:right w:val="none" w:sz="0" w:space="0" w:color="auto"/>
      </w:divBdr>
    </w:div>
    <w:div w:id="1719813333">
      <w:bodyDiv w:val="1"/>
      <w:marLeft w:val="0"/>
      <w:marRight w:val="0"/>
      <w:marTop w:val="0"/>
      <w:marBottom w:val="0"/>
      <w:divBdr>
        <w:top w:val="none" w:sz="0" w:space="0" w:color="auto"/>
        <w:left w:val="none" w:sz="0" w:space="0" w:color="auto"/>
        <w:bottom w:val="none" w:sz="0" w:space="0" w:color="auto"/>
        <w:right w:val="none" w:sz="0" w:space="0" w:color="auto"/>
      </w:divBdr>
    </w:div>
    <w:div w:id="1722711329">
      <w:bodyDiv w:val="1"/>
      <w:marLeft w:val="0"/>
      <w:marRight w:val="0"/>
      <w:marTop w:val="0"/>
      <w:marBottom w:val="0"/>
      <w:divBdr>
        <w:top w:val="none" w:sz="0" w:space="0" w:color="auto"/>
        <w:left w:val="none" w:sz="0" w:space="0" w:color="auto"/>
        <w:bottom w:val="none" w:sz="0" w:space="0" w:color="auto"/>
        <w:right w:val="none" w:sz="0" w:space="0" w:color="auto"/>
      </w:divBdr>
    </w:div>
    <w:div w:id="1730569048">
      <w:bodyDiv w:val="1"/>
      <w:marLeft w:val="0"/>
      <w:marRight w:val="0"/>
      <w:marTop w:val="0"/>
      <w:marBottom w:val="0"/>
      <w:divBdr>
        <w:top w:val="none" w:sz="0" w:space="0" w:color="auto"/>
        <w:left w:val="none" w:sz="0" w:space="0" w:color="auto"/>
        <w:bottom w:val="none" w:sz="0" w:space="0" w:color="auto"/>
        <w:right w:val="none" w:sz="0" w:space="0" w:color="auto"/>
      </w:divBdr>
    </w:div>
    <w:div w:id="1743138357">
      <w:bodyDiv w:val="1"/>
      <w:marLeft w:val="0"/>
      <w:marRight w:val="0"/>
      <w:marTop w:val="0"/>
      <w:marBottom w:val="0"/>
      <w:divBdr>
        <w:top w:val="none" w:sz="0" w:space="0" w:color="auto"/>
        <w:left w:val="none" w:sz="0" w:space="0" w:color="auto"/>
        <w:bottom w:val="none" w:sz="0" w:space="0" w:color="auto"/>
        <w:right w:val="none" w:sz="0" w:space="0" w:color="auto"/>
      </w:divBdr>
    </w:div>
    <w:div w:id="1758211483">
      <w:bodyDiv w:val="1"/>
      <w:marLeft w:val="0"/>
      <w:marRight w:val="0"/>
      <w:marTop w:val="0"/>
      <w:marBottom w:val="0"/>
      <w:divBdr>
        <w:top w:val="none" w:sz="0" w:space="0" w:color="auto"/>
        <w:left w:val="none" w:sz="0" w:space="0" w:color="auto"/>
        <w:bottom w:val="none" w:sz="0" w:space="0" w:color="auto"/>
        <w:right w:val="none" w:sz="0" w:space="0" w:color="auto"/>
      </w:divBdr>
    </w:div>
    <w:div w:id="1768188816">
      <w:bodyDiv w:val="1"/>
      <w:marLeft w:val="0"/>
      <w:marRight w:val="0"/>
      <w:marTop w:val="0"/>
      <w:marBottom w:val="0"/>
      <w:divBdr>
        <w:top w:val="none" w:sz="0" w:space="0" w:color="auto"/>
        <w:left w:val="none" w:sz="0" w:space="0" w:color="auto"/>
        <w:bottom w:val="none" w:sz="0" w:space="0" w:color="auto"/>
        <w:right w:val="none" w:sz="0" w:space="0" w:color="auto"/>
      </w:divBdr>
    </w:div>
    <w:div w:id="1777866360">
      <w:bodyDiv w:val="1"/>
      <w:marLeft w:val="0"/>
      <w:marRight w:val="0"/>
      <w:marTop w:val="0"/>
      <w:marBottom w:val="0"/>
      <w:divBdr>
        <w:top w:val="none" w:sz="0" w:space="0" w:color="auto"/>
        <w:left w:val="none" w:sz="0" w:space="0" w:color="auto"/>
        <w:bottom w:val="none" w:sz="0" w:space="0" w:color="auto"/>
        <w:right w:val="none" w:sz="0" w:space="0" w:color="auto"/>
      </w:divBdr>
    </w:div>
    <w:div w:id="1789081162">
      <w:bodyDiv w:val="1"/>
      <w:marLeft w:val="0"/>
      <w:marRight w:val="0"/>
      <w:marTop w:val="0"/>
      <w:marBottom w:val="0"/>
      <w:divBdr>
        <w:top w:val="none" w:sz="0" w:space="0" w:color="auto"/>
        <w:left w:val="none" w:sz="0" w:space="0" w:color="auto"/>
        <w:bottom w:val="none" w:sz="0" w:space="0" w:color="auto"/>
        <w:right w:val="none" w:sz="0" w:space="0" w:color="auto"/>
      </w:divBdr>
    </w:div>
    <w:div w:id="1800031474">
      <w:bodyDiv w:val="1"/>
      <w:marLeft w:val="0"/>
      <w:marRight w:val="0"/>
      <w:marTop w:val="0"/>
      <w:marBottom w:val="0"/>
      <w:divBdr>
        <w:top w:val="none" w:sz="0" w:space="0" w:color="auto"/>
        <w:left w:val="none" w:sz="0" w:space="0" w:color="auto"/>
        <w:bottom w:val="none" w:sz="0" w:space="0" w:color="auto"/>
        <w:right w:val="none" w:sz="0" w:space="0" w:color="auto"/>
      </w:divBdr>
    </w:div>
    <w:div w:id="1849562261">
      <w:bodyDiv w:val="1"/>
      <w:marLeft w:val="0"/>
      <w:marRight w:val="0"/>
      <w:marTop w:val="0"/>
      <w:marBottom w:val="0"/>
      <w:divBdr>
        <w:top w:val="none" w:sz="0" w:space="0" w:color="auto"/>
        <w:left w:val="none" w:sz="0" w:space="0" w:color="auto"/>
        <w:bottom w:val="none" w:sz="0" w:space="0" w:color="auto"/>
        <w:right w:val="none" w:sz="0" w:space="0" w:color="auto"/>
      </w:divBdr>
    </w:div>
    <w:div w:id="1862670741">
      <w:bodyDiv w:val="1"/>
      <w:marLeft w:val="0"/>
      <w:marRight w:val="0"/>
      <w:marTop w:val="0"/>
      <w:marBottom w:val="0"/>
      <w:divBdr>
        <w:top w:val="none" w:sz="0" w:space="0" w:color="auto"/>
        <w:left w:val="none" w:sz="0" w:space="0" w:color="auto"/>
        <w:bottom w:val="none" w:sz="0" w:space="0" w:color="auto"/>
        <w:right w:val="none" w:sz="0" w:space="0" w:color="auto"/>
      </w:divBdr>
    </w:div>
    <w:div w:id="1876388303">
      <w:bodyDiv w:val="1"/>
      <w:marLeft w:val="0"/>
      <w:marRight w:val="0"/>
      <w:marTop w:val="0"/>
      <w:marBottom w:val="0"/>
      <w:divBdr>
        <w:top w:val="none" w:sz="0" w:space="0" w:color="auto"/>
        <w:left w:val="none" w:sz="0" w:space="0" w:color="auto"/>
        <w:bottom w:val="none" w:sz="0" w:space="0" w:color="auto"/>
        <w:right w:val="none" w:sz="0" w:space="0" w:color="auto"/>
      </w:divBdr>
    </w:div>
    <w:div w:id="1879774915">
      <w:bodyDiv w:val="1"/>
      <w:marLeft w:val="0"/>
      <w:marRight w:val="0"/>
      <w:marTop w:val="0"/>
      <w:marBottom w:val="0"/>
      <w:divBdr>
        <w:top w:val="none" w:sz="0" w:space="0" w:color="auto"/>
        <w:left w:val="none" w:sz="0" w:space="0" w:color="auto"/>
        <w:bottom w:val="none" w:sz="0" w:space="0" w:color="auto"/>
        <w:right w:val="none" w:sz="0" w:space="0" w:color="auto"/>
      </w:divBdr>
    </w:div>
    <w:div w:id="1884517406">
      <w:bodyDiv w:val="1"/>
      <w:marLeft w:val="0"/>
      <w:marRight w:val="0"/>
      <w:marTop w:val="0"/>
      <w:marBottom w:val="0"/>
      <w:divBdr>
        <w:top w:val="none" w:sz="0" w:space="0" w:color="auto"/>
        <w:left w:val="none" w:sz="0" w:space="0" w:color="auto"/>
        <w:bottom w:val="none" w:sz="0" w:space="0" w:color="auto"/>
        <w:right w:val="none" w:sz="0" w:space="0" w:color="auto"/>
      </w:divBdr>
    </w:div>
    <w:div w:id="1891649926">
      <w:bodyDiv w:val="1"/>
      <w:marLeft w:val="0"/>
      <w:marRight w:val="0"/>
      <w:marTop w:val="0"/>
      <w:marBottom w:val="0"/>
      <w:divBdr>
        <w:top w:val="none" w:sz="0" w:space="0" w:color="auto"/>
        <w:left w:val="none" w:sz="0" w:space="0" w:color="auto"/>
        <w:bottom w:val="none" w:sz="0" w:space="0" w:color="auto"/>
        <w:right w:val="none" w:sz="0" w:space="0" w:color="auto"/>
      </w:divBdr>
    </w:div>
    <w:div w:id="1898004710">
      <w:bodyDiv w:val="1"/>
      <w:marLeft w:val="0"/>
      <w:marRight w:val="0"/>
      <w:marTop w:val="0"/>
      <w:marBottom w:val="0"/>
      <w:divBdr>
        <w:top w:val="none" w:sz="0" w:space="0" w:color="auto"/>
        <w:left w:val="none" w:sz="0" w:space="0" w:color="auto"/>
        <w:bottom w:val="none" w:sz="0" w:space="0" w:color="auto"/>
        <w:right w:val="none" w:sz="0" w:space="0" w:color="auto"/>
      </w:divBdr>
    </w:div>
    <w:div w:id="1909266303">
      <w:bodyDiv w:val="1"/>
      <w:marLeft w:val="0"/>
      <w:marRight w:val="0"/>
      <w:marTop w:val="0"/>
      <w:marBottom w:val="0"/>
      <w:divBdr>
        <w:top w:val="none" w:sz="0" w:space="0" w:color="auto"/>
        <w:left w:val="none" w:sz="0" w:space="0" w:color="auto"/>
        <w:bottom w:val="none" w:sz="0" w:space="0" w:color="auto"/>
        <w:right w:val="none" w:sz="0" w:space="0" w:color="auto"/>
      </w:divBdr>
    </w:div>
    <w:div w:id="1922182587">
      <w:bodyDiv w:val="1"/>
      <w:marLeft w:val="0"/>
      <w:marRight w:val="0"/>
      <w:marTop w:val="0"/>
      <w:marBottom w:val="0"/>
      <w:divBdr>
        <w:top w:val="none" w:sz="0" w:space="0" w:color="auto"/>
        <w:left w:val="none" w:sz="0" w:space="0" w:color="auto"/>
        <w:bottom w:val="none" w:sz="0" w:space="0" w:color="auto"/>
        <w:right w:val="none" w:sz="0" w:space="0" w:color="auto"/>
      </w:divBdr>
    </w:div>
    <w:div w:id="1930190954">
      <w:bodyDiv w:val="1"/>
      <w:marLeft w:val="0"/>
      <w:marRight w:val="0"/>
      <w:marTop w:val="0"/>
      <w:marBottom w:val="0"/>
      <w:divBdr>
        <w:top w:val="none" w:sz="0" w:space="0" w:color="auto"/>
        <w:left w:val="none" w:sz="0" w:space="0" w:color="auto"/>
        <w:bottom w:val="none" w:sz="0" w:space="0" w:color="auto"/>
        <w:right w:val="none" w:sz="0" w:space="0" w:color="auto"/>
      </w:divBdr>
    </w:div>
    <w:div w:id="1931892841">
      <w:bodyDiv w:val="1"/>
      <w:marLeft w:val="0"/>
      <w:marRight w:val="0"/>
      <w:marTop w:val="0"/>
      <w:marBottom w:val="0"/>
      <w:divBdr>
        <w:top w:val="none" w:sz="0" w:space="0" w:color="auto"/>
        <w:left w:val="none" w:sz="0" w:space="0" w:color="auto"/>
        <w:bottom w:val="none" w:sz="0" w:space="0" w:color="auto"/>
        <w:right w:val="none" w:sz="0" w:space="0" w:color="auto"/>
      </w:divBdr>
    </w:div>
    <w:div w:id="1940402790">
      <w:bodyDiv w:val="1"/>
      <w:marLeft w:val="0"/>
      <w:marRight w:val="0"/>
      <w:marTop w:val="0"/>
      <w:marBottom w:val="0"/>
      <w:divBdr>
        <w:top w:val="none" w:sz="0" w:space="0" w:color="auto"/>
        <w:left w:val="none" w:sz="0" w:space="0" w:color="auto"/>
        <w:bottom w:val="none" w:sz="0" w:space="0" w:color="auto"/>
        <w:right w:val="none" w:sz="0" w:space="0" w:color="auto"/>
      </w:divBdr>
    </w:div>
    <w:div w:id="1948154444">
      <w:bodyDiv w:val="1"/>
      <w:marLeft w:val="0"/>
      <w:marRight w:val="0"/>
      <w:marTop w:val="0"/>
      <w:marBottom w:val="0"/>
      <w:divBdr>
        <w:top w:val="none" w:sz="0" w:space="0" w:color="auto"/>
        <w:left w:val="none" w:sz="0" w:space="0" w:color="auto"/>
        <w:bottom w:val="none" w:sz="0" w:space="0" w:color="auto"/>
        <w:right w:val="none" w:sz="0" w:space="0" w:color="auto"/>
      </w:divBdr>
    </w:div>
    <w:div w:id="1958020695">
      <w:bodyDiv w:val="1"/>
      <w:marLeft w:val="0"/>
      <w:marRight w:val="0"/>
      <w:marTop w:val="0"/>
      <w:marBottom w:val="0"/>
      <w:divBdr>
        <w:top w:val="none" w:sz="0" w:space="0" w:color="auto"/>
        <w:left w:val="none" w:sz="0" w:space="0" w:color="auto"/>
        <w:bottom w:val="none" w:sz="0" w:space="0" w:color="auto"/>
        <w:right w:val="none" w:sz="0" w:space="0" w:color="auto"/>
      </w:divBdr>
    </w:div>
    <w:div w:id="1959410424">
      <w:bodyDiv w:val="1"/>
      <w:marLeft w:val="0"/>
      <w:marRight w:val="0"/>
      <w:marTop w:val="0"/>
      <w:marBottom w:val="0"/>
      <w:divBdr>
        <w:top w:val="none" w:sz="0" w:space="0" w:color="auto"/>
        <w:left w:val="none" w:sz="0" w:space="0" w:color="auto"/>
        <w:bottom w:val="none" w:sz="0" w:space="0" w:color="auto"/>
        <w:right w:val="none" w:sz="0" w:space="0" w:color="auto"/>
      </w:divBdr>
    </w:div>
    <w:div w:id="1962565152">
      <w:bodyDiv w:val="1"/>
      <w:marLeft w:val="0"/>
      <w:marRight w:val="0"/>
      <w:marTop w:val="0"/>
      <w:marBottom w:val="0"/>
      <w:divBdr>
        <w:top w:val="none" w:sz="0" w:space="0" w:color="auto"/>
        <w:left w:val="none" w:sz="0" w:space="0" w:color="auto"/>
        <w:bottom w:val="none" w:sz="0" w:space="0" w:color="auto"/>
        <w:right w:val="none" w:sz="0" w:space="0" w:color="auto"/>
      </w:divBdr>
    </w:div>
    <w:div w:id="1964773708">
      <w:bodyDiv w:val="1"/>
      <w:marLeft w:val="0"/>
      <w:marRight w:val="0"/>
      <w:marTop w:val="0"/>
      <w:marBottom w:val="0"/>
      <w:divBdr>
        <w:top w:val="none" w:sz="0" w:space="0" w:color="auto"/>
        <w:left w:val="none" w:sz="0" w:space="0" w:color="auto"/>
        <w:bottom w:val="none" w:sz="0" w:space="0" w:color="auto"/>
        <w:right w:val="none" w:sz="0" w:space="0" w:color="auto"/>
      </w:divBdr>
    </w:div>
    <w:div w:id="1964994424">
      <w:bodyDiv w:val="1"/>
      <w:marLeft w:val="0"/>
      <w:marRight w:val="0"/>
      <w:marTop w:val="0"/>
      <w:marBottom w:val="0"/>
      <w:divBdr>
        <w:top w:val="none" w:sz="0" w:space="0" w:color="auto"/>
        <w:left w:val="none" w:sz="0" w:space="0" w:color="auto"/>
        <w:bottom w:val="none" w:sz="0" w:space="0" w:color="auto"/>
        <w:right w:val="none" w:sz="0" w:space="0" w:color="auto"/>
      </w:divBdr>
    </w:div>
    <w:div w:id="1971206003">
      <w:bodyDiv w:val="1"/>
      <w:marLeft w:val="0"/>
      <w:marRight w:val="0"/>
      <w:marTop w:val="0"/>
      <w:marBottom w:val="0"/>
      <w:divBdr>
        <w:top w:val="none" w:sz="0" w:space="0" w:color="auto"/>
        <w:left w:val="none" w:sz="0" w:space="0" w:color="auto"/>
        <w:bottom w:val="none" w:sz="0" w:space="0" w:color="auto"/>
        <w:right w:val="none" w:sz="0" w:space="0" w:color="auto"/>
      </w:divBdr>
    </w:div>
    <w:div w:id="1987851181">
      <w:bodyDiv w:val="1"/>
      <w:marLeft w:val="0"/>
      <w:marRight w:val="0"/>
      <w:marTop w:val="0"/>
      <w:marBottom w:val="0"/>
      <w:divBdr>
        <w:top w:val="none" w:sz="0" w:space="0" w:color="auto"/>
        <w:left w:val="none" w:sz="0" w:space="0" w:color="auto"/>
        <w:bottom w:val="none" w:sz="0" w:space="0" w:color="auto"/>
        <w:right w:val="none" w:sz="0" w:space="0" w:color="auto"/>
      </w:divBdr>
    </w:div>
    <w:div w:id="1994217564">
      <w:bodyDiv w:val="1"/>
      <w:marLeft w:val="0"/>
      <w:marRight w:val="0"/>
      <w:marTop w:val="0"/>
      <w:marBottom w:val="0"/>
      <w:divBdr>
        <w:top w:val="none" w:sz="0" w:space="0" w:color="auto"/>
        <w:left w:val="none" w:sz="0" w:space="0" w:color="auto"/>
        <w:bottom w:val="none" w:sz="0" w:space="0" w:color="auto"/>
        <w:right w:val="none" w:sz="0" w:space="0" w:color="auto"/>
      </w:divBdr>
    </w:div>
    <w:div w:id="1995644453">
      <w:bodyDiv w:val="1"/>
      <w:marLeft w:val="0"/>
      <w:marRight w:val="0"/>
      <w:marTop w:val="0"/>
      <w:marBottom w:val="0"/>
      <w:divBdr>
        <w:top w:val="none" w:sz="0" w:space="0" w:color="auto"/>
        <w:left w:val="none" w:sz="0" w:space="0" w:color="auto"/>
        <w:bottom w:val="none" w:sz="0" w:space="0" w:color="auto"/>
        <w:right w:val="none" w:sz="0" w:space="0" w:color="auto"/>
      </w:divBdr>
    </w:div>
    <w:div w:id="2009557616">
      <w:bodyDiv w:val="1"/>
      <w:marLeft w:val="0"/>
      <w:marRight w:val="0"/>
      <w:marTop w:val="0"/>
      <w:marBottom w:val="0"/>
      <w:divBdr>
        <w:top w:val="none" w:sz="0" w:space="0" w:color="auto"/>
        <w:left w:val="none" w:sz="0" w:space="0" w:color="auto"/>
        <w:bottom w:val="none" w:sz="0" w:space="0" w:color="auto"/>
        <w:right w:val="none" w:sz="0" w:space="0" w:color="auto"/>
      </w:divBdr>
    </w:div>
    <w:div w:id="2028365790">
      <w:bodyDiv w:val="1"/>
      <w:marLeft w:val="0"/>
      <w:marRight w:val="0"/>
      <w:marTop w:val="0"/>
      <w:marBottom w:val="0"/>
      <w:divBdr>
        <w:top w:val="none" w:sz="0" w:space="0" w:color="auto"/>
        <w:left w:val="none" w:sz="0" w:space="0" w:color="auto"/>
        <w:bottom w:val="none" w:sz="0" w:space="0" w:color="auto"/>
        <w:right w:val="none" w:sz="0" w:space="0" w:color="auto"/>
      </w:divBdr>
    </w:div>
    <w:div w:id="2057847575">
      <w:bodyDiv w:val="1"/>
      <w:marLeft w:val="0"/>
      <w:marRight w:val="0"/>
      <w:marTop w:val="0"/>
      <w:marBottom w:val="0"/>
      <w:divBdr>
        <w:top w:val="none" w:sz="0" w:space="0" w:color="auto"/>
        <w:left w:val="none" w:sz="0" w:space="0" w:color="auto"/>
        <w:bottom w:val="none" w:sz="0" w:space="0" w:color="auto"/>
        <w:right w:val="none" w:sz="0" w:space="0" w:color="auto"/>
      </w:divBdr>
    </w:div>
    <w:div w:id="2062751694">
      <w:bodyDiv w:val="1"/>
      <w:marLeft w:val="0"/>
      <w:marRight w:val="0"/>
      <w:marTop w:val="0"/>
      <w:marBottom w:val="0"/>
      <w:divBdr>
        <w:top w:val="none" w:sz="0" w:space="0" w:color="auto"/>
        <w:left w:val="none" w:sz="0" w:space="0" w:color="auto"/>
        <w:bottom w:val="none" w:sz="0" w:space="0" w:color="auto"/>
        <w:right w:val="none" w:sz="0" w:space="0" w:color="auto"/>
      </w:divBdr>
    </w:div>
    <w:div w:id="2083522171">
      <w:bodyDiv w:val="1"/>
      <w:marLeft w:val="0"/>
      <w:marRight w:val="0"/>
      <w:marTop w:val="0"/>
      <w:marBottom w:val="0"/>
      <w:divBdr>
        <w:top w:val="none" w:sz="0" w:space="0" w:color="auto"/>
        <w:left w:val="none" w:sz="0" w:space="0" w:color="auto"/>
        <w:bottom w:val="none" w:sz="0" w:space="0" w:color="auto"/>
        <w:right w:val="none" w:sz="0" w:space="0" w:color="auto"/>
      </w:divBdr>
    </w:div>
    <w:div w:id="2086762232">
      <w:bodyDiv w:val="1"/>
      <w:marLeft w:val="0"/>
      <w:marRight w:val="0"/>
      <w:marTop w:val="0"/>
      <w:marBottom w:val="0"/>
      <w:divBdr>
        <w:top w:val="none" w:sz="0" w:space="0" w:color="auto"/>
        <w:left w:val="none" w:sz="0" w:space="0" w:color="auto"/>
        <w:bottom w:val="none" w:sz="0" w:space="0" w:color="auto"/>
        <w:right w:val="none" w:sz="0" w:space="0" w:color="auto"/>
      </w:divBdr>
    </w:div>
    <w:div w:id="2088532660">
      <w:bodyDiv w:val="1"/>
      <w:marLeft w:val="0"/>
      <w:marRight w:val="0"/>
      <w:marTop w:val="0"/>
      <w:marBottom w:val="0"/>
      <w:divBdr>
        <w:top w:val="none" w:sz="0" w:space="0" w:color="auto"/>
        <w:left w:val="none" w:sz="0" w:space="0" w:color="auto"/>
        <w:bottom w:val="none" w:sz="0" w:space="0" w:color="auto"/>
        <w:right w:val="none" w:sz="0" w:space="0" w:color="auto"/>
      </w:divBdr>
    </w:div>
    <w:div w:id="2103792751">
      <w:bodyDiv w:val="1"/>
      <w:marLeft w:val="0"/>
      <w:marRight w:val="0"/>
      <w:marTop w:val="0"/>
      <w:marBottom w:val="0"/>
      <w:divBdr>
        <w:top w:val="none" w:sz="0" w:space="0" w:color="auto"/>
        <w:left w:val="none" w:sz="0" w:space="0" w:color="auto"/>
        <w:bottom w:val="none" w:sz="0" w:space="0" w:color="auto"/>
        <w:right w:val="none" w:sz="0" w:space="0" w:color="auto"/>
      </w:divBdr>
    </w:div>
    <w:div w:id="2110194765">
      <w:bodyDiv w:val="1"/>
      <w:marLeft w:val="0"/>
      <w:marRight w:val="0"/>
      <w:marTop w:val="0"/>
      <w:marBottom w:val="0"/>
      <w:divBdr>
        <w:top w:val="none" w:sz="0" w:space="0" w:color="auto"/>
        <w:left w:val="none" w:sz="0" w:space="0" w:color="auto"/>
        <w:bottom w:val="none" w:sz="0" w:space="0" w:color="auto"/>
        <w:right w:val="none" w:sz="0" w:space="0" w:color="auto"/>
      </w:divBdr>
    </w:div>
    <w:div w:id="2132355192">
      <w:bodyDiv w:val="1"/>
      <w:marLeft w:val="0"/>
      <w:marRight w:val="0"/>
      <w:marTop w:val="0"/>
      <w:marBottom w:val="0"/>
      <w:divBdr>
        <w:top w:val="none" w:sz="0" w:space="0" w:color="auto"/>
        <w:left w:val="none" w:sz="0" w:space="0" w:color="auto"/>
        <w:bottom w:val="none" w:sz="0" w:space="0" w:color="auto"/>
        <w:right w:val="none" w:sz="0" w:space="0" w:color="auto"/>
      </w:divBdr>
    </w:div>
    <w:div w:id="2145805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152F5-2280-4E3E-8AE8-4F068D598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16</Pages>
  <Words>2113</Words>
  <Characters>12049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NewGuy1</dc:creator>
  <cp:keywords/>
  <dc:description/>
  <cp:lastModifiedBy>Gozi Nwabeke</cp:lastModifiedBy>
  <cp:revision>5</cp:revision>
  <cp:lastPrinted>2022-02-27T03:10:00Z</cp:lastPrinted>
  <dcterms:created xsi:type="dcterms:W3CDTF">2023-03-26T21:00:00Z</dcterms:created>
  <dcterms:modified xsi:type="dcterms:W3CDTF">2023-03-27T15:25:00Z</dcterms:modified>
</cp:coreProperties>
</file>