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40" w:rsidRDefault="00202840" w:rsidP="00202840">
      <w:pPr>
        <w:jc w:val="center"/>
        <w:rPr>
          <w:rFonts w:ascii="华文中宋" w:eastAsia="华文中宋" w:hAnsi="华文中宋" w:cs="Times New Roman"/>
          <w:b/>
          <w:bCs/>
          <w:sz w:val="32"/>
          <w:szCs w:val="32"/>
        </w:rPr>
      </w:pPr>
      <w:r>
        <w:rPr>
          <w:rFonts w:ascii="华文中宋" w:eastAsia="华文中宋" w:hAnsi="华文中宋" w:cs="Times New Roman" w:hint="eastAsia"/>
          <w:b/>
          <w:bCs/>
          <w:sz w:val="32"/>
          <w:szCs w:val="32"/>
        </w:rPr>
        <w:t>温馨提示</w:t>
      </w:r>
    </w:p>
    <w:p w:rsidR="00202840" w:rsidRDefault="00202840" w:rsidP="00202840">
      <w:pPr>
        <w:rPr>
          <w:rFonts w:ascii="华文中宋" w:eastAsia="华文中宋" w:hAnsi="华文中宋" w:cs="Times New Roman"/>
          <w:sz w:val="32"/>
          <w:szCs w:val="32"/>
        </w:rPr>
      </w:pPr>
      <w:r>
        <w:rPr>
          <w:rFonts w:ascii="华文中宋" w:eastAsia="华文中宋" w:hAnsi="华文中宋" w:cs="Times New Roman" w:hint="eastAsia"/>
          <w:sz w:val="32"/>
          <w:szCs w:val="32"/>
        </w:rPr>
        <w:t xml:space="preserve"> </w:t>
      </w:r>
    </w:p>
    <w:p w:rsidR="00202840" w:rsidRDefault="00202840" w:rsidP="00202840">
      <w:pPr>
        <w:rPr>
          <w:rFonts w:ascii="华文仿宋" w:eastAsia="华文仿宋" w:hAnsi="华文仿宋" w:cs="Times New Roman"/>
        </w:rPr>
      </w:pPr>
      <w:r>
        <w:rPr>
          <w:rFonts w:ascii="华文仿宋" w:eastAsia="华文仿宋" w:hAnsi="华文仿宋" w:cs="Times New Roman" w:hint="eastAsia"/>
        </w:rPr>
        <w:t>我们非常重视保护您的个人信息与隐私！依据最新的监管要求，我们特向您说明如下：</w:t>
      </w:r>
    </w:p>
    <w:p w:rsidR="00202840" w:rsidRDefault="00202840" w:rsidP="00202840">
      <w:pPr>
        <w:numPr>
          <w:ilvl w:val="0"/>
          <w:numId w:val="1"/>
        </w:numPr>
        <w:rPr>
          <w:rFonts w:ascii="华文仿宋" w:eastAsia="华文仿宋" w:hAnsi="华文仿宋" w:cs="Times New Roman"/>
          <w:u w:val="single"/>
        </w:rPr>
      </w:pPr>
      <w:r>
        <w:rPr>
          <w:rFonts w:ascii="华文仿宋" w:eastAsia="华文仿宋" w:hAnsi="华文仿宋" w:cs="Times New Roman" w:hint="eastAsia"/>
        </w:rPr>
        <w:t>为向您提供健康管理</w:t>
      </w:r>
      <w:r>
        <w:rPr>
          <w:rFonts w:ascii="华文仿宋" w:eastAsia="华文仿宋" w:hAnsi="华文仿宋" w:hint="eastAsia"/>
        </w:rPr>
        <w:t>服务，我们将根据法律规定及《远盟普惠</w:t>
      </w:r>
      <w:r>
        <w:rPr>
          <w:rFonts w:ascii="Times New Roman" w:eastAsia="华文仿宋" w:hAnsi="Times New Roman" w:cs="Times New Roman" w:hint="eastAsia"/>
          <w:color w:val="000000" w:themeColor="text1"/>
        </w:rPr>
        <w:t>隐私政策</w:t>
      </w:r>
      <w:r>
        <w:rPr>
          <w:rFonts w:ascii="华文仿宋" w:eastAsia="华文仿宋" w:hAnsi="华文仿宋" w:hint="eastAsia"/>
        </w:rPr>
        <w:t>》</w:t>
      </w:r>
      <w:r w:rsidR="00D26389">
        <w:rPr>
          <w:rFonts w:ascii="华文仿宋" w:eastAsia="华文仿宋" w:hAnsi="华文仿宋" w:hint="eastAsia"/>
        </w:rPr>
        <w:t>及《远盟普惠</w:t>
      </w:r>
      <w:r w:rsidR="00D32589">
        <w:rPr>
          <w:rFonts w:ascii="华文仿宋" w:eastAsia="华文仿宋" w:hAnsi="华文仿宋" w:hint="eastAsia"/>
        </w:rPr>
        <w:t>用户</w:t>
      </w:r>
      <w:bookmarkStart w:id="0" w:name="_GoBack"/>
      <w:bookmarkEnd w:id="0"/>
      <w:r w:rsidR="00D26389">
        <w:rPr>
          <w:rFonts w:ascii="华文仿宋" w:eastAsia="华文仿宋" w:hAnsi="华文仿宋" w:hint="eastAsia"/>
        </w:rPr>
        <w:t>注册协议》</w:t>
      </w:r>
      <w:r>
        <w:rPr>
          <w:rFonts w:ascii="华文仿宋" w:eastAsia="华文仿宋" w:hAnsi="华文仿宋" w:hint="eastAsia"/>
        </w:rPr>
        <w:t>收集、使用提供服务所必需的个人信息；</w:t>
      </w:r>
    </w:p>
    <w:p w:rsidR="00202840" w:rsidRDefault="00202840" w:rsidP="00202840">
      <w:pPr>
        <w:numPr>
          <w:ilvl w:val="0"/>
          <w:numId w:val="1"/>
        </w:numPr>
        <w:rPr>
          <w:rFonts w:ascii="华文仿宋" w:eastAsia="华文仿宋" w:hAnsi="华文仿宋" w:cs="Times New Roman"/>
          <w:u w:val="single"/>
        </w:rPr>
      </w:pPr>
      <w:r>
        <w:rPr>
          <w:rFonts w:ascii="Times New Roman" w:eastAsia="华文仿宋" w:hAnsi="Times New Roman" w:cs="Times New Roman" w:hint="eastAsia"/>
        </w:rPr>
        <w:t>为向您提供服务，基于您的明示授权，我们可能会开启</w:t>
      </w:r>
      <w:proofErr w:type="gramStart"/>
      <w:r>
        <w:rPr>
          <w:rFonts w:ascii="Times New Roman" w:eastAsia="华文仿宋" w:hAnsi="Times New Roman" w:cs="Times New Roman" w:hint="eastAsia"/>
        </w:rPr>
        <w:t>您设备</w:t>
      </w:r>
      <w:proofErr w:type="gramEnd"/>
      <w:r>
        <w:rPr>
          <w:rFonts w:ascii="Times New Roman" w:eastAsia="华文仿宋" w:hAnsi="Times New Roman" w:cs="Times New Roman" w:hint="eastAsia"/>
        </w:rPr>
        <w:t>中的地理位置、摄像头、麦克风、存储等权限，您有权拒绝和关闭权限。</w:t>
      </w:r>
    </w:p>
    <w:p w:rsidR="00202840" w:rsidRDefault="00202840" w:rsidP="00202840">
      <w:pPr>
        <w:numPr>
          <w:ilvl w:val="0"/>
          <w:numId w:val="1"/>
        </w:numPr>
        <w:rPr>
          <w:rFonts w:ascii="华文仿宋" w:eastAsia="华文仿宋" w:hAnsi="华文仿宋" w:cs="Times New Roman"/>
        </w:rPr>
      </w:pPr>
      <w:r>
        <w:rPr>
          <w:rFonts w:ascii="华文仿宋" w:eastAsia="华文仿宋" w:hAnsi="华文仿宋" w:cs="Times New Roman" w:hint="eastAsia"/>
        </w:rPr>
        <w:t>如为向您提供服务而需从第三方获取您的个人信息，我们将要求第三方说明信息来源，并要求第三</w:t>
      </w:r>
      <w:proofErr w:type="gramStart"/>
      <w:r>
        <w:rPr>
          <w:rFonts w:ascii="华文仿宋" w:eastAsia="华文仿宋" w:hAnsi="华文仿宋" w:cs="Times New Roman" w:hint="eastAsia"/>
        </w:rPr>
        <w:t>方保障</w:t>
      </w:r>
      <w:proofErr w:type="gramEnd"/>
      <w:r>
        <w:rPr>
          <w:rFonts w:ascii="华文仿宋" w:eastAsia="华文仿宋" w:hAnsi="华文仿宋" w:cs="Times New Roman" w:hint="eastAsia"/>
        </w:rPr>
        <w:t>其提供个人信息的合法性。</w:t>
      </w:r>
    </w:p>
    <w:p w:rsidR="00202840" w:rsidRDefault="00202840" w:rsidP="00202840">
      <w:pPr>
        <w:numPr>
          <w:ilvl w:val="0"/>
          <w:numId w:val="1"/>
        </w:numPr>
        <w:rPr>
          <w:rFonts w:ascii="华文仿宋" w:eastAsia="华文仿宋" w:hAnsi="华文仿宋" w:cs="Times New Roman"/>
        </w:rPr>
      </w:pPr>
      <w:r>
        <w:rPr>
          <w:rFonts w:ascii="华文仿宋" w:eastAsia="华文仿宋" w:hAnsi="华文仿宋" w:cs="Times New Roman" w:hint="eastAsia"/>
        </w:rPr>
        <w:t>未经您同意，我们不会向第三方共享您的个人信息。</w:t>
      </w:r>
    </w:p>
    <w:p w:rsidR="00202840" w:rsidRDefault="00202840" w:rsidP="00202840">
      <w:pPr>
        <w:numPr>
          <w:ilvl w:val="0"/>
          <w:numId w:val="1"/>
        </w:numPr>
        <w:rPr>
          <w:rFonts w:ascii="华文仿宋" w:eastAsia="华文仿宋" w:hAnsi="华文仿宋" w:cs="Times New Roman"/>
        </w:rPr>
      </w:pPr>
      <w:r>
        <w:rPr>
          <w:rFonts w:ascii="华文仿宋" w:eastAsia="华文仿宋" w:hAnsi="华文仿宋" w:cs="Times New Roman" w:hint="eastAsia"/>
        </w:rPr>
        <w:t>我们会采取严格的技术措施和管理措施以保护您的个人信息安全。</w:t>
      </w:r>
    </w:p>
    <w:p w:rsidR="00202840" w:rsidRDefault="00202840" w:rsidP="00202840">
      <w:pPr>
        <w:numPr>
          <w:ilvl w:val="0"/>
          <w:numId w:val="1"/>
        </w:numPr>
        <w:rPr>
          <w:rFonts w:ascii="等线" w:hAnsi="等线" w:cs="Times New Roman"/>
        </w:rPr>
      </w:pPr>
      <w:r>
        <w:rPr>
          <w:rFonts w:ascii="华文仿宋" w:eastAsia="华文仿宋" w:hAnsi="华文仿宋" w:cs="Times New Roman" w:hint="eastAsia"/>
        </w:rPr>
        <w:t>您可以根据本隐私政策所述方法访问、更正、</w:t>
      </w:r>
      <w:proofErr w:type="gramStart"/>
      <w:r>
        <w:rPr>
          <w:rFonts w:ascii="华文仿宋" w:eastAsia="华文仿宋" w:hAnsi="华文仿宋" w:cs="Times New Roman" w:hint="eastAsia"/>
        </w:rPr>
        <w:t>删除您</w:t>
      </w:r>
      <w:proofErr w:type="gramEnd"/>
      <w:r>
        <w:rPr>
          <w:rFonts w:ascii="华文仿宋" w:eastAsia="华文仿宋" w:hAnsi="华文仿宋" w:cs="Times New Roman" w:hint="eastAsia"/>
        </w:rPr>
        <w:t>的个人信息，还可以撤回授权同意、注销账号、进行投诉举报以及相关隐私设置。</w:t>
      </w:r>
    </w:p>
    <w:p w:rsidR="00271081" w:rsidRPr="00202840" w:rsidRDefault="00271081"/>
    <w:sectPr w:rsidR="00271081" w:rsidRPr="00202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1428E"/>
    <w:multiLevelType w:val="multilevel"/>
    <w:tmpl w:val="5421428E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17"/>
    <w:rsid w:val="00202840"/>
    <w:rsid w:val="00271081"/>
    <w:rsid w:val="002F1A17"/>
    <w:rsid w:val="00D26389"/>
    <w:rsid w:val="00D3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8FE1"/>
  <w15:chartTrackingRefBased/>
  <w15:docId w15:val="{4AAF6A44-E8D6-4FFA-BDB5-0EF33F24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840"/>
    <w:pPr>
      <w:widowControl w:val="0"/>
      <w:spacing w:before="120" w:after="12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kayden</dc:creator>
  <cp:keywords/>
  <dc:description/>
  <cp:lastModifiedBy>kayden</cp:lastModifiedBy>
  <cp:revision>4</cp:revision>
  <dcterms:created xsi:type="dcterms:W3CDTF">2021-05-26T06:32:00Z</dcterms:created>
  <dcterms:modified xsi:type="dcterms:W3CDTF">2021-05-26T06:55:00Z</dcterms:modified>
</cp:coreProperties>
</file>