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E340" w14:textId="77777777" w:rsidR="00BD6E2B" w:rsidRPr="006C63BA" w:rsidRDefault="00BD6E2B" w:rsidP="00CA6E9A">
      <w:pPr>
        <w:pStyle w:val="2"/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7922449"/>
      <w:r w:rsidRPr="006C63BA">
        <w:rPr>
          <w:rFonts w:ascii="微软雅黑" w:eastAsia="微软雅黑" w:hAnsi="微软雅黑" w:hint="eastAsia"/>
          <w:sz w:val="28"/>
          <w:szCs w:val="28"/>
        </w:rPr>
        <w:t>转诊导</w:t>
      </w:r>
      <w:proofErr w:type="gramStart"/>
      <w:r w:rsidRPr="006C63BA">
        <w:rPr>
          <w:rFonts w:ascii="微软雅黑" w:eastAsia="微软雅黑" w:hAnsi="微软雅黑" w:hint="eastAsia"/>
          <w:sz w:val="28"/>
          <w:szCs w:val="28"/>
        </w:rPr>
        <w:t>医</w:t>
      </w:r>
      <w:proofErr w:type="gramEnd"/>
      <w:r w:rsidRPr="006C63BA">
        <w:rPr>
          <w:rFonts w:ascii="微软雅黑" w:eastAsia="微软雅黑" w:hAnsi="微软雅黑" w:hint="eastAsia"/>
          <w:sz w:val="28"/>
          <w:szCs w:val="28"/>
        </w:rPr>
        <w:t>服务</w:t>
      </w:r>
      <w:bookmarkEnd w:id="0"/>
    </w:p>
    <w:p w14:paraId="45BE0071" w14:textId="77777777" w:rsidR="00BD6E2B" w:rsidRPr="006C63BA" w:rsidRDefault="00BD6E2B" w:rsidP="00BD6E2B">
      <w:pPr>
        <w:spacing w:line="276" w:lineRule="auto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1、服务内容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"/>
        <w:gridCol w:w="7362"/>
      </w:tblGrid>
      <w:tr w:rsidR="00BD6E2B" w:rsidRPr="006C63BA" w14:paraId="1F0B8DF3" w14:textId="77777777" w:rsidTr="002B19D5">
        <w:tc>
          <w:tcPr>
            <w:tcW w:w="563" w:type="pct"/>
            <w:vAlign w:val="center"/>
          </w:tcPr>
          <w:p w14:paraId="2523C200" w14:textId="77777777" w:rsidR="00BD6E2B" w:rsidRPr="006C63BA" w:rsidRDefault="00BD6E2B" w:rsidP="002B19D5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bCs/>
                <w:sz w:val="18"/>
              </w:rPr>
              <w:t>项目</w:t>
            </w:r>
          </w:p>
        </w:tc>
        <w:tc>
          <w:tcPr>
            <w:tcW w:w="4437" w:type="pct"/>
            <w:vAlign w:val="center"/>
          </w:tcPr>
          <w:p w14:paraId="67D63065" w14:textId="77777777" w:rsidR="00BD6E2B" w:rsidRPr="006C63BA" w:rsidRDefault="00BD6E2B" w:rsidP="002B19D5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b/>
                <w:bCs/>
                <w:sz w:val="18"/>
              </w:rPr>
              <w:t>项目说明</w:t>
            </w:r>
          </w:p>
        </w:tc>
      </w:tr>
      <w:tr w:rsidR="00BD6E2B" w:rsidRPr="006C63BA" w14:paraId="713C54B0" w14:textId="77777777" w:rsidTr="002B19D5">
        <w:tc>
          <w:tcPr>
            <w:tcW w:w="563" w:type="pct"/>
            <w:vMerge w:val="restart"/>
            <w:vAlign w:val="center"/>
          </w:tcPr>
          <w:p w14:paraId="19517567" w14:textId="77777777" w:rsidR="00BD6E2B" w:rsidRPr="006C63BA" w:rsidRDefault="00BD6E2B" w:rsidP="002B19D5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bCs/>
                <w:sz w:val="18"/>
              </w:rPr>
            </w:pPr>
            <w:r w:rsidRPr="006C63BA">
              <w:rPr>
                <w:rFonts w:ascii="微软雅黑" w:eastAsia="微软雅黑" w:hAnsi="微软雅黑" w:hint="eastAsia"/>
                <w:sz w:val="18"/>
                <w:szCs w:val="20"/>
              </w:rPr>
              <w:t>转诊导</w:t>
            </w:r>
            <w:proofErr w:type="gramStart"/>
            <w:r w:rsidRPr="006C63BA">
              <w:rPr>
                <w:rFonts w:ascii="微软雅黑" w:eastAsia="微软雅黑" w:hAnsi="微软雅黑" w:hint="eastAsia"/>
                <w:sz w:val="18"/>
                <w:szCs w:val="20"/>
              </w:rPr>
              <w:t>医</w:t>
            </w:r>
            <w:proofErr w:type="gramEnd"/>
            <w:r w:rsidRPr="006C63BA">
              <w:rPr>
                <w:rFonts w:ascii="微软雅黑" w:eastAsia="微软雅黑" w:hAnsi="微软雅黑" w:hint="eastAsia"/>
                <w:sz w:val="18"/>
                <w:szCs w:val="20"/>
              </w:rPr>
              <w:t>服务</w:t>
            </w:r>
          </w:p>
        </w:tc>
        <w:tc>
          <w:tcPr>
            <w:tcW w:w="4437" w:type="pct"/>
            <w:vAlign w:val="center"/>
          </w:tcPr>
          <w:p w14:paraId="6511A6E4" w14:textId="77777777" w:rsidR="00BD6E2B" w:rsidRPr="006C63BA" w:rsidRDefault="00BD6E2B" w:rsidP="002B19D5">
            <w:pPr>
              <w:tabs>
                <w:tab w:val="left" w:pos="885"/>
              </w:tabs>
              <w:spacing w:line="276" w:lineRule="auto"/>
              <w:rPr>
                <w:rFonts w:ascii="微软雅黑" w:eastAsia="微软雅黑" w:hAnsi="微软雅黑"/>
                <w:bCs/>
                <w:sz w:val="18"/>
              </w:rPr>
            </w:pPr>
            <w:proofErr w:type="gramStart"/>
            <w:r w:rsidRPr="006C63BA">
              <w:rPr>
                <w:rFonts w:ascii="微软雅黑" w:eastAsia="微软雅黑" w:hAnsi="微软雅黑" w:hint="eastAsia"/>
                <w:sz w:val="18"/>
              </w:rPr>
              <w:t>远盟根据</w:t>
            </w:r>
            <w:proofErr w:type="gramEnd"/>
            <w:r w:rsidRPr="006C63BA">
              <w:rPr>
                <w:rFonts w:ascii="微软雅黑" w:eastAsia="微软雅黑" w:hAnsi="微软雅黑" w:hint="eastAsia"/>
                <w:sz w:val="18"/>
              </w:rPr>
              <w:t>会员需求和病情，在</w:t>
            </w:r>
            <w:r w:rsidRPr="006C63BA">
              <w:rPr>
                <w:rFonts w:ascii="微软雅黑" w:eastAsia="微软雅黑" w:hAnsi="微软雅黑"/>
                <w:sz w:val="18"/>
              </w:rPr>
              <w:t>7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个工作日内为其预约指定医院、科室</w:t>
            </w:r>
            <w:proofErr w:type="gramStart"/>
            <w:r w:rsidRPr="006C63BA">
              <w:rPr>
                <w:rFonts w:ascii="微软雅黑" w:eastAsia="微软雅黑" w:hAnsi="微软雅黑" w:hint="eastAsia"/>
                <w:sz w:val="18"/>
              </w:rPr>
              <w:t>的号源就诊</w:t>
            </w:r>
            <w:proofErr w:type="gramEnd"/>
            <w:r w:rsidRPr="006C63BA">
              <w:rPr>
                <w:rFonts w:ascii="微软雅黑" w:eastAsia="微软雅黑" w:hAnsi="微软雅黑" w:hint="eastAsia"/>
                <w:sz w:val="18"/>
              </w:rPr>
              <w:t>。会员就诊过程中，</w:t>
            </w:r>
            <w:proofErr w:type="gramStart"/>
            <w:r w:rsidRPr="006C63BA">
              <w:rPr>
                <w:rFonts w:ascii="微软雅黑" w:eastAsia="微软雅黑" w:hAnsi="微软雅黑" w:hint="eastAsia"/>
                <w:sz w:val="18"/>
              </w:rPr>
              <w:t>远盟提供</w:t>
            </w:r>
            <w:proofErr w:type="gramEnd"/>
            <w:r w:rsidRPr="006C63BA">
              <w:rPr>
                <w:rFonts w:ascii="微软雅黑" w:eastAsia="微软雅黑" w:hAnsi="微软雅黑" w:hint="eastAsia"/>
                <w:sz w:val="18"/>
              </w:rPr>
              <w:t>全程就医陪同服务。</w:t>
            </w:r>
            <w:r>
              <w:rPr>
                <w:rFonts w:ascii="微软雅黑" w:eastAsia="微软雅黑" w:hAnsi="微软雅黑" w:hint="eastAsia"/>
                <w:sz w:val="18"/>
              </w:rPr>
              <w:t>（专家门诊预约和就医陪同服务不可分开使用）</w:t>
            </w:r>
          </w:p>
        </w:tc>
      </w:tr>
      <w:tr w:rsidR="00BD6E2B" w:rsidRPr="006C63BA" w14:paraId="2CF0C649" w14:textId="77777777" w:rsidTr="002B19D5">
        <w:trPr>
          <w:trHeight w:val="185"/>
        </w:trPr>
        <w:tc>
          <w:tcPr>
            <w:tcW w:w="563" w:type="pct"/>
            <w:vMerge/>
            <w:vAlign w:val="center"/>
          </w:tcPr>
          <w:p w14:paraId="3289D84D" w14:textId="77777777" w:rsidR="00BD6E2B" w:rsidRPr="006C63BA" w:rsidRDefault="00BD6E2B" w:rsidP="002B19D5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4437" w:type="pct"/>
            <w:vAlign w:val="center"/>
          </w:tcPr>
          <w:p w14:paraId="6D3BDF42" w14:textId="77777777" w:rsidR="00BD6E2B" w:rsidRPr="006C63BA" w:rsidRDefault="00BD6E2B" w:rsidP="002B19D5">
            <w:pPr>
              <w:tabs>
                <w:tab w:val="left" w:pos="885"/>
              </w:tabs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C63BA">
              <w:rPr>
                <w:rFonts w:ascii="微软雅黑" w:eastAsia="微软雅黑" w:hAnsi="微软雅黑"/>
                <w:sz w:val="18"/>
              </w:rPr>
              <w:t>提供</w:t>
            </w:r>
            <w:r w:rsidRPr="006C63BA">
              <w:rPr>
                <w:rFonts w:ascii="微软雅黑" w:eastAsia="微软雅黑" w:hAnsi="微软雅黑" w:hint="eastAsia"/>
                <w:sz w:val="18"/>
              </w:rPr>
              <w:t>诊前分诊和</w:t>
            </w:r>
            <w:proofErr w:type="gramStart"/>
            <w:r w:rsidRPr="006C63BA">
              <w:rPr>
                <w:rFonts w:ascii="微软雅黑" w:eastAsia="微软雅黑" w:hAnsi="微软雅黑" w:hint="eastAsia"/>
                <w:sz w:val="18"/>
              </w:rPr>
              <w:t>诊后</w:t>
            </w:r>
            <w:proofErr w:type="gramEnd"/>
            <w:r w:rsidRPr="006C63BA">
              <w:rPr>
                <w:rFonts w:ascii="微软雅黑" w:eastAsia="微软雅黑" w:hAnsi="微软雅黑" w:hint="eastAsia"/>
                <w:sz w:val="18"/>
              </w:rPr>
              <w:t>健康指导服务。</w:t>
            </w:r>
          </w:p>
        </w:tc>
      </w:tr>
      <w:tr w:rsidR="00BD6E2B" w:rsidRPr="006C63BA" w14:paraId="768A267B" w14:textId="77777777" w:rsidTr="002B19D5">
        <w:trPr>
          <w:trHeight w:val="185"/>
        </w:trPr>
        <w:tc>
          <w:tcPr>
            <w:tcW w:w="563" w:type="pct"/>
            <w:vMerge/>
            <w:vAlign w:val="center"/>
          </w:tcPr>
          <w:p w14:paraId="2BF3BA29" w14:textId="77777777" w:rsidR="00BD6E2B" w:rsidRPr="006C63BA" w:rsidRDefault="00BD6E2B" w:rsidP="002B19D5">
            <w:pPr>
              <w:tabs>
                <w:tab w:val="left" w:pos="885"/>
              </w:tabs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4437" w:type="pct"/>
            <w:vAlign w:val="center"/>
          </w:tcPr>
          <w:p w14:paraId="40396FFD" w14:textId="77777777" w:rsidR="00BD6E2B" w:rsidRPr="006C63BA" w:rsidRDefault="00BD6E2B" w:rsidP="002B19D5">
            <w:pPr>
              <w:tabs>
                <w:tab w:val="left" w:pos="885"/>
              </w:tabs>
              <w:spacing w:line="276" w:lineRule="auto"/>
              <w:rPr>
                <w:rFonts w:ascii="微软雅黑" w:eastAsia="微软雅黑" w:hAnsi="微软雅黑"/>
                <w:sz w:val="18"/>
              </w:rPr>
            </w:pPr>
            <w:proofErr w:type="gramStart"/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本服务</w:t>
            </w:r>
            <w:proofErr w:type="gramEnd"/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每人每年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只可享受一次（成功计为一次），过期无效</w:t>
            </w:r>
            <w:r w:rsidRPr="006C63BA">
              <w:rPr>
                <w:rFonts w:ascii="微软雅黑" w:eastAsia="微软雅黑" w:hAnsi="微软雅黑" w:cs="宋体" w:hint="eastAsia"/>
                <w:kern w:val="0"/>
                <w:sz w:val="18"/>
                <w:szCs w:val="20"/>
              </w:rPr>
              <w:t>。</w:t>
            </w:r>
          </w:p>
        </w:tc>
      </w:tr>
    </w:tbl>
    <w:p w14:paraId="2CF33A44" w14:textId="77777777" w:rsidR="00BD6E2B" w:rsidRPr="006C63BA" w:rsidRDefault="00BD6E2B" w:rsidP="00BD6E2B">
      <w:pPr>
        <w:spacing w:line="276" w:lineRule="auto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2、服务说明</w:t>
      </w:r>
    </w:p>
    <w:p w14:paraId="0A0F06AB" w14:textId="77777777" w:rsidR="00BD6E2B" w:rsidRPr="00587ABF" w:rsidRDefault="00BD6E2B" w:rsidP="00BD6E2B">
      <w:pPr>
        <w:widowControl/>
        <w:numPr>
          <w:ilvl w:val="0"/>
          <w:numId w:val="5"/>
        </w:numPr>
        <w:tabs>
          <w:tab w:val="clear" w:pos="561"/>
        </w:tabs>
        <w:spacing w:before="120" w:line="276" w:lineRule="auto"/>
        <w:ind w:left="709" w:hanging="561"/>
        <w:jc w:val="left"/>
        <w:rPr>
          <w:rFonts w:ascii="微软雅黑" w:eastAsia="微软雅黑" w:hAnsi="微软雅黑" w:cs="宋体"/>
          <w:kern w:val="0"/>
          <w:szCs w:val="21"/>
        </w:rPr>
      </w:pPr>
      <w:bookmarkStart w:id="1" w:name="OLE_LINK1"/>
      <w:bookmarkStart w:id="2" w:name="OLE_LINK2"/>
      <w:proofErr w:type="gramStart"/>
      <w:r>
        <w:rPr>
          <w:rFonts w:ascii="微软雅黑" w:eastAsia="微软雅黑" w:hAnsi="微软雅黑" w:hint="eastAsia"/>
        </w:rPr>
        <w:t>本</w:t>
      </w:r>
      <w:r w:rsidRPr="002977E7">
        <w:rPr>
          <w:rFonts w:ascii="微软雅黑" w:eastAsia="微软雅黑" w:hAnsi="微软雅黑" w:hint="eastAsia"/>
        </w:rPr>
        <w:t>服务</w:t>
      </w:r>
      <w:proofErr w:type="gramEnd"/>
      <w:r w:rsidRPr="002977E7">
        <w:rPr>
          <w:rFonts w:ascii="微软雅黑" w:eastAsia="微软雅黑" w:hAnsi="微软雅黑" w:hint="eastAsia"/>
        </w:rPr>
        <w:t>仅限会员本人使用</w:t>
      </w:r>
      <w:r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 w:cs="宋体" w:hint="eastAsia"/>
          <w:kern w:val="0"/>
        </w:rPr>
        <w:t>服务费不包含挂号费，挂号费及任何相关医疗费用需由会员自行承担</w:t>
      </w:r>
      <w:r>
        <w:rPr>
          <w:rFonts w:ascii="微软雅黑" w:eastAsia="微软雅黑" w:hAnsi="微软雅黑" w:cs="宋体" w:hint="eastAsia"/>
          <w:kern w:val="0"/>
        </w:rPr>
        <w:t>。</w:t>
      </w:r>
    </w:p>
    <w:p w14:paraId="7D7F77ED" w14:textId="079A45FC" w:rsidR="00BD6E2B" w:rsidRPr="00587ABF" w:rsidRDefault="00BD6E2B" w:rsidP="00BD6E2B">
      <w:pPr>
        <w:widowControl/>
        <w:numPr>
          <w:ilvl w:val="0"/>
          <w:numId w:val="5"/>
        </w:numPr>
        <w:tabs>
          <w:tab w:val="clear" w:pos="561"/>
        </w:tabs>
        <w:spacing w:before="120" w:line="276" w:lineRule="auto"/>
        <w:ind w:left="709" w:hanging="561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本服务</w:t>
      </w:r>
      <w:proofErr w:type="gramEnd"/>
      <w:r>
        <w:rPr>
          <w:rFonts w:ascii="微软雅黑" w:eastAsia="微软雅黑" w:hAnsi="微软雅黑"/>
        </w:rPr>
        <w:t>的疾病范围以保险公司规定的范围为准</w:t>
      </w:r>
      <w:r>
        <w:rPr>
          <w:rFonts w:ascii="微软雅黑" w:eastAsia="微软雅黑" w:hAnsi="微软雅黑" w:hint="eastAsia"/>
        </w:rPr>
        <w:t>，如无特别规定，</w:t>
      </w:r>
      <w:proofErr w:type="gramStart"/>
      <w:r>
        <w:rPr>
          <w:rFonts w:ascii="微软雅黑" w:eastAsia="微软雅黑" w:hAnsi="微软雅黑" w:hint="eastAsia"/>
        </w:rPr>
        <w:t>则服务</w:t>
      </w:r>
      <w:proofErr w:type="gramEnd"/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观察期默认为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0天</w:t>
      </w:r>
      <w:r>
        <w:rPr>
          <w:rFonts w:ascii="微软雅黑" w:eastAsia="微软雅黑" w:hAnsi="微软雅黑" w:hint="eastAsia"/>
        </w:rPr>
        <w:t>；</w:t>
      </w:r>
      <w:r w:rsidR="00010482" w:rsidRPr="00587ABF">
        <w:rPr>
          <w:rFonts w:ascii="微软雅黑" w:eastAsia="微软雅黑" w:hAnsi="微软雅黑"/>
        </w:rPr>
        <w:t xml:space="preserve"> </w:t>
      </w:r>
    </w:p>
    <w:p w14:paraId="1E28CCF0" w14:textId="77777777" w:rsidR="00BD6E2B" w:rsidRPr="006C63BA" w:rsidRDefault="00BD6E2B" w:rsidP="00BD6E2B">
      <w:pPr>
        <w:widowControl/>
        <w:numPr>
          <w:ilvl w:val="0"/>
          <w:numId w:val="5"/>
        </w:numPr>
        <w:tabs>
          <w:tab w:val="clear" w:pos="561"/>
        </w:tabs>
        <w:spacing w:before="120" w:line="276" w:lineRule="auto"/>
        <w:ind w:left="709" w:hanging="561"/>
        <w:jc w:val="left"/>
        <w:rPr>
          <w:rFonts w:ascii="微软雅黑" w:eastAsia="微软雅黑" w:hAnsi="微软雅黑" w:cs="宋体"/>
          <w:kern w:val="0"/>
          <w:szCs w:val="21"/>
        </w:rPr>
      </w:pPr>
      <w:proofErr w:type="gramStart"/>
      <w:r w:rsidRPr="006C63BA">
        <w:rPr>
          <w:rFonts w:ascii="微软雅黑" w:eastAsia="微软雅黑" w:hAnsi="微软雅黑"/>
        </w:rPr>
        <w:t>远盟提供</w:t>
      </w:r>
      <w:proofErr w:type="gramEnd"/>
      <w:r w:rsidRPr="006C63BA">
        <w:rPr>
          <w:rFonts w:ascii="微软雅黑" w:eastAsia="微软雅黑" w:hAnsi="微软雅黑"/>
        </w:rPr>
        <w:t>预约副主任及其以上级别医生的门诊号源</w:t>
      </w:r>
      <w:r w:rsidRPr="006C63BA">
        <w:rPr>
          <w:rFonts w:ascii="微软雅黑" w:eastAsia="微软雅黑" w:hAnsi="微软雅黑" w:hint="eastAsia"/>
        </w:rPr>
        <w:t>，</w:t>
      </w:r>
      <w:r w:rsidRPr="006C63BA">
        <w:rPr>
          <w:rFonts w:ascii="微软雅黑" w:eastAsia="微软雅黑" w:hAnsi="微软雅黑"/>
        </w:rPr>
        <w:t>不承诺门诊类型</w:t>
      </w:r>
      <w:r w:rsidRPr="006C63BA">
        <w:rPr>
          <w:rFonts w:ascii="微软雅黑" w:eastAsia="微软雅黑" w:hAnsi="微软雅黑" w:hint="eastAsia"/>
        </w:rPr>
        <w:t>（口腔类专科只保证普通门诊的预约）。</w:t>
      </w:r>
      <w:r w:rsidRPr="006C63BA">
        <w:rPr>
          <w:rFonts w:ascii="微软雅黑" w:eastAsia="微软雅黑" w:hAnsi="微软雅黑" w:cs="宋体" w:hint="eastAsia"/>
          <w:kern w:val="0"/>
        </w:rPr>
        <w:t>不承诺点名预约</w:t>
      </w:r>
      <w:r w:rsidRPr="006C63BA">
        <w:rPr>
          <w:rFonts w:ascii="微软雅黑" w:eastAsia="微软雅黑" w:hAnsi="微软雅黑" w:cs="宋体" w:hint="eastAsia"/>
          <w:kern w:val="0"/>
          <w:szCs w:val="21"/>
        </w:rPr>
        <w:t>。</w:t>
      </w:r>
    </w:p>
    <w:bookmarkEnd w:id="1"/>
    <w:bookmarkEnd w:id="2"/>
    <w:p w14:paraId="1E4AE72F" w14:textId="77777777" w:rsidR="00BD6E2B" w:rsidRDefault="00BD6E2B" w:rsidP="00BD6E2B">
      <w:pPr>
        <w:pStyle w:val="a7"/>
        <w:numPr>
          <w:ilvl w:val="0"/>
          <w:numId w:val="5"/>
        </w:numPr>
        <w:tabs>
          <w:tab w:val="clear" w:pos="561"/>
        </w:tabs>
        <w:ind w:left="709" w:firstLineChars="0" w:hanging="561"/>
        <w:rPr>
          <w:rFonts w:ascii="微软雅黑" w:eastAsia="微软雅黑" w:hAnsi="微软雅黑"/>
        </w:rPr>
      </w:pPr>
      <w:proofErr w:type="gramStart"/>
      <w:r w:rsidRPr="006C63BA">
        <w:rPr>
          <w:rFonts w:ascii="微软雅黑" w:eastAsia="微软雅黑" w:hAnsi="微软雅黑"/>
        </w:rPr>
        <w:t>远盟不</w:t>
      </w:r>
      <w:proofErr w:type="gramEnd"/>
      <w:r w:rsidRPr="006C63BA">
        <w:rPr>
          <w:rFonts w:ascii="微软雅黑" w:eastAsia="微软雅黑" w:hAnsi="微软雅黑"/>
        </w:rPr>
        <w:t>提供传染类疾病及精神类疾病的门诊预约</w:t>
      </w:r>
      <w:r w:rsidRPr="006C63BA">
        <w:rPr>
          <w:rFonts w:ascii="微软雅黑" w:eastAsia="微软雅黑" w:hAnsi="微软雅黑" w:hint="eastAsia"/>
        </w:rPr>
        <w:t>，不支持产科建档服务。</w:t>
      </w:r>
    </w:p>
    <w:p w14:paraId="3A93C14E" w14:textId="77777777" w:rsidR="00BD6E2B" w:rsidRPr="006C63BA" w:rsidRDefault="00BD6E2B" w:rsidP="00BD6E2B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gramStart"/>
      <w:r w:rsidRPr="00E9609A">
        <w:rPr>
          <w:rFonts w:ascii="微软雅黑" w:eastAsia="微软雅黑" w:hAnsi="微软雅黑" w:hint="eastAsia"/>
        </w:rPr>
        <w:t>远盟在</w:t>
      </w:r>
      <w:proofErr w:type="gramEnd"/>
      <w:r w:rsidRPr="00E9609A">
        <w:rPr>
          <w:rFonts w:ascii="微软雅黑" w:eastAsia="微软雅黑" w:hAnsi="微软雅黑" w:hint="eastAsia"/>
        </w:rPr>
        <w:t>进行就医陪同服务时，为医院内陪同服务，不包括医院外的接送、陪伴等服务，服务时间为上午或下午，以中午12点为节点，</w:t>
      </w:r>
      <w:proofErr w:type="gramStart"/>
      <w:r w:rsidRPr="00E9609A">
        <w:rPr>
          <w:rFonts w:ascii="微软雅黑" w:eastAsia="微软雅黑" w:hAnsi="微软雅黑" w:hint="eastAsia"/>
        </w:rPr>
        <w:t>不</w:t>
      </w:r>
      <w:proofErr w:type="gramEnd"/>
      <w:r w:rsidRPr="00E9609A">
        <w:rPr>
          <w:rFonts w:ascii="微软雅黑" w:eastAsia="微软雅黑" w:hAnsi="微软雅黑" w:hint="eastAsia"/>
        </w:rPr>
        <w:t>跨越使用，单次服务时长不超过4小时；且不支持住院病人、门急诊留观病人、重症和急救病人、精神病人、传染病的病人、醉酒状态的病人；12岁以内的儿童须有家属陪伴</w:t>
      </w:r>
      <w:r>
        <w:rPr>
          <w:rFonts w:ascii="微软雅黑" w:eastAsia="微软雅黑" w:hAnsi="微软雅黑" w:hint="eastAsia"/>
        </w:rPr>
        <w:t>；</w:t>
      </w:r>
    </w:p>
    <w:p w14:paraId="516B8EE6" w14:textId="77777777" w:rsidR="00BD6E2B" w:rsidRPr="006C63BA" w:rsidRDefault="00BD6E2B" w:rsidP="00BD6E2B">
      <w:pPr>
        <w:widowControl/>
        <w:numPr>
          <w:ilvl w:val="0"/>
          <w:numId w:val="5"/>
        </w:numPr>
        <w:tabs>
          <w:tab w:val="clear" w:pos="561"/>
        </w:tabs>
        <w:spacing w:before="120" w:line="276" w:lineRule="auto"/>
        <w:ind w:left="709" w:hanging="561"/>
        <w:jc w:val="left"/>
        <w:rPr>
          <w:rFonts w:ascii="微软雅黑" w:eastAsia="微软雅黑" w:hAnsi="微软雅黑" w:cs="宋体"/>
          <w:kern w:val="0"/>
          <w:szCs w:val="21"/>
        </w:rPr>
      </w:pPr>
      <w:r w:rsidRPr="006C63BA">
        <w:rPr>
          <w:rFonts w:ascii="微软雅黑" w:eastAsia="微软雅黑" w:hAnsi="微软雅黑" w:hint="eastAsia"/>
        </w:rPr>
        <w:t>安排时限</w:t>
      </w:r>
      <w:r w:rsidRPr="006C63BA">
        <w:rPr>
          <w:rFonts w:ascii="微软雅黑" w:eastAsia="微软雅黑" w:hAnsi="微软雅黑"/>
        </w:rPr>
        <w:t>7</w:t>
      </w:r>
      <w:r w:rsidRPr="006C63BA">
        <w:rPr>
          <w:rFonts w:ascii="微软雅黑" w:eastAsia="微软雅黑" w:hAnsi="微软雅黑" w:hint="eastAsia"/>
        </w:rPr>
        <w:t>个工作日指从接到会员</w:t>
      </w:r>
      <w:proofErr w:type="gramStart"/>
      <w:r w:rsidRPr="006C63BA">
        <w:rPr>
          <w:rFonts w:ascii="微软雅黑" w:eastAsia="微软雅黑" w:hAnsi="微软雅黑" w:hint="eastAsia"/>
        </w:rPr>
        <w:t>号源安排</w:t>
      </w:r>
      <w:proofErr w:type="gramEnd"/>
      <w:r w:rsidRPr="006C63BA">
        <w:rPr>
          <w:rFonts w:ascii="微软雅黑" w:eastAsia="微软雅黑" w:hAnsi="微软雅黑" w:hint="eastAsia"/>
        </w:rPr>
        <w:t>所需材料开始算起。</w:t>
      </w:r>
    </w:p>
    <w:p w14:paraId="2655E4EC" w14:textId="77777777" w:rsidR="00BD6E2B" w:rsidRPr="006C63BA" w:rsidRDefault="00BD6E2B" w:rsidP="00BD6E2B">
      <w:pPr>
        <w:pStyle w:val="21"/>
        <w:widowControl/>
        <w:numPr>
          <w:ilvl w:val="0"/>
          <w:numId w:val="5"/>
        </w:numPr>
        <w:tabs>
          <w:tab w:val="clear" w:pos="561"/>
        </w:tabs>
        <w:spacing w:before="120" w:line="276" w:lineRule="auto"/>
        <w:ind w:left="709" w:firstLineChars="0" w:hanging="561"/>
        <w:rPr>
          <w:rFonts w:ascii="微软雅黑" w:eastAsia="微软雅黑" w:hAnsi="微软雅黑"/>
        </w:rPr>
      </w:pPr>
      <w:r w:rsidRPr="006C63BA">
        <w:rPr>
          <w:rFonts w:ascii="微软雅黑" w:eastAsia="微软雅黑" w:hAnsi="微软雅黑" w:hint="eastAsia"/>
        </w:rPr>
        <w:t>转诊导</w:t>
      </w:r>
      <w:proofErr w:type="gramStart"/>
      <w:r w:rsidRPr="006C63BA">
        <w:rPr>
          <w:rFonts w:ascii="微软雅黑" w:eastAsia="微软雅黑" w:hAnsi="微软雅黑" w:hint="eastAsia"/>
        </w:rPr>
        <w:t>医</w:t>
      </w:r>
      <w:proofErr w:type="gramEnd"/>
      <w:r w:rsidRPr="006C63BA">
        <w:rPr>
          <w:rFonts w:ascii="微软雅黑" w:eastAsia="微软雅黑" w:hAnsi="微软雅黑" w:hint="eastAsia"/>
        </w:rPr>
        <w:t>服务可以根据会员的实际情况，为其预约合适的科室和医生的号源，若因会员指名专家（不承诺成功）而产生额外费用，需由会员自行承担。</w:t>
      </w:r>
    </w:p>
    <w:p w14:paraId="483C03A1" w14:textId="77777777" w:rsidR="00BD6E2B" w:rsidRDefault="00BD6E2B" w:rsidP="00BD6E2B">
      <w:pPr>
        <w:pStyle w:val="21"/>
        <w:widowControl/>
        <w:numPr>
          <w:ilvl w:val="0"/>
          <w:numId w:val="5"/>
        </w:numPr>
        <w:tabs>
          <w:tab w:val="clear" w:pos="561"/>
        </w:tabs>
        <w:spacing w:before="120" w:line="276" w:lineRule="auto"/>
        <w:ind w:left="709" w:firstLineChars="0" w:hanging="561"/>
        <w:rPr>
          <w:rFonts w:ascii="微软雅黑" w:eastAsia="微软雅黑" w:hAnsi="微软雅黑"/>
        </w:rPr>
      </w:pPr>
      <w:proofErr w:type="gramStart"/>
      <w:r w:rsidRPr="006C63BA">
        <w:rPr>
          <w:rFonts w:ascii="微软雅黑" w:eastAsia="微软雅黑" w:hAnsi="微软雅黑" w:hint="eastAsia"/>
        </w:rPr>
        <w:lastRenderedPageBreak/>
        <w:t>远盟将</w:t>
      </w:r>
      <w:proofErr w:type="gramEnd"/>
      <w:r w:rsidRPr="006C63BA">
        <w:rPr>
          <w:rFonts w:ascii="微软雅黑" w:eastAsia="微软雅黑" w:hAnsi="微软雅黑" w:hint="eastAsia"/>
        </w:rPr>
        <w:t>在服务落实前取得会员确认。会员</w:t>
      </w:r>
      <w:proofErr w:type="gramStart"/>
      <w:r w:rsidRPr="006C63BA">
        <w:rPr>
          <w:rFonts w:ascii="微软雅黑" w:eastAsia="微软雅黑" w:hAnsi="微软雅黑" w:hint="eastAsia"/>
        </w:rPr>
        <w:t>接受远盟转诊</w:t>
      </w:r>
      <w:proofErr w:type="gramEnd"/>
      <w:r w:rsidRPr="006C63BA">
        <w:rPr>
          <w:rFonts w:ascii="微软雅黑" w:eastAsia="微软雅黑" w:hAnsi="微软雅黑" w:hint="eastAsia"/>
        </w:rPr>
        <w:t>导</w:t>
      </w:r>
      <w:proofErr w:type="gramStart"/>
      <w:r w:rsidRPr="006C63BA">
        <w:rPr>
          <w:rFonts w:ascii="微软雅黑" w:eastAsia="微软雅黑" w:hAnsi="微软雅黑" w:hint="eastAsia"/>
        </w:rPr>
        <w:t>医</w:t>
      </w:r>
      <w:proofErr w:type="gramEnd"/>
      <w:r w:rsidRPr="006C63BA">
        <w:rPr>
          <w:rFonts w:ascii="微软雅黑" w:eastAsia="微软雅黑" w:hAnsi="微软雅黑" w:hint="eastAsia"/>
        </w:rPr>
        <w:t>服务后，因本人原因未能按时就医，则视同该次服务已完成。</w:t>
      </w:r>
    </w:p>
    <w:p w14:paraId="416425C8" w14:textId="77777777" w:rsidR="00BD6E2B" w:rsidRPr="00190717" w:rsidRDefault="00BD6E2B" w:rsidP="00BD6E2B">
      <w:pPr>
        <w:pStyle w:val="1"/>
        <w:numPr>
          <w:ilvl w:val="0"/>
          <w:numId w:val="5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r w:rsidRPr="007D0F36">
        <w:rPr>
          <w:rFonts w:ascii="微软雅黑" w:eastAsia="微软雅黑" w:hAnsi="微软雅黑" w:hint="eastAsia"/>
        </w:rPr>
        <w:t>仅</w:t>
      </w:r>
      <w:r>
        <w:rPr>
          <w:rFonts w:ascii="微软雅黑" w:eastAsia="微软雅黑" w:hAnsi="微软雅黑" w:hint="eastAsia"/>
        </w:rPr>
        <w:t>限会员本人在使用，会员年龄需≤6</w:t>
      </w:r>
      <w:r>
        <w:rPr>
          <w:rFonts w:ascii="微软雅黑" w:eastAsia="微软雅黑" w:hAnsi="微软雅黑"/>
        </w:rPr>
        <w:t>0周岁</w:t>
      </w:r>
      <w:r>
        <w:rPr>
          <w:rFonts w:ascii="微软雅黑" w:eastAsia="微软雅黑" w:hAnsi="微软雅黑" w:hint="eastAsia"/>
        </w:rPr>
        <w:t>或以保司指定保险产品规定为准。</w:t>
      </w:r>
    </w:p>
    <w:p w14:paraId="3A0A51E2" w14:textId="77777777" w:rsidR="00BD6E2B" w:rsidRPr="006C63BA" w:rsidRDefault="00BD6E2B" w:rsidP="00BD6E2B">
      <w:pPr>
        <w:pStyle w:val="a7"/>
        <w:widowControl/>
        <w:numPr>
          <w:ilvl w:val="1"/>
          <w:numId w:val="4"/>
        </w:numPr>
        <w:spacing w:before="120" w:line="276" w:lineRule="auto"/>
        <w:ind w:firstLineChars="0"/>
        <w:rPr>
          <w:rFonts w:ascii="微软雅黑" w:eastAsia="微软雅黑" w:hAnsi="微软雅黑" w:cs="宋体"/>
          <w:b/>
          <w:kern w:val="0"/>
        </w:rPr>
      </w:pPr>
      <w:r w:rsidRPr="006C63BA">
        <w:rPr>
          <w:rFonts w:ascii="微软雅黑" w:eastAsia="微软雅黑" w:hAnsi="微软雅黑" w:cs="宋体" w:hint="eastAsia"/>
          <w:b/>
          <w:kern w:val="0"/>
        </w:rPr>
        <w:t>服务区域</w:t>
      </w:r>
    </w:p>
    <w:p w14:paraId="38F417FB" w14:textId="77777777" w:rsidR="00BD6E2B" w:rsidRPr="006C63BA" w:rsidRDefault="00BD6E2B" w:rsidP="00BD6E2B">
      <w:pPr>
        <w:widowControl/>
        <w:spacing w:before="120" w:line="276" w:lineRule="auto"/>
        <w:ind w:leftChars="201" w:left="422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点击查看</w:t>
      </w:r>
      <w:r w:rsidR="00532709">
        <w:rPr>
          <w:rFonts w:ascii="微软雅黑" w:eastAsia="微软雅黑" w:hAnsi="微软雅黑" w:cs="宋体" w:hint="eastAsia"/>
          <w:szCs w:val="21"/>
        </w:rPr>
        <w:t>《转诊导医医院清单》</w:t>
      </w:r>
      <w:r w:rsidRPr="006C63BA">
        <w:rPr>
          <w:rFonts w:ascii="微软雅黑" w:eastAsia="微软雅黑" w:hAnsi="微软雅黑" w:cs="宋体" w:hint="eastAsia"/>
        </w:rPr>
        <w:t>（服务范围将随业务发展不断更新）</w:t>
      </w:r>
    </w:p>
    <w:p w14:paraId="0748B99A" w14:textId="77777777" w:rsidR="00BD6E2B" w:rsidRPr="006C63BA" w:rsidRDefault="00BD6E2B" w:rsidP="00BD6E2B">
      <w:pPr>
        <w:pStyle w:val="a7"/>
        <w:numPr>
          <w:ilvl w:val="1"/>
          <w:numId w:val="4"/>
        </w:numPr>
        <w:tabs>
          <w:tab w:val="left" w:pos="885"/>
        </w:tabs>
        <w:spacing w:line="276" w:lineRule="auto"/>
        <w:ind w:firstLineChars="0"/>
        <w:rPr>
          <w:rFonts w:ascii="微软雅黑" w:eastAsia="微软雅黑" w:hAnsi="微软雅黑" w:cs="宋体"/>
          <w:b/>
          <w:bCs/>
        </w:rPr>
      </w:pPr>
      <w:r w:rsidRPr="006C63BA">
        <w:rPr>
          <w:rFonts w:ascii="微软雅黑" w:eastAsia="微软雅黑" w:hAnsi="微软雅黑" w:cs="宋体" w:hint="eastAsia"/>
          <w:b/>
          <w:bCs/>
        </w:rPr>
        <w:t>服务方式</w:t>
      </w:r>
    </w:p>
    <w:p w14:paraId="0C04EC04" w14:textId="77777777" w:rsidR="00BD6E2B" w:rsidRPr="006C63BA" w:rsidRDefault="00BD6E2B" w:rsidP="00BD6E2B">
      <w:pPr>
        <w:spacing w:line="276" w:lineRule="auto"/>
        <w:ind w:leftChars="337" w:left="708"/>
        <w:rPr>
          <w:rFonts w:ascii="微软雅黑" w:eastAsia="微软雅黑" w:hAnsi="微软雅黑"/>
        </w:rPr>
      </w:pPr>
      <w:proofErr w:type="gramStart"/>
      <w:r w:rsidRPr="006C63BA">
        <w:rPr>
          <w:rFonts w:ascii="微软雅黑" w:eastAsia="微软雅黑" w:hAnsi="微软雅黑" w:cs="宋体" w:hint="eastAsia"/>
        </w:rPr>
        <w:t>拨打远盟指定</w:t>
      </w:r>
      <w:proofErr w:type="gramEnd"/>
      <w:r w:rsidRPr="006C63BA">
        <w:rPr>
          <w:rFonts w:ascii="微软雅黑" w:eastAsia="微软雅黑" w:hAnsi="微软雅黑" w:cs="宋体" w:hint="eastAsia"/>
        </w:rPr>
        <w:t>的服务热线。</w:t>
      </w:r>
    </w:p>
    <w:p w14:paraId="33DF093B" w14:textId="77777777" w:rsidR="00BD6E2B" w:rsidRDefault="00BD6E2B" w:rsidP="00BD6E2B">
      <w:pPr>
        <w:pStyle w:val="a7"/>
        <w:numPr>
          <w:ilvl w:val="1"/>
          <w:numId w:val="4"/>
        </w:numPr>
        <w:spacing w:line="276" w:lineRule="auto"/>
        <w:ind w:firstLineChars="0"/>
        <w:rPr>
          <w:rFonts w:ascii="微软雅黑" w:eastAsia="微软雅黑" w:hAnsi="微软雅黑"/>
          <w:b/>
        </w:rPr>
      </w:pPr>
      <w:r w:rsidRPr="006C63BA">
        <w:rPr>
          <w:rFonts w:ascii="微软雅黑" w:eastAsia="微软雅黑" w:hAnsi="微软雅黑" w:hint="eastAsia"/>
          <w:b/>
        </w:rPr>
        <w:t>服务流程</w:t>
      </w:r>
    </w:p>
    <w:p w14:paraId="0E71E39E" w14:textId="77777777" w:rsidR="001B3703" w:rsidRPr="002C0486" w:rsidRDefault="003F74CC" w:rsidP="002C0486">
      <w:pPr>
        <w:pStyle w:val="a7"/>
        <w:numPr>
          <w:ilvl w:val="0"/>
          <w:numId w:val="6"/>
        </w:numPr>
        <w:ind w:firstLine="420"/>
      </w:pPr>
      <w:r w:rsidRPr="002C0486">
        <w:rPr>
          <w:rFonts w:hint="eastAsia"/>
        </w:rPr>
        <w:t>会员</w:t>
      </w:r>
      <w:proofErr w:type="gramStart"/>
      <w:r w:rsidRPr="002C0486">
        <w:rPr>
          <w:rFonts w:hint="eastAsia"/>
        </w:rPr>
        <w:t>拨打远盟指定</w:t>
      </w:r>
      <w:proofErr w:type="gramEnd"/>
      <w:r w:rsidRPr="002C0486">
        <w:rPr>
          <w:rFonts w:hint="eastAsia"/>
        </w:rPr>
        <w:t>服务热线提出转诊导</w:t>
      </w:r>
      <w:proofErr w:type="gramStart"/>
      <w:r w:rsidRPr="002C0486">
        <w:rPr>
          <w:rFonts w:hint="eastAsia"/>
        </w:rPr>
        <w:t>医</w:t>
      </w:r>
      <w:proofErr w:type="gramEnd"/>
      <w:r w:rsidRPr="002C0486">
        <w:rPr>
          <w:rFonts w:hint="eastAsia"/>
        </w:rPr>
        <w:t>需求</w:t>
      </w:r>
    </w:p>
    <w:p w14:paraId="4235ED4E" w14:textId="77777777" w:rsidR="001B3703" w:rsidRPr="002C0486" w:rsidRDefault="003F74CC" w:rsidP="002C0486">
      <w:pPr>
        <w:pStyle w:val="a7"/>
        <w:numPr>
          <w:ilvl w:val="0"/>
          <w:numId w:val="6"/>
        </w:numPr>
        <w:ind w:firstLine="420"/>
      </w:pPr>
      <w:proofErr w:type="gramStart"/>
      <w:r w:rsidRPr="002C0486">
        <w:rPr>
          <w:rFonts w:hint="eastAsia"/>
        </w:rPr>
        <w:t>远盟协调</w:t>
      </w:r>
      <w:proofErr w:type="gramEnd"/>
      <w:r w:rsidRPr="002C0486">
        <w:rPr>
          <w:rFonts w:hint="eastAsia"/>
        </w:rPr>
        <w:t>员核实会员身份</w:t>
      </w:r>
    </w:p>
    <w:p w14:paraId="29DD9910" w14:textId="77777777" w:rsidR="001B3703" w:rsidRPr="002C0486" w:rsidRDefault="003F74CC" w:rsidP="002C0486">
      <w:pPr>
        <w:pStyle w:val="a7"/>
        <w:numPr>
          <w:ilvl w:val="0"/>
          <w:numId w:val="6"/>
        </w:numPr>
        <w:ind w:firstLine="420"/>
      </w:pPr>
      <w:r w:rsidRPr="002C0486">
        <w:rPr>
          <w:rFonts w:hint="eastAsia"/>
        </w:rPr>
        <w:t>协调员确认会员身份并记录会员需求</w:t>
      </w:r>
    </w:p>
    <w:p w14:paraId="3545B87B" w14:textId="77777777" w:rsidR="001B3703" w:rsidRPr="002C0486" w:rsidRDefault="003F74CC" w:rsidP="002C0486">
      <w:pPr>
        <w:pStyle w:val="a7"/>
        <w:numPr>
          <w:ilvl w:val="0"/>
          <w:numId w:val="6"/>
        </w:numPr>
        <w:ind w:firstLine="420"/>
      </w:pPr>
      <w:proofErr w:type="gramStart"/>
      <w:r w:rsidRPr="002C0486">
        <w:rPr>
          <w:rFonts w:hint="eastAsia"/>
        </w:rPr>
        <w:t>远盟在</w:t>
      </w:r>
      <w:proofErr w:type="gramEnd"/>
      <w:r w:rsidRPr="002C0486">
        <w:rPr>
          <w:rFonts w:hint="eastAsia"/>
        </w:rPr>
        <w:t>7</w:t>
      </w:r>
      <w:r w:rsidRPr="002C0486">
        <w:rPr>
          <w:rFonts w:hint="eastAsia"/>
        </w:rPr>
        <w:t>个工作日内完成服务安排</w:t>
      </w:r>
    </w:p>
    <w:p w14:paraId="4EC30CF7" w14:textId="77777777" w:rsidR="001B3703" w:rsidRPr="002C0486" w:rsidRDefault="003F74CC" w:rsidP="002C0486">
      <w:pPr>
        <w:pStyle w:val="a7"/>
        <w:numPr>
          <w:ilvl w:val="0"/>
          <w:numId w:val="6"/>
        </w:numPr>
        <w:ind w:firstLine="420"/>
      </w:pPr>
      <w:r w:rsidRPr="002C0486">
        <w:rPr>
          <w:rFonts w:hint="eastAsia"/>
        </w:rPr>
        <w:t>就诊当天，</w:t>
      </w:r>
      <w:proofErr w:type="gramStart"/>
      <w:r w:rsidRPr="002C0486">
        <w:rPr>
          <w:rFonts w:hint="eastAsia"/>
        </w:rPr>
        <w:t>远盟陪诊人员</w:t>
      </w:r>
      <w:proofErr w:type="gramEnd"/>
      <w:r w:rsidRPr="002C0486">
        <w:rPr>
          <w:rFonts w:hint="eastAsia"/>
        </w:rPr>
        <w:t>与会员会面，陪同会员就诊</w:t>
      </w:r>
    </w:p>
    <w:p w14:paraId="2BD5481B" w14:textId="77777777" w:rsidR="002C0486" w:rsidRPr="002C0486" w:rsidRDefault="003F74CC" w:rsidP="002C0486">
      <w:pPr>
        <w:pStyle w:val="a7"/>
        <w:numPr>
          <w:ilvl w:val="0"/>
          <w:numId w:val="6"/>
        </w:numPr>
        <w:ind w:firstLine="420"/>
      </w:pPr>
      <w:r w:rsidRPr="002C0486">
        <w:rPr>
          <w:rFonts w:hint="eastAsia"/>
        </w:rPr>
        <w:t>服务结束</w:t>
      </w:r>
    </w:p>
    <w:p w14:paraId="303C0E9F" w14:textId="77777777" w:rsidR="00BD6E2B" w:rsidRPr="006C63BA" w:rsidRDefault="00BD6E2B" w:rsidP="00BD6E2B">
      <w:pPr>
        <w:spacing w:line="276" w:lineRule="auto"/>
        <w:ind w:leftChars="1" w:left="424" w:hangingChars="201" w:hanging="422"/>
        <w:jc w:val="left"/>
        <w:rPr>
          <w:rFonts w:ascii="微软雅黑" w:eastAsia="微软雅黑" w:hAnsi="微软雅黑"/>
        </w:rPr>
      </w:pPr>
    </w:p>
    <w:p w14:paraId="0B09C94D" w14:textId="77777777" w:rsidR="00A447CB" w:rsidRDefault="00A447CB"/>
    <w:sectPr w:rsidR="00A44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78ED" w14:textId="77777777" w:rsidR="00731165" w:rsidRDefault="00731165" w:rsidP="00BD6E2B">
      <w:r>
        <w:separator/>
      </w:r>
    </w:p>
  </w:endnote>
  <w:endnote w:type="continuationSeparator" w:id="0">
    <w:p w14:paraId="59301783" w14:textId="77777777" w:rsidR="00731165" w:rsidRDefault="00731165" w:rsidP="00BD6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5877" w14:textId="77777777" w:rsidR="00731165" w:rsidRDefault="00731165" w:rsidP="00BD6E2B">
      <w:r>
        <w:separator/>
      </w:r>
    </w:p>
  </w:footnote>
  <w:footnote w:type="continuationSeparator" w:id="0">
    <w:p w14:paraId="145124B3" w14:textId="77777777" w:rsidR="00731165" w:rsidRDefault="00731165" w:rsidP="00BD6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8D1"/>
    <w:multiLevelType w:val="hybridMultilevel"/>
    <w:tmpl w:val="38E29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944C3"/>
    <w:multiLevelType w:val="hybridMultilevel"/>
    <w:tmpl w:val="5E704C22"/>
    <w:lvl w:ilvl="0" w:tplc="43349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A84B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67AD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3B60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66A7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B20C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F25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D4E5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A2E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02D77A6"/>
    <w:multiLevelType w:val="hybridMultilevel"/>
    <w:tmpl w:val="BD56102E"/>
    <w:lvl w:ilvl="0" w:tplc="FB5CA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60F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361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5EF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258D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1A9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540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62A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DE4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A423A03"/>
    <w:multiLevelType w:val="hybridMultilevel"/>
    <w:tmpl w:val="95BE0D4E"/>
    <w:lvl w:ilvl="0" w:tplc="643E1D84">
      <w:start w:val="1"/>
      <w:numFmt w:val="decimal"/>
      <w:lvlText w:val="（%1）"/>
      <w:lvlJc w:val="left"/>
      <w:pPr>
        <w:tabs>
          <w:tab w:val="num" w:pos="561"/>
        </w:tabs>
        <w:ind w:left="561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81"/>
        </w:tabs>
        <w:ind w:left="981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1"/>
        </w:tabs>
        <w:ind w:left="1401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21"/>
        </w:tabs>
        <w:ind w:left="1821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41"/>
        </w:tabs>
        <w:ind w:left="2241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661"/>
        </w:tabs>
        <w:ind w:left="2661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81"/>
        </w:tabs>
        <w:ind w:left="3081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501"/>
        </w:tabs>
        <w:ind w:left="3501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921"/>
        </w:tabs>
        <w:ind w:left="3921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CC812EB"/>
    <w:multiLevelType w:val="hybridMultilevel"/>
    <w:tmpl w:val="06EC0966"/>
    <w:lvl w:ilvl="0" w:tplc="E348E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C85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8C1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8F04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1CE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804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EA9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60A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4AF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2375095"/>
    <w:multiLevelType w:val="hybridMultilevel"/>
    <w:tmpl w:val="6B68D740"/>
    <w:lvl w:ilvl="0" w:tplc="38AEE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674F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EE7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4F6A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2745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704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A07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31CA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0AE2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5CB09DF"/>
    <w:multiLevelType w:val="hybridMultilevel"/>
    <w:tmpl w:val="DD5EF74A"/>
    <w:lvl w:ilvl="0" w:tplc="6C2E8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105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2A1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642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204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2422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8F8D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4848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005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97101B7"/>
    <w:multiLevelType w:val="hybridMultilevel"/>
    <w:tmpl w:val="95BE0D4E"/>
    <w:lvl w:ilvl="0" w:tplc="643E1D84">
      <w:start w:val="1"/>
      <w:numFmt w:val="decimal"/>
      <w:lvlText w:val="（%1）"/>
      <w:lvlJc w:val="left"/>
      <w:pPr>
        <w:tabs>
          <w:tab w:val="num" w:pos="561"/>
        </w:tabs>
        <w:ind w:left="561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81"/>
        </w:tabs>
        <w:ind w:left="981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1"/>
        </w:tabs>
        <w:ind w:left="1401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21"/>
        </w:tabs>
        <w:ind w:left="1821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41"/>
        </w:tabs>
        <w:ind w:left="2241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661"/>
        </w:tabs>
        <w:ind w:left="2661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81"/>
        </w:tabs>
        <w:ind w:left="3081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501"/>
        </w:tabs>
        <w:ind w:left="3501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921"/>
        </w:tabs>
        <w:ind w:left="3921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62331945"/>
    <w:multiLevelType w:val="hybridMultilevel"/>
    <w:tmpl w:val="FC34128E"/>
    <w:lvl w:ilvl="0" w:tplc="08C85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B25EC1"/>
    <w:multiLevelType w:val="hybridMultilevel"/>
    <w:tmpl w:val="B2CCCF08"/>
    <w:lvl w:ilvl="0" w:tplc="0409000F">
      <w:start w:val="1"/>
      <w:numFmt w:val="decimal"/>
      <w:lvlText w:val="%1."/>
      <w:lvlJc w:val="left"/>
      <w:pPr>
        <w:ind w:left="6232" w:hanging="420"/>
      </w:pPr>
      <w:rPr>
        <w:rFonts w:hint="default"/>
        <w:strike w:val="0"/>
      </w:rPr>
    </w:lvl>
    <w:lvl w:ilvl="1" w:tplc="FFF4FB88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B84742"/>
    <w:multiLevelType w:val="hybridMultilevel"/>
    <w:tmpl w:val="CFC0A95A"/>
    <w:lvl w:ilvl="0" w:tplc="8CEE0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6A5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2C2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8E4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F67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70AD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400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023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865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970"/>
    <w:rsid w:val="00010482"/>
    <w:rsid w:val="001B3703"/>
    <w:rsid w:val="002C0486"/>
    <w:rsid w:val="002C1ED4"/>
    <w:rsid w:val="003F74CC"/>
    <w:rsid w:val="00532709"/>
    <w:rsid w:val="00543970"/>
    <w:rsid w:val="00731165"/>
    <w:rsid w:val="00A447CB"/>
    <w:rsid w:val="00BD6E2B"/>
    <w:rsid w:val="00CA6E9A"/>
    <w:rsid w:val="00E6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FCA77"/>
  <w15:chartTrackingRefBased/>
  <w15:docId w15:val="{7F042D63-A9B3-4AB4-8426-31880F91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E2B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BD6E2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E2B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BD6E2B"/>
    <w:rPr>
      <w:rFonts w:ascii="Cambria" w:eastAsia="宋体" w:hAnsi="Cambria" w:cs="Cambria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BD6E2B"/>
    <w:pPr>
      <w:ind w:firstLineChars="200" w:firstLine="420"/>
    </w:pPr>
    <w:rPr>
      <w:rFonts w:ascii="Times New Roman" w:hAnsi="Times New Roman"/>
      <w:szCs w:val="21"/>
    </w:rPr>
  </w:style>
  <w:style w:type="paragraph" w:styleId="a7">
    <w:name w:val="List Paragraph"/>
    <w:basedOn w:val="a"/>
    <w:link w:val="a8"/>
    <w:uiPriority w:val="34"/>
    <w:qFormat/>
    <w:rsid w:val="00BD6E2B"/>
    <w:pPr>
      <w:ind w:firstLineChars="200" w:firstLine="420"/>
    </w:pPr>
    <w:rPr>
      <w:rFonts w:ascii="Times New Roman" w:hAnsi="Times New Roman"/>
      <w:szCs w:val="21"/>
    </w:rPr>
  </w:style>
  <w:style w:type="paragraph" w:styleId="a9">
    <w:name w:val="Body Text"/>
    <w:basedOn w:val="a"/>
    <w:link w:val="aa"/>
    <w:rsid w:val="00BD6E2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aa">
    <w:name w:val="正文文本 字符"/>
    <w:basedOn w:val="a0"/>
    <w:link w:val="a9"/>
    <w:rsid w:val="00BD6E2B"/>
    <w:rPr>
      <w:rFonts w:ascii="Times New Roman" w:eastAsia="宋体" w:hAnsi="Times New Roman" w:cs="Times New Roman"/>
      <w:kern w:val="0"/>
      <w:sz w:val="22"/>
      <w:lang w:eastAsia="en-US"/>
    </w:rPr>
  </w:style>
  <w:style w:type="paragraph" w:customStyle="1" w:styleId="21">
    <w:name w:val="列出段落2"/>
    <w:basedOn w:val="a"/>
    <w:uiPriority w:val="99"/>
    <w:qFormat/>
    <w:rsid w:val="00BD6E2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a8">
    <w:name w:val="列表段落 字符"/>
    <w:link w:val="a7"/>
    <w:uiPriority w:val="34"/>
    <w:qFormat/>
    <w:rsid w:val="00BD6E2B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2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刘 博阳</cp:lastModifiedBy>
  <cp:revision>7</cp:revision>
  <dcterms:created xsi:type="dcterms:W3CDTF">2021-07-13T06:04:00Z</dcterms:created>
  <dcterms:modified xsi:type="dcterms:W3CDTF">2021-07-28T08:10:00Z</dcterms:modified>
</cp:coreProperties>
</file>