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20CB1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Отчет по аудиту безопасности веб-приложения</w:t>
      </w:r>
    </w:p>
    <w:p w14:paraId="2E0F650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7. Аудит безопасности веб-приложения</w:t>
      </w:r>
    </w:p>
    <w:p w14:paraId="0A8E976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работы</w:t>
      </w:r>
    </w:p>
    <w:p w14:paraId="010F3EF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Провести аудит безопасности разработанного веб-приложения, выявить потенциальные уязвимости и реализовать защиту от основных видов атак: XSS, Information Disclosure, SQL Injection, CSRF, Include и Upload.</w:t>
      </w:r>
    </w:p>
    <w:p w14:paraId="34EB002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Защита от XSS (Cross-Site Scripting)</w:t>
      </w:r>
    </w:p>
    <w:p w14:paraId="768EFA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Описание уязвимости</w:t>
      </w:r>
    </w:p>
    <w:p w14:paraId="4BD1656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XSS возникает, когда пользователь может внедрить JavaScript-код в поля ввода, а затем этот код выполняется в браузере другого пользователя.</w:t>
      </w:r>
    </w:p>
    <w:p w14:paraId="3E492CC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Например:</w:t>
      </w:r>
    </w:p>
    <w:p w14:paraId="4241A49C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&lt;script&gt;alert('XSS')&lt;/script&gt;</w:t>
      </w:r>
    </w:p>
    <w:p w14:paraId="13C4B00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отсутствии защиты данный код будет выполнен при отображении данных.</w:t>
      </w:r>
    </w:p>
    <w:p w14:paraId="619827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Примененная защита</w:t>
      </w:r>
    </w:p>
    <w:p w14:paraId="571F465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вывода пользовательских данных используется функция:</w:t>
      </w:r>
    </w:p>
    <w:p w14:paraId="1C7CD425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htmlspecialchars()</w:t>
      </w:r>
    </w:p>
    <w:p w14:paraId="4019A95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Примеры из проекта:</w:t>
      </w:r>
    </w:p>
    <w:p w14:paraId="2FD27492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&lt;?= htmlspecialchars($app['full_name']) ?&gt;</w:t>
      </w:r>
    </w:p>
    <w:p w14:paraId="7F684EAD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&lt;?= htmlspecialchars($app['email']) ?&gt;</w:t>
      </w:r>
    </w:p>
    <w:p w14:paraId="28F08594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&lt;?= htmlspecialchars($app['languages']) ?&gt;</w:t>
      </w:r>
    </w:p>
    <w:p w14:paraId="4EFC0FFE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&lt;?= nl2br(htmlspecialchars($app['biography'])) ?&gt;</w:t>
      </w:r>
    </w:p>
    <w:p w14:paraId="3E86960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</w:t>
      </w:r>
    </w:p>
    <w:p w14:paraId="7CDFC20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специальные символы преобразуются в безопасный текст и браузер не выполняет внедренный JavaScript-код.</w:t>
      </w:r>
    </w:p>
    <w:p w14:paraId="5CE038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6E1367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Защита от Information Disclosure</w:t>
      </w:r>
    </w:p>
    <w:p w14:paraId="59FB9B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Описание уязвимости</w:t>
      </w:r>
    </w:p>
    <w:p w14:paraId="3D5388B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</w:rPr>
        <w:t>Information Disclosure возникает при раскрытии внутренней информации приложения:</w:t>
      </w:r>
    </w:p>
    <w:bookmarkEnd w:id="0"/>
    <w:p w14:paraId="19267BC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логинов;</w:t>
      </w:r>
    </w:p>
    <w:p w14:paraId="41B2A23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паролей;</w:t>
      </w:r>
    </w:p>
    <w:p w14:paraId="55CBA69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структуры БД;</w:t>
      </w:r>
    </w:p>
    <w:p w14:paraId="088E430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SQL-запросов;</w:t>
      </w:r>
    </w:p>
    <w:p w14:paraId="33745B9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служебных ошибок.</w:t>
      </w:r>
    </w:p>
    <w:p w14:paraId="3F87014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Примененная защита</w:t>
      </w:r>
    </w:p>
    <w:p w14:paraId="4E3C834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Пароли пользователей не хранятся в открытом виде.</w:t>
      </w:r>
    </w:p>
    <w:p w14:paraId="45EDBDF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Используется хеширование:</w:t>
      </w:r>
    </w:p>
    <w:p w14:paraId="5E09930E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$passwordHash = password_hash(</w:t>
      </w:r>
    </w:p>
    <w:p w14:paraId="621B0D1C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 xml:space="preserve">    $generatedPassword,</w:t>
      </w:r>
    </w:p>
    <w:p w14:paraId="3F89569D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 xml:space="preserve">    PASSWORD_DEFAULT</w:t>
      </w:r>
    </w:p>
    <w:p w14:paraId="4323C250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);</w:t>
      </w:r>
    </w:p>
    <w:p w14:paraId="0C9CBB3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пароля:</w:t>
      </w:r>
    </w:p>
    <w:p w14:paraId="2FE296CE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password_verify(</w:t>
      </w:r>
    </w:p>
    <w:p w14:paraId="65074D5C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 xml:space="preserve">    $_SERVER['PHP_AUTH_PW'],</w:t>
      </w:r>
    </w:p>
    <w:p w14:paraId="073843B2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 xml:space="preserve">    $admin['password_hash']</w:t>
      </w:r>
    </w:p>
    <w:p w14:paraId="54944EDE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)</w:t>
      </w:r>
    </w:p>
    <w:p w14:paraId="124834D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администратора используется отдельная таблица:</w:t>
      </w:r>
    </w:p>
    <w:p w14:paraId="44A3F790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admins</w:t>
      </w:r>
    </w:p>
    <w:p w14:paraId="33D90078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(</w:t>
      </w:r>
    </w:p>
    <w:p w14:paraId="35353CC7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 xml:space="preserve">    id,</w:t>
      </w:r>
    </w:p>
    <w:p w14:paraId="398A7D7B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 xml:space="preserve">    login,</w:t>
      </w:r>
    </w:p>
    <w:p w14:paraId="53010F12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 xml:space="preserve">    password_hash</w:t>
      </w:r>
    </w:p>
    <w:p w14:paraId="547ACB94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)</w:t>
      </w:r>
    </w:p>
    <w:p w14:paraId="6A863BF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Также пользователю не отображаются SQL-запросы и структура базы данных.</w:t>
      </w:r>
    </w:p>
    <w:p w14:paraId="21EB29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Дополнительное улучшение</w:t>
      </w:r>
    </w:p>
    <w:p w14:paraId="2114434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production-версии рекомендуется отключить вывод ошибок:</w:t>
      </w:r>
    </w:p>
    <w:p w14:paraId="6CADFE06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ini_set('display_errors', 0);</w:t>
      </w:r>
    </w:p>
    <w:p w14:paraId="49248D25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error_reporting(0);</w:t>
      </w:r>
    </w:p>
    <w:p w14:paraId="3C282B3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</w:t>
      </w:r>
    </w:p>
    <w:p w14:paraId="0CCDECE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Конфиденциальные данные не раскрываются пользователю.</w:t>
      </w:r>
    </w:p>
    <w:p w14:paraId="437DB77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Защита от SQL Injection</w:t>
      </w:r>
    </w:p>
    <w:p w14:paraId="260DAC9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Описание уязвимости</w:t>
      </w:r>
    </w:p>
    <w:p w14:paraId="07D8BF0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SQL Injection позволяет злоумышленнику изменять SQL-запросы через пользовательский ввод.</w:t>
      </w:r>
    </w:p>
    <w:p w14:paraId="21C3DBD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 атаки:</w:t>
      </w:r>
    </w:p>
    <w:p w14:paraId="55A7E90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' OR 1=1 --</w:t>
      </w:r>
    </w:p>
    <w:p w14:paraId="7CFD49E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 защиты это может привести к получению всех записей из базы данных.</w:t>
      </w:r>
    </w:p>
    <w:p w14:paraId="051A28E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Примененная защита</w:t>
      </w:r>
    </w:p>
    <w:p w14:paraId="32E50D5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 всех запросах используются подготовленные выражения PDO.</w:t>
      </w:r>
    </w:p>
    <w:p w14:paraId="4CA4EBF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Пример:</w:t>
      </w:r>
    </w:p>
    <w:p w14:paraId="73705462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$stmt = $pdo-&gt;prepare("</w:t>
      </w:r>
    </w:p>
    <w:p w14:paraId="46A93DD7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 xml:space="preserve">    SELECT * FROM admins</w:t>
      </w:r>
    </w:p>
    <w:p w14:paraId="41EB4616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 xml:space="preserve">    WHERE login = ?</w:t>
      </w:r>
    </w:p>
    <w:p w14:paraId="23785B8D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");</w:t>
      </w:r>
    </w:p>
    <w:p w14:paraId="43F9859C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</w:p>
    <w:p w14:paraId="7F9522A5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$stmt-&gt;execute([</w:t>
      </w:r>
    </w:p>
    <w:p w14:paraId="29EC2CFD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 xml:space="preserve">    $_SERVER['PHP_AUTH_USER']</w:t>
      </w:r>
    </w:p>
    <w:p w14:paraId="618EF256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]);</w:t>
      </w:r>
    </w:p>
    <w:p w14:paraId="0353AC4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Еще пример:</w:t>
      </w:r>
    </w:p>
    <w:p w14:paraId="2A3424B8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$stmt = $pdo-&gt;prepare("</w:t>
      </w:r>
    </w:p>
    <w:p w14:paraId="2C34C6EE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 xml:space="preserve">    UPDATE applications</w:t>
      </w:r>
    </w:p>
    <w:p w14:paraId="56C78EA5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 xml:space="preserve">    SET full_name = ?</w:t>
      </w:r>
    </w:p>
    <w:p w14:paraId="66825701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 xml:space="preserve">    WHERE id = ?</w:t>
      </w:r>
    </w:p>
    <w:p w14:paraId="5BE8155E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");</w:t>
      </w:r>
    </w:p>
    <w:p w14:paraId="4D81499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Данные передаются отдельно от SQL-запроса.</w:t>
      </w:r>
    </w:p>
    <w:p w14:paraId="0B33F2B4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</w:t>
      </w:r>
    </w:p>
    <w:p w14:paraId="4D8FA7E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Введенные пользователем данные не интерпретируются как SQL-код.</w:t>
      </w:r>
    </w:p>
    <w:p w14:paraId="389CD6F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Защита от CSRF (Cross-Site Request Forgery)</w:t>
      </w:r>
    </w:p>
    <w:p w14:paraId="2DFAC0A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Описание уязвимости</w:t>
      </w:r>
    </w:p>
    <w:p w14:paraId="1305C10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CSRF позволяет злоумышленнику выполнить действия от имени авторизованного пользователя.</w:t>
      </w:r>
    </w:p>
    <w:p w14:paraId="4E287BA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Например:</w:t>
      </w:r>
    </w:p>
    <w:p w14:paraId="7C19009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удалить запись;</w:t>
      </w:r>
    </w:p>
    <w:p w14:paraId="7358FB1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изменить данные анкеты;</w:t>
      </w:r>
    </w:p>
    <w:p w14:paraId="2024A55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изменить настройки администратора.</w:t>
      </w:r>
    </w:p>
    <w:p w14:paraId="5DCFF3F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Реализованная защита</w:t>
      </w:r>
    </w:p>
    <w:p w14:paraId="46D050E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начале сессии создается токен:</w:t>
      </w:r>
    </w:p>
    <w:p w14:paraId="3ECB5F8C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if (empty($_SESSION['csrf_token'])) {</w:t>
      </w:r>
    </w:p>
    <w:p w14:paraId="51E59DCA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</w:p>
    <w:p w14:paraId="6F1FA979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 xml:space="preserve">    $_SESSION['csrf_token'] =</w:t>
      </w:r>
    </w:p>
    <w:p w14:paraId="2C7D3170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 xml:space="preserve">        bin2hex(random_bytes(32));</w:t>
      </w:r>
    </w:p>
    <w:p w14:paraId="1D9BDB04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}</w:t>
      </w:r>
    </w:p>
    <w:p w14:paraId="084C7DD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каждую форму добавляется скрытое поле:</w:t>
      </w:r>
    </w:p>
    <w:p w14:paraId="14B10687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&lt;input</w:t>
      </w:r>
    </w:p>
    <w:p w14:paraId="51F28338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 xml:space="preserve">    type="hidden"</w:t>
      </w:r>
    </w:p>
    <w:p w14:paraId="32FD17A4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 xml:space="preserve">    name="csrf_token"</w:t>
      </w:r>
    </w:p>
    <w:p w14:paraId="7F94E92D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 xml:space="preserve">    value="&lt;?= $_SESSION['csrf_token'] ?&gt;"</w:t>
      </w:r>
    </w:p>
    <w:p w14:paraId="11CDC55B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&gt;</w:t>
      </w:r>
    </w:p>
    <w:p w14:paraId="4068B06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Перед обработкой POST-запроса выполняется проверка:</w:t>
      </w:r>
    </w:p>
    <w:p w14:paraId="21A127AB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if (</w:t>
      </w:r>
    </w:p>
    <w:p w14:paraId="2A9230B1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!hash_equals(</w:t>
      </w:r>
    </w:p>
    <w:p w14:paraId="62997E86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$_SESSION['csrf_token'],</w:t>
      </w:r>
    </w:p>
    <w:p w14:paraId="66BE68F3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$_POST['csrf_token'] ?? ''</w:t>
      </w:r>
    </w:p>
    <w:p w14:paraId="61197F65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)</w:t>
      </w:r>
    </w:p>
    <w:p w14:paraId="54CDC143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) {</w:t>
      </w:r>
    </w:p>
    <w:p w14:paraId="473D3ED1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0EFDF05B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die('CSRF detected');</w:t>
      </w:r>
    </w:p>
    <w:p w14:paraId="33017BFD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}</w:t>
      </w:r>
    </w:p>
    <w:p w14:paraId="273391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</w:t>
      </w:r>
    </w:p>
    <w:p w14:paraId="2449579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Поддельные запросы с других сайтов блокируются.</w:t>
      </w:r>
    </w:p>
    <w:p w14:paraId="6B9645D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Защита от Include Vulnerability</w:t>
      </w:r>
    </w:p>
    <w:p w14:paraId="4823D9C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Описание уязвимости</w:t>
      </w:r>
    </w:p>
    <w:p w14:paraId="54D7CC3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Уязвимость возникает при подключении файлов по пользовательскому вводу.</w:t>
      </w:r>
    </w:p>
    <w:p w14:paraId="6B53CD6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Опасный пример:</w:t>
      </w:r>
    </w:p>
    <w:p w14:paraId="43A1CFEC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include($_GET['page']);</w:t>
      </w:r>
    </w:p>
    <w:p w14:paraId="5261618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Злоумышленник может подключить произвольный файл.</w:t>
      </w:r>
    </w:p>
    <w:p w14:paraId="28ABB4D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Примененная защита</w:t>
      </w:r>
    </w:p>
    <w:p w14:paraId="47891A0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проекте отсутствуют конструкции:</w:t>
      </w:r>
    </w:p>
    <w:p w14:paraId="5E0A9FA7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include($_GET['...']);</w:t>
      </w:r>
    </w:p>
    <w:p w14:paraId="10BC4E68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require($_GET['...']);</w:t>
      </w:r>
    </w:p>
    <w:p w14:paraId="433C860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Подключаются только фиксированные файлы:</w:t>
      </w:r>
    </w:p>
    <w:p w14:paraId="48AD6F51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require 'db.php';</w:t>
      </w:r>
    </w:p>
    <w:p w14:paraId="6EA45216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include 'form.php';</w:t>
      </w:r>
    </w:p>
    <w:p w14:paraId="4A6AD92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</w:t>
      </w:r>
    </w:p>
    <w:p w14:paraId="4E02C48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Подключение произвольных файлов невозможно.</w:t>
      </w:r>
    </w:p>
    <w:p w14:paraId="1C85B91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Защита от Upload Vulnerability</w:t>
      </w:r>
    </w:p>
    <w:p w14:paraId="5D872F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Описание уязвимости</w:t>
      </w:r>
    </w:p>
    <w:p w14:paraId="2154F3E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Уязвимость связана с загрузкой файлов на сервер.</w:t>
      </w:r>
    </w:p>
    <w:p w14:paraId="77FCE95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Например, злоумышленник может загрузить:</w:t>
      </w:r>
    </w:p>
    <w:p w14:paraId="408F0A70">
      <w:pPr>
        <w:pStyle w:val="8"/>
        <w:keepNext w:val="0"/>
        <w:keepLines w:val="0"/>
        <w:widowControl/>
        <w:suppressLineNumbers w:val="0"/>
        <w:shd w:val="clear" w:fill="F1F1F1" w:themeFill="background1" w:themeFillShade="F2"/>
        <w:rPr>
          <w:rFonts w:hint="default" w:ascii="Consolas" w:hAnsi="Consolas" w:cs="Consolas"/>
          <w:sz w:val="28"/>
          <w:szCs w:val="28"/>
        </w:rPr>
      </w:pPr>
      <w:r>
        <w:rPr>
          <w:rStyle w:val="7"/>
          <w:rFonts w:hint="default" w:ascii="Consolas" w:hAnsi="Consolas" w:cs="Consolas"/>
          <w:sz w:val="28"/>
          <w:szCs w:val="28"/>
        </w:rPr>
        <w:t>shell.php</w:t>
      </w:r>
    </w:p>
    <w:p w14:paraId="36A512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 получить удаленное выполнение кода.</w:t>
      </w:r>
    </w:p>
    <w:p w14:paraId="5581570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Примененная защита</w:t>
      </w:r>
    </w:p>
    <w:p w14:paraId="3BB7412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текущем проекте функциональность загрузки файлов отсутствует.</w:t>
      </w:r>
    </w:p>
    <w:p w14:paraId="5BD7916E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Поэтому уязвимость Upload не реализуется.</w:t>
      </w:r>
    </w:p>
    <w:p w14:paraId="57D6BBF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добавлении загрузки файлов необходимо:</w:t>
      </w:r>
    </w:p>
    <w:p w14:paraId="0DE4510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проверять MIME-тип;</w:t>
      </w:r>
    </w:p>
    <w:p w14:paraId="4832B57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проверять расширение;</w:t>
      </w:r>
    </w:p>
    <w:p w14:paraId="2A94361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переименовывать файлы;</w:t>
      </w:r>
    </w:p>
    <w:p w14:paraId="11A5899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хранить файлы вне web-root.</w:t>
      </w:r>
    </w:p>
    <w:p w14:paraId="5AB835E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</w:t>
      </w:r>
    </w:p>
    <w:p w14:paraId="6EA1A51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Уязвимость Upload отсутствует.</w:t>
      </w:r>
    </w:p>
    <w:p w14:paraId="00A09F8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</w:t>
      </w:r>
    </w:p>
    <w:p w14:paraId="7FA0D48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аудита были рассмотрены основные веб-уязвимости:</w:t>
      </w:r>
    </w:p>
    <w:p w14:paraId="51F0056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XSS;</w:t>
      </w:r>
    </w:p>
    <w:p w14:paraId="30D5591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Information Disclosure;</w:t>
      </w:r>
    </w:p>
    <w:p w14:paraId="79342EF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SQL Injection;</w:t>
      </w:r>
    </w:p>
    <w:p w14:paraId="2CB6088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CSRF;</w:t>
      </w:r>
    </w:p>
    <w:p w14:paraId="03ECE74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Include;</w:t>
      </w:r>
    </w:p>
    <w:p w14:paraId="082A14C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Upload.</w:t>
      </w:r>
    </w:p>
    <w:p w14:paraId="7BF8F61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каждой уязвимости реализованы или предложены механизмы защиты. Приложение использует подготовленные SQL-запросы PDO, хеширование паролей, экранирование пользовательского ввода и HTTP-авторизацию администратора, что значительно повышает уровень безопасности системы.</w:t>
      </w:r>
    </w:p>
    <w:p w14:paraId="28040118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E4177"/>
    <w:multiLevelType w:val="singleLevel"/>
    <w:tmpl w:val="81AE417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6170F9"/>
    <w:rsid w:val="4761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2026-06-04T14:33:00Z</dcterms:created>
  <dc:creator>trash</dc:creator>
  <cp:lastModifiedBy>trash</cp:lastModifiedBy>
  <dcterms:modified xsi:type="dcterms:W3CDTF">2026-06-04T14:40:59Z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2FFA56C9122243B58213330D291C6C1B_11</vt:lpwstr>
  </property>
  <property fmtid="{D5CDD505-2E9C-101B-9397-08002B2CF9AE}" pid="4" name="KSOTemplateDocerSaveRecord">
    <vt:lpwstr>eyJoZGlkIjoiZDc5ZDFlYjhlZTE3NDc0ZjM2YzUzNjNhZGUwY2E5ZGIifQ==</vt:lpwstr>
  </property>
</Properties>
</file>