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110"/>
        <w:tblW w:w="9628" w:type="dxa"/>
        <w:tblLayout w:type="fixed"/>
        <w:tblLook w:val="04A0" w:firstRow="1" w:lastRow="0" w:firstColumn="1" w:lastColumn="0" w:noHBand="0" w:noVBand="1"/>
      </w:tblPr>
      <w:tblGrid>
        <w:gridCol w:w="9628"/>
      </w:tblGrid>
      <w:tr w:rsidR="00501CD5" w:rsidRPr="00501CD5" w14:paraId="0B8A1B1F" w14:textId="77777777" w:rsidTr="00501CD5">
        <w:tc>
          <w:tcPr>
            <w:tcW w:w="9628" w:type="dxa"/>
            <w:tcBorders>
              <w:top w:val="nil"/>
              <w:left w:val="nil"/>
              <w:bottom w:val="single" w:sz="18" w:space="0" w:color="000000"/>
              <w:right w:val="nil"/>
            </w:tcBorders>
          </w:tcPr>
          <w:p w14:paraId="3E6A43D3" w14:textId="77777777" w:rsidR="00501CD5" w:rsidRPr="00501CD5" w:rsidRDefault="00501CD5" w:rsidP="00501CD5">
            <w:pPr>
              <w:spacing w:line="240" w:lineRule="auto"/>
              <w:ind w:firstLine="0"/>
              <w:jc w:val="center"/>
              <w:rPr>
                <w:b/>
              </w:rPr>
            </w:pPr>
            <w:r w:rsidRPr="00501CD5">
              <w:rPr>
                <w:rFonts w:eastAsia="Calibri" w:cs="Times New Roman"/>
                <w:b/>
              </w:rPr>
              <w:t>Министерство образования и науки Российской Федерации</w:t>
            </w:r>
          </w:p>
          <w:p w14:paraId="0DB8BDBD" w14:textId="77777777" w:rsidR="00501CD5" w:rsidRPr="00501CD5" w:rsidRDefault="00501CD5" w:rsidP="00501CD5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501CD5">
              <w:rPr>
                <w:rFonts w:eastAsia="Calibri" w:cs="Times New Roman"/>
              </w:rPr>
              <w:t>Федеральное государственное автономное образовательное</w:t>
            </w:r>
          </w:p>
          <w:p w14:paraId="0353A519" w14:textId="77777777" w:rsidR="00501CD5" w:rsidRPr="00501CD5" w:rsidRDefault="00501CD5" w:rsidP="00501CD5">
            <w:pPr>
              <w:spacing w:line="240" w:lineRule="auto"/>
              <w:ind w:firstLine="0"/>
              <w:jc w:val="center"/>
              <w:rPr>
                <w:rFonts w:eastAsia="Calibri" w:cs="Times New Roman"/>
              </w:rPr>
            </w:pPr>
            <w:r w:rsidRPr="00501CD5">
              <w:rPr>
                <w:rFonts w:eastAsia="Calibri" w:cs="Times New Roman"/>
              </w:rPr>
              <w:t>учреждение высшего образования</w:t>
            </w:r>
          </w:p>
          <w:p w14:paraId="3AF174B8" w14:textId="77777777" w:rsidR="00501CD5" w:rsidRPr="00501CD5" w:rsidRDefault="00501CD5" w:rsidP="00501CD5">
            <w:pPr>
              <w:spacing w:line="240" w:lineRule="auto"/>
              <w:ind w:firstLine="0"/>
              <w:jc w:val="center"/>
              <w:rPr>
                <w:b/>
              </w:rPr>
            </w:pPr>
            <w:r w:rsidRPr="00501CD5">
              <w:rPr>
                <w:rFonts w:eastAsia="Calibri" w:cs="Times New Roman"/>
                <w:b/>
              </w:rPr>
              <w:t>«НАЦИОНАЛЬНЫЙ ИССЛЕДОВАТЕЛЬСКИЙ</w:t>
            </w:r>
          </w:p>
          <w:p w14:paraId="5C177902" w14:textId="77777777" w:rsidR="00501CD5" w:rsidRPr="00501CD5" w:rsidRDefault="00501CD5" w:rsidP="00501CD5">
            <w:pPr>
              <w:spacing w:line="276" w:lineRule="auto"/>
              <w:ind w:firstLine="0"/>
              <w:jc w:val="center"/>
              <w:rPr>
                <w:b/>
              </w:rPr>
            </w:pPr>
            <w:r w:rsidRPr="00501CD5">
              <w:rPr>
                <w:rFonts w:eastAsia="Calibri" w:cs="Times New Roman"/>
                <w:b/>
              </w:rPr>
              <w:t>ТОМСКИЙ ПОЛИТЕХНИЧЕСКИЙ УНИВЕРСИТЕТ»</w:t>
            </w:r>
          </w:p>
        </w:tc>
      </w:tr>
    </w:tbl>
    <w:p w14:paraId="4C3F1C20" w14:textId="77777777" w:rsidR="00501CD5" w:rsidRPr="00501CD5" w:rsidRDefault="00501CD5" w:rsidP="00501CD5">
      <w:pPr>
        <w:ind w:firstLine="0"/>
        <w:jc w:val="left"/>
        <w:rPr>
          <w:rFonts w:eastAsia="Calibri" w:cs="Times New Roman"/>
        </w:rPr>
      </w:pPr>
    </w:p>
    <w:p w14:paraId="2C26C361" w14:textId="77777777" w:rsidR="00501CD5" w:rsidRPr="00501CD5" w:rsidRDefault="00501CD5" w:rsidP="00501CD5">
      <w:pPr>
        <w:ind w:firstLine="0"/>
        <w:jc w:val="left"/>
        <w:rPr>
          <w:rFonts w:eastAsia="Calibri" w:cs="Times New Roman"/>
        </w:rPr>
      </w:pPr>
      <w:r w:rsidRPr="00501CD5">
        <w:rPr>
          <w:rFonts w:eastAsia="Calibri" w:cs="Times New Roman"/>
        </w:rPr>
        <w:t>Подразделение: Инженерная школа энергетики</w:t>
      </w:r>
    </w:p>
    <w:p w14:paraId="66222C37" w14:textId="77777777" w:rsidR="00501CD5" w:rsidRPr="00501CD5" w:rsidRDefault="00501CD5" w:rsidP="00501CD5">
      <w:pPr>
        <w:ind w:firstLine="0"/>
        <w:jc w:val="left"/>
        <w:rPr>
          <w:rFonts w:eastAsia="Calibri" w:cs="Times New Roman"/>
        </w:rPr>
      </w:pPr>
      <w:r w:rsidRPr="00501CD5">
        <w:rPr>
          <w:rFonts w:eastAsia="Calibri" w:cs="Times New Roman"/>
        </w:rPr>
        <w:t>Направление подготовки: 09.04.03 – Прикладная информатика</w:t>
      </w:r>
    </w:p>
    <w:p w14:paraId="48071ADD" w14:textId="77777777" w:rsidR="00501CD5" w:rsidRPr="00501CD5" w:rsidRDefault="00501CD5" w:rsidP="00501CD5">
      <w:pPr>
        <w:ind w:firstLine="0"/>
        <w:jc w:val="left"/>
        <w:rPr>
          <w:rFonts w:eastAsia="Calibri" w:cs="Times New Roman"/>
        </w:rPr>
      </w:pPr>
      <w:r w:rsidRPr="00501CD5">
        <w:rPr>
          <w:rFonts w:eastAsia="Calibri" w:cs="Times New Roman"/>
        </w:rPr>
        <w:t>Отделение: Электроэнергетики и электротехники</w:t>
      </w:r>
    </w:p>
    <w:p w14:paraId="539E64CE" w14:textId="77777777" w:rsidR="00501CD5" w:rsidRPr="00501CD5" w:rsidRDefault="00501CD5" w:rsidP="00501CD5">
      <w:pPr>
        <w:spacing w:before="2640"/>
        <w:ind w:firstLine="0"/>
        <w:jc w:val="center"/>
        <w:rPr>
          <w:rFonts w:eastAsia="Calibri" w:cs="Times New Roman"/>
          <w:b/>
          <w:caps/>
        </w:rPr>
      </w:pPr>
      <w:r w:rsidRPr="00501CD5">
        <w:rPr>
          <w:rFonts w:eastAsia="Calibri" w:cs="Times New Roman"/>
          <w:b/>
          <w:caps/>
        </w:rPr>
        <w:t>Проектная документация</w:t>
      </w:r>
    </w:p>
    <w:p w14:paraId="7E8E087A" w14:textId="77777777" w:rsidR="00501CD5" w:rsidRPr="00501CD5" w:rsidRDefault="00501CD5" w:rsidP="00501CD5">
      <w:pPr>
        <w:ind w:firstLine="0"/>
        <w:jc w:val="center"/>
        <w:rPr>
          <w:rFonts w:eastAsia="Calibri" w:cs="Times New Roman"/>
          <w:b/>
        </w:rPr>
      </w:pPr>
      <w:r w:rsidRPr="00501CD5">
        <w:rPr>
          <w:rFonts w:eastAsia="Calibri" w:cs="Times New Roman"/>
          <w:b/>
        </w:rPr>
        <w:t>Отчёт по лабораторной работе №5</w:t>
      </w:r>
    </w:p>
    <w:p w14:paraId="29E821C3" w14:textId="77777777" w:rsidR="00501CD5" w:rsidRPr="00501CD5" w:rsidRDefault="00501CD5" w:rsidP="00501CD5">
      <w:pPr>
        <w:spacing w:after="1680"/>
        <w:ind w:firstLine="0"/>
        <w:jc w:val="center"/>
        <w:rPr>
          <w:rFonts w:eastAsia="Calibri" w:cs="Times New Roman"/>
        </w:rPr>
      </w:pPr>
      <w:r w:rsidRPr="00501CD5">
        <w:rPr>
          <w:rFonts w:eastAsia="Calibri" w:cs="Times New Roman"/>
        </w:rPr>
        <w:t>по дисциплине: «Основы объектно-ориентированного программирования»</w:t>
      </w:r>
    </w:p>
    <w:tbl>
      <w:tblPr>
        <w:tblStyle w:val="110"/>
        <w:tblW w:w="5000" w:type="pct"/>
        <w:tblLayout w:type="fixed"/>
        <w:tblLook w:val="04A0" w:firstRow="1" w:lastRow="0" w:firstColumn="1" w:lastColumn="0" w:noHBand="0" w:noVBand="1"/>
      </w:tblPr>
      <w:tblGrid>
        <w:gridCol w:w="1889"/>
        <w:gridCol w:w="2365"/>
        <w:gridCol w:w="1259"/>
        <w:gridCol w:w="1434"/>
        <w:gridCol w:w="233"/>
        <w:gridCol w:w="276"/>
        <w:gridCol w:w="2182"/>
      </w:tblGrid>
      <w:tr w:rsidR="00501CD5" w:rsidRPr="00501CD5" w14:paraId="425F4CB7" w14:textId="77777777" w:rsidTr="00501CD5">
        <w:tc>
          <w:tcPr>
            <w:tcW w:w="425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640FFA" w14:textId="1EFC747D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 w:rsidRPr="00501CD5">
              <w:rPr>
                <w:rFonts w:eastAsia="Calibri" w:cs="Times New Roman"/>
              </w:rPr>
              <w:t>Выполнил студент гр. О-5КМ</w:t>
            </w:r>
            <w:r w:rsidR="00852290" w:rsidRPr="00987A76">
              <w:rPr>
                <w:rFonts w:eastAsia="Calibri" w:cs="Times New Roman"/>
              </w:rPr>
              <w:t>2</w:t>
            </w:r>
            <w:r w:rsidRPr="00501CD5">
              <w:rPr>
                <w:rFonts w:eastAsia="Calibri" w:cs="Times New Roman"/>
              </w:rPr>
              <w:t>1</w:t>
            </w:r>
          </w:p>
        </w:tc>
        <w:tc>
          <w:tcPr>
            <w:tcW w:w="12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C5D75E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166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E3FA0E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 w:rsidRPr="00501CD5">
              <w:rPr>
                <w:rFonts w:eastAsia="Calibri" w:cs="Times New Roman"/>
              </w:rPr>
              <w:t>__________</w:t>
            </w: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</w:tcPr>
          <w:p w14:paraId="12FCBAD0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21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977B3C" w14:textId="21A866C1" w:rsidR="00501CD5" w:rsidRPr="00501CD5" w:rsidRDefault="00852290" w:rsidP="00501CD5">
            <w:pPr>
              <w:spacing w:line="240" w:lineRule="auto"/>
              <w:ind w:firstLine="0"/>
              <w:jc w:val="right"/>
              <w:rPr>
                <w:u w:val="single"/>
              </w:rPr>
            </w:pPr>
            <w:r>
              <w:rPr>
                <w:rFonts w:eastAsia="Calibri" w:cs="Times New Roman"/>
                <w:u w:val="single"/>
              </w:rPr>
              <w:t>Масленков</w:t>
            </w:r>
            <w:r w:rsidR="00501CD5" w:rsidRPr="00501CD5">
              <w:rPr>
                <w:rFonts w:eastAsia="Calibri" w:cs="Times New Roman"/>
                <w:u w:val="single"/>
              </w:rPr>
              <w:t xml:space="preserve"> </w:t>
            </w:r>
            <w:r>
              <w:rPr>
                <w:rFonts w:eastAsia="Calibri" w:cs="Times New Roman"/>
                <w:u w:val="single"/>
              </w:rPr>
              <w:t>В</w:t>
            </w:r>
            <w:r w:rsidR="00501CD5" w:rsidRPr="00501CD5">
              <w:rPr>
                <w:rFonts w:eastAsia="Calibri" w:cs="Times New Roman"/>
                <w:u w:val="single"/>
              </w:rPr>
              <w:t>.</w:t>
            </w:r>
            <w:r>
              <w:rPr>
                <w:rFonts w:eastAsia="Calibri" w:cs="Times New Roman"/>
                <w:u w:val="single"/>
              </w:rPr>
              <w:t>Э</w:t>
            </w:r>
            <w:r w:rsidR="00501CD5" w:rsidRPr="00501CD5">
              <w:rPr>
                <w:rFonts w:eastAsia="Calibri" w:cs="Times New Roman"/>
                <w:u w:val="single"/>
              </w:rPr>
              <w:t>.</w:t>
            </w:r>
          </w:p>
        </w:tc>
      </w:tr>
      <w:tr w:rsidR="00501CD5" w:rsidRPr="00501CD5" w14:paraId="759266C4" w14:textId="77777777" w:rsidTr="00501CD5">
        <w:tc>
          <w:tcPr>
            <w:tcW w:w="425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0EF0DB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12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3ADC60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166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25080B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</w:tcPr>
          <w:p w14:paraId="29B27E8A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1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AD473B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</w:tr>
      <w:tr w:rsidR="00501CD5" w:rsidRPr="00501CD5" w14:paraId="5F77B7DD" w14:textId="77777777" w:rsidTr="00501CD5">
        <w:tc>
          <w:tcPr>
            <w:tcW w:w="425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7D6039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12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E1174A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14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474EA6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69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A0E4D6" w14:textId="77777777" w:rsidR="00501CD5" w:rsidRPr="00501CD5" w:rsidRDefault="00501CD5" w:rsidP="00501CD5">
            <w:pPr>
              <w:rPr>
                <w:sz w:val="20"/>
              </w:rPr>
            </w:pPr>
          </w:p>
        </w:tc>
      </w:tr>
      <w:tr w:rsidR="00501CD5" w:rsidRPr="00501CD5" w14:paraId="093D7DE4" w14:textId="77777777" w:rsidTr="00501CD5">
        <w:tc>
          <w:tcPr>
            <w:tcW w:w="425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D57620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12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215F20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166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4B1CA0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</w:tcPr>
          <w:p w14:paraId="49960356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1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0AD296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</w:tr>
      <w:tr w:rsidR="00501CD5" w:rsidRPr="00501CD5" w14:paraId="71D6E9AC" w14:textId="77777777" w:rsidTr="00501CD5">
        <w:tc>
          <w:tcPr>
            <w:tcW w:w="188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134C8D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  <w:r w:rsidRPr="00501CD5">
              <w:rPr>
                <w:rFonts w:eastAsia="Calibri" w:cs="Times New Roman"/>
              </w:rPr>
              <w:t>Отчёт принял</w:t>
            </w:r>
          </w:p>
        </w:tc>
        <w:tc>
          <w:tcPr>
            <w:tcW w:w="236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6C83F4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u w:val="single"/>
              </w:rPr>
            </w:pPr>
            <w:r w:rsidRPr="00501CD5">
              <w:rPr>
                <w:rFonts w:eastAsia="Calibri" w:cs="Times New Roman"/>
                <w:u w:val="single"/>
              </w:rPr>
              <w:t>доцент, к.т.н.</w:t>
            </w:r>
          </w:p>
        </w:tc>
        <w:tc>
          <w:tcPr>
            <w:tcW w:w="12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0F1377" w14:textId="77777777" w:rsidR="00501CD5" w:rsidRPr="00501CD5" w:rsidRDefault="00501CD5" w:rsidP="00501CD5">
            <w:pPr>
              <w:rPr>
                <w:u w:val="single"/>
              </w:rPr>
            </w:pPr>
          </w:p>
        </w:tc>
        <w:tc>
          <w:tcPr>
            <w:tcW w:w="166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6A7E52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501CD5">
              <w:rPr>
                <w:rFonts w:eastAsia="Calibri" w:cs="Times New Roman"/>
                <w:szCs w:val="28"/>
              </w:rPr>
              <w:t>__________</w:t>
            </w: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7CCB34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Cs w:val="28"/>
              </w:rPr>
            </w:pPr>
          </w:p>
        </w:tc>
        <w:tc>
          <w:tcPr>
            <w:tcW w:w="21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8C8BAA" w14:textId="77777777" w:rsidR="00501CD5" w:rsidRPr="00501CD5" w:rsidRDefault="00501CD5" w:rsidP="00501CD5">
            <w:pPr>
              <w:spacing w:line="240" w:lineRule="auto"/>
              <w:ind w:firstLine="0"/>
              <w:jc w:val="right"/>
              <w:rPr>
                <w:szCs w:val="28"/>
                <w:u w:val="single"/>
              </w:rPr>
            </w:pPr>
            <w:r w:rsidRPr="00501CD5">
              <w:rPr>
                <w:rFonts w:eastAsia="Calibri" w:cs="Times New Roman"/>
                <w:szCs w:val="28"/>
                <w:u w:val="single"/>
              </w:rPr>
              <w:t>Калентьев А. А.</w:t>
            </w:r>
          </w:p>
        </w:tc>
      </w:tr>
      <w:tr w:rsidR="00501CD5" w:rsidRPr="00501CD5" w14:paraId="5B63BA55" w14:textId="77777777" w:rsidTr="00501CD5">
        <w:tc>
          <w:tcPr>
            <w:tcW w:w="188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CF617F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236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DC2246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12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1BA8CE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166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27A45A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</w:tcPr>
          <w:p w14:paraId="25D8EF68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1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65330A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</w:tr>
      <w:tr w:rsidR="00501CD5" w:rsidRPr="00501CD5" w14:paraId="11913572" w14:textId="77777777" w:rsidTr="00501CD5">
        <w:tc>
          <w:tcPr>
            <w:tcW w:w="188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F03575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236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3F9687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rFonts w:eastAsia="Calibri" w:cs="Times New Roman"/>
              </w:rPr>
            </w:pPr>
          </w:p>
        </w:tc>
        <w:tc>
          <w:tcPr>
            <w:tcW w:w="125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7EAEC1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14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0309AA" w14:textId="77777777" w:rsidR="00501CD5" w:rsidRPr="00501CD5" w:rsidRDefault="00501CD5" w:rsidP="00501CD5">
            <w:pPr>
              <w:spacing w:line="240" w:lineRule="auto"/>
              <w:ind w:firstLine="0"/>
              <w:jc w:val="left"/>
              <w:rPr>
                <w:sz w:val="20"/>
              </w:rPr>
            </w:pPr>
          </w:p>
        </w:tc>
        <w:tc>
          <w:tcPr>
            <w:tcW w:w="269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9699A6" w14:textId="77777777" w:rsidR="00501CD5" w:rsidRPr="00501CD5" w:rsidRDefault="00501CD5" w:rsidP="00501CD5">
            <w:pPr>
              <w:spacing w:line="240" w:lineRule="auto"/>
              <w:ind w:firstLine="0"/>
              <w:jc w:val="right"/>
              <w:rPr>
                <w:rFonts w:eastAsia="Calibri" w:cs="Times New Roman"/>
              </w:rPr>
            </w:pPr>
            <w:r w:rsidRPr="00501CD5">
              <w:rPr>
                <w:rFonts w:eastAsia="Calibri" w:cs="Times New Roman"/>
              </w:rPr>
              <w:t>___ ______</w:t>
            </w:r>
          </w:p>
        </w:tc>
      </w:tr>
    </w:tbl>
    <w:p w14:paraId="0ABC1C7A" w14:textId="48A8F378" w:rsidR="00501CD5" w:rsidRPr="00852290" w:rsidRDefault="00501CD5" w:rsidP="00501CD5">
      <w:pPr>
        <w:spacing w:before="1800"/>
        <w:ind w:firstLine="0"/>
        <w:jc w:val="center"/>
        <w:rPr>
          <w:rFonts w:eastAsia="Calibri" w:cs="Times New Roman"/>
          <w:lang w:val="en-US"/>
        </w:rPr>
      </w:pPr>
      <w:r w:rsidRPr="00501CD5">
        <w:rPr>
          <w:rFonts w:eastAsia="Calibri" w:cs="Times New Roman"/>
        </w:rPr>
        <w:t>Томск 202</w:t>
      </w:r>
      <w:r w:rsidR="00852290">
        <w:rPr>
          <w:rFonts w:eastAsia="Calibri" w:cs="Times New Roman"/>
          <w:lang w:val="en-US"/>
        </w:rPr>
        <w:t>4</w:t>
      </w:r>
    </w:p>
    <w:p w14:paraId="6D9D216D" w14:textId="77777777" w:rsidR="00501CD5" w:rsidRPr="00501CD5" w:rsidRDefault="00501CD5" w:rsidP="00501CD5"/>
    <w:sdt>
      <w:sdtPr>
        <w:id w:val="-847634073"/>
        <w:docPartObj>
          <w:docPartGallery w:val="Table of Contents"/>
          <w:docPartUnique/>
        </w:docPartObj>
      </w:sdtPr>
      <w:sdtContent>
        <w:p w14:paraId="401839C6" w14:textId="77777777" w:rsidR="00501CD5" w:rsidRPr="00501CD5" w:rsidRDefault="00501CD5" w:rsidP="00501CD5">
          <w:pPr>
            <w:keepNext/>
            <w:keepLines/>
            <w:spacing w:before="240" w:after="240" w:line="252" w:lineRule="auto"/>
            <w:ind w:firstLine="0"/>
            <w:jc w:val="center"/>
            <w:rPr>
              <w:rFonts w:eastAsiaTheme="majorEastAsia" w:cs="Times New Roman"/>
              <w:szCs w:val="28"/>
              <w:lang w:eastAsia="ru-RU"/>
            </w:rPr>
          </w:pPr>
          <w:r w:rsidRPr="00501CD5">
            <w:rPr>
              <w:rFonts w:asciiTheme="majorHAnsi" w:eastAsiaTheme="majorEastAsia" w:hAnsiTheme="majorHAnsi" w:cstheme="majorBidi"/>
              <w:color w:val="2E74B5" w:themeColor="accent1" w:themeShade="BF"/>
              <w:sz w:val="32"/>
              <w:szCs w:val="32"/>
              <w:lang w:eastAsia="ru-RU"/>
            </w:rPr>
            <w:br w:type="page"/>
          </w:r>
          <w:r w:rsidRPr="00501CD5">
            <w:rPr>
              <w:rFonts w:eastAsiaTheme="majorEastAsia" w:cs="Times New Roman"/>
              <w:szCs w:val="28"/>
              <w:lang w:eastAsia="ru-RU"/>
            </w:rPr>
            <w:lastRenderedPageBreak/>
            <w:t>СОДЕРЖАНИЕ</w:t>
          </w:r>
        </w:p>
        <w:p w14:paraId="3B6C60AE" w14:textId="1F0ED562" w:rsidR="00AC32FE" w:rsidRDefault="00501CD5">
          <w:pPr>
            <w:pStyle w:val="1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r w:rsidRPr="00501CD5">
            <w:fldChar w:fldCharType="begin"/>
          </w:r>
          <w:r w:rsidRPr="00501CD5">
            <w:rPr>
              <w:bCs/>
              <w:webHidden/>
            </w:rPr>
            <w:instrText xml:space="preserve"> TOC \z \o "1-3" \u \h</w:instrText>
          </w:r>
          <w:r w:rsidRPr="00501CD5">
            <w:rPr>
              <w:bCs/>
            </w:rPr>
            <w:fldChar w:fldCharType="separate"/>
          </w:r>
          <w:hyperlink w:anchor="_Toc183524054" w:history="1">
            <w:r w:rsidR="00AC32FE" w:rsidRPr="005A43EB">
              <w:rPr>
                <w:rStyle w:val="a3"/>
                <w:b/>
                <w:bCs/>
                <w:noProof/>
              </w:rPr>
              <w:t>ВВЕДЕНИЕ</w:t>
            </w:r>
            <w:r w:rsidR="00AC32FE">
              <w:rPr>
                <w:noProof/>
                <w:webHidden/>
              </w:rPr>
              <w:tab/>
            </w:r>
            <w:r w:rsidR="00AC32FE">
              <w:rPr>
                <w:noProof/>
                <w:webHidden/>
              </w:rPr>
              <w:fldChar w:fldCharType="begin"/>
            </w:r>
            <w:r w:rsidR="00AC32FE">
              <w:rPr>
                <w:noProof/>
                <w:webHidden/>
              </w:rPr>
              <w:instrText xml:space="preserve"> PAGEREF _Toc183524054 \h </w:instrText>
            </w:r>
            <w:r w:rsidR="00AC32FE">
              <w:rPr>
                <w:noProof/>
                <w:webHidden/>
              </w:rPr>
            </w:r>
            <w:r w:rsidR="00AC32FE">
              <w:rPr>
                <w:noProof/>
                <w:webHidden/>
              </w:rPr>
              <w:fldChar w:fldCharType="separate"/>
            </w:r>
            <w:r w:rsidR="00AC32FE">
              <w:rPr>
                <w:noProof/>
                <w:webHidden/>
              </w:rPr>
              <w:t>3</w:t>
            </w:r>
            <w:r w:rsidR="00AC32FE">
              <w:rPr>
                <w:noProof/>
                <w:webHidden/>
              </w:rPr>
              <w:fldChar w:fldCharType="end"/>
            </w:r>
          </w:hyperlink>
        </w:p>
        <w:p w14:paraId="47C5D60B" w14:textId="2BBB61A2" w:rsidR="00AC32FE" w:rsidRDefault="00AC32FE">
          <w:pPr>
            <w:pStyle w:val="1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3524055" w:history="1">
            <w:r w:rsidRPr="005A43EB">
              <w:rPr>
                <w:rStyle w:val="a3"/>
                <w:b/>
                <w:bCs/>
                <w:noProof/>
              </w:rPr>
              <w:t>1 Основная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_Toc183524055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B12DE1" w14:textId="127EAE06" w:rsidR="00AC32FE" w:rsidRDefault="00AC32FE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3524056" w:history="1">
            <w:r w:rsidRPr="005A43EB">
              <w:rPr>
                <w:rStyle w:val="a3"/>
                <w:b/>
                <w:bCs/>
                <w:noProof/>
              </w:rPr>
              <w:t xml:space="preserve">1.1 </w:t>
            </w:r>
            <w:r w:rsidRPr="005A43EB">
              <w:rPr>
                <w:rStyle w:val="a3"/>
                <w:b/>
                <w:bCs/>
                <w:noProof/>
                <w:lang w:val="en-US"/>
              </w:rPr>
              <w:t xml:space="preserve">UML </w:t>
            </w:r>
            <w:r w:rsidRPr="005A43EB">
              <w:rPr>
                <w:rStyle w:val="a3"/>
                <w:b/>
                <w:bCs/>
                <w:noProof/>
              </w:rPr>
              <w:t>диаграмма вариантов использования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_Toc183524056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39C7F6" w14:textId="157F53D1" w:rsidR="00AC32FE" w:rsidRDefault="00AC32FE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3524057" w:history="1">
            <w:r w:rsidRPr="005A43EB">
              <w:rPr>
                <w:rStyle w:val="a3"/>
                <w:b/>
                <w:bCs/>
                <w:noProof/>
              </w:rPr>
              <w:t xml:space="preserve">1.2 </w:t>
            </w:r>
            <w:r w:rsidRPr="005A43EB">
              <w:rPr>
                <w:rStyle w:val="a3"/>
                <w:b/>
                <w:bCs/>
                <w:noProof/>
                <w:lang w:val="en-US"/>
              </w:rPr>
              <w:t>UML</w:t>
            </w:r>
            <w:r w:rsidRPr="005A43EB">
              <w:rPr>
                <w:rStyle w:val="a3"/>
                <w:b/>
                <w:bCs/>
                <w:noProof/>
              </w:rPr>
              <w:t xml:space="preserve"> диаграмма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_Toc183524057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B8FD2F" w14:textId="774C509C" w:rsidR="00AC32FE" w:rsidRDefault="00AC32FE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3524058" w:history="1">
            <w:r w:rsidRPr="005A43EB">
              <w:rPr>
                <w:rStyle w:val="a3"/>
                <w:b/>
                <w:bCs/>
                <w:noProof/>
              </w:rPr>
              <w:t>1.3 Описание классов, образующих связь типа «общее-частное»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_Toc183524058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D5E597" w14:textId="6F710ADE" w:rsidR="00AC32FE" w:rsidRDefault="00AC32FE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3524059" w:history="1">
            <w:r w:rsidRPr="005A43EB">
              <w:rPr>
                <w:rStyle w:val="a3"/>
                <w:b/>
                <w:bCs/>
                <w:noProof/>
              </w:rPr>
              <w:t xml:space="preserve">1.4 Дерево ветвлений </w:t>
            </w:r>
            <w:r w:rsidRPr="005A43EB">
              <w:rPr>
                <w:rStyle w:val="a3"/>
                <w:b/>
                <w:bCs/>
                <w:noProof/>
                <w:lang w:val="en-US"/>
              </w:rPr>
              <w:t>Git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_Toc183524059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D5B2E4" w14:textId="31E9DA20" w:rsidR="00AC32FE" w:rsidRDefault="00AC32FE">
          <w:pPr>
            <w:pStyle w:val="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3524060" w:history="1">
            <w:r w:rsidRPr="005A43EB">
              <w:rPr>
                <w:rStyle w:val="a3"/>
                <w:b/>
                <w:bCs/>
                <w:noProof/>
              </w:rPr>
              <w:t>1.5 Тестирование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_Toc183524060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3C90EB" w14:textId="56CAA281" w:rsidR="00AC32FE" w:rsidRDefault="00AC32FE">
          <w:pPr>
            <w:pStyle w:val="1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83524061" w:history="1">
            <w:r w:rsidRPr="005A43EB">
              <w:rPr>
                <w:rStyle w:val="a3"/>
                <w:b/>
                <w:bCs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_Toc183524061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4F99CA" w14:textId="00907B24" w:rsidR="00501CD5" w:rsidRPr="00501CD5" w:rsidRDefault="00501CD5" w:rsidP="00501CD5">
          <w:pPr>
            <w:ind w:firstLine="709"/>
          </w:pPr>
          <w:r w:rsidRPr="00501CD5">
            <w:fldChar w:fldCharType="end"/>
          </w:r>
        </w:p>
      </w:sdtContent>
    </w:sdt>
    <w:p w14:paraId="70CB8457" w14:textId="77777777" w:rsidR="00501CD5" w:rsidRPr="00501CD5" w:rsidRDefault="00501CD5" w:rsidP="00501CD5">
      <w:r w:rsidRPr="00501CD5">
        <w:br w:type="page"/>
      </w:r>
    </w:p>
    <w:p w14:paraId="4AA0F305" w14:textId="77777777" w:rsidR="00501CD5" w:rsidRPr="00501CD5" w:rsidRDefault="00501CD5" w:rsidP="00501CD5">
      <w:pPr>
        <w:spacing w:after="240"/>
        <w:ind w:firstLine="0"/>
        <w:jc w:val="center"/>
        <w:outlineLvl w:val="0"/>
        <w:rPr>
          <w:b/>
          <w:bCs/>
        </w:rPr>
      </w:pPr>
      <w:bookmarkStart w:id="0" w:name="_Toc74829062"/>
      <w:bookmarkStart w:id="1" w:name="_Toc183524054"/>
      <w:r w:rsidRPr="00501CD5">
        <w:rPr>
          <w:b/>
          <w:bCs/>
        </w:rPr>
        <w:lastRenderedPageBreak/>
        <w:t>ВВЕДЕНИЕ</w:t>
      </w:r>
      <w:bookmarkEnd w:id="0"/>
      <w:bookmarkEnd w:id="1"/>
    </w:p>
    <w:p w14:paraId="1B97D292" w14:textId="77777777" w:rsidR="00501CD5" w:rsidRPr="00501CD5" w:rsidRDefault="00501CD5" w:rsidP="00501CD5">
      <w:pPr>
        <w:ind w:firstLine="709"/>
      </w:pPr>
      <w:r w:rsidRPr="00501CD5">
        <w:t>Корректная и полная документация сопровождает разработку программного обеспечения (далее – ПО) от появления идеи до выпуска конечного продукта. Написание документации является обязательным критерием разработки и последующей поддержки проекта [1].</w:t>
      </w:r>
    </w:p>
    <w:p w14:paraId="2A75F705" w14:textId="77777777" w:rsidR="00501CD5" w:rsidRPr="00501CD5" w:rsidRDefault="00501CD5" w:rsidP="00501CD5">
      <w:pPr>
        <w:ind w:firstLine="709"/>
      </w:pPr>
      <w:r w:rsidRPr="00501CD5">
        <w:t>Целью данной лабораторной работы является разработка проектной документации на созданный программный продукт.</w:t>
      </w:r>
    </w:p>
    <w:p w14:paraId="0A923557" w14:textId="77777777" w:rsidR="00501CD5" w:rsidRPr="00501CD5" w:rsidRDefault="00501CD5" w:rsidP="00501CD5">
      <w:pPr>
        <w:ind w:firstLine="709"/>
      </w:pPr>
      <w:r w:rsidRPr="00501CD5">
        <w:t>Для достижения поставленной цели должны быть выполнены следующие задачи:</w:t>
      </w:r>
    </w:p>
    <w:p w14:paraId="2614F8C3" w14:textId="77777777" w:rsidR="00501CD5" w:rsidRPr="00501CD5" w:rsidRDefault="00501CD5" w:rsidP="00501CD5">
      <w:pPr>
        <w:numPr>
          <w:ilvl w:val="0"/>
          <w:numId w:val="5"/>
        </w:numPr>
        <w:contextualSpacing/>
      </w:pPr>
      <w:r w:rsidRPr="00501CD5">
        <w:t>Составление технического задания (далее – ТЗ) на разработанную программу (Приложение А);</w:t>
      </w:r>
    </w:p>
    <w:p w14:paraId="0D98267C" w14:textId="77777777" w:rsidR="00501CD5" w:rsidRPr="00501CD5" w:rsidRDefault="00501CD5" w:rsidP="00501CD5">
      <w:pPr>
        <w:numPr>
          <w:ilvl w:val="0"/>
          <w:numId w:val="5"/>
        </w:numPr>
        <w:contextualSpacing/>
      </w:pPr>
      <w:r w:rsidRPr="00501CD5">
        <w:t xml:space="preserve">Составление </w:t>
      </w:r>
      <w:r w:rsidRPr="00501CD5">
        <w:rPr>
          <w:lang w:val="en-US"/>
        </w:rPr>
        <w:t>UML</w:t>
      </w:r>
      <w:r w:rsidRPr="00501CD5">
        <w:t xml:space="preserve"> диаграммы вариантов использования для разработанной программы;</w:t>
      </w:r>
    </w:p>
    <w:p w14:paraId="21092E21" w14:textId="77777777" w:rsidR="00501CD5" w:rsidRPr="00501CD5" w:rsidRDefault="00501CD5" w:rsidP="00501CD5">
      <w:pPr>
        <w:numPr>
          <w:ilvl w:val="0"/>
          <w:numId w:val="5"/>
        </w:numPr>
        <w:contextualSpacing/>
      </w:pPr>
      <w:r w:rsidRPr="00501CD5">
        <w:t xml:space="preserve">Составление </w:t>
      </w:r>
      <w:r w:rsidRPr="00501CD5">
        <w:rPr>
          <w:lang w:val="en-US"/>
        </w:rPr>
        <w:t>UML</w:t>
      </w:r>
      <w:r w:rsidRPr="00501CD5">
        <w:t xml:space="preserve"> диаграммы классов;</w:t>
      </w:r>
    </w:p>
    <w:p w14:paraId="783B5B9C" w14:textId="77777777" w:rsidR="00501CD5" w:rsidRPr="00501CD5" w:rsidRDefault="00501CD5" w:rsidP="00501CD5">
      <w:pPr>
        <w:numPr>
          <w:ilvl w:val="0"/>
          <w:numId w:val="5"/>
        </w:numPr>
        <w:contextualSpacing/>
      </w:pPr>
      <w:r w:rsidRPr="00501CD5">
        <w:t>Описание классов, образующих связь типа «общее-частное»;</w:t>
      </w:r>
    </w:p>
    <w:p w14:paraId="183675A5" w14:textId="77777777" w:rsidR="00501CD5" w:rsidRPr="00501CD5" w:rsidRDefault="00501CD5" w:rsidP="00501CD5">
      <w:pPr>
        <w:numPr>
          <w:ilvl w:val="0"/>
          <w:numId w:val="5"/>
        </w:numPr>
        <w:contextualSpacing/>
      </w:pPr>
      <w:r w:rsidRPr="00501CD5">
        <w:t xml:space="preserve">Привести дерево ветвлений </w:t>
      </w:r>
      <w:r w:rsidRPr="00501CD5">
        <w:rPr>
          <w:lang w:val="en-US"/>
        </w:rPr>
        <w:t>Git;</w:t>
      </w:r>
    </w:p>
    <w:p w14:paraId="7C4C0C16" w14:textId="77777777" w:rsidR="00501CD5" w:rsidRPr="00501CD5" w:rsidRDefault="00501CD5" w:rsidP="00501CD5">
      <w:pPr>
        <w:numPr>
          <w:ilvl w:val="0"/>
          <w:numId w:val="5"/>
        </w:numPr>
        <w:contextualSpacing/>
      </w:pPr>
      <w:r w:rsidRPr="00501CD5">
        <w:t>Провести тестирование программы.</w:t>
      </w:r>
    </w:p>
    <w:p w14:paraId="0C789D55" w14:textId="77777777" w:rsidR="00501CD5" w:rsidRPr="00501CD5" w:rsidRDefault="00501CD5" w:rsidP="00501CD5">
      <w:r w:rsidRPr="00501CD5">
        <w:br w:type="page"/>
      </w:r>
    </w:p>
    <w:p w14:paraId="0A388ABE" w14:textId="77777777" w:rsidR="00501CD5" w:rsidRPr="00501CD5" w:rsidRDefault="00501CD5" w:rsidP="00501CD5">
      <w:pPr>
        <w:outlineLvl w:val="0"/>
        <w:rPr>
          <w:b/>
          <w:bCs/>
        </w:rPr>
      </w:pPr>
      <w:bookmarkStart w:id="2" w:name="_Toc74829063"/>
      <w:bookmarkStart w:id="3" w:name="_Toc183524055"/>
      <w:r w:rsidRPr="00501CD5">
        <w:rPr>
          <w:b/>
          <w:bCs/>
        </w:rPr>
        <w:lastRenderedPageBreak/>
        <w:t xml:space="preserve">1 </w:t>
      </w:r>
      <w:bookmarkEnd w:id="2"/>
      <w:r w:rsidRPr="00501CD5">
        <w:rPr>
          <w:b/>
          <w:bCs/>
        </w:rPr>
        <w:t>Основная часть</w:t>
      </w:r>
      <w:bookmarkEnd w:id="3"/>
    </w:p>
    <w:p w14:paraId="362F4BBA" w14:textId="77777777" w:rsidR="00501CD5" w:rsidRPr="00501CD5" w:rsidRDefault="00501CD5" w:rsidP="00501CD5">
      <w:pPr>
        <w:outlineLvl w:val="1"/>
        <w:rPr>
          <w:b/>
          <w:bCs/>
        </w:rPr>
      </w:pPr>
      <w:bookmarkStart w:id="4" w:name="_Toc74829064"/>
      <w:bookmarkStart w:id="5" w:name="_Toc183524056"/>
      <w:r w:rsidRPr="00501CD5">
        <w:rPr>
          <w:b/>
          <w:bCs/>
        </w:rPr>
        <w:t xml:space="preserve">1.1 </w:t>
      </w:r>
      <w:r w:rsidRPr="00501CD5">
        <w:rPr>
          <w:b/>
          <w:bCs/>
          <w:lang w:val="en-US"/>
        </w:rPr>
        <w:t xml:space="preserve">UML </w:t>
      </w:r>
      <w:r w:rsidRPr="00501CD5">
        <w:rPr>
          <w:b/>
          <w:bCs/>
        </w:rPr>
        <w:t>диаграмма вариантов использования</w:t>
      </w:r>
      <w:bookmarkEnd w:id="4"/>
      <w:bookmarkEnd w:id="5"/>
    </w:p>
    <w:p w14:paraId="4F78FAF5" w14:textId="77777777" w:rsidR="00501CD5" w:rsidRPr="00501CD5" w:rsidRDefault="00501CD5" w:rsidP="00501CD5">
      <w:r w:rsidRPr="00501CD5">
        <w:t>Вариант использования (use case) —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 [1]. ВИ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ней.</w:t>
      </w:r>
    </w:p>
    <w:p w14:paraId="6F40616B" w14:textId="77777777" w:rsidR="00501CD5" w:rsidRPr="00501CD5" w:rsidRDefault="00501CD5" w:rsidP="00501CD5">
      <w:r w:rsidRPr="00501CD5">
        <w:t>Диаграмма вариантов использования для разработанного ПО приведена на рисунке 1.</w:t>
      </w:r>
    </w:p>
    <w:p w14:paraId="13E62C9A" w14:textId="77777777" w:rsidR="00501CD5" w:rsidRPr="00501CD5" w:rsidRDefault="00501CD5" w:rsidP="00501CD5">
      <w:pPr>
        <w:ind w:firstLine="0"/>
        <w:jc w:val="center"/>
      </w:pPr>
      <w:r w:rsidRPr="00501CD5">
        <w:rPr>
          <w:noProof/>
          <w:lang w:eastAsia="ru-RU"/>
        </w:rPr>
        <w:lastRenderedPageBreak/>
        <w:drawing>
          <wp:inline distT="0" distB="0" distL="0" distR="0" wp14:anchorId="6EE6B00E" wp14:editId="22FCFCB4">
            <wp:extent cx="6120130" cy="6292215"/>
            <wp:effectExtent l="0" t="0" r="0" b="0"/>
            <wp:docPr id="28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25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629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01CD5">
        <w:rPr>
          <w:lang w:eastAsia="ru-RU"/>
        </w:rPr>
        <w:t xml:space="preserve">  </w:t>
      </w:r>
    </w:p>
    <w:p w14:paraId="0049C4A0" w14:textId="77777777" w:rsidR="00501CD5" w:rsidRPr="00501CD5" w:rsidRDefault="00501CD5" w:rsidP="00501CD5">
      <w:pPr>
        <w:ind w:firstLine="0"/>
        <w:jc w:val="center"/>
      </w:pPr>
      <w:r w:rsidRPr="00501CD5">
        <w:t>Рисунок 1 – Диаграмма вариантов использования</w:t>
      </w:r>
    </w:p>
    <w:p w14:paraId="2908D5D7" w14:textId="77777777" w:rsidR="00501CD5" w:rsidRPr="00501CD5" w:rsidRDefault="00501CD5" w:rsidP="00501CD5">
      <w:pPr>
        <w:spacing w:after="240"/>
        <w:ind w:firstLine="709"/>
        <w:outlineLvl w:val="1"/>
        <w:rPr>
          <w:b/>
          <w:bCs/>
        </w:rPr>
      </w:pPr>
      <w:bookmarkStart w:id="6" w:name="_Toc74829065"/>
      <w:bookmarkStart w:id="7" w:name="_Toc183524057"/>
      <w:r w:rsidRPr="00501CD5">
        <w:rPr>
          <w:b/>
          <w:bCs/>
        </w:rPr>
        <w:t xml:space="preserve">1.2 </w:t>
      </w:r>
      <w:r w:rsidRPr="00501CD5">
        <w:rPr>
          <w:b/>
          <w:bCs/>
          <w:lang w:val="en-US"/>
        </w:rPr>
        <w:t>UML</w:t>
      </w:r>
      <w:r w:rsidRPr="00501CD5">
        <w:rPr>
          <w:b/>
          <w:bCs/>
        </w:rPr>
        <w:t xml:space="preserve"> диаграмма классов</w:t>
      </w:r>
      <w:bookmarkEnd w:id="6"/>
      <w:bookmarkEnd w:id="7"/>
    </w:p>
    <w:p w14:paraId="530056EC" w14:textId="77777777" w:rsidR="00501CD5" w:rsidRPr="00501CD5" w:rsidRDefault="00501CD5" w:rsidP="00501CD5">
      <w:pPr>
        <w:ind w:firstLine="709"/>
      </w:pPr>
      <w:r w:rsidRPr="00501CD5">
        <w:t>Диаграмма классов (англ. class diagram) — структурная диаграмма языка моделирования UML, демонстрирующая общую структуру иерархии классов системы, их коопераций, атрибутов (полей), методов, интерфейсов и взаимосвязей (отношений) между ними. Широко применяется не только для документирования и визуализации, но также для конструирования посредством прямого или обратного проектирования.</w:t>
      </w:r>
    </w:p>
    <w:p w14:paraId="4F137E57" w14:textId="77777777" w:rsidR="00501CD5" w:rsidRPr="00501CD5" w:rsidRDefault="00501CD5" w:rsidP="00501CD5">
      <w:pPr>
        <w:ind w:firstLine="709"/>
        <w:sectPr w:rsidR="00501CD5" w:rsidRPr="00501CD5">
          <w:footerReference w:type="default" r:id="rId9"/>
          <w:pgSz w:w="11906" w:h="16838"/>
          <w:pgMar w:top="1134" w:right="567" w:bottom="1134" w:left="1701" w:header="0" w:footer="0" w:gutter="0"/>
          <w:cols w:space="720"/>
          <w:formProt w:val="0"/>
          <w:titlePg/>
          <w:docGrid w:linePitch="381"/>
        </w:sectPr>
      </w:pPr>
      <w:r w:rsidRPr="00501CD5">
        <w:t>Диаграмма классов приведена на рисунке 2.</w:t>
      </w:r>
    </w:p>
    <w:p w14:paraId="39E2AAF2" w14:textId="7A2961EC" w:rsidR="00501CD5" w:rsidRPr="00501CD5" w:rsidRDefault="00987A76" w:rsidP="00501CD5">
      <w:pPr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209E8B94" wp14:editId="270CED2F">
            <wp:extent cx="13679805" cy="9022080"/>
            <wp:effectExtent l="0" t="0" r="0" b="7620"/>
            <wp:docPr id="5351761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17614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3679805" cy="902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4C980" w14:textId="77777777" w:rsidR="00501CD5" w:rsidRPr="00501CD5" w:rsidRDefault="00501CD5" w:rsidP="00501CD5">
      <w:pPr>
        <w:ind w:firstLine="0"/>
        <w:jc w:val="center"/>
        <w:sectPr w:rsidR="00501CD5" w:rsidRPr="00501CD5">
          <w:footerReference w:type="default" r:id="rId11"/>
          <w:pgSz w:w="23811" w:h="16838" w:orient="landscape"/>
          <w:pgMar w:top="851" w:right="1134" w:bottom="567" w:left="1134" w:header="0" w:footer="0" w:gutter="0"/>
          <w:cols w:space="720"/>
          <w:formProt w:val="0"/>
          <w:docGrid w:linePitch="100"/>
        </w:sectPr>
      </w:pPr>
      <w:r w:rsidRPr="00501CD5">
        <w:t xml:space="preserve">Рисунок 2 – </w:t>
      </w:r>
      <w:r w:rsidRPr="00501CD5">
        <w:rPr>
          <w:lang w:val="en-US"/>
        </w:rPr>
        <w:t>UML</w:t>
      </w:r>
      <w:r w:rsidRPr="00501CD5">
        <w:t xml:space="preserve"> диаграмма классов</w:t>
      </w:r>
    </w:p>
    <w:p w14:paraId="63730731" w14:textId="77777777" w:rsidR="00501CD5" w:rsidRPr="00501CD5" w:rsidRDefault="00501CD5" w:rsidP="00501CD5">
      <w:pPr>
        <w:spacing w:after="240"/>
        <w:ind w:firstLine="709"/>
        <w:outlineLvl w:val="1"/>
        <w:rPr>
          <w:b/>
          <w:bCs/>
        </w:rPr>
      </w:pPr>
      <w:bookmarkStart w:id="8" w:name="_Toc74829066"/>
      <w:bookmarkStart w:id="9" w:name="_Toc183524058"/>
      <w:r w:rsidRPr="00501CD5">
        <w:rPr>
          <w:b/>
          <w:bCs/>
        </w:rPr>
        <w:lastRenderedPageBreak/>
        <w:t>1.3 Описание классов, образующих связь типа «общее-частное»</w:t>
      </w:r>
      <w:bookmarkEnd w:id="8"/>
      <w:bookmarkEnd w:id="9"/>
    </w:p>
    <w:p w14:paraId="08ADBB3F" w14:textId="27FC0174" w:rsidR="00C25BFE" w:rsidRPr="00C25BFE" w:rsidRDefault="00C25BFE" w:rsidP="00C25BFE">
      <w:pPr>
        <w:widowControl w:val="0"/>
        <w:suppressAutoHyphens w:val="0"/>
        <w:autoSpaceDE w:val="0"/>
        <w:autoSpaceDN w:val="0"/>
        <w:adjustRightInd w:val="0"/>
        <w:ind w:firstLine="709"/>
        <w:rPr>
          <w:rFonts w:eastAsia="Times New Roman" w:cs="Times New Roman"/>
          <w:szCs w:val="28"/>
          <w:lang w:eastAsia="ru-RU"/>
        </w:rPr>
      </w:pPr>
      <w:r w:rsidRPr="00C25BFE">
        <w:rPr>
          <w:rFonts w:eastAsia="Times New Roman" w:cs="Times New Roman"/>
          <w:szCs w:val="28"/>
          <w:lang w:eastAsia="ru-RU"/>
        </w:rPr>
        <w:t xml:space="preserve">В таблице </w:t>
      </w:r>
      <w:r w:rsidRPr="00C25BFE">
        <w:rPr>
          <w:rFonts w:eastAsia="Times New Roman" w:cs="Times New Roman"/>
          <w:szCs w:val="28"/>
          <w:lang w:eastAsia="ru-RU"/>
        </w:rPr>
        <w:fldChar w:fldCharType="begin"/>
      </w:r>
      <w:r w:rsidRPr="00C25BFE">
        <w:rPr>
          <w:rFonts w:eastAsia="Times New Roman" w:cs="Times New Roman"/>
          <w:szCs w:val="28"/>
          <w:lang w:eastAsia="ru-RU"/>
        </w:rPr>
        <w:instrText xml:space="preserve"> REF _Ref168255259 \h \# \0 </w:instrText>
      </w:r>
      <w:r w:rsidRPr="00C25BFE">
        <w:rPr>
          <w:rFonts w:eastAsia="Times New Roman" w:cs="Times New Roman"/>
          <w:szCs w:val="28"/>
          <w:lang w:eastAsia="ru-RU"/>
        </w:rPr>
      </w:r>
      <w:r w:rsidRPr="00C25BFE">
        <w:rPr>
          <w:rFonts w:eastAsia="Times New Roman" w:cs="Times New Roman"/>
          <w:szCs w:val="28"/>
          <w:lang w:eastAsia="ru-RU"/>
        </w:rPr>
        <w:fldChar w:fldCharType="separate"/>
      </w:r>
      <w:r w:rsidRPr="00C25BFE">
        <w:rPr>
          <w:rFonts w:eastAsia="Times New Roman" w:cs="Times New Roman"/>
          <w:szCs w:val="28"/>
          <w:lang w:eastAsia="ru-RU"/>
        </w:rPr>
        <w:t>1</w:t>
      </w:r>
      <w:r w:rsidRPr="00C25BFE">
        <w:rPr>
          <w:rFonts w:eastAsia="Times New Roman" w:cs="Times New Roman"/>
          <w:szCs w:val="28"/>
          <w:lang w:eastAsia="ru-RU"/>
        </w:rPr>
        <w:fldChar w:fldCharType="end"/>
      </w:r>
      <w:r w:rsidRPr="00C25BFE">
        <w:rPr>
          <w:rFonts w:eastAsia="Times New Roman" w:cs="Times New Roman"/>
          <w:szCs w:val="28"/>
          <w:lang w:eastAsia="ru-RU"/>
        </w:rPr>
        <w:t xml:space="preserve"> приведено описание абстрактного класса </w:t>
      </w:r>
      <w:bookmarkStart w:id="10" w:name="_Hlk179982041"/>
      <w:r>
        <w:rPr>
          <w:rFonts w:eastAsia="Times New Roman" w:cs="Times New Roman"/>
          <w:i/>
          <w:iCs/>
          <w:color w:val="000000"/>
          <w:szCs w:val="28"/>
          <w:lang w:val="en-AU" w:eastAsia="ru-RU"/>
        </w:rPr>
        <w:t>Card</w:t>
      </w:r>
      <w:r w:rsidRPr="00C25BFE">
        <w:rPr>
          <w:rFonts w:eastAsia="Times New Roman" w:cs="Times New Roman"/>
          <w:i/>
          <w:iCs/>
          <w:color w:val="000000"/>
          <w:szCs w:val="28"/>
          <w:lang w:val="en-AU" w:eastAsia="ru-RU"/>
        </w:rPr>
        <w:t>Base</w:t>
      </w:r>
      <w:bookmarkEnd w:id="10"/>
      <w:r w:rsidRPr="00C25BFE">
        <w:rPr>
          <w:rFonts w:eastAsia="Times New Roman" w:cs="Times New Roman"/>
          <w:szCs w:val="28"/>
          <w:lang w:eastAsia="ru-RU"/>
        </w:rPr>
        <w:t xml:space="preserve"> с его полями, свойствами и методами.</w:t>
      </w:r>
    </w:p>
    <w:p w14:paraId="0BF51670" w14:textId="77777777" w:rsidR="00C25BFE" w:rsidRPr="00C25BFE" w:rsidRDefault="00C25BFE" w:rsidP="00C25BFE">
      <w:pPr>
        <w:widowControl w:val="0"/>
        <w:suppressAutoHyphens w:val="0"/>
        <w:autoSpaceDE w:val="0"/>
        <w:autoSpaceDN w:val="0"/>
        <w:adjustRightInd w:val="0"/>
        <w:ind w:firstLine="709"/>
        <w:jc w:val="left"/>
        <w:rPr>
          <w:rFonts w:eastAsia="Times New Roman" w:cs="Times New Roman"/>
          <w:szCs w:val="28"/>
          <w:lang w:eastAsia="ru-RU"/>
        </w:rPr>
      </w:pPr>
    </w:p>
    <w:p w14:paraId="546A8327" w14:textId="0655EAD5" w:rsidR="00C25BFE" w:rsidRPr="00C25BFE" w:rsidRDefault="00C25BFE" w:rsidP="00C25BFE">
      <w:pPr>
        <w:keepNext/>
        <w:widowControl w:val="0"/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eastAsia="Times New Roman" w:cs="Times New Roman"/>
          <w:sz w:val="24"/>
          <w:szCs w:val="24"/>
          <w:lang w:eastAsia="ru-RU"/>
        </w:rPr>
      </w:pPr>
      <w:bookmarkStart w:id="11" w:name="_Ref168255259"/>
      <w:r w:rsidRPr="00C25BFE">
        <w:rPr>
          <w:rFonts w:eastAsia="Times New Roman" w:cs="Times New Roman"/>
          <w:sz w:val="24"/>
          <w:szCs w:val="24"/>
          <w:lang w:eastAsia="ru-RU"/>
        </w:rPr>
        <w:t xml:space="preserve">Таблица </w:t>
      </w:r>
      <w:r w:rsidRPr="00C25BFE">
        <w:rPr>
          <w:rFonts w:eastAsia="Times New Roman" w:cs="Times New Roman"/>
          <w:sz w:val="24"/>
          <w:szCs w:val="24"/>
          <w:lang w:eastAsia="ru-RU"/>
        </w:rPr>
        <w:fldChar w:fldCharType="begin"/>
      </w:r>
      <w:r w:rsidRPr="00C25BFE">
        <w:rPr>
          <w:rFonts w:eastAsia="Times New Roman" w:cs="Times New Roman"/>
          <w:sz w:val="24"/>
          <w:szCs w:val="24"/>
          <w:lang w:eastAsia="ru-RU"/>
        </w:rPr>
        <w:instrText xml:space="preserve"> SEQ Таблица \* ARABIC </w:instrText>
      </w:r>
      <w:r w:rsidRPr="00C25BFE">
        <w:rPr>
          <w:rFonts w:eastAsia="Times New Roman" w:cs="Times New Roman"/>
          <w:sz w:val="24"/>
          <w:szCs w:val="24"/>
          <w:lang w:eastAsia="ru-RU"/>
        </w:rPr>
        <w:fldChar w:fldCharType="separate"/>
      </w:r>
      <w:r w:rsidRPr="00C25BFE">
        <w:rPr>
          <w:rFonts w:eastAsia="Times New Roman" w:cs="Times New Roman"/>
          <w:noProof/>
          <w:sz w:val="24"/>
          <w:szCs w:val="24"/>
          <w:lang w:eastAsia="ru-RU"/>
        </w:rPr>
        <w:t>1</w:t>
      </w:r>
      <w:r w:rsidRPr="00C25BFE">
        <w:rPr>
          <w:rFonts w:eastAsia="Times New Roman" w:cs="Times New Roman"/>
          <w:sz w:val="24"/>
          <w:szCs w:val="24"/>
          <w:lang w:eastAsia="ru-RU"/>
        </w:rPr>
        <w:fldChar w:fldCharType="end"/>
      </w:r>
      <w:bookmarkEnd w:id="11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– Описание класса </w:t>
      </w:r>
      <w:r>
        <w:rPr>
          <w:rFonts w:eastAsia="Times New Roman" w:cs="Times New Roman"/>
          <w:i/>
          <w:iCs/>
          <w:sz w:val="24"/>
          <w:szCs w:val="24"/>
          <w:lang w:val="en-AU" w:eastAsia="ru-RU"/>
        </w:rPr>
        <w:t>Card</w:t>
      </w:r>
      <w:r w:rsidRPr="00C25BFE">
        <w:rPr>
          <w:rFonts w:eastAsia="Times New Roman" w:cs="Times New Roman"/>
          <w:i/>
          <w:iCs/>
          <w:sz w:val="24"/>
          <w:szCs w:val="24"/>
          <w:lang w:val="en-AU" w:eastAsia="ru-RU"/>
        </w:rPr>
        <w:t>Base</w:t>
      </w:r>
    </w:p>
    <w:tbl>
      <w:tblPr>
        <w:tblStyle w:val="af3"/>
        <w:tblW w:w="5000" w:type="pct"/>
        <w:tblLayout w:type="fixed"/>
        <w:tblLook w:val="04A0" w:firstRow="1" w:lastRow="0" w:firstColumn="1" w:lastColumn="0" w:noHBand="0" w:noVBand="1"/>
      </w:tblPr>
      <w:tblGrid>
        <w:gridCol w:w="3334"/>
        <w:gridCol w:w="7"/>
        <w:gridCol w:w="1190"/>
        <w:gridCol w:w="10"/>
        <w:gridCol w:w="4804"/>
      </w:tblGrid>
      <w:tr w:rsidR="00C25BFE" w:rsidRPr="00C25BFE" w14:paraId="480DE544" w14:textId="77777777" w:rsidTr="00A54E81">
        <w:tc>
          <w:tcPr>
            <w:tcW w:w="3334" w:type="dxa"/>
            <w:vAlign w:val="center"/>
          </w:tcPr>
          <w:p w14:paraId="15365F6A" w14:textId="77777777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1207" w:type="dxa"/>
            <w:gridSpan w:val="3"/>
            <w:vAlign w:val="center"/>
          </w:tcPr>
          <w:p w14:paraId="61F71CBA" w14:textId="77777777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>Тип</w:t>
            </w:r>
          </w:p>
        </w:tc>
        <w:tc>
          <w:tcPr>
            <w:tcW w:w="4804" w:type="dxa"/>
            <w:vAlign w:val="center"/>
          </w:tcPr>
          <w:p w14:paraId="601606C0" w14:textId="77777777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>Описание</w:t>
            </w:r>
          </w:p>
        </w:tc>
      </w:tr>
      <w:tr w:rsidR="00C25BFE" w:rsidRPr="00C25BFE" w14:paraId="0F0728E3" w14:textId="77777777" w:rsidTr="00A54E81">
        <w:tc>
          <w:tcPr>
            <w:tcW w:w="9345" w:type="dxa"/>
            <w:gridSpan w:val="5"/>
            <w:vAlign w:val="center"/>
          </w:tcPr>
          <w:p w14:paraId="582142A9" w14:textId="77777777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>Описание класса</w:t>
            </w:r>
          </w:p>
        </w:tc>
      </w:tr>
      <w:tr w:rsidR="00C25BFE" w:rsidRPr="00C25BFE" w14:paraId="563AC094" w14:textId="77777777" w:rsidTr="00A54E81">
        <w:tc>
          <w:tcPr>
            <w:tcW w:w="9345" w:type="dxa"/>
            <w:gridSpan w:val="5"/>
            <w:vAlign w:val="center"/>
          </w:tcPr>
          <w:p w14:paraId="20B837A0" w14:textId="088EF090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 xml:space="preserve">Класс </w:t>
            </w:r>
            <w:r>
              <w:rPr>
                <w:rFonts w:eastAsia="Times New Roman" w:cs="Times New Roman"/>
                <w:i/>
                <w:iCs/>
                <w:color w:val="000000"/>
                <w:sz w:val="24"/>
                <w:szCs w:val="24"/>
                <w:lang w:val="en-AU" w:eastAsia="ru-RU"/>
              </w:rPr>
              <w:t>Card</w:t>
            </w:r>
            <w:r w:rsidRPr="00C25BFE">
              <w:rPr>
                <w:rFonts w:eastAsia="Times New Roman" w:cs="Times New Roman"/>
                <w:i/>
                <w:iCs/>
                <w:color w:val="000000"/>
                <w:sz w:val="24"/>
                <w:szCs w:val="24"/>
                <w:lang w:val="en-AU" w:eastAsia="ru-RU"/>
              </w:rPr>
              <w:t>Base</w:t>
            </w:r>
            <w:r w:rsidRPr="00C25BFE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 xml:space="preserve">– абстрактный базовый класс, описывает общую природу </w:t>
            </w:r>
            <w:r>
              <w:rPr>
                <w:rFonts w:eastAsia="Calibri" w:cs="Times New Roman"/>
                <w:sz w:val="24"/>
                <w:szCs w:val="24"/>
                <w:lang w:eastAsia="ru-RU"/>
              </w:rPr>
              <w:t>карточки</w:t>
            </w:r>
          </w:p>
        </w:tc>
      </w:tr>
      <w:tr w:rsidR="00C25BFE" w:rsidRPr="00C25BFE" w14:paraId="7D46FCCC" w14:textId="77777777" w:rsidTr="00A54E81">
        <w:tc>
          <w:tcPr>
            <w:tcW w:w="9345" w:type="dxa"/>
            <w:gridSpan w:val="5"/>
            <w:vAlign w:val="center"/>
          </w:tcPr>
          <w:p w14:paraId="26FAC43C" w14:textId="77777777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>Поля</w:t>
            </w:r>
          </w:p>
        </w:tc>
      </w:tr>
      <w:tr w:rsidR="00C25BFE" w:rsidRPr="00C25BFE" w14:paraId="6A7CD0B5" w14:textId="77777777" w:rsidTr="00A54E81">
        <w:trPr>
          <w:trHeight w:val="295"/>
        </w:trPr>
        <w:tc>
          <w:tcPr>
            <w:tcW w:w="3341" w:type="dxa"/>
            <w:gridSpan w:val="2"/>
            <w:vAlign w:val="center"/>
          </w:tcPr>
          <w:p w14:paraId="275D177F" w14:textId="275CAE50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>- _</w:t>
            </w:r>
            <w:r w:rsidR="00D06B18">
              <w:rPr>
                <w:rFonts w:eastAsia="Calibri" w:cs="Times New Roman"/>
                <w:sz w:val="24"/>
                <w:szCs w:val="24"/>
                <w:lang w:val="en-US" w:eastAsia="ru-RU"/>
              </w:rPr>
              <w:t>surname</w:t>
            </w:r>
          </w:p>
        </w:tc>
        <w:tc>
          <w:tcPr>
            <w:tcW w:w="1190" w:type="dxa"/>
            <w:vAlign w:val="center"/>
          </w:tcPr>
          <w:p w14:paraId="395B2081" w14:textId="1B5E2C2F" w:rsidR="00C25BFE" w:rsidRPr="00C25BFE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14" w:type="dxa"/>
            <w:gridSpan w:val="2"/>
            <w:vAlign w:val="center"/>
          </w:tcPr>
          <w:p w14:paraId="77FAC5A2" w14:textId="60AE975A" w:rsidR="00C25BFE" w:rsidRPr="00C25BFE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Фамилия автора</w:t>
            </w:r>
          </w:p>
        </w:tc>
      </w:tr>
      <w:tr w:rsidR="00C25BFE" w:rsidRPr="00C25BFE" w14:paraId="1DA8322C" w14:textId="77777777" w:rsidTr="00A54E81">
        <w:trPr>
          <w:trHeight w:val="295"/>
        </w:trPr>
        <w:tc>
          <w:tcPr>
            <w:tcW w:w="3341" w:type="dxa"/>
            <w:gridSpan w:val="2"/>
            <w:vAlign w:val="center"/>
          </w:tcPr>
          <w:p w14:paraId="515FAF82" w14:textId="2528055A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>- _</w:t>
            </w:r>
            <w:r w:rsidR="00D06B18">
              <w:rPr>
                <w:rFonts w:eastAsia="Calibri" w:cs="Times New Roman"/>
                <w:sz w:val="24"/>
                <w:szCs w:val="24"/>
                <w:lang w:val="en-US" w:eastAsia="ru-RU"/>
              </w:rPr>
              <w:t>name</w:t>
            </w:r>
          </w:p>
        </w:tc>
        <w:tc>
          <w:tcPr>
            <w:tcW w:w="1190" w:type="dxa"/>
            <w:vAlign w:val="center"/>
          </w:tcPr>
          <w:p w14:paraId="5EDCDC73" w14:textId="0701966B" w:rsidR="00C25BFE" w:rsidRPr="00C25BFE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14" w:type="dxa"/>
            <w:gridSpan w:val="2"/>
            <w:vAlign w:val="center"/>
          </w:tcPr>
          <w:p w14:paraId="5A0219E4" w14:textId="1E4D83B5" w:rsidR="00C25BFE" w:rsidRPr="00C25BFE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Имя автора</w:t>
            </w:r>
          </w:p>
        </w:tc>
      </w:tr>
      <w:tr w:rsidR="00D06B18" w:rsidRPr="00C25BFE" w14:paraId="514F0BD9" w14:textId="77777777" w:rsidTr="00A54E81">
        <w:trPr>
          <w:trHeight w:val="295"/>
        </w:trPr>
        <w:tc>
          <w:tcPr>
            <w:tcW w:w="3341" w:type="dxa"/>
            <w:gridSpan w:val="2"/>
            <w:vAlign w:val="center"/>
          </w:tcPr>
          <w:p w14:paraId="593353BF" w14:textId="372B98EC" w:rsidR="00D06B18" w:rsidRPr="00D06B18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-_patronymic</w:t>
            </w:r>
          </w:p>
        </w:tc>
        <w:tc>
          <w:tcPr>
            <w:tcW w:w="1190" w:type="dxa"/>
            <w:vAlign w:val="center"/>
          </w:tcPr>
          <w:p w14:paraId="21209B22" w14:textId="62F42B36" w:rsidR="00D06B18" w:rsidRPr="00C25BFE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14" w:type="dxa"/>
            <w:gridSpan w:val="2"/>
            <w:vAlign w:val="center"/>
          </w:tcPr>
          <w:p w14:paraId="7AEC2B88" w14:textId="7BB1A497" w:rsidR="00D06B18" w:rsidRPr="00C25BFE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Отчество автора</w:t>
            </w:r>
          </w:p>
        </w:tc>
      </w:tr>
      <w:tr w:rsidR="00D06B18" w:rsidRPr="00C25BFE" w14:paraId="10834DB2" w14:textId="77777777" w:rsidTr="00A54E81">
        <w:trPr>
          <w:trHeight w:val="295"/>
        </w:trPr>
        <w:tc>
          <w:tcPr>
            <w:tcW w:w="3341" w:type="dxa"/>
            <w:gridSpan w:val="2"/>
            <w:vAlign w:val="center"/>
          </w:tcPr>
          <w:p w14:paraId="6FCD11C0" w14:textId="59B5C1D3" w:rsidR="00D06B18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-_year</w:t>
            </w:r>
          </w:p>
        </w:tc>
        <w:tc>
          <w:tcPr>
            <w:tcW w:w="1190" w:type="dxa"/>
            <w:vAlign w:val="center"/>
          </w:tcPr>
          <w:p w14:paraId="292EEB29" w14:textId="4C2A9421" w:rsidR="00D06B18" w:rsidRPr="00C25BFE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14" w:type="dxa"/>
            <w:gridSpan w:val="2"/>
            <w:vAlign w:val="center"/>
          </w:tcPr>
          <w:p w14:paraId="080059D7" w14:textId="5367F08B" w:rsidR="00D06B18" w:rsidRPr="00C25BFE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Год издания</w:t>
            </w:r>
          </w:p>
        </w:tc>
      </w:tr>
      <w:tr w:rsidR="00D06B18" w:rsidRPr="00C25BFE" w14:paraId="5A92EBE3" w14:textId="77777777" w:rsidTr="00A54E81">
        <w:trPr>
          <w:trHeight w:val="295"/>
        </w:trPr>
        <w:tc>
          <w:tcPr>
            <w:tcW w:w="3341" w:type="dxa"/>
            <w:gridSpan w:val="2"/>
            <w:vAlign w:val="center"/>
          </w:tcPr>
          <w:p w14:paraId="67F8455C" w14:textId="4493C45C" w:rsidR="00D06B18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-_title</w:t>
            </w:r>
          </w:p>
        </w:tc>
        <w:tc>
          <w:tcPr>
            <w:tcW w:w="1190" w:type="dxa"/>
            <w:vAlign w:val="center"/>
          </w:tcPr>
          <w:p w14:paraId="3A89B769" w14:textId="39E9B03C" w:rsidR="00D06B18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14" w:type="dxa"/>
            <w:gridSpan w:val="2"/>
            <w:vAlign w:val="center"/>
          </w:tcPr>
          <w:p w14:paraId="504DFA94" w14:textId="06B38F0E" w:rsidR="00D06B18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Название</w:t>
            </w:r>
          </w:p>
        </w:tc>
      </w:tr>
      <w:tr w:rsidR="00C25BFE" w:rsidRPr="00C25BFE" w14:paraId="134A3563" w14:textId="77777777" w:rsidTr="00A54E81">
        <w:tc>
          <w:tcPr>
            <w:tcW w:w="9345" w:type="dxa"/>
            <w:gridSpan w:val="5"/>
            <w:vAlign w:val="center"/>
          </w:tcPr>
          <w:p w14:paraId="58997C81" w14:textId="77777777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>Свойства</w:t>
            </w:r>
          </w:p>
        </w:tc>
      </w:tr>
      <w:tr w:rsidR="00C25BFE" w:rsidRPr="00C25BFE" w14:paraId="422C064B" w14:textId="77777777" w:rsidTr="00A54E81">
        <w:tc>
          <w:tcPr>
            <w:tcW w:w="3334" w:type="dxa"/>
            <w:vAlign w:val="center"/>
          </w:tcPr>
          <w:p w14:paraId="20EEC63F" w14:textId="3A3827DD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 xml:space="preserve">+ </w:t>
            </w:r>
            <w:r w:rsidR="00D06B18">
              <w:rPr>
                <w:rFonts w:eastAsia="Calibri" w:cs="Times New Roman"/>
                <w:sz w:val="24"/>
                <w:szCs w:val="24"/>
                <w:lang w:val="en-US" w:eastAsia="ru-RU"/>
              </w:rPr>
              <w:t>Name</w:t>
            </w:r>
          </w:p>
        </w:tc>
        <w:tc>
          <w:tcPr>
            <w:tcW w:w="1207" w:type="dxa"/>
            <w:gridSpan w:val="3"/>
            <w:vAlign w:val="center"/>
          </w:tcPr>
          <w:p w14:paraId="033829F8" w14:textId="3BAB9E61" w:rsidR="00C25BFE" w:rsidRPr="00C25BFE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1CAEC2B9" w14:textId="1196D3F9" w:rsidR="00C25BFE" w:rsidRPr="00C25BFE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Имя</w:t>
            </w:r>
            <w:r w:rsidR="00C25BFE" w:rsidRPr="00C25BFE">
              <w:rPr>
                <w:rFonts w:eastAsia="Calibri" w:cs="Times New Roman"/>
                <w:sz w:val="24"/>
                <w:szCs w:val="24"/>
                <w:lang w:eastAsia="ru-RU"/>
              </w:rPr>
              <w:t>.</w:t>
            </w:r>
          </w:p>
          <w:p w14:paraId="7770EC74" w14:textId="77777777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>Абстрактное свойство, переопределяется в производных классах.</w:t>
            </w:r>
          </w:p>
        </w:tc>
      </w:tr>
      <w:tr w:rsidR="00C25BFE" w:rsidRPr="00C25BFE" w14:paraId="43575631" w14:textId="77777777" w:rsidTr="00A54E81">
        <w:tc>
          <w:tcPr>
            <w:tcW w:w="3334" w:type="dxa"/>
            <w:vAlign w:val="center"/>
          </w:tcPr>
          <w:p w14:paraId="2DFA314E" w14:textId="6B4155BC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 xml:space="preserve">+ </w:t>
            </w:r>
            <w:r w:rsidR="00D06B18">
              <w:rPr>
                <w:rFonts w:eastAsia="Calibri" w:cs="Times New Roman"/>
                <w:sz w:val="24"/>
                <w:szCs w:val="24"/>
                <w:lang w:val="en-US" w:eastAsia="ru-RU"/>
              </w:rPr>
              <w:t>Surname</w:t>
            </w:r>
          </w:p>
        </w:tc>
        <w:tc>
          <w:tcPr>
            <w:tcW w:w="1207" w:type="dxa"/>
            <w:gridSpan w:val="3"/>
            <w:vAlign w:val="center"/>
          </w:tcPr>
          <w:p w14:paraId="724250CE" w14:textId="751C8A4C" w:rsidR="00C25BFE" w:rsidRPr="00C25BFE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7522D602" w14:textId="45F949A0" w:rsidR="00C25BFE" w:rsidRPr="00C25BFE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Фамилия.</w:t>
            </w:r>
            <w:r w:rsidR="00C25BFE" w:rsidRPr="00C25BFE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</w:p>
          <w:p w14:paraId="54790F93" w14:textId="77777777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Times New Roman" w:cs="Times New Roman"/>
                <w:sz w:val="24"/>
                <w:szCs w:val="24"/>
                <w:lang w:eastAsia="ru-RU"/>
              </w:rPr>
              <w:t>Общее свойство для всех производных классов.</w:t>
            </w:r>
          </w:p>
        </w:tc>
      </w:tr>
      <w:tr w:rsidR="00C25BFE" w:rsidRPr="00C25BFE" w14:paraId="319F05B7" w14:textId="77777777" w:rsidTr="00A54E81">
        <w:tc>
          <w:tcPr>
            <w:tcW w:w="3334" w:type="dxa"/>
            <w:vAlign w:val="center"/>
          </w:tcPr>
          <w:p w14:paraId="08925CD6" w14:textId="3FCAD44D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+ </w:t>
            </w:r>
            <w:r w:rsidR="00D06B18">
              <w:rPr>
                <w:rFonts w:eastAsia="Calibri" w:cs="Times New Roman"/>
                <w:sz w:val="24"/>
                <w:szCs w:val="24"/>
                <w:lang w:val="en-US" w:eastAsia="ru-RU"/>
              </w:rPr>
              <w:t>Patronymic</w:t>
            </w:r>
          </w:p>
        </w:tc>
        <w:tc>
          <w:tcPr>
            <w:tcW w:w="1207" w:type="dxa"/>
            <w:gridSpan w:val="3"/>
            <w:vAlign w:val="center"/>
          </w:tcPr>
          <w:p w14:paraId="720038B5" w14:textId="77777777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0D8C7616" w14:textId="5225507B" w:rsidR="00C25BFE" w:rsidRPr="00C25BFE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Отчество.</w:t>
            </w:r>
          </w:p>
          <w:p w14:paraId="609AE70F" w14:textId="77777777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>Абстрактное свойство, переопределяется в производных классах.</w:t>
            </w:r>
          </w:p>
        </w:tc>
      </w:tr>
      <w:tr w:rsidR="00C25BFE" w:rsidRPr="00C25BFE" w14:paraId="289C3CBD" w14:textId="77777777" w:rsidTr="00A54E81">
        <w:tc>
          <w:tcPr>
            <w:tcW w:w="3334" w:type="dxa"/>
            <w:vAlign w:val="center"/>
          </w:tcPr>
          <w:p w14:paraId="3CAAFA19" w14:textId="5A5BA7D8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+</w:t>
            </w: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 xml:space="preserve"> </w:t>
            </w:r>
            <w:r w:rsidR="00D06B18">
              <w:rPr>
                <w:rFonts w:eastAsia="Calibri" w:cs="Times New Roman"/>
                <w:sz w:val="24"/>
                <w:szCs w:val="24"/>
                <w:lang w:val="en-US" w:eastAsia="ru-RU"/>
              </w:rPr>
              <w:t>Year</w:t>
            </w:r>
          </w:p>
        </w:tc>
        <w:tc>
          <w:tcPr>
            <w:tcW w:w="1207" w:type="dxa"/>
            <w:gridSpan w:val="3"/>
            <w:vAlign w:val="center"/>
          </w:tcPr>
          <w:p w14:paraId="064968E7" w14:textId="77777777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494A14E6" w14:textId="1101FCEC" w:rsidR="00C25BFE" w:rsidRPr="00C25BFE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Год.</w:t>
            </w:r>
          </w:p>
          <w:p w14:paraId="3A109120" w14:textId="77777777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>Абстрактное свойство, переопределяется в производных классах.</w:t>
            </w:r>
          </w:p>
        </w:tc>
      </w:tr>
      <w:tr w:rsidR="00C25BFE" w:rsidRPr="00C25BFE" w14:paraId="02ADE64F" w14:textId="77777777" w:rsidTr="00A54E81">
        <w:tc>
          <w:tcPr>
            <w:tcW w:w="3334" w:type="dxa"/>
            <w:vAlign w:val="center"/>
          </w:tcPr>
          <w:p w14:paraId="0CD2D669" w14:textId="61616FFF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 xml:space="preserve">+ </w:t>
            </w:r>
            <w:r w:rsidR="00D06B18">
              <w:rPr>
                <w:rFonts w:eastAsia="Calibri" w:cs="Times New Roman"/>
                <w:sz w:val="24"/>
                <w:szCs w:val="24"/>
                <w:lang w:val="en-US" w:eastAsia="ru-RU"/>
              </w:rPr>
              <w:t>Ttile</w:t>
            </w:r>
          </w:p>
        </w:tc>
        <w:tc>
          <w:tcPr>
            <w:tcW w:w="1207" w:type="dxa"/>
            <w:gridSpan w:val="3"/>
            <w:vAlign w:val="center"/>
          </w:tcPr>
          <w:p w14:paraId="0F783305" w14:textId="091BFB51" w:rsidR="00C25BFE" w:rsidRPr="00C25BFE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1149F520" w14:textId="6F822DDA" w:rsidR="00C25BFE" w:rsidRPr="00C25BFE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Название.</w:t>
            </w:r>
          </w:p>
          <w:p w14:paraId="5D4D89D7" w14:textId="77777777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Times New Roman" w:cs="Times New Roman"/>
                <w:sz w:val="24"/>
                <w:szCs w:val="24"/>
                <w:lang w:eastAsia="ru-RU"/>
              </w:rPr>
              <w:t>Общее свойство для всех производных классов.</w:t>
            </w:r>
          </w:p>
        </w:tc>
      </w:tr>
      <w:tr w:rsidR="00D06B18" w:rsidRPr="00C25BFE" w14:paraId="6EB404A8" w14:textId="77777777" w:rsidTr="00A54E81">
        <w:tc>
          <w:tcPr>
            <w:tcW w:w="3334" w:type="dxa"/>
            <w:vAlign w:val="center"/>
          </w:tcPr>
          <w:p w14:paraId="7DF3097A" w14:textId="64CA1FD3" w:rsidR="00D06B18" w:rsidRPr="00D06B18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+</w:t>
            </w:r>
            <w:r>
              <w:rPr>
                <w:rFonts w:eastAsia="Calibri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GetInfo</w:t>
            </w:r>
          </w:p>
        </w:tc>
        <w:tc>
          <w:tcPr>
            <w:tcW w:w="1207" w:type="dxa"/>
            <w:gridSpan w:val="3"/>
            <w:vAlign w:val="center"/>
          </w:tcPr>
          <w:p w14:paraId="6FBF9084" w14:textId="0C7CE4B0" w:rsidR="00D06B18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23181A41" w14:textId="7E0CC0EA" w:rsidR="00D06B18" w:rsidRPr="00C25BFE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Вывод библ.карточки.</w:t>
            </w:r>
          </w:p>
        </w:tc>
      </w:tr>
      <w:tr w:rsidR="00440890" w:rsidRPr="00C25BFE" w14:paraId="016E19CF" w14:textId="77777777" w:rsidTr="00A54E81">
        <w:tc>
          <w:tcPr>
            <w:tcW w:w="3334" w:type="dxa"/>
            <w:vAlign w:val="center"/>
          </w:tcPr>
          <w:p w14:paraId="250DC070" w14:textId="482206FA" w:rsidR="00440890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+EditionType</w:t>
            </w:r>
          </w:p>
        </w:tc>
        <w:tc>
          <w:tcPr>
            <w:tcW w:w="1207" w:type="dxa"/>
            <w:gridSpan w:val="3"/>
            <w:vAlign w:val="center"/>
          </w:tcPr>
          <w:p w14:paraId="1B9C3EF0" w14:textId="2AAD4939" w:rsidR="00440890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54274425" w14:textId="145B742F" w:rsidR="00440890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Тип библиотечного издания</w:t>
            </w:r>
          </w:p>
        </w:tc>
      </w:tr>
      <w:tr w:rsidR="00C25BFE" w:rsidRPr="00C25BFE" w14:paraId="2EF3C679" w14:textId="77777777" w:rsidTr="00A54E81">
        <w:tc>
          <w:tcPr>
            <w:tcW w:w="9345" w:type="dxa"/>
            <w:gridSpan w:val="5"/>
            <w:vAlign w:val="center"/>
          </w:tcPr>
          <w:p w14:paraId="64691912" w14:textId="77777777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>Методы</w:t>
            </w:r>
          </w:p>
        </w:tc>
      </w:tr>
      <w:tr w:rsidR="00C25BFE" w:rsidRPr="00C25BFE" w14:paraId="00F73CC8" w14:textId="77777777" w:rsidTr="00A54E81">
        <w:tc>
          <w:tcPr>
            <w:tcW w:w="3334" w:type="dxa"/>
            <w:vAlign w:val="center"/>
          </w:tcPr>
          <w:p w14:paraId="5911CEE5" w14:textId="454DB318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+</w:t>
            </w: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 xml:space="preserve"> </w:t>
            </w:r>
            <w:r w:rsidR="00D06B18">
              <w:rPr>
                <w:rFonts w:eastAsia="Calibri" w:cs="Times New Roman"/>
                <w:sz w:val="24"/>
                <w:szCs w:val="24"/>
                <w:lang w:val="en-US" w:eastAsia="ru-RU"/>
              </w:rPr>
              <w:t>IsCorrectYear</w:t>
            </w:r>
          </w:p>
        </w:tc>
        <w:tc>
          <w:tcPr>
            <w:tcW w:w="1207" w:type="dxa"/>
            <w:gridSpan w:val="3"/>
            <w:vAlign w:val="center"/>
          </w:tcPr>
          <w:p w14:paraId="1B3B1736" w14:textId="3A6DBBFE" w:rsidR="00C25BFE" w:rsidRPr="00C25BFE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354DB3CB" w14:textId="2E229343" w:rsidR="00C25BFE" w:rsidRPr="00C25BFE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Проверяет возраст на корректность.</w:t>
            </w:r>
          </w:p>
        </w:tc>
      </w:tr>
      <w:tr w:rsidR="00D06B18" w:rsidRPr="00C25BFE" w14:paraId="028F3E16" w14:textId="77777777" w:rsidTr="00A54E81">
        <w:tc>
          <w:tcPr>
            <w:tcW w:w="3334" w:type="dxa"/>
            <w:vAlign w:val="center"/>
          </w:tcPr>
          <w:p w14:paraId="6FF82E02" w14:textId="6DB0E8F5" w:rsidR="00D06B18" w:rsidRPr="00D06B18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+</w:t>
            </w: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ReverseFullName</w:t>
            </w:r>
          </w:p>
        </w:tc>
        <w:tc>
          <w:tcPr>
            <w:tcW w:w="1207" w:type="dxa"/>
            <w:gridSpan w:val="3"/>
            <w:vAlign w:val="center"/>
          </w:tcPr>
          <w:p w14:paraId="1F09F213" w14:textId="49FDFAC2" w:rsidR="00D06B18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5B987361" w14:textId="0587287C" w:rsidR="00D06B18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Метод изменения порядка ФИО в ИОФ.</w:t>
            </w:r>
          </w:p>
        </w:tc>
      </w:tr>
      <w:tr w:rsidR="00D06B18" w:rsidRPr="00C25BFE" w14:paraId="13F3AB16" w14:textId="77777777" w:rsidTr="00A54E81">
        <w:tc>
          <w:tcPr>
            <w:tcW w:w="3334" w:type="dxa"/>
            <w:vAlign w:val="center"/>
          </w:tcPr>
          <w:p w14:paraId="6F3B63C1" w14:textId="27B59CA3" w:rsidR="00D06B18" w:rsidRPr="00D06B18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+</w:t>
            </w: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MakeSample</w:t>
            </w:r>
          </w:p>
        </w:tc>
        <w:tc>
          <w:tcPr>
            <w:tcW w:w="1207" w:type="dxa"/>
            <w:gridSpan w:val="3"/>
            <w:vAlign w:val="center"/>
          </w:tcPr>
          <w:p w14:paraId="546ED3BB" w14:textId="2F89B58D" w:rsidR="00D06B18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3ABD8713" w14:textId="49CAD62C" w:rsidR="00D06B18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Метод формирования шаблона ФИО.</w:t>
            </w:r>
          </w:p>
        </w:tc>
      </w:tr>
      <w:tr w:rsidR="00D06B18" w:rsidRPr="00C25BFE" w14:paraId="4E53445C" w14:textId="77777777" w:rsidTr="00A54E81">
        <w:tc>
          <w:tcPr>
            <w:tcW w:w="3334" w:type="dxa"/>
            <w:vAlign w:val="center"/>
          </w:tcPr>
          <w:p w14:paraId="581047E2" w14:textId="0197EACC" w:rsidR="00D06B18" w:rsidRPr="00D06B18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+</w:t>
            </w: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TitileSplitAndJoin</w:t>
            </w:r>
          </w:p>
        </w:tc>
        <w:tc>
          <w:tcPr>
            <w:tcW w:w="1207" w:type="dxa"/>
            <w:gridSpan w:val="3"/>
            <w:vAlign w:val="center"/>
          </w:tcPr>
          <w:p w14:paraId="03A29C1F" w14:textId="5106AA3A" w:rsidR="00D06B18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104BFDC6" w14:textId="0453CAFF" w:rsidR="00D06B18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Проверяет корректность введенных данных.</w:t>
            </w:r>
          </w:p>
        </w:tc>
      </w:tr>
      <w:tr w:rsidR="00D06B18" w:rsidRPr="00C25BFE" w14:paraId="37E66DCC" w14:textId="77777777" w:rsidTr="00A54E81">
        <w:tc>
          <w:tcPr>
            <w:tcW w:w="3334" w:type="dxa"/>
            <w:vAlign w:val="center"/>
          </w:tcPr>
          <w:p w14:paraId="6AD6CCD8" w14:textId="09B76094" w:rsidR="00D06B18" w:rsidRPr="00D06B18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+</w:t>
            </w: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IsCorretName</w:t>
            </w:r>
          </w:p>
        </w:tc>
        <w:tc>
          <w:tcPr>
            <w:tcW w:w="1207" w:type="dxa"/>
            <w:gridSpan w:val="3"/>
            <w:vAlign w:val="center"/>
          </w:tcPr>
          <w:p w14:paraId="4D7D5DF9" w14:textId="07BD6245" w:rsidR="00D06B18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4" w:type="dxa"/>
            <w:vAlign w:val="center"/>
          </w:tcPr>
          <w:p w14:paraId="5D8AFBB0" w14:textId="01C21706" w:rsidR="00D06B18" w:rsidRPr="00D06B18" w:rsidRDefault="00D06B18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Проверяет корректность введенных данных</w:t>
            </w: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.</w:t>
            </w:r>
          </w:p>
        </w:tc>
      </w:tr>
    </w:tbl>
    <w:p w14:paraId="27E36374" w14:textId="77777777" w:rsidR="00C25BFE" w:rsidRPr="00C25BFE" w:rsidRDefault="00C25BFE" w:rsidP="00C25BFE">
      <w:pPr>
        <w:widowControl w:val="0"/>
        <w:suppressAutoHyphens w:val="0"/>
        <w:autoSpaceDE w:val="0"/>
        <w:autoSpaceDN w:val="0"/>
        <w:adjustRightInd w:val="0"/>
        <w:ind w:firstLine="0"/>
        <w:jc w:val="left"/>
        <w:rPr>
          <w:rFonts w:eastAsia="Times New Roman" w:cs="Times New Roman"/>
          <w:szCs w:val="28"/>
          <w:lang w:eastAsia="ru-RU"/>
        </w:rPr>
      </w:pPr>
    </w:p>
    <w:p w14:paraId="596B25B8" w14:textId="3B70C8EB" w:rsidR="00C25BFE" w:rsidRPr="00C25BFE" w:rsidRDefault="00C25BFE" w:rsidP="00C25BFE">
      <w:pPr>
        <w:widowControl w:val="0"/>
        <w:suppressAutoHyphens w:val="0"/>
        <w:autoSpaceDE w:val="0"/>
        <w:autoSpaceDN w:val="0"/>
        <w:adjustRightInd w:val="0"/>
        <w:spacing w:line="240" w:lineRule="auto"/>
        <w:ind w:firstLine="720"/>
        <w:rPr>
          <w:rFonts w:eastAsia="Times New Roman" w:cs="Times New Roman"/>
          <w:szCs w:val="28"/>
          <w:lang w:eastAsia="ru-RU"/>
        </w:rPr>
      </w:pPr>
      <w:r w:rsidRPr="00C25BFE">
        <w:rPr>
          <w:rFonts w:eastAsia="Times New Roman" w:cs="Times New Roman"/>
          <w:szCs w:val="28"/>
          <w:lang w:eastAsia="ru-RU"/>
        </w:rPr>
        <w:t xml:space="preserve">В таблицах </w:t>
      </w:r>
      <w:r w:rsidRPr="00C25BFE">
        <w:rPr>
          <w:rFonts w:eastAsia="Times New Roman" w:cs="Times New Roman"/>
          <w:szCs w:val="28"/>
          <w:lang w:eastAsia="ru-RU"/>
        </w:rPr>
        <w:fldChar w:fldCharType="begin"/>
      </w:r>
      <w:r w:rsidRPr="00C25BFE">
        <w:rPr>
          <w:rFonts w:eastAsia="Times New Roman" w:cs="Times New Roman"/>
          <w:szCs w:val="28"/>
          <w:lang w:eastAsia="ru-RU"/>
        </w:rPr>
        <w:instrText xml:space="preserve"> REF _Ref168303832 \h \# \0 </w:instrText>
      </w:r>
      <w:r w:rsidRPr="00C25BFE">
        <w:rPr>
          <w:rFonts w:eastAsia="Times New Roman" w:cs="Times New Roman"/>
          <w:szCs w:val="28"/>
          <w:lang w:eastAsia="ru-RU"/>
        </w:rPr>
      </w:r>
      <w:r w:rsidRPr="00C25BFE">
        <w:rPr>
          <w:rFonts w:eastAsia="Times New Roman" w:cs="Times New Roman"/>
          <w:szCs w:val="28"/>
          <w:lang w:eastAsia="ru-RU"/>
        </w:rPr>
        <w:fldChar w:fldCharType="separate"/>
      </w:r>
      <w:r w:rsidRPr="00C25BFE">
        <w:rPr>
          <w:rFonts w:eastAsia="Times New Roman" w:cs="Times New Roman"/>
          <w:szCs w:val="28"/>
          <w:lang w:eastAsia="ru-RU"/>
        </w:rPr>
        <w:t>2</w:t>
      </w:r>
      <w:r w:rsidRPr="00C25BFE">
        <w:rPr>
          <w:rFonts w:eastAsia="Times New Roman" w:cs="Times New Roman"/>
          <w:szCs w:val="28"/>
          <w:lang w:eastAsia="ru-RU"/>
        </w:rPr>
        <w:fldChar w:fldCharType="end"/>
      </w:r>
      <w:r w:rsidRPr="00C25BFE">
        <w:rPr>
          <w:rFonts w:eastAsia="Times New Roman" w:cs="Times New Roman"/>
          <w:szCs w:val="28"/>
          <w:lang w:eastAsia="ru-RU"/>
        </w:rPr>
        <w:t xml:space="preserve">-5 приведены описания классов </w:t>
      </w:r>
      <w:r>
        <w:rPr>
          <w:rFonts w:eastAsia="Times New Roman" w:cs="Times New Roman"/>
          <w:i/>
          <w:iCs/>
          <w:szCs w:val="28"/>
          <w:lang w:val="en-US" w:eastAsia="ru-RU"/>
        </w:rPr>
        <w:t>Book</w:t>
      </w:r>
      <w:r w:rsidRPr="00C25BFE">
        <w:rPr>
          <w:rFonts w:eastAsia="Times New Roman" w:cs="Times New Roman"/>
          <w:szCs w:val="28"/>
          <w:lang w:eastAsia="ru-RU"/>
        </w:rPr>
        <w:t xml:space="preserve">, </w:t>
      </w:r>
      <w:r>
        <w:rPr>
          <w:rFonts w:eastAsia="Times New Roman" w:cs="Times New Roman"/>
          <w:szCs w:val="28"/>
          <w:lang w:val="en-US" w:eastAsia="ru-RU"/>
        </w:rPr>
        <w:t>Magazine</w:t>
      </w:r>
      <w:r w:rsidRPr="00C25BFE">
        <w:rPr>
          <w:rFonts w:eastAsia="Times New Roman" w:cs="Times New Roman"/>
          <w:szCs w:val="28"/>
          <w:lang w:eastAsia="ru-RU"/>
        </w:rPr>
        <w:t xml:space="preserve">, </w:t>
      </w:r>
      <w:r>
        <w:rPr>
          <w:rFonts w:eastAsia="Times New Roman" w:cs="Times New Roman"/>
          <w:szCs w:val="28"/>
          <w:lang w:val="en-US" w:eastAsia="ru-RU"/>
        </w:rPr>
        <w:t>Sbornik</w:t>
      </w:r>
      <w:r w:rsidRPr="00C25BFE">
        <w:rPr>
          <w:rFonts w:eastAsia="Times New Roman" w:cs="Times New Roman"/>
          <w:szCs w:val="28"/>
          <w:lang w:eastAsia="ru-RU"/>
        </w:rPr>
        <w:t xml:space="preserve"> и </w:t>
      </w:r>
      <w:bookmarkStart w:id="12" w:name="_Hlk179984674"/>
      <w:r>
        <w:rPr>
          <w:rFonts w:eastAsia="Times New Roman" w:cs="Times New Roman"/>
          <w:i/>
          <w:iCs/>
          <w:szCs w:val="28"/>
          <w:lang w:val="en-US" w:eastAsia="ru-RU"/>
        </w:rPr>
        <w:t>Dissertation</w:t>
      </w:r>
      <w:r w:rsidRPr="00C25BFE">
        <w:rPr>
          <w:rFonts w:eastAsia="Times New Roman" w:cs="Times New Roman"/>
          <w:i/>
          <w:iCs/>
          <w:szCs w:val="28"/>
          <w:lang w:val="en-US" w:eastAsia="ru-RU"/>
        </w:rPr>
        <w:t>n</w:t>
      </w:r>
      <w:bookmarkEnd w:id="12"/>
      <w:r w:rsidRPr="00C25BFE">
        <w:rPr>
          <w:rFonts w:eastAsia="Times New Roman" w:cs="Times New Roman"/>
          <w:szCs w:val="28"/>
          <w:lang w:eastAsia="ru-RU"/>
        </w:rPr>
        <w:t xml:space="preserve">, которые наследуются от </w:t>
      </w:r>
      <w:r>
        <w:rPr>
          <w:rFonts w:eastAsia="Times New Roman" w:cs="Times New Roman"/>
          <w:szCs w:val="28"/>
          <w:lang w:val="en-US" w:eastAsia="ru-RU"/>
        </w:rPr>
        <w:t>Card</w:t>
      </w:r>
      <w:r w:rsidRPr="00C25BFE">
        <w:rPr>
          <w:rFonts w:eastAsia="Times New Roman" w:cs="Times New Roman"/>
          <w:i/>
          <w:iCs/>
          <w:color w:val="000000"/>
          <w:szCs w:val="28"/>
          <w:lang w:val="en-AU" w:eastAsia="ru-RU"/>
        </w:rPr>
        <w:t>Base</w:t>
      </w:r>
      <w:r w:rsidRPr="00C25BFE">
        <w:rPr>
          <w:rFonts w:eastAsia="Times New Roman" w:cs="Times New Roman"/>
          <w:szCs w:val="28"/>
          <w:lang w:eastAsia="ru-RU"/>
        </w:rPr>
        <w:t>.</w:t>
      </w:r>
    </w:p>
    <w:p w14:paraId="7E92DB3E" w14:textId="77777777" w:rsidR="00C25BFE" w:rsidRPr="00C25BFE" w:rsidRDefault="00C25BFE" w:rsidP="00C25BFE">
      <w:pPr>
        <w:widowControl w:val="0"/>
        <w:suppressAutoHyphens w:val="0"/>
        <w:autoSpaceDE w:val="0"/>
        <w:autoSpaceDN w:val="0"/>
        <w:adjustRightInd w:val="0"/>
        <w:ind w:firstLine="709"/>
        <w:jc w:val="left"/>
        <w:rPr>
          <w:rFonts w:eastAsia="Times New Roman" w:cs="Times New Roman"/>
          <w:szCs w:val="28"/>
          <w:lang w:eastAsia="ru-RU"/>
        </w:rPr>
      </w:pPr>
    </w:p>
    <w:p w14:paraId="62F1E87C" w14:textId="0585C691" w:rsidR="00C25BFE" w:rsidRPr="00C25BFE" w:rsidRDefault="00C25BFE" w:rsidP="00C25BFE">
      <w:pPr>
        <w:keepNext/>
        <w:widowControl w:val="0"/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eastAsia="Times New Roman" w:cs="Times New Roman"/>
          <w:sz w:val="24"/>
          <w:szCs w:val="24"/>
          <w:lang w:val="en-US" w:eastAsia="ru-RU"/>
        </w:rPr>
      </w:pPr>
      <w:bookmarkStart w:id="13" w:name="_Ref168303832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Таблица </w:t>
      </w:r>
      <w:r w:rsidRPr="00C25BFE">
        <w:rPr>
          <w:rFonts w:eastAsia="Times New Roman" w:cs="Times New Roman"/>
          <w:sz w:val="24"/>
          <w:szCs w:val="24"/>
          <w:lang w:val="en-US" w:eastAsia="ru-RU"/>
        </w:rPr>
        <w:fldChar w:fldCharType="begin"/>
      </w:r>
      <w:r w:rsidRPr="00C25BFE">
        <w:rPr>
          <w:rFonts w:eastAsia="Times New Roman" w:cs="Times New Roman"/>
          <w:sz w:val="24"/>
          <w:szCs w:val="24"/>
          <w:lang w:val="en-US" w:eastAsia="ru-RU"/>
        </w:rPr>
        <w:instrText xml:space="preserve"> SEQ Таблица \* ARABIC </w:instrText>
      </w:r>
      <w:r w:rsidRPr="00C25BFE">
        <w:rPr>
          <w:rFonts w:eastAsia="Times New Roman" w:cs="Times New Roman"/>
          <w:sz w:val="24"/>
          <w:szCs w:val="24"/>
          <w:lang w:val="en-US" w:eastAsia="ru-RU"/>
        </w:rPr>
        <w:fldChar w:fldCharType="separate"/>
      </w:r>
      <w:r w:rsidRPr="00C25BFE">
        <w:rPr>
          <w:rFonts w:eastAsia="Times New Roman" w:cs="Times New Roman"/>
          <w:noProof/>
          <w:sz w:val="24"/>
          <w:szCs w:val="24"/>
          <w:lang w:val="en-US" w:eastAsia="ru-RU"/>
        </w:rPr>
        <w:t>2</w:t>
      </w:r>
      <w:r w:rsidRPr="00C25BFE">
        <w:rPr>
          <w:rFonts w:eastAsia="Times New Roman" w:cs="Times New Roman"/>
          <w:sz w:val="24"/>
          <w:szCs w:val="24"/>
          <w:lang w:val="en-US" w:eastAsia="ru-RU"/>
        </w:rPr>
        <w:fldChar w:fldCharType="end"/>
      </w:r>
      <w:bookmarkEnd w:id="13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– Описание класса </w:t>
      </w:r>
      <w:r>
        <w:rPr>
          <w:rFonts w:eastAsia="Times New Roman" w:cs="Times New Roman"/>
          <w:i/>
          <w:iCs/>
          <w:sz w:val="24"/>
          <w:szCs w:val="24"/>
          <w:lang w:val="en-US" w:eastAsia="ru-RU"/>
        </w:rPr>
        <w:t>Book</w:t>
      </w:r>
    </w:p>
    <w:tbl>
      <w:tblPr>
        <w:tblStyle w:val="af3"/>
        <w:tblW w:w="5000" w:type="pct"/>
        <w:tblLayout w:type="fixed"/>
        <w:tblLook w:val="04A0" w:firstRow="1" w:lastRow="0" w:firstColumn="1" w:lastColumn="0" w:noHBand="0" w:noVBand="1"/>
      </w:tblPr>
      <w:tblGrid>
        <w:gridCol w:w="3341"/>
        <w:gridCol w:w="1202"/>
        <w:gridCol w:w="4802"/>
      </w:tblGrid>
      <w:tr w:rsidR="00C25BFE" w:rsidRPr="00C25BFE" w14:paraId="546C60FB" w14:textId="77777777" w:rsidTr="00A54E81">
        <w:trPr>
          <w:tblHeader/>
        </w:trPr>
        <w:tc>
          <w:tcPr>
            <w:tcW w:w="3341" w:type="dxa"/>
            <w:vAlign w:val="center"/>
          </w:tcPr>
          <w:p w14:paraId="7570CCC3" w14:textId="77777777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Название</w:t>
            </w:r>
          </w:p>
        </w:tc>
        <w:tc>
          <w:tcPr>
            <w:tcW w:w="1202" w:type="dxa"/>
            <w:vAlign w:val="center"/>
          </w:tcPr>
          <w:p w14:paraId="036C4E61" w14:textId="77777777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Тип</w:t>
            </w:r>
          </w:p>
        </w:tc>
        <w:tc>
          <w:tcPr>
            <w:tcW w:w="4802" w:type="dxa"/>
            <w:vAlign w:val="center"/>
          </w:tcPr>
          <w:p w14:paraId="6D078453" w14:textId="77777777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Описание</w:t>
            </w:r>
          </w:p>
        </w:tc>
      </w:tr>
      <w:tr w:rsidR="00C25BFE" w:rsidRPr="00C25BFE" w14:paraId="6990A9FB" w14:textId="77777777" w:rsidTr="00A54E81">
        <w:tc>
          <w:tcPr>
            <w:tcW w:w="9345" w:type="dxa"/>
            <w:gridSpan w:val="3"/>
            <w:vAlign w:val="center"/>
          </w:tcPr>
          <w:p w14:paraId="5CD16EB3" w14:textId="77777777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Описание класса</w:t>
            </w:r>
          </w:p>
        </w:tc>
      </w:tr>
      <w:tr w:rsidR="00C25BFE" w:rsidRPr="00C25BFE" w14:paraId="46659ECB" w14:textId="77777777" w:rsidTr="00A54E81">
        <w:tc>
          <w:tcPr>
            <w:tcW w:w="9345" w:type="dxa"/>
            <w:gridSpan w:val="3"/>
            <w:vAlign w:val="center"/>
          </w:tcPr>
          <w:p w14:paraId="6DD60408" w14:textId="5D1D2693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lastRenderedPageBreak/>
              <w:t>Класс</w:t>
            </w: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 </w:t>
            </w:r>
            <w:r>
              <w:rPr>
                <w:rFonts w:eastAsia="Times New Roman" w:cs="Times New Roman"/>
                <w:i/>
                <w:iCs/>
                <w:sz w:val="24"/>
                <w:szCs w:val="24"/>
                <w:lang w:val="en-US" w:eastAsia="ru-RU"/>
              </w:rPr>
              <w:t>Book</w:t>
            </w: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 – </w:t>
            </w:r>
            <w:r>
              <w:rPr>
                <w:rFonts w:eastAsia="Calibri" w:cs="Times New Roman"/>
                <w:sz w:val="24"/>
                <w:szCs w:val="24"/>
                <w:lang w:eastAsia="ru-RU"/>
              </w:rPr>
              <w:t>книга</w:t>
            </w:r>
          </w:p>
        </w:tc>
      </w:tr>
      <w:tr w:rsidR="00C25BFE" w:rsidRPr="00C25BFE" w14:paraId="116083FF" w14:textId="77777777" w:rsidTr="00A54E81">
        <w:tc>
          <w:tcPr>
            <w:tcW w:w="9345" w:type="dxa"/>
            <w:gridSpan w:val="3"/>
            <w:vAlign w:val="center"/>
          </w:tcPr>
          <w:p w14:paraId="43899D33" w14:textId="77777777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Поля</w:t>
            </w:r>
          </w:p>
        </w:tc>
      </w:tr>
      <w:tr w:rsidR="00440890" w:rsidRPr="00C25BFE" w14:paraId="739D20C9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1570B68C" w14:textId="48731890" w:rsidR="00440890" w:rsidRPr="00C25BFE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-_placeOfPublication</w:t>
            </w:r>
          </w:p>
        </w:tc>
        <w:tc>
          <w:tcPr>
            <w:tcW w:w="1202" w:type="dxa"/>
            <w:vAlign w:val="center"/>
          </w:tcPr>
          <w:p w14:paraId="2017CECF" w14:textId="1DCFDFCA" w:rsidR="00440890" w:rsidRPr="00C25BFE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4C65ACA5" w14:textId="055A87C9" w:rsidR="00440890" w:rsidRPr="00C25BFE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Место издания</w:t>
            </w:r>
          </w:p>
        </w:tc>
      </w:tr>
      <w:tr w:rsidR="00440890" w:rsidRPr="00C25BFE" w14:paraId="179EA0A3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20CFEB81" w14:textId="3C1AD569" w:rsidR="00440890" w:rsidRPr="00C25BFE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-_publishingHouse</w:t>
            </w:r>
          </w:p>
        </w:tc>
        <w:tc>
          <w:tcPr>
            <w:tcW w:w="1202" w:type="dxa"/>
            <w:vAlign w:val="center"/>
          </w:tcPr>
          <w:p w14:paraId="638A7F04" w14:textId="4AC916D5" w:rsidR="00440890" w:rsidRPr="00C25BFE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53379D69" w14:textId="19EAE01E" w:rsidR="00440890" w:rsidRPr="00C25BFE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Издательство</w:t>
            </w:r>
          </w:p>
        </w:tc>
      </w:tr>
      <w:tr w:rsidR="00440890" w:rsidRPr="00C25BFE" w14:paraId="727121A8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4A1E008D" w14:textId="4CE5BB59" w:rsidR="00440890" w:rsidRPr="00C25BFE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-_additionalInformation</w:t>
            </w:r>
          </w:p>
        </w:tc>
        <w:tc>
          <w:tcPr>
            <w:tcW w:w="1202" w:type="dxa"/>
            <w:vAlign w:val="center"/>
          </w:tcPr>
          <w:p w14:paraId="7C07FFB4" w14:textId="1F7DCA0A" w:rsidR="00440890" w:rsidRPr="00C25BFE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59E99E77" w14:textId="5D1D1ED9" w:rsidR="00440890" w:rsidRPr="00C25BFE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Сведения об издании</w:t>
            </w:r>
          </w:p>
        </w:tc>
      </w:tr>
      <w:tr w:rsidR="00C25BFE" w:rsidRPr="00C25BFE" w14:paraId="6713C8D5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3EB498A4" w14:textId="28577A3F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–</w:t>
            </w: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 xml:space="preserve"> </w:t>
            </w: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_</w:t>
            </w:r>
            <w:r w:rsidR="00440890">
              <w:rPr>
                <w:rFonts w:eastAsia="Calibri" w:cs="Times New Roman"/>
                <w:sz w:val="24"/>
                <w:szCs w:val="24"/>
                <w:lang w:val="en-US" w:eastAsia="ru-RU"/>
              </w:rPr>
              <w:t>sheet</w:t>
            </w:r>
          </w:p>
        </w:tc>
        <w:tc>
          <w:tcPr>
            <w:tcW w:w="1202" w:type="dxa"/>
            <w:vAlign w:val="center"/>
          </w:tcPr>
          <w:p w14:paraId="31509E9A" w14:textId="5A82CFE4" w:rsidR="00C25BFE" w:rsidRPr="00C25BFE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7CE1374F" w14:textId="0B56686F" w:rsidR="00C25BFE" w:rsidRPr="00C25BFE" w:rsidRDefault="00440890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Количество страниц</w:t>
            </w:r>
          </w:p>
        </w:tc>
      </w:tr>
      <w:tr w:rsidR="00C25BFE" w:rsidRPr="00C25BFE" w14:paraId="65729937" w14:textId="77777777" w:rsidTr="00A54E81">
        <w:tc>
          <w:tcPr>
            <w:tcW w:w="9345" w:type="dxa"/>
            <w:gridSpan w:val="3"/>
            <w:vAlign w:val="center"/>
          </w:tcPr>
          <w:p w14:paraId="7D0C8C62" w14:textId="77777777" w:rsidR="00C25BFE" w:rsidRPr="00C25BFE" w:rsidRDefault="00C25BFE" w:rsidP="00C25BFE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Свойства</w:t>
            </w:r>
          </w:p>
        </w:tc>
      </w:tr>
      <w:tr w:rsidR="00EC10F2" w:rsidRPr="00C25BFE" w14:paraId="62ED4B26" w14:textId="77777777" w:rsidTr="00A54E81">
        <w:tc>
          <w:tcPr>
            <w:tcW w:w="3341" w:type="dxa"/>
            <w:vAlign w:val="center"/>
          </w:tcPr>
          <w:p w14:paraId="786CB881" w14:textId="691BCF61" w:rsidR="00EC10F2" w:rsidRPr="00C25BFE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+ </w:t>
            </w: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PlaceOfPublication</w:t>
            </w:r>
          </w:p>
        </w:tc>
        <w:tc>
          <w:tcPr>
            <w:tcW w:w="1202" w:type="dxa"/>
            <w:vAlign w:val="center"/>
          </w:tcPr>
          <w:p w14:paraId="7DEF31C8" w14:textId="02DC45A4" w:rsidR="00EC10F2" w:rsidRPr="00C25BFE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5C55CED9" w14:textId="16A55934" w:rsidR="00EC10F2" w:rsidRPr="00C25BFE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Место издания</w:t>
            </w:r>
          </w:p>
        </w:tc>
      </w:tr>
      <w:tr w:rsidR="00EC10F2" w:rsidRPr="00C25BFE" w14:paraId="2429E5D2" w14:textId="77777777" w:rsidTr="00A54E81">
        <w:tc>
          <w:tcPr>
            <w:tcW w:w="3341" w:type="dxa"/>
            <w:vAlign w:val="center"/>
          </w:tcPr>
          <w:p w14:paraId="4468D55C" w14:textId="1EB2A9F4" w:rsidR="00EC10F2" w:rsidRPr="00C25BFE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+ </w:t>
            </w: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PublishingHouse</w:t>
            </w:r>
          </w:p>
        </w:tc>
        <w:tc>
          <w:tcPr>
            <w:tcW w:w="1202" w:type="dxa"/>
            <w:vAlign w:val="center"/>
          </w:tcPr>
          <w:p w14:paraId="04CDFB20" w14:textId="77777777" w:rsidR="00EC10F2" w:rsidRPr="00C25BFE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6D279FC9" w14:textId="3D7252B3" w:rsidR="00EC10F2" w:rsidRPr="00C25BFE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Издательство</w:t>
            </w:r>
          </w:p>
        </w:tc>
      </w:tr>
      <w:tr w:rsidR="00EC10F2" w:rsidRPr="00C25BFE" w14:paraId="7DA55FE3" w14:textId="77777777" w:rsidTr="00A54E81">
        <w:tc>
          <w:tcPr>
            <w:tcW w:w="3341" w:type="dxa"/>
            <w:vAlign w:val="center"/>
          </w:tcPr>
          <w:p w14:paraId="7662703E" w14:textId="4B4601CD" w:rsidR="00EC10F2" w:rsidRPr="00C25BFE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+ </w:t>
            </w: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AdditionalInformation</w:t>
            </w:r>
          </w:p>
        </w:tc>
        <w:tc>
          <w:tcPr>
            <w:tcW w:w="1202" w:type="dxa"/>
            <w:vAlign w:val="center"/>
          </w:tcPr>
          <w:p w14:paraId="3978FB40" w14:textId="77777777" w:rsidR="00EC10F2" w:rsidRPr="00C25BFE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714BA27C" w14:textId="30A2665B" w:rsidR="00EC10F2" w:rsidRPr="00C25BFE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Сведения об издании</w:t>
            </w:r>
          </w:p>
        </w:tc>
      </w:tr>
      <w:tr w:rsidR="00EC10F2" w:rsidRPr="00C25BFE" w14:paraId="72397599" w14:textId="77777777" w:rsidTr="00A54E81">
        <w:tc>
          <w:tcPr>
            <w:tcW w:w="3341" w:type="dxa"/>
            <w:vAlign w:val="center"/>
          </w:tcPr>
          <w:p w14:paraId="4C5C7695" w14:textId="3D1FB130" w:rsidR="00EC10F2" w:rsidRPr="00C25BFE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+ </w:t>
            </w: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Sheet</w:t>
            </w:r>
          </w:p>
        </w:tc>
        <w:tc>
          <w:tcPr>
            <w:tcW w:w="1202" w:type="dxa"/>
            <w:vAlign w:val="center"/>
          </w:tcPr>
          <w:p w14:paraId="123E1A5B" w14:textId="5909C2A1" w:rsidR="00EC10F2" w:rsidRPr="00C25BFE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7385E1EF" w14:textId="0D7FD3D7" w:rsidR="00EC10F2" w:rsidRPr="00C25BFE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Количество страниц</w:t>
            </w:r>
          </w:p>
        </w:tc>
      </w:tr>
      <w:tr w:rsidR="00EC10F2" w:rsidRPr="00C25BFE" w14:paraId="5237014B" w14:textId="77777777" w:rsidTr="00A54E81">
        <w:tc>
          <w:tcPr>
            <w:tcW w:w="3341" w:type="dxa"/>
            <w:vAlign w:val="center"/>
          </w:tcPr>
          <w:p w14:paraId="1642230E" w14:textId="312D5F89" w:rsidR="00EC10F2" w:rsidRPr="00EC10F2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+</w:t>
            </w: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GetInfo</w:t>
            </w:r>
          </w:p>
        </w:tc>
        <w:tc>
          <w:tcPr>
            <w:tcW w:w="1202" w:type="dxa"/>
            <w:vAlign w:val="center"/>
          </w:tcPr>
          <w:p w14:paraId="02479BFE" w14:textId="6522A0B9" w:rsidR="00EC10F2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103812D4" w14:textId="75E50B77" w:rsidR="00EC10F2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Вывод библ.карточки.</w:t>
            </w:r>
          </w:p>
        </w:tc>
      </w:tr>
      <w:tr w:rsidR="00EC10F2" w:rsidRPr="00C25BFE" w14:paraId="2F7142F6" w14:textId="77777777" w:rsidTr="00A54E81">
        <w:tc>
          <w:tcPr>
            <w:tcW w:w="9345" w:type="dxa"/>
            <w:gridSpan w:val="3"/>
            <w:vAlign w:val="center"/>
          </w:tcPr>
          <w:p w14:paraId="21615E74" w14:textId="77777777" w:rsidR="00EC10F2" w:rsidRPr="00C25BFE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>Методы</w:t>
            </w:r>
          </w:p>
        </w:tc>
      </w:tr>
      <w:tr w:rsidR="00EC10F2" w:rsidRPr="00C25BFE" w14:paraId="0714FF01" w14:textId="77777777" w:rsidTr="00A54E81">
        <w:tc>
          <w:tcPr>
            <w:tcW w:w="3341" w:type="dxa"/>
            <w:vAlign w:val="center"/>
          </w:tcPr>
          <w:p w14:paraId="2722A166" w14:textId="05178A36" w:rsidR="00EC10F2" w:rsidRPr="00C25BFE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+</w:t>
            </w: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IsCorrectSheet</w:t>
            </w:r>
          </w:p>
        </w:tc>
        <w:tc>
          <w:tcPr>
            <w:tcW w:w="1202" w:type="dxa"/>
            <w:vAlign w:val="center"/>
          </w:tcPr>
          <w:p w14:paraId="76968B36" w14:textId="0FC6270F" w:rsidR="00EC10F2" w:rsidRPr="00C25BFE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08678990" w14:textId="725F76DB" w:rsidR="00EC10F2" w:rsidRPr="00C25BFE" w:rsidRDefault="00EC10F2" w:rsidP="00EC10F2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Проверяет страницу на корректность</w:t>
            </w:r>
          </w:p>
        </w:tc>
      </w:tr>
    </w:tbl>
    <w:p w14:paraId="4B878ADA" w14:textId="77777777" w:rsidR="00C25BFE" w:rsidRPr="00C25BFE" w:rsidRDefault="00C25BFE" w:rsidP="00C25BFE">
      <w:pPr>
        <w:widowControl w:val="0"/>
        <w:suppressAutoHyphens w:val="0"/>
        <w:autoSpaceDE w:val="0"/>
        <w:autoSpaceDN w:val="0"/>
        <w:adjustRightInd w:val="0"/>
        <w:ind w:firstLine="709"/>
        <w:jc w:val="left"/>
        <w:rPr>
          <w:rFonts w:eastAsia="Times New Roman" w:cs="Times New Roman"/>
          <w:szCs w:val="28"/>
          <w:lang w:eastAsia="ru-RU"/>
        </w:rPr>
      </w:pPr>
    </w:p>
    <w:p w14:paraId="29E69D98" w14:textId="2DA2D9DA" w:rsidR="00C25BFE" w:rsidRPr="00C25BFE" w:rsidRDefault="00C25BFE" w:rsidP="00C25BFE">
      <w:pPr>
        <w:keepNext/>
        <w:widowControl w:val="0"/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eastAsia="Times New Roman" w:cs="Times New Roman"/>
          <w:sz w:val="24"/>
          <w:szCs w:val="24"/>
          <w:lang w:val="en-US" w:eastAsia="ru-RU"/>
        </w:rPr>
      </w:pPr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Таблица </w:t>
      </w:r>
      <w:r w:rsidRPr="00C25BFE">
        <w:rPr>
          <w:rFonts w:eastAsia="Times New Roman" w:cs="Times New Roman"/>
          <w:sz w:val="24"/>
          <w:szCs w:val="24"/>
          <w:lang w:val="en-US" w:eastAsia="ru-RU"/>
        </w:rPr>
        <w:fldChar w:fldCharType="begin"/>
      </w:r>
      <w:r w:rsidRPr="00C25BFE">
        <w:rPr>
          <w:rFonts w:eastAsia="Times New Roman" w:cs="Times New Roman"/>
          <w:sz w:val="24"/>
          <w:szCs w:val="24"/>
          <w:lang w:val="en-US" w:eastAsia="ru-RU"/>
        </w:rPr>
        <w:instrText xml:space="preserve"> SEQ Таблица \* ARABIC </w:instrText>
      </w:r>
      <w:r w:rsidRPr="00C25BFE">
        <w:rPr>
          <w:rFonts w:eastAsia="Times New Roman" w:cs="Times New Roman"/>
          <w:sz w:val="24"/>
          <w:szCs w:val="24"/>
          <w:lang w:val="en-US" w:eastAsia="ru-RU"/>
        </w:rPr>
        <w:fldChar w:fldCharType="separate"/>
      </w:r>
      <w:r w:rsidRPr="00C25BFE">
        <w:rPr>
          <w:rFonts w:eastAsia="Times New Roman" w:cs="Times New Roman"/>
          <w:noProof/>
          <w:sz w:val="24"/>
          <w:szCs w:val="24"/>
          <w:lang w:val="en-US" w:eastAsia="ru-RU"/>
        </w:rPr>
        <w:t>3</w:t>
      </w:r>
      <w:r w:rsidRPr="00C25BFE">
        <w:rPr>
          <w:rFonts w:eastAsia="Times New Roman" w:cs="Times New Roman"/>
          <w:sz w:val="24"/>
          <w:szCs w:val="24"/>
          <w:lang w:val="en-US" w:eastAsia="ru-RU"/>
        </w:rPr>
        <w:fldChar w:fldCharType="end"/>
      </w:r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– Описание класса </w:t>
      </w:r>
      <w:r>
        <w:rPr>
          <w:rFonts w:eastAsia="Times New Roman" w:cs="Times New Roman"/>
          <w:i/>
          <w:iCs/>
          <w:sz w:val="24"/>
          <w:szCs w:val="24"/>
          <w:lang w:val="en-US" w:eastAsia="ru-RU"/>
        </w:rPr>
        <w:t>Magazine</w:t>
      </w:r>
    </w:p>
    <w:tbl>
      <w:tblPr>
        <w:tblStyle w:val="af3"/>
        <w:tblW w:w="5000" w:type="pct"/>
        <w:tblLayout w:type="fixed"/>
        <w:tblLook w:val="04A0" w:firstRow="1" w:lastRow="0" w:firstColumn="1" w:lastColumn="0" w:noHBand="0" w:noVBand="1"/>
      </w:tblPr>
      <w:tblGrid>
        <w:gridCol w:w="3341"/>
        <w:gridCol w:w="1202"/>
        <w:gridCol w:w="4802"/>
      </w:tblGrid>
      <w:tr w:rsidR="002341B0" w:rsidRPr="00C25BFE" w14:paraId="5031D81C" w14:textId="77777777" w:rsidTr="00A54E81">
        <w:trPr>
          <w:tblHeader/>
        </w:trPr>
        <w:tc>
          <w:tcPr>
            <w:tcW w:w="3341" w:type="dxa"/>
            <w:vAlign w:val="center"/>
          </w:tcPr>
          <w:p w14:paraId="3E9E0DA0" w14:textId="77777777" w:rsidR="002341B0" w:rsidRPr="00C25BFE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Название</w:t>
            </w:r>
          </w:p>
        </w:tc>
        <w:tc>
          <w:tcPr>
            <w:tcW w:w="1202" w:type="dxa"/>
            <w:vAlign w:val="center"/>
          </w:tcPr>
          <w:p w14:paraId="507D94FB" w14:textId="77777777" w:rsidR="002341B0" w:rsidRPr="00C25BFE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Тип</w:t>
            </w:r>
          </w:p>
        </w:tc>
        <w:tc>
          <w:tcPr>
            <w:tcW w:w="4802" w:type="dxa"/>
            <w:vAlign w:val="center"/>
          </w:tcPr>
          <w:p w14:paraId="7CC94390" w14:textId="77777777" w:rsidR="002341B0" w:rsidRPr="00C25BFE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Описание</w:t>
            </w:r>
          </w:p>
        </w:tc>
      </w:tr>
      <w:tr w:rsidR="002341B0" w:rsidRPr="00C25BFE" w14:paraId="6225C9D5" w14:textId="77777777" w:rsidTr="00A54E81">
        <w:tc>
          <w:tcPr>
            <w:tcW w:w="9345" w:type="dxa"/>
            <w:gridSpan w:val="3"/>
            <w:vAlign w:val="center"/>
          </w:tcPr>
          <w:p w14:paraId="233C7A1F" w14:textId="77777777" w:rsidR="002341B0" w:rsidRPr="00C25BFE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Описание класса</w:t>
            </w:r>
          </w:p>
        </w:tc>
      </w:tr>
      <w:tr w:rsidR="002341B0" w:rsidRPr="00C25BFE" w14:paraId="0C9DCCE6" w14:textId="77777777" w:rsidTr="00A54E81">
        <w:tc>
          <w:tcPr>
            <w:tcW w:w="9345" w:type="dxa"/>
            <w:gridSpan w:val="3"/>
            <w:vAlign w:val="center"/>
          </w:tcPr>
          <w:p w14:paraId="5EBCD0A9" w14:textId="712AE063" w:rsidR="002341B0" w:rsidRPr="00C25BFE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>Класс</w:t>
            </w: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 </w:t>
            </w: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Magazine</w:t>
            </w: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 – </w:t>
            </w:r>
            <w:r>
              <w:rPr>
                <w:rFonts w:eastAsia="Calibri" w:cs="Times New Roman"/>
                <w:sz w:val="24"/>
                <w:szCs w:val="24"/>
                <w:lang w:eastAsia="ru-RU"/>
              </w:rPr>
              <w:t>журнал</w:t>
            </w:r>
          </w:p>
        </w:tc>
      </w:tr>
      <w:tr w:rsidR="002341B0" w:rsidRPr="00C25BFE" w14:paraId="15A3E022" w14:textId="77777777" w:rsidTr="00A54E81">
        <w:tc>
          <w:tcPr>
            <w:tcW w:w="9345" w:type="dxa"/>
            <w:gridSpan w:val="3"/>
            <w:vAlign w:val="center"/>
          </w:tcPr>
          <w:p w14:paraId="1CCA3D71" w14:textId="77777777" w:rsidR="002341B0" w:rsidRPr="00C25BFE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Поля</w:t>
            </w:r>
          </w:p>
        </w:tc>
      </w:tr>
      <w:tr w:rsidR="002341B0" w:rsidRPr="00C25BFE" w14:paraId="2D182363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4ADA4826" w14:textId="6B40F6E0" w:rsidR="002341B0" w:rsidRPr="00C25BFE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-_nameOfMagazine</w:t>
            </w:r>
          </w:p>
        </w:tc>
        <w:tc>
          <w:tcPr>
            <w:tcW w:w="1202" w:type="dxa"/>
            <w:vAlign w:val="center"/>
          </w:tcPr>
          <w:p w14:paraId="330EC4CE" w14:textId="77777777" w:rsidR="002341B0" w:rsidRPr="00C25BFE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58A0D4FF" w14:textId="73357CFE" w:rsidR="002341B0" w:rsidRPr="00C25BFE" w:rsidRDefault="00322599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Название журнала</w:t>
            </w:r>
          </w:p>
        </w:tc>
      </w:tr>
      <w:tr w:rsidR="002341B0" w:rsidRPr="00C25BFE" w14:paraId="048186BC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12126442" w14:textId="2A98264A" w:rsidR="002341B0" w:rsidRPr="00C25BFE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-_numberOfMagazine</w:t>
            </w:r>
          </w:p>
        </w:tc>
        <w:tc>
          <w:tcPr>
            <w:tcW w:w="1202" w:type="dxa"/>
            <w:vAlign w:val="center"/>
          </w:tcPr>
          <w:p w14:paraId="669D02E7" w14:textId="265D330B" w:rsidR="002341B0" w:rsidRPr="00C25BFE" w:rsidRDefault="00322599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30854A56" w14:textId="3471C9B6" w:rsidR="002341B0" w:rsidRPr="00C25BFE" w:rsidRDefault="00322599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Номер журнала</w:t>
            </w:r>
          </w:p>
        </w:tc>
      </w:tr>
      <w:tr w:rsidR="002341B0" w:rsidRPr="00C25BFE" w14:paraId="701736EB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781A8454" w14:textId="30D2F679" w:rsidR="002341B0" w:rsidRPr="00C25BFE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-_startSheet</w:t>
            </w:r>
          </w:p>
        </w:tc>
        <w:tc>
          <w:tcPr>
            <w:tcW w:w="1202" w:type="dxa"/>
            <w:vAlign w:val="center"/>
          </w:tcPr>
          <w:p w14:paraId="2C5386E6" w14:textId="77777777" w:rsidR="002341B0" w:rsidRPr="00C25BFE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1B6AED1D" w14:textId="3D9C7009" w:rsidR="002341B0" w:rsidRPr="00C25BFE" w:rsidRDefault="00322599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Начальная страница</w:t>
            </w:r>
          </w:p>
        </w:tc>
      </w:tr>
      <w:tr w:rsidR="002341B0" w:rsidRPr="00C25BFE" w14:paraId="7B6D3639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45A2B6DA" w14:textId="120D8B4D" w:rsidR="002341B0" w:rsidRPr="00C25BFE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–</w:t>
            </w: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 xml:space="preserve"> </w:t>
            </w: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_</w:t>
            </w: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endSheet</w:t>
            </w:r>
          </w:p>
        </w:tc>
        <w:tc>
          <w:tcPr>
            <w:tcW w:w="1202" w:type="dxa"/>
            <w:vAlign w:val="center"/>
          </w:tcPr>
          <w:p w14:paraId="0E4DAF2D" w14:textId="77777777" w:rsidR="002341B0" w:rsidRPr="00C25BFE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55460CFD" w14:textId="565635DB" w:rsidR="002341B0" w:rsidRPr="00C25BFE" w:rsidRDefault="00322599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Последняя страница</w:t>
            </w:r>
          </w:p>
        </w:tc>
      </w:tr>
      <w:tr w:rsidR="002341B0" w:rsidRPr="00C25BFE" w14:paraId="79B751F8" w14:textId="77777777" w:rsidTr="00A54E81">
        <w:tc>
          <w:tcPr>
            <w:tcW w:w="9345" w:type="dxa"/>
            <w:gridSpan w:val="3"/>
            <w:vAlign w:val="center"/>
          </w:tcPr>
          <w:p w14:paraId="27C633A0" w14:textId="77777777" w:rsidR="002341B0" w:rsidRPr="00C25BFE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Свойства</w:t>
            </w:r>
          </w:p>
        </w:tc>
      </w:tr>
      <w:tr w:rsidR="00322599" w:rsidRPr="00C25BFE" w14:paraId="0826D2DB" w14:textId="77777777" w:rsidTr="00A54E81">
        <w:tc>
          <w:tcPr>
            <w:tcW w:w="3341" w:type="dxa"/>
            <w:vAlign w:val="center"/>
          </w:tcPr>
          <w:p w14:paraId="08D096ED" w14:textId="12A5684B" w:rsidR="00322599" w:rsidRPr="00C25BFE" w:rsidRDefault="00322599" w:rsidP="003225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+ </w:t>
            </w: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NameOfMagazine</w:t>
            </w:r>
          </w:p>
        </w:tc>
        <w:tc>
          <w:tcPr>
            <w:tcW w:w="1202" w:type="dxa"/>
            <w:vAlign w:val="center"/>
          </w:tcPr>
          <w:p w14:paraId="453AB114" w14:textId="0F55EC12" w:rsidR="00322599" w:rsidRPr="00C25BFE" w:rsidRDefault="00322599" w:rsidP="003225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77A821D5" w14:textId="49D45E96" w:rsidR="00322599" w:rsidRPr="00C25BFE" w:rsidRDefault="00322599" w:rsidP="003225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Название журнала</w:t>
            </w:r>
          </w:p>
        </w:tc>
      </w:tr>
      <w:tr w:rsidR="00322599" w:rsidRPr="00C25BFE" w14:paraId="45E47A9C" w14:textId="77777777" w:rsidTr="00A54E81">
        <w:tc>
          <w:tcPr>
            <w:tcW w:w="3341" w:type="dxa"/>
            <w:vAlign w:val="center"/>
          </w:tcPr>
          <w:p w14:paraId="5473D361" w14:textId="684F387D" w:rsidR="00322599" w:rsidRPr="00C25BFE" w:rsidRDefault="00322599" w:rsidP="003225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+ </w:t>
            </w: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NumberOfMagazine</w:t>
            </w:r>
          </w:p>
        </w:tc>
        <w:tc>
          <w:tcPr>
            <w:tcW w:w="1202" w:type="dxa"/>
            <w:vAlign w:val="center"/>
          </w:tcPr>
          <w:p w14:paraId="7A811670" w14:textId="1868621B" w:rsidR="00322599" w:rsidRPr="00C25BFE" w:rsidRDefault="00322599" w:rsidP="003225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int</w:t>
            </w:r>
          </w:p>
        </w:tc>
        <w:tc>
          <w:tcPr>
            <w:tcW w:w="4802" w:type="dxa"/>
            <w:vAlign w:val="center"/>
          </w:tcPr>
          <w:p w14:paraId="4546BD99" w14:textId="46740492" w:rsidR="00322599" w:rsidRPr="00C25BFE" w:rsidRDefault="00322599" w:rsidP="003225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Номер журнала</w:t>
            </w:r>
          </w:p>
        </w:tc>
      </w:tr>
      <w:tr w:rsidR="00322599" w:rsidRPr="00C25BFE" w14:paraId="0201F50F" w14:textId="77777777" w:rsidTr="00A54E81">
        <w:tc>
          <w:tcPr>
            <w:tcW w:w="3341" w:type="dxa"/>
            <w:vAlign w:val="center"/>
          </w:tcPr>
          <w:p w14:paraId="69409F51" w14:textId="0580A1CE" w:rsidR="00322599" w:rsidRPr="00C25BFE" w:rsidRDefault="00322599" w:rsidP="003225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+ </w:t>
            </w: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StartSheet</w:t>
            </w:r>
          </w:p>
        </w:tc>
        <w:tc>
          <w:tcPr>
            <w:tcW w:w="1202" w:type="dxa"/>
            <w:vAlign w:val="center"/>
          </w:tcPr>
          <w:p w14:paraId="6F2CCECC" w14:textId="0FB5DEF8" w:rsidR="00322599" w:rsidRPr="00C25BFE" w:rsidRDefault="00322599" w:rsidP="003225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2506694A" w14:textId="20EA3C43" w:rsidR="00322599" w:rsidRPr="00C25BFE" w:rsidRDefault="00322599" w:rsidP="003225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Начальная страница</w:t>
            </w:r>
          </w:p>
        </w:tc>
      </w:tr>
      <w:tr w:rsidR="00322599" w:rsidRPr="00C25BFE" w14:paraId="3FE92539" w14:textId="77777777" w:rsidTr="00A54E81">
        <w:tc>
          <w:tcPr>
            <w:tcW w:w="3341" w:type="dxa"/>
            <w:vAlign w:val="center"/>
          </w:tcPr>
          <w:p w14:paraId="2022E444" w14:textId="346B087E" w:rsidR="00322599" w:rsidRPr="00C25BFE" w:rsidRDefault="00322599" w:rsidP="003225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+ </w:t>
            </w: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EndSheet</w:t>
            </w:r>
          </w:p>
        </w:tc>
        <w:tc>
          <w:tcPr>
            <w:tcW w:w="1202" w:type="dxa"/>
            <w:vAlign w:val="center"/>
          </w:tcPr>
          <w:p w14:paraId="759BD7CC" w14:textId="6163728A" w:rsidR="00322599" w:rsidRPr="00C25BFE" w:rsidRDefault="00322599" w:rsidP="003225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76B2AECF" w14:textId="61272970" w:rsidR="00322599" w:rsidRPr="00C25BFE" w:rsidRDefault="00322599" w:rsidP="003225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Последняя страница</w:t>
            </w:r>
          </w:p>
        </w:tc>
      </w:tr>
      <w:tr w:rsidR="002341B0" w:rsidRPr="00C25BFE" w14:paraId="465D4982" w14:textId="77777777" w:rsidTr="00A54E81">
        <w:tc>
          <w:tcPr>
            <w:tcW w:w="3341" w:type="dxa"/>
            <w:vAlign w:val="center"/>
          </w:tcPr>
          <w:p w14:paraId="6E45D671" w14:textId="77777777" w:rsidR="002341B0" w:rsidRPr="00EC10F2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+</w:t>
            </w: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GetInfo</w:t>
            </w:r>
          </w:p>
        </w:tc>
        <w:tc>
          <w:tcPr>
            <w:tcW w:w="1202" w:type="dxa"/>
            <w:vAlign w:val="center"/>
          </w:tcPr>
          <w:p w14:paraId="0840ABFC" w14:textId="77777777" w:rsidR="002341B0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34128AA2" w14:textId="77777777" w:rsidR="002341B0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Вывод библ.карточки.</w:t>
            </w:r>
          </w:p>
        </w:tc>
      </w:tr>
      <w:tr w:rsidR="00A16B74" w:rsidRPr="00C25BFE" w14:paraId="168E3F32" w14:textId="77777777" w:rsidTr="00A54E81">
        <w:tc>
          <w:tcPr>
            <w:tcW w:w="3341" w:type="dxa"/>
            <w:vAlign w:val="center"/>
          </w:tcPr>
          <w:p w14:paraId="710301F5" w14:textId="65542EC0" w:rsidR="00A16B74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+EditionType</w:t>
            </w:r>
          </w:p>
        </w:tc>
        <w:tc>
          <w:tcPr>
            <w:tcW w:w="1202" w:type="dxa"/>
            <w:vAlign w:val="center"/>
          </w:tcPr>
          <w:p w14:paraId="1B6F03E0" w14:textId="699270B6" w:rsidR="00A16B74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0CF46332" w14:textId="31FAE4B6" w:rsidR="00A16B74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Тип библиотечного издания</w:t>
            </w:r>
          </w:p>
        </w:tc>
      </w:tr>
      <w:tr w:rsidR="002341B0" w:rsidRPr="00C25BFE" w14:paraId="59613AE5" w14:textId="77777777" w:rsidTr="00A54E81">
        <w:tc>
          <w:tcPr>
            <w:tcW w:w="9345" w:type="dxa"/>
            <w:gridSpan w:val="3"/>
            <w:vAlign w:val="center"/>
          </w:tcPr>
          <w:p w14:paraId="03D9E635" w14:textId="77777777" w:rsidR="002341B0" w:rsidRPr="00C25BFE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>Методы</w:t>
            </w:r>
          </w:p>
        </w:tc>
      </w:tr>
      <w:tr w:rsidR="002341B0" w:rsidRPr="00C25BFE" w14:paraId="4373C097" w14:textId="77777777" w:rsidTr="00A54E81">
        <w:tc>
          <w:tcPr>
            <w:tcW w:w="3341" w:type="dxa"/>
            <w:vAlign w:val="center"/>
          </w:tcPr>
          <w:p w14:paraId="021D5383" w14:textId="70462D82" w:rsidR="002341B0" w:rsidRPr="00C25BFE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+</w:t>
            </w: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IsCorrect</w:t>
            </w:r>
            <w:r w:rsidR="00322599">
              <w:rPr>
                <w:rFonts w:eastAsia="Calibri" w:cs="Times New Roman"/>
                <w:sz w:val="24"/>
                <w:szCs w:val="24"/>
                <w:lang w:val="en-US" w:eastAsia="ru-RU"/>
              </w:rPr>
              <w:t>NumberOfMagazine</w:t>
            </w:r>
          </w:p>
        </w:tc>
        <w:tc>
          <w:tcPr>
            <w:tcW w:w="1202" w:type="dxa"/>
            <w:vAlign w:val="center"/>
          </w:tcPr>
          <w:p w14:paraId="3A1986C8" w14:textId="77777777" w:rsidR="002341B0" w:rsidRPr="00C25BFE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0054775C" w14:textId="06988C13" w:rsidR="002341B0" w:rsidRPr="00C25BFE" w:rsidRDefault="002341B0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Проверяет</w:t>
            </w:r>
            <w:r w:rsidR="00322599">
              <w:rPr>
                <w:rFonts w:eastAsia="Calibri" w:cs="Times New Roman"/>
                <w:sz w:val="24"/>
                <w:szCs w:val="24"/>
                <w:lang w:eastAsia="ru-RU"/>
              </w:rPr>
              <w:t xml:space="preserve"> номер магазина</w:t>
            </w:r>
            <w:r>
              <w:rPr>
                <w:rFonts w:eastAsia="Calibri" w:cs="Times New Roman"/>
                <w:sz w:val="24"/>
                <w:szCs w:val="24"/>
                <w:lang w:eastAsia="ru-RU"/>
              </w:rPr>
              <w:t xml:space="preserve"> на корректность</w:t>
            </w:r>
          </w:p>
        </w:tc>
      </w:tr>
      <w:tr w:rsidR="00322599" w:rsidRPr="00C25BFE" w14:paraId="4D7CCDDF" w14:textId="77777777" w:rsidTr="00A54E81">
        <w:tc>
          <w:tcPr>
            <w:tcW w:w="3341" w:type="dxa"/>
            <w:vAlign w:val="center"/>
          </w:tcPr>
          <w:p w14:paraId="04B79DC2" w14:textId="3BDF14BB" w:rsidR="00322599" w:rsidRPr="00322599" w:rsidRDefault="00322599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+</w:t>
            </w: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IsCorrectStartSheet</w:t>
            </w:r>
          </w:p>
        </w:tc>
        <w:tc>
          <w:tcPr>
            <w:tcW w:w="1202" w:type="dxa"/>
            <w:vAlign w:val="center"/>
          </w:tcPr>
          <w:p w14:paraId="132BCDFB" w14:textId="2650BF69" w:rsidR="00322599" w:rsidRPr="00322599" w:rsidRDefault="00322599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1289D9FF" w14:textId="48B7DB89" w:rsidR="00322599" w:rsidRDefault="00322599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Проверяет страницу на корректность</w:t>
            </w:r>
          </w:p>
        </w:tc>
      </w:tr>
      <w:tr w:rsidR="00322599" w:rsidRPr="00C25BFE" w14:paraId="1788CC1E" w14:textId="77777777" w:rsidTr="00A54E81">
        <w:tc>
          <w:tcPr>
            <w:tcW w:w="3341" w:type="dxa"/>
            <w:vAlign w:val="center"/>
          </w:tcPr>
          <w:p w14:paraId="4FD234BB" w14:textId="2051C1B1" w:rsidR="00322599" w:rsidRDefault="00322599" w:rsidP="003225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+</w:t>
            </w: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IsCorrectSheet</w:t>
            </w:r>
          </w:p>
        </w:tc>
        <w:tc>
          <w:tcPr>
            <w:tcW w:w="1202" w:type="dxa"/>
            <w:vAlign w:val="center"/>
          </w:tcPr>
          <w:p w14:paraId="4E3DBF20" w14:textId="7B80581F" w:rsidR="00322599" w:rsidRDefault="00322599" w:rsidP="003225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31DA1C9F" w14:textId="05C19FA4" w:rsidR="00322599" w:rsidRDefault="00322599" w:rsidP="003225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Проверяет страницу на корректность</w:t>
            </w:r>
          </w:p>
        </w:tc>
      </w:tr>
    </w:tbl>
    <w:p w14:paraId="32DC35D7" w14:textId="77777777" w:rsidR="00C25BFE" w:rsidRPr="00C25BFE" w:rsidRDefault="00C25BFE" w:rsidP="00C25BFE">
      <w:pPr>
        <w:widowControl w:val="0"/>
        <w:suppressAutoHyphens w:val="0"/>
        <w:autoSpaceDE w:val="0"/>
        <w:autoSpaceDN w:val="0"/>
        <w:adjustRightInd w:val="0"/>
        <w:ind w:firstLine="709"/>
        <w:jc w:val="left"/>
        <w:rPr>
          <w:rFonts w:eastAsia="Times New Roman" w:cs="Times New Roman"/>
          <w:szCs w:val="28"/>
          <w:lang w:eastAsia="ru-RU"/>
        </w:rPr>
      </w:pPr>
    </w:p>
    <w:p w14:paraId="450A4C62" w14:textId="1F98A752" w:rsidR="00C25BFE" w:rsidRPr="00C25BFE" w:rsidRDefault="00C25BFE" w:rsidP="00C25BFE">
      <w:pPr>
        <w:keepNext/>
        <w:widowControl w:val="0"/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eastAsia="Times New Roman" w:cs="Times New Roman"/>
          <w:sz w:val="24"/>
          <w:szCs w:val="24"/>
          <w:lang w:val="en-US" w:eastAsia="ru-RU"/>
        </w:rPr>
      </w:pPr>
      <w:bookmarkStart w:id="14" w:name="_Ref168303837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Таблица </w:t>
      </w:r>
      <w:r w:rsidRPr="00C25BFE">
        <w:rPr>
          <w:rFonts w:eastAsia="Times New Roman" w:cs="Times New Roman"/>
          <w:sz w:val="24"/>
          <w:szCs w:val="24"/>
          <w:lang w:val="en-US" w:eastAsia="ru-RU"/>
        </w:rPr>
        <w:fldChar w:fldCharType="begin"/>
      </w:r>
      <w:r w:rsidRPr="00C25BFE">
        <w:rPr>
          <w:rFonts w:eastAsia="Times New Roman" w:cs="Times New Roman"/>
          <w:sz w:val="24"/>
          <w:szCs w:val="24"/>
          <w:lang w:val="en-US" w:eastAsia="ru-RU"/>
        </w:rPr>
        <w:instrText xml:space="preserve"> SEQ Таблица \* ARABIC </w:instrText>
      </w:r>
      <w:r w:rsidRPr="00C25BFE">
        <w:rPr>
          <w:rFonts w:eastAsia="Times New Roman" w:cs="Times New Roman"/>
          <w:sz w:val="24"/>
          <w:szCs w:val="24"/>
          <w:lang w:val="en-US" w:eastAsia="ru-RU"/>
        </w:rPr>
        <w:fldChar w:fldCharType="separate"/>
      </w:r>
      <w:r w:rsidRPr="00C25BFE">
        <w:rPr>
          <w:rFonts w:eastAsia="Times New Roman" w:cs="Times New Roman"/>
          <w:noProof/>
          <w:sz w:val="24"/>
          <w:szCs w:val="24"/>
          <w:lang w:val="en-US" w:eastAsia="ru-RU"/>
        </w:rPr>
        <w:t>4</w:t>
      </w:r>
      <w:r w:rsidRPr="00C25BFE">
        <w:rPr>
          <w:rFonts w:eastAsia="Times New Roman" w:cs="Times New Roman"/>
          <w:sz w:val="24"/>
          <w:szCs w:val="24"/>
          <w:lang w:val="en-US" w:eastAsia="ru-RU"/>
        </w:rPr>
        <w:fldChar w:fldCharType="end"/>
      </w:r>
      <w:bookmarkEnd w:id="14"/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– Описание класса </w:t>
      </w:r>
      <w:r>
        <w:rPr>
          <w:rFonts w:eastAsia="Times New Roman" w:cs="Times New Roman"/>
          <w:i/>
          <w:iCs/>
          <w:sz w:val="24"/>
          <w:szCs w:val="24"/>
          <w:lang w:val="en-US" w:eastAsia="ru-RU"/>
        </w:rPr>
        <w:t>Sbornik</w:t>
      </w:r>
    </w:p>
    <w:tbl>
      <w:tblPr>
        <w:tblStyle w:val="af3"/>
        <w:tblW w:w="5000" w:type="pct"/>
        <w:tblLayout w:type="fixed"/>
        <w:tblLook w:val="04A0" w:firstRow="1" w:lastRow="0" w:firstColumn="1" w:lastColumn="0" w:noHBand="0" w:noVBand="1"/>
      </w:tblPr>
      <w:tblGrid>
        <w:gridCol w:w="3341"/>
        <w:gridCol w:w="1202"/>
        <w:gridCol w:w="4802"/>
      </w:tblGrid>
      <w:tr w:rsidR="00A16B74" w:rsidRPr="00C25BFE" w14:paraId="3AC18862" w14:textId="77777777" w:rsidTr="00A54E81">
        <w:trPr>
          <w:tblHeader/>
        </w:trPr>
        <w:tc>
          <w:tcPr>
            <w:tcW w:w="3341" w:type="dxa"/>
            <w:vAlign w:val="center"/>
          </w:tcPr>
          <w:p w14:paraId="5195B31D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Название</w:t>
            </w:r>
          </w:p>
        </w:tc>
        <w:tc>
          <w:tcPr>
            <w:tcW w:w="1202" w:type="dxa"/>
            <w:vAlign w:val="center"/>
          </w:tcPr>
          <w:p w14:paraId="77054E93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Тип</w:t>
            </w:r>
          </w:p>
        </w:tc>
        <w:tc>
          <w:tcPr>
            <w:tcW w:w="4802" w:type="dxa"/>
            <w:vAlign w:val="center"/>
          </w:tcPr>
          <w:p w14:paraId="21A464F3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Описание</w:t>
            </w:r>
          </w:p>
        </w:tc>
      </w:tr>
      <w:tr w:rsidR="00A16B74" w:rsidRPr="00C25BFE" w14:paraId="03C24565" w14:textId="77777777" w:rsidTr="00A54E81">
        <w:tc>
          <w:tcPr>
            <w:tcW w:w="9345" w:type="dxa"/>
            <w:gridSpan w:val="3"/>
            <w:vAlign w:val="center"/>
          </w:tcPr>
          <w:p w14:paraId="2D99E3BB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Описание класса</w:t>
            </w:r>
          </w:p>
        </w:tc>
      </w:tr>
      <w:tr w:rsidR="00A16B74" w:rsidRPr="00C25BFE" w14:paraId="6F64E5B3" w14:textId="77777777" w:rsidTr="00A54E81">
        <w:tc>
          <w:tcPr>
            <w:tcW w:w="9345" w:type="dxa"/>
            <w:gridSpan w:val="3"/>
            <w:vAlign w:val="center"/>
          </w:tcPr>
          <w:p w14:paraId="4EECD99B" w14:textId="453ED163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>Класс</w:t>
            </w: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 </w:t>
            </w: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Sbornik - </w:t>
            </w:r>
            <w:r>
              <w:rPr>
                <w:rFonts w:eastAsia="Calibri" w:cs="Times New Roman"/>
                <w:sz w:val="24"/>
                <w:szCs w:val="24"/>
                <w:lang w:eastAsia="ru-RU"/>
              </w:rPr>
              <w:t>сборник</w:t>
            </w:r>
          </w:p>
        </w:tc>
      </w:tr>
      <w:tr w:rsidR="00A16B74" w:rsidRPr="00C25BFE" w14:paraId="2CE3A2BE" w14:textId="77777777" w:rsidTr="00A54E81">
        <w:tc>
          <w:tcPr>
            <w:tcW w:w="9345" w:type="dxa"/>
            <w:gridSpan w:val="3"/>
            <w:vAlign w:val="center"/>
          </w:tcPr>
          <w:p w14:paraId="0CCCEE6E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Поля</w:t>
            </w:r>
          </w:p>
        </w:tc>
      </w:tr>
      <w:tr w:rsidR="00A16B74" w:rsidRPr="00C25BFE" w14:paraId="552025DA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33E71004" w14:textId="309E13ED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-_nameOfSbornik</w:t>
            </w:r>
          </w:p>
        </w:tc>
        <w:tc>
          <w:tcPr>
            <w:tcW w:w="1202" w:type="dxa"/>
            <w:vAlign w:val="center"/>
          </w:tcPr>
          <w:p w14:paraId="425E3DBF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3473AF7D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Название журнала</w:t>
            </w:r>
          </w:p>
        </w:tc>
      </w:tr>
      <w:tr w:rsidR="00A16B74" w:rsidRPr="00C25BFE" w14:paraId="63ABFF23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4D58F50F" w14:textId="39B2A741" w:rsidR="00A16B74" w:rsidRPr="00C25BFE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-_placeOfPublication</w:t>
            </w:r>
          </w:p>
        </w:tc>
        <w:tc>
          <w:tcPr>
            <w:tcW w:w="1202" w:type="dxa"/>
            <w:vAlign w:val="center"/>
          </w:tcPr>
          <w:p w14:paraId="68BE2A9F" w14:textId="15958D1D" w:rsidR="00A16B74" w:rsidRPr="00C25BFE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6275FE5C" w14:textId="067456CD" w:rsidR="00A16B74" w:rsidRPr="00C25BFE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Место издания</w:t>
            </w:r>
          </w:p>
        </w:tc>
      </w:tr>
      <w:tr w:rsidR="00A16B74" w:rsidRPr="00C25BFE" w14:paraId="5D060580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3C17B409" w14:textId="3832A41B" w:rsidR="00A16B74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-_publishingHouse</w:t>
            </w:r>
          </w:p>
        </w:tc>
        <w:tc>
          <w:tcPr>
            <w:tcW w:w="1202" w:type="dxa"/>
            <w:vAlign w:val="center"/>
          </w:tcPr>
          <w:p w14:paraId="74627EAE" w14:textId="09CE6B0A" w:rsidR="00A16B74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01A2C902" w14:textId="4EED2032" w:rsidR="00A16B74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Издательство</w:t>
            </w:r>
          </w:p>
        </w:tc>
      </w:tr>
      <w:tr w:rsidR="00A16B74" w:rsidRPr="00C25BFE" w14:paraId="4BDD5B25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5867DB3F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-_startSheet</w:t>
            </w:r>
          </w:p>
        </w:tc>
        <w:tc>
          <w:tcPr>
            <w:tcW w:w="1202" w:type="dxa"/>
            <w:vAlign w:val="center"/>
          </w:tcPr>
          <w:p w14:paraId="2352F18E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40099D1E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Начальная страница</w:t>
            </w:r>
          </w:p>
        </w:tc>
      </w:tr>
      <w:tr w:rsidR="00A16B74" w:rsidRPr="00C25BFE" w14:paraId="293A1C87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05FE6CB7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–</w:t>
            </w: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 xml:space="preserve"> </w:t>
            </w: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_</w:t>
            </w: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endSheet</w:t>
            </w:r>
          </w:p>
        </w:tc>
        <w:tc>
          <w:tcPr>
            <w:tcW w:w="1202" w:type="dxa"/>
            <w:vAlign w:val="center"/>
          </w:tcPr>
          <w:p w14:paraId="0C9D6CE5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0E673A74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Последняя страница</w:t>
            </w:r>
          </w:p>
        </w:tc>
      </w:tr>
      <w:tr w:rsidR="00A16B74" w:rsidRPr="00C25BFE" w14:paraId="07EA161D" w14:textId="77777777" w:rsidTr="00A54E81">
        <w:tc>
          <w:tcPr>
            <w:tcW w:w="9345" w:type="dxa"/>
            <w:gridSpan w:val="3"/>
            <w:vAlign w:val="center"/>
          </w:tcPr>
          <w:p w14:paraId="35653D36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lastRenderedPageBreak/>
              <w:t>Свойства</w:t>
            </w:r>
          </w:p>
        </w:tc>
      </w:tr>
      <w:tr w:rsidR="00A16B74" w:rsidRPr="00C25BFE" w14:paraId="47C82FF7" w14:textId="77777777" w:rsidTr="00A54E81">
        <w:tc>
          <w:tcPr>
            <w:tcW w:w="3341" w:type="dxa"/>
            <w:vAlign w:val="center"/>
          </w:tcPr>
          <w:p w14:paraId="3A5F13AD" w14:textId="0C89D53B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+ </w:t>
            </w: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NameOfSbornik</w:t>
            </w:r>
          </w:p>
        </w:tc>
        <w:tc>
          <w:tcPr>
            <w:tcW w:w="1202" w:type="dxa"/>
            <w:vAlign w:val="center"/>
          </w:tcPr>
          <w:p w14:paraId="6C82B614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6D8FFC1F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Название журнала</w:t>
            </w:r>
          </w:p>
        </w:tc>
      </w:tr>
      <w:tr w:rsidR="00A16B74" w:rsidRPr="00C25BFE" w14:paraId="57C70EAC" w14:textId="77777777" w:rsidTr="00A54E81">
        <w:tc>
          <w:tcPr>
            <w:tcW w:w="3341" w:type="dxa"/>
            <w:vAlign w:val="center"/>
          </w:tcPr>
          <w:p w14:paraId="65E4F690" w14:textId="117C2646" w:rsidR="00A16B74" w:rsidRPr="00C25BFE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+ </w:t>
            </w: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PlaceOfPublication</w:t>
            </w:r>
          </w:p>
        </w:tc>
        <w:tc>
          <w:tcPr>
            <w:tcW w:w="1202" w:type="dxa"/>
            <w:vAlign w:val="center"/>
          </w:tcPr>
          <w:p w14:paraId="1BD3D85E" w14:textId="206EFA04" w:rsidR="00A16B74" w:rsidRPr="00C25BFE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292050C3" w14:textId="562C292C" w:rsidR="00A16B74" w:rsidRPr="00C25BFE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Место издания</w:t>
            </w:r>
          </w:p>
        </w:tc>
      </w:tr>
      <w:tr w:rsidR="00A16B74" w:rsidRPr="00C25BFE" w14:paraId="7BA32963" w14:textId="77777777" w:rsidTr="00A54E81">
        <w:tc>
          <w:tcPr>
            <w:tcW w:w="3341" w:type="dxa"/>
            <w:vAlign w:val="center"/>
          </w:tcPr>
          <w:p w14:paraId="6353B5E1" w14:textId="773460A3" w:rsidR="00A16B74" w:rsidRPr="00C25BFE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+ </w:t>
            </w: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PublishingHouse</w:t>
            </w:r>
          </w:p>
        </w:tc>
        <w:tc>
          <w:tcPr>
            <w:tcW w:w="1202" w:type="dxa"/>
            <w:vAlign w:val="center"/>
          </w:tcPr>
          <w:p w14:paraId="1D75567A" w14:textId="2F6C3D62" w:rsidR="00A16B74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398342B7" w14:textId="667BAF4B" w:rsidR="00A16B74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Издательство</w:t>
            </w:r>
          </w:p>
        </w:tc>
      </w:tr>
      <w:tr w:rsidR="00A16B74" w:rsidRPr="00C25BFE" w14:paraId="7BDB013A" w14:textId="77777777" w:rsidTr="00A54E81">
        <w:tc>
          <w:tcPr>
            <w:tcW w:w="3341" w:type="dxa"/>
            <w:vAlign w:val="center"/>
          </w:tcPr>
          <w:p w14:paraId="0A8AC16B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+ </w:t>
            </w: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StartSheet</w:t>
            </w:r>
          </w:p>
        </w:tc>
        <w:tc>
          <w:tcPr>
            <w:tcW w:w="1202" w:type="dxa"/>
            <w:vAlign w:val="center"/>
          </w:tcPr>
          <w:p w14:paraId="082ACCB0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6CFB32DC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Начальная страница</w:t>
            </w:r>
          </w:p>
        </w:tc>
      </w:tr>
      <w:tr w:rsidR="00A16B74" w:rsidRPr="00C25BFE" w14:paraId="4D6B21B9" w14:textId="77777777" w:rsidTr="00A54E81">
        <w:tc>
          <w:tcPr>
            <w:tcW w:w="3341" w:type="dxa"/>
            <w:vAlign w:val="center"/>
          </w:tcPr>
          <w:p w14:paraId="1BCB1013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+ </w:t>
            </w: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EndSheet</w:t>
            </w:r>
          </w:p>
        </w:tc>
        <w:tc>
          <w:tcPr>
            <w:tcW w:w="1202" w:type="dxa"/>
            <w:vAlign w:val="center"/>
          </w:tcPr>
          <w:p w14:paraId="58346212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6CA33D14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Последняя страница</w:t>
            </w:r>
          </w:p>
        </w:tc>
      </w:tr>
      <w:tr w:rsidR="00A16B74" w:rsidRPr="00C25BFE" w14:paraId="2BD939AA" w14:textId="77777777" w:rsidTr="00A54E81">
        <w:tc>
          <w:tcPr>
            <w:tcW w:w="3341" w:type="dxa"/>
            <w:vAlign w:val="center"/>
          </w:tcPr>
          <w:p w14:paraId="21F9A0FB" w14:textId="77777777" w:rsidR="00A16B74" w:rsidRPr="00EC10F2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+</w:t>
            </w: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GetInfo</w:t>
            </w:r>
          </w:p>
        </w:tc>
        <w:tc>
          <w:tcPr>
            <w:tcW w:w="1202" w:type="dxa"/>
            <w:vAlign w:val="center"/>
          </w:tcPr>
          <w:p w14:paraId="00A190CF" w14:textId="77777777" w:rsidR="00A16B74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513CFD96" w14:textId="77777777" w:rsidR="00A16B74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Вывод библ.карточки.</w:t>
            </w:r>
          </w:p>
        </w:tc>
      </w:tr>
      <w:tr w:rsidR="00A16B74" w:rsidRPr="00C25BFE" w14:paraId="7C1A42D6" w14:textId="77777777" w:rsidTr="00A54E81">
        <w:tc>
          <w:tcPr>
            <w:tcW w:w="3341" w:type="dxa"/>
            <w:vAlign w:val="center"/>
          </w:tcPr>
          <w:p w14:paraId="74ECBD6D" w14:textId="06308DB8" w:rsidR="00A16B74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+EditionType</w:t>
            </w:r>
          </w:p>
        </w:tc>
        <w:tc>
          <w:tcPr>
            <w:tcW w:w="1202" w:type="dxa"/>
            <w:vAlign w:val="center"/>
          </w:tcPr>
          <w:p w14:paraId="392BF117" w14:textId="0FB98EAF" w:rsidR="00A16B74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65CCC7CF" w14:textId="5CA383F3" w:rsidR="00A16B74" w:rsidRDefault="00A16B74" w:rsidP="00A16B74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Тип библиотечного издания</w:t>
            </w:r>
          </w:p>
        </w:tc>
      </w:tr>
      <w:tr w:rsidR="00A16B74" w:rsidRPr="00C25BFE" w14:paraId="7755FD2E" w14:textId="77777777" w:rsidTr="00A54E81">
        <w:tc>
          <w:tcPr>
            <w:tcW w:w="9345" w:type="dxa"/>
            <w:gridSpan w:val="3"/>
            <w:vAlign w:val="center"/>
          </w:tcPr>
          <w:p w14:paraId="4785E95A" w14:textId="77777777" w:rsidR="00A16B74" w:rsidRPr="00C25BFE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>Методы</w:t>
            </w:r>
          </w:p>
        </w:tc>
      </w:tr>
      <w:tr w:rsidR="00A16B74" w:rsidRPr="00C25BFE" w14:paraId="28F92D02" w14:textId="77777777" w:rsidTr="00A54E81">
        <w:tc>
          <w:tcPr>
            <w:tcW w:w="3341" w:type="dxa"/>
            <w:vAlign w:val="center"/>
          </w:tcPr>
          <w:p w14:paraId="75962EC7" w14:textId="77777777" w:rsidR="00A16B74" w:rsidRPr="00322599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+</w:t>
            </w: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IsCorrectStartSheet</w:t>
            </w:r>
          </w:p>
        </w:tc>
        <w:tc>
          <w:tcPr>
            <w:tcW w:w="1202" w:type="dxa"/>
            <w:vAlign w:val="center"/>
          </w:tcPr>
          <w:p w14:paraId="1D8D6C06" w14:textId="77777777" w:rsidR="00A16B74" w:rsidRPr="00322599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5575F307" w14:textId="77777777" w:rsidR="00A16B74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Проверяет страницу на корректность</w:t>
            </w:r>
          </w:p>
        </w:tc>
      </w:tr>
      <w:tr w:rsidR="00A16B74" w:rsidRPr="00C25BFE" w14:paraId="412094DC" w14:textId="77777777" w:rsidTr="00A54E81">
        <w:tc>
          <w:tcPr>
            <w:tcW w:w="3341" w:type="dxa"/>
            <w:vAlign w:val="center"/>
          </w:tcPr>
          <w:p w14:paraId="7A407AEB" w14:textId="77777777" w:rsidR="00A16B74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+</w:t>
            </w: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IsCorrectSheet</w:t>
            </w:r>
          </w:p>
        </w:tc>
        <w:tc>
          <w:tcPr>
            <w:tcW w:w="1202" w:type="dxa"/>
            <w:vAlign w:val="center"/>
          </w:tcPr>
          <w:p w14:paraId="16B8775E" w14:textId="77777777" w:rsidR="00A16B74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3DC81D80" w14:textId="77777777" w:rsidR="00A16B74" w:rsidRDefault="00A16B74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Проверяет страницу на корректность</w:t>
            </w:r>
          </w:p>
        </w:tc>
      </w:tr>
    </w:tbl>
    <w:p w14:paraId="31236365" w14:textId="77777777" w:rsidR="00501CD5" w:rsidRDefault="00501CD5" w:rsidP="00501CD5">
      <w:pPr>
        <w:suppressAutoHyphens w:val="0"/>
        <w:spacing w:after="160" w:line="259" w:lineRule="auto"/>
        <w:ind w:firstLine="0"/>
        <w:jc w:val="left"/>
        <w:rPr>
          <w:color w:val="000000"/>
          <w:lang w:val="en-US"/>
        </w:rPr>
      </w:pPr>
    </w:p>
    <w:p w14:paraId="61F99C98" w14:textId="70798F62" w:rsidR="00A8020B" w:rsidRPr="00C25BFE" w:rsidRDefault="00A8020B" w:rsidP="00A8020B">
      <w:pPr>
        <w:keepNext/>
        <w:widowControl w:val="0"/>
        <w:suppressAutoHyphens w:val="0"/>
        <w:autoSpaceDE w:val="0"/>
        <w:autoSpaceDN w:val="0"/>
        <w:adjustRightInd w:val="0"/>
        <w:spacing w:line="240" w:lineRule="auto"/>
        <w:ind w:firstLine="0"/>
        <w:jc w:val="left"/>
        <w:rPr>
          <w:rFonts w:eastAsia="Times New Roman" w:cs="Times New Roman"/>
          <w:sz w:val="24"/>
          <w:szCs w:val="24"/>
          <w:lang w:val="en-US" w:eastAsia="ru-RU"/>
        </w:rPr>
      </w:pPr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Таблица </w:t>
      </w:r>
      <w:r>
        <w:rPr>
          <w:rFonts w:eastAsia="Times New Roman" w:cs="Times New Roman"/>
          <w:sz w:val="24"/>
          <w:szCs w:val="24"/>
          <w:lang w:val="en-US" w:eastAsia="ru-RU"/>
        </w:rPr>
        <w:t>5</w:t>
      </w:r>
      <w:r w:rsidRPr="00C25BFE">
        <w:rPr>
          <w:rFonts w:eastAsia="Times New Roman" w:cs="Times New Roman"/>
          <w:sz w:val="24"/>
          <w:szCs w:val="24"/>
          <w:lang w:val="en-US" w:eastAsia="ru-RU"/>
        </w:rPr>
        <w:t xml:space="preserve"> – Описание класса </w:t>
      </w:r>
      <w:r>
        <w:rPr>
          <w:rFonts w:eastAsia="Times New Roman" w:cs="Times New Roman"/>
          <w:i/>
          <w:iCs/>
          <w:sz w:val="24"/>
          <w:szCs w:val="24"/>
          <w:lang w:val="en-US" w:eastAsia="ru-RU"/>
        </w:rPr>
        <w:t>Dissertation</w:t>
      </w:r>
    </w:p>
    <w:tbl>
      <w:tblPr>
        <w:tblStyle w:val="af3"/>
        <w:tblW w:w="5000" w:type="pct"/>
        <w:tblLayout w:type="fixed"/>
        <w:tblLook w:val="04A0" w:firstRow="1" w:lastRow="0" w:firstColumn="1" w:lastColumn="0" w:noHBand="0" w:noVBand="1"/>
      </w:tblPr>
      <w:tblGrid>
        <w:gridCol w:w="3341"/>
        <w:gridCol w:w="1202"/>
        <w:gridCol w:w="4802"/>
      </w:tblGrid>
      <w:tr w:rsidR="00A8020B" w:rsidRPr="00C25BFE" w14:paraId="2927A58F" w14:textId="77777777" w:rsidTr="00A54E81">
        <w:trPr>
          <w:tblHeader/>
        </w:trPr>
        <w:tc>
          <w:tcPr>
            <w:tcW w:w="3341" w:type="dxa"/>
            <w:vAlign w:val="center"/>
          </w:tcPr>
          <w:p w14:paraId="3FF95F0A" w14:textId="77777777" w:rsidR="00A8020B" w:rsidRPr="00C25BFE" w:rsidRDefault="00A8020B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Название</w:t>
            </w:r>
          </w:p>
        </w:tc>
        <w:tc>
          <w:tcPr>
            <w:tcW w:w="1202" w:type="dxa"/>
            <w:vAlign w:val="center"/>
          </w:tcPr>
          <w:p w14:paraId="5CBFEB15" w14:textId="77777777" w:rsidR="00A8020B" w:rsidRPr="00C25BFE" w:rsidRDefault="00A8020B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Тип</w:t>
            </w:r>
          </w:p>
        </w:tc>
        <w:tc>
          <w:tcPr>
            <w:tcW w:w="4802" w:type="dxa"/>
            <w:vAlign w:val="center"/>
          </w:tcPr>
          <w:p w14:paraId="49AA6669" w14:textId="77777777" w:rsidR="00A8020B" w:rsidRPr="00C25BFE" w:rsidRDefault="00A8020B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Описание</w:t>
            </w:r>
          </w:p>
        </w:tc>
      </w:tr>
      <w:tr w:rsidR="00A8020B" w:rsidRPr="00C25BFE" w14:paraId="3AD00970" w14:textId="77777777" w:rsidTr="00A54E81">
        <w:tc>
          <w:tcPr>
            <w:tcW w:w="9345" w:type="dxa"/>
            <w:gridSpan w:val="3"/>
            <w:vAlign w:val="center"/>
          </w:tcPr>
          <w:p w14:paraId="71072980" w14:textId="77777777" w:rsidR="00A8020B" w:rsidRPr="00C25BFE" w:rsidRDefault="00A8020B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Описание класса</w:t>
            </w:r>
          </w:p>
        </w:tc>
      </w:tr>
      <w:tr w:rsidR="00A8020B" w:rsidRPr="00C25BFE" w14:paraId="5562FDEC" w14:textId="77777777" w:rsidTr="00A54E81">
        <w:tc>
          <w:tcPr>
            <w:tcW w:w="9345" w:type="dxa"/>
            <w:gridSpan w:val="3"/>
            <w:vAlign w:val="center"/>
          </w:tcPr>
          <w:p w14:paraId="5A06E3EE" w14:textId="00F59CCA" w:rsidR="00A8020B" w:rsidRPr="00C25BFE" w:rsidRDefault="00A8020B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>Класс</w:t>
            </w: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 xml:space="preserve"> </w:t>
            </w: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Dissertation-</w:t>
            </w:r>
            <w:r>
              <w:rPr>
                <w:rFonts w:eastAsia="Calibri" w:cs="Times New Roman"/>
                <w:sz w:val="24"/>
                <w:szCs w:val="24"/>
                <w:lang w:eastAsia="ru-RU"/>
              </w:rPr>
              <w:t>диссертация</w:t>
            </w:r>
          </w:p>
        </w:tc>
      </w:tr>
      <w:tr w:rsidR="00A8020B" w:rsidRPr="00C25BFE" w14:paraId="07272F82" w14:textId="77777777" w:rsidTr="00A54E81">
        <w:tc>
          <w:tcPr>
            <w:tcW w:w="9345" w:type="dxa"/>
            <w:gridSpan w:val="3"/>
            <w:vAlign w:val="center"/>
          </w:tcPr>
          <w:p w14:paraId="51B4261E" w14:textId="77777777" w:rsidR="00A8020B" w:rsidRPr="00C25BFE" w:rsidRDefault="00A8020B" w:rsidP="00A54E81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Поля</w:t>
            </w:r>
          </w:p>
        </w:tc>
      </w:tr>
      <w:tr w:rsidR="00CC37C5" w:rsidRPr="00C25BFE" w14:paraId="03767B86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3847F39F" w14:textId="5B1DA8E2" w:rsidR="00CC37C5" w:rsidRP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-_</w:t>
            </w: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kindOfDissert</w:t>
            </w:r>
          </w:p>
        </w:tc>
        <w:tc>
          <w:tcPr>
            <w:tcW w:w="1202" w:type="dxa"/>
            <w:vAlign w:val="center"/>
          </w:tcPr>
          <w:p w14:paraId="3B59EDEF" w14:textId="7388A746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0409B522" w14:textId="17A20161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Вид диссертации</w:t>
            </w:r>
          </w:p>
        </w:tc>
      </w:tr>
      <w:tr w:rsidR="00CC37C5" w:rsidRPr="00C25BFE" w14:paraId="683BCC4C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1029FD48" w14:textId="07C040C7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-_branchOfScience</w:t>
            </w:r>
          </w:p>
        </w:tc>
        <w:tc>
          <w:tcPr>
            <w:tcW w:w="1202" w:type="dxa"/>
            <w:vAlign w:val="center"/>
          </w:tcPr>
          <w:p w14:paraId="35E679AA" w14:textId="5C860C88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65D645AC" w14:textId="04D443FC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Отрасль наук</w:t>
            </w:r>
          </w:p>
        </w:tc>
      </w:tr>
      <w:tr w:rsidR="00CC37C5" w:rsidRPr="00C25BFE" w14:paraId="2D83682C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05564334" w14:textId="4DBBEF3C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-_specialtyCode</w:t>
            </w:r>
          </w:p>
        </w:tc>
        <w:tc>
          <w:tcPr>
            <w:tcW w:w="1202" w:type="dxa"/>
            <w:vAlign w:val="center"/>
          </w:tcPr>
          <w:p w14:paraId="595CE57A" w14:textId="77777777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5BDC4D04" w14:textId="5CEF5FEB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Код специальности</w:t>
            </w:r>
          </w:p>
        </w:tc>
      </w:tr>
      <w:tr w:rsidR="00CC37C5" w:rsidRPr="00C25BFE" w14:paraId="73839FA1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25403208" w14:textId="2BFBC06E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-_organization</w:t>
            </w:r>
          </w:p>
        </w:tc>
        <w:tc>
          <w:tcPr>
            <w:tcW w:w="1202" w:type="dxa"/>
            <w:vAlign w:val="center"/>
          </w:tcPr>
          <w:p w14:paraId="2ACC32C7" w14:textId="77777777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76C4B5E9" w14:textId="300994E4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Организация</w:t>
            </w:r>
          </w:p>
        </w:tc>
      </w:tr>
      <w:tr w:rsidR="00CC37C5" w:rsidRPr="00C25BFE" w14:paraId="5E7532C0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1B8FEA96" w14:textId="48EB378B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-_nameOfSpeciality</w:t>
            </w:r>
          </w:p>
        </w:tc>
        <w:tc>
          <w:tcPr>
            <w:tcW w:w="1202" w:type="dxa"/>
            <w:vAlign w:val="center"/>
          </w:tcPr>
          <w:p w14:paraId="7B274325" w14:textId="77777777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2C47EDA9" w14:textId="2C00B545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Название специальности</w:t>
            </w:r>
          </w:p>
        </w:tc>
      </w:tr>
      <w:tr w:rsidR="00CC37C5" w:rsidRPr="00C25BFE" w14:paraId="377A0DBF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5128DF18" w14:textId="36FB8333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-_city</w:t>
            </w:r>
          </w:p>
        </w:tc>
        <w:tc>
          <w:tcPr>
            <w:tcW w:w="1202" w:type="dxa"/>
            <w:vAlign w:val="center"/>
          </w:tcPr>
          <w:p w14:paraId="2803726A" w14:textId="77777777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2749060E" w14:textId="7C7E95E7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Город</w:t>
            </w:r>
          </w:p>
        </w:tc>
      </w:tr>
      <w:tr w:rsidR="00CC37C5" w:rsidRPr="00C25BFE" w14:paraId="39912CB9" w14:textId="77777777" w:rsidTr="00A54E81">
        <w:trPr>
          <w:trHeight w:val="323"/>
        </w:trPr>
        <w:tc>
          <w:tcPr>
            <w:tcW w:w="3341" w:type="dxa"/>
            <w:vAlign w:val="center"/>
          </w:tcPr>
          <w:p w14:paraId="606E16E0" w14:textId="432A4142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-_sheet</w:t>
            </w:r>
          </w:p>
        </w:tc>
        <w:tc>
          <w:tcPr>
            <w:tcW w:w="1202" w:type="dxa"/>
            <w:vAlign w:val="center"/>
          </w:tcPr>
          <w:p w14:paraId="7A707BF1" w14:textId="77777777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484FD452" w14:textId="1F49CB1C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Количество страниц</w:t>
            </w:r>
          </w:p>
        </w:tc>
      </w:tr>
      <w:tr w:rsidR="00CC37C5" w:rsidRPr="00C25BFE" w14:paraId="33E1A7DA" w14:textId="77777777" w:rsidTr="00A54E81">
        <w:tc>
          <w:tcPr>
            <w:tcW w:w="9345" w:type="dxa"/>
            <w:gridSpan w:val="3"/>
            <w:vAlign w:val="center"/>
          </w:tcPr>
          <w:p w14:paraId="116D945E" w14:textId="77777777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Свойства</w:t>
            </w:r>
          </w:p>
        </w:tc>
      </w:tr>
      <w:tr w:rsidR="00CC37C5" w:rsidRPr="00C25BFE" w14:paraId="4F5DA157" w14:textId="77777777" w:rsidTr="00A54E81">
        <w:tc>
          <w:tcPr>
            <w:tcW w:w="3341" w:type="dxa"/>
            <w:vAlign w:val="center"/>
          </w:tcPr>
          <w:p w14:paraId="72F11788" w14:textId="699A4E5E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+</w:t>
            </w: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KindOfDissert</w:t>
            </w:r>
          </w:p>
        </w:tc>
        <w:tc>
          <w:tcPr>
            <w:tcW w:w="1202" w:type="dxa"/>
            <w:vAlign w:val="center"/>
          </w:tcPr>
          <w:p w14:paraId="2620A53C" w14:textId="77777777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4D6FA6C5" w14:textId="083D093D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Вид диссертации</w:t>
            </w:r>
          </w:p>
        </w:tc>
      </w:tr>
      <w:tr w:rsidR="00CC37C5" w:rsidRPr="00C25BFE" w14:paraId="126C4633" w14:textId="77777777" w:rsidTr="00A54E81">
        <w:tc>
          <w:tcPr>
            <w:tcW w:w="3341" w:type="dxa"/>
            <w:vAlign w:val="center"/>
          </w:tcPr>
          <w:p w14:paraId="56037546" w14:textId="4C505170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+BranchOfScience</w:t>
            </w:r>
          </w:p>
        </w:tc>
        <w:tc>
          <w:tcPr>
            <w:tcW w:w="1202" w:type="dxa"/>
            <w:vAlign w:val="center"/>
          </w:tcPr>
          <w:p w14:paraId="5DB6E322" w14:textId="77777777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4C346DFC" w14:textId="70F0CF78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Отрасль наук</w:t>
            </w:r>
          </w:p>
        </w:tc>
      </w:tr>
      <w:tr w:rsidR="00CC37C5" w:rsidRPr="00C25BFE" w14:paraId="71000D61" w14:textId="77777777" w:rsidTr="00A54E81">
        <w:tc>
          <w:tcPr>
            <w:tcW w:w="3341" w:type="dxa"/>
            <w:vAlign w:val="center"/>
          </w:tcPr>
          <w:p w14:paraId="5ECDCA59" w14:textId="6289CA0B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+SpecialtyCode</w:t>
            </w:r>
          </w:p>
        </w:tc>
        <w:tc>
          <w:tcPr>
            <w:tcW w:w="1202" w:type="dxa"/>
            <w:vAlign w:val="center"/>
          </w:tcPr>
          <w:p w14:paraId="17D89E89" w14:textId="77777777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6C46BE51" w14:textId="71108DD8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Код специальности</w:t>
            </w:r>
          </w:p>
        </w:tc>
      </w:tr>
      <w:tr w:rsidR="00CC37C5" w:rsidRPr="00C25BFE" w14:paraId="40D7F279" w14:textId="77777777" w:rsidTr="00A54E81">
        <w:tc>
          <w:tcPr>
            <w:tcW w:w="3341" w:type="dxa"/>
            <w:vAlign w:val="center"/>
          </w:tcPr>
          <w:p w14:paraId="2A0E2811" w14:textId="6F0BB0F7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+Organization</w:t>
            </w:r>
          </w:p>
        </w:tc>
        <w:tc>
          <w:tcPr>
            <w:tcW w:w="1202" w:type="dxa"/>
            <w:vAlign w:val="center"/>
          </w:tcPr>
          <w:p w14:paraId="7C23E851" w14:textId="77777777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08946AF5" w14:textId="63F5FDF6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Организация</w:t>
            </w:r>
          </w:p>
        </w:tc>
      </w:tr>
      <w:tr w:rsidR="00CC37C5" w:rsidRPr="00C25BFE" w14:paraId="57E529A2" w14:textId="77777777" w:rsidTr="00A54E81">
        <w:tc>
          <w:tcPr>
            <w:tcW w:w="3341" w:type="dxa"/>
            <w:vAlign w:val="center"/>
          </w:tcPr>
          <w:p w14:paraId="377DF203" w14:textId="4EB5FCAC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+NameOfSpeciality</w:t>
            </w:r>
          </w:p>
        </w:tc>
        <w:tc>
          <w:tcPr>
            <w:tcW w:w="1202" w:type="dxa"/>
            <w:vAlign w:val="center"/>
          </w:tcPr>
          <w:p w14:paraId="75BA1FB3" w14:textId="77777777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005F023A" w14:textId="3B5CDED8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Название специальности</w:t>
            </w:r>
          </w:p>
        </w:tc>
      </w:tr>
      <w:tr w:rsidR="00CC37C5" w:rsidRPr="00C25BFE" w14:paraId="52F8809D" w14:textId="77777777" w:rsidTr="00A54E81">
        <w:tc>
          <w:tcPr>
            <w:tcW w:w="3341" w:type="dxa"/>
            <w:vAlign w:val="center"/>
          </w:tcPr>
          <w:p w14:paraId="0D7B1F65" w14:textId="2159B6D7" w:rsidR="00CC37C5" w:rsidRPr="00EC10F2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+City</w:t>
            </w:r>
          </w:p>
        </w:tc>
        <w:tc>
          <w:tcPr>
            <w:tcW w:w="1202" w:type="dxa"/>
            <w:vAlign w:val="center"/>
          </w:tcPr>
          <w:p w14:paraId="47702B00" w14:textId="77777777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352E7984" w14:textId="7EC30D13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Город</w:t>
            </w:r>
          </w:p>
        </w:tc>
      </w:tr>
      <w:tr w:rsidR="00CC37C5" w:rsidRPr="00C25BFE" w14:paraId="7EDA1234" w14:textId="77777777" w:rsidTr="00A54E81">
        <w:tc>
          <w:tcPr>
            <w:tcW w:w="3341" w:type="dxa"/>
            <w:vAlign w:val="center"/>
          </w:tcPr>
          <w:p w14:paraId="226AE1B3" w14:textId="70013AC9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+Sheet</w:t>
            </w:r>
          </w:p>
        </w:tc>
        <w:tc>
          <w:tcPr>
            <w:tcW w:w="1202" w:type="dxa"/>
            <w:vAlign w:val="center"/>
          </w:tcPr>
          <w:p w14:paraId="7961619F" w14:textId="77777777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27EB098C" w14:textId="04486D40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Количество страниц</w:t>
            </w:r>
          </w:p>
        </w:tc>
      </w:tr>
      <w:tr w:rsidR="00CC37C5" w:rsidRPr="00C25BFE" w14:paraId="30A19D3A" w14:textId="77777777" w:rsidTr="00A54E81">
        <w:tc>
          <w:tcPr>
            <w:tcW w:w="3341" w:type="dxa"/>
            <w:vAlign w:val="center"/>
          </w:tcPr>
          <w:p w14:paraId="2B7B637D" w14:textId="5396080E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+</w:t>
            </w: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GetInfo</w:t>
            </w:r>
          </w:p>
        </w:tc>
        <w:tc>
          <w:tcPr>
            <w:tcW w:w="1202" w:type="dxa"/>
            <w:vAlign w:val="center"/>
          </w:tcPr>
          <w:p w14:paraId="37A478FE" w14:textId="6F0AC958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3BC28629" w14:textId="0BDB31A7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Вывод библ.карточки.</w:t>
            </w:r>
          </w:p>
        </w:tc>
      </w:tr>
      <w:tr w:rsidR="00CC37C5" w:rsidRPr="00C25BFE" w14:paraId="03D489C0" w14:textId="77777777" w:rsidTr="00A54E81">
        <w:tc>
          <w:tcPr>
            <w:tcW w:w="3341" w:type="dxa"/>
            <w:vAlign w:val="center"/>
          </w:tcPr>
          <w:p w14:paraId="1A43D2CD" w14:textId="3DBFDC80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+EditionType</w:t>
            </w:r>
          </w:p>
        </w:tc>
        <w:tc>
          <w:tcPr>
            <w:tcW w:w="1202" w:type="dxa"/>
            <w:vAlign w:val="center"/>
          </w:tcPr>
          <w:p w14:paraId="36FAD56B" w14:textId="730C90BB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4FDA46A2" w14:textId="4419578F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Тип библиотечного издания</w:t>
            </w:r>
          </w:p>
        </w:tc>
      </w:tr>
      <w:tr w:rsidR="00CC37C5" w:rsidRPr="00C25BFE" w14:paraId="0C178481" w14:textId="77777777" w:rsidTr="00A54E81">
        <w:tc>
          <w:tcPr>
            <w:tcW w:w="9345" w:type="dxa"/>
            <w:gridSpan w:val="3"/>
            <w:vAlign w:val="center"/>
          </w:tcPr>
          <w:p w14:paraId="0EF946A3" w14:textId="77777777" w:rsidR="00CC37C5" w:rsidRPr="00C25BFE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>Методы</w:t>
            </w:r>
          </w:p>
        </w:tc>
      </w:tr>
      <w:tr w:rsidR="00CC37C5" w:rsidRPr="00C25BFE" w14:paraId="4AD60824" w14:textId="77777777" w:rsidTr="00A54E81">
        <w:tc>
          <w:tcPr>
            <w:tcW w:w="3341" w:type="dxa"/>
            <w:vAlign w:val="center"/>
          </w:tcPr>
          <w:p w14:paraId="4135E97C" w14:textId="77777777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 w:rsidRPr="00C25BFE">
              <w:rPr>
                <w:rFonts w:eastAsia="Calibri" w:cs="Times New Roman"/>
                <w:sz w:val="24"/>
                <w:szCs w:val="24"/>
                <w:lang w:val="en-US" w:eastAsia="ru-RU"/>
              </w:rPr>
              <w:t>+</w:t>
            </w:r>
            <w:r w:rsidRPr="00C25BFE">
              <w:rPr>
                <w:rFonts w:eastAsia="Calibri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IsCorrectSheet</w:t>
            </w:r>
          </w:p>
        </w:tc>
        <w:tc>
          <w:tcPr>
            <w:tcW w:w="1202" w:type="dxa"/>
            <w:vAlign w:val="center"/>
          </w:tcPr>
          <w:p w14:paraId="4C4B02BA" w14:textId="77777777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US" w:eastAsia="ru-RU"/>
              </w:rPr>
            </w:pPr>
            <w:r>
              <w:rPr>
                <w:rFonts w:eastAsia="Calibri" w:cs="Times New Roman"/>
                <w:sz w:val="24"/>
                <w:szCs w:val="24"/>
                <w:lang w:val="en-US" w:eastAsia="ru-RU"/>
              </w:rPr>
              <w:t>string</w:t>
            </w:r>
          </w:p>
        </w:tc>
        <w:tc>
          <w:tcPr>
            <w:tcW w:w="4802" w:type="dxa"/>
            <w:vAlign w:val="center"/>
          </w:tcPr>
          <w:p w14:paraId="74B47AC0" w14:textId="77777777" w:rsidR="00CC37C5" w:rsidRDefault="00CC37C5" w:rsidP="00CC37C5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rFonts w:eastAsia="Calibri" w:cs="Times New Roman"/>
                <w:sz w:val="24"/>
                <w:szCs w:val="24"/>
                <w:lang w:eastAsia="ru-RU"/>
              </w:rPr>
            </w:pPr>
            <w:r>
              <w:rPr>
                <w:rFonts w:eastAsia="Calibri" w:cs="Times New Roman"/>
                <w:sz w:val="24"/>
                <w:szCs w:val="24"/>
                <w:lang w:eastAsia="ru-RU"/>
              </w:rPr>
              <w:t>Проверяет страницу на корректность</w:t>
            </w:r>
          </w:p>
        </w:tc>
      </w:tr>
    </w:tbl>
    <w:p w14:paraId="73857580" w14:textId="77777777" w:rsidR="00A8020B" w:rsidRPr="00A8020B" w:rsidRDefault="00A8020B" w:rsidP="00501CD5">
      <w:pPr>
        <w:suppressAutoHyphens w:val="0"/>
        <w:spacing w:after="160" w:line="259" w:lineRule="auto"/>
        <w:ind w:firstLine="0"/>
        <w:jc w:val="left"/>
        <w:rPr>
          <w:color w:val="000000"/>
          <w:lang w:val="en-US"/>
        </w:rPr>
      </w:pPr>
    </w:p>
    <w:p w14:paraId="35A8DD81" w14:textId="77777777" w:rsidR="00501CD5" w:rsidRPr="00501CD5" w:rsidRDefault="00501CD5" w:rsidP="00501CD5">
      <w:pPr>
        <w:ind w:firstLine="709"/>
        <w:outlineLvl w:val="1"/>
        <w:rPr>
          <w:b/>
          <w:bCs/>
        </w:rPr>
      </w:pPr>
      <w:bookmarkStart w:id="15" w:name="_Toc74829070"/>
      <w:bookmarkStart w:id="16" w:name="_Toc74829067"/>
      <w:bookmarkStart w:id="17" w:name="_Toc74956676"/>
      <w:bookmarkStart w:id="18" w:name="_Toc183524059"/>
      <w:bookmarkEnd w:id="15"/>
      <w:r w:rsidRPr="00501CD5">
        <w:rPr>
          <w:b/>
          <w:bCs/>
        </w:rPr>
        <w:t xml:space="preserve">1.4 Дерево ветвлений </w:t>
      </w:r>
      <w:r w:rsidRPr="00501CD5">
        <w:rPr>
          <w:b/>
          <w:bCs/>
          <w:lang w:val="en-US"/>
        </w:rPr>
        <w:t>Git</w:t>
      </w:r>
      <w:bookmarkEnd w:id="16"/>
      <w:bookmarkEnd w:id="17"/>
      <w:bookmarkEnd w:id="18"/>
    </w:p>
    <w:p w14:paraId="2A46601A" w14:textId="77777777" w:rsidR="00501CD5" w:rsidRPr="00501CD5" w:rsidRDefault="00501CD5" w:rsidP="00501CD5">
      <w:pPr>
        <w:spacing w:after="240"/>
        <w:ind w:firstLine="709"/>
      </w:pPr>
      <w:r w:rsidRPr="00501CD5">
        <w:t xml:space="preserve">На рисунке 3 представлено дерево ветвлений </w:t>
      </w:r>
      <w:r w:rsidRPr="00501CD5">
        <w:rPr>
          <w:lang w:val="en-US"/>
        </w:rPr>
        <w:t>Git</w:t>
      </w:r>
      <w:r w:rsidRPr="00501CD5">
        <w:t>, полученное по окончании работы с проектом.</w:t>
      </w:r>
    </w:p>
    <w:p w14:paraId="68E18ECC" w14:textId="169F2FC0" w:rsidR="00501CD5" w:rsidRPr="00501CD5" w:rsidRDefault="008F2328" w:rsidP="00501CD5">
      <w:pPr>
        <w:ind w:firstLine="0"/>
        <w:jc w:val="center"/>
        <w:rPr>
          <w:lang w:eastAsia="ru-RU"/>
        </w:rPr>
      </w:pPr>
      <w:r>
        <w:rPr>
          <w:noProof/>
        </w:rPr>
        <w:lastRenderedPageBreak/>
        <w:drawing>
          <wp:inline distT="0" distB="0" distL="0" distR="0" wp14:anchorId="73F79F2E" wp14:editId="26EF18ED">
            <wp:extent cx="5940425" cy="3960495"/>
            <wp:effectExtent l="0" t="0" r="3175" b="1905"/>
            <wp:docPr id="1578220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2201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6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021A5" w14:textId="77777777" w:rsidR="00501CD5" w:rsidRPr="00501CD5" w:rsidRDefault="00501CD5" w:rsidP="00501CD5">
      <w:pPr>
        <w:ind w:firstLine="0"/>
        <w:jc w:val="center"/>
      </w:pPr>
      <w:r w:rsidRPr="00501CD5">
        <w:t xml:space="preserve">Рисунок 3 – Дерево ветвлений </w:t>
      </w:r>
      <w:r w:rsidRPr="00501CD5">
        <w:rPr>
          <w:lang w:val="en-US"/>
        </w:rPr>
        <w:t>Git</w:t>
      </w:r>
    </w:p>
    <w:p w14:paraId="4187823F" w14:textId="77777777" w:rsidR="00501CD5" w:rsidRPr="00501CD5" w:rsidRDefault="00501CD5" w:rsidP="00501CD5">
      <w:pPr>
        <w:spacing w:after="240"/>
        <w:ind w:firstLine="709"/>
        <w:outlineLvl w:val="1"/>
        <w:rPr>
          <w:b/>
          <w:bCs/>
        </w:rPr>
      </w:pPr>
      <w:bookmarkStart w:id="19" w:name="_Toc74829068"/>
      <w:bookmarkStart w:id="20" w:name="_Toc74956677"/>
      <w:bookmarkStart w:id="21" w:name="_Toc183524060"/>
      <w:r w:rsidRPr="00501CD5">
        <w:rPr>
          <w:b/>
          <w:bCs/>
        </w:rPr>
        <w:t>1.5 Тестирование программы</w:t>
      </w:r>
      <w:bookmarkEnd w:id="19"/>
      <w:bookmarkEnd w:id="20"/>
      <w:bookmarkEnd w:id="21"/>
    </w:p>
    <w:p w14:paraId="069C736C" w14:textId="77777777" w:rsidR="00501CD5" w:rsidRPr="00501CD5" w:rsidRDefault="00501CD5" w:rsidP="00501CD5">
      <w:pPr>
        <w:ind w:firstLine="709"/>
      </w:pPr>
      <w:r w:rsidRPr="00501CD5">
        <w:t>Далее приводится процесс функционального тестирования программы.</w:t>
      </w:r>
    </w:p>
    <w:p w14:paraId="3B04A31E" w14:textId="77777777" w:rsidR="00501CD5" w:rsidRPr="00501CD5" w:rsidRDefault="00501CD5" w:rsidP="00501CD5">
      <w:pPr>
        <w:spacing w:after="240"/>
        <w:ind w:firstLine="709"/>
      </w:pPr>
      <w:r w:rsidRPr="00501CD5">
        <w:t>Графический интерфейс пользователя представлен на рисунке 4.</w:t>
      </w:r>
    </w:p>
    <w:p w14:paraId="3BF2882C" w14:textId="04629A67" w:rsidR="00501CD5" w:rsidRPr="00501CD5" w:rsidRDefault="00DC0026" w:rsidP="00501CD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5CA0203" wp14:editId="4EE19C2D">
            <wp:extent cx="5940425" cy="4320540"/>
            <wp:effectExtent l="0" t="0" r="3175" b="3810"/>
            <wp:docPr id="20218396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83966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2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EC464" w14:textId="77777777" w:rsidR="00501CD5" w:rsidRPr="00501CD5" w:rsidRDefault="00501CD5" w:rsidP="00501CD5">
      <w:pPr>
        <w:ind w:firstLine="0"/>
        <w:jc w:val="center"/>
      </w:pPr>
      <w:r w:rsidRPr="00501CD5">
        <w:t>Рисунок 4 – Графический интерфейс пользователя</w:t>
      </w:r>
    </w:p>
    <w:p w14:paraId="68A12A4F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t>1.5.1 Тестовый случай добавления элемента</w:t>
      </w:r>
    </w:p>
    <w:p w14:paraId="09E10DD1" w14:textId="77777777" w:rsidR="00501CD5" w:rsidRPr="00501CD5" w:rsidRDefault="00501CD5" w:rsidP="00501CD5">
      <w:pPr>
        <w:ind w:firstLine="709"/>
      </w:pPr>
      <w:r w:rsidRPr="00501CD5">
        <w:t>Для добавления элемента необходимо вызвать соответствующую форму путём нажатия кнопки «</w:t>
      </w:r>
      <w:r w:rsidRPr="00501CD5">
        <w:rPr>
          <w:lang w:val="en-US"/>
        </w:rPr>
        <w:t>Add</w:t>
      </w:r>
      <w:r w:rsidRPr="00501CD5">
        <w:t>» (рисунок 5).</w:t>
      </w:r>
    </w:p>
    <w:p w14:paraId="19DBBABC" w14:textId="0697613C" w:rsidR="00501CD5" w:rsidRPr="00501CD5" w:rsidRDefault="00DC0026" w:rsidP="00501CD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879DD43" wp14:editId="762A4275">
            <wp:extent cx="2581275" cy="6867525"/>
            <wp:effectExtent l="0" t="0" r="9525" b="9525"/>
            <wp:docPr id="8629222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92228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686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76D6E" w14:textId="77777777" w:rsidR="00501CD5" w:rsidRPr="00501CD5" w:rsidRDefault="00501CD5" w:rsidP="00501CD5">
      <w:pPr>
        <w:ind w:firstLine="0"/>
        <w:jc w:val="center"/>
      </w:pPr>
      <w:r w:rsidRPr="00501CD5">
        <w:t>Рисунок 5 – Форма для добавления издания</w:t>
      </w:r>
    </w:p>
    <w:p w14:paraId="554DD21A" w14:textId="77777777" w:rsidR="00501CD5" w:rsidRPr="00501CD5" w:rsidRDefault="00501CD5" w:rsidP="00501CD5">
      <w:pPr>
        <w:ind w:firstLine="709"/>
      </w:pPr>
      <w:r w:rsidRPr="00501CD5">
        <w:t>Параметры издания можно указать в выпадающем меню.</w:t>
      </w:r>
    </w:p>
    <w:p w14:paraId="258211AE" w14:textId="77777777" w:rsidR="00501CD5" w:rsidRPr="00501CD5" w:rsidRDefault="00501CD5" w:rsidP="00501CD5">
      <w:pPr>
        <w:ind w:firstLine="709"/>
      </w:pPr>
      <w:r w:rsidRPr="00501CD5">
        <w:t>После ввода данных необходимо нажать кнопку «Ок», элемент появится в таблице главной формы (рисунки 6 и 7).</w:t>
      </w:r>
    </w:p>
    <w:p w14:paraId="09ECF8B6" w14:textId="5AC7348F" w:rsidR="00501CD5" w:rsidRPr="00501CD5" w:rsidRDefault="00DC0026" w:rsidP="00501CD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7C0AA85" wp14:editId="2A1C4A63">
            <wp:extent cx="2200275" cy="5853868"/>
            <wp:effectExtent l="0" t="0" r="0" b="0"/>
            <wp:docPr id="11407655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76558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01276" cy="5856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01CD5">
        <w:rPr>
          <w:noProof/>
          <w:lang w:eastAsia="ru-RU"/>
        </w:rPr>
        <w:t xml:space="preserve"> </w:t>
      </w:r>
      <w:r>
        <w:rPr>
          <w:noProof/>
        </w:rPr>
        <w:drawing>
          <wp:inline distT="0" distB="0" distL="0" distR="0" wp14:anchorId="27382BB7" wp14:editId="63F20CEE">
            <wp:extent cx="2124075" cy="5698544"/>
            <wp:effectExtent l="0" t="0" r="0" b="0"/>
            <wp:docPr id="11366307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63078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26006" cy="5703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E0FF1" w14:textId="2AFE2254" w:rsidR="00501CD5" w:rsidRPr="00501CD5" w:rsidRDefault="00DC0026" w:rsidP="00501CD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377C79F" wp14:editId="7D41F709">
            <wp:extent cx="2053739" cy="5543550"/>
            <wp:effectExtent l="0" t="0" r="3810" b="0"/>
            <wp:docPr id="3595924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59245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056134" cy="555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01CD5">
        <w:rPr>
          <w:noProof/>
          <w:lang w:eastAsia="ru-RU"/>
        </w:rPr>
        <w:t xml:space="preserve"> </w:t>
      </w:r>
      <w:r>
        <w:rPr>
          <w:noProof/>
        </w:rPr>
        <w:drawing>
          <wp:inline distT="0" distB="0" distL="0" distR="0" wp14:anchorId="7277C003" wp14:editId="2E28E475">
            <wp:extent cx="2085975" cy="5580560"/>
            <wp:effectExtent l="0" t="0" r="0" b="1270"/>
            <wp:docPr id="12471806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18065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88951" cy="5588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688BD" w14:textId="77777777" w:rsidR="00501CD5" w:rsidRPr="00501CD5" w:rsidRDefault="00501CD5" w:rsidP="00501CD5">
      <w:pPr>
        <w:ind w:firstLine="0"/>
        <w:jc w:val="center"/>
      </w:pPr>
      <w:r w:rsidRPr="00501CD5">
        <w:t>Рисунок 6 – Заполнение полей</w:t>
      </w:r>
    </w:p>
    <w:p w14:paraId="1D387BA0" w14:textId="2D0152A4" w:rsidR="00501CD5" w:rsidRPr="00501CD5" w:rsidRDefault="00DC0026" w:rsidP="00501CD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6CC328C" wp14:editId="07677039">
            <wp:extent cx="5940425" cy="4320540"/>
            <wp:effectExtent l="0" t="0" r="3175" b="3810"/>
            <wp:docPr id="4572996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83966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2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B6F1C" w14:textId="77777777" w:rsidR="00501CD5" w:rsidRPr="00501CD5" w:rsidRDefault="00501CD5" w:rsidP="00501CD5">
      <w:pPr>
        <w:ind w:firstLine="0"/>
        <w:jc w:val="center"/>
      </w:pPr>
      <w:r w:rsidRPr="00501CD5">
        <w:t>Рисунок 7 – Успешное добавление нового элемента</w:t>
      </w:r>
    </w:p>
    <w:p w14:paraId="551251AC" w14:textId="77777777" w:rsidR="00501CD5" w:rsidRPr="00501CD5" w:rsidRDefault="00501CD5" w:rsidP="00501CD5"/>
    <w:p w14:paraId="0D32C235" w14:textId="39EC5D98" w:rsidR="00DC0026" w:rsidRDefault="00DC0026" w:rsidP="00DC0026">
      <w:pPr>
        <w:ind w:firstLine="709"/>
        <w:rPr>
          <w:rFonts w:cs="Times New Roman"/>
          <w:szCs w:val="28"/>
        </w:rPr>
      </w:pPr>
      <w:r w:rsidRPr="00680599">
        <w:rPr>
          <w:rFonts w:cs="Times New Roman"/>
          <w:szCs w:val="28"/>
        </w:rPr>
        <w:t>В программе предусмотрена система обработки некорректного ввода данных пользователем. Напр</w:t>
      </w:r>
      <w:r>
        <w:rPr>
          <w:rFonts w:cs="Times New Roman"/>
          <w:szCs w:val="28"/>
        </w:rPr>
        <w:t>имер</w:t>
      </w:r>
      <w:r w:rsidRPr="00680599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 xml:space="preserve">пользователь не сможет ввести несколько точек в числе или отрицательное число, также программа не позволит ввести любой символ кроме точки или цифры. Если пользователь оставляет поле незаполненным и нажимает «Добавить», то </w:t>
      </w:r>
      <w:r w:rsidRPr="00680599">
        <w:rPr>
          <w:rFonts w:cs="Times New Roman"/>
          <w:szCs w:val="28"/>
        </w:rPr>
        <w:t>появится соответствующее сообщение об ошибке</w:t>
      </w:r>
      <w:r>
        <w:rPr>
          <w:rFonts w:cs="Times New Roman"/>
          <w:szCs w:val="28"/>
        </w:rPr>
        <w:t>, рисунки</w:t>
      </w:r>
      <w:r w:rsidRPr="00DC0026">
        <w:rPr>
          <w:rFonts w:cs="Times New Roman"/>
          <w:szCs w:val="28"/>
        </w:rPr>
        <w:t xml:space="preserve"> 8</w:t>
      </w:r>
      <w:r>
        <w:rPr>
          <w:rFonts w:cs="Times New Roman"/>
          <w:szCs w:val="28"/>
        </w:rPr>
        <w:t>–</w:t>
      </w:r>
      <w:r w:rsidRPr="00DC0026">
        <w:rPr>
          <w:rFonts w:cs="Times New Roman"/>
          <w:szCs w:val="28"/>
        </w:rPr>
        <w:t>9</w:t>
      </w:r>
      <w:r>
        <w:rPr>
          <w:rFonts w:cs="Times New Roman"/>
          <w:szCs w:val="28"/>
        </w:rPr>
        <w:t>.</w:t>
      </w:r>
    </w:p>
    <w:p w14:paraId="76ADBCB0" w14:textId="1B1AFA70" w:rsidR="00501CD5" w:rsidRPr="00501CD5" w:rsidRDefault="00AA6AC9" w:rsidP="00501CD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5064B03" wp14:editId="506F1449">
            <wp:extent cx="2467640" cy="5305425"/>
            <wp:effectExtent l="0" t="0" r="8890" b="0"/>
            <wp:docPr id="6691635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16356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69554" cy="530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CAA92" w14:textId="3FBFE926" w:rsidR="00501CD5" w:rsidRPr="00501CD5" w:rsidRDefault="00501CD5" w:rsidP="00501CD5">
      <w:pPr>
        <w:ind w:firstLine="0"/>
        <w:jc w:val="center"/>
      </w:pPr>
      <w:r w:rsidRPr="00501CD5">
        <w:t>Рисунок 8 – Некорректный ввод (неверн</w:t>
      </w:r>
      <w:r w:rsidR="00AA6AC9">
        <w:t>ая конечная страница</w:t>
      </w:r>
      <w:r w:rsidRPr="00501CD5">
        <w:t>)</w:t>
      </w:r>
    </w:p>
    <w:p w14:paraId="0698559F" w14:textId="06C97056" w:rsidR="00501CD5" w:rsidRPr="00501CD5" w:rsidRDefault="00FD1096" w:rsidP="00501CD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8E74092" wp14:editId="5AA51D1E">
            <wp:extent cx="2581275" cy="6915150"/>
            <wp:effectExtent l="0" t="0" r="9525" b="0"/>
            <wp:docPr id="13875184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51849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691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9592F" w14:textId="5CFEC06B" w:rsidR="00501CD5" w:rsidRPr="00501CD5" w:rsidRDefault="00501CD5" w:rsidP="00501CD5">
      <w:pPr>
        <w:ind w:firstLine="709"/>
        <w:jc w:val="center"/>
      </w:pPr>
      <w:r w:rsidRPr="00501CD5">
        <w:t>Рисунок 9 – Некорректный ввод (</w:t>
      </w:r>
      <w:r w:rsidR="00AA6AC9">
        <w:t>неполный ввод</w:t>
      </w:r>
      <w:r w:rsidRPr="00501CD5">
        <w:t>)</w:t>
      </w:r>
    </w:p>
    <w:p w14:paraId="707F0ED1" w14:textId="77777777" w:rsidR="00501CD5" w:rsidRPr="00501CD5" w:rsidRDefault="00501CD5" w:rsidP="00501CD5">
      <w:pPr>
        <w:ind w:firstLine="709"/>
      </w:pPr>
      <w:r w:rsidRPr="00501CD5">
        <w:t xml:space="preserve">Подобная обработка предусмотрена для всех параметров элементов. </w:t>
      </w:r>
    </w:p>
    <w:p w14:paraId="55686611" w14:textId="77777777" w:rsidR="00501CD5" w:rsidRPr="00501CD5" w:rsidRDefault="00501CD5" w:rsidP="00501CD5">
      <w:pPr>
        <w:ind w:firstLine="709"/>
      </w:pPr>
    </w:p>
    <w:p w14:paraId="21207F42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t>1.5.2 Тестовый случай «Удалить элемент»</w:t>
      </w:r>
    </w:p>
    <w:p w14:paraId="76BEBBB9" w14:textId="77777777" w:rsidR="00501CD5" w:rsidRPr="00501CD5" w:rsidRDefault="00501CD5" w:rsidP="00501CD5">
      <w:pPr>
        <w:ind w:firstLine="709"/>
      </w:pPr>
      <w:r w:rsidRPr="00501CD5">
        <w:t>Для удаления одного или нескольких изданий необходимо выбрать их в таблице и нажать на значок удаления (рисунки 10 и 11).</w:t>
      </w:r>
    </w:p>
    <w:p w14:paraId="0E34A39E" w14:textId="2B90B7A9" w:rsidR="00501CD5" w:rsidRPr="00501CD5" w:rsidRDefault="00F91A6E" w:rsidP="00501CD5">
      <w:pPr>
        <w:ind w:firstLine="0"/>
        <w:jc w:val="center"/>
      </w:pPr>
      <w:r w:rsidRPr="00F91A6E">
        <w:rPr>
          <w:noProof/>
        </w:rPr>
        <w:lastRenderedPageBreak/>
        <w:drawing>
          <wp:inline distT="0" distB="0" distL="0" distR="0" wp14:anchorId="69E2926D" wp14:editId="3F6813C5">
            <wp:extent cx="5159375" cy="3691256"/>
            <wp:effectExtent l="0" t="0" r="3175" b="4445"/>
            <wp:docPr id="11609556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95569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63581" cy="369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59E2C" w14:textId="77777777" w:rsidR="00501CD5" w:rsidRPr="00501CD5" w:rsidRDefault="00501CD5" w:rsidP="00501CD5">
      <w:pPr>
        <w:ind w:firstLine="0"/>
        <w:jc w:val="center"/>
      </w:pPr>
      <w:r w:rsidRPr="00501CD5">
        <w:t>Рисунок 10 – Выбор элемента в таблице</w:t>
      </w:r>
    </w:p>
    <w:p w14:paraId="7F41B32E" w14:textId="5F95C36F" w:rsidR="00501CD5" w:rsidRPr="00501CD5" w:rsidRDefault="00F91A6E" w:rsidP="00501CD5">
      <w:pPr>
        <w:ind w:firstLine="0"/>
        <w:jc w:val="center"/>
      </w:pPr>
      <w:r>
        <w:rPr>
          <w:noProof/>
        </w:rPr>
        <w:drawing>
          <wp:inline distT="0" distB="0" distL="0" distR="0" wp14:anchorId="0F7751E5" wp14:editId="204A43C9">
            <wp:extent cx="4673600" cy="3373185"/>
            <wp:effectExtent l="0" t="0" r="0" b="0"/>
            <wp:docPr id="17021986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19864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77970" cy="3376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3EA91" w14:textId="77777777" w:rsidR="00501CD5" w:rsidRPr="00501CD5" w:rsidRDefault="00501CD5" w:rsidP="00501CD5">
      <w:pPr>
        <w:ind w:firstLine="0"/>
        <w:jc w:val="center"/>
      </w:pPr>
      <w:r w:rsidRPr="00501CD5">
        <w:t>Рисунок 11 – Результат нажатия на значок удаления</w:t>
      </w:r>
    </w:p>
    <w:p w14:paraId="5DCA8415" w14:textId="0F0ADA4B" w:rsidR="00501CD5" w:rsidRPr="00501CD5" w:rsidRDefault="00F91A6E" w:rsidP="00501CD5">
      <w:pPr>
        <w:ind w:firstLine="0"/>
        <w:jc w:val="center"/>
      </w:pPr>
      <w:r w:rsidRPr="00F91A6E">
        <w:rPr>
          <w:noProof/>
        </w:rPr>
        <w:lastRenderedPageBreak/>
        <w:drawing>
          <wp:inline distT="0" distB="0" distL="0" distR="0" wp14:anchorId="2E653634" wp14:editId="6A6721D9">
            <wp:extent cx="4949825" cy="3593187"/>
            <wp:effectExtent l="0" t="0" r="3175" b="7620"/>
            <wp:docPr id="6436601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66012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53198" cy="359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9F771" w14:textId="77777777" w:rsidR="00501CD5" w:rsidRPr="00501CD5" w:rsidRDefault="00501CD5" w:rsidP="00501CD5">
      <w:pPr>
        <w:ind w:firstLine="0"/>
        <w:jc w:val="center"/>
      </w:pPr>
      <w:r w:rsidRPr="00501CD5">
        <w:t>Рисунок 12 – Выбор нескольких элементов для удаления</w:t>
      </w:r>
    </w:p>
    <w:p w14:paraId="73D66D69" w14:textId="29106517" w:rsidR="00501CD5" w:rsidRPr="00501CD5" w:rsidRDefault="00F91A6E" w:rsidP="00501CD5">
      <w:pPr>
        <w:ind w:firstLine="0"/>
        <w:jc w:val="center"/>
      </w:pPr>
      <w:r>
        <w:rPr>
          <w:noProof/>
        </w:rPr>
        <w:drawing>
          <wp:inline distT="0" distB="0" distL="0" distR="0" wp14:anchorId="7502DE65" wp14:editId="652706AB">
            <wp:extent cx="4568825" cy="3330285"/>
            <wp:effectExtent l="0" t="0" r="3175" b="3810"/>
            <wp:docPr id="4913507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35077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72379" cy="333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03A4D" w14:textId="77777777" w:rsidR="00501CD5" w:rsidRPr="00501CD5" w:rsidRDefault="00501CD5" w:rsidP="00501CD5">
      <w:pPr>
        <w:ind w:firstLine="0"/>
        <w:jc w:val="center"/>
      </w:pPr>
      <w:r w:rsidRPr="00501CD5">
        <w:t>Рисунок 13 – Результат удаления выбранных элементов</w:t>
      </w:r>
    </w:p>
    <w:p w14:paraId="493957D7" w14:textId="77777777" w:rsidR="00501CD5" w:rsidRPr="00501CD5" w:rsidRDefault="00501CD5" w:rsidP="00501CD5">
      <w:pPr>
        <w:ind w:firstLine="0"/>
        <w:jc w:val="center"/>
      </w:pPr>
    </w:p>
    <w:p w14:paraId="37EBB1F7" w14:textId="77777777" w:rsidR="00501CD5" w:rsidRPr="00501CD5" w:rsidRDefault="00501CD5" w:rsidP="00501CD5">
      <w:pPr>
        <w:ind w:firstLine="0"/>
        <w:jc w:val="center"/>
      </w:pPr>
    </w:p>
    <w:p w14:paraId="681728EB" w14:textId="77777777" w:rsidR="00501CD5" w:rsidRPr="00501CD5" w:rsidRDefault="00501CD5" w:rsidP="00501CD5">
      <w:pPr>
        <w:ind w:firstLine="0"/>
        <w:jc w:val="center"/>
      </w:pPr>
    </w:p>
    <w:p w14:paraId="5B89B78E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t>1.5.3 Тестовый случай Фильтра</w:t>
      </w:r>
    </w:p>
    <w:p w14:paraId="4D53A9E9" w14:textId="77777777" w:rsidR="00501CD5" w:rsidRPr="00501CD5" w:rsidRDefault="00501CD5" w:rsidP="00501CD5">
      <w:pPr>
        <w:ind w:firstLine="709"/>
      </w:pPr>
      <w:r w:rsidRPr="00501CD5">
        <w:t>Для поиска изданий предусмотрена форма поиска (рисунок 14)</w:t>
      </w:r>
    </w:p>
    <w:p w14:paraId="1DAA3BFE" w14:textId="13A80ABB" w:rsidR="00501CD5" w:rsidRPr="00501CD5" w:rsidRDefault="00CA2F91" w:rsidP="00501CD5">
      <w:pPr>
        <w:jc w:val="center"/>
      </w:pPr>
      <w:r>
        <w:rPr>
          <w:noProof/>
        </w:rPr>
        <w:lastRenderedPageBreak/>
        <w:drawing>
          <wp:inline distT="0" distB="0" distL="0" distR="0" wp14:anchorId="30B061B4" wp14:editId="273D12CC">
            <wp:extent cx="2155508" cy="2362200"/>
            <wp:effectExtent l="0" t="0" r="0" b="0"/>
            <wp:docPr id="3911214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12141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57114" cy="236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C4BC7" w14:textId="77777777" w:rsidR="00501CD5" w:rsidRPr="00501CD5" w:rsidRDefault="00501CD5" w:rsidP="00501CD5">
      <w:pPr>
        <w:ind w:firstLine="0"/>
        <w:jc w:val="center"/>
      </w:pPr>
      <w:r w:rsidRPr="00501CD5">
        <w:t>Рисунок 14 – Настройка параметров для поиска библиотечных изданий</w:t>
      </w:r>
    </w:p>
    <w:p w14:paraId="0683D63B" w14:textId="222B6CF0" w:rsidR="00501CD5" w:rsidRPr="00501CD5" w:rsidRDefault="00501CD5" w:rsidP="00501CD5">
      <w:pPr>
        <w:spacing w:before="240"/>
        <w:ind w:firstLine="709"/>
      </w:pPr>
      <w:r w:rsidRPr="00501CD5">
        <w:t>Пользователь выбирает параметры, по которым требуется найти библиотечное издание, вводит значения этих параметров и нажимает кнопку «</w:t>
      </w:r>
      <w:r w:rsidR="00CA2F91">
        <w:t>ОК</w:t>
      </w:r>
      <w:r w:rsidRPr="00501CD5">
        <w:t>» (рисунки 15 и 16).</w:t>
      </w:r>
    </w:p>
    <w:p w14:paraId="0ABE4D1C" w14:textId="77777777" w:rsidR="00501CD5" w:rsidRPr="00501CD5" w:rsidRDefault="00501CD5" w:rsidP="00501CD5">
      <w:pPr>
        <w:ind w:firstLine="709"/>
      </w:pPr>
      <w:r w:rsidRPr="00501CD5">
        <w:t>Для того, чтобы сбросить фильтр, предусмотрена соответствующая кнопка «Сбросить» (рисунок 17).</w:t>
      </w:r>
    </w:p>
    <w:p w14:paraId="41A0DD13" w14:textId="305FCCA7" w:rsidR="00501CD5" w:rsidRPr="00501CD5" w:rsidRDefault="003D5F4D" w:rsidP="00501CD5">
      <w:pPr>
        <w:ind w:firstLine="709"/>
      </w:pPr>
      <w:r>
        <w:rPr>
          <w:noProof/>
        </w:rPr>
        <w:drawing>
          <wp:inline distT="0" distB="0" distL="0" distR="0" wp14:anchorId="663AEB32" wp14:editId="5607EF49">
            <wp:extent cx="4978400" cy="2907747"/>
            <wp:effectExtent l="0" t="0" r="0" b="6985"/>
            <wp:docPr id="3411925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19255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83244" cy="2910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DFAB1" w14:textId="77777777" w:rsidR="00501CD5" w:rsidRPr="00501CD5" w:rsidRDefault="00501CD5" w:rsidP="00501CD5">
      <w:pPr>
        <w:ind w:firstLine="0"/>
        <w:jc w:val="center"/>
      </w:pPr>
      <w:r w:rsidRPr="00501CD5">
        <w:t>Рисунок 15 – Поиск по типу издания</w:t>
      </w:r>
    </w:p>
    <w:p w14:paraId="71973B81" w14:textId="373246C4" w:rsidR="00501CD5" w:rsidRPr="00501CD5" w:rsidRDefault="003D5F4D" w:rsidP="00501CD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ED1AC5D" wp14:editId="121DC740">
            <wp:extent cx="5940425" cy="3159125"/>
            <wp:effectExtent l="0" t="0" r="3175" b="3175"/>
            <wp:docPr id="19086566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65662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5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2B095" w14:textId="1F6216C1" w:rsidR="00501CD5" w:rsidRPr="00501CD5" w:rsidRDefault="00501CD5" w:rsidP="00501CD5">
      <w:pPr>
        <w:ind w:firstLine="0"/>
        <w:jc w:val="center"/>
      </w:pPr>
      <w:r w:rsidRPr="00501CD5">
        <w:t xml:space="preserve">Рисунок 16 – Поиск по типу издания и </w:t>
      </w:r>
      <w:r w:rsidR="003D5F4D">
        <w:t>фамилии</w:t>
      </w:r>
    </w:p>
    <w:p w14:paraId="1ACD338D" w14:textId="22771722" w:rsidR="00501CD5" w:rsidRPr="00501CD5" w:rsidRDefault="003D5F4D" w:rsidP="00501CD5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4DBF394C" wp14:editId="04B5F046">
            <wp:extent cx="5159375" cy="3700080"/>
            <wp:effectExtent l="0" t="0" r="3175" b="0"/>
            <wp:docPr id="12723361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33612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63880" cy="3703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F5F85" w14:textId="77777777" w:rsidR="00501CD5" w:rsidRPr="00501CD5" w:rsidRDefault="00501CD5" w:rsidP="00501CD5">
      <w:pPr>
        <w:ind w:firstLine="0"/>
        <w:jc w:val="center"/>
      </w:pPr>
      <w:r w:rsidRPr="00501CD5">
        <w:t>Рисунок 17 – Сброс условий поиска</w:t>
      </w:r>
    </w:p>
    <w:p w14:paraId="13404D1B" w14:textId="77777777" w:rsidR="00501CD5" w:rsidRPr="00501CD5" w:rsidRDefault="00501CD5" w:rsidP="00501CD5">
      <w:pPr>
        <w:ind w:firstLine="0"/>
        <w:jc w:val="center"/>
      </w:pPr>
    </w:p>
    <w:p w14:paraId="24DACBD8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t>1.5.4 Тестовый случай «Сохранить»</w:t>
      </w:r>
    </w:p>
    <w:p w14:paraId="78CAD86F" w14:textId="77777777" w:rsidR="00501CD5" w:rsidRPr="00501CD5" w:rsidRDefault="00501CD5" w:rsidP="00501CD5">
      <w:pPr>
        <w:ind w:firstLine="709"/>
      </w:pPr>
      <w:r w:rsidRPr="00501CD5">
        <w:t>Для сохранения данных в таблице необходимо нажать на кнопку «Сохранить». Откроется системный диалог сохранения файла, где пользователь выбирает директорию и указывает имя файла (рисунок 18).</w:t>
      </w:r>
    </w:p>
    <w:p w14:paraId="18DE18A8" w14:textId="6B3EC20E" w:rsidR="00501CD5" w:rsidRPr="00501CD5" w:rsidRDefault="00376616" w:rsidP="00501CD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1A79097" wp14:editId="1A099462">
            <wp:extent cx="5940425" cy="3340735"/>
            <wp:effectExtent l="0" t="0" r="3175" b="0"/>
            <wp:docPr id="79217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172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4A21A" w14:textId="77777777" w:rsidR="00501CD5" w:rsidRPr="00501CD5" w:rsidRDefault="00501CD5" w:rsidP="00501CD5">
      <w:pPr>
        <w:ind w:firstLine="0"/>
        <w:jc w:val="center"/>
      </w:pPr>
      <w:r w:rsidRPr="00501CD5">
        <w:t>Рисунок 18 – Сохранение файла</w:t>
      </w:r>
    </w:p>
    <w:p w14:paraId="7EAB7457" w14:textId="77777777" w:rsidR="00501CD5" w:rsidRPr="00501CD5" w:rsidRDefault="00501CD5" w:rsidP="00501CD5"/>
    <w:p w14:paraId="129B36F4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t>1.5.5 Тестовый случай «Загрузить данные»</w:t>
      </w:r>
    </w:p>
    <w:p w14:paraId="6797E02B" w14:textId="77777777" w:rsidR="00501CD5" w:rsidRPr="00501CD5" w:rsidRDefault="00501CD5" w:rsidP="00501CD5">
      <w:pPr>
        <w:ind w:firstLine="709"/>
      </w:pPr>
      <w:r w:rsidRPr="00501CD5">
        <w:t>Для загрузки данных в таблицу необходимо нажать на соответствующую кнопку «</w:t>
      </w:r>
      <w:r w:rsidRPr="003C060B">
        <w:t>Загрузить</w:t>
      </w:r>
      <w:r w:rsidRPr="00501CD5">
        <w:t>».</w:t>
      </w:r>
    </w:p>
    <w:p w14:paraId="487FADEF" w14:textId="77777777" w:rsidR="00501CD5" w:rsidRPr="00501CD5" w:rsidRDefault="00501CD5" w:rsidP="00501CD5">
      <w:pPr>
        <w:ind w:firstLine="709"/>
      </w:pPr>
      <w:r w:rsidRPr="00501CD5">
        <w:t>Далее откроется системный диалог загрузки файла (рисунок 19).</w:t>
      </w:r>
    </w:p>
    <w:p w14:paraId="65407B45" w14:textId="776BE3C9" w:rsidR="00501CD5" w:rsidRPr="00501CD5" w:rsidRDefault="00376616" w:rsidP="00501CD5">
      <w:pPr>
        <w:ind w:firstLine="0"/>
        <w:jc w:val="center"/>
      </w:pPr>
      <w:r>
        <w:rPr>
          <w:noProof/>
        </w:rPr>
        <w:drawing>
          <wp:inline distT="0" distB="0" distL="0" distR="0" wp14:anchorId="010E93C1" wp14:editId="442CD55F">
            <wp:extent cx="5940425" cy="3305175"/>
            <wp:effectExtent l="0" t="0" r="3175" b="9525"/>
            <wp:docPr id="7810298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02981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5F0E9" w14:textId="77777777" w:rsidR="00501CD5" w:rsidRPr="00501CD5" w:rsidRDefault="00501CD5" w:rsidP="00501CD5">
      <w:pPr>
        <w:ind w:firstLine="0"/>
        <w:jc w:val="center"/>
      </w:pPr>
      <w:r w:rsidRPr="00501CD5">
        <w:t>Рисунок 19 – Выбор файла для загрузки</w:t>
      </w:r>
    </w:p>
    <w:p w14:paraId="45B81B99" w14:textId="36F821EF" w:rsidR="00501CD5" w:rsidRPr="00501CD5" w:rsidRDefault="00376616" w:rsidP="00501CD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83A9E4C" wp14:editId="5FF3DC85">
            <wp:extent cx="5349875" cy="3883020"/>
            <wp:effectExtent l="0" t="0" r="3175" b="3810"/>
            <wp:docPr id="6032258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22587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55957" cy="388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78749" w14:textId="77777777" w:rsidR="00501CD5" w:rsidRPr="00501CD5" w:rsidRDefault="00501CD5" w:rsidP="00501CD5">
      <w:pPr>
        <w:ind w:firstLine="0"/>
        <w:jc w:val="center"/>
      </w:pPr>
      <w:r w:rsidRPr="00501CD5">
        <w:t>Рисунок 20 – Результат загрузки данных</w:t>
      </w:r>
    </w:p>
    <w:p w14:paraId="12DDD908" w14:textId="77777777" w:rsidR="00501CD5" w:rsidRPr="00501CD5" w:rsidRDefault="00501CD5" w:rsidP="00501CD5">
      <w:pPr>
        <w:ind w:firstLine="709"/>
      </w:pPr>
      <w:r w:rsidRPr="00501CD5">
        <w:t>В случае, если структура данных файла не соответствует установленному формату, появится соответствующее сообщение (рисунок 21).</w:t>
      </w:r>
    </w:p>
    <w:p w14:paraId="63DBD5C1" w14:textId="77777777" w:rsidR="00501CD5" w:rsidRPr="00501CD5" w:rsidRDefault="00501CD5" w:rsidP="00501CD5">
      <w:pPr>
        <w:ind w:firstLine="0"/>
        <w:jc w:val="center"/>
      </w:pPr>
      <w:r w:rsidRPr="00501CD5">
        <w:rPr>
          <w:noProof/>
          <w:lang w:eastAsia="ru-RU"/>
        </w:rPr>
        <w:drawing>
          <wp:inline distT="0" distB="0" distL="0" distR="0" wp14:anchorId="24B67903" wp14:editId="074D21F0">
            <wp:extent cx="3971925" cy="1524000"/>
            <wp:effectExtent l="0" t="0" r="0" b="0"/>
            <wp:docPr id="53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Рисунок 49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442C1" w14:textId="77777777" w:rsidR="00501CD5" w:rsidRPr="00501CD5" w:rsidRDefault="00501CD5" w:rsidP="00501CD5">
      <w:pPr>
        <w:ind w:firstLine="0"/>
        <w:jc w:val="center"/>
      </w:pPr>
      <w:r w:rsidRPr="00501CD5">
        <w:t>Рисунок 21 – Загрузка повреждённого файла</w:t>
      </w:r>
      <w:bookmarkStart w:id="22" w:name="_Toc74829069"/>
      <w:bookmarkStart w:id="23" w:name="_Toc74956678"/>
    </w:p>
    <w:p w14:paraId="4FA1A055" w14:textId="77777777" w:rsidR="00501CD5" w:rsidRPr="00501CD5" w:rsidRDefault="00501CD5" w:rsidP="00501CD5">
      <w:pPr>
        <w:ind w:firstLine="0"/>
        <w:jc w:val="center"/>
      </w:pPr>
    </w:p>
    <w:p w14:paraId="0690BBE4" w14:textId="77777777" w:rsidR="00501CD5" w:rsidRPr="00987A76" w:rsidRDefault="00501CD5" w:rsidP="00501CD5">
      <w:pPr>
        <w:ind w:firstLine="0"/>
        <w:jc w:val="center"/>
      </w:pPr>
    </w:p>
    <w:p w14:paraId="18C9FB12" w14:textId="77777777" w:rsidR="0053701C" w:rsidRPr="00987A76" w:rsidRDefault="0053701C" w:rsidP="00501CD5">
      <w:pPr>
        <w:ind w:firstLine="0"/>
        <w:jc w:val="center"/>
      </w:pPr>
    </w:p>
    <w:p w14:paraId="2B9F1E4B" w14:textId="77777777" w:rsidR="0053701C" w:rsidRPr="00987A76" w:rsidRDefault="0053701C" w:rsidP="00501CD5">
      <w:pPr>
        <w:ind w:firstLine="0"/>
        <w:jc w:val="center"/>
      </w:pPr>
    </w:p>
    <w:p w14:paraId="203249C7" w14:textId="77777777" w:rsidR="0053701C" w:rsidRPr="00987A76" w:rsidRDefault="0053701C" w:rsidP="00501CD5">
      <w:pPr>
        <w:ind w:firstLine="0"/>
        <w:jc w:val="center"/>
      </w:pPr>
    </w:p>
    <w:p w14:paraId="3DA98AE1" w14:textId="77777777" w:rsidR="0053701C" w:rsidRPr="00987A76" w:rsidRDefault="0053701C" w:rsidP="00501CD5">
      <w:pPr>
        <w:ind w:firstLine="0"/>
        <w:jc w:val="center"/>
      </w:pPr>
    </w:p>
    <w:p w14:paraId="61EAB2E2" w14:textId="77777777" w:rsidR="0053701C" w:rsidRPr="00987A76" w:rsidRDefault="0053701C" w:rsidP="00501CD5">
      <w:pPr>
        <w:ind w:firstLine="0"/>
        <w:jc w:val="center"/>
      </w:pPr>
    </w:p>
    <w:p w14:paraId="7984D997" w14:textId="77777777" w:rsidR="00501CD5" w:rsidRPr="00501CD5" w:rsidRDefault="00501CD5" w:rsidP="00501CD5">
      <w:pPr>
        <w:ind w:firstLine="0"/>
        <w:jc w:val="center"/>
        <w:outlineLvl w:val="0"/>
        <w:rPr>
          <w:b/>
          <w:bCs/>
        </w:rPr>
      </w:pPr>
      <w:bookmarkStart w:id="24" w:name="_Toc183524061"/>
      <w:r w:rsidRPr="00501CD5">
        <w:rPr>
          <w:b/>
          <w:bCs/>
        </w:rPr>
        <w:lastRenderedPageBreak/>
        <w:t>СПИСОК ИСПОЛЬЗОВАННЫХ ИСТОЧНИКОВ</w:t>
      </w:r>
      <w:bookmarkEnd w:id="22"/>
      <w:bookmarkEnd w:id="23"/>
      <w:bookmarkEnd w:id="24"/>
    </w:p>
    <w:p w14:paraId="789C65CC" w14:textId="77777777" w:rsidR="00501CD5" w:rsidRDefault="00501CD5" w:rsidP="00501CD5">
      <w:pPr>
        <w:numPr>
          <w:ilvl w:val="0"/>
          <w:numId w:val="6"/>
        </w:numPr>
        <w:ind w:left="0" w:firstLine="709"/>
        <w:contextualSpacing/>
      </w:pPr>
      <w:r w:rsidRPr="00501CD5">
        <w:t xml:space="preserve">Калентьев, А. А. Новые технологии в программировании : учебное пособие / А. А. Калентьев, Д. В. Гарайс, А. Е. Гориянов. – Томск : Эль Контент, 2014. – 176 с. – </w:t>
      </w:r>
      <w:r w:rsidRPr="00501CD5">
        <w:rPr>
          <w:lang w:val="en-US"/>
        </w:rPr>
        <w:t>ISBN</w:t>
      </w:r>
      <w:r w:rsidRPr="00501CD5">
        <w:t xml:space="preserve"> 978-5-4332-0185-9.</w:t>
      </w:r>
    </w:p>
    <w:p w14:paraId="22FA2B56" w14:textId="14AECFC3" w:rsidR="00291E59" w:rsidRPr="003C060B" w:rsidRDefault="00291E59" w:rsidP="00291E59">
      <w:pPr>
        <w:pStyle w:val="af0"/>
        <w:numPr>
          <w:ilvl w:val="0"/>
          <w:numId w:val="6"/>
        </w:numPr>
        <w:ind w:left="0" w:firstLine="709"/>
      </w:pPr>
      <w:r>
        <w:t>Библиографическое описание. Государственный УНПК [Электронный ресурс]. – URL: http://www.ostu.ru/libraries/bibl_opisanie.php (дата обращения 18.</w:t>
      </w:r>
      <w:r w:rsidR="00CE1BDF" w:rsidRPr="00CE1BDF">
        <w:t>1</w:t>
      </w:r>
      <w:r>
        <w:t>1.</w:t>
      </w:r>
      <w:r w:rsidR="00CE1BDF" w:rsidRPr="00CE1BDF">
        <w:t>2024</w:t>
      </w:r>
      <w:r>
        <w:t>)</w:t>
      </w:r>
    </w:p>
    <w:p w14:paraId="725D4F31" w14:textId="77777777" w:rsidR="00291E59" w:rsidRPr="00501CD5" w:rsidRDefault="00291E59" w:rsidP="00291E59">
      <w:pPr>
        <w:ind w:left="709" w:firstLine="0"/>
        <w:contextualSpacing/>
      </w:pPr>
    </w:p>
    <w:p w14:paraId="00B3F98D" w14:textId="77777777" w:rsidR="00501CD5" w:rsidRPr="00501CD5" w:rsidRDefault="00501CD5" w:rsidP="00501CD5">
      <w:r w:rsidRPr="00501CD5">
        <w:br w:type="page"/>
      </w:r>
    </w:p>
    <w:p w14:paraId="13793552" w14:textId="77777777" w:rsidR="00501CD5" w:rsidRPr="00501CD5" w:rsidRDefault="00501CD5" w:rsidP="00501CD5">
      <w:pPr>
        <w:ind w:firstLine="0"/>
        <w:jc w:val="center"/>
        <w:rPr>
          <w:b/>
          <w:bCs/>
        </w:rPr>
      </w:pPr>
      <w:bookmarkStart w:id="25" w:name="_Toc74956679"/>
      <w:r w:rsidRPr="00501CD5">
        <w:rPr>
          <w:b/>
          <w:bCs/>
        </w:rPr>
        <w:lastRenderedPageBreak/>
        <w:t>ПРИЛОЖЕНИЕ А</w:t>
      </w:r>
      <w:bookmarkEnd w:id="25"/>
    </w:p>
    <w:p w14:paraId="2BFF4CE1" w14:textId="77777777" w:rsidR="00501CD5" w:rsidRPr="00501CD5" w:rsidRDefault="00501CD5" w:rsidP="00501CD5">
      <w:pPr>
        <w:ind w:firstLine="0"/>
        <w:jc w:val="center"/>
        <w:rPr>
          <w:b/>
          <w:bCs/>
        </w:rPr>
      </w:pPr>
      <w:r w:rsidRPr="00501CD5">
        <w:rPr>
          <w:b/>
          <w:bCs/>
        </w:rPr>
        <w:t>Техническое задание на создание автоматизированной системы</w:t>
      </w:r>
    </w:p>
    <w:p w14:paraId="7C351AA8" w14:textId="77777777" w:rsidR="00501CD5" w:rsidRPr="00501CD5" w:rsidRDefault="00501CD5" w:rsidP="00501CD5">
      <w:pPr>
        <w:ind w:firstLine="0"/>
        <w:jc w:val="center"/>
      </w:pPr>
      <w:r w:rsidRPr="00501CD5">
        <w:t>Программа для просмотра списка работников</w:t>
      </w:r>
    </w:p>
    <w:p w14:paraId="1C4C8918" w14:textId="08118EB2" w:rsidR="00501CD5" w:rsidRPr="00501CD5" w:rsidRDefault="00501CD5" w:rsidP="00501CD5">
      <w:pPr>
        <w:spacing w:before="4200"/>
        <w:ind w:firstLine="0"/>
      </w:pPr>
      <w:r w:rsidRPr="00501CD5">
        <w:t>Разработчик: студент гр. О-5КМ</w:t>
      </w:r>
      <w:r w:rsidR="00CE1BDF" w:rsidRPr="00CE1BDF">
        <w:t>2</w:t>
      </w:r>
      <w:r w:rsidRPr="00501CD5">
        <w:t xml:space="preserve">1 </w:t>
      </w:r>
      <w:r w:rsidR="00CE1BDF">
        <w:t>Масленков В</w:t>
      </w:r>
      <w:r w:rsidRPr="00501CD5">
        <w:t>.</w:t>
      </w:r>
      <w:r w:rsidR="00CE1BDF">
        <w:t>Э</w:t>
      </w:r>
      <w:r w:rsidRPr="00501CD5">
        <w:t>.</w:t>
      </w:r>
    </w:p>
    <w:p w14:paraId="3F3428B9" w14:textId="77777777" w:rsidR="00501CD5" w:rsidRPr="00501CD5" w:rsidRDefault="00501CD5" w:rsidP="00501CD5">
      <w:pPr>
        <w:ind w:firstLine="0"/>
      </w:pPr>
      <w:r w:rsidRPr="00501CD5">
        <w:t>Заказчик: Канд. техн. наук, доцент каф. КСУП ТУСУР Калентьев А. А.</w:t>
      </w:r>
    </w:p>
    <w:p w14:paraId="4F0B143A" w14:textId="77777777" w:rsidR="00501CD5" w:rsidRPr="00501CD5" w:rsidRDefault="00501CD5" w:rsidP="00501CD5">
      <w:pPr>
        <w:spacing w:before="1800"/>
        <w:ind w:firstLine="0"/>
        <w:jc w:val="center"/>
      </w:pPr>
    </w:p>
    <w:p w14:paraId="7713D8CC" w14:textId="77777777" w:rsidR="00501CD5" w:rsidRPr="00501CD5" w:rsidRDefault="00501CD5" w:rsidP="00501CD5">
      <w:pPr>
        <w:spacing w:before="1800"/>
        <w:ind w:firstLine="0"/>
        <w:jc w:val="center"/>
      </w:pPr>
    </w:p>
    <w:p w14:paraId="4F71013F" w14:textId="0685B63A" w:rsidR="00501CD5" w:rsidRPr="00501CD5" w:rsidRDefault="00501CD5" w:rsidP="00501CD5">
      <w:pPr>
        <w:spacing w:before="1800"/>
        <w:ind w:firstLine="0"/>
        <w:jc w:val="center"/>
      </w:pPr>
      <w:r w:rsidRPr="00501CD5">
        <w:t>Томск 202</w:t>
      </w:r>
      <w:r w:rsidR="004258CC">
        <w:t>4</w:t>
      </w:r>
    </w:p>
    <w:p w14:paraId="3D49A088" w14:textId="77777777" w:rsidR="00501CD5" w:rsidRPr="00501CD5" w:rsidRDefault="00501CD5" w:rsidP="00501CD5">
      <w:pPr>
        <w:rPr>
          <w:b/>
          <w:bCs/>
        </w:rPr>
      </w:pPr>
      <w:r w:rsidRPr="00501CD5">
        <w:br w:type="page"/>
      </w:r>
    </w:p>
    <w:p w14:paraId="4CA068A8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lastRenderedPageBreak/>
        <w:t>1 Общие сведения</w:t>
      </w:r>
    </w:p>
    <w:p w14:paraId="40DBDA69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t>1.1 Полное наименование системы и её условное обозначение</w:t>
      </w:r>
    </w:p>
    <w:p w14:paraId="4D56BEC4" w14:textId="77777777" w:rsidR="00501CD5" w:rsidRPr="00501CD5" w:rsidRDefault="00501CD5" w:rsidP="00501CD5">
      <w:pPr>
        <w:suppressAutoHyphens w:val="0"/>
        <w:rPr>
          <w:color w:val="000000" w:themeColor="text1"/>
        </w:rPr>
      </w:pPr>
      <w:r w:rsidRPr="00501CD5">
        <w:rPr>
          <w:color w:val="000000" w:themeColor="text1"/>
        </w:rPr>
        <w:t xml:space="preserve">Полное наименование: «Программное обеспечение для </w:t>
      </w:r>
      <w:bookmarkStart w:id="26" w:name="_Hlk74057965"/>
      <w:r w:rsidRPr="00501CD5">
        <w:rPr>
          <w:color w:val="000000" w:themeColor="text1"/>
        </w:rPr>
        <w:t>формирования записей с библиотечными карточками</w:t>
      </w:r>
      <w:bookmarkEnd w:id="26"/>
      <w:r w:rsidRPr="00501CD5">
        <w:rPr>
          <w:color w:val="000000" w:themeColor="text1"/>
        </w:rPr>
        <w:t>».</w:t>
      </w:r>
    </w:p>
    <w:p w14:paraId="13E15021" w14:textId="77777777" w:rsidR="00501CD5" w:rsidRPr="00501CD5" w:rsidRDefault="00501CD5" w:rsidP="00501CD5">
      <w:pPr>
        <w:suppressAutoHyphens w:val="0"/>
        <w:rPr>
          <w:color w:val="000000" w:themeColor="text1"/>
        </w:rPr>
      </w:pPr>
      <w:r w:rsidRPr="00501CD5">
        <w:rPr>
          <w:color w:val="000000" w:themeColor="text1"/>
        </w:rPr>
        <w:t>Условное обозначение: «Система».</w:t>
      </w:r>
    </w:p>
    <w:p w14:paraId="45CBBD2E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t>1.2 Наименование предприятий разработчика и заказчика системы</w:t>
      </w:r>
    </w:p>
    <w:p w14:paraId="34257A95" w14:textId="77777777" w:rsidR="00501CD5" w:rsidRPr="00501CD5" w:rsidRDefault="00501CD5" w:rsidP="00501CD5">
      <w:pPr>
        <w:ind w:firstLine="709"/>
      </w:pPr>
      <w:r w:rsidRPr="00501CD5">
        <w:t>Заказчик: Канд. техн. наук, доцент каф. КСУП ТУСУР Калентьев А. А.</w:t>
      </w:r>
    </w:p>
    <w:p w14:paraId="1CDC7D0C" w14:textId="3CF9BBBC" w:rsidR="00501CD5" w:rsidRPr="00501CD5" w:rsidRDefault="00501CD5" w:rsidP="00501CD5">
      <w:pPr>
        <w:ind w:firstLine="709"/>
      </w:pPr>
      <w:r w:rsidRPr="00501CD5">
        <w:t>Разработчик: Студент гр. О-5КМ</w:t>
      </w:r>
      <w:r w:rsidR="004258CC">
        <w:t>2</w:t>
      </w:r>
      <w:r w:rsidRPr="00501CD5">
        <w:t xml:space="preserve">1 НИ ТПУ </w:t>
      </w:r>
      <w:r w:rsidR="004258CC">
        <w:t>Масленков В.Э.</w:t>
      </w:r>
    </w:p>
    <w:p w14:paraId="51B603CF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t>1.3 Плановые сроки начала и окончания работы по созданию системы</w:t>
      </w:r>
    </w:p>
    <w:p w14:paraId="4EBCFCDB" w14:textId="30B8F391" w:rsidR="00501CD5" w:rsidRPr="00501CD5" w:rsidRDefault="00501CD5" w:rsidP="00501CD5">
      <w:pPr>
        <w:ind w:firstLine="709"/>
      </w:pPr>
      <w:r w:rsidRPr="00501CD5">
        <w:t xml:space="preserve">Начало работ: </w:t>
      </w:r>
      <w:r w:rsidR="004258CC">
        <w:t>10</w:t>
      </w:r>
      <w:r w:rsidRPr="00501CD5">
        <w:t xml:space="preserve"> </w:t>
      </w:r>
      <w:r w:rsidR="004258CC">
        <w:t>сентября</w:t>
      </w:r>
      <w:r w:rsidRPr="00501CD5">
        <w:t xml:space="preserve"> 202</w:t>
      </w:r>
      <w:r w:rsidR="004258CC">
        <w:t>4</w:t>
      </w:r>
      <w:r w:rsidRPr="00501CD5">
        <w:t xml:space="preserve"> г.</w:t>
      </w:r>
    </w:p>
    <w:p w14:paraId="433D4389" w14:textId="28638C2E" w:rsidR="00501CD5" w:rsidRPr="00501CD5" w:rsidRDefault="00501CD5" w:rsidP="00501CD5">
      <w:pPr>
        <w:ind w:firstLine="709"/>
      </w:pPr>
      <w:r w:rsidRPr="00501CD5">
        <w:t xml:space="preserve">Окончание работ: </w:t>
      </w:r>
      <w:r w:rsidR="004258CC">
        <w:t xml:space="preserve">25 ноября </w:t>
      </w:r>
      <w:r w:rsidRPr="00501CD5">
        <w:t>202</w:t>
      </w:r>
      <w:r w:rsidR="004258CC">
        <w:t>4</w:t>
      </w:r>
      <w:r w:rsidRPr="00501CD5">
        <w:t xml:space="preserve"> г.</w:t>
      </w:r>
    </w:p>
    <w:p w14:paraId="2054C0C7" w14:textId="77777777" w:rsidR="00501CD5" w:rsidRPr="00501CD5" w:rsidRDefault="00501CD5" w:rsidP="00501CD5">
      <w:pPr>
        <w:ind w:firstLine="709"/>
      </w:pPr>
      <w:r w:rsidRPr="00501CD5">
        <w:br w:type="page"/>
      </w:r>
    </w:p>
    <w:p w14:paraId="6E745C3F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lastRenderedPageBreak/>
        <w:t>2 Назначение и цели создания системы</w:t>
      </w:r>
    </w:p>
    <w:p w14:paraId="0103C172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t>2.1 Назначение системы</w:t>
      </w:r>
    </w:p>
    <w:p w14:paraId="0820DCE7" w14:textId="77777777" w:rsidR="00501CD5" w:rsidRPr="00501CD5" w:rsidRDefault="00501CD5" w:rsidP="00501CD5">
      <w:pPr>
        <w:suppressAutoHyphens w:val="0"/>
        <w:ind w:firstLine="709"/>
        <w:rPr>
          <w:color w:val="000000"/>
        </w:rPr>
      </w:pPr>
      <w:r w:rsidRPr="00501CD5">
        <w:rPr>
          <w:color w:val="000000" w:themeColor="text1"/>
        </w:rPr>
        <w:t>Система предназначена для формирование файла с записями, включающими в себя информацию о библиотечных изданиях.</w:t>
      </w:r>
    </w:p>
    <w:p w14:paraId="6FC73D05" w14:textId="77777777" w:rsidR="00501CD5" w:rsidRPr="00501CD5" w:rsidRDefault="00501CD5" w:rsidP="00501CD5">
      <w:pPr>
        <w:ind w:firstLine="709"/>
        <w:rPr>
          <w:b/>
          <w:bCs/>
        </w:rPr>
      </w:pPr>
      <w:r w:rsidRPr="00501CD5">
        <w:rPr>
          <w:b/>
          <w:bCs/>
        </w:rPr>
        <w:t>2.2 Цели создания системы</w:t>
      </w:r>
    </w:p>
    <w:p w14:paraId="497CC983" w14:textId="77777777" w:rsidR="00501CD5" w:rsidRPr="00501CD5" w:rsidRDefault="00501CD5" w:rsidP="00501CD5">
      <w:pPr>
        <w:numPr>
          <w:ilvl w:val="0"/>
          <w:numId w:val="7"/>
        </w:numPr>
        <w:suppressAutoHyphens w:val="0"/>
        <w:rPr>
          <w:color w:val="000000"/>
        </w:rPr>
      </w:pPr>
      <w:r w:rsidRPr="00501CD5">
        <w:rPr>
          <w:color w:val="000000" w:themeColor="text1"/>
        </w:rPr>
        <w:t>Унификация процесса формировании библиотечных записей.</w:t>
      </w:r>
    </w:p>
    <w:p w14:paraId="534B7CFB" w14:textId="77777777" w:rsidR="00501CD5" w:rsidRPr="00501CD5" w:rsidRDefault="00501CD5" w:rsidP="00501CD5">
      <w:pPr>
        <w:numPr>
          <w:ilvl w:val="0"/>
          <w:numId w:val="7"/>
        </w:numPr>
        <w:suppressAutoHyphens w:val="0"/>
        <w:rPr>
          <w:color w:val="000000"/>
        </w:rPr>
      </w:pPr>
      <w:r w:rsidRPr="00501CD5">
        <w:rPr>
          <w:color w:val="000000" w:themeColor="text1"/>
        </w:rPr>
        <w:t>Уменьшение трудозатрат при формировании библиотечных записей.</w:t>
      </w:r>
    </w:p>
    <w:p w14:paraId="12069396" w14:textId="77777777" w:rsidR="00501CD5" w:rsidRPr="00501CD5" w:rsidRDefault="00501CD5" w:rsidP="00501CD5">
      <w:r w:rsidRPr="00501CD5">
        <w:br w:type="page"/>
      </w:r>
    </w:p>
    <w:p w14:paraId="21589246" w14:textId="77777777" w:rsidR="00501CD5" w:rsidRPr="00501CD5" w:rsidRDefault="00501CD5" w:rsidP="00501CD5">
      <w:pPr>
        <w:rPr>
          <w:b/>
          <w:bCs/>
        </w:rPr>
      </w:pPr>
      <w:r w:rsidRPr="00501CD5">
        <w:rPr>
          <w:b/>
          <w:bCs/>
        </w:rPr>
        <w:lastRenderedPageBreak/>
        <w:t>3 Характеристика объектов автоматизации</w:t>
      </w:r>
    </w:p>
    <w:p w14:paraId="5DF0446B" w14:textId="77777777" w:rsidR="00501CD5" w:rsidRPr="00501CD5" w:rsidRDefault="00501CD5" w:rsidP="00501CD5">
      <w:pPr>
        <w:suppressAutoHyphens w:val="0"/>
        <w:rPr>
          <w:color w:val="000000"/>
        </w:rPr>
      </w:pPr>
      <w:r w:rsidRPr="00501CD5">
        <w:rPr>
          <w:color w:val="000000" w:themeColor="text1"/>
        </w:rPr>
        <w:t>Система библиотечных карточек для разных изданий. Каждое издание (книга, журнал, сборник, диссертация) характеризуется различным набором информации, библиотечная запись должна содержать эту информацию, оформленную по ГОСТу [</w:t>
      </w:r>
      <w:r w:rsidR="00291E59">
        <w:rPr>
          <w:color w:val="000000" w:themeColor="text1"/>
        </w:rPr>
        <w:t>2</w:t>
      </w:r>
      <w:r w:rsidRPr="00501CD5">
        <w:rPr>
          <w:color w:val="000000" w:themeColor="text1"/>
        </w:rPr>
        <w:t>].</w:t>
      </w:r>
    </w:p>
    <w:p w14:paraId="657DB787" w14:textId="77777777" w:rsidR="00501CD5" w:rsidRPr="00501CD5" w:rsidRDefault="00501CD5" w:rsidP="00501CD5">
      <w:r w:rsidRPr="00501CD5">
        <w:br w:type="page"/>
      </w:r>
    </w:p>
    <w:p w14:paraId="22F69D25" w14:textId="77777777" w:rsidR="00501CD5" w:rsidRPr="00501CD5" w:rsidRDefault="00501CD5" w:rsidP="00501CD5">
      <w:pPr>
        <w:rPr>
          <w:b/>
          <w:bCs/>
        </w:rPr>
      </w:pPr>
      <w:r w:rsidRPr="00501CD5">
        <w:rPr>
          <w:b/>
          <w:bCs/>
        </w:rPr>
        <w:lastRenderedPageBreak/>
        <w:t>4 Требования к системе</w:t>
      </w:r>
    </w:p>
    <w:p w14:paraId="69F76BE1" w14:textId="77777777" w:rsidR="00501CD5" w:rsidRPr="00501CD5" w:rsidRDefault="00501CD5" w:rsidP="00501CD5">
      <w:pPr>
        <w:ind w:firstLine="0"/>
      </w:pPr>
      <w:r w:rsidRPr="00501CD5">
        <w:t>Таблица 4.1 – Префиксы мнемонических идентификаторов требований и их расшифровка</w:t>
      </w:r>
    </w:p>
    <w:tbl>
      <w:tblPr>
        <w:tblStyle w:val="31"/>
        <w:tblW w:w="9345" w:type="dxa"/>
        <w:tblLayout w:type="fixed"/>
        <w:tblLook w:val="04A0" w:firstRow="1" w:lastRow="0" w:firstColumn="1" w:lastColumn="0" w:noHBand="0" w:noVBand="1"/>
      </w:tblPr>
      <w:tblGrid>
        <w:gridCol w:w="1412"/>
        <w:gridCol w:w="7933"/>
      </w:tblGrid>
      <w:tr w:rsidR="00501CD5" w:rsidRPr="00501CD5" w14:paraId="11F89C85" w14:textId="77777777" w:rsidTr="00501CD5">
        <w:tc>
          <w:tcPr>
            <w:tcW w:w="1412" w:type="dxa"/>
          </w:tcPr>
          <w:p w14:paraId="53F295F7" w14:textId="77777777" w:rsidR="00501CD5" w:rsidRPr="00501CD5" w:rsidRDefault="00501CD5" w:rsidP="00501CD5">
            <w:pPr>
              <w:suppressAutoHyphens w:val="0"/>
              <w:spacing w:line="240" w:lineRule="auto"/>
              <w:ind w:firstLine="0"/>
              <w:rPr>
                <w:b/>
                <w:bCs/>
                <w:color w:val="000000"/>
                <w:sz w:val="24"/>
              </w:rPr>
            </w:pPr>
            <w:r w:rsidRPr="00501CD5">
              <w:rPr>
                <w:rFonts w:eastAsia="Calibri"/>
                <w:b/>
                <w:bCs/>
                <w:color w:val="000000" w:themeColor="text1"/>
                <w:sz w:val="24"/>
              </w:rPr>
              <w:t>Префикс</w:t>
            </w:r>
          </w:p>
        </w:tc>
        <w:tc>
          <w:tcPr>
            <w:tcW w:w="7933" w:type="dxa"/>
          </w:tcPr>
          <w:p w14:paraId="1C700EE8" w14:textId="77777777" w:rsidR="00501CD5" w:rsidRPr="00501CD5" w:rsidRDefault="00501CD5" w:rsidP="00501CD5">
            <w:pPr>
              <w:suppressAutoHyphens w:val="0"/>
              <w:spacing w:line="240" w:lineRule="auto"/>
              <w:ind w:firstLine="0"/>
              <w:rPr>
                <w:b/>
                <w:bCs/>
                <w:color w:val="000000"/>
                <w:sz w:val="24"/>
              </w:rPr>
            </w:pPr>
            <w:r w:rsidRPr="00501CD5">
              <w:rPr>
                <w:rFonts w:eastAsia="Calibri"/>
                <w:b/>
                <w:bCs/>
                <w:color w:val="000000" w:themeColor="text1"/>
                <w:sz w:val="24"/>
              </w:rPr>
              <w:t>Тип требования</w:t>
            </w:r>
          </w:p>
        </w:tc>
      </w:tr>
      <w:tr w:rsidR="00443144" w:rsidRPr="00501CD5" w14:paraId="57674855" w14:textId="77777777" w:rsidTr="00501CD5">
        <w:tc>
          <w:tcPr>
            <w:tcW w:w="1412" w:type="dxa"/>
          </w:tcPr>
          <w:p w14:paraId="099963AD" w14:textId="77777777" w:rsidR="00443144" w:rsidRPr="00443144" w:rsidRDefault="00443144" w:rsidP="00443144">
            <w:pPr>
              <w:suppressAutoHyphens w:val="0"/>
              <w:spacing w:line="240" w:lineRule="auto"/>
              <w:ind w:firstLine="0"/>
              <w:rPr>
                <w:color w:val="000000"/>
                <w:sz w:val="24"/>
                <w:lang w:val="en-US"/>
              </w:rPr>
            </w:pPr>
            <w:r>
              <w:rPr>
                <w:rFonts w:eastAsia="Calibri"/>
                <w:color w:val="000000" w:themeColor="text1"/>
                <w:sz w:val="24"/>
                <w:lang w:val="en-US"/>
              </w:rPr>
              <w:t>C</w:t>
            </w:r>
          </w:p>
        </w:tc>
        <w:tc>
          <w:tcPr>
            <w:tcW w:w="7933" w:type="dxa"/>
          </w:tcPr>
          <w:p w14:paraId="5C9190A7" w14:textId="77777777" w:rsidR="00443144" w:rsidRDefault="00443144" w:rsidP="00443144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Требование к программной или аппаратной совместимости</w:t>
            </w:r>
          </w:p>
        </w:tc>
      </w:tr>
      <w:tr w:rsidR="00443144" w:rsidRPr="00501CD5" w14:paraId="55085E9E" w14:textId="77777777" w:rsidTr="00443144">
        <w:tc>
          <w:tcPr>
            <w:tcW w:w="1412" w:type="dxa"/>
            <w:shd w:val="clear" w:color="auto" w:fill="auto"/>
          </w:tcPr>
          <w:p w14:paraId="304ED3C6" w14:textId="77777777" w:rsidR="00443144" w:rsidRPr="00443144" w:rsidRDefault="00443144" w:rsidP="00443144">
            <w:pPr>
              <w:suppressAutoHyphens w:val="0"/>
              <w:spacing w:line="240" w:lineRule="auto"/>
              <w:ind w:firstLine="0"/>
              <w:rPr>
                <w:color w:val="000000"/>
                <w:sz w:val="24"/>
                <w:lang w:val="en-US"/>
              </w:rPr>
            </w:pPr>
            <w:r>
              <w:rPr>
                <w:color w:val="000000"/>
                <w:sz w:val="24"/>
                <w:lang w:val="en-US"/>
              </w:rPr>
              <w:t>D</w:t>
            </w:r>
          </w:p>
        </w:tc>
        <w:tc>
          <w:tcPr>
            <w:tcW w:w="7933" w:type="dxa"/>
          </w:tcPr>
          <w:p w14:paraId="5B1F262C" w14:textId="77777777" w:rsidR="00443144" w:rsidRDefault="00443144" w:rsidP="00443144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Требование к структуре данных</w:t>
            </w:r>
          </w:p>
        </w:tc>
      </w:tr>
      <w:tr w:rsidR="00443144" w:rsidRPr="00501CD5" w14:paraId="3BA1160F" w14:textId="77777777" w:rsidTr="00443144">
        <w:tc>
          <w:tcPr>
            <w:tcW w:w="1412" w:type="dxa"/>
            <w:shd w:val="clear" w:color="auto" w:fill="auto"/>
          </w:tcPr>
          <w:p w14:paraId="3D22BE2C" w14:textId="77777777" w:rsidR="00443144" w:rsidRPr="00443144" w:rsidRDefault="00443144" w:rsidP="00443144">
            <w:pPr>
              <w:suppressAutoHyphens w:val="0"/>
              <w:spacing w:line="240" w:lineRule="auto"/>
              <w:ind w:firstLine="0"/>
              <w:rPr>
                <w:color w:val="000000"/>
                <w:sz w:val="24"/>
                <w:lang w:val="en-US"/>
              </w:rPr>
            </w:pPr>
            <w:r>
              <w:rPr>
                <w:color w:val="000000"/>
                <w:sz w:val="24"/>
                <w:lang w:val="en-US"/>
              </w:rPr>
              <w:t>F</w:t>
            </w:r>
          </w:p>
        </w:tc>
        <w:tc>
          <w:tcPr>
            <w:tcW w:w="7933" w:type="dxa"/>
          </w:tcPr>
          <w:p w14:paraId="78E6719A" w14:textId="77777777" w:rsidR="00443144" w:rsidRDefault="00443144" w:rsidP="00443144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Функциональное требование</w:t>
            </w:r>
          </w:p>
        </w:tc>
      </w:tr>
      <w:tr w:rsidR="00443144" w:rsidRPr="00501CD5" w14:paraId="02B29D3A" w14:textId="77777777" w:rsidTr="00443144">
        <w:tc>
          <w:tcPr>
            <w:tcW w:w="1412" w:type="dxa"/>
            <w:shd w:val="clear" w:color="auto" w:fill="auto"/>
          </w:tcPr>
          <w:p w14:paraId="2DD813B1" w14:textId="77777777" w:rsidR="00443144" w:rsidRPr="00443144" w:rsidRDefault="00443144" w:rsidP="00443144">
            <w:pPr>
              <w:suppressAutoHyphens w:val="0"/>
              <w:spacing w:line="240" w:lineRule="auto"/>
              <w:ind w:firstLine="0"/>
              <w:jc w:val="left"/>
              <w:rPr>
                <w:color w:val="000000"/>
                <w:sz w:val="24"/>
                <w:lang w:val="en-US"/>
              </w:rPr>
            </w:pPr>
            <w:r>
              <w:rPr>
                <w:color w:val="000000"/>
                <w:sz w:val="24"/>
                <w:lang w:val="en-US"/>
              </w:rPr>
              <w:t>U</w:t>
            </w:r>
          </w:p>
        </w:tc>
        <w:tc>
          <w:tcPr>
            <w:tcW w:w="7933" w:type="dxa"/>
          </w:tcPr>
          <w:p w14:paraId="557849C3" w14:textId="77777777" w:rsidR="00443144" w:rsidRDefault="00443144" w:rsidP="00443144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Требование к пользовательскому интерфейсу</w:t>
            </w:r>
          </w:p>
        </w:tc>
      </w:tr>
    </w:tbl>
    <w:p w14:paraId="19467651" w14:textId="77777777" w:rsidR="00501CD5" w:rsidRPr="00501CD5" w:rsidRDefault="00501CD5" w:rsidP="00501CD5">
      <w:pPr>
        <w:rPr>
          <w:b/>
          <w:bCs/>
        </w:rPr>
      </w:pPr>
    </w:p>
    <w:p w14:paraId="3F35B667" w14:textId="77777777" w:rsidR="00501CD5" w:rsidRPr="00501CD5" w:rsidRDefault="00501CD5" w:rsidP="00501CD5">
      <w:pPr>
        <w:rPr>
          <w:b/>
          <w:bCs/>
        </w:rPr>
      </w:pPr>
      <w:r w:rsidRPr="00501CD5">
        <w:rPr>
          <w:b/>
          <w:bCs/>
        </w:rPr>
        <w:t>4.</w:t>
      </w:r>
      <w:r w:rsidRPr="00501CD5">
        <w:rPr>
          <w:b/>
          <w:bCs/>
          <w:lang w:val="en-US"/>
        </w:rPr>
        <w:t>1</w:t>
      </w:r>
      <w:r w:rsidRPr="00501CD5">
        <w:rPr>
          <w:b/>
          <w:bCs/>
        </w:rPr>
        <w:t xml:space="preserve"> Требования к структуре данных</w:t>
      </w:r>
    </w:p>
    <w:p w14:paraId="0AA36803" w14:textId="71D22F5F" w:rsidR="00501CD5" w:rsidRPr="00501CD5" w:rsidRDefault="00501CD5" w:rsidP="00501CD5">
      <w:r w:rsidRPr="00501CD5">
        <w:rPr>
          <w:b/>
          <w:bCs/>
          <w:lang w:val="en-US"/>
        </w:rPr>
        <w:t>D</w:t>
      </w:r>
      <w:r w:rsidRPr="00501CD5">
        <w:rPr>
          <w:b/>
          <w:bCs/>
        </w:rPr>
        <w:t xml:space="preserve">01. </w:t>
      </w:r>
      <w:r w:rsidRPr="00501CD5">
        <w:t xml:space="preserve">Данные о параметрах элементов электрических схем должны храниться в </w:t>
      </w:r>
      <w:r w:rsidRPr="00501CD5">
        <w:rPr>
          <w:lang w:val="en-US"/>
        </w:rPr>
        <w:t>XML</w:t>
      </w:r>
      <w:r w:rsidRPr="00501CD5">
        <w:t>-файле с расширением *.</w:t>
      </w:r>
      <w:r w:rsidR="00CE66D9">
        <w:rPr>
          <w:lang w:val="en-US"/>
        </w:rPr>
        <w:t>card</w:t>
      </w:r>
      <w:r w:rsidRPr="00501CD5">
        <w:t>.</w:t>
      </w:r>
    </w:p>
    <w:p w14:paraId="39D9DF5B" w14:textId="77777777" w:rsidR="00740BA9" w:rsidRDefault="00501CD5" w:rsidP="00501CD5">
      <w:pPr>
        <w:suppressAutoHyphens w:val="0"/>
        <w:autoSpaceDE w:val="0"/>
        <w:autoSpaceDN w:val="0"/>
        <w:adjustRightInd w:val="0"/>
        <w:spacing w:line="240" w:lineRule="auto"/>
        <w:ind w:firstLine="0"/>
        <w:jc w:val="left"/>
      </w:pPr>
      <w:r w:rsidRPr="00501CD5">
        <w:rPr>
          <w:b/>
          <w:bCs/>
          <w:lang w:val="en-US"/>
        </w:rPr>
        <w:t>D</w:t>
      </w:r>
      <w:r w:rsidRPr="00501CD5">
        <w:rPr>
          <w:b/>
          <w:bCs/>
        </w:rPr>
        <w:t>01.01.</w:t>
      </w:r>
      <w:r w:rsidRPr="00501CD5">
        <w:t xml:space="preserve"> </w:t>
      </w:r>
      <w:r w:rsidRPr="00014D57">
        <w:t xml:space="preserve">Формат </w:t>
      </w:r>
      <w:r w:rsidRPr="00014D57">
        <w:rPr>
          <w:lang w:val="en-US"/>
        </w:rPr>
        <w:t>XML</w:t>
      </w:r>
      <w:r w:rsidR="00740BA9" w:rsidRPr="00014D57">
        <w:t>-файла должен иметь следующую структуру:</w:t>
      </w:r>
    </w:p>
    <w:p w14:paraId="765A7C99" w14:textId="77777777" w:rsidR="00740BA9" w:rsidRDefault="00740BA9" w:rsidP="00501CD5">
      <w:pPr>
        <w:suppressAutoHyphens w:val="0"/>
        <w:autoSpaceDE w:val="0"/>
        <w:autoSpaceDN w:val="0"/>
        <w:adjustRightInd w:val="0"/>
        <w:spacing w:line="240" w:lineRule="auto"/>
        <w:ind w:firstLine="0"/>
        <w:jc w:val="left"/>
      </w:pPr>
    </w:p>
    <w:p w14:paraId="086AF1EC" w14:textId="2A2CEA62" w:rsidR="00740BA9" w:rsidRPr="00740BA9" w:rsidRDefault="00753B94" w:rsidP="00501CD5">
      <w:pPr>
        <w:suppressAutoHyphens w:val="0"/>
        <w:autoSpaceDE w:val="0"/>
        <w:autoSpaceDN w:val="0"/>
        <w:adjustRightInd w:val="0"/>
        <w:spacing w:line="240" w:lineRule="auto"/>
        <w:ind w:firstLine="0"/>
        <w:jc w:val="left"/>
      </w:pPr>
      <w:r>
        <w:rPr>
          <w:noProof/>
        </w:rPr>
        <w:drawing>
          <wp:inline distT="0" distB="0" distL="0" distR="0" wp14:anchorId="18288B5E" wp14:editId="66775FDA">
            <wp:extent cx="5810250" cy="3038475"/>
            <wp:effectExtent l="0" t="0" r="0" b="9525"/>
            <wp:docPr id="6405817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58171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81025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F936D" w14:textId="77777777" w:rsidR="00501CD5" w:rsidRDefault="00501CD5" w:rsidP="00501CD5">
      <w:pPr>
        <w:suppressAutoHyphens w:val="0"/>
        <w:ind w:firstLine="0"/>
        <w:jc w:val="right"/>
        <w:rPr>
          <w:rFonts w:ascii="Cascadia Mono" w:hAnsi="Cascadia Mono" w:cs="Cascadia Mono"/>
          <w:color w:val="0000FF"/>
          <w:sz w:val="19"/>
          <w:szCs w:val="19"/>
        </w:rPr>
      </w:pPr>
    </w:p>
    <w:p w14:paraId="7B5761E9" w14:textId="77777777" w:rsidR="00740BA9" w:rsidRPr="00740BA9" w:rsidRDefault="00740BA9" w:rsidP="00740BA9">
      <w:pPr>
        <w:rPr>
          <w:b/>
          <w:bCs/>
        </w:rPr>
      </w:pPr>
      <w:r w:rsidRPr="00740BA9">
        <w:rPr>
          <w:b/>
          <w:bCs/>
        </w:rPr>
        <w:t>4.</w:t>
      </w:r>
      <w:r w:rsidR="00443144">
        <w:rPr>
          <w:b/>
          <w:bCs/>
        </w:rPr>
        <w:t>2</w:t>
      </w:r>
      <w:r w:rsidRPr="00740BA9">
        <w:rPr>
          <w:b/>
          <w:bCs/>
        </w:rPr>
        <w:t xml:space="preserve"> Функциональные требования</w:t>
      </w:r>
    </w:p>
    <w:p w14:paraId="62541304" w14:textId="77777777" w:rsidR="00740BA9" w:rsidRPr="00740BA9" w:rsidRDefault="00740BA9" w:rsidP="00740BA9">
      <w:pPr>
        <w:ind w:firstLine="709"/>
      </w:pPr>
      <w:r w:rsidRPr="00740BA9">
        <w:rPr>
          <w:b/>
          <w:bCs/>
          <w:lang w:val="en-US"/>
        </w:rPr>
        <w:t>F</w:t>
      </w:r>
      <w:r w:rsidRPr="00740BA9">
        <w:rPr>
          <w:b/>
          <w:bCs/>
        </w:rPr>
        <w:t>01.</w:t>
      </w:r>
      <w:r w:rsidRPr="00740BA9">
        <w:t xml:space="preserve"> В системе должен быть реализован список элементов.</w:t>
      </w:r>
    </w:p>
    <w:p w14:paraId="4E6A6588" w14:textId="77777777" w:rsidR="00740BA9" w:rsidRPr="00740BA9" w:rsidRDefault="00740BA9" w:rsidP="00740BA9">
      <w:pPr>
        <w:ind w:left="565"/>
      </w:pPr>
      <w:r w:rsidRPr="00740BA9">
        <w:rPr>
          <w:b/>
          <w:lang w:val="en-US"/>
        </w:rPr>
        <w:t>F</w:t>
      </w:r>
      <w:r w:rsidRPr="00740BA9">
        <w:rPr>
          <w:b/>
        </w:rPr>
        <w:t xml:space="preserve">01.01. </w:t>
      </w:r>
      <w:r w:rsidRPr="00740BA9">
        <w:t xml:space="preserve">В зависимости от типа </w:t>
      </w:r>
      <w:r w:rsidR="007140D3">
        <w:t>библиотечного издания</w:t>
      </w:r>
      <w:r w:rsidRPr="00740BA9">
        <w:t xml:space="preserve"> необходимо заполнить следующие параметры:</w:t>
      </w:r>
    </w:p>
    <w:p w14:paraId="62C5ED84" w14:textId="27045956" w:rsidR="00740BA9" w:rsidRPr="00740BA9" w:rsidRDefault="00740BA9" w:rsidP="00740BA9">
      <w:pPr>
        <w:numPr>
          <w:ilvl w:val="0"/>
          <w:numId w:val="8"/>
        </w:numPr>
        <w:contextualSpacing/>
      </w:pPr>
      <w:r>
        <w:lastRenderedPageBreak/>
        <w:t>Книга</w:t>
      </w:r>
      <w:r w:rsidRPr="00740BA9">
        <w:t xml:space="preserve"> (</w:t>
      </w:r>
      <w:r w:rsidR="00CE66D9">
        <w:t>Фамилия, Имя, Отчество, Название, Место издания, Издательство, Сведения об издании, Год издания, Количество страниц</w:t>
      </w:r>
      <w:r w:rsidRPr="00740BA9">
        <w:t>);</w:t>
      </w:r>
    </w:p>
    <w:p w14:paraId="5E35DC5C" w14:textId="02B14405" w:rsidR="00740BA9" w:rsidRPr="00740BA9" w:rsidRDefault="00740BA9" w:rsidP="00740BA9">
      <w:pPr>
        <w:numPr>
          <w:ilvl w:val="0"/>
          <w:numId w:val="8"/>
        </w:numPr>
        <w:contextualSpacing/>
      </w:pPr>
      <w:r>
        <w:t>Диссертация</w:t>
      </w:r>
      <w:r w:rsidRPr="00740BA9">
        <w:t xml:space="preserve"> (</w:t>
      </w:r>
      <w:r w:rsidR="00CE66D9">
        <w:t>Фамилия, Имя, Отчество, Название, Вид диссертации, Отрасль наук, Код специальности, Организация, Название специальности, Город, Год издания, Количество страниц</w:t>
      </w:r>
      <w:r w:rsidRPr="00740BA9">
        <w:t>);</w:t>
      </w:r>
    </w:p>
    <w:p w14:paraId="5353957B" w14:textId="77777777" w:rsidR="00740BA9" w:rsidRPr="00740BA9" w:rsidRDefault="00740BA9" w:rsidP="00740BA9">
      <w:pPr>
        <w:ind w:left="2136" w:firstLine="0"/>
        <w:contextualSpacing/>
      </w:pPr>
    </w:p>
    <w:p w14:paraId="489A6447" w14:textId="2D9B0631" w:rsidR="00740BA9" w:rsidRDefault="00740BA9" w:rsidP="007140D3">
      <w:pPr>
        <w:numPr>
          <w:ilvl w:val="0"/>
          <w:numId w:val="8"/>
        </w:numPr>
        <w:contextualSpacing/>
      </w:pPr>
      <w:r>
        <w:t>Журнал</w:t>
      </w:r>
      <w:r w:rsidRPr="00740BA9">
        <w:t xml:space="preserve"> </w:t>
      </w:r>
      <w:r w:rsidR="002818E1" w:rsidRPr="00740BA9">
        <w:t>(</w:t>
      </w:r>
      <w:r w:rsidR="00CE66D9">
        <w:t>Фамилия, Имя, Отчество, Название, Название журнала, Номер журнала, Год издания, Начальная страница, Последняя страница)</w:t>
      </w:r>
      <w:r w:rsidR="002818E1" w:rsidRPr="00740BA9">
        <w:t>;</w:t>
      </w:r>
    </w:p>
    <w:p w14:paraId="6605D467" w14:textId="77777777" w:rsidR="007140D3" w:rsidRDefault="007140D3" w:rsidP="007140D3">
      <w:pPr>
        <w:ind w:left="2136" w:firstLine="0"/>
        <w:contextualSpacing/>
      </w:pPr>
    </w:p>
    <w:p w14:paraId="08B260BE" w14:textId="36D7B410" w:rsidR="007140D3" w:rsidRDefault="00740BA9" w:rsidP="007140D3">
      <w:pPr>
        <w:numPr>
          <w:ilvl w:val="0"/>
          <w:numId w:val="8"/>
        </w:numPr>
        <w:contextualSpacing/>
      </w:pPr>
      <w:r>
        <w:t>Сборник</w:t>
      </w:r>
      <w:r w:rsidR="007140D3">
        <w:t xml:space="preserve"> </w:t>
      </w:r>
      <w:r w:rsidR="007140D3" w:rsidRPr="00740BA9">
        <w:t>(</w:t>
      </w:r>
      <w:r w:rsidR="00CE66D9">
        <w:t>Фамилия, Имя, Отчество, Название, Место публикации, Издательство, Название сборника, Год издания, Начальная страница, Последняя страница</w:t>
      </w:r>
      <w:r w:rsidR="007140D3" w:rsidRPr="00740BA9">
        <w:t>);</w:t>
      </w:r>
    </w:p>
    <w:p w14:paraId="3E360D06" w14:textId="77777777" w:rsidR="00740BA9" w:rsidRPr="00740BA9" w:rsidRDefault="00740BA9" w:rsidP="007140D3">
      <w:pPr>
        <w:ind w:left="2136" w:firstLine="0"/>
        <w:contextualSpacing/>
      </w:pPr>
    </w:p>
    <w:p w14:paraId="3A9E7B44" w14:textId="77777777" w:rsidR="00740BA9" w:rsidRPr="00740BA9" w:rsidRDefault="00740BA9" w:rsidP="00740BA9">
      <w:r w:rsidRPr="00740BA9">
        <w:rPr>
          <w:b/>
          <w:bCs/>
          <w:lang w:val="en-US"/>
        </w:rPr>
        <w:t>F</w:t>
      </w:r>
      <w:r w:rsidRPr="00740BA9">
        <w:rPr>
          <w:b/>
          <w:bCs/>
        </w:rPr>
        <w:t>02.</w:t>
      </w:r>
      <w:r w:rsidRPr="00740BA9">
        <w:t xml:space="preserve"> В системе должна присутствовать функция добавления элементов в список.</w:t>
      </w:r>
    </w:p>
    <w:p w14:paraId="6CEBC29B" w14:textId="52C4C2BB" w:rsidR="00740BA9" w:rsidRPr="00740BA9" w:rsidRDefault="00740BA9" w:rsidP="00740BA9">
      <w:r w:rsidRPr="00740BA9">
        <w:rPr>
          <w:b/>
          <w:bCs/>
          <w:lang w:val="en-US"/>
        </w:rPr>
        <w:t>F</w:t>
      </w:r>
      <w:r w:rsidRPr="00740BA9">
        <w:rPr>
          <w:b/>
          <w:bCs/>
        </w:rPr>
        <w:t>03.</w:t>
      </w:r>
      <w:r w:rsidRPr="00740BA9">
        <w:t xml:space="preserve"> В системе должна присутствовать функция удаления </w:t>
      </w:r>
      <w:r w:rsidR="007140D3">
        <w:t xml:space="preserve">как одного </w:t>
      </w:r>
      <w:r w:rsidRPr="00740BA9">
        <w:t>элемент</w:t>
      </w:r>
      <w:r w:rsidR="007140D3">
        <w:t xml:space="preserve">а библиотечного издания, так и нескольких </w:t>
      </w:r>
      <w:r w:rsidR="00694E39">
        <w:t>путем выделения</w:t>
      </w:r>
      <w:r w:rsidR="007140D3">
        <w:t xml:space="preserve"> </w:t>
      </w:r>
      <w:r w:rsidRPr="00740BA9">
        <w:t>и</w:t>
      </w:r>
      <w:r w:rsidR="00694E39">
        <w:t>х в</w:t>
      </w:r>
      <w:r w:rsidRPr="00740BA9">
        <w:t xml:space="preserve"> списк</w:t>
      </w:r>
      <w:r w:rsidR="00694E39">
        <w:t>е</w:t>
      </w:r>
      <w:r w:rsidRPr="00740BA9">
        <w:t>.</w:t>
      </w:r>
    </w:p>
    <w:p w14:paraId="2B95AB85" w14:textId="77777777" w:rsidR="00694E39" w:rsidRDefault="00740BA9" w:rsidP="00740BA9">
      <w:r w:rsidRPr="00740BA9">
        <w:rPr>
          <w:b/>
          <w:bCs/>
          <w:lang w:val="en-US"/>
        </w:rPr>
        <w:t>F</w:t>
      </w:r>
      <w:r w:rsidRPr="00740BA9">
        <w:rPr>
          <w:b/>
          <w:bCs/>
        </w:rPr>
        <w:t>04.</w:t>
      </w:r>
      <w:r w:rsidRPr="00740BA9">
        <w:t xml:space="preserve"> В системе должна присутствовать функция поиска </w:t>
      </w:r>
      <w:r w:rsidR="00694E39">
        <w:t>библиотечных изданий по:</w:t>
      </w:r>
    </w:p>
    <w:p w14:paraId="27E1E6DC" w14:textId="77777777" w:rsidR="00694E39" w:rsidRDefault="00694E39" w:rsidP="00740BA9">
      <w:r>
        <w:t>- Типу издания</w:t>
      </w:r>
    </w:p>
    <w:p w14:paraId="20623BB9" w14:textId="3283B1D3" w:rsidR="00694E39" w:rsidRDefault="00694E39" w:rsidP="00740BA9">
      <w:r>
        <w:t xml:space="preserve">- </w:t>
      </w:r>
      <w:r w:rsidR="00FA4442">
        <w:t>Фамилии автора</w:t>
      </w:r>
    </w:p>
    <w:p w14:paraId="7399EBB7" w14:textId="77777777" w:rsidR="00740BA9" w:rsidRPr="00740BA9" w:rsidRDefault="00740BA9" w:rsidP="00740BA9">
      <w:r w:rsidRPr="00740BA9">
        <w:rPr>
          <w:b/>
          <w:bCs/>
          <w:lang w:val="en-US"/>
        </w:rPr>
        <w:t>F</w:t>
      </w:r>
      <w:r w:rsidRPr="00740BA9">
        <w:rPr>
          <w:b/>
          <w:bCs/>
        </w:rPr>
        <w:t>05.</w:t>
      </w:r>
      <w:r w:rsidRPr="00740BA9">
        <w:t xml:space="preserve"> В системе должна присутствовать функция сохранения списка элементов в файл (</w:t>
      </w:r>
      <w:r w:rsidRPr="00740BA9">
        <w:rPr>
          <w:b/>
          <w:bCs/>
          <w:lang w:val="en-US"/>
        </w:rPr>
        <w:t>D</w:t>
      </w:r>
      <w:r w:rsidRPr="00740BA9">
        <w:rPr>
          <w:b/>
          <w:bCs/>
        </w:rPr>
        <w:t>01</w:t>
      </w:r>
      <w:r w:rsidRPr="00740BA9">
        <w:t>).</w:t>
      </w:r>
    </w:p>
    <w:p w14:paraId="72F4BE91" w14:textId="77777777" w:rsidR="00740BA9" w:rsidRDefault="00740BA9" w:rsidP="00740BA9">
      <w:r w:rsidRPr="00740BA9">
        <w:rPr>
          <w:b/>
          <w:bCs/>
          <w:lang w:val="en-US"/>
        </w:rPr>
        <w:t>F</w:t>
      </w:r>
      <w:r w:rsidRPr="00740BA9">
        <w:rPr>
          <w:b/>
          <w:bCs/>
        </w:rPr>
        <w:t>06.</w:t>
      </w:r>
      <w:r w:rsidRPr="00740BA9">
        <w:t xml:space="preserve"> В системе должна присутствовать функция загрузки списка элементов из файла (</w:t>
      </w:r>
      <w:r w:rsidRPr="00740BA9">
        <w:rPr>
          <w:b/>
          <w:bCs/>
          <w:lang w:val="en-US"/>
        </w:rPr>
        <w:t>D</w:t>
      </w:r>
      <w:r w:rsidRPr="00740BA9">
        <w:rPr>
          <w:b/>
          <w:bCs/>
        </w:rPr>
        <w:t>01</w:t>
      </w:r>
      <w:r w:rsidRPr="00740BA9">
        <w:t>).</w:t>
      </w:r>
    </w:p>
    <w:p w14:paraId="323FC0E1" w14:textId="77777777" w:rsidR="00443144" w:rsidRDefault="00443144" w:rsidP="00740BA9"/>
    <w:p w14:paraId="52D7497C" w14:textId="77777777" w:rsidR="00443144" w:rsidRPr="00443144" w:rsidRDefault="00443144" w:rsidP="00443144">
      <w:pPr>
        <w:rPr>
          <w:b/>
          <w:bCs/>
        </w:rPr>
      </w:pPr>
      <w:r w:rsidRPr="00443144">
        <w:rPr>
          <w:b/>
          <w:bCs/>
        </w:rPr>
        <w:lastRenderedPageBreak/>
        <w:t>4.</w:t>
      </w:r>
      <w:r>
        <w:rPr>
          <w:b/>
          <w:bCs/>
        </w:rPr>
        <w:t>3</w:t>
      </w:r>
      <w:r w:rsidRPr="00443144">
        <w:rPr>
          <w:b/>
          <w:bCs/>
        </w:rPr>
        <w:t xml:space="preserve"> Требования к пользовательскому интерфейсу</w:t>
      </w:r>
    </w:p>
    <w:p w14:paraId="282AFA68" w14:textId="77777777" w:rsidR="00443144" w:rsidRPr="00443144" w:rsidRDefault="00443144" w:rsidP="00443144">
      <w:r w:rsidRPr="00443144">
        <w:rPr>
          <w:b/>
          <w:bCs/>
          <w:lang w:val="en-US"/>
        </w:rPr>
        <w:t>U</w:t>
      </w:r>
      <w:r w:rsidRPr="00443144">
        <w:rPr>
          <w:b/>
          <w:bCs/>
        </w:rPr>
        <w:t>01.</w:t>
      </w:r>
      <w:r w:rsidRPr="00443144">
        <w:t xml:space="preserve"> Система должна иметь графический интерфейс пользователя.</w:t>
      </w:r>
    </w:p>
    <w:p w14:paraId="13D531E3" w14:textId="77777777" w:rsidR="00443144" w:rsidRPr="00443144" w:rsidRDefault="00443144" w:rsidP="00443144">
      <w:r w:rsidRPr="00443144">
        <w:rPr>
          <w:b/>
          <w:bCs/>
          <w:lang w:val="en-US"/>
        </w:rPr>
        <w:t>U</w:t>
      </w:r>
      <w:r w:rsidRPr="00443144">
        <w:rPr>
          <w:b/>
          <w:bCs/>
        </w:rPr>
        <w:t>02.</w:t>
      </w:r>
      <w:r w:rsidRPr="00443144">
        <w:t xml:space="preserve"> Данные должны быть представлены в табличном виде.</w:t>
      </w:r>
    </w:p>
    <w:p w14:paraId="74E79D97" w14:textId="77777777" w:rsidR="00443144" w:rsidRDefault="00443144" w:rsidP="00443144">
      <w:r w:rsidRPr="00443144">
        <w:rPr>
          <w:b/>
          <w:bCs/>
          <w:lang w:val="en-US"/>
        </w:rPr>
        <w:t>U</w:t>
      </w:r>
      <w:r w:rsidRPr="00443144">
        <w:rPr>
          <w:b/>
          <w:bCs/>
        </w:rPr>
        <w:t>03.</w:t>
      </w:r>
      <w:r w:rsidRPr="00443144">
        <w:t xml:space="preserve"> В системе должна быть реализована система обработки ошибок.</w:t>
      </w:r>
    </w:p>
    <w:p w14:paraId="749598AC" w14:textId="77777777" w:rsidR="00443144" w:rsidRDefault="00443144" w:rsidP="00443144"/>
    <w:p w14:paraId="2A0EF134" w14:textId="77777777" w:rsidR="00443144" w:rsidRPr="00443144" w:rsidRDefault="00443144" w:rsidP="00443144">
      <w:pPr>
        <w:rPr>
          <w:b/>
          <w:bCs/>
        </w:rPr>
      </w:pPr>
      <w:r w:rsidRPr="00443144">
        <w:rPr>
          <w:b/>
          <w:bCs/>
        </w:rPr>
        <w:t>4.5 Требования к программному обеспечению</w:t>
      </w:r>
    </w:p>
    <w:p w14:paraId="1A480EF7" w14:textId="77777777" w:rsidR="00443144" w:rsidRPr="00443144" w:rsidRDefault="00443144" w:rsidP="00443144">
      <w:r w:rsidRPr="00443144">
        <w:rPr>
          <w:b/>
          <w:bCs/>
          <w:lang w:val="en-US"/>
        </w:rPr>
        <w:t>C</w:t>
      </w:r>
      <w:r w:rsidRPr="00443144">
        <w:rPr>
          <w:b/>
          <w:bCs/>
        </w:rPr>
        <w:t>01.</w:t>
      </w:r>
      <w:r w:rsidRPr="00443144">
        <w:t xml:space="preserve"> Система должна работать на операционной системе </w:t>
      </w:r>
      <w:r w:rsidRPr="00443144">
        <w:rPr>
          <w:lang w:val="en-US"/>
        </w:rPr>
        <w:t>Windows</w:t>
      </w:r>
      <w:r w:rsidRPr="00443144">
        <w:t xml:space="preserve"> 10 </w:t>
      </w:r>
      <w:r w:rsidRPr="00443144">
        <w:rPr>
          <w:lang w:val="en-US"/>
        </w:rPr>
        <w:t>Pro</w:t>
      </w:r>
      <w:r w:rsidRPr="00443144">
        <w:t xml:space="preserve"> 20</w:t>
      </w:r>
      <w:r w:rsidRPr="00443144">
        <w:rPr>
          <w:lang w:val="en-US"/>
        </w:rPr>
        <w:t>H</w:t>
      </w:r>
      <w:r w:rsidRPr="00443144">
        <w:t>2. Работоспособность на других выпусках и версиях не гарантируется.</w:t>
      </w:r>
    </w:p>
    <w:p w14:paraId="5972E09D" w14:textId="7989ADCB" w:rsidR="00443144" w:rsidRPr="00F53B46" w:rsidRDefault="00443144" w:rsidP="00443144">
      <w:r w:rsidRPr="00443144">
        <w:rPr>
          <w:b/>
          <w:bCs/>
          <w:lang w:val="en-US"/>
        </w:rPr>
        <w:t>C</w:t>
      </w:r>
      <w:r w:rsidRPr="00443144">
        <w:rPr>
          <w:b/>
          <w:bCs/>
        </w:rPr>
        <w:t>02.</w:t>
      </w:r>
      <w:r w:rsidRPr="00443144">
        <w:t xml:space="preserve"> На рабочей станции должен быть установлен .</w:t>
      </w:r>
      <w:r w:rsidRPr="00443144">
        <w:rPr>
          <w:lang w:val="en-US"/>
        </w:rPr>
        <w:t>NE</w:t>
      </w:r>
      <w:r w:rsidR="00F53B46">
        <w:rPr>
          <w:lang w:val="en-US"/>
        </w:rPr>
        <w:t>T</w:t>
      </w:r>
      <w:r w:rsidRPr="00443144">
        <w:t xml:space="preserve"> версии </w:t>
      </w:r>
      <w:r w:rsidR="00F53B46" w:rsidRPr="00F53B46">
        <w:t>8</w:t>
      </w:r>
    </w:p>
    <w:p w14:paraId="271FBA6F" w14:textId="77777777" w:rsidR="00443144" w:rsidRPr="00443144" w:rsidRDefault="00443144" w:rsidP="00443144">
      <w:pPr>
        <w:rPr>
          <w:b/>
          <w:bCs/>
        </w:rPr>
      </w:pPr>
      <w:r w:rsidRPr="00443144">
        <w:rPr>
          <w:b/>
          <w:bCs/>
        </w:rPr>
        <w:t>4.6 Требования к аппаратному обеспечению</w:t>
      </w:r>
    </w:p>
    <w:p w14:paraId="073FEE2C" w14:textId="77777777" w:rsidR="00443144" w:rsidRPr="00443144" w:rsidRDefault="00443144" w:rsidP="00443144">
      <w:pPr>
        <w:shd w:val="clear" w:color="auto" w:fill="FFFFFF"/>
        <w:rPr>
          <w:rFonts w:ascii="Arial" w:eastAsia="Times New Roman" w:hAnsi="Arial" w:cs="Arial"/>
          <w:color w:val="333333"/>
          <w:sz w:val="24"/>
          <w:szCs w:val="24"/>
          <w:lang w:eastAsia="ru-RU"/>
        </w:rPr>
      </w:pPr>
      <w:r w:rsidRPr="00443144">
        <w:rPr>
          <w:b/>
          <w:bCs/>
          <w:lang w:val="en-US"/>
        </w:rPr>
        <w:t>C</w:t>
      </w:r>
      <w:r w:rsidRPr="00443144">
        <w:rPr>
          <w:b/>
          <w:bCs/>
        </w:rPr>
        <w:t>03.</w:t>
      </w:r>
      <w:r w:rsidRPr="00443144">
        <w:t xml:space="preserve"> Процессор: процессор с частотой </w:t>
      </w:r>
      <w:r>
        <w:t xml:space="preserve">2.4 ГГц </w:t>
      </w:r>
      <w:r w:rsidRPr="00443144">
        <w:t>или  выше</w:t>
      </w:r>
    </w:p>
    <w:p w14:paraId="3AA0CA27" w14:textId="77777777" w:rsidR="00443144" w:rsidRPr="00443144" w:rsidRDefault="00443144" w:rsidP="00443144">
      <w:pPr>
        <w:shd w:val="clear" w:color="auto" w:fill="FFFFFF"/>
        <w:ind w:firstLine="708"/>
        <w:jc w:val="left"/>
        <w:rPr>
          <w:rFonts w:ascii="Arial" w:eastAsia="Times New Roman" w:hAnsi="Arial" w:cs="Arial"/>
          <w:color w:val="333333"/>
          <w:sz w:val="24"/>
          <w:szCs w:val="24"/>
          <w:lang w:eastAsia="ru-RU"/>
        </w:rPr>
      </w:pPr>
      <w:r w:rsidRPr="00443144">
        <w:rPr>
          <w:b/>
          <w:bCs/>
        </w:rPr>
        <w:t xml:space="preserve">  </w:t>
      </w:r>
      <w:r w:rsidRPr="00443144">
        <w:rPr>
          <w:b/>
          <w:bCs/>
          <w:lang w:val="en-US"/>
        </w:rPr>
        <w:t>C</w:t>
      </w:r>
      <w:r w:rsidRPr="00443144">
        <w:rPr>
          <w:b/>
          <w:bCs/>
        </w:rPr>
        <w:t>04.</w:t>
      </w:r>
      <w:r w:rsidRPr="00443144">
        <w:t xml:space="preserve"> </w:t>
      </w:r>
      <w:r>
        <w:t>ОЗУ: 2</w:t>
      </w:r>
      <w:r w:rsidRPr="00443144">
        <w:t xml:space="preserve"> </w:t>
      </w:r>
      <w:r>
        <w:t>ГБ для 32-разрядных систем или 4</w:t>
      </w:r>
      <w:r w:rsidRPr="00443144">
        <w:t xml:space="preserve"> ГБ для 64-разрядных систем</w:t>
      </w:r>
    </w:p>
    <w:p w14:paraId="45780E8A" w14:textId="77777777" w:rsidR="00443144" w:rsidRDefault="00443144" w:rsidP="00574FBD">
      <w:pPr>
        <w:shd w:val="clear" w:color="auto" w:fill="FFFFFF"/>
        <w:ind w:firstLine="708"/>
        <w:jc w:val="left"/>
      </w:pPr>
      <w:r w:rsidRPr="00443144">
        <w:rPr>
          <w:b/>
          <w:bCs/>
        </w:rPr>
        <w:t xml:space="preserve">  </w:t>
      </w:r>
      <w:r w:rsidRPr="00443144">
        <w:rPr>
          <w:b/>
          <w:bCs/>
          <w:lang w:val="en-US"/>
        </w:rPr>
        <w:t>C</w:t>
      </w:r>
      <w:r w:rsidRPr="00443144">
        <w:rPr>
          <w:b/>
          <w:bCs/>
        </w:rPr>
        <w:t>05.</w:t>
      </w:r>
      <w:r w:rsidRPr="00443144">
        <w:t xml:space="preserve">Место на жестком диске: </w:t>
      </w:r>
      <w:r w:rsidR="00040571">
        <w:t xml:space="preserve">не менее </w:t>
      </w:r>
      <w:r w:rsidRPr="00443144">
        <w:t>1</w:t>
      </w:r>
      <w:r w:rsidR="00040571" w:rsidRPr="003C060B">
        <w:t xml:space="preserve">0 </w:t>
      </w:r>
      <w:r w:rsidR="00040571">
        <w:t>МБ</w:t>
      </w:r>
    </w:p>
    <w:p w14:paraId="29D28BD7" w14:textId="77777777" w:rsidR="00040571" w:rsidRDefault="00040571" w:rsidP="00443144"/>
    <w:p w14:paraId="0D4B8A6E" w14:textId="77777777" w:rsidR="00040571" w:rsidRDefault="00040571" w:rsidP="00443144"/>
    <w:p w14:paraId="260A50D7" w14:textId="77777777" w:rsidR="00040571" w:rsidRDefault="00040571" w:rsidP="00443144"/>
    <w:p w14:paraId="74CC0864" w14:textId="77777777" w:rsidR="00040571" w:rsidRDefault="00040571" w:rsidP="00443144"/>
    <w:p w14:paraId="526ADEAF" w14:textId="77777777" w:rsidR="00040571" w:rsidRDefault="00040571" w:rsidP="00443144"/>
    <w:p w14:paraId="68EDD13D" w14:textId="77777777" w:rsidR="00040571" w:rsidRDefault="00040571" w:rsidP="00443144"/>
    <w:p w14:paraId="0681000F" w14:textId="77777777" w:rsidR="00040571" w:rsidRDefault="00040571" w:rsidP="00443144"/>
    <w:p w14:paraId="1DEBEC55" w14:textId="77777777" w:rsidR="00040571" w:rsidRDefault="00040571" w:rsidP="00443144"/>
    <w:p w14:paraId="7ED64B26" w14:textId="77777777" w:rsidR="00040571" w:rsidRDefault="00040571" w:rsidP="00443144"/>
    <w:p w14:paraId="7E0DDB93" w14:textId="77777777" w:rsidR="00040571" w:rsidRDefault="00040571" w:rsidP="00443144"/>
    <w:p w14:paraId="74AD9075" w14:textId="77777777" w:rsidR="00040571" w:rsidRDefault="00040571" w:rsidP="00443144"/>
    <w:p w14:paraId="418BD4A9" w14:textId="77777777" w:rsidR="00040571" w:rsidRDefault="00040571" w:rsidP="00443144"/>
    <w:p w14:paraId="2C6A307C" w14:textId="77777777" w:rsidR="00040571" w:rsidRDefault="00040571" w:rsidP="00443144"/>
    <w:p w14:paraId="00D2DDC4" w14:textId="77777777" w:rsidR="00040571" w:rsidRDefault="00040571" w:rsidP="00443144"/>
    <w:p w14:paraId="34925E14" w14:textId="77777777" w:rsidR="00040571" w:rsidRDefault="00040571" w:rsidP="00443144"/>
    <w:p w14:paraId="6E2FEFBE" w14:textId="77777777" w:rsidR="00040571" w:rsidRDefault="00040571" w:rsidP="00443144"/>
    <w:p w14:paraId="400D467E" w14:textId="77777777" w:rsidR="00040571" w:rsidRDefault="00040571" w:rsidP="00443144"/>
    <w:p w14:paraId="585638BF" w14:textId="77777777" w:rsidR="00040571" w:rsidRDefault="00040571" w:rsidP="00443144"/>
    <w:p w14:paraId="7ECBE394" w14:textId="77777777" w:rsidR="00040571" w:rsidRPr="003C060B" w:rsidRDefault="00040571" w:rsidP="00443144"/>
    <w:sectPr w:rsidR="00040571" w:rsidRPr="003C060B">
      <w:footerReference w:type="default" r:id="rId33"/>
      <w:pgSz w:w="11906" w:h="16838"/>
      <w:pgMar w:top="1134" w:right="850" w:bottom="1134" w:left="1701" w:header="0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256FE57" w14:textId="77777777" w:rsidR="008707EA" w:rsidRDefault="008707EA">
      <w:pPr>
        <w:spacing w:line="240" w:lineRule="auto"/>
      </w:pPr>
      <w:r>
        <w:separator/>
      </w:r>
    </w:p>
  </w:endnote>
  <w:endnote w:type="continuationSeparator" w:id="0">
    <w:p w14:paraId="7BA37C40" w14:textId="77777777" w:rsidR="008707EA" w:rsidRDefault="008707E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CC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461633633"/>
      <w:docPartObj>
        <w:docPartGallery w:val="Page Numbers (Bottom of Page)"/>
        <w:docPartUnique/>
      </w:docPartObj>
    </w:sdtPr>
    <w:sdtContent>
      <w:p w14:paraId="6B239551" w14:textId="77777777" w:rsidR="00501CD5" w:rsidRDefault="00501CD5">
        <w:pPr>
          <w:pStyle w:val="a8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 w:rsidR="00047E0E">
          <w:rPr>
            <w:noProof/>
          </w:rPr>
          <w:t>5</w:t>
        </w:r>
        <w:r>
          <w:fldChar w:fldCharType="end"/>
        </w:r>
      </w:p>
      <w:p w14:paraId="4F243DBC" w14:textId="77777777" w:rsidR="00501CD5" w:rsidRDefault="00000000">
        <w:pPr>
          <w:pStyle w:val="a8"/>
        </w:pP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1044249548"/>
      <w:docPartObj>
        <w:docPartGallery w:val="Page Numbers (Bottom of Page)"/>
        <w:docPartUnique/>
      </w:docPartObj>
    </w:sdtPr>
    <w:sdtContent>
      <w:p w14:paraId="77CD1E36" w14:textId="77777777" w:rsidR="00501CD5" w:rsidRDefault="00501CD5">
        <w:pPr>
          <w:pStyle w:val="a8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 w:rsidR="00047E0E">
          <w:rPr>
            <w:noProof/>
          </w:rPr>
          <w:t>6</w:t>
        </w:r>
        <w:r>
          <w:fldChar w:fldCharType="end"/>
        </w:r>
      </w:p>
      <w:p w14:paraId="130CF1FC" w14:textId="77777777" w:rsidR="00501CD5" w:rsidRDefault="00000000">
        <w:pPr>
          <w:pStyle w:val="a8"/>
        </w:pP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1706663585"/>
      <w:docPartObj>
        <w:docPartGallery w:val="Page Numbers (Bottom of Page)"/>
        <w:docPartUnique/>
      </w:docPartObj>
    </w:sdtPr>
    <w:sdtContent>
      <w:p w14:paraId="4CA765E7" w14:textId="77777777" w:rsidR="00501CD5" w:rsidRDefault="00501CD5">
        <w:pPr>
          <w:pStyle w:val="a8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 w:rsidR="00047E0E">
          <w:rPr>
            <w:noProof/>
          </w:rPr>
          <w:t>26</w:t>
        </w:r>
        <w:r>
          <w:fldChar w:fldCharType="end"/>
        </w:r>
      </w:p>
      <w:p w14:paraId="4CFD2A8E" w14:textId="77777777" w:rsidR="00501CD5" w:rsidRDefault="00000000">
        <w:pPr>
          <w:pStyle w:val="a8"/>
        </w:pPr>
      </w:p>
    </w:sdtContent>
  </w:sdt>
  <w:p w14:paraId="2756690C" w14:textId="77777777" w:rsidR="00501CD5" w:rsidRDefault="00501CD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D20E5E7" w14:textId="77777777" w:rsidR="008707EA" w:rsidRDefault="008707EA">
      <w:pPr>
        <w:spacing w:line="240" w:lineRule="auto"/>
      </w:pPr>
      <w:r>
        <w:separator/>
      </w:r>
    </w:p>
  </w:footnote>
  <w:footnote w:type="continuationSeparator" w:id="0">
    <w:p w14:paraId="4D01E91A" w14:textId="77777777" w:rsidR="008707EA" w:rsidRDefault="008707E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70D3FE7"/>
    <w:multiLevelType w:val="multilevel"/>
    <w:tmpl w:val="89CE419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DCC0F31"/>
    <w:multiLevelType w:val="multilevel"/>
    <w:tmpl w:val="E874357E"/>
    <w:lvl w:ilvl="0">
      <w:start w:val="1"/>
      <w:numFmt w:val="decimal"/>
      <w:lvlText w:val="%1."/>
      <w:lvlJc w:val="left"/>
      <w:pPr>
        <w:tabs>
          <w:tab w:val="num" w:pos="0"/>
        </w:tabs>
        <w:ind w:left="1211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93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65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7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9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81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53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25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71" w:hanging="180"/>
      </w:pPr>
    </w:lvl>
  </w:abstractNum>
  <w:abstractNum w:abstractNumId="2" w15:restartNumberingAfterBreak="0">
    <w:nsid w:val="2A414723"/>
    <w:multiLevelType w:val="multilevel"/>
    <w:tmpl w:val="A034572E"/>
    <w:lvl w:ilvl="0">
      <w:start w:val="1"/>
      <w:numFmt w:val="bullet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29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01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73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45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17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89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61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331" w:hanging="180"/>
      </w:pPr>
    </w:lvl>
  </w:abstractNum>
  <w:abstractNum w:abstractNumId="3" w15:restartNumberingAfterBreak="0">
    <w:nsid w:val="363851EE"/>
    <w:multiLevelType w:val="multilevel"/>
    <w:tmpl w:val="9F54D3E8"/>
    <w:lvl w:ilvl="0">
      <w:start w:val="1"/>
      <w:numFmt w:val="decimal"/>
      <w:lvlText w:val="%1."/>
      <w:lvlJc w:val="left"/>
      <w:pPr>
        <w:tabs>
          <w:tab w:val="num" w:pos="0"/>
        </w:tabs>
        <w:ind w:left="1211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93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65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7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9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81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53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25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71" w:hanging="180"/>
      </w:pPr>
    </w:lvl>
  </w:abstractNum>
  <w:abstractNum w:abstractNumId="4" w15:restartNumberingAfterBreak="0">
    <w:nsid w:val="3A4D5610"/>
    <w:multiLevelType w:val="multilevel"/>
    <w:tmpl w:val="C53AD7B8"/>
    <w:lvl w:ilvl="0">
      <w:start w:val="1"/>
      <w:numFmt w:val="bullet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29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01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73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45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17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89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61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331" w:hanging="180"/>
      </w:pPr>
    </w:lvl>
  </w:abstractNum>
  <w:abstractNum w:abstractNumId="5" w15:restartNumberingAfterBreak="0">
    <w:nsid w:val="45A63927"/>
    <w:multiLevelType w:val="multilevel"/>
    <w:tmpl w:val="B222715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6" w15:restartNumberingAfterBreak="0">
    <w:nsid w:val="7988242E"/>
    <w:multiLevelType w:val="hybridMultilevel"/>
    <w:tmpl w:val="588C4C56"/>
    <w:lvl w:ilvl="0" w:tplc="75DAD1D2">
      <w:start w:val="1"/>
      <w:numFmt w:val="bullet"/>
      <w:lvlText w:val="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7" w15:restartNumberingAfterBreak="0">
    <w:nsid w:val="7AD45A08"/>
    <w:multiLevelType w:val="multilevel"/>
    <w:tmpl w:val="69A667A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num w:numId="1" w16cid:durableId="827937935">
    <w:abstractNumId w:val="4"/>
  </w:num>
  <w:num w:numId="2" w16cid:durableId="1347052785">
    <w:abstractNumId w:val="3"/>
  </w:num>
  <w:num w:numId="3" w16cid:durableId="2015646472">
    <w:abstractNumId w:val="7"/>
  </w:num>
  <w:num w:numId="4" w16cid:durableId="1210721515">
    <w:abstractNumId w:val="0"/>
  </w:num>
  <w:num w:numId="5" w16cid:durableId="517474224">
    <w:abstractNumId w:val="2"/>
  </w:num>
  <w:num w:numId="6" w16cid:durableId="158351191">
    <w:abstractNumId w:val="1"/>
  </w:num>
  <w:num w:numId="7" w16cid:durableId="450512168">
    <w:abstractNumId w:val="5"/>
  </w:num>
  <w:num w:numId="8" w16cid:durableId="70918738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16BE"/>
    <w:rsid w:val="00014D57"/>
    <w:rsid w:val="00040571"/>
    <w:rsid w:val="00047E0E"/>
    <w:rsid w:val="001D2849"/>
    <w:rsid w:val="00213452"/>
    <w:rsid w:val="002341B0"/>
    <w:rsid w:val="002818E1"/>
    <w:rsid w:val="00291E59"/>
    <w:rsid w:val="00322599"/>
    <w:rsid w:val="00376616"/>
    <w:rsid w:val="0038528E"/>
    <w:rsid w:val="003C060B"/>
    <w:rsid w:val="003D5F4D"/>
    <w:rsid w:val="004258CC"/>
    <w:rsid w:val="00440890"/>
    <w:rsid w:val="00443144"/>
    <w:rsid w:val="0044617C"/>
    <w:rsid w:val="00501CD5"/>
    <w:rsid w:val="005274EB"/>
    <w:rsid w:val="0053701C"/>
    <w:rsid w:val="00574FBD"/>
    <w:rsid w:val="00613B01"/>
    <w:rsid w:val="006600B1"/>
    <w:rsid w:val="0069098B"/>
    <w:rsid w:val="00694E39"/>
    <w:rsid w:val="007140D3"/>
    <w:rsid w:val="00740BA9"/>
    <w:rsid w:val="00753B94"/>
    <w:rsid w:val="00811966"/>
    <w:rsid w:val="00852290"/>
    <w:rsid w:val="008707EA"/>
    <w:rsid w:val="008F2328"/>
    <w:rsid w:val="00987A76"/>
    <w:rsid w:val="00A16B74"/>
    <w:rsid w:val="00A8020B"/>
    <w:rsid w:val="00AA6AC9"/>
    <w:rsid w:val="00AC32FE"/>
    <w:rsid w:val="00B55DC7"/>
    <w:rsid w:val="00BB34E4"/>
    <w:rsid w:val="00C25BFE"/>
    <w:rsid w:val="00C47D37"/>
    <w:rsid w:val="00CA2F91"/>
    <w:rsid w:val="00CC37C5"/>
    <w:rsid w:val="00CE1BDF"/>
    <w:rsid w:val="00CE66D9"/>
    <w:rsid w:val="00D06B18"/>
    <w:rsid w:val="00DC0026"/>
    <w:rsid w:val="00E616BE"/>
    <w:rsid w:val="00EC10F2"/>
    <w:rsid w:val="00F53B46"/>
    <w:rsid w:val="00F91A6E"/>
    <w:rsid w:val="00FA4442"/>
    <w:rsid w:val="00FD1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1B6E5C"/>
  <w15:docId w15:val="{782D3187-F630-4504-A234-15B139CADF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43144"/>
    <w:pPr>
      <w:spacing w:line="360" w:lineRule="auto"/>
      <w:ind w:firstLine="851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1107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F11077"/>
    <w:rPr>
      <w:color w:val="0563C1" w:themeColor="hyperlink"/>
      <w:u w:val="single"/>
    </w:rPr>
  </w:style>
  <w:style w:type="character" w:customStyle="1" w:styleId="10">
    <w:name w:val="Заголовок 1 Знак"/>
    <w:basedOn w:val="a0"/>
    <w:link w:val="1"/>
    <w:uiPriority w:val="9"/>
    <w:qFormat/>
    <w:rsid w:val="00F1107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a4">
    <w:name w:val="Ссылка указателя"/>
    <w:qFormat/>
  </w:style>
  <w:style w:type="character" w:customStyle="1" w:styleId="a5">
    <w:name w:val="Верхний колонтитул Знак"/>
    <w:basedOn w:val="a0"/>
    <w:link w:val="a6"/>
    <w:uiPriority w:val="99"/>
    <w:qFormat/>
    <w:rsid w:val="001150DB"/>
    <w:rPr>
      <w:rFonts w:ascii="Times New Roman" w:hAnsi="Times New Roman"/>
      <w:sz w:val="28"/>
    </w:rPr>
  </w:style>
  <w:style w:type="character" w:customStyle="1" w:styleId="a7">
    <w:name w:val="Нижний колонтитул Знак"/>
    <w:basedOn w:val="a0"/>
    <w:link w:val="a8"/>
    <w:uiPriority w:val="99"/>
    <w:qFormat/>
    <w:rsid w:val="001150DB"/>
    <w:rPr>
      <w:rFonts w:ascii="Times New Roman" w:hAnsi="Times New Roman"/>
      <w:sz w:val="28"/>
    </w:rPr>
  </w:style>
  <w:style w:type="character" w:customStyle="1" w:styleId="a9">
    <w:name w:val="Осн. т. Кучко Знак"/>
    <w:basedOn w:val="a0"/>
    <w:link w:val="aa"/>
    <w:qFormat/>
    <w:rsid w:val="007668FD"/>
    <w:rPr>
      <w:rFonts w:ascii="Times New Roman" w:hAnsi="Times New Roman"/>
      <w:color w:val="000000" w:themeColor="text1"/>
      <w:sz w:val="28"/>
    </w:rPr>
  </w:style>
  <w:style w:type="paragraph" w:styleId="ab">
    <w:name w:val="Title"/>
    <w:basedOn w:val="a"/>
    <w:next w:val="ac"/>
    <w:qFormat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paragraph" w:styleId="ac">
    <w:name w:val="Body Text"/>
    <w:basedOn w:val="a"/>
    <w:pPr>
      <w:spacing w:after="140" w:line="276" w:lineRule="auto"/>
    </w:pPr>
  </w:style>
  <w:style w:type="paragraph" w:styleId="ad">
    <w:name w:val="List"/>
    <w:basedOn w:val="ac"/>
    <w:rPr>
      <w:rFonts w:cs="Arial"/>
    </w:rPr>
  </w:style>
  <w:style w:type="paragraph" w:styleId="ae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f">
    <w:name w:val="index heading"/>
    <w:basedOn w:val="ab"/>
  </w:style>
  <w:style w:type="paragraph" w:styleId="11">
    <w:name w:val="toc 1"/>
    <w:basedOn w:val="a"/>
    <w:next w:val="a"/>
    <w:autoRedefine/>
    <w:uiPriority w:val="39"/>
    <w:unhideWhenUsed/>
    <w:rsid w:val="0065603B"/>
    <w:pPr>
      <w:tabs>
        <w:tab w:val="right" w:leader="dot" w:pos="9628"/>
      </w:tabs>
    </w:pPr>
  </w:style>
  <w:style w:type="paragraph" w:styleId="2">
    <w:name w:val="toc 2"/>
    <w:basedOn w:val="a"/>
    <w:next w:val="a"/>
    <w:autoRedefine/>
    <w:uiPriority w:val="39"/>
    <w:unhideWhenUsed/>
    <w:rsid w:val="00F11077"/>
    <w:pPr>
      <w:spacing w:after="100"/>
      <w:ind w:left="280"/>
    </w:pPr>
  </w:style>
  <w:style w:type="paragraph" w:styleId="af0">
    <w:name w:val="List Paragraph"/>
    <w:basedOn w:val="a"/>
    <w:uiPriority w:val="34"/>
    <w:qFormat/>
    <w:rsid w:val="00F11077"/>
    <w:pPr>
      <w:ind w:left="720"/>
      <w:contextualSpacing/>
    </w:pPr>
  </w:style>
  <w:style w:type="paragraph" w:styleId="af1">
    <w:name w:val="TOC Heading"/>
    <w:basedOn w:val="1"/>
    <w:next w:val="a"/>
    <w:uiPriority w:val="39"/>
    <w:semiHidden/>
    <w:unhideWhenUsed/>
    <w:qFormat/>
    <w:rsid w:val="00F11077"/>
    <w:pPr>
      <w:spacing w:line="252" w:lineRule="auto"/>
      <w:ind w:firstLine="0"/>
      <w:jc w:val="left"/>
      <w:outlineLvl w:val="9"/>
    </w:pPr>
    <w:rPr>
      <w:lang w:eastAsia="ru-RU"/>
    </w:rPr>
  </w:style>
  <w:style w:type="paragraph" w:customStyle="1" w:styleId="Notes">
    <w:name w:val="Notes"/>
    <w:basedOn w:val="a"/>
    <w:next w:val="a"/>
    <w:qFormat/>
    <w:rsid w:val="00F11077"/>
    <w:pPr>
      <w:spacing w:line="240" w:lineRule="auto"/>
      <w:ind w:firstLine="0"/>
      <w:jc w:val="left"/>
    </w:pPr>
    <w:rPr>
      <w:rFonts w:eastAsia="Times New Roman" w:cs="Times New Roman"/>
      <w:sz w:val="20"/>
      <w:szCs w:val="20"/>
      <w:lang w:eastAsia="ru-RU"/>
    </w:rPr>
  </w:style>
  <w:style w:type="paragraph" w:customStyle="1" w:styleId="af2">
    <w:name w:val="Колонтитул"/>
    <w:basedOn w:val="a"/>
    <w:qFormat/>
  </w:style>
  <w:style w:type="paragraph" w:styleId="a6">
    <w:name w:val="header"/>
    <w:basedOn w:val="a"/>
    <w:link w:val="a5"/>
    <w:uiPriority w:val="99"/>
    <w:unhideWhenUsed/>
    <w:rsid w:val="001150DB"/>
    <w:pPr>
      <w:tabs>
        <w:tab w:val="center" w:pos="4677"/>
        <w:tab w:val="right" w:pos="9355"/>
      </w:tabs>
      <w:spacing w:line="240" w:lineRule="auto"/>
    </w:pPr>
  </w:style>
  <w:style w:type="paragraph" w:styleId="a8">
    <w:name w:val="footer"/>
    <w:basedOn w:val="a"/>
    <w:link w:val="a7"/>
    <w:uiPriority w:val="99"/>
    <w:unhideWhenUsed/>
    <w:rsid w:val="001150DB"/>
    <w:pPr>
      <w:tabs>
        <w:tab w:val="center" w:pos="4677"/>
        <w:tab w:val="right" w:pos="9355"/>
      </w:tabs>
      <w:spacing w:line="240" w:lineRule="auto"/>
    </w:pPr>
  </w:style>
  <w:style w:type="paragraph" w:customStyle="1" w:styleId="aa">
    <w:name w:val="Осн. т. Кучко"/>
    <w:basedOn w:val="a"/>
    <w:link w:val="a9"/>
    <w:qFormat/>
    <w:rsid w:val="007668FD"/>
    <w:pPr>
      <w:suppressAutoHyphens w:val="0"/>
    </w:pPr>
    <w:rPr>
      <w:color w:val="000000" w:themeColor="text1"/>
    </w:rPr>
  </w:style>
  <w:style w:type="table" w:styleId="af3">
    <w:name w:val="Table Grid"/>
    <w:basedOn w:val="a1"/>
    <w:uiPriority w:val="39"/>
    <w:rsid w:val="00F11077"/>
    <w:pPr>
      <w:jc w:val="both"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">
    <w:name w:val="Сетка таблицы1"/>
    <w:basedOn w:val="a1"/>
    <w:uiPriority w:val="39"/>
    <w:rsid w:val="00F11077"/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0">
    <w:name w:val="Сетка таблицы2"/>
    <w:basedOn w:val="a1"/>
    <w:uiPriority w:val="39"/>
    <w:rsid w:val="00BA0D8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">
    <w:name w:val="Сетка таблицы3"/>
    <w:basedOn w:val="a1"/>
    <w:uiPriority w:val="39"/>
    <w:rsid w:val="002977C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Сетка таблицы4"/>
    <w:basedOn w:val="a1"/>
    <w:uiPriority w:val="39"/>
    <w:rsid w:val="002977C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1"/>
    <w:uiPriority w:val="39"/>
    <w:rsid w:val="00501CD5"/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">
    <w:name w:val="Сетка таблицы21"/>
    <w:basedOn w:val="a1"/>
    <w:uiPriority w:val="39"/>
    <w:rsid w:val="00501CD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">
    <w:name w:val="Сетка таблицы31"/>
    <w:basedOn w:val="a1"/>
    <w:uiPriority w:val="39"/>
    <w:rsid w:val="00501CD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1">
    <w:name w:val="Сетка таблицы41"/>
    <w:basedOn w:val="a1"/>
    <w:uiPriority w:val="39"/>
    <w:rsid w:val="00501CD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2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D11D3A-50C7-4F7D-9F26-69CFD73F7B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32</Pages>
  <Words>2217</Words>
  <Characters>12637</Characters>
  <Application>Microsoft Office Word</Application>
  <DocSecurity>0</DocSecurity>
  <Lines>105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14825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xXx</dc:creator>
  <dc:description/>
  <cp:lastModifiedBy>Ольга Семенова</cp:lastModifiedBy>
  <cp:revision>7</cp:revision>
  <dcterms:created xsi:type="dcterms:W3CDTF">2024-11-26T07:34:00Z</dcterms:created>
  <dcterms:modified xsi:type="dcterms:W3CDTF">2024-11-28T12:55:00Z</dcterms:modified>
  <dc:language>ru-RU</dc:language>
</cp:coreProperties>
</file>