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C13D" w14:textId="405E5DDC" w:rsidR="0072217D" w:rsidRPr="003C2C5E" w:rsidRDefault="0072217D" w:rsidP="0072217D">
      <w:pPr>
        <w:pBdr>
          <w:bottom w:val="single" w:sz="8" w:space="0" w:color="808080"/>
        </w:pBdr>
        <w:rPr>
          <w:rFonts w:ascii="Times New Roman" w:hAnsi="Times New Roman" w:cs="Times New Roman"/>
          <w:bCs/>
          <w:i/>
          <w:iCs/>
          <w:sz w:val="24"/>
          <w:szCs w:val="24"/>
        </w:rPr>
      </w:pPr>
      <w:r w:rsidRPr="003C2C5E">
        <w:rPr>
          <w:rFonts w:ascii="Times New Roman" w:hAnsi="Times New Roman" w:cs="Times New Roman"/>
          <w:b/>
          <w:bCs/>
          <w:sz w:val="24"/>
          <w:szCs w:val="24"/>
        </w:rPr>
        <w:t xml:space="preserve">Nielsen 10 Heuristic Evaluation Template </w:t>
      </w:r>
      <w:r w:rsidR="00B32205" w:rsidRPr="003C2C5E">
        <w:rPr>
          <w:rFonts w:ascii="Times New Roman" w:hAnsi="Times New Roman" w:cs="Times New Roman"/>
          <w:b/>
          <w:bCs/>
          <w:sz w:val="24"/>
          <w:szCs w:val="24"/>
        </w:rPr>
        <w:t>– (</w:t>
      </w:r>
      <w:r w:rsidR="003C2C5E" w:rsidRPr="003C2C5E">
        <w:rPr>
          <w:rFonts w:ascii="Times New Roman" w:eastAsia="맑은 고딕" w:hAnsi="Times New Roman" w:cs="Times New Roman"/>
          <w:b/>
          <w:bCs/>
          <w:sz w:val="24"/>
          <w:szCs w:val="24"/>
          <w:lang w:eastAsia="ko-KR"/>
        </w:rPr>
        <w:t xml:space="preserve">Sang </w:t>
      </w:r>
      <w:proofErr w:type="spellStart"/>
      <w:r w:rsidR="003C2C5E" w:rsidRPr="003C2C5E">
        <w:rPr>
          <w:rFonts w:ascii="Times New Roman" w:eastAsia="맑은 고딕" w:hAnsi="Times New Roman" w:cs="Times New Roman"/>
          <w:b/>
          <w:bCs/>
          <w:sz w:val="24"/>
          <w:szCs w:val="24"/>
          <w:lang w:eastAsia="ko-KR"/>
        </w:rPr>
        <w:t>hwa</w:t>
      </w:r>
      <w:proofErr w:type="spellEnd"/>
      <w:r w:rsidR="003C2C5E" w:rsidRPr="003C2C5E">
        <w:rPr>
          <w:rFonts w:ascii="Times New Roman" w:eastAsia="맑은 고딕" w:hAnsi="Times New Roman" w:cs="Times New Roman"/>
          <w:b/>
          <w:bCs/>
          <w:sz w:val="24"/>
          <w:szCs w:val="24"/>
          <w:lang w:eastAsia="ko-KR"/>
        </w:rPr>
        <w:t xml:space="preserve"> Lee</w:t>
      </w:r>
      <w:r w:rsidR="00B32205" w:rsidRPr="003C2C5E">
        <w:rPr>
          <w:rFonts w:ascii="Times New Roman" w:hAnsi="Times New Roman" w:cs="Times New Roman"/>
          <w:b/>
          <w:bCs/>
          <w:sz w:val="24"/>
          <w:szCs w:val="24"/>
        </w:rPr>
        <w:t>,</w:t>
      </w:r>
      <w:r w:rsidR="003C2C5E" w:rsidRPr="003C2C5E">
        <w:rPr>
          <w:rFonts w:ascii="Times New Roman" w:hAnsi="Times New Roman" w:cs="Times New Roman"/>
          <w:b/>
          <w:bCs/>
          <w:sz w:val="24"/>
          <w:szCs w:val="24"/>
        </w:rPr>
        <w:t xml:space="preserve"> Man of steel</w:t>
      </w:r>
      <w:r w:rsidR="00B32205" w:rsidRPr="003C2C5E">
        <w:rPr>
          <w:rFonts w:ascii="Times New Roman" w:hAnsi="Times New Roman" w:cs="Times New Roman"/>
          <w:b/>
          <w:bCs/>
          <w:sz w:val="24"/>
          <w:szCs w:val="24"/>
        </w:rPr>
        <w:t>)</w:t>
      </w:r>
    </w:p>
    <w:p w14:paraId="649173D9" w14:textId="508690AA" w:rsidR="0072217D" w:rsidRPr="003C2C5E" w:rsidRDefault="0072217D" w:rsidP="0072217D">
      <w:p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Please conduct a heuristic evaluation of the website or mobile application related to your team project</w:t>
      </w:r>
      <w:r w:rsidR="009E75B4" w:rsidRPr="003C2C5E">
        <w:rPr>
          <w:rFonts w:ascii="Times New Roman" w:eastAsia="Times New Roman" w:hAnsi="Times New Roman" w:cs="Times New Roman"/>
          <w:color w:val="auto"/>
          <w:sz w:val="24"/>
          <w:szCs w:val="24"/>
          <w:lang w:eastAsia="en-US"/>
        </w:rPr>
        <w:t xml:space="preserve"> by using Nielsen’s 10 Heuristics</w:t>
      </w:r>
      <w:r w:rsidRPr="003C2C5E">
        <w:rPr>
          <w:rFonts w:ascii="Times New Roman" w:eastAsia="Times New Roman" w:hAnsi="Times New Roman" w:cs="Times New Roman"/>
          <w:color w:val="auto"/>
          <w:sz w:val="24"/>
          <w:szCs w:val="24"/>
          <w:lang w:eastAsia="en-US"/>
        </w:rPr>
        <w:t xml:space="preserve"> (e.g., shuttle bus -&gt; </w:t>
      </w:r>
      <w:hyperlink r:id="rId7" w:history="1">
        <w:r w:rsidRPr="003C2C5E">
          <w:rPr>
            <w:rStyle w:val="a5"/>
            <w:rFonts w:ascii="Times New Roman" w:eastAsia="Times New Roman" w:hAnsi="Times New Roman" w:cs="Times New Roman"/>
            <w:sz w:val="24"/>
            <w:szCs w:val="24"/>
            <w:lang w:eastAsia="en-US"/>
          </w:rPr>
          <w:t>https://peterpanbus.com</w:t>
        </w:r>
      </w:hyperlink>
      <w:r w:rsidRPr="003C2C5E">
        <w:rPr>
          <w:rFonts w:ascii="Times New Roman" w:eastAsia="Times New Roman" w:hAnsi="Times New Roman" w:cs="Times New Roman"/>
          <w:color w:val="auto"/>
          <w:sz w:val="24"/>
          <w:szCs w:val="24"/>
          <w:lang w:eastAsia="en-US"/>
        </w:rPr>
        <w:t xml:space="preserve"> )</w:t>
      </w:r>
    </w:p>
    <w:p w14:paraId="58EEFDD5" w14:textId="49029CC5" w:rsidR="00B32205" w:rsidRPr="003C2C5E" w:rsidRDefault="00B32205" w:rsidP="0072217D">
      <w:p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p>
    <w:p w14:paraId="1576DE35" w14:textId="777EE7F1" w:rsidR="0072217D" w:rsidRPr="003C2C5E" w:rsidRDefault="0072217D" w:rsidP="00B32205">
      <w:pPr>
        <w:pStyle w:val="a7"/>
        <w:numPr>
          <w:ilvl w:val="0"/>
          <w:numId w:val="3"/>
        </w:num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b/>
          <w:bCs/>
          <w:color w:val="auto"/>
          <w:sz w:val="24"/>
          <w:szCs w:val="24"/>
          <w:lang w:eastAsia="en-US"/>
        </w:rPr>
        <w:t xml:space="preserve">Describe </w:t>
      </w:r>
      <w:r w:rsidRPr="003C2C5E">
        <w:rPr>
          <w:rFonts w:ascii="Times New Roman" w:eastAsia="Times New Roman" w:hAnsi="Times New Roman" w:cs="Times New Roman"/>
          <w:color w:val="auto"/>
          <w:sz w:val="24"/>
          <w:szCs w:val="24"/>
          <w:lang w:eastAsia="en-US"/>
        </w:rPr>
        <w:t xml:space="preserve">one issue </w:t>
      </w:r>
      <w:r w:rsidR="00B32205" w:rsidRPr="003C2C5E">
        <w:rPr>
          <w:rFonts w:ascii="Times New Roman" w:eastAsia="Times New Roman" w:hAnsi="Times New Roman" w:cs="Times New Roman"/>
          <w:color w:val="auto"/>
          <w:sz w:val="24"/>
          <w:szCs w:val="24"/>
          <w:lang w:eastAsia="en-US"/>
        </w:rPr>
        <w:t>that users might experience on the web/app.</w:t>
      </w:r>
    </w:p>
    <w:p w14:paraId="5A94FDD0" w14:textId="0319ECD9" w:rsidR="00616380" w:rsidRPr="003C2C5E" w:rsidRDefault="00616380" w:rsidP="00616380">
      <w:pPr>
        <w:suppressAutoHyphens w:val="0"/>
        <w:spacing w:before="100" w:beforeAutospacing="1" w:after="100" w:afterAutospacing="1" w:line="240" w:lineRule="auto"/>
        <w:ind w:left="360"/>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First-time visitors may not know how to use the site. It is not configured to be used intuitively by the user.</w:t>
      </w:r>
    </w:p>
    <w:p w14:paraId="4C801F88" w14:textId="016E6A82" w:rsidR="0072217D" w:rsidRPr="003C2C5E" w:rsidRDefault="00B32205" w:rsidP="00B32205">
      <w:pPr>
        <w:pStyle w:val="a7"/>
        <w:numPr>
          <w:ilvl w:val="0"/>
          <w:numId w:val="3"/>
        </w:num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b/>
          <w:bCs/>
          <w:color w:val="auto"/>
          <w:sz w:val="24"/>
          <w:szCs w:val="24"/>
          <w:lang w:eastAsia="en-US"/>
        </w:rPr>
        <w:t>Take a screenshot</w:t>
      </w:r>
      <w:r w:rsidRPr="003C2C5E">
        <w:rPr>
          <w:rFonts w:ascii="Times New Roman" w:eastAsia="Times New Roman" w:hAnsi="Times New Roman" w:cs="Times New Roman"/>
          <w:color w:val="auto"/>
          <w:sz w:val="24"/>
          <w:szCs w:val="24"/>
          <w:lang w:eastAsia="en-US"/>
        </w:rPr>
        <w:t xml:space="preserve"> and attach the image below. </w:t>
      </w:r>
      <w:r w:rsidR="001824F0" w:rsidRPr="003C2C5E">
        <w:rPr>
          <w:rFonts w:ascii="Times New Roman" w:eastAsia="Times New Roman" w:hAnsi="Times New Roman" w:cs="Times New Roman"/>
          <w:color w:val="auto"/>
          <w:sz w:val="24"/>
          <w:szCs w:val="24"/>
          <w:lang w:eastAsia="en-US"/>
        </w:rPr>
        <w:t>(</w:t>
      </w:r>
      <w:proofErr w:type="gramStart"/>
      <w:r w:rsidR="001824F0" w:rsidRPr="003C2C5E">
        <w:rPr>
          <w:rFonts w:ascii="Times New Roman" w:eastAsia="Times New Roman" w:hAnsi="Times New Roman" w:cs="Times New Roman"/>
          <w:color w:val="auto"/>
          <w:sz w:val="24"/>
          <w:szCs w:val="24"/>
          <w:lang w:eastAsia="en-US"/>
        </w:rPr>
        <w:t>add</w:t>
      </w:r>
      <w:proofErr w:type="gramEnd"/>
      <w:r w:rsidR="001824F0" w:rsidRPr="003C2C5E">
        <w:rPr>
          <w:rFonts w:ascii="Times New Roman" w:eastAsia="Times New Roman" w:hAnsi="Times New Roman" w:cs="Times New Roman"/>
          <w:color w:val="auto"/>
          <w:sz w:val="24"/>
          <w:szCs w:val="24"/>
          <w:lang w:eastAsia="en-US"/>
        </w:rPr>
        <w:t xml:space="preserve"> URL link or name of app)</w:t>
      </w:r>
    </w:p>
    <w:p w14:paraId="03F8BB32" w14:textId="0A9047B7" w:rsidR="00DF2647" w:rsidRPr="003C2C5E" w:rsidRDefault="00DF2647" w:rsidP="00DF2647">
      <w:p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noProof/>
          <w:color w:val="auto"/>
          <w:sz w:val="24"/>
          <w:szCs w:val="24"/>
          <w:lang w:eastAsia="en-US"/>
        </w:rPr>
        <w:drawing>
          <wp:inline distT="0" distB="0" distL="0" distR="0" wp14:anchorId="1E57BDAB" wp14:editId="33F2F43B">
            <wp:extent cx="5943600" cy="522414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4145"/>
                    </a:xfrm>
                    <a:prstGeom prst="rect">
                      <a:avLst/>
                    </a:prstGeom>
                  </pic:spPr>
                </pic:pic>
              </a:graphicData>
            </a:graphic>
          </wp:inline>
        </w:drawing>
      </w:r>
    </w:p>
    <w:p w14:paraId="3F1B0B34" w14:textId="239EA38A" w:rsidR="00DF2647" w:rsidRPr="003C2C5E" w:rsidRDefault="004C142F" w:rsidP="00DF2647">
      <w:p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noProof/>
          <w:color w:val="auto"/>
          <w:sz w:val="24"/>
          <w:szCs w:val="24"/>
          <w:lang w:eastAsia="en-US"/>
        </w:rPr>
        <w:lastRenderedPageBreak/>
        <mc:AlternateContent>
          <mc:Choice Requires="wps">
            <w:drawing>
              <wp:anchor distT="0" distB="0" distL="114300" distR="114300" simplePos="0" relativeHeight="251659264" behindDoc="0" locked="0" layoutInCell="1" allowOverlap="1" wp14:anchorId="6CF58424" wp14:editId="2EBBC8B5">
                <wp:simplePos x="0" y="0"/>
                <wp:positionH relativeFrom="leftMargin">
                  <wp:posOffset>2713939</wp:posOffset>
                </wp:positionH>
                <wp:positionV relativeFrom="paragraph">
                  <wp:posOffset>753466</wp:posOffset>
                </wp:positionV>
                <wp:extent cx="336499" cy="277977"/>
                <wp:effectExtent l="0" t="0" r="26035" b="27305"/>
                <wp:wrapNone/>
                <wp:docPr id="3" name="타원 3"/>
                <wp:cNvGraphicFramePr/>
                <a:graphic xmlns:a="http://schemas.openxmlformats.org/drawingml/2006/main">
                  <a:graphicData uri="http://schemas.microsoft.com/office/word/2010/wordprocessingShape">
                    <wps:wsp>
                      <wps:cNvSpPr/>
                      <wps:spPr>
                        <a:xfrm>
                          <a:off x="0" y="0"/>
                          <a:ext cx="336499" cy="277977"/>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D7256" w14:textId="66E2F34D" w:rsidR="0003281A" w:rsidRPr="0003281A" w:rsidRDefault="004C142F" w:rsidP="0003281A">
                            <w:pPr>
                              <w:rPr>
                                <w:color w:val="FFFFFF" w:themeColor="background1"/>
                                <w:sz w:val="12"/>
                                <w:szCs w:val="12"/>
                              </w:rPr>
                            </w:pPr>
                            <w:r>
                              <w:rPr>
                                <w:color w:val="FFFFFF" w:themeColor="background1"/>
                                <w:sz w:val="12"/>
                                <w:szCs w:val="1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58424" id="타원 3" o:spid="_x0000_s1026" style="position:absolute;margin-left:213.7pt;margin-top:59.35pt;width:26.5pt;height:21.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" fillcolor="#ffc000" strokecolor="#1f3763 [1604]" strokeweight="1pt">
                <v:stroke joinstyle="miter"/>
                <v:textbox>
                  <w:txbxContent>
                    <w:p w14:paraId="5FDD7256" w14:textId="66E2F34D" w:rsidR="0003281A" w:rsidRPr="0003281A" w:rsidRDefault="004C142F" w:rsidP="0003281A">
                      <w:pPr>
                        <w:rPr>
                          <w:color w:val="FFFFFF" w:themeColor="background1"/>
                          <w:sz w:val="12"/>
                          <w:szCs w:val="12"/>
                        </w:rPr>
                      </w:pPr>
                      <w:r>
                        <w:rPr>
                          <w:color w:val="FFFFFF" w:themeColor="background1"/>
                          <w:sz w:val="12"/>
                          <w:szCs w:val="12"/>
                        </w:rPr>
                        <w:t>2</w:t>
                      </w:r>
                    </w:p>
                  </w:txbxContent>
                </v:textbox>
                <w10:wrap anchorx="margin"/>
              </v:oval>
            </w:pict>
          </mc:Fallback>
        </mc:AlternateContent>
      </w:r>
      <w:r w:rsidRPr="003C2C5E">
        <w:rPr>
          <w:rFonts w:ascii="Times New Roman" w:eastAsia="Times New Roman" w:hAnsi="Times New Roman" w:cs="Times New Roman"/>
          <w:noProof/>
          <w:color w:val="auto"/>
          <w:sz w:val="24"/>
          <w:szCs w:val="24"/>
          <w:lang w:eastAsia="en-US"/>
        </w:rPr>
        <mc:AlternateContent>
          <mc:Choice Requires="wps">
            <w:drawing>
              <wp:anchor distT="0" distB="0" distL="114300" distR="114300" simplePos="0" relativeHeight="251663360" behindDoc="0" locked="0" layoutInCell="1" allowOverlap="1" wp14:anchorId="46DC973F" wp14:editId="2DD8EDCB">
                <wp:simplePos x="0" y="0"/>
                <wp:positionH relativeFrom="leftMargin">
                  <wp:posOffset>510260</wp:posOffset>
                </wp:positionH>
                <wp:positionV relativeFrom="paragraph">
                  <wp:posOffset>1110336</wp:posOffset>
                </wp:positionV>
                <wp:extent cx="329184" cy="270662"/>
                <wp:effectExtent l="0" t="0" r="13970" b="15240"/>
                <wp:wrapNone/>
                <wp:docPr id="8" name="타원 8"/>
                <wp:cNvGraphicFramePr/>
                <a:graphic xmlns:a="http://schemas.openxmlformats.org/drawingml/2006/main">
                  <a:graphicData uri="http://schemas.microsoft.com/office/word/2010/wordprocessingShape">
                    <wps:wsp>
                      <wps:cNvSpPr/>
                      <wps:spPr>
                        <a:xfrm>
                          <a:off x="0" y="0"/>
                          <a:ext cx="329184" cy="270662"/>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1C8F2C" w14:textId="77777777" w:rsidR="004C142F" w:rsidRPr="0003281A" w:rsidRDefault="004C142F" w:rsidP="004C142F">
                            <w:pPr>
                              <w:rPr>
                                <w:color w:val="FFFFFF" w:themeColor="background1"/>
                                <w:sz w:val="12"/>
                                <w:szCs w:val="12"/>
                              </w:rPr>
                            </w:pPr>
                            <w:r w:rsidRPr="0003281A">
                              <w:rPr>
                                <w:rFonts w:hint="cs"/>
                                <w:color w:val="FFFFFF" w:themeColor="background1"/>
                                <w:sz w:val="12"/>
                                <w:szCs w:val="1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C973F" id="타원 8" o:spid="_x0000_s1027" style="position:absolute;margin-left:40.2pt;margin-top:87.45pt;width:25.9pt;height:21.3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" fillcolor="#ffc000" strokecolor="#1f3763 [1604]" strokeweight="1pt">
                <v:stroke joinstyle="miter"/>
                <v:textbox>
                  <w:txbxContent>
                    <w:p w14:paraId="221C8F2C" w14:textId="77777777" w:rsidR="004C142F" w:rsidRPr="0003281A" w:rsidRDefault="004C142F" w:rsidP="004C142F">
                      <w:pPr>
                        <w:rPr>
                          <w:color w:val="FFFFFF" w:themeColor="background1"/>
                          <w:sz w:val="12"/>
                          <w:szCs w:val="12"/>
                        </w:rPr>
                      </w:pPr>
                      <w:r w:rsidRPr="0003281A">
                        <w:rPr>
                          <w:rFonts w:hint="cs"/>
                          <w:color w:val="FFFFFF" w:themeColor="background1"/>
                          <w:sz w:val="12"/>
                          <w:szCs w:val="12"/>
                        </w:rPr>
                        <w:t>2</w:t>
                      </w:r>
                    </w:p>
                  </w:txbxContent>
                </v:textbox>
                <w10:wrap anchorx="margin"/>
              </v:oval>
            </w:pict>
          </mc:Fallback>
        </mc:AlternateContent>
      </w:r>
      <w:r w:rsidR="00B822C7" w:rsidRPr="003C2C5E">
        <w:rPr>
          <w:rFonts w:ascii="Times New Roman" w:eastAsia="Times New Roman" w:hAnsi="Times New Roman" w:cs="Times New Roman"/>
          <w:noProof/>
          <w:color w:val="auto"/>
          <w:sz w:val="24"/>
          <w:szCs w:val="24"/>
          <w:lang w:eastAsia="en-US"/>
        </w:rPr>
        <mc:AlternateContent>
          <mc:Choice Requires="wps">
            <w:drawing>
              <wp:anchor distT="0" distB="0" distL="114300" distR="114300" simplePos="0" relativeHeight="251661312" behindDoc="0" locked="0" layoutInCell="1" allowOverlap="1" wp14:anchorId="6E6E02E9" wp14:editId="12E23627">
                <wp:simplePos x="0" y="0"/>
                <wp:positionH relativeFrom="leftMargin">
                  <wp:posOffset>6554419</wp:posOffset>
                </wp:positionH>
                <wp:positionV relativeFrom="paragraph">
                  <wp:posOffset>-29261</wp:posOffset>
                </wp:positionV>
                <wp:extent cx="329184" cy="270662"/>
                <wp:effectExtent l="0" t="0" r="13970" b="15240"/>
                <wp:wrapNone/>
                <wp:docPr id="4" name="타원 4"/>
                <wp:cNvGraphicFramePr/>
                <a:graphic xmlns:a="http://schemas.openxmlformats.org/drawingml/2006/main">
                  <a:graphicData uri="http://schemas.microsoft.com/office/word/2010/wordprocessingShape">
                    <wps:wsp>
                      <wps:cNvSpPr/>
                      <wps:spPr>
                        <a:xfrm>
                          <a:off x="0" y="0"/>
                          <a:ext cx="329184" cy="2706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A334F1" w14:textId="17E16523" w:rsidR="00B822C7" w:rsidRPr="0003281A" w:rsidRDefault="00B822C7" w:rsidP="00B822C7">
                            <w:pPr>
                              <w:rPr>
                                <w:color w:val="FFFFFF" w:themeColor="background1"/>
                                <w:sz w:val="12"/>
                                <w:szCs w:val="12"/>
                              </w:rPr>
                            </w:pPr>
                            <w:r>
                              <w:rPr>
                                <w:color w:val="FFFFFF" w:themeColor="background1"/>
                                <w:sz w:val="12"/>
                                <w:szCs w:val="1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E02E9" id="타원 4" o:spid="_x0000_s1028" style="position:absolute;margin-left:516.1pt;margin-top:-2.3pt;width:25.9pt;height:21.3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" fillcolor="red" strokecolor="#1f3763 [1604]" strokeweight="1pt">
                <v:stroke joinstyle="miter"/>
                <v:textbox>
                  <w:txbxContent>
                    <w:p w14:paraId="77A334F1" w14:textId="17E16523" w:rsidR="00B822C7" w:rsidRPr="0003281A" w:rsidRDefault="00B822C7" w:rsidP="00B822C7">
                      <w:pPr>
                        <w:rPr>
                          <w:color w:val="FFFFFF" w:themeColor="background1"/>
                          <w:sz w:val="12"/>
                          <w:szCs w:val="12"/>
                        </w:rPr>
                      </w:pPr>
                      <w:r>
                        <w:rPr>
                          <w:color w:val="FFFFFF" w:themeColor="background1"/>
                          <w:sz w:val="12"/>
                          <w:szCs w:val="12"/>
                        </w:rPr>
                        <w:t>3</w:t>
                      </w:r>
                    </w:p>
                  </w:txbxContent>
                </v:textbox>
                <w10:wrap anchorx="margin"/>
              </v:oval>
            </w:pict>
          </mc:Fallback>
        </mc:AlternateContent>
      </w:r>
      <w:r w:rsidR="00DF2647" w:rsidRPr="003C2C5E">
        <w:rPr>
          <w:rFonts w:ascii="Times New Roman" w:eastAsia="Times New Roman" w:hAnsi="Times New Roman" w:cs="Times New Roman"/>
          <w:noProof/>
          <w:color w:val="auto"/>
          <w:sz w:val="24"/>
          <w:szCs w:val="24"/>
          <w:lang w:eastAsia="en-US"/>
        </w:rPr>
        <w:drawing>
          <wp:inline distT="0" distB="0" distL="0" distR="0" wp14:anchorId="19BAB76F" wp14:editId="3AA04915">
            <wp:extent cx="6467475" cy="35052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7475" cy="3505200"/>
                    </a:xfrm>
                    <a:prstGeom prst="rect">
                      <a:avLst/>
                    </a:prstGeom>
                  </pic:spPr>
                </pic:pic>
              </a:graphicData>
            </a:graphic>
          </wp:inline>
        </w:drawing>
      </w:r>
    </w:p>
    <w:p w14:paraId="28DBD11A" w14:textId="149FF309" w:rsidR="0072217D" w:rsidRPr="003C2C5E" w:rsidRDefault="00B32205" w:rsidP="00B32205">
      <w:pPr>
        <w:pStyle w:val="a7"/>
        <w:numPr>
          <w:ilvl w:val="0"/>
          <w:numId w:val="3"/>
        </w:num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b/>
          <w:bCs/>
          <w:color w:val="auto"/>
          <w:sz w:val="24"/>
          <w:szCs w:val="24"/>
          <w:lang w:eastAsia="en-US"/>
        </w:rPr>
        <w:t xml:space="preserve">Identify </w:t>
      </w:r>
      <w:r w:rsidRPr="003C2C5E">
        <w:rPr>
          <w:rFonts w:ascii="Times New Roman" w:eastAsia="Times New Roman" w:hAnsi="Times New Roman" w:cs="Times New Roman"/>
          <w:color w:val="auto"/>
          <w:sz w:val="24"/>
          <w:szCs w:val="24"/>
          <w:lang w:eastAsia="en-US"/>
        </w:rPr>
        <w:t>the violation by using Nielsen’s heuristics (e.g., HE 3</w:t>
      </w:r>
      <w:r w:rsidR="0072217D" w:rsidRPr="003C2C5E">
        <w:rPr>
          <w:rFonts w:ascii="Times New Roman" w:eastAsia="Times New Roman" w:hAnsi="Times New Roman" w:cs="Times New Roman"/>
          <w:color w:val="auto"/>
          <w:sz w:val="24"/>
          <w:szCs w:val="24"/>
          <w:lang w:eastAsia="en-US"/>
        </w:rPr>
        <w:t xml:space="preserve"> </w:t>
      </w:r>
      <w:r w:rsidRPr="003C2C5E">
        <w:rPr>
          <w:rFonts w:ascii="Times New Roman" w:eastAsia="Times New Roman" w:hAnsi="Times New Roman" w:cs="Times New Roman"/>
          <w:color w:val="auto"/>
          <w:sz w:val="24"/>
          <w:szCs w:val="24"/>
          <w:lang w:eastAsia="en-US"/>
        </w:rPr>
        <w:t xml:space="preserve">User control and freedom) </w:t>
      </w:r>
    </w:p>
    <w:p w14:paraId="573B6E92" w14:textId="21E47AB7" w:rsidR="00616380" w:rsidRPr="003C2C5E" w:rsidRDefault="00616380" w:rsidP="00616380">
      <w:pPr>
        <w:spacing w:before="100" w:beforeAutospacing="1" w:after="100" w:afterAutospacing="1"/>
        <w:ind w:left="360"/>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It was violated regarding HE8. (HE8 Aesthetic and Minimalist Design)</w:t>
      </w:r>
    </w:p>
    <w:p w14:paraId="4DBF0860" w14:textId="554475C7" w:rsidR="00B32205" w:rsidRPr="003C2C5E" w:rsidRDefault="00B32205" w:rsidP="00B32205">
      <w:pPr>
        <w:pStyle w:val="a7"/>
        <w:numPr>
          <w:ilvl w:val="0"/>
          <w:numId w:val="3"/>
        </w:num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b/>
          <w:bCs/>
          <w:color w:val="auto"/>
          <w:sz w:val="24"/>
          <w:szCs w:val="24"/>
          <w:lang w:eastAsia="en-US"/>
        </w:rPr>
        <w:t>Assign severity</w:t>
      </w:r>
      <w:r w:rsidR="0072217D" w:rsidRPr="003C2C5E">
        <w:rPr>
          <w:rFonts w:ascii="Times New Roman" w:eastAsia="Times New Roman" w:hAnsi="Times New Roman" w:cs="Times New Roman"/>
          <w:color w:val="auto"/>
          <w:sz w:val="24"/>
          <w:szCs w:val="24"/>
          <w:lang w:eastAsia="en-US"/>
        </w:rPr>
        <w:t xml:space="preserve"> (</w:t>
      </w:r>
      <w:r w:rsidRPr="003C2C5E">
        <w:rPr>
          <w:rFonts w:ascii="Times New Roman" w:eastAsia="Times New Roman" w:hAnsi="Times New Roman" w:cs="Times New Roman"/>
          <w:color w:val="auto"/>
          <w:sz w:val="24"/>
          <w:szCs w:val="24"/>
          <w:lang w:eastAsia="en-US"/>
        </w:rPr>
        <w:t xml:space="preserve">1=minor, 2=medium, 3=major) </w:t>
      </w:r>
    </w:p>
    <w:p w14:paraId="0B0CFF43" w14:textId="2B9CB4A2" w:rsidR="0003281A" w:rsidRPr="003C2C5E" w:rsidRDefault="0003281A" w:rsidP="0003281A">
      <w:pPr>
        <w:spacing w:before="100" w:beforeAutospacing="1" w:after="100" w:afterAutospacing="1"/>
        <w:ind w:left="360"/>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 xml:space="preserve">2 _ It is too complex for users to use. </w:t>
      </w:r>
      <w:r w:rsidRPr="003C2C5E">
        <w:rPr>
          <w:rFonts w:ascii="Times New Roman" w:eastAsia="맑은 고딕" w:hAnsi="Times New Roman" w:cs="Times New Roman"/>
          <w:color w:val="auto"/>
          <w:sz w:val="24"/>
          <w:szCs w:val="24"/>
          <w:lang w:eastAsia="ko-KR"/>
        </w:rPr>
        <w:t>User</w:t>
      </w:r>
      <w:r w:rsidRPr="003C2C5E">
        <w:rPr>
          <w:rFonts w:ascii="Times New Roman" w:eastAsia="Times New Roman" w:hAnsi="Times New Roman" w:cs="Times New Roman"/>
          <w:color w:val="auto"/>
          <w:sz w:val="24"/>
          <w:szCs w:val="24"/>
          <w:lang w:eastAsia="en-US"/>
        </w:rPr>
        <w:t xml:space="preserve"> may be confused about which classes you need.</w:t>
      </w:r>
    </w:p>
    <w:p w14:paraId="35CA654C" w14:textId="53D25F72" w:rsidR="004C142F" w:rsidRPr="003C2C5E" w:rsidRDefault="004C142F" w:rsidP="0003281A">
      <w:pPr>
        <w:spacing w:before="100" w:beforeAutospacing="1" w:after="100" w:afterAutospacing="1"/>
        <w:ind w:left="360"/>
        <w:rPr>
          <w:rFonts w:ascii="Times New Roman" w:eastAsiaTheme="minorEastAsia" w:hAnsi="Times New Roman" w:cs="Times New Roman"/>
          <w:color w:val="auto"/>
          <w:sz w:val="24"/>
          <w:szCs w:val="24"/>
          <w:lang w:eastAsia="ko-KR"/>
        </w:rPr>
      </w:pPr>
      <w:r w:rsidRPr="003C2C5E">
        <w:rPr>
          <w:rFonts w:ascii="Times New Roman" w:eastAsiaTheme="minorEastAsia" w:hAnsi="Times New Roman" w:cs="Times New Roman"/>
          <w:color w:val="auto"/>
          <w:sz w:val="24"/>
          <w:szCs w:val="24"/>
          <w:lang w:eastAsia="ko-KR"/>
        </w:rPr>
        <w:t xml:space="preserve">2 _ Providing too much information that user </w:t>
      </w:r>
      <w:proofErr w:type="gramStart"/>
      <w:r w:rsidRPr="003C2C5E">
        <w:rPr>
          <w:rFonts w:ascii="Times New Roman" w:eastAsiaTheme="minorEastAsia" w:hAnsi="Times New Roman" w:cs="Times New Roman"/>
          <w:color w:val="auto"/>
          <w:sz w:val="24"/>
          <w:szCs w:val="24"/>
          <w:lang w:eastAsia="ko-KR"/>
        </w:rPr>
        <w:t>do</w:t>
      </w:r>
      <w:proofErr w:type="gramEnd"/>
      <w:r w:rsidRPr="003C2C5E">
        <w:rPr>
          <w:rFonts w:ascii="Times New Roman" w:eastAsiaTheme="minorEastAsia" w:hAnsi="Times New Roman" w:cs="Times New Roman"/>
          <w:color w:val="auto"/>
          <w:sz w:val="24"/>
          <w:szCs w:val="24"/>
          <w:lang w:eastAsia="ko-KR"/>
        </w:rPr>
        <w:t xml:space="preserve"> not need.</w:t>
      </w:r>
    </w:p>
    <w:p w14:paraId="3E672F15" w14:textId="6C575EAA" w:rsidR="00616380" w:rsidRPr="003C2C5E" w:rsidRDefault="00B822C7" w:rsidP="004C142F">
      <w:pPr>
        <w:spacing w:before="100" w:beforeAutospacing="1" w:after="100" w:afterAutospacing="1"/>
        <w:ind w:left="360"/>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 xml:space="preserve">3_ </w:t>
      </w:r>
      <w:r w:rsidR="004C142F" w:rsidRPr="003C2C5E">
        <w:rPr>
          <w:rFonts w:ascii="Times New Roman" w:eastAsia="Times New Roman" w:hAnsi="Times New Roman" w:cs="Times New Roman"/>
          <w:color w:val="auto"/>
          <w:sz w:val="24"/>
          <w:szCs w:val="24"/>
          <w:lang w:eastAsia="en-US"/>
        </w:rPr>
        <w:t>The class, status, and daytime that you use the most are hidden, which can make it difficult for you to find.</w:t>
      </w:r>
    </w:p>
    <w:p w14:paraId="24A94ABD" w14:textId="0B48A517" w:rsidR="00B32205" w:rsidRPr="003C2C5E" w:rsidRDefault="00B32205" w:rsidP="00B32205">
      <w:pPr>
        <w:pStyle w:val="a7"/>
        <w:numPr>
          <w:ilvl w:val="0"/>
          <w:numId w:val="3"/>
        </w:numPr>
        <w:suppressAutoHyphens w:val="0"/>
        <w:spacing w:before="100" w:beforeAutospacing="1" w:after="100" w:afterAutospacing="1" w:line="240" w:lineRule="auto"/>
        <w:rPr>
          <w:rFonts w:ascii="Times New Roman" w:eastAsia="Times New Roman" w:hAnsi="Times New Roman" w:cs="Times New Roman"/>
          <w:b/>
          <w:bCs/>
          <w:color w:val="auto"/>
          <w:sz w:val="24"/>
          <w:szCs w:val="24"/>
          <w:lang w:eastAsia="en-US"/>
        </w:rPr>
      </w:pPr>
      <w:r w:rsidRPr="003C2C5E">
        <w:rPr>
          <w:rFonts w:ascii="Times New Roman" w:eastAsia="Times New Roman" w:hAnsi="Times New Roman" w:cs="Times New Roman"/>
          <w:b/>
          <w:bCs/>
          <w:color w:val="auto"/>
          <w:sz w:val="24"/>
          <w:szCs w:val="24"/>
          <w:lang w:eastAsia="en-US"/>
        </w:rPr>
        <w:t>How could the issue be fixed?</w:t>
      </w:r>
    </w:p>
    <w:p w14:paraId="1961D947" w14:textId="77271C5A" w:rsidR="003D5355" w:rsidRPr="003C2C5E" w:rsidRDefault="003D5355" w:rsidP="003D5355">
      <w:p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If look closely, there are even old materials that users may not need. Modify such information so that users can get only the information they need.</w:t>
      </w:r>
    </w:p>
    <w:p w14:paraId="7BEE7FF3" w14:textId="77777777" w:rsidR="003D5355" w:rsidRPr="003C2C5E" w:rsidRDefault="003D5355" w:rsidP="003D5355">
      <w:p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 xml:space="preserve">It also configures large sizes of frequently used </w:t>
      </w:r>
      <w:proofErr w:type="gramStart"/>
      <w:r w:rsidRPr="003C2C5E">
        <w:rPr>
          <w:rFonts w:ascii="Times New Roman" w:eastAsia="Times New Roman" w:hAnsi="Times New Roman" w:cs="Times New Roman"/>
          <w:color w:val="auto"/>
          <w:sz w:val="24"/>
          <w:szCs w:val="24"/>
          <w:lang w:eastAsia="en-US"/>
        </w:rPr>
        <w:t>parts(</w:t>
      </w:r>
      <w:proofErr w:type="gramEnd"/>
      <w:r w:rsidRPr="003C2C5E">
        <w:rPr>
          <w:rFonts w:ascii="Times New Roman" w:eastAsia="Times New Roman" w:hAnsi="Times New Roman" w:cs="Times New Roman"/>
          <w:color w:val="auto"/>
          <w:sz w:val="24"/>
          <w:szCs w:val="24"/>
          <w:lang w:eastAsia="en-US"/>
        </w:rPr>
        <w:t>ex. sort by).</w:t>
      </w:r>
    </w:p>
    <w:p w14:paraId="263B3512" w14:textId="74E79899" w:rsidR="00B32205" w:rsidRPr="003C2C5E" w:rsidRDefault="003D5355" w:rsidP="003D5355">
      <w:pPr>
        <w:suppressAutoHyphens w:val="0"/>
        <w:spacing w:before="100" w:beforeAutospacing="1" w:after="100" w:afterAutospacing="1" w:line="240" w:lineRule="auto"/>
        <w:rPr>
          <w:rFonts w:ascii="Times New Roman" w:eastAsia="Times New Roman" w:hAnsi="Times New Roman" w:cs="Times New Roman"/>
          <w:color w:val="auto"/>
          <w:sz w:val="24"/>
          <w:szCs w:val="24"/>
          <w:lang w:eastAsia="en-US"/>
        </w:rPr>
      </w:pPr>
      <w:r w:rsidRPr="003C2C5E">
        <w:rPr>
          <w:rFonts w:ascii="Times New Roman" w:eastAsia="Times New Roman" w:hAnsi="Times New Roman" w:cs="Times New Roman"/>
          <w:color w:val="auto"/>
          <w:sz w:val="24"/>
          <w:szCs w:val="24"/>
          <w:lang w:eastAsia="en-US"/>
        </w:rPr>
        <w:t>If they have the same class (the class is the same, and only the professor is different), they should create another bar and modify it so that user can check the details below it.</w:t>
      </w:r>
    </w:p>
    <w:p w14:paraId="5B93632E" w14:textId="327790EC" w:rsidR="00B32205" w:rsidRPr="003C2C5E" w:rsidRDefault="00B32205" w:rsidP="00B32205">
      <w:pPr>
        <w:suppressAutoHyphens w:val="0"/>
        <w:spacing w:before="100" w:beforeAutospacing="1" w:after="100" w:afterAutospacing="1" w:line="240" w:lineRule="auto"/>
        <w:rPr>
          <w:rFonts w:ascii="Times New Roman" w:eastAsia="Times New Roman" w:hAnsi="Times New Roman" w:cs="Times New Roman"/>
          <w:i/>
          <w:iCs/>
          <w:color w:val="auto"/>
          <w:sz w:val="24"/>
          <w:szCs w:val="24"/>
          <w:lang w:eastAsia="en-US"/>
        </w:rPr>
      </w:pPr>
    </w:p>
    <w:sectPr w:rsidR="00B32205" w:rsidRPr="003C2C5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95E4" w14:textId="77777777" w:rsidR="004B4EE1" w:rsidRDefault="004B4EE1">
      <w:pPr>
        <w:spacing w:line="240" w:lineRule="auto"/>
      </w:pPr>
      <w:r>
        <w:separator/>
      </w:r>
    </w:p>
  </w:endnote>
  <w:endnote w:type="continuationSeparator" w:id="0">
    <w:p w14:paraId="3BA688BF" w14:textId="77777777" w:rsidR="004B4EE1" w:rsidRDefault="004B4E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2843" w14:textId="77777777" w:rsidR="00894330" w:rsidRDefault="0000000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EE21" w14:textId="77777777" w:rsidR="00894330" w:rsidRDefault="0000000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24D1" w14:textId="77777777" w:rsidR="00894330"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8233F" w14:textId="77777777" w:rsidR="004B4EE1" w:rsidRDefault="004B4EE1">
      <w:pPr>
        <w:spacing w:line="240" w:lineRule="auto"/>
      </w:pPr>
      <w:r>
        <w:separator/>
      </w:r>
    </w:p>
  </w:footnote>
  <w:footnote w:type="continuationSeparator" w:id="0">
    <w:p w14:paraId="082538C7" w14:textId="77777777" w:rsidR="004B4EE1" w:rsidRDefault="004B4E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E923" w14:textId="77777777" w:rsidR="0089433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1100" w14:textId="77777777" w:rsidR="00894330" w:rsidRDefault="0000000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B8AD2" w14:textId="77777777" w:rsidR="00894330"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7594"/>
    <w:multiLevelType w:val="hybridMultilevel"/>
    <w:tmpl w:val="08E816EC"/>
    <w:lvl w:ilvl="0" w:tplc="D620203E">
      <w:start w:val="1"/>
      <w:numFmt w:val="decimal"/>
      <w:lvlText w:val="%1."/>
      <w:lvlJc w:val="left"/>
      <w:pPr>
        <w:tabs>
          <w:tab w:val="num" w:pos="720"/>
        </w:tabs>
        <w:ind w:left="720" w:hanging="360"/>
      </w:pPr>
    </w:lvl>
    <w:lvl w:ilvl="1" w:tplc="51D83FB0" w:tentative="1">
      <w:start w:val="1"/>
      <w:numFmt w:val="decimal"/>
      <w:lvlText w:val="%2."/>
      <w:lvlJc w:val="left"/>
      <w:pPr>
        <w:tabs>
          <w:tab w:val="num" w:pos="1440"/>
        </w:tabs>
        <w:ind w:left="1440" w:hanging="360"/>
      </w:pPr>
    </w:lvl>
    <w:lvl w:ilvl="2" w:tplc="D4B4A966" w:tentative="1">
      <w:start w:val="1"/>
      <w:numFmt w:val="decimal"/>
      <w:lvlText w:val="%3."/>
      <w:lvlJc w:val="left"/>
      <w:pPr>
        <w:tabs>
          <w:tab w:val="num" w:pos="2160"/>
        </w:tabs>
        <w:ind w:left="2160" w:hanging="360"/>
      </w:pPr>
    </w:lvl>
    <w:lvl w:ilvl="3" w:tplc="4C4A1CB0" w:tentative="1">
      <w:start w:val="1"/>
      <w:numFmt w:val="decimal"/>
      <w:lvlText w:val="%4."/>
      <w:lvlJc w:val="left"/>
      <w:pPr>
        <w:tabs>
          <w:tab w:val="num" w:pos="2880"/>
        </w:tabs>
        <w:ind w:left="2880" w:hanging="360"/>
      </w:pPr>
    </w:lvl>
    <w:lvl w:ilvl="4" w:tplc="07B61CF8" w:tentative="1">
      <w:start w:val="1"/>
      <w:numFmt w:val="decimal"/>
      <w:lvlText w:val="%5."/>
      <w:lvlJc w:val="left"/>
      <w:pPr>
        <w:tabs>
          <w:tab w:val="num" w:pos="3600"/>
        </w:tabs>
        <w:ind w:left="3600" w:hanging="360"/>
      </w:pPr>
    </w:lvl>
    <w:lvl w:ilvl="5" w:tplc="C1B0F548" w:tentative="1">
      <w:start w:val="1"/>
      <w:numFmt w:val="decimal"/>
      <w:lvlText w:val="%6."/>
      <w:lvlJc w:val="left"/>
      <w:pPr>
        <w:tabs>
          <w:tab w:val="num" w:pos="4320"/>
        </w:tabs>
        <w:ind w:left="4320" w:hanging="360"/>
      </w:pPr>
    </w:lvl>
    <w:lvl w:ilvl="6" w:tplc="4CA6DEB6" w:tentative="1">
      <w:start w:val="1"/>
      <w:numFmt w:val="decimal"/>
      <w:lvlText w:val="%7."/>
      <w:lvlJc w:val="left"/>
      <w:pPr>
        <w:tabs>
          <w:tab w:val="num" w:pos="5040"/>
        </w:tabs>
        <w:ind w:left="5040" w:hanging="360"/>
      </w:pPr>
    </w:lvl>
    <w:lvl w:ilvl="7" w:tplc="83003214" w:tentative="1">
      <w:start w:val="1"/>
      <w:numFmt w:val="decimal"/>
      <w:lvlText w:val="%8."/>
      <w:lvlJc w:val="left"/>
      <w:pPr>
        <w:tabs>
          <w:tab w:val="num" w:pos="5760"/>
        </w:tabs>
        <w:ind w:left="5760" w:hanging="360"/>
      </w:pPr>
    </w:lvl>
    <w:lvl w:ilvl="8" w:tplc="793692A6" w:tentative="1">
      <w:start w:val="1"/>
      <w:numFmt w:val="decimal"/>
      <w:lvlText w:val="%9."/>
      <w:lvlJc w:val="left"/>
      <w:pPr>
        <w:tabs>
          <w:tab w:val="num" w:pos="6480"/>
        </w:tabs>
        <w:ind w:left="6480" w:hanging="360"/>
      </w:pPr>
    </w:lvl>
  </w:abstractNum>
  <w:abstractNum w:abstractNumId="1" w15:restartNumberingAfterBreak="0">
    <w:nsid w:val="5FFF0B89"/>
    <w:multiLevelType w:val="hybridMultilevel"/>
    <w:tmpl w:val="0C8E2968"/>
    <w:lvl w:ilvl="0" w:tplc="EC9477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F1CDF"/>
    <w:multiLevelType w:val="hybridMultilevel"/>
    <w:tmpl w:val="9EA481F4"/>
    <w:lvl w:ilvl="0" w:tplc="0804F30A">
      <w:start w:val="1"/>
      <w:numFmt w:val="decimal"/>
      <w:lvlText w:val="%1."/>
      <w:lvlJc w:val="left"/>
      <w:pPr>
        <w:tabs>
          <w:tab w:val="num" w:pos="720"/>
        </w:tabs>
        <w:ind w:left="720" w:hanging="360"/>
      </w:pPr>
    </w:lvl>
    <w:lvl w:ilvl="1" w:tplc="53066EE2" w:tentative="1">
      <w:start w:val="1"/>
      <w:numFmt w:val="decimal"/>
      <w:lvlText w:val="%2."/>
      <w:lvlJc w:val="left"/>
      <w:pPr>
        <w:tabs>
          <w:tab w:val="num" w:pos="1440"/>
        </w:tabs>
        <w:ind w:left="1440" w:hanging="360"/>
      </w:pPr>
    </w:lvl>
    <w:lvl w:ilvl="2" w:tplc="44D05050" w:tentative="1">
      <w:start w:val="1"/>
      <w:numFmt w:val="decimal"/>
      <w:lvlText w:val="%3."/>
      <w:lvlJc w:val="left"/>
      <w:pPr>
        <w:tabs>
          <w:tab w:val="num" w:pos="2160"/>
        </w:tabs>
        <w:ind w:left="2160" w:hanging="360"/>
      </w:pPr>
    </w:lvl>
    <w:lvl w:ilvl="3" w:tplc="7CD21BBE" w:tentative="1">
      <w:start w:val="1"/>
      <w:numFmt w:val="decimal"/>
      <w:lvlText w:val="%4."/>
      <w:lvlJc w:val="left"/>
      <w:pPr>
        <w:tabs>
          <w:tab w:val="num" w:pos="2880"/>
        </w:tabs>
        <w:ind w:left="2880" w:hanging="360"/>
      </w:pPr>
    </w:lvl>
    <w:lvl w:ilvl="4" w:tplc="8DA6B9BA" w:tentative="1">
      <w:start w:val="1"/>
      <w:numFmt w:val="decimal"/>
      <w:lvlText w:val="%5."/>
      <w:lvlJc w:val="left"/>
      <w:pPr>
        <w:tabs>
          <w:tab w:val="num" w:pos="3600"/>
        </w:tabs>
        <w:ind w:left="3600" w:hanging="360"/>
      </w:pPr>
    </w:lvl>
    <w:lvl w:ilvl="5" w:tplc="9AB6CD7E" w:tentative="1">
      <w:start w:val="1"/>
      <w:numFmt w:val="decimal"/>
      <w:lvlText w:val="%6."/>
      <w:lvlJc w:val="left"/>
      <w:pPr>
        <w:tabs>
          <w:tab w:val="num" w:pos="4320"/>
        </w:tabs>
        <w:ind w:left="4320" w:hanging="360"/>
      </w:pPr>
    </w:lvl>
    <w:lvl w:ilvl="6" w:tplc="18DCFC56" w:tentative="1">
      <w:start w:val="1"/>
      <w:numFmt w:val="decimal"/>
      <w:lvlText w:val="%7."/>
      <w:lvlJc w:val="left"/>
      <w:pPr>
        <w:tabs>
          <w:tab w:val="num" w:pos="5040"/>
        </w:tabs>
        <w:ind w:left="5040" w:hanging="360"/>
      </w:pPr>
    </w:lvl>
    <w:lvl w:ilvl="7" w:tplc="09F2049C" w:tentative="1">
      <w:start w:val="1"/>
      <w:numFmt w:val="decimal"/>
      <w:lvlText w:val="%8."/>
      <w:lvlJc w:val="left"/>
      <w:pPr>
        <w:tabs>
          <w:tab w:val="num" w:pos="5760"/>
        </w:tabs>
        <w:ind w:left="5760" w:hanging="360"/>
      </w:pPr>
    </w:lvl>
    <w:lvl w:ilvl="8" w:tplc="0D2A7ED8" w:tentative="1">
      <w:start w:val="1"/>
      <w:numFmt w:val="decimal"/>
      <w:lvlText w:val="%9."/>
      <w:lvlJc w:val="left"/>
      <w:pPr>
        <w:tabs>
          <w:tab w:val="num" w:pos="6480"/>
        </w:tabs>
        <w:ind w:left="6480" w:hanging="360"/>
      </w:pPr>
    </w:lvl>
  </w:abstractNum>
  <w:num w:numId="1" w16cid:durableId="696124987">
    <w:abstractNumId w:val="2"/>
  </w:num>
  <w:num w:numId="2" w16cid:durableId="1855998290">
    <w:abstractNumId w:val="0"/>
  </w:num>
  <w:num w:numId="3" w16cid:durableId="202343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7D"/>
    <w:rsid w:val="000066F6"/>
    <w:rsid w:val="0003281A"/>
    <w:rsid w:val="00147669"/>
    <w:rsid w:val="00160B99"/>
    <w:rsid w:val="001824F0"/>
    <w:rsid w:val="001B52E4"/>
    <w:rsid w:val="00207AA7"/>
    <w:rsid w:val="00271A0A"/>
    <w:rsid w:val="00340EA1"/>
    <w:rsid w:val="003C2C5E"/>
    <w:rsid w:val="003D5355"/>
    <w:rsid w:val="004B4EE1"/>
    <w:rsid w:val="004C142F"/>
    <w:rsid w:val="005F7259"/>
    <w:rsid w:val="00616380"/>
    <w:rsid w:val="006B4945"/>
    <w:rsid w:val="0072217D"/>
    <w:rsid w:val="00922B14"/>
    <w:rsid w:val="0092757B"/>
    <w:rsid w:val="009E75B4"/>
    <w:rsid w:val="00A13D1B"/>
    <w:rsid w:val="00A43E8A"/>
    <w:rsid w:val="00A60D9B"/>
    <w:rsid w:val="00A8070B"/>
    <w:rsid w:val="00AE7B8D"/>
    <w:rsid w:val="00B32205"/>
    <w:rsid w:val="00B613C9"/>
    <w:rsid w:val="00B822C7"/>
    <w:rsid w:val="00BC0A2D"/>
    <w:rsid w:val="00BE4706"/>
    <w:rsid w:val="00C04390"/>
    <w:rsid w:val="00C051CD"/>
    <w:rsid w:val="00DF2647"/>
    <w:rsid w:val="00E51124"/>
    <w:rsid w:val="00F72D5B"/>
    <w:rsid w:val="00FC145E"/>
    <w:rsid w:val="00FE41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400D"/>
  <w15:chartTrackingRefBased/>
  <w15:docId w15:val="{98C489DA-59D1-BC47-B60F-424031C1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17D"/>
    <w:pPr>
      <w:suppressAutoHyphens/>
      <w:spacing w:line="276" w:lineRule="auto"/>
    </w:pPr>
    <w:rPr>
      <w:rFonts w:ascii="Arial" w:eastAsia="Arial" w:hAnsi="Arial" w:cs="Arial"/>
      <w:color w:val="000000"/>
      <w:sz w:val="22"/>
      <w:szCs w:val="22"/>
      <w:lang w:eastAsia="ar-SA"/>
    </w:rPr>
  </w:style>
  <w:style w:type="paragraph" w:styleId="3">
    <w:name w:val="heading 3"/>
    <w:basedOn w:val="a"/>
    <w:next w:val="a"/>
    <w:link w:val="3Char"/>
    <w:uiPriority w:val="9"/>
    <w:semiHidden/>
    <w:unhideWhenUsed/>
    <w:qFormat/>
    <w:rsid w:val="00922B1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1">
    <w:name w:val="1.1.1."/>
    <w:basedOn w:val="a"/>
    <w:next w:val="3"/>
    <w:qFormat/>
    <w:rsid w:val="00922B14"/>
    <w:pPr>
      <w:keepNext/>
      <w:keepLines/>
      <w:spacing w:before="40"/>
      <w:outlineLvl w:val="2"/>
    </w:pPr>
    <w:rPr>
      <w:rFonts w:eastAsiaTheme="majorEastAsia" w:cs="Times New Roman"/>
      <w:color w:val="000000" w:themeColor="text1"/>
    </w:rPr>
  </w:style>
  <w:style w:type="character" w:customStyle="1" w:styleId="3Char">
    <w:name w:val="제목 3 Char"/>
    <w:basedOn w:val="a0"/>
    <w:link w:val="3"/>
    <w:uiPriority w:val="9"/>
    <w:semiHidden/>
    <w:rsid w:val="00922B14"/>
    <w:rPr>
      <w:rFonts w:asciiTheme="majorHAnsi" w:eastAsiaTheme="majorEastAsia" w:hAnsiTheme="majorHAnsi" w:cstheme="majorBidi"/>
      <w:color w:val="1F3763" w:themeColor="accent1" w:themeShade="7F"/>
    </w:rPr>
  </w:style>
  <w:style w:type="paragraph" w:styleId="a3">
    <w:name w:val="header"/>
    <w:basedOn w:val="a"/>
    <w:link w:val="Char"/>
    <w:uiPriority w:val="99"/>
    <w:unhideWhenUsed/>
    <w:rsid w:val="0072217D"/>
    <w:pPr>
      <w:tabs>
        <w:tab w:val="center" w:pos="4680"/>
        <w:tab w:val="right" w:pos="9360"/>
      </w:tabs>
    </w:pPr>
  </w:style>
  <w:style w:type="character" w:customStyle="1" w:styleId="Char">
    <w:name w:val="머리글 Char"/>
    <w:basedOn w:val="a0"/>
    <w:link w:val="a3"/>
    <w:uiPriority w:val="99"/>
    <w:rsid w:val="0072217D"/>
    <w:rPr>
      <w:rFonts w:ascii="Arial" w:eastAsia="Arial" w:hAnsi="Arial" w:cs="Arial"/>
      <w:color w:val="000000"/>
      <w:sz w:val="22"/>
      <w:szCs w:val="22"/>
      <w:lang w:eastAsia="ar-SA"/>
    </w:rPr>
  </w:style>
  <w:style w:type="paragraph" w:styleId="a4">
    <w:name w:val="footer"/>
    <w:basedOn w:val="a"/>
    <w:link w:val="Char0"/>
    <w:uiPriority w:val="99"/>
    <w:unhideWhenUsed/>
    <w:rsid w:val="0072217D"/>
    <w:pPr>
      <w:tabs>
        <w:tab w:val="center" w:pos="4680"/>
        <w:tab w:val="right" w:pos="9360"/>
      </w:tabs>
    </w:pPr>
  </w:style>
  <w:style w:type="character" w:customStyle="1" w:styleId="Char0">
    <w:name w:val="바닥글 Char"/>
    <w:basedOn w:val="a0"/>
    <w:link w:val="a4"/>
    <w:uiPriority w:val="99"/>
    <w:rsid w:val="0072217D"/>
    <w:rPr>
      <w:rFonts w:ascii="Arial" w:eastAsia="Arial" w:hAnsi="Arial" w:cs="Arial"/>
      <w:color w:val="000000"/>
      <w:sz w:val="22"/>
      <w:szCs w:val="22"/>
      <w:lang w:eastAsia="ar-SA"/>
    </w:rPr>
  </w:style>
  <w:style w:type="character" w:styleId="a5">
    <w:name w:val="Hyperlink"/>
    <w:basedOn w:val="a0"/>
    <w:uiPriority w:val="99"/>
    <w:unhideWhenUsed/>
    <w:rsid w:val="0072217D"/>
    <w:rPr>
      <w:color w:val="0563C1" w:themeColor="hyperlink"/>
      <w:u w:val="single"/>
    </w:rPr>
  </w:style>
  <w:style w:type="character" w:styleId="a6">
    <w:name w:val="Unresolved Mention"/>
    <w:basedOn w:val="a0"/>
    <w:uiPriority w:val="99"/>
    <w:semiHidden/>
    <w:unhideWhenUsed/>
    <w:rsid w:val="0072217D"/>
    <w:rPr>
      <w:color w:val="605E5C"/>
      <w:shd w:val="clear" w:color="auto" w:fill="E1DFDD"/>
    </w:rPr>
  </w:style>
  <w:style w:type="paragraph" w:styleId="a7">
    <w:name w:val="List Paragraph"/>
    <w:basedOn w:val="a"/>
    <w:uiPriority w:val="34"/>
    <w:qFormat/>
    <w:rsid w:val="00B32205"/>
    <w:pPr>
      <w:ind w:left="720"/>
      <w:contextualSpacing/>
    </w:pPr>
  </w:style>
  <w:style w:type="paragraph" w:styleId="a8">
    <w:name w:val="Normal (Web)"/>
    <w:basedOn w:val="a"/>
    <w:uiPriority w:val="99"/>
    <w:semiHidden/>
    <w:unhideWhenUsed/>
    <w:rsid w:val="00616380"/>
    <w:pPr>
      <w:suppressAutoHyphens w:val="0"/>
      <w:spacing w:before="100" w:beforeAutospacing="1" w:after="100" w:afterAutospacing="1" w:line="240" w:lineRule="auto"/>
    </w:pPr>
    <w:rPr>
      <w:rFonts w:ascii="굴림" w:eastAsia="굴림" w:hAnsi="굴림" w:cs="굴림"/>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400">
      <w:bodyDiv w:val="1"/>
      <w:marLeft w:val="0"/>
      <w:marRight w:val="0"/>
      <w:marTop w:val="0"/>
      <w:marBottom w:val="0"/>
      <w:divBdr>
        <w:top w:val="none" w:sz="0" w:space="0" w:color="auto"/>
        <w:left w:val="none" w:sz="0" w:space="0" w:color="auto"/>
        <w:bottom w:val="none" w:sz="0" w:space="0" w:color="auto"/>
        <w:right w:val="none" w:sz="0" w:space="0" w:color="auto"/>
      </w:divBdr>
      <w:divsChild>
        <w:div w:id="1586185654">
          <w:marLeft w:val="0"/>
          <w:marRight w:val="0"/>
          <w:marTop w:val="0"/>
          <w:marBottom w:val="0"/>
          <w:divBdr>
            <w:top w:val="none" w:sz="0" w:space="0" w:color="auto"/>
            <w:left w:val="none" w:sz="0" w:space="0" w:color="auto"/>
            <w:bottom w:val="none" w:sz="0" w:space="0" w:color="auto"/>
            <w:right w:val="none" w:sz="0" w:space="0" w:color="auto"/>
          </w:divBdr>
        </w:div>
      </w:divsChild>
    </w:div>
    <w:div w:id="109133105">
      <w:bodyDiv w:val="1"/>
      <w:marLeft w:val="0"/>
      <w:marRight w:val="0"/>
      <w:marTop w:val="0"/>
      <w:marBottom w:val="0"/>
      <w:divBdr>
        <w:top w:val="none" w:sz="0" w:space="0" w:color="auto"/>
        <w:left w:val="none" w:sz="0" w:space="0" w:color="auto"/>
        <w:bottom w:val="none" w:sz="0" w:space="0" w:color="auto"/>
        <w:right w:val="none" w:sz="0" w:space="0" w:color="auto"/>
      </w:divBdr>
      <w:divsChild>
        <w:div w:id="1039940067">
          <w:marLeft w:val="677"/>
          <w:marRight w:val="374"/>
          <w:marTop w:val="80"/>
          <w:marBottom w:val="0"/>
          <w:divBdr>
            <w:top w:val="none" w:sz="0" w:space="0" w:color="auto"/>
            <w:left w:val="none" w:sz="0" w:space="0" w:color="auto"/>
            <w:bottom w:val="none" w:sz="0" w:space="0" w:color="auto"/>
            <w:right w:val="none" w:sz="0" w:space="0" w:color="auto"/>
          </w:divBdr>
        </w:div>
        <w:div w:id="457262082">
          <w:marLeft w:val="677"/>
          <w:marRight w:val="374"/>
          <w:marTop w:val="80"/>
          <w:marBottom w:val="0"/>
          <w:divBdr>
            <w:top w:val="none" w:sz="0" w:space="0" w:color="auto"/>
            <w:left w:val="none" w:sz="0" w:space="0" w:color="auto"/>
            <w:bottom w:val="none" w:sz="0" w:space="0" w:color="auto"/>
            <w:right w:val="none" w:sz="0" w:space="0" w:color="auto"/>
          </w:divBdr>
        </w:div>
        <w:div w:id="1211530570">
          <w:marLeft w:val="677"/>
          <w:marRight w:val="374"/>
          <w:marTop w:val="80"/>
          <w:marBottom w:val="0"/>
          <w:divBdr>
            <w:top w:val="none" w:sz="0" w:space="0" w:color="auto"/>
            <w:left w:val="none" w:sz="0" w:space="0" w:color="auto"/>
            <w:bottom w:val="none" w:sz="0" w:space="0" w:color="auto"/>
            <w:right w:val="none" w:sz="0" w:space="0" w:color="auto"/>
          </w:divBdr>
        </w:div>
        <w:div w:id="1467315594">
          <w:marLeft w:val="677"/>
          <w:marRight w:val="374"/>
          <w:marTop w:val="80"/>
          <w:marBottom w:val="0"/>
          <w:divBdr>
            <w:top w:val="none" w:sz="0" w:space="0" w:color="auto"/>
            <w:left w:val="none" w:sz="0" w:space="0" w:color="auto"/>
            <w:bottom w:val="none" w:sz="0" w:space="0" w:color="auto"/>
            <w:right w:val="none" w:sz="0" w:space="0" w:color="auto"/>
          </w:divBdr>
        </w:div>
        <w:div w:id="1812793311">
          <w:marLeft w:val="677"/>
          <w:marRight w:val="374"/>
          <w:marTop w:val="80"/>
          <w:marBottom w:val="0"/>
          <w:divBdr>
            <w:top w:val="none" w:sz="0" w:space="0" w:color="auto"/>
            <w:left w:val="none" w:sz="0" w:space="0" w:color="auto"/>
            <w:bottom w:val="none" w:sz="0" w:space="0" w:color="auto"/>
            <w:right w:val="none" w:sz="0" w:space="0" w:color="auto"/>
          </w:divBdr>
        </w:div>
      </w:divsChild>
    </w:div>
    <w:div w:id="371467438">
      <w:bodyDiv w:val="1"/>
      <w:marLeft w:val="0"/>
      <w:marRight w:val="0"/>
      <w:marTop w:val="0"/>
      <w:marBottom w:val="0"/>
      <w:divBdr>
        <w:top w:val="none" w:sz="0" w:space="0" w:color="auto"/>
        <w:left w:val="none" w:sz="0" w:space="0" w:color="auto"/>
        <w:bottom w:val="none" w:sz="0" w:space="0" w:color="auto"/>
        <w:right w:val="none" w:sz="0" w:space="0" w:color="auto"/>
      </w:divBdr>
      <w:divsChild>
        <w:div w:id="872426920">
          <w:marLeft w:val="0"/>
          <w:marRight w:val="0"/>
          <w:marTop w:val="0"/>
          <w:marBottom w:val="0"/>
          <w:divBdr>
            <w:top w:val="none" w:sz="0" w:space="0" w:color="auto"/>
            <w:left w:val="none" w:sz="0" w:space="0" w:color="auto"/>
            <w:bottom w:val="none" w:sz="0" w:space="0" w:color="auto"/>
            <w:right w:val="none" w:sz="0" w:space="0" w:color="auto"/>
          </w:divBdr>
        </w:div>
      </w:divsChild>
    </w:div>
    <w:div w:id="737557069">
      <w:bodyDiv w:val="1"/>
      <w:marLeft w:val="0"/>
      <w:marRight w:val="0"/>
      <w:marTop w:val="0"/>
      <w:marBottom w:val="0"/>
      <w:divBdr>
        <w:top w:val="none" w:sz="0" w:space="0" w:color="auto"/>
        <w:left w:val="none" w:sz="0" w:space="0" w:color="auto"/>
        <w:bottom w:val="none" w:sz="0" w:space="0" w:color="auto"/>
        <w:right w:val="none" w:sz="0" w:space="0" w:color="auto"/>
      </w:divBdr>
      <w:divsChild>
        <w:div w:id="646281946">
          <w:marLeft w:val="0"/>
          <w:marRight w:val="0"/>
          <w:marTop w:val="0"/>
          <w:marBottom w:val="0"/>
          <w:divBdr>
            <w:top w:val="none" w:sz="0" w:space="0" w:color="auto"/>
            <w:left w:val="none" w:sz="0" w:space="0" w:color="auto"/>
            <w:bottom w:val="none" w:sz="0" w:space="0" w:color="auto"/>
            <w:right w:val="none" w:sz="0" w:space="0" w:color="auto"/>
          </w:divBdr>
        </w:div>
      </w:divsChild>
    </w:div>
    <w:div w:id="860318702">
      <w:bodyDiv w:val="1"/>
      <w:marLeft w:val="0"/>
      <w:marRight w:val="0"/>
      <w:marTop w:val="0"/>
      <w:marBottom w:val="0"/>
      <w:divBdr>
        <w:top w:val="none" w:sz="0" w:space="0" w:color="auto"/>
        <w:left w:val="none" w:sz="0" w:space="0" w:color="auto"/>
        <w:bottom w:val="none" w:sz="0" w:space="0" w:color="auto"/>
        <w:right w:val="none" w:sz="0" w:space="0" w:color="auto"/>
      </w:divBdr>
      <w:divsChild>
        <w:div w:id="1640070831">
          <w:marLeft w:val="677"/>
          <w:marRight w:val="374"/>
          <w:marTop w:val="80"/>
          <w:marBottom w:val="0"/>
          <w:divBdr>
            <w:top w:val="none" w:sz="0" w:space="0" w:color="auto"/>
            <w:left w:val="none" w:sz="0" w:space="0" w:color="auto"/>
            <w:bottom w:val="none" w:sz="0" w:space="0" w:color="auto"/>
            <w:right w:val="none" w:sz="0" w:space="0" w:color="auto"/>
          </w:divBdr>
        </w:div>
      </w:divsChild>
    </w:div>
    <w:div w:id="1300040844">
      <w:bodyDiv w:val="1"/>
      <w:marLeft w:val="0"/>
      <w:marRight w:val="0"/>
      <w:marTop w:val="0"/>
      <w:marBottom w:val="0"/>
      <w:divBdr>
        <w:top w:val="none" w:sz="0" w:space="0" w:color="auto"/>
        <w:left w:val="none" w:sz="0" w:space="0" w:color="auto"/>
        <w:bottom w:val="none" w:sz="0" w:space="0" w:color="auto"/>
        <w:right w:val="none" w:sz="0" w:space="0" w:color="auto"/>
      </w:divBdr>
      <w:divsChild>
        <w:div w:id="962080583">
          <w:marLeft w:val="0"/>
          <w:marRight w:val="0"/>
          <w:marTop w:val="0"/>
          <w:marBottom w:val="0"/>
          <w:divBdr>
            <w:top w:val="none" w:sz="0" w:space="0" w:color="auto"/>
            <w:left w:val="none" w:sz="0" w:space="0" w:color="auto"/>
            <w:bottom w:val="none" w:sz="0" w:space="0" w:color="auto"/>
            <w:right w:val="none" w:sz="0" w:space="0" w:color="auto"/>
          </w:divBdr>
        </w:div>
      </w:divsChild>
    </w:div>
    <w:div w:id="172394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eterpanbu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217</Words>
  <Characters>1237</Characters>
  <Application>Microsoft Office Word</Application>
  <DocSecurity>0</DocSecurity>
  <Lines>10</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 Lee</dc:creator>
  <cp:keywords/>
  <dc:description/>
  <cp:lastModifiedBy>상화 이</cp:lastModifiedBy>
  <cp:revision>9</cp:revision>
  <dcterms:created xsi:type="dcterms:W3CDTF">2022-09-22T12:22:00Z</dcterms:created>
  <dcterms:modified xsi:type="dcterms:W3CDTF">2022-09-26T21:46:00Z</dcterms:modified>
</cp:coreProperties>
</file>