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3ACB9" w14:textId="77777777"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COURSE INFORMATION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2835"/>
        <w:gridCol w:w="1545"/>
        <w:gridCol w:w="3120"/>
      </w:tblGrid>
      <w:tr w:rsidR="007F6400" w:rsidRPr="007F6400" w14:paraId="5A93E7E2" w14:textId="77777777" w:rsidTr="007F6400">
        <w:tc>
          <w:tcPr>
            <w:tcW w:w="1830" w:type="dxa"/>
            <w:tcBorders>
              <w:top w:val="nil"/>
              <w:left w:val="nil"/>
              <w:bottom w:val="nil"/>
              <w:right w:val="nil"/>
            </w:tcBorders>
            <w:hideMark/>
          </w:tcPr>
          <w:p w14:paraId="06360250"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Course title: </w:t>
            </w:r>
          </w:p>
        </w:tc>
        <w:tc>
          <w:tcPr>
            <w:tcW w:w="7500" w:type="dxa"/>
            <w:gridSpan w:val="3"/>
            <w:tcBorders>
              <w:top w:val="nil"/>
              <w:left w:val="nil"/>
              <w:bottom w:val="nil"/>
              <w:right w:val="nil"/>
            </w:tcBorders>
            <w:hideMark/>
          </w:tcPr>
          <w:p w14:paraId="61036704" w14:textId="6276D4A3" w:rsidR="007F6400" w:rsidRPr="007F6400" w:rsidRDefault="0001483E" w:rsidP="007F6400">
            <w:pPr>
              <w:spacing w:after="0" w:line="240" w:lineRule="auto"/>
              <w:textAlignment w:val="baseline"/>
              <w:rPr>
                <w:rFonts w:ascii="Times New Roman" w:eastAsia="Times New Roman" w:hAnsi="Times New Roman" w:cs="Times New Roman"/>
                <w:sz w:val="24"/>
                <w:szCs w:val="24"/>
              </w:rPr>
            </w:pPr>
            <w:r w:rsidRPr="0001483E">
              <w:rPr>
                <w:rFonts w:ascii="Calibri" w:eastAsia="Times New Roman" w:hAnsi="Calibri" w:cs="Calibri"/>
              </w:rPr>
              <w:t>Real Estate Economics</w:t>
            </w:r>
          </w:p>
        </w:tc>
      </w:tr>
      <w:tr w:rsidR="007F6400" w:rsidRPr="007F6400" w14:paraId="12E1B25C" w14:textId="77777777" w:rsidTr="007F6400">
        <w:tc>
          <w:tcPr>
            <w:tcW w:w="1830" w:type="dxa"/>
            <w:tcBorders>
              <w:top w:val="nil"/>
              <w:left w:val="nil"/>
              <w:bottom w:val="nil"/>
              <w:right w:val="nil"/>
            </w:tcBorders>
            <w:hideMark/>
          </w:tcPr>
          <w:p w14:paraId="7733A45C"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Course code: </w:t>
            </w:r>
          </w:p>
        </w:tc>
        <w:tc>
          <w:tcPr>
            <w:tcW w:w="2835" w:type="dxa"/>
            <w:tcBorders>
              <w:top w:val="nil"/>
              <w:left w:val="nil"/>
              <w:bottom w:val="nil"/>
              <w:right w:val="nil"/>
            </w:tcBorders>
            <w:hideMark/>
          </w:tcPr>
          <w:p w14:paraId="133566C5" w14:textId="74027C0A" w:rsidR="007F6400" w:rsidRPr="007F6400" w:rsidRDefault="0001483E"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COMM 407</w:t>
            </w:r>
            <w:r w:rsidR="007F6400" w:rsidRPr="007F6400">
              <w:rPr>
                <w:rFonts w:ascii="Calibri" w:eastAsia="Times New Roman" w:hAnsi="Calibri" w:cs="Calibri"/>
              </w:rPr>
              <w:t> </w:t>
            </w:r>
          </w:p>
        </w:tc>
        <w:tc>
          <w:tcPr>
            <w:tcW w:w="1545" w:type="dxa"/>
            <w:tcBorders>
              <w:top w:val="nil"/>
              <w:left w:val="nil"/>
              <w:bottom w:val="nil"/>
              <w:right w:val="nil"/>
            </w:tcBorders>
            <w:hideMark/>
          </w:tcPr>
          <w:p w14:paraId="02B44519"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Credits: </w:t>
            </w:r>
          </w:p>
        </w:tc>
        <w:tc>
          <w:tcPr>
            <w:tcW w:w="3105" w:type="dxa"/>
            <w:tcBorders>
              <w:top w:val="nil"/>
              <w:left w:val="nil"/>
              <w:bottom w:val="nil"/>
              <w:right w:val="nil"/>
            </w:tcBorders>
            <w:hideMark/>
          </w:tcPr>
          <w:p w14:paraId="58CB8607" w14:textId="06099FA6" w:rsidR="007F6400" w:rsidRPr="007F6400" w:rsidRDefault="0001483E"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3</w:t>
            </w:r>
          </w:p>
        </w:tc>
      </w:tr>
      <w:tr w:rsidR="007F6400" w:rsidRPr="007F6400" w14:paraId="50711C97" w14:textId="77777777" w:rsidTr="007F6400">
        <w:tc>
          <w:tcPr>
            <w:tcW w:w="1830" w:type="dxa"/>
            <w:tcBorders>
              <w:top w:val="nil"/>
              <w:left w:val="nil"/>
              <w:bottom w:val="nil"/>
              <w:right w:val="nil"/>
            </w:tcBorders>
            <w:hideMark/>
          </w:tcPr>
          <w:p w14:paraId="7784288B"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Session and term: </w:t>
            </w:r>
          </w:p>
        </w:tc>
        <w:tc>
          <w:tcPr>
            <w:tcW w:w="2835" w:type="dxa"/>
            <w:tcBorders>
              <w:top w:val="nil"/>
              <w:left w:val="nil"/>
              <w:bottom w:val="nil"/>
              <w:right w:val="nil"/>
            </w:tcBorders>
            <w:hideMark/>
          </w:tcPr>
          <w:p w14:paraId="24145462" w14:textId="12618006" w:rsidR="007F6400" w:rsidRPr="007F6400" w:rsidRDefault="0001483E"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2025W2</w:t>
            </w:r>
          </w:p>
        </w:tc>
        <w:tc>
          <w:tcPr>
            <w:tcW w:w="1545" w:type="dxa"/>
            <w:tcBorders>
              <w:top w:val="nil"/>
              <w:left w:val="nil"/>
              <w:bottom w:val="nil"/>
              <w:right w:val="nil"/>
            </w:tcBorders>
            <w:hideMark/>
          </w:tcPr>
          <w:p w14:paraId="3AF5FF0E"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Class location: </w:t>
            </w:r>
          </w:p>
        </w:tc>
        <w:tc>
          <w:tcPr>
            <w:tcW w:w="3105" w:type="dxa"/>
            <w:tcBorders>
              <w:top w:val="nil"/>
              <w:left w:val="nil"/>
              <w:bottom w:val="nil"/>
              <w:right w:val="nil"/>
            </w:tcBorders>
            <w:hideMark/>
          </w:tcPr>
          <w:p w14:paraId="0A46928F" w14:textId="7CE84B29" w:rsidR="007F6400" w:rsidRPr="007F6400" w:rsidRDefault="0001483E"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Henry Angus 296</w:t>
            </w:r>
          </w:p>
        </w:tc>
      </w:tr>
      <w:tr w:rsidR="007F6400" w:rsidRPr="007F6400" w14:paraId="24037571" w14:textId="77777777" w:rsidTr="007F6400">
        <w:tc>
          <w:tcPr>
            <w:tcW w:w="1830" w:type="dxa"/>
            <w:tcBorders>
              <w:top w:val="nil"/>
              <w:left w:val="nil"/>
              <w:bottom w:val="nil"/>
              <w:right w:val="nil"/>
            </w:tcBorders>
            <w:hideMark/>
          </w:tcPr>
          <w:p w14:paraId="1E629FE1"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Section(s): </w:t>
            </w:r>
          </w:p>
        </w:tc>
        <w:tc>
          <w:tcPr>
            <w:tcW w:w="2835" w:type="dxa"/>
            <w:tcBorders>
              <w:top w:val="nil"/>
              <w:left w:val="nil"/>
              <w:bottom w:val="nil"/>
              <w:right w:val="nil"/>
            </w:tcBorders>
            <w:hideMark/>
          </w:tcPr>
          <w:p w14:paraId="489C381B" w14:textId="6244188D" w:rsidR="007F6400" w:rsidRPr="007F6400" w:rsidRDefault="0001483E"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201, 202</w:t>
            </w:r>
          </w:p>
        </w:tc>
        <w:tc>
          <w:tcPr>
            <w:tcW w:w="1545" w:type="dxa"/>
            <w:tcBorders>
              <w:top w:val="nil"/>
              <w:left w:val="nil"/>
              <w:bottom w:val="nil"/>
              <w:right w:val="nil"/>
            </w:tcBorders>
            <w:hideMark/>
          </w:tcPr>
          <w:p w14:paraId="2C213495"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Class times: </w:t>
            </w:r>
          </w:p>
        </w:tc>
        <w:tc>
          <w:tcPr>
            <w:tcW w:w="3105" w:type="dxa"/>
            <w:tcBorders>
              <w:top w:val="nil"/>
              <w:left w:val="nil"/>
              <w:bottom w:val="nil"/>
              <w:right w:val="nil"/>
            </w:tcBorders>
            <w:hideMark/>
          </w:tcPr>
          <w:p w14:paraId="10EB0AA1" w14:textId="507CF0AF" w:rsidR="007F6400" w:rsidRPr="007F6400" w:rsidRDefault="0001483E" w:rsidP="007F6400">
            <w:pPr>
              <w:spacing w:after="0" w:line="240" w:lineRule="auto"/>
              <w:textAlignment w:val="baseline"/>
              <w:rPr>
                <w:rFonts w:ascii="Times New Roman" w:eastAsia="Times New Roman" w:hAnsi="Times New Roman" w:cs="Times New Roman"/>
                <w:sz w:val="24"/>
                <w:szCs w:val="24"/>
              </w:rPr>
            </w:pPr>
            <w:r w:rsidRPr="0001483E">
              <w:rPr>
                <w:rFonts w:ascii="Calibri" w:eastAsia="Times New Roman" w:hAnsi="Calibri" w:cs="Calibri"/>
              </w:rPr>
              <w:t>201: Tue/Thu 11:00–12:30</w:t>
            </w:r>
            <w:r>
              <w:rPr>
                <w:rFonts w:ascii="Calibri" w:eastAsia="Times New Roman" w:hAnsi="Calibri" w:cs="Calibri"/>
              </w:rPr>
              <w:br/>
            </w:r>
            <w:r w:rsidRPr="0001483E">
              <w:rPr>
                <w:rFonts w:ascii="Calibri" w:eastAsia="Times New Roman" w:hAnsi="Calibri" w:cs="Calibri"/>
              </w:rPr>
              <w:t>202: Tue/Thu 2:00–3:30</w:t>
            </w:r>
          </w:p>
        </w:tc>
      </w:tr>
      <w:tr w:rsidR="007F6400" w:rsidRPr="007F6400" w14:paraId="294A9A46" w14:textId="77777777" w:rsidTr="007F6400">
        <w:tc>
          <w:tcPr>
            <w:tcW w:w="1830" w:type="dxa"/>
            <w:tcBorders>
              <w:top w:val="nil"/>
              <w:left w:val="nil"/>
              <w:bottom w:val="nil"/>
              <w:right w:val="nil"/>
            </w:tcBorders>
            <w:hideMark/>
          </w:tcPr>
          <w:p w14:paraId="33BD374F"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Course duration: </w:t>
            </w:r>
          </w:p>
        </w:tc>
        <w:tc>
          <w:tcPr>
            <w:tcW w:w="2835" w:type="dxa"/>
            <w:tcBorders>
              <w:top w:val="nil"/>
              <w:left w:val="nil"/>
              <w:bottom w:val="nil"/>
              <w:right w:val="nil"/>
            </w:tcBorders>
            <w:hideMark/>
          </w:tcPr>
          <w:p w14:paraId="7CFFA192" w14:textId="1FA5F83D" w:rsidR="007F6400" w:rsidRPr="007F6400" w:rsidRDefault="0001483E"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2026-1-6 to 2026-4-9</w:t>
            </w:r>
          </w:p>
        </w:tc>
        <w:tc>
          <w:tcPr>
            <w:tcW w:w="1545" w:type="dxa"/>
            <w:tcBorders>
              <w:top w:val="nil"/>
              <w:left w:val="nil"/>
              <w:bottom w:val="nil"/>
              <w:right w:val="nil"/>
            </w:tcBorders>
            <w:hideMark/>
          </w:tcPr>
          <w:p w14:paraId="75E65001"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Pre-requisites: </w:t>
            </w:r>
          </w:p>
        </w:tc>
        <w:tc>
          <w:tcPr>
            <w:tcW w:w="3105" w:type="dxa"/>
            <w:tcBorders>
              <w:top w:val="nil"/>
              <w:left w:val="nil"/>
              <w:bottom w:val="nil"/>
              <w:right w:val="nil"/>
            </w:tcBorders>
            <w:hideMark/>
          </w:tcPr>
          <w:p w14:paraId="1F981AD8" w14:textId="060B2C31" w:rsidR="007F6400" w:rsidRPr="007F6400" w:rsidRDefault="007F6400" w:rsidP="007F6400">
            <w:pPr>
              <w:spacing w:after="0" w:line="240" w:lineRule="auto"/>
              <w:textAlignment w:val="baseline"/>
              <w:rPr>
                <w:rFonts w:ascii="Times New Roman" w:eastAsia="Times New Roman" w:hAnsi="Times New Roman" w:cs="Times New Roman"/>
                <w:sz w:val="24"/>
                <w:szCs w:val="24"/>
              </w:rPr>
            </w:pPr>
          </w:p>
        </w:tc>
      </w:tr>
      <w:tr w:rsidR="007F6400" w:rsidRPr="007F6400" w14:paraId="37C3B62A" w14:textId="77777777" w:rsidTr="007F6400">
        <w:tc>
          <w:tcPr>
            <w:tcW w:w="1830" w:type="dxa"/>
            <w:tcBorders>
              <w:top w:val="nil"/>
              <w:left w:val="nil"/>
              <w:bottom w:val="nil"/>
              <w:right w:val="nil"/>
            </w:tcBorders>
            <w:hideMark/>
          </w:tcPr>
          <w:p w14:paraId="2E0D460C"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Division: </w:t>
            </w:r>
          </w:p>
        </w:tc>
        <w:tc>
          <w:tcPr>
            <w:tcW w:w="2835" w:type="dxa"/>
            <w:tcBorders>
              <w:top w:val="nil"/>
              <w:left w:val="nil"/>
              <w:bottom w:val="nil"/>
              <w:right w:val="nil"/>
            </w:tcBorders>
            <w:hideMark/>
          </w:tcPr>
          <w:p w14:paraId="4E45134C" w14:textId="07FA1C61" w:rsidR="007F6400" w:rsidRPr="007F6400" w:rsidRDefault="0001483E"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SBE</w:t>
            </w:r>
          </w:p>
        </w:tc>
        <w:tc>
          <w:tcPr>
            <w:tcW w:w="1545" w:type="dxa"/>
            <w:tcBorders>
              <w:top w:val="nil"/>
              <w:left w:val="nil"/>
              <w:bottom w:val="nil"/>
              <w:right w:val="nil"/>
            </w:tcBorders>
            <w:hideMark/>
          </w:tcPr>
          <w:p w14:paraId="4B023BC0"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Co-requisites: </w:t>
            </w:r>
          </w:p>
        </w:tc>
        <w:tc>
          <w:tcPr>
            <w:tcW w:w="3105" w:type="dxa"/>
            <w:tcBorders>
              <w:top w:val="nil"/>
              <w:left w:val="nil"/>
              <w:bottom w:val="nil"/>
              <w:right w:val="nil"/>
            </w:tcBorders>
            <w:hideMark/>
          </w:tcPr>
          <w:p w14:paraId="2FBB193B" w14:textId="75AB0F4A" w:rsidR="007F6400" w:rsidRPr="007F6400" w:rsidRDefault="007F6400" w:rsidP="007F6400">
            <w:pPr>
              <w:spacing w:after="0" w:line="240" w:lineRule="auto"/>
              <w:textAlignment w:val="baseline"/>
              <w:rPr>
                <w:rFonts w:ascii="Times New Roman" w:eastAsia="Times New Roman" w:hAnsi="Times New Roman" w:cs="Times New Roman"/>
                <w:sz w:val="24"/>
                <w:szCs w:val="24"/>
              </w:rPr>
            </w:pPr>
          </w:p>
        </w:tc>
      </w:tr>
    </w:tbl>
    <w:p w14:paraId="4E491F56" w14:textId="77777777" w:rsidR="006A7FB4" w:rsidRDefault="006A7FB4" w:rsidP="007F6400">
      <w:pPr>
        <w:spacing w:after="0" w:line="240" w:lineRule="auto"/>
        <w:textAlignment w:val="baseline"/>
        <w:rPr>
          <w:rFonts w:ascii="Calibri" w:eastAsia="Times New Roman" w:hAnsi="Calibri" w:cs="Calibri"/>
          <w:caps/>
          <w:color w:val="77BF43"/>
        </w:rPr>
      </w:pPr>
    </w:p>
    <w:p w14:paraId="6A3038E8" w14:textId="3617E8C2"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INSTRUCTOR INFORMATION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2835"/>
        <w:gridCol w:w="1545"/>
        <w:gridCol w:w="3120"/>
      </w:tblGrid>
      <w:tr w:rsidR="007F6400" w:rsidRPr="007F6400" w14:paraId="569A7783" w14:textId="77777777" w:rsidTr="007F6400">
        <w:tc>
          <w:tcPr>
            <w:tcW w:w="1830" w:type="dxa"/>
            <w:tcBorders>
              <w:top w:val="nil"/>
              <w:left w:val="nil"/>
              <w:bottom w:val="nil"/>
              <w:right w:val="nil"/>
            </w:tcBorders>
            <w:hideMark/>
          </w:tcPr>
          <w:p w14:paraId="5703F957"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Instructor: </w:t>
            </w:r>
          </w:p>
        </w:tc>
        <w:tc>
          <w:tcPr>
            <w:tcW w:w="7500" w:type="dxa"/>
            <w:gridSpan w:val="3"/>
            <w:tcBorders>
              <w:top w:val="nil"/>
              <w:left w:val="nil"/>
              <w:bottom w:val="nil"/>
              <w:right w:val="nil"/>
            </w:tcBorders>
            <w:hideMark/>
          </w:tcPr>
          <w:p w14:paraId="4E816F5F" w14:textId="71A1E986" w:rsidR="007F6400" w:rsidRPr="007F6400" w:rsidRDefault="008D6A11"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Professor Sanghoon Lee</w:t>
            </w:r>
          </w:p>
        </w:tc>
      </w:tr>
      <w:tr w:rsidR="007F6400" w:rsidRPr="007F6400" w14:paraId="34E5CE6D" w14:textId="77777777" w:rsidTr="007F6400">
        <w:tc>
          <w:tcPr>
            <w:tcW w:w="1830" w:type="dxa"/>
            <w:tcBorders>
              <w:top w:val="nil"/>
              <w:left w:val="nil"/>
              <w:bottom w:val="nil"/>
              <w:right w:val="nil"/>
            </w:tcBorders>
            <w:hideMark/>
          </w:tcPr>
          <w:p w14:paraId="7EE7BAEC"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Phone: </w:t>
            </w:r>
          </w:p>
        </w:tc>
        <w:tc>
          <w:tcPr>
            <w:tcW w:w="2835" w:type="dxa"/>
            <w:tcBorders>
              <w:top w:val="nil"/>
              <w:left w:val="nil"/>
              <w:bottom w:val="nil"/>
              <w:right w:val="nil"/>
            </w:tcBorders>
            <w:hideMark/>
          </w:tcPr>
          <w:p w14:paraId="1AFAE3E0" w14:textId="259808DE" w:rsidR="007F6400" w:rsidRPr="007F6400" w:rsidRDefault="008D6A11"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604-822-8480</w:t>
            </w:r>
          </w:p>
        </w:tc>
        <w:tc>
          <w:tcPr>
            <w:tcW w:w="1545" w:type="dxa"/>
            <w:tcBorders>
              <w:top w:val="nil"/>
              <w:left w:val="nil"/>
              <w:bottom w:val="nil"/>
              <w:right w:val="nil"/>
            </w:tcBorders>
            <w:hideMark/>
          </w:tcPr>
          <w:p w14:paraId="2604D0D5"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Office location: </w:t>
            </w:r>
          </w:p>
        </w:tc>
        <w:tc>
          <w:tcPr>
            <w:tcW w:w="3105" w:type="dxa"/>
            <w:tcBorders>
              <w:top w:val="nil"/>
              <w:left w:val="nil"/>
              <w:bottom w:val="nil"/>
              <w:right w:val="nil"/>
            </w:tcBorders>
            <w:hideMark/>
          </w:tcPr>
          <w:p w14:paraId="21CC47A8" w14:textId="040278D9" w:rsidR="007F6400" w:rsidRPr="007F6400" w:rsidRDefault="008D6A11"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Henry Angus 277</w:t>
            </w:r>
          </w:p>
        </w:tc>
      </w:tr>
      <w:tr w:rsidR="007F6400" w:rsidRPr="007F6400" w14:paraId="4CB768A6" w14:textId="77777777" w:rsidTr="007F6400">
        <w:tc>
          <w:tcPr>
            <w:tcW w:w="1830" w:type="dxa"/>
            <w:tcBorders>
              <w:top w:val="nil"/>
              <w:left w:val="nil"/>
              <w:bottom w:val="nil"/>
              <w:right w:val="nil"/>
            </w:tcBorders>
            <w:hideMark/>
          </w:tcPr>
          <w:p w14:paraId="6F2CEFA1"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Email: </w:t>
            </w:r>
          </w:p>
        </w:tc>
        <w:tc>
          <w:tcPr>
            <w:tcW w:w="2835" w:type="dxa"/>
            <w:tcBorders>
              <w:top w:val="nil"/>
              <w:left w:val="nil"/>
              <w:bottom w:val="nil"/>
              <w:right w:val="nil"/>
            </w:tcBorders>
            <w:hideMark/>
          </w:tcPr>
          <w:p w14:paraId="29F1F0FF" w14:textId="0E87C919" w:rsidR="007F6400" w:rsidRPr="007F6400" w:rsidRDefault="008D6A11" w:rsidP="007F640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sanghoon.lee@sauder.ubc.ca</w:t>
            </w:r>
          </w:p>
        </w:tc>
        <w:tc>
          <w:tcPr>
            <w:tcW w:w="1545" w:type="dxa"/>
            <w:tcBorders>
              <w:top w:val="nil"/>
              <w:left w:val="nil"/>
              <w:bottom w:val="nil"/>
              <w:right w:val="nil"/>
            </w:tcBorders>
            <w:hideMark/>
          </w:tcPr>
          <w:p w14:paraId="41B723B4"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Office hours: </w:t>
            </w:r>
          </w:p>
        </w:tc>
        <w:tc>
          <w:tcPr>
            <w:tcW w:w="3105" w:type="dxa"/>
            <w:tcBorders>
              <w:top w:val="nil"/>
              <w:left w:val="nil"/>
              <w:bottom w:val="nil"/>
              <w:right w:val="nil"/>
            </w:tcBorders>
            <w:hideMark/>
          </w:tcPr>
          <w:p w14:paraId="29E18BA8" w14:textId="43D29C5B" w:rsidR="002D7303" w:rsidRPr="002D7303" w:rsidRDefault="00AC73BF" w:rsidP="007F6400">
            <w:pPr>
              <w:spacing w:after="0" w:line="240" w:lineRule="auto"/>
              <w:textAlignment w:val="baseline"/>
              <w:rPr>
                <w:rFonts w:eastAsia="Times New Roman" w:cstheme="minorHAnsi"/>
              </w:rPr>
            </w:pPr>
            <w:r>
              <w:rPr>
                <w:rFonts w:eastAsia="Times New Roman" w:cstheme="minorHAnsi"/>
              </w:rPr>
              <w:t xml:space="preserve">After each class. </w:t>
            </w:r>
            <w:r w:rsidR="008D6A11">
              <w:rPr>
                <w:rFonts w:eastAsia="Times New Roman" w:cstheme="minorHAnsi"/>
              </w:rPr>
              <w:t>TBA</w:t>
            </w:r>
          </w:p>
        </w:tc>
      </w:tr>
    </w:tbl>
    <w:p w14:paraId="59599C16" w14:textId="77777777" w:rsidR="006A7FB4" w:rsidRDefault="006A7FB4" w:rsidP="007F6400">
      <w:pPr>
        <w:spacing w:after="0" w:line="240" w:lineRule="auto"/>
        <w:textAlignment w:val="baseline"/>
        <w:rPr>
          <w:rFonts w:ascii="Calibri" w:eastAsia="Times New Roman" w:hAnsi="Calibri" w:cs="Calibri"/>
          <w:caps/>
          <w:color w:val="77BF43"/>
        </w:rPr>
      </w:pPr>
    </w:p>
    <w:p w14:paraId="03BE67A5" w14:textId="6643FD4F"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COURSE DESCRIPTION </w:t>
      </w:r>
    </w:p>
    <w:p w14:paraId="759638B1" w14:textId="68FCE2CE" w:rsidR="00284C6F" w:rsidRPr="00284C6F" w:rsidRDefault="00284C6F" w:rsidP="00284C6F">
      <w:pPr>
        <w:spacing w:after="0" w:line="240" w:lineRule="auto"/>
        <w:textAlignment w:val="baseline"/>
        <w:rPr>
          <w:rFonts w:ascii="Calibri" w:eastAsia="Times New Roman" w:hAnsi="Calibri" w:cs="Calibri"/>
        </w:rPr>
      </w:pPr>
      <w:r w:rsidRPr="00284C6F">
        <w:rPr>
          <w:rFonts w:ascii="Calibri" w:eastAsia="Times New Roman" w:hAnsi="Calibri" w:cs="Calibri"/>
        </w:rPr>
        <w:t>This course develops the skills necessary to acquire, process, and analyze real estate and urban economics data. With the increasing availability of large datasets, professionals must be able to transform raw information into meaningful insights.</w:t>
      </w:r>
    </w:p>
    <w:p w14:paraId="08D90C83" w14:textId="77777777" w:rsidR="006A7FB4" w:rsidRDefault="006A7FB4" w:rsidP="007F6400">
      <w:pPr>
        <w:spacing w:after="0" w:line="240" w:lineRule="auto"/>
        <w:textAlignment w:val="baseline"/>
        <w:rPr>
          <w:rFonts w:ascii="Calibri" w:eastAsia="Times New Roman" w:hAnsi="Calibri" w:cs="Calibri"/>
          <w:caps/>
          <w:color w:val="77BF43"/>
        </w:rPr>
      </w:pPr>
    </w:p>
    <w:p w14:paraId="4C3A826C" w14:textId="5DC5D068" w:rsidR="007F6400" w:rsidRPr="00943711"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COURSE FORMAT </w:t>
      </w:r>
    </w:p>
    <w:p w14:paraId="33A45148" w14:textId="499A560B" w:rsidR="00284C6F" w:rsidRPr="00284C6F" w:rsidRDefault="00284C6F" w:rsidP="00421166">
      <w:pPr>
        <w:pStyle w:val="ListParagraph"/>
        <w:numPr>
          <w:ilvl w:val="0"/>
          <w:numId w:val="29"/>
        </w:numPr>
        <w:spacing w:after="0" w:line="240" w:lineRule="auto"/>
        <w:textAlignment w:val="baseline"/>
        <w:rPr>
          <w:rFonts w:ascii="Calibri" w:eastAsia="Times New Roman" w:hAnsi="Calibri" w:cs="Calibri"/>
        </w:rPr>
      </w:pPr>
      <w:r w:rsidRPr="00284C6F">
        <w:rPr>
          <w:rFonts w:ascii="Calibri" w:eastAsia="Times New Roman" w:hAnsi="Calibri" w:cs="Calibri"/>
        </w:rPr>
        <w:t>Lectures and demonstrations: Hands-on coding in R/RStudio during class.</w:t>
      </w:r>
    </w:p>
    <w:p w14:paraId="00F622F3" w14:textId="7DA7714E" w:rsidR="00F864E7" w:rsidRPr="00F864E7" w:rsidRDefault="00F864E7" w:rsidP="00421166">
      <w:pPr>
        <w:pStyle w:val="ListParagraph"/>
        <w:numPr>
          <w:ilvl w:val="0"/>
          <w:numId w:val="29"/>
        </w:numPr>
        <w:spacing w:after="0" w:line="240" w:lineRule="auto"/>
        <w:textAlignment w:val="baseline"/>
        <w:rPr>
          <w:rFonts w:ascii="Calibri" w:eastAsia="Times New Roman" w:hAnsi="Calibri" w:cs="Calibri"/>
        </w:rPr>
      </w:pPr>
      <w:r w:rsidRPr="00284C6F">
        <w:rPr>
          <w:rFonts w:ascii="Calibri" w:eastAsia="Times New Roman" w:hAnsi="Calibri" w:cs="Calibri"/>
        </w:rPr>
        <w:t>Research projects: Individual and group presentations with peer evaluation options.</w:t>
      </w:r>
    </w:p>
    <w:p w14:paraId="47C6ABF9" w14:textId="77777777" w:rsidR="006A7FB4" w:rsidRDefault="006A7FB4" w:rsidP="007F6400">
      <w:pPr>
        <w:spacing w:after="0" w:line="240" w:lineRule="auto"/>
        <w:textAlignment w:val="baseline"/>
        <w:rPr>
          <w:rFonts w:ascii="Calibri" w:eastAsia="Times New Roman" w:hAnsi="Calibri" w:cs="Calibri"/>
          <w:caps/>
          <w:color w:val="77BF43"/>
        </w:rPr>
      </w:pPr>
    </w:p>
    <w:p w14:paraId="4EB677BF" w14:textId="65715494"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LEARNING OBJECTIVES </w:t>
      </w:r>
    </w:p>
    <w:p w14:paraId="622A8B95" w14:textId="70D74D61" w:rsidR="00284C6F" w:rsidRPr="00284C6F" w:rsidRDefault="00284C6F" w:rsidP="00284C6F">
      <w:pPr>
        <w:spacing w:after="0" w:line="240" w:lineRule="auto"/>
        <w:textAlignment w:val="baseline"/>
        <w:rPr>
          <w:rFonts w:ascii="Calibri" w:eastAsia="Times New Roman" w:hAnsi="Calibri" w:cs="Calibri"/>
        </w:rPr>
      </w:pPr>
      <w:r w:rsidRPr="00284C6F">
        <w:rPr>
          <w:rFonts w:ascii="Calibri" w:eastAsia="Times New Roman" w:hAnsi="Calibri" w:cs="Calibri"/>
        </w:rPr>
        <w:t>By the end of this course, students will be able to:</w:t>
      </w:r>
    </w:p>
    <w:p w14:paraId="1539BAC2" w14:textId="122AB32A" w:rsidR="00284C6F" w:rsidRPr="00421166" w:rsidRDefault="00284C6F" w:rsidP="00421166">
      <w:pPr>
        <w:pStyle w:val="ListParagraph"/>
        <w:numPr>
          <w:ilvl w:val="0"/>
          <w:numId w:val="28"/>
        </w:numPr>
        <w:spacing w:after="0" w:line="240" w:lineRule="auto"/>
        <w:textAlignment w:val="baseline"/>
        <w:rPr>
          <w:rFonts w:ascii="Calibri" w:eastAsia="Times New Roman" w:hAnsi="Calibri" w:cs="Calibri"/>
        </w:rPr>
      </w:pPr>
      <w:r w:rsidRPr="00421166">
        <w:rPr>
          <w:rFonts w:ascii="Calibri" w:eastAsia="Times New Roman" w:hAnsi="Calibri" w:cs="Calibri"/>
        </w:rPr>
        <w:t>Acquire and clean real estate and urban datasets using R.</w:t>
      </w:r>
    </w:p>
    <w:p w14:paraId="62BE5FF8" w14:textId="4834CA98" w:rsidR="00284C6F" w:rsidRPr="00421166" w:rsidRDefault="00284C6F" w:rsidP="00421166">
      <w:pPr>
        <w:pStyle w:val="ListParagraph"/>
        <w:numPr>
          <w:ilvl w:val="0"/>
          <w:numId w:val="28"/>
        </w:numPr>
        <w:spacing w:after="0" w:line="240" w:lineRule="auto"/>
        <w:textAlignment w:val="baseline"/>
        <w:rPr>
          <w:rFonts w:ascii="Calibri" w:eastAsia="Times New Roman" w:hAnsi="Calibri" w:cs="Calibri"/>
        </w:rPr>
      </w:pPr>
      <w:r w:rsidRPr="00421166">
        <w:rPr>
          <w:rFonts w:ascii="Calibri" w:eastAsia="Times New Roman" w:hAnsi="Calibri" w:cs="Calibri"/>
        </w:rPr>
        <w:t>Visualize data through figures, tables, and maps.</w:t>
      </w:r>
    </w:p>
    <w:p w14:paraId="3C748F7A" w14:textId="313BA4DA" w:rsidR="00284C6F" w:rsidRPr="00421166" w:rsidRDefault="00284C6F" w:rsidP="00421166">
      <w:pPr>
        <w:pStyle w:val="ListParagraph"/>
        <w:numPr>
          <w:ilvl w:val="0"/>
          <w:numId w:val="28"/>
        </w:numPr>
        <w:spacing w:after="0" w:line="240" w:lineRule="auto"/>
        <w:textAlignment w:val="baseline"/>
        <w:rPr>
          <w:rFonts w:ascii="Calibri" w:eastAsia="Times New Roman" w:hAnsi="Calibri" w:cs="Calibri"/>
        </w:rPr>
      </w:pPr>
      <w:r w:rsidRPr="00421166">
        <w:rPr>
          <w:rFonts w:ascii="Calibri" w:eastAsia="Times New Roman" w:hAnsi="Calibri" w:cs="Calibri"/>
        </w:rPr>
        <w:t>Apply statistical methods to analyze housing markets and urban policy issues.</w:t>
      </w:r>
    </w:p>
    <w:p w14:paraId="5EB101C0" w14:textId="36346CF5" w:rsidR="00284C6F" w:rsidRPr="00421166" w:rsidRDefault="00284C6F" w:rsidP="00421166">
      <w:pPr>
        <w:pStyle w:val="ListParagraph"/>
        <w:numPr>
          <w:ilvl w:val="0"/>
          <w:numId w:val="28"/>
        </w:numPr>
        <w:spacing w:after="0" w:line="240" w:lineRule="auto"/>
        <w:textAlignment w:val="baseline"/>
        <w:rPr>
          <w:rFonts w:ascii="Calibri" w:eastAsia="Times New Roman" w:hAnsi="Calibri" w:cs="Calibri"/>
        </w:rPr>
      </w:pPr>
      <w:r w:rsidRPr="00421166">
        <w:rPr>
          <w:rFonts w:ascii="Calibri" w:eastAsia="Times New Roman" w:hAnsi="Calibri" w:cs="Calibri"/>
        </w:rPr>
        <w:t>Interpret empirical results and evaluate their implications for real estate economics.</w:t>
      </w:r>
    </w:p>
    <w:p w14:paraId="4197846B" w14:textId="0BC6C11B" w:rsidR="00421166" w:rsidRPr="00DC6899" w:rsidRDefault="00421166" w:rsidP="007F6400">
      <w:pPr>
        <w:pStyle w:val="ListParagraph"/>
        <w:numPr>
          <w:ilvl w:val="0"/>
          <w:numId w:val="28"/>
        </w:numPr>
        <w:spacing w:after="0" w:line="240" w:lineRule="auto"/>
        <w:textAlignment w:val="baseline"/>
        <w:rPr>
          <w:rFonts w:ascii="Calibri" w:eastAsia="Times New Roman" w:hAnsi="Calibri" w:cs="Calibri"/>
        </w:rPr>
      </w:pPr>
      <w:r w:rsidRPr="00421166">
        <w:rPr>
          <w:rFonts w:ascii="Calibri" w:eastAsia="Times New Roman" w:hAnsi="Calibri" w:cs="Calibri"/>
        </w:rPr>
        <w:t>Present</w:t>
      </w:r>
      <w:r w:rsidR="00284C6F" w:rsidRPr="00421166">
        <w:rPr>
          <w:rFonts w:ascii="Calibri" w:eastAsia="Times New Roman" w:hAnsi="Calibri" w:cs="Calibri"/>
        </w:rPr>
        <w:t xml:space="preserve"> research findings effectively in </w:t>
      </w:r>
      <w:r w:rsidRPr="00421166">
        <w:rPr>
          <w:rFonts w:ascii="Calibri" w:eastAsia="Times New Roman" w:hAnsi="Calibri" w:cs="Calibri"/>
        </w:rPr>
        <w:t>professional</w:t>
      </w:r>
      <w:r w:rsidR="00284C6F" w:rsidRPr="00421166">
        <w:rPr>
          <w:rFonts w:ascii="Calibri" w:eastAsia="Times New Roman" w:hAnsi="Calibri" w:cs="Calibri"/>
        </w:rPr>
        <w:t xml:space="preserve"> format</w:t>
      </w:r>
    </w:p>
    <w:p w14:paraId="58E9F87E" w14:textId="77777777" w:rsidR="00421166" w:rsidRDefault="00421166" w:rsidP="007F6400">
      <w:pPr>
        <w:spacing w:after="0" w:line="240" w:lineRule="auto"/>
        <w:textAlignment w:val="baseline"/>
        <w:rPr>
          <w:rFonts w:ascii="Calibri" w:eastAsia="Times New Roman" w:hAnsi="Calibri" w:cs="Calibri"/>
          <w:caps/>
          <w:color w:val="77BF43"/>
        </w:rPr>
      </w:pPr>
    </w:p>
    <w:p w14:paraId="2B605A01" w14:textId="162E590A" w:rsidR="000238ED" w:rsidRPr="00C67CD2" w:rsidRDefault="000238ED" w:rsidP="00C67CD2">
      <w:pPr>
        <w:spacing w:after="0" w:line="240" w:lineRule="auto"/>
        <w:textAlignment w:val="baseline"/>
        <w:rPr>
          <w:rFonts w:ascii="Calibri" w:eastAsia="Times New Roman" w:hAnsi="Calibri" w:cs="Calibri"/>
          <w:caps/>
          <w:color w:val="000000"/>
        </w:rPr>
      </w:pPr>
      <w:bookmarkStart w:id="0" w:name="_Hlk127260419"/>
      <w:r>
        <w:rPr>
          <w:rFonts w:ascii="Calibri" w:eastAsia="Times New Roman" w:hAnsi="Calibri" w:cs="Calibri"/>
          <w:caps/>
          <w:color w:val="77BF43"/>
        </w:rPr>
        <w:t>SUstainable development goals (SDGs)</w:t>
      </w:r>
    </w:p>
    <w:p w14:paraId="2A699402" w14:textId="7FACF4B8" w:rsidR="000238ED" w:rsidRDefault="000238ED" w:rsidP="000238ED">
      <w:pPr>
        <w:shd w:val="clear" w:color="auto" w:fill="FFFFFF"/>
        <w:spacing w:after="0" w:line="220" w:lineRule="exact"/>
        <w:rPr>
          <w:rFonts w:cstheme="minorHAnsi"/>
          <w:shd w:val="clear" w:color="auto" w:fill="FFFFFF"/>
        </w:rPr>
      </w:pPr>
      <w:r w:rsidRPr="00047467">
        <w:rPr>
          <w:rFonts w:cstheme="minorHAnsi"/>
          <w:shd w:val="clear" w:color="auto" w:fill="FFFFFF"/>
        </w:rPr>
        <w:t>At UBC Sauder</w:t>
      </w:r>
      <w:r>
        <w:rPr>
          <w:rFonts w:cstheme="minorHAnsi"/>
          <w:shd w:val="clear" w:color="auto" w:fill="FFFFFF"/>
        </w:rPr>
        <w:t>,</w:t>
      </w:r>
      <w:r w:rsidRPr="00047467">
        <w:rPr>
          <w:rFonts w:cstheme="minorHAnsi"/>
          <w:shd w:val="clear" w:color="auto" w:fill="FFFFFF"/>
        </w:rPr>
        <w:t xml:space="preserve"> we are committed to responsible business practices that can have transformative impacts on society</w:t>
      </w:r>
      <w:r>
        <w:rPr>
          <w:rFonts w:cstheme="minorHAnsi"/>
          <w:shd w:val="clear" w:color="auto" w:fill="FFFFFF"/>
        </w:rPr>
        <w:t xml:space="preserve">. </w:t>
      </w:r>
      <w:r w:rsidRPr="00047467">
        <w:rPr>
          <w:rFonts w:cstheme="minorHAnsi"/>
          <w:shd w:val="clear" w:color="auto" w:fill="FFFFFF"/>
        </w:rPr>
        <w:t xml:space="preserve">One of the ways we are reinforcing our commitment to </w:t>
      </w:r>
      <w:r>
        <w:rPr>
          <w:rFonts w:cstheme="minorHAnsi"/>
          <w:shd w:val="clear" w:color="auto" w:fill="FFFFFF"/>
        </w:rPr>
        <w:t xml:space="preserve">responsible business </w:t>
      </w:r>
      <w:r w:rsidRPr="00047467">
        <w:rPr>
          <w:rFonts w:cstheme="minorHAnsi"/>
          <w:shd w:val="clear" w:color="auto" w:fill="FFFFFF"/>
        </w:rPr>
        <w:t xml:space="preserve">is by showcasing </w:t>
      </w:r>
      <w:r>
        <w:rPr>
          <w:rFonts w:cstheme="minorHAnsi"/>
          <w:shd w:val="clear" w:color="auto" w:fill="FFFFFF"/>
        </w:rPr>
        <w:t xml:space="preserve">relevant content </w:t>
      </w:r>
      <w:r w:rsidRPr="00047467">
        <w:rPr>
          <w:rFonts w:cstheme="minorHAnsi"/>
          <w:shd w:val="clear" w:color="auto" w:fill="FFFFFF"/>
        </w:rPr>
        <w:t>in our course</w:t>
      </w:r>
      <w:r>
        <w:rPr>
          <w:rFonts w:cstheme="minorHAnsi"/>
          <w:shd w:val="clear" w:color="auto" w:fill="FFFFFF"/>
        </w:rPr>
        <w:t>s</w:t>
      </w:r>
      <w:r w:rsidRPr="00047467">
        <w:rPr>
          <w:rFonts w:cstheme="minorHAnsi"/>
          <w:shd w:val="clear" w:color="auto" w:fill="FFFFFF"/>
        </w:rPr>
        <w:t xml:space="preserve"> </w:t>
      </w:r>
      <w:r>
        <w:rPr>
          <w:rFonts w:cstheme="minorHAnsi"/>
          <w:shd w:val="clear" w:color="auto" w:fill="FFFFFF"/>
        </w:rPr>
        <w:t>via</w:t>
      </w:r>
      <w:r w:rsidRPr="00047467">
        <w:rPr>
          <w:rFonts w:cstheme="minorHAnsi"/>
          <w:shd w:val="clear" w:color="auto" w:fill="FFFFFF"/>
        </w:rPr>
        <w:t xml:space="preserve"> the lens of the </w:t>
      </w:r>
      <w:hyperlink r:id="rId11" w:history="1">
        <w:r w:rsidRPr="00047467">
          <w:rPr>
            <w:rStyle w:val="Hyperlink"/>
            <w:rFonts w:cstheme="minorHAnsi"/>
            <w:shd w:val="clear" w:color="auto" w:fill="FFFFFF"/>
          </w:rPr>
          <w:t>United Nations Sustainable Development Goals</w:t>
        </w:r>
      </w:hyperlink>
      <w:r>
        <w:rPr>
          <w:rFonts w:cstheme="minorHAnsi"/>
          <w:shd w:val="clear" w:color="auto" w:fill="FFFFFF"/>
        </w:rPr>
        <w:t>.</w:t>
      </w:r>
      <w:r w:rsidRPr="00047467">
        <w:rPr>
          <w:rFonts w:cstheme="minorHAnsi"/>
          <w:shd w:val="clear" w:color="auto" w:fill="FFFFFF"/>
        </w:rPr>
        <w:t xml:space="preserve"> </w:t>
      </w:r>
      <w:r>
        <w:rPr>
          <w:rFonts w:cstheme="minorHAnsi"/>
          <w:shd w:val="clear" w:color="auto" w:fill="FFFFFF"/>
        </w:rPr>
        <w:t xml:space="preserve">In </w:t>
      </w:r>
      <w:r w:rsidRPr="00047467">
        <w:rPr>
          <w:rFonts w:cstheme="minorHAnsi"/>
          <w:shd w:val="clear" w:color="auto" w:fill="FFFFFF"/>
        </w:rPr>
        <w:t xml:space="preserve">this course, we will touch on topics that relate to the following goals: </w:t>
      </w:r>
      <w:bookmarkEnd w:id="0"/>
    </w:p>
    <w:p w14:paraId="293543EF" w14:textId="77777777" w:rsidR="00421166" w:rsidRDefault="00421166" w:rsidP="000238ED">
      <w:pPr>
        <w:shd w:val="clear" w:color="auto" w:fill="FFFFFF"/>
        <w:spacing w:after="0" w:line="220" w:lineRule="exact"/>
        <w:rPr>
          <w:rFonts w:cstheme="minorHAnsi"/>
          <w:shd w:val="clear" w:color="auto" w:fill="FFFFFF"/>
        </w:rPr>
      </w:pPr>
    </w:p>
    <w:tbl>
      <w:tblPr>
        <w:tblStyle w:val="TableGrid0"/>
        <w:tblW w:w="9716" w:type="dxa"/>
        <w:jc w:val="center"/>
        <w:tblInd w:w="0" w:type="dxa"/>
        <w:tblCellMar>
          <w:top w:w="114" w:type="dxa"/>
          <w:left w:w="95" w:type="dxa"/>
          <w:right w:w="115" w:type="dxa"/>
        </w:tblCellMar>
        <w:tblLook w:val="04A0" w:firstRow="1" w:lastRow="0" w:firstColumn="1" w:lastColumn="0" w:noHBand="0" w:noVBand="1"/>
      </w:tblPr>
      <w:tblGrid>
        <w:gridCol w:w="3054"/>
        <w:gridCol w:w="6662"/>
      </w:tblGrid>
      <w:tr w:rsidR="000238ED" w14:paraId="115C6278" w14:textId="77777777" w:rsidTr="34A57870">
        <w:trPr>
          <w:trHeight w:val="1172"/>
          <w:jc w:val="center"/>
        </w:trPr>
        <w:tc>
          <w:tcPr>
            <w:tcW w:w="30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E0E2DD" w14:textId="77777777" w:rsidR="000238ED" w:rsidRPr="002C0752" w:rsidRDefault="000238ED" w:rsidP="00761DCA">
            <w:pPr>
              <w:spacing w:line="220" w:lineRule="exact"/>
              <w:ind w:left="10"/>
              <w:jc w:val="center"/>
              <w:rPr>
                <w:b/>
              </w:rPr>
            </w:pPr>
            <w:r w:rsidRPr="002C0752">
              <w:rPr>
                <w:b/>
              </w:rPr>
              <w:t>Goal 1: No Poverty</w:t>
            </w:r>
          </w:p>
          <w:p w14:paraId="54CD69C9" w14:textId="77777777" w:rsidR="005B08AD" w:rsidRPr="005E39B9" w:rsidRDefault="005B08AD" w:rsidP="005B08AD">
            <w:pPr>
              <w:ind w:left="10"/>
              <w:jc w:val="center"/>
            </w:pPr>
            <w:r>
              <w:rPr>
                <w:b/>
              </w:rPr>
              <w:t xml:space="preserve">Goal 10: </w:t>
            </w:r>
            <w:r w:rsidRPr="005E39B9">
              <w:rPr>
                <w:b/>
              </w:rPr>
              <w:t>Reduce Inequality</w:t>
            </w:r>
          </w:p>
          <w:p w14:paraId="40EE3E4E" w14:textId="77777777" w:rsidR="005B08AD" w:rsidRPr="00CD3CBE" w:rsidRDefault="005B08AD" w:rsidP="005B08AD">
            <w:pPr>
              <w:spacing w:line="220" w:lineRule="exact"/>
              <w:ind w:left="11"/>
              <w:jc w:val="center"/>
              <w:rPr>
                <w:b/>
              </w:rPr>
            </w:pPr>
            <w:r w:rsidRPr="00CD3CBE">
              <w:rPr>
                <w:b/>
                <w:noProof/>
              </w:rPr>
              <w:t xml:space="preserve">Goal 11: </w:t>
            </w:r>
            <w:r w:rsidRPr="00CD3CBE">
              <w:rPr>
                <w:b/>
              </w:rPr>
              <w:t>Sustainable Cities and Communities</w:t>
            </w:r>
          </w:p>
          <w:p w14:paraId="2172F3BE" w14:textId="77777777" w:rsidR="000238ED" w:rsidRDefault="000238ED" w:rsidP="005B08AD">
            <w:pPr>
              <w:spacing w:line="120" w:lineRule="exact"/>
            </w:pPr>
          </w:p>
        </w:tc>
        <w:tc>
          <w:tcPr>
            <w:tcW w:w="666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65E057" w14:textId="3870CDD0" w:rsidR="000238ED" w:rsidRDefault="006A7FB4" w:rsidP="006A7FB4">
            <w:pPr>
              <w:spacing w:line="220" w:lineRule="exact"/>
              <w:ind w:left="10"/>
            </w:pPr>
            <w:r>
              <w:t>Throughout the term, we will work with housing and urban economic data to evaluate various urban issues such housing affordability, crime</w:t>
            </w:r>
            <w:r w:rsidR="005B08AD">
              <w:t>,</w:t>
            </w:r>
            <w:r>
              <w:t xml:space="preserve"> and transportation. Individual and group projects require students to</w:t>
            </w:r>
            <w:r w:rsidR="005B08AD">
              <w:t xml:space="preserve"> pick a related topic</w:t>
            </w:r>
            <w:r>
              <w:t xml:space="preserve"> and present its </w:t>
            </w:r>
            <w:r w:rsidR="005B08AD">
              <w:t xml:space="preserve">research </w:t>
            </w:r>
            <w:r>
              <w:t>outcome</w:t>
            </w:r>
            <w:r w:rsidR="005B08AD">
              <w:t>s</w:t>
            </w:r>
            <w:r>
              <w:t xml:space="preserve">. </w:t>
            </w:r>
          </w:p>
        </w:tc>
      </w:tr>
    </w:tbl>
    <w:p w14:paraId="563206D9" w14:textId="77777777" w:rsidR="000238ED" w:rsidRDefault="000238ED" w:rsidP="007F6400">
      <w:pPr>
        <w:spacing w:after="0" w:line="240" w:lineRule="auto"/>
        <w:textAlignment w:val="baseline"/>
        <w:rPr>
          <w:rFonts w:ascii="Calibri" w:eastAsia="Times New Roman" w:hAnsi="Calibri" w:cs="Calibri"/>
          <w:caps/>
          <w:color w:val="77BF43"/>
        </w:rPr>
      </w:pPr>
    </w:p>
    <w:p w14:paraId="4E283577" w14:textId="77777777" w:rsidR="007A78D9" w:rsidRDefault="007A78D9" w:rsidP="007F6400">
      <w:pPr>
        <w:spacing w:after="0" w:line="240" w:lineRule="auto"/>
        <w:textAlignment w:val="baseline"/>
        <w:rPr>
          <w:rFonts w:ascii="Calibri" w:eastAsia="Times New Roman" w:hAnsi="Calibri" w:cs="Calibri"/>
          <w:caps/>
          <w:color w:val="77BF43"/>
        </w:rPr>
      </w:pPr>
    </w:p>
    <w:p w14:paraId="1D4E9847" w14:textId="77777777" w:rsidR="007A78D9" w:rsidRDefault="007A78D9">
      <w:pPr>
        <w:rPr>
          <w:rFonts w:ascii="Calibri" w:eastAsia="Times New Roman" w:hAnsi="Calibri" w:cs="Calibri"/>
          <w:caps/>
          <w:color w:val="77BF43"/>
        </w:rPr>
      </w:pPr>
      <w:r>
        <w:rPr>
          <w:rFonts w:ascii="Calibri" w:eastAsia="Times New Roman" w:hAnsi="Calibri" w:cs="Calibri"/>
          <w:caps/>
          <w:color w:val="77BF43"/>
        </w:rPr>
        <w:br w:type="page"/>
      </w:r>
    </w:p>
    <w:p w14:paraId="65D4D0D2" w14:textId="77980040"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lastRenderedPageBreak/>
        <w:t>ASSESSMENTS </w:t>
      </w:r>
    </w:p>
    <w:p w14:paraId="305C0485" w14:textId="77777777" w:rsidR="007F6400" w:rsidRPr="007F6400" w:rsidRDefault="007F6400" w:rsidP="007F6400">
      <w:pPr>
        <w:spacing w:after="0" w:line="240" w:lineRule="auto"/>
        <w:textAlignment w:val="baseline"/>
        <w:rPr>
          <w:rFonts w:ascii="Segoe UI" w:eastAsia="Times New Roman" w:hAnsi="Segoe UI" w:cs="Segoe UI"/>
          <w:i/>
          <w:iCs/>
          <w:color w:val="77BF43"/>
          <w:sz w:val="18"/>
          <w:szCs w:val="18"/>
        </w:rPr>
      </w:pPr>
      <w:r w:rsidRPr="007F6400">
        <w:rPr>
          <w:rFonts w:ascii="Calibri Light" w:eastAsia="Times New Roman" w:hAnsi="Calibri Light" w:cs="Calibri Light"/>
          <w:i/>
          <w:iCs/>
          <w:color w:val="77BF43"/>
        </w:rPr>
        <w:t>Summary </w:t>
      </w:r>
    </w:p>
    <w:tbl>
      <w:tblPr>
        <w:tblW w:w="56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5"/>
        <w:gridCol w:w="1410"/>
      </w:tblGrid>
      <w:tr w:rsidR="007F6400" w:rsidRPr="007F6400" w14:paraId="67A93B50" w14:textId="77777777" w:rsidTr="007B4253">
        <w:tc>
          <w:tcPr>
            <w:tcW w:w="4245" w:type="dxa"/>
            <w:tcBorders>
              <w:top w:val="nil"/>
              <w:left w:val="nil"/>
              <w:bottom w:val="nil"/>
              <w:right w:val="nil"/>
            </w:tcBorders>
            <w:hideMark/>
          </w:tcPr>
          <w:p w14:paraId="5526424C"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u w:val="single"/>
              </w:rPr>
              <w:t>Component</w:t>
            </w:r>
            <w:r w:rsidRPr="007F6400">
              <w:rPr>
                <w:rFonts w:ascii="Calibri" w:eastAsia="Times New Roman" w:hAnsi="Calibri" w:cs="Calibri"/>
              </w:rPr>
              <w:t> </w:t>
            </w:r>
          </w:p>
        </w:tc>
        <w:tc>
          <w:tcPr>
            <w:tcW w:w="1410" w:type="dxa"/>
            <w:tcBorders>
              <w:top w:val="nil"/>
              <w:left w:val="nil"/>
              <w:bottom w:val="nil"/>
              <w:right w:val="nil"/>
            </w:tcBorders>
            <w:hideMark/>
          </w:tcPr>
          <w:p w14:paraId="37CA5199" w14:textId="77777777" w:rsidR="007F6400" w:rsidRPr="007F6400" w:rsidRDefault="007F6400" w:rsidP="007F6400">
            <w:pPr>
              <w:spacing w:after="0" w:line="240" w:lineRule="auto"/>
              <w:jc w:val="right"/>
              <w:textAlignment w:val="baseline"/>
              <w:rPr>
                <w:rFonts w:ascii="Times New Roman" w:eastAsia="Times New Roman" w:hAnsi="Times New Roman" w:cs="Times New Roman"/>
                <w:sz w:val="24"/>
                <w:szCs w:val="24"/>
              </w:rPr>
            </w:pPr>
            <w:r w:rsidRPr="007F6400">
              <w:rPr>
                <w:rFonts w:ascii="Calibri" w:eastAsia="Times New Roman" w:hAnsi="Calibri" w:cs="Calibri"/>
                <w:u w:val="single"/>
              </w:rPr>
              <w:t>Weight</w:t>
            </w:r>
            <w:r w:rsidRPr="007F6400">
              <w:rPr>
                <w:rFonts w:ascii="Calibri" w:eastAsia="Times New Roman" w:hAnsi="Calibri" w:cs="Calibri"/>
              </w:rPr>
              <w:t> </w:t>
            </w:r>
          </w:p>
        </w:tc>
      </w:tr>
      <w:tr w:rsidR="007F6400" w:rsidRPr="007F6400" w14:paraId="01E0745E" w14:textId="77777777" w:rsidTr="007B4253">
        <w:tc>
          <w:tcPr>
            <w:tcW w:w="4245" w:type="dxa"/>
            <w:tcBorders>
              <w:top w:val="nil"/>
              <w:left w:val="nil"/>
              <w:bottom w:val="nil"/>
              <w:right w:val="nil"/>
            </w:tcBorders>
            <w:hideMark/>
          </w:tcPr>
          <w:p w14:paraId="62555902" w14:textId="6FDFB77C" w:rsidR="007F6400" w:rsidRPr="007F6400" w:rsidRDefault="007B4253" w:rsidP="007F6400">
            <w:pPr>
              <w:spacing w:after="0" w:line="240" w:lineRule="auto"/>
              <w:textAlignment w:val="baseline"/>
              <w:rPr>
                <w:rFonts w:ascii="Times New Roman" w:eastAsia="Times New Roman" w:hAnsi="Times New Roman" w:cs="Times New Roman"/>
                <w:sz w:val="24"/>
                <w:szCs w:val="24"/>
              </w:rPr>
            </w:pPr>
            <w:proofErr w:type="spellStart"/>
            <w:r>
              <w:rPr>
                <w:rFonts w:ascii="Calibri" w:eastAsia="Times New Roman" w:hAnsi="Calibri" w:cs="Calibri"/>
              </w:rPr>
              <w:t>DataCamp</w:t>
            </w:r>
            <w:proofErr w:type="spellEnd"/>
            <w:r>
              <w:rPr>
                <w:rFonts w:ascii="Calibri" w:eastAsia="Times New Roman" w:hAnsi="Calibri" w:cs="Calibri"/>
              </w:rPr>
              <w:t xml:space="preserve"> </w:t>
            </w:r>
            <w:r w:rsidR="007F6400" w:rsidRPr="007F6400">
              <w:rPr>
                <w:rFonts w:ascii="Calibri" w:eastAsia="Times New Roman" w:hAnsi="Calibri" w:cs="Calibri"/>
              </w:rPr>
              <w:t>Assignments </w:t>
            </w:r>
          </w:p>
        </w:tc>
        <w:tc>
          <w:tcPr>
            <w:tcW w:w="1410" w:type="dxa"/>
            <w:tcBorders>
              <w:top w:val="nil"/>
              <w:left w:val="nil"/>
              <w:bottom w:val="nil"/>
              <w:right w:val="nil"/>
            </w:tcBorders>
            <w:hideMark/>
          </w:tcPr>
          <w:p w14:paraId="7F447F9C" w14:textId="2BC62329" w:rsidR="007F6400" w:rsidRPr="007F6400" w:rsidRDefault="007B4253" w:rsidP="007F6400">
            <w:pPr>
              <w:spacing w:after="0" w:line="240" w:lineRule="auto"/>
              <w:jc w:val="right"/>
              <w:textAlignment w:val="baseline"/>
              <w:rPr>
                <w:rFonts w:ascii="Times New Roman" w:eastAsia="Times New Roman" w:hAnsi="Times New Roman" w:cs="Times New Roman"/>
                <w:sz w:val="24"/>
                <w:szCs w:val="24"/>
              </w:rPr>
            </w:pPr>
            <w:r>
              <w:rPr>
                <w:rFonts w:ascii="Calibri" w:eastAsia="Times New Roman" w:hAnsi="Calibri" w:cs="Calibri"/>
              </w:rPr>
              <w:t>10</w:t>
            </w:r>
            <w:r w:rsidR="007F6400" w:rsidRPr="007F6400">
              <w:rPr>
                <w:rFonts w:ascii="Calibri" w:eastAsia="Times New Roman" w:hAnsi="Calibri" w:cs="Calibri"/>
              </w:rPr>
              <w:t>% </w:t>
            </w:r>
          </w:p>
        </w:tc>
      </w:tr>
      <w:tr w:rsidR="007B4253" w:rsidRPr="007F6400" w14:paraId="4A7600B3" w14:textId="77777777" w:rsidTr="007B4253">
        <w:tc>
          <w:tcPr>
            <w:tcW w:w="4245" w:type="dxa"/>
            <w:tcBorders>
              <w:top w:val="nil"/>
              <w:left w:val="nil"/>
              <w:bottom w:val="nil"/>
              <w:right w:val="nil"/>
            </w:tcBorders>
          </w:tcPr>
          <w:p w14:paraId="221218C6" w14:textId="125D76E6" w:rsidR="007B4253" w:rsidRPr="007F6400" w:rsidRDefault="007B4253" w:rsidP="007F6400">
            <w:pPr>
              <w:spacing w:after="0" w:line="240" w:lineRule="auto"/>
              <w:textAlignment w:val="baseline"/>
              <w:rPr>
                <w:rFonts w:ascii="Calibri" w:eastAsia="Times New Roman" w:hAnsi="Calibri" w:cs="Calibri"/>
              </w:rPr>
            </w:pPr>
            <w:r>
              <w:rPr>
                <w:rFonts w:ascii="Calibri" w:eastAsia="Times New Roman" w:hAnsi="Calibri" w:cs="Calibri"/>
              </w:rPr>
              <w:t>Individual Research Presentation</w:t>
            </w:r>
          </w:p>
        </w:tc>
        <w:tc>
          <w:tcPr>
            <w:tcW w:w="1410" w:type="dxa"/>
            <w:tcBorders>
              <w:top w:val="nil"/>
              <w:left w:val="nil"/>
              <w:bottom w:val="nil"/>
              <w:right w:val="nil"/>
            </w:tcBorders>
          </w:tcPr>
          <w:p w14:paraId="2B4D2AF7" w14:textId="31DD36DE" w:rsidR="007B4253" w:rsidRDefault="007B4253" w:rsidP="007F6400">
            <w:pPr>
              <w:spacing w:after="0" w:line="240" w:lineRule="auto"/>
              <w:jc w:val="right"/>
              <w:textAlignment w:val="baseline"/>
              <w:rPr>
                <w:rFonts w:ascii="Calibri" w:eastAsia="Times New Roman" w:hAnsi="Calibri" w:cs="Calibri"/>
              </w:rPr>
            </w:pPr>
            <w:r>
              <w:rPr>
                <w:rFonts w:ascii="Calibri" w:eastAsia="Times New Roman" w:hAnsi="Calibri" w:cs="Calibri"/>
              </w:rPr>
              <w:t xml:space="preserve">10% </w:t>
            </w:r>
          </w:p>
        </w:tc>
      </w:tr>
      <w:tr w:rsidR="007F6400" w:rsidRPr="007F6400" w14:paraId="4D820C01" w14:textId="77777777" w:rsidTr="007B4253">
        <w:tc>
          <w:tcPr>
            <w:tcW w:w="4245" w:type="dxa"/>
            <w:tcBorders>
              <w:top w:val="nil"/>
              <w:left w:val="nil"/>
              <w:bottom w:val="nil"/>
              <w:right w:val="nil"/>
            </w:tcBorders>
            <w:hideMark/>
          </w:tcPr>
          <w:p w14:paraId="1ADCF4D2" w14:textId="2D9916CE"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 xml:space="preserve">Group </w:t>
            </w:r>
            <w:r w:rsidR="007B4253">
              <w:rPr>
                <w:rFonts w:ascii="Calibri" w:eastAsia="Times New Roman" w:hAnsi="Calibri" w:cs="Calibri"/>
              </w:rPr>
              <w:t>Research Presentation</w:t>
            </w:r>
            <w:r w:rsidRPr="007F6400">
              <w:rPr>
                <w:rFonts w:ascii="Calibri" w:eastAsia="Times New Roman" w:hAnsi="Calibri" w:cs="Calibri"/>
              </w:rPr>
              <w:t> </w:t>
            </w:r>
          </w:p>
        </w:tc>
        <w:tc>
          <w:tcPr>
            <w:tcW w:w="1410" w:type="dxa"/>
            <w:tcBorders>
              <w:top w:val="nil"/>
              <w:left w:val="nil"/>
              <w:bottom w:val="nil"/>
              <w:right w:val="nil"/>
            </w:tcBorders>
            <w:hideMark/>
          </w:tcPr>
          <w:p w14:paraId="29A8D863" w14:textId="1D06C6BF" w:rsidR="007F6400" w:rsidRPr="007F6400" w:rsidRDefault="00027DDD" w:rsidP="007F6400">
            <w:pPr>
              <w:spacing w:after="0" w:line="240" w:lineRule="auto"/>
              <w:jc w:val="right"/>
              <w:textAlignment w:val="baseline"/>
              <w:rPr>
                <w:rFonts w:ascii="Times New Roman" w:eastAsia="Times New Roman" w:hAnsi="Times New Roman" w:cs="Times New Roman"/>
                <w:sz w:val="24"/>
                <w:szCs w:val="24"/>
              </w:rPr>
            </w:pPr>
            <w:r>
              <w:rPr>
                <w:rFonts w:ascii="Calibri" w:eastAsia="Times New Roman" w:hAnsi="Calibri" w:cs="Calibri"/>
              </w:rPr>
              <w:t>20</w:t>
            </w:r>
            <w:r w:rsidR="007F6400" w:rsidRPr="007F6400">
              <w:rPr>
                <w:rFonts w:ascii="Calibri" w:eastAsia="Times New Roman" w:hAnsi="Calibri" w:cs="Calibri"/>
              </w:rPr>
              <w:t>% </w:t>
            </w:r>
          </w:p>
        </w:tc>
      </w:tr>
      <w:tr w:rsidR="007F6400" w:rsidRPr="007F6400" w14:paraId="3802B766" w14:textId="77777777" w:rsidTr="007B4253">
        <w:tc>
          <w:tcPr>
            <w:tcW w:w="4245" w:type="dxa"/>
            <w:tcBorders>
              <w:top w:val="nil"/>
              <w:left w:val="nil"/>
              <w:bottom w:val="nil"/>
              <w:right w:val="nil"/>
            </w:tcBorders>
            <w:hideMark/>
          </w:tcPr>
          <w:p w14:paraId="11136B7E"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Midterm exam(s) </w:t>
            </w:r>
          </w:p>
        </w:tc>
        <w:tc>
          <w:tcPr>
            <w:tcW w:w="1410" w:type="dxa"/>
            <w:tcBorders>
              <w:top w:val="nil"/>
              <w:left w:val="nil"/>
              <w:bottom w:val="nil"/>
              <w:right w:val="nil"/>
            </w:tcBorders>
            <w:hideMark/>
          </w:tcPr>
          <w:p w14:paraId="310F6E2E" w14:textId="613E3008" w:rsidR="007F6400" w:rsidRPr="007F6400" w:rsidRDefault="00027DDD" w:rsidP="007F6400">
            <w:pPr>
              <w:spacing w:after="0" w:line="240" w:lineRule="auto"/>
              <w:jc w:val="right"/>
              <w:textAlignment w:val="baseline"/>
              <w:rPr>
                <w:rFonts w:ascii="Times New Roman" w:eastAsia="Times New Roman" w:hAnsi="Times New Roman" w:cs="Times New Roman"/>
                <w:sz w:val="24"/>
                <w:szCs w:val="24"/>
              </w:rPr>
            </w:pPr>
            <w:r>
              <w:rPr>
                <w:rFonts w:ascii="Calibri" w:eastAsia="Times New Roman" w:hAnsi="Calibri" w:cs="Calibri"/>
              </w:rPr>
              <w:t>20</w:t>
            </w:r>
            <w:r w:rsidR="007F6400" w:rsidRPr="007F6400">
              <w:rPr>
                <w:rFonts w:ascii="Calibri" w:eastAsia="Times New Roman" w:hAnsi="Calibri" w:cs="Calibri"/>
              </w:rPr>
              <w:t>% </w:t>
            </w:r>
          </w:p>
        </w:tc>
      </w:tr>
      <w:tr w:rsidR="007F6400" w:rsidRPr="007F6400" w14:paraId="74D3D20E" w14:textId="77777777" w:rsidTr="007B4253">
        <w:tc>
          <w:tcPr>
            <w:tcW w:w="4245" w:type="dxa"/>
            <w:tcBorders>
              <w:top w:val="nil"/>
              <w:left w:val="nil"/>
              <w:bottom w:val="nil"/>
              <w:right w:val="nil"/>
            </w:tcBorders>
            <w:hideMark/>
          </w:tcPr>
          <w:p w14:paraId="5B4291FB"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Final exam </w:t>
            </w:r>
          </w:p>
        </w:tc>
        <w:tc>
          <w:tcPr>
            <w:tcW w:w="1410" w:type="dxa"/>
            <w:tcBorders>
              <w:top w:val="nil"/>
              <w:left w:val="nil"/>
              <w:bottom w:val="nil"/>
              <w:right w:val="nil"/>
            </w:tcBorders>
            <w:hideMark/>
          </w:tcPr>
          <w:p w14:paraId="23E7206E" w14:textId="209E2D04" w:rsidR="007F6400" w:rsidRPr="007F6400" w:rsidRDefault="00027DDD" w:rsidP="007F6400">
            <w:pPr>
              <w:spacing w:after="0" w:line="240" w:lineRule="auto"/>
              <w:jc w:val="right"/>
              <w:textAlignment w:val="baseline"/>
              <w:rPr>
                <w:rFonts w:ascii="Times New Roman" w:eastAsia="Times New Roman" w:hAnsi="Times New Roman" w:cs="Times New Roman"/>
                <w:sz w:val="24"/>
                <w:szCs w:val="24"/>
              </w:rPr>
            </w:pPr>
            <w:r>
              <w:rPr>
                <w:rFonts w:ascii="Calibri" w:eastAsia="Times New Roman" w:hAnsi="Calibri" w:cs="Calibri"/>
              </w:rPr>
              <w:t>30</w:t>
            </w:r>
            <w:r w:rsidR="007F6400" w:rsidRPr="007F6400">
              <w:rPr>
                <w:rFonts w:ascii="Calibri" w:eastAsia="Times New Roman" w:hAnsi="Calibri" w:cs="Calibri"/>
              </w:rPr>
              <w:t>% </w:t>
            </w:r>
          </w:p>
        </w:tc>
      </w:tr>
      <w:tr w:rsidR="007F6400" w:rsidRPr="007F6400" w14:paraId="45219FD5" w14:textId="77777777" w:rsidTr="007B4253">
        <w:tc>
          <w:tcPr>
            <w:tcW w:w="4245" w:type="dxa"/>
            <w:tcBorders>
              <w:top w:val="nil"/>
              <w:left w:val="nil"/>
              <w:bottom w:val="nil"/>
              <w:right w:val="nil"/>
            </w:tcBorders>
            <w:hideMark/>
          </w:tcPr>
          <w:p w14:paraId="7D2E68D4" w14:textId="27B8EDA0"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Class participation</w:t>
            </w:r>
          </w:p>
        </w:tc>
        <w:tc>
          <w:tcPr>
            <w:tcW w:w="1410" w:type="dxa"/>
            <w:tcBorders>
              <w:top w:val="nil"/>
              <w:left w:val="nil"/>
              <w:bottom w:val="nil"/>
              <w:right w:val="nil"/>
            </w:tcBorders>
            <w:hideMark/>
          </w:tcPr>
          <w:p w14:paraId="7878960E" w14:textId="6540F00C" w:rsidR="007F6400" w:rsidRPr="007F6400" w:rsidRDefault="007F6400" w:rsidP="007F6400">
            <w:pPr>
              <w:spacing w:after="0" w:line="240" w:lineRule="auto"/>
              <w:jc w:val="right"/>
              <w:textAlignment w:val="baseline"/>
              <w:rPr>
                <w:rFonts w:ascii="Times New Roman" w:eastAsia="Times New Roman" w:hAnsi="Times New Roman" w:cs="Times New Roman"/>
                <w:sz w:val="24"/>
                <w:szCs w:val="24"/>
              </w:rPr>
            </w:pPr>
            <w:r w:rsidRPr="007F6400">
              <w:rPr>
                <w:rFonts w:ascii="Calibri" w:eastAsia="Times New Roman" w:hAnsi="Calibri" w:cs="Calibri"/>
                <w:u w:val="single"/>
              </w:rPr>
              <w:t xml:space="preserve">   </w:t>
            </w:r>
            <w:r w:rsidR="00027DDD">
              <w:rPr>
                <w:rFonts w:ascii="Calibri" w:eastAsia="Times New Roman" w:hAnsi="Calibri" w:cs="Calibri"/>
                <w:u w:val="single"/>
              </w:rPr>
              <w:t>10</w:t>
            </w:r>
            <w:r w:rsidRPr="007F6400">
              <w:rPr>
                <w:rFonts w:ascii="Calibri" w:eastAsia="Times New Roman" w:hAnsi="Calibri" w:cs="Calibri"/>
              </w:rPr>
              <w:t>% </w:t>
            </w:r>
          </w:p>
        </w:tc>
      </w:tr>
      <w:tr w:rsidR="007F6400" w:rsidRPr="007F6400" w14:paraId="7E47210C" w14:textId="77777777" w:rsidTr="007B4253">
        <w:tc>
          <w:tcPr>
            <w:tcW w:w="4245" w:type="dxa"/>
            <w:tcBorders>
              <w:top w:val="nil"/>
              <w:left w:val="nil"/>
              <w:bottom w:val="nil"/>
              <w:right w:val="nil"/>
            </w:tcBorders>
            <w:hideMark/>
          </w:tcPr>
          <w:p w14:paraId="35FD74E3" w14:textId="77777777" w:rsidR="007F6400" w:rsidRPr="007F6400" w:rsidRDefault="007F6400" w:rsidP="007F6400">
            <w:pPr>
              <w:spacing w:after="0" w:line="240" w:lineRule="auto"/>
              <w:textAlignment w:val="baseline"/>
              <w:rPr>
                <w:rFonts w:ascii="Times New Roman" w:eastAsia="Times New Roman" w:hAnsi="Times New Roman" w:cs="Times New Roman"/>
                <w:sz w:val="24"/>
                <w:szCs w:val="24"/>
              </w:rPr>
            </w:pPr>
            <w:r w:rsidRPr="007F6400">
              <w:rPr>
                <w:rFonts w:ascii="Calibri" w:eastAsia="Times New Roman" w:hAnsi="Calibri" w:cs="Calibri"/>
              </w:rPr>
              <w:t>Total </w:t>
            </w:r>
          </w:p>
        </w:tc>
        <w:tc>
          <w:tcPr>
            <w:tcW w:w="1410" w:type="dxa"/>
            <w:tcBorders>
              <w:top w:val="nil"/>
              <w:left w:val="nil"/>
              <w:bottom w:val="nil"/>
              <w:right w:val="nil"/>
            </w:tcBorders>
            <w:hideMark/>
          </w:tcPr>
          <w:p w14:paraId="5779FF61" w14:textId="77777777" w:rsidR="007F6400" w:rsidRPr="007F6400" w:rsidRDefault="007F6400" w:rsidP="007F6400">
            <w:pPr>
              <w:spacing w:after="0" w:line="240" w:lineRule="auto"/>
              <w:jc w:val="right"/>
              <w:textAlignment w:val="baseline"/>
              <w:rPr>
                <w:rFonts w:ascii="Times New Roman" w:eastAsia="Times New Roman" w:hAnsi="Times New Roman" w:cs="Times New Roman"/>
                <w:sz w:val="24"/>
                <w:szCs w:val="24"/>
              </w:rPr>
            </w:pPr>
            <w:r w:rsidRPr="007F6400">
              <w:rPr>
                <w:rFonts w:ascii="Calibri" w:eastAsia="Times New Roman" w:hAnsi="Calibri" w:cs="Calibri"/>
                <w:u w:val="single"/>
              </w:rPr>
              <w:t>100</w:t>
            </w:r>
            <w:r w:rsidRPr="007F6400">
              <w:rPr>
                <w:rFonts w:ascii="Calibri" w:eastAsia="Times New Roman" w:hAnsi="Calibri" w:cs="Calibri"/>
              </w:rPr>
              <w:t>% </w:t>
            </w:r>
          </w:p>
        </w:tc>
      </w:tr>
    </w:tbl>
    <w:p w14:paraId="09CBD062" w14:textId="77777777" w:rsidR="007F6400" w:rsidRPr="007F6400" w:rsidRDefault="007F6400" w:rsidP="007F6400">
      <w:pPr>
        <w:spacing w:after="0" w:line="240" w:lineRule="auto"/>
        <w:textAlignment w:val="baseline"/>
        <w:rPr>
          <w:rFonts w:ascii="Segoe UI" w:eastAsia="Times New Roman" w:hAnsi="Segoe UI" w:cs="Segoe UI"/>
          <w:sz w:val="18"/>
          <w:szCs w:val="18"/>
        </w:rPr>
      </w:pPr>
      <w:r w:rsidRPr="007F6400">
        <w:rPr>
          <w:rFonts w:ascii="Calibri" w:eastAsia="Times New Roman" w:hAnsi="Calibri" w:cs="Calibri"/>
        </w:rPr>
        <w:t> </w:t>
      </w:r>
    </w:p>
    <w:p w14:paraId="5AB6A07A" w14:textId="62EADF48" w:rsidR="00B91067" w:rsidRPr="00DC6899" w:rsidRDefault="007F6400" w:rsidP="00DC6899">
      <w:pPr>
        <w:spacing w:after="0" w:line="240" w:lineRule="auto"/>
        <w:textAlignment w:val="baseline"/>
        <w:rPr>
          <w:rFonts w:ascii="Segoe UI" w:eastAsia="Times New Roman" w:hAnsi="Segoe UI" w:cs="Segoe UI"/>
          <w:i/>
          <w:iCs/>
          <w:color w:val="77BF43"/>
          <w:sz w:val="18"/>
          <w:szCs w:val="18"/>
        </w:rPr>
      </w:pPr>
      <w:r w:rsidRPr="007F6400">
        <w:rPr>
          <w:rFonts w:ascii="Calibri Light" w:eastAsia="Times New Roman" w:hAnsi="Calibri Light" w:cs="Calibri Light"/>
          <w:i/>
          <w:iCs/>
          <w:color w:val="77BF43"/>
        </w:rPr>
        <w:t>Details of Assessments </w:t>
      </w:r>
    </w:p>
    <w:p w14:paraId="13170379" w14:textId="48ECB44D" w:rsidR="007B4253" w:rsidRPr="007B4253" w:rsidRDefault="007B4253" w:rsidP="007B4253">
      <w:pPr>
        <w:shd w:val="clear" w:color="auto" w:fill="FFFFFF"/>
        <w:spacing w:after="0" w:line="240" w:lineRule="auto"/>
        <w:textAlignment w:val="baseline"/>
        <w:rPr>
          <w:rFonts w:ascii="Segoe UI" w:eastAsia="Times New Roman" w:hAnsi="Segoe UI" w:cs="Segoe UI"/>
          <w:sz w:val="18"/>
          <w:szCs w:val="18"/>
        </w:rPr>
      </w:pPr>
      <w:r w:rsidRPr="007B4253">
        <w:rPr>
          <w:rFonts w:ascii="Segoe UI" w:eastAsia="Times New Roman" w:hAnsi="Segoe UI" w:cs="Segoe UI"/>
          <w:sz w:val="18"/>
          <w:szCs w:val="18"/>
        </w:rPr>
        <w:t xml:space="preserve">- Participation (10%): Based on attendance, adherence to deadlines, and quality of contributions. Engagement on Piazza is encouraged. Misuse of </w:t>
      </w:r>
      <w:proofErr w:type="spellStart"/>
      <w:r w:rsidRPr="007B4253">
        <w:rPr>
          <w:rFonts w:ascii="Segoe UI" w:eastAsia="Times New Roman" w:hAnsi="Segoe UI" w:cs="Segoe UI"/>
          <w:sz w:val="18"/>
          <w:szCs w:val="18"/>
        </w:rPr>
        <w:t>iClicker</w:t>
      </w:r>
      <w:proofErr w:type="spellEnd"/>
      <w:r w:rsidRPr="007B4253">
        <w:rPr>
          <w:rFonts w:ascii="Segoe UI" w:eastAsia="Times New Roman" w:hAnsi="Segoe UI" w:cs="Segoe UI"/>
          <w:sz w:val="18"/>
          <w:szCs w:val="18"/>
        </w:rPr>
        <w:t xml:space="preserve"> (e.g., polling outside class) will </w:t>
      </w:r>
      <w:r w:rsidR="007A78D9">
        <w:rPr>
          <w:rFonts w:ascii="Segoe UI" w:eastAsia="Times New Roman" w:hAnsi="Segoe UI" w:cs="Segoe UI"/>
          <w:sz w:val="18"/>
          <w:szCs w:val="18"/>
        </w:rPr>
        <w:t>be considered an academic misconduct.</w:t>
      </w:r>
    </w:p>
    <w:p w14:paraId="74ED04B5" w14:textId="19DBCF98" w:rsidR="007B4253" w:rsidRPr="007B4253" w:rsidRDefault="007B4253" w:rsidP="007B4253">
      <w:pPr>
        <w:shd w:val="clear" w:color="auto" w:fill="FFFFFF"/>
        <w:spacing w:after="0" w:line="240" w:lineRule="auto"/>
        <w:textAlignment w:val="baseline"/>
        <w:rPr>
          <w:rFonts w:ascii="Segoe UI" w:eastAsia="Times New Roman" w:hAnsi="Segoe UI" w:cs="Segoe UI"/>
          <w:sz w:val="18"/>
          <w:szCs w:val="18"/>
        </w:rPr>
      </w:pPr>
      <w:r w:rsidRPr="007B4253">
        <w:rPr>
          <w:rFonts w:ascii="Segoe UI" w:eastAsia="Times New Roman" w:hAnsi="Segoe UI" w:cs="Segoe UI"/>
          <w:sz w:val="18"/>
          <w:szCs w:val="18"/>
        </w:rPr>
        <w:t xml:space="preserve">- </w:t>
      </w:r>
      <w:proofErr w:type="spellStart"/>
      <w:r w:rsidRPr="007B4253">
        <w:rPr>
          <w:rFonts w:ascii="Segoe UI" w:eastAsia="Times New Roman" w:hAnsi="Segoe UI" w:cs="Segoe UI"/>
          <w:sz w:val="18"/>
          <w:szCs w:val="18"/>
        </w:rPr>
        <w:t>DataCamp</w:t>
      </w:r>
      <w:proofErr w:type="spellEnd"/>
      <w:r w:rsidRPr="007B4253">
        <w:rPr>
          <w:rFonts w:ascii="Segoe UI" w:eastAsia="Times New Roman" w:hAnsi="Segoe UI" w:cs="Segoe UI"/>
          <w:sz w:val="18"/>
          <w:szCs w:val="18"/>
        </w:rPr>
        <w:t xml:space="preserve"> Assignments (10%): Four assignments due Jan 2</w:t>
      </w:r>
      <w:r w:rsidR="00AE5450">
        <w:rPr>
          <w:rFonts w:ascii="Segoe UI" w:eastAsia="Times New Roman" w:hAnsi="Segoe UI" w:cs="Segoe UI"/>
          <w:sz w:val="18"/>
          <w:szCs w:val="18"/>
        </w:rPr>
        <w:t>5</w:t>
      </w:r>
      <w:r w:rsidRPr="007B4253">
        <w:rPr>
          <w:rFonts w:ascii="Segoe UI" w:eastAsia="Times New Roman" w:hAnsi="Segoe UI" w:cs="Segoe UI"/>
          <w:sz w:val="18"/>
          <w:szCs w:val="18"/>
        </w:rPr>
        <w:t xml:space="preserve">, Feb </w:t>
      </w:r>
      <w:r w:rsidR="00AE5450">
        <w:rPr>
          <w:rFonts w:ascii="Segoe UI" w:eastAsia="Times New Roman" w:hAnsi="Segoe UI" w:cs="Segoe UI"/>
          <w:sz w:val="18"/>
          <w:szCs w:val="18"/>
        </w:rPr>
        <w:t>8</w:t>
      </w:r>
      <w:r w:rsidRPr="007B4253">
        <w:rPr>
          <w:rFonts w:ascii="Segoe UI" w:eastAsia="Times New Roman" w:hAnsi="Segoe UI" w:cs="Segoe UI"/>
          <w:sz w:val="18"/>
          <w:szCs w:val="18"/>
        </w:rPr>
        <w:t xml:space="preserve">, Mar </w:t>
      </w:r>
      <w:r w:rsidR="00AE5450">
        <w:rPr>
          <w:rFonts w:ascii="Segoe UI" w:eastAsia="Times New Roman" w:hAnsi="Segoe UI" w:cs="Segoe UI"/>
          <w:sz w:val="18"/>
          <w:szCs w:val="18"/>
        </w:rPr>
        <w:t>1</w:t>
      </w:r>
      <w:r w:rsidRPr="007B4253">
        <w:rPr>
          <w:rFonts w:ascii="Segoe UI" w:eastAsia="Times New Roman" w:hAnsi="Segoe UI" w:cs="Segoe UI"/>
          <w:sz w:val="18"/>
          <w:szCs w:val="18"/>
        </w:rPr>
        <w:t>, and Mar 2</w:t>
      </w:r>
      <w:r w:rsidR="00AE5450">
        <w:rPr>
          <w:rFonts w:ascii="Segoe UI" w:eastAsia="Times New Roman" w:hAnsi="Segoe UI" w:cs="Segoe UI"/>
          <w:sz w:val="18"/>
          <w:szCs w:val="18"/>
        </w:rPr>
        <w:t>2</w:t>
      </w:r>
      <w:r w:rsidRPr="007B4253">
        <w:rPr>
          <w:rFonts w:ascii="Segoe UI" w:eastAsia="Times New Roman" w:hAnsi="Segoe UI" w:cs="Segoe UI"/>
          <w:sz w:val="18"/>
          <w:szCs w:val="18"/>
        </w:rPr>
        <w:t>.</w:t>
      </w:r>
      <w:r w:rsidR="00B17DA0">
        <w:rPr>
          <w:rFonts w:ascii="Segoe UI" w:eastAsia="Times New Roman" w:hAnsi="Segoe UI" w:cs="Segoe UI"/>
          <w:sz w:val="18"/>
          <w:szCs w:val="18"/>
        </w:rPr>
        <w:t xml:space="preserve"> Grades will be given based on the number of completed chapters.</w:t>
      </w:r>
    </w:p>
    <w:p w14:paraId="43DA8618" w14:textId="502461FA" w:rsidR="007B4253" w:rsidRPr="007B4253" w:rsidRDefault="007B4253" w:rsidP="007B4253">
      <w:pPr>
        <w:shd w:val="clear" w:color="auto" w:fill="FFFFFF"/>
        <w:spacing w:after="0" w:line="240" w:lineRule="auto"/>
        <w:textAlignment w:val="baseline"/>
        <w:rPr>
          <w:rFonts w:ascii="Segoe UI" w:eastAsia="Times New Roman" w:hAnsi="Segoe UI" w:cs="Segoe UI"/>
          <w:sz w:val="18"/>
          <w:szCs w:val="18"/>
        </w:rPr>
      </w:pPr>
      <w:r w:rsidRPr="007B4253">
        <w:rPr>
          <w:rFonts w:ascii="Segoe UI" w:eastAsia="Times New Roman" w:hAnsi="Segoe UI" w:cs="Segoe UI"/>
          <w:sz w:val="18"/>
          <w:szCs w:val="18"/>
        </w:rPr>
        <w:t xml:space="preserve">- Individual Research Presentation (10%): Students present statistical insights using Census PUMF data. Slides </w:t>
      </w:r>
      <w:r w:rsidR="00C443F3">
        <w:rPr>
          <w:rFonts w:ascii="Segoe UI" w:eastAsia="Times New Roman" w:hAnsi="Segoe UI" w:cs="Segoe UI"/>
          <w:sz w:val="18"/>
          <w:szCs w:val="18"/>
        </w:rPr>
        <w:t xml:space="preserve">and codes </w:t>
      </w:r>
      <w:r w:rsidRPr="007B4253">
        <w:rPr>
          <w:rFonts w:ascii="Segoe UI" w:eastAsia="Times New Roman" w:hAnsi="Segoe UI" w:cs="Segoe UI"/>
          <w:sz w:val="18"/>
          <w:szCs w:val="18"/>
        </w:rPr>
        <w:t>due Feb 2</w:t>
      </w:r>
      <w:r w:rsidR="00E808B5">
        <w:rPr>
          <w:rFonts w:ascii="Segoe UI" w:eastAsia="Times New Roman" w:hAnsi="Segoe UI" w:cs="Segoe UI"/>
          <w:sz w:val="18"/>
          <w:szCs w:val="18"/>
        </w:rPr>
        <w:t>2</w:t>
      </w:r>
      <w:r w:rsidRPr="007B4253">
        <w:rPr>
          <w:rFonts w:ascii="Segoe UI" w:eastAsia="Times New Roman" w:hAnsi="Segoe UI" w:cs="Segoe UI"/>
          <w:sz w:val="18"/>
          <w:szCs w:val="18"/>
        </w:rPr>
        <w:t>; presentations on Feb 2</w:t>
      </w:r>
      <w:r w:rsidR="00E808B5">
        <w:rPr>
          <w:rFonts w:ascii="Segoe UI" w:eastAsia="Times New Roman" w:hAnsi="Segoe UI" w:cs="Segoe UI"/>
          <w:sz w:val="18"/>
          <w:szCs w:val="18"/>
        </w:rPr>
        <w:t>4</w:t>
      </w:r>
      <w:r w:rsidRPr="007B4253">
        <w:rPr>
          <w:rFonts w:ascii="Segoe UI" w:eastAsia="Times New Roman" w:hAnsi="Segoe UI" w:cs="Segoe UI"/>
          <w:sz w:val="18"/>
          <w:szCs w:val="18"/>
        </w:rPr>
        <w:t xml:space="preserve"> and 2</w:t>
      </w:r>
      <w:r w:rsidR="00E808B5">
        <w:rPr>
          <w:rFonts w:ascii="Segoe UI" w:eastAsia="Times New Roman" w:hAnsi="Segoe UI" w:cs="Segoe UI"/>
          <w:sz w:val="18"/>
          <w:szCs w:val="18"/>
        </w:rPr>
        <w:t>6</w:t>
      </w:r>
      <w:r w:rsidRPr="007B4253">
        <w:rPr>
          <w:rFonts w:ascii="Segoe UI" w:eastAsia="Times New Roman" w:hAnsi="Segoe UI" w:cs="Segoe UI"/>
          <w:sz w:val="18"/>
          <w:szCs w:val="18"/>
        </w:rPr>
        <w:t>.</w:t>
      </w:r>
      <w:r w:rsidR="005C7C65">
        <w:rPr>
          <w:rFonts w:ascii="Segoe UI" w:eastAsia="Times New Roman" w:hAnsi="Segoe UI" w:cs="Segoe UI"/>
          <w:sz w:val="18"/>
          <w:szCs w:val="18"/>
        </w:rPr>
        <w:t xml:space="preserve"> </w:t>
      </w:r>
      <w:proofErr w:type="spellStart"/>
      <w:r w:rsidR="005C7C65">
        <w:rPr>
          <w:rFonts w:ascii="Segoe UI" w:eastAsia="Times New Roman" w:hAnsi="Segoe UI" w:cs="Segoe UI"/>
          <w:sz w:val="18"/>
          <w:szCs w:val="18"/>
        </w:rPr>
        <w:t>GenAI</w:t>
      </w:r>
      <w:proofErr w:type="spellEnd"/>
      <w:r w:rsidR="005C7C65">
        <w:rPr>
          <w:rFonts w:ascii="Segoe UI" w:eastAsia="Times New Roman" w:hAnsi="Segoe UI" w:cs="Segoe UI"/>
          <w:sz w:val="18"/>
          <w:szCs w:val="18"/>
        </w:rPr>
        <w:t xml:space="preserve"> </w:t>
      </w:r>
      <w:proofErr w:type="spellStart"/>
      <w:r w:rsidR="005C7C65">
        <w:rPr>
          <w:rFonts w:ascii="Segoe UI" w:eastAsia="Times New Roman" w:hAnsi="Segoe UI" w:cs="Segoe UI"/>
          <w:sz w:val="18"/>
          <w:szCs w:val="18"/>
        </w:rPr>
        <w:t>permite</w:t>
      </w:r>
      <w:r w:rsidR="00C443F3">
        <w:rPr>
          <w:rFonts w:ascii="Segoe UI" w:eastAsia="Times New Roman" w:hAnsi="Segoe UI" w:cs="Segoe UI"/>
          <w:sz w:val="18"/>
          <w:szCs w:val="18"/>
        </w:rPr>
        <w:t>d</w:t>
      </w:r>
      <w:proofErr w:type="spellEnd"/>
      <w:r w:rsidR="001E68C3">
        <w:rPr>
          <w:rFonts w:ascii="Segoe UI" w:eastAsia="Times New Roman" w:hAnsi="Segoe UI" w:cs="Segoe UI"/>
          <w:sz w:val="18"/>
          <w:szCs w:val="18"/>
        </w:rPr>
        <w:t xml:space="preserve"> with attribution</w:t>
      </w:r>
      <w:r w:rsidR="00F061F9">
        <w:rPr>
          <w:rFonts w:ascii="Segoe UI" w:eastAsia="Times New Roman" w:hAnsi="Segoe UI" w:cs="Segoe UI"/>
          <w:sz w:val="18"/>
          <w:szCs w:val="18"/>
        </w:rPr>
        <w:t>.</w:t>
      </w:r>
    </w:p>
    <w:p w14:paraId="315727C1" w14:textId="43D731EB" w:rsidR="007B4253" w:rsidRPr="007B4253" w:rsidRDefault="007B4253" w:rsidP="007B4253">
      <w:pPr>
        <w:shd w:val="clear" w:color="auto" w:fill="FFFFFF"/>
        <w:spacing w:after="0" w:line="240" w:lineRule="auto"/>
        <w:textAlignment w:val="baseline"/>
        <w:rPr>
          <w:rFonts w:ascii="Segoe UI" w:eastAsia="Times New Roman" w:hAnsi="Segoe UI" w:cs="Segoe UI"/>
          <w:sz w:val="18"/>
          <w:szCs w:val="18"/>
        </w:rPr>
      </w:pPr>
      <w:r w:rsidRPr="007B4253">
        <w:rPr>
          <w:rFonts w:ascii="Segoe UI" w:eastAsia="Times New Roman" w:hAnsi="Segoe UI" w:cs="Segoe UI"/>
          <w:sz w:val="18"/>
          <w:szCs w:val="18"/>
        </w:rPr>
        <w:t xml:space="preserve">- Group Research Presentation (20%): Teams of three conduct research on real estate or urban policy topics. </w:t>
      </w:r>
      <w:r w:rsidR="0050169F">
        <w:rPr>
          <w:rFonts w:ascii="Segoe UI" w:eastAsia="Times New Roman" w:hAnsi="Segoe UI" w:cs="Segoe UI"/>
          <w:sz w:val="18"/>
          <w:szCs w:val="18"/>
        </w:rPr>
        <w:t>S</w:t>
      </w:r>
      <w:r w:rsidRPr="007B4253">
        <w:rPr>
          <w:rFonts w:ascii="Segoe UI" w:eastAsia="Times New Roman" w:hAnsi="Segoe UI" w:cs="Segoe UI"/>
          <w:sz w:val="18"/>
          <w:szCs w:val="18"/>
        </w:rPr>
        <w:t>lides</w:t>
      </w:r>
      <w:r w:rsidR="00C443F3">
        <w:rPr>
          <w:rFonts w:ascii="Segoe UI" w:eastAsia="Times New Roman" w:hAnsi="Segoe UI" w:cs="Segoe UI"/>
          <w:sz w:val="18"/>
          <w:szCs w:val="18"/>
        </w:rPr>
        <w:t xml:space="preserve"> and codes</w:t>
      </w:r>
      <w:r w:rsidRPr="007B4253">
        <w:rPr>
          <w:rFonts w:ascii="Segoe UI" w:eastAsia="Times New Roman" w:hAnsi="Segoe UI" w:cs="Segoe UI"/>
          <w:sz w:val="18"/>
          <w:szCs w:val="18"/>
        </w:rPr>
        <w:t xml:space="preserve"> due Mar </w:t>
      </w:r>
      <w:r w:rsidR="00E808B5">
        <w:rPr>
          <w:rFonts w:ascii="Segoe UI" w:eastAsia="Times New Roman" w:hAnsi="Segoe UI" w:cs="Segoe UI"/>
          <w:sz w:val="18"/>
          <w:szCs w:val="18"/>
        </w:rPr>
        <w:t>29</w:t>
      </w:r>
      <w:r w:rsidRPr="007B4253">
        <w:rPr>
          <w:rFonts w:ascii="Segoe UI" w:eastAsia="Times New Roman" w:hAnsi="Segoe UI" w:cs="Segoe UI"/>
          <w:sz w:val="18"/>
          <w:szCs w:val="18"/>
        </w:rPr>
        <w:t xml:space="preserve">; presentations </w:t>
      </w:r>
      <w:r w:rsidR="00E808B5">
        <w:rPr>
          <w:rFonts w:ascii="Segoe UI" w:eastAsia="Times New Roman" w:hAnsi="Segoe UI" w:cs="Segoe UI"/>
          <w:sz w:val="18"/>
          <w:szCs w:val="18"/>
        </w:rPr>
        <w:t xml:space="preserve">Mar 31 and </w:t>
      </w:r>
      <w:r w:rsidRPr="007B4253">
        <w:rPr>
          <w:rFonts w:ascii="Segoe UI" w:eastAsia="Times New Roman" w:hAnsi="Segoe UI" w:cs="Segoe UI"/>
          <w:sz w:val="18"/>
          <w:szCs w:val="18"/>
        </w:rPr>
        <w:t xml:space="preserve">Apr </w:t>
      </w:r>
      <w:r w:rsidR="00E808B5">
        <w:rPr>
          <w:rFonts w:ascii="Segoe UI" w:eastAsia="Times New Roman" w:hAnsi="Segoe UI" w:cs="Segoe UI"/>
          <w:sz w:val="18"/>
          <w:szCs w:val="18"/>
        </w:rPr>
        <w:t>2</w:t>
      </w:r>
      <w:r w:rsidRPr="007B4253">
        <w:rPr>
          <w:rFonts w:ascii="Segoe UI" w:eastAsia="Times New Roman" w:hAnsi="Segoe UI" w:cs="Segoe UI"/>
          <w:sz w:val="18"/>
          <w:szCs w:val="18"/>
        </w:rPr>
        <w:t>. Must include at least one original map created in R.</w:t>
      </w:r>
      <w:r w:rsidR="005C7C65">
        <w:rPr>
          <w:rFonts w:ascii="Segoe UI" w:eastAsia="Times New Roman" w:hAnsi="Segoe UI" w:cs="Segoe UI"/>
          <w:sz w:val="18"/>
          <w:szCs w:val="18"/>
        </w:rPr>
        <w:t xml:space="preserve"> </w:t>
      </w:r>
      <w:proofErr w:type="spellStart"/>
      <w:r w:rsidR="00C443F3">
        <w:rPr>
          <w:rFonts w:ascii="Segoe UI" w:eastAsia="Times New Roman" w:hAnsi="Segoe UI" w:cs="Segoe UI"/>
          <w:sz w:val="18"/>
          <w:szCs w:val="18"/>
        </w:rPr>
        <w:t>GenAI</w:t>
      </w:r>
      <w:proofErr w:type="spellEnd"/>
      <w:r w:rsidR="00C443F3">
        <w:rPr>
          <w:rFonts w:ascii="Segoe UI" w:eastAsia="Times New Roman" w:hAnsi="Segoe UI" w:cs="Segoe UI"/>
          <w:sz w:val="18"/>
          <w:szCs w:val="18"/>
        </w:rPr>
        <w:t xml:space="preserve"> </w:t>
      </w:r>
      <w:proofErr w:type="spellStart"/>
      <w:r w:rsidR="00C443F3">
        <w:rPr>
          <w:rFonts w:ascii="Segoe UI" w:eastAsia="Times New Roman" w:hAnsi="Segoe UI" w:cs="Segoe UI"/>
          <w:sz w:val="18"/>
          <w:szCs w:val="18"/>
        </w:rPr>
        <w:t>permited</w:t>
      </w:r>
      <w:proofErr w:type="spellEnd"/>
      <w:r w:rsidR="001E68C3">
        <w:rPr>
          <w:rFonts w:ascii="Segoe UI" w:eastAsia="Times New Roman" w:hAnsi="Segoe UI" w:cs="Segoe UI"/>
          <w:sz w:val="18"/>
          <w:szCs w:val="18"/>
        </w:rPr>
        <w:t xml:space="preserve"> with attribution</w:t>
      </w:r>
      <w:r w:rsidR="00F061F9">
        <w:rPr>
          <w:rFonts w:ascii="Segoe UI" w:eastAsia="Times New Roman" w:hAnsi="Segoe UI" w:cs="Segoe UI"/>
          <w:sz w:val="18"/>
          <w:szCs w:val="18"/>
        </w:rPr>
        <w:t>.</w:t>
      </w:r>
    </w:p>
    <w:p w14:paraId="779CD334" w14:textId="3A9556EA" w:rsidR="007B4253" w:rsidRPr="007B4253" w:rsidRDefault="007B4253" w:rsidP="007B4253">
      <w:pPr>
        <w:shd w:val="clear" w:color="auto" w:fill="FFFFFF"/>
        <w:spacing w:after="0" w:line="240" w:lineRule="auto"/>
        <w:textAlignment w:val="baseline"/>
        <w:rPr>
          <w:rFonts w:ascii="Segoe UI" w:eastAsia="Times New Roman" w:hAnsi="Segoe UI" w:cs="Segoe UI"/>
          <w:sz w:val="18"/>
          <w:szCs w:val="18"/>
        </w:rPr>
      </w:pPr>
      <w:r w:rsidRPr="007B4253">
        <w:rPr>
          <w:rFonts w:ascii="Segoe UI" w:eastAsia="Times New Roman" w:hAnsi="Segoe UI" w:cs="Segoe UI"/>
          <w:sz w:val="18"/>
          <w:szCs w:val="18"/>
        </w:rPr>
        <w:t xml:space="preserve">- Midterm Exam (20%): Scheduled for Mar </w:t>
      </w:r>
      <w:r w:rsidR="00E808B5">
        <w:rPr>
          <w:rFonts w:ascii="Segoe UI" w:eastAsia="Times New Roman" w:hAnsi="Segoe UI" w:cs="Segoe UI"/>
          <w:sz w:val="18"/>
          <w:szCs w:val="18"/>
        </w:rPr>
        <w:t>5</w:t>
      </w:r>
      <w:r w:rsidRPr="007B4253">
        <w:rPr>
          <w:rFonts w:ascii="Segoe UI" w:eastAsia="Times New Roman" w:hAnsi="Segoe UI" w:cs="Segoe UI"/>
          <w:sz w:val="18"/>
          <w:szCs w:val="18"/>
        </w:rPr>
        <w:t xml:space="preserve">, 7–8 pm, </w:t>
      </w:r>
      <w:r w:rsidR="00E808B5">
        <w:rPr>
          <w:rFonts w:ascii="Segoe UI" w:eastAsia="Times New Roman" w:hAnsi="Segoe UI" w:cs="Segoe UI"/>
          <w:sz w:val="18"/>
          <w:szCs w:val="18"/>
        </w:rPr>
        <w:t>IRC1</w:t>
      </w:r>
      <w:r w:rsidRPr="007B4253">
        <w:rPr>
          <w:rFonts w:ascii="Segoe UI" w:eastAsia="Times New Roman" w:hAnsi="Segoe UI" w:cs="Segoe UI"/>
          <w:sz w:val="18"/>
          <w:szCs w:val="18"/>
        </w:rPr>
        <w:t>.</w:t>
      </w:r>
      <w:r w:rsidR="005C7C65">
        <w:rPr>
          <w:rFonts w:ascii="Segoe UI" w:eastAsia="Times New Roman" w:hAnsi="Segoe UI" w:cs="Segoe UI"/>
          <w:sz w:val="18"/>
          <w:szCs w:val="18"/>
        </w:rPr>
        <w:t xml:space="preserve"> Lockdown browser required. </w:t>
      </w:r>
      <w:proofErr w:type="spellStart"/>
      <w:r w:rsidR="005C7C65">
        <w:rPr>
          <w:rFonts w:ascii="Segoe UI" w:eastAsia="Times New Roman" w:hAnsi="Segoe UI" w:cs="Segoe UI"/>
          <w:sz w:val="18"/>
          <w:szCs w:val="18"/>
        </w:rPr>
        <w:t>GenAI</w:t>
      </w:r>
      <w:proofErr w:type="spellEnd"/>
      <w:r w:rsidR="005C7C65">
        <w:rPr>
          <w:rFonts w:ascii="Segoe UI" w:eastAsia="Times New Roman" w:hAnsi="Segoe UI" w:cs="Segoe UI"/>
          <w:sz w:val="18"/>
          <w:szCs w:val="18"/>
        </w:rPr>
        <w:t xml:space="preserve"> prohibited.</w:t>
      </w:r>
    </w:p>
    <w:p w14:paraId="2F22D210" w14:textId="5BF63536" w:rsidR="007B4253" w:rsidRDefault="007B4253" w:rsidP="007B4253">
      <w:pPr>
        <w:shd w:val="clear" w:color="auto" w:fill="FFFFFF"/>
        <w:spacing w:after="0" w:line="240" w:lineRule="auto"/>
        <w:textAlignment w:val="baseline"/>
        <w:rPr>
          <w:rFonts w:ascii="Segoe UI" w:eastAsia="Times New Roman" w:hAnsi="Segoe UI" w:cs="Segoe UI"/>
          <w:sz w:val="18"/>
          <w:szCs w:val="18"/>
        </w:rPr>
      </w:pPr>
      <w:r w:rsidRPr="007B4253">
        <w:rPr>
          <w:rFonts w:ascii="Segoe UI" w:eastAsia="Times New Roman" w:hAnsi="Segoe UI" w:cs="Segoe UI"/>
          <w:sz w:val="18"/>
          <w:szCs w:val="18"/>
        </w:rPr>
        <w:t>- Final Exam (30%): Scheduled during the formal exam period (date TBA).</w:t>
      </w:r>
      <w:r w:rsidR="005C7C65">
        <w:rPr>
          <w:rFonts w:ascii="Segoe UI" w:eastAsia="Times New Roman" w:hAnsi="Segoe UI" w:cs="Segoe UI"/>
          <w:sz w:val="18"/>
          <w:szCs w:val="18"/>
        </w:rPr>
        <w:t xml:space="preserve"> Lockdown browser required. </w:t>
      </w:r>
      <w:proofErr w:type="spellStart"/>
      <w:r w:rsidR="005C7C65">
        <w:rPr>
          <w:rFonts w:ascii="Segoe UI" w:eastAsia="Times New Roman" w:hAnsi="Segoe UI" w:cs="Segoe UI"/>
          <w:sz w:val="18"/>
          <w:szCs w:val="18"/>
        </w:rPr>
        <w:t>GenAI</w:t>
      </w:r>
      <w:proofErr w:type="spellEnd"/>
      <w:r w:rsidR="005C7C65">
        <w:rPr>
          <w:rFonts w:ascii="Segoe UI" w:eastAsia="Times New Roman" w:hAnsi="Segoe UI" w:cs="Segoe UI"/>
          <w:sz w:val="18"/>
          <w:szCs w:val="18"/>
        </w:rPr>
        <w:t xml:space="preserve"> prohibited.</w:t>
      </w:r>
    </w:p>
    <w:p w14:paraId="15514109" w14:textId="77777777" w:rsidR="007B4253" w:rsidRPr="007F6400" w:rsidRDefault="007B4253" w:rsidP="007F6400">
      <w:pPr>
        <w:shd w:val="clear" w:color="auto" w:fill="FFFFFF"/>
        <w:spacing w:after="0" w:line="240" w:lineRule="auto"/>
        <w:textAlignment w:val="baseline"/>
        <w:rPr>
          <w:rFonts w:ascii="Segoe UI" w:eastAsia="Times New Roman" w:hAnsi="Segoe UI" w:cs="Segoe UI"/>
          <w:sz w:val="18"/>
          <w:szCs w:val="18"/>
        </w:rPr>
      </w:pPr>
    </w:p>
    <w:p w14:paraId="7997BBFC" w14:textId="77777777"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LEARNING MATERIALS </w:t>
      </w:r>
    </w:p>
    <w:p w14:paraId="0BBF9E4E" w14:textId="77777777" w:rsidR="007B4253" w:rsidRDefault="007F6400" w:rsidP="007F6400">
      <w:pPr>
        <w:spacing w:after="0" w:line="240" w:lineRule="auto"/>
        <w:textAlignment w:val="baseline"/>
        <w:rPr>
          <w:rFonts w:ascii="Calibri" w:eastAsia="Times New Roman" w:hAnsi="Calibri" w:cs="Calibri"/>
          <w:shd w:val="clear" w:color="auto" w:fill="E7E6E6" w:themeFill="background2"/>
        </w:rPr>
      </w:pPr>
      <w:r w:rsidRPr="007F6400">
        <w:rPr>
          <w:rFonts w:ascii="Calibri" w:eastAsia="Times New Roman" w:hAnsi="Calibri" w:cs="Calibri"/>
        </w:rPr>
        <w:t xml:space="preserve">Required: </w:t>
      </w:r>
    </w:p>
    <w:p w14:paraId="68FCF268" w14:textId="48F9BBAA" w:rsidR="007B4253" w:rsidRDefault="007B4253" w:rsidP="00C443F3">
      <w:pPr>
        <w:pStyle w:val="ListParagraph"/>
        <w:numPr>
          <w:ilvl w:val="0"/>
          <w:numId w:val="21"/>
        </w:numPr>
      </w:pPr>
      <w:r>
        <w:t>R (</w:t>
      </w:r>
      <w:hyperlink r:id="rId12" w:history="1">
        <w:r>
          <w:rPr>
            <w:rStyle w:val="Hyperlink"/>
          </w:rPr>
          <w:t>https://cran.r-project.org/</w:t>
        </w:r>
      </w:hyperlink>
      <w:r>
        <w:t>)</w:t>
      </w:r>
    </w:p>
    <w:p w14:paraId="03BB4E8C" w14:textId="77777777" w:rsidR="00C443F3" w:rsidRDefault="007B4253" w:rsidP="00C443F3">
      <w:pPr>
        <w:pStyle w:val="ListParagraph"/>
        <w:numPr>
          <w:ilvl w:val="0"/>
          <w:numId w:val="23"/>
        </w:numPr>
        <w:spacing w:before="100" w:beforeAutospacing="1" w:after="100" w:afterAutospacing="1" w:line="240" w:lineRule="auto"/>
        <w:ind w:left="360"/>
      </w:pPr>
      <w:r>
        <w:t>RStudio (</w:t>
      </w:r>
      <w:hyperlink r:id="rId13" w:history="1">
        <w:r>
          <w:rPr>
            <w:rStyle w:val="Hyperlink"/>
          </w:rPr>
          <w:t>https://www.rstudio.com/</w:t>
        </w:r>
      </w:hyperlink>
      <w:r>
        <w:t>)</w:t>
      </w:r>
    </w:p>
    <w:p w14:paraId="78130619" w14:textId="77777777" w:rsidR="00C443F3" w:rsidRDefault="007B4253" w:rsidP="00C443F3">
      <w:pPr>
        <w:pStyle w:val="ListParagraph"/>
        <w:numPr>
          <w:ilvl w:val="0"/>
          <w:numId w:val="23"/>
        </w:numPr>
        <w:spacing w:before="100" w:beforeAutospacing="1" w:after="100" w:afterAutospacing="1" w:line="240" w:lineRule="auto"/>
        <w:ind w:left="360"/>
      </w:pPr>
      <w:proofErr w:type="spellStart"/>
      <w:r>
        <w:t>DataCamp</w:t>
      </w:r>
      <w:proofErr w:type="spellEnd"/>
      <w:r>
        <w:t xml:space="preserve"> subscription (</w:t>
      </w:r>
      <w:hyperlink r:id="rId14" w:history="1">
        <w:r>
          <w:rPr>
            <w:rStyle w:val="Hyperlink"/>
          </w:rPr>
          <w:t>https://www.datacamp.com</w:t>
        </w:r>
      </w:hyperlink>
      <w:r>
        <w:t>)</w:t>
      </w:r>
    </w:p>
    <w:p w14:paraId="04142BA9" w14:textId="0701ECC3" w:rsidR="007F6400" w:rsidRPr="007F6400" w:rsidRDefault="007F6400" w:rsidP="007F6400">
      <w:pPr>
        <w:spacing w:after="0" w:line="240" w:lineRule="auto"/>
        <w:textAlignment w:val="baseline"/>
        <w:rPr>
          <w:rFonts w:ascii="Segoe UI" w:eastAsia="Times New Roman" w:hAnsi="Segoe UI" w:cs="Segoe UI"/>
          <w:sz w:val="18"/>
          <w:szCs w:val="18"/>
        </w:rPr>
      </w:pPr>
      <w:r w:rsidRPr="007F6400">
        <w:rPr>
          <w:rFonts w:ascii="Calibri" w:eastAsia="Times New Roman" w:hAnsi="Calibri" w:cs="Calibri"/>
        </w:rPr>
        <w:t>Estimated cost of required materials: $</w:t>
      </w:r>
      <w:r w:rsidR="007B4253">
        <w:rPr>
          <w:rFonts w:ascii="Calibri" w:eastAsia="Times New Roman" w:hAnsi="Calibri" w:cs="Calibri"/>
          <w:shd w:val="clear" w:color="auto" w:fill="E7E6E6" w:themeFill="background2"/>
        </w:rPr>
        <w:t>0</w:t>
      </w:r>
      <w:r w:rsidRPr="007F6400">
        <w:rPr>
          <w:rFonts w:ascii="Calibri" w:eastAsia="Times New Roman" w:hAnsi="Calibri" w:cs="Calibri"/>
        </w:rPr>
        <w:t> </w:t>
      </w:r>
    </w:p>
    <w:p w14:paraId="0B94F081" w14:textId="77777777" w:rsidR="00C443F3" w:rsidRDefault="00C443F3" w:rsidP="00C443F3">
      <w:pPr>
        <w:spacing w:after="0" w:line="240" w:lineRule="auto"/>
        <w:textAlignment w:val="baseline"/>
        <w:rPr>
          <w:rFonts w:ascii="Calibri" w:eastAsia="Times New Roman" w:hAnsi="Calibri" w:cs="Calibri"/>
        </w:rPr>
      </w:pPr>
    </w:p>
    <w:p w14:paraId="1D7A8501" w14:textId="5DBBE033" w:rsidR="00C443F3" w:rsidRDefault="007F6400" w:rsidP="00C443F3">
      <w:pPr>
        <w:spacing w:after="0" w:line="240" w:lineRule="auto"/>
        <w:textAlignment w:val="baseline"/>
      </w:pPr>
      <w:r w:rsidRPr="007F6400">
        <w:rPr>
          <w:rFonts w:ascii="Calibri" w:eastAsia="Times New Roman" w:hAnsi="Calibri" w:cs="Calibri"/>
        </w:rPr>
        <w:t>Additional materials recommended but not required:  </w:t>
      </w:r>
      <w:r w:rsidR="00C443F3">
        <w:rPr>
          <w:rFonts w:ascii="Calibri" w:eastAsia="Times New Roman" w:hAnsi="Calibri" w:cs="Calibri"/>
        </w:rPr>
        <w:br/>
      </w:r>
      <w:r w:rsidR="00C443F3">
        <w:rPr>
          <w:rStyle w:val="Emphasis"/>
        </w:rPr>
        <w:t>R for Data Science</w:t>
      </w:r>
      <w:r w:rsidR="00C443F3">
        <w:t xml:space="preserve"> by Garrett </w:t>
      </w:r>
      <w:proofErr w:type="spellStart"/>
      <w:r w:rsidR="00C443F3">
        <w:t>Grolemund</w:t>
      </w:r>
      <w:proofErr w:type="spellEnd"/>
      <w:r w:rsidR="00C443F3">
        <w:t xml:space="preserve"> &amp; Hadley Wickham (free online: </w:t>
      </w:r>
      <w:hyperlink r:id="rId15" w:history="1">
        <w:r w:rsidR="00C443F3">
          <w:rPr>
            <w:rStyle w:val="Hyperlink"/>
          </w:rPr>
          <w:t>https://r4ds.hadley.nz/</w:t>
        </w:r>
      </w:hyperlink>
      <w:r w:rsidR="00C443F3">
        <w:t>)</w:t>
      </w:r>
    </w:p>
    <w:p w14:paraId="54535F44" w14:textId="77777777" w:rsidR="00C443F3" w:rsidRPr="00943711" w:rsidRDefault="00C443F3" w:rsidP="007F6400">
      <w:pPr>
        <w:spacing w:after="0" w:line="240" w:lineRule="auto"/>
        <w:textAlignment w:val="baseline"/>
        <w:rPr>
          <w:rFonts w:ascii="Segoe UI" w:eastAsia="Times New Roman" w:hAnsi="Segoe UI" w:cs="Segoe UI"/>
          <w:sz w:val="18"/>
          <w:szCs w:val="18"/>
        </w:rPr>
      </w:pPr>
    </w:p>
    <w:p w14:paraId="49E2330E" w14:textId="77777777" w:rsidR="000452BE" w:rsidRPr="00943711" w:rsidRDefault="000452BE" w:rsidP="00943711">
      <w:pPr>
        <w:spacing w:after="0" w:line="240" w:lineRule="auto"/>
        <w:textAlignment w:val="baseline"/>
        <w:rPr>
          <w:rFonts w:ascii="Calibri" w:eastAsia="Times New Roman" w:hAnsi="Calibri" w:cs="Calibri"/>
          <w:caps/>
          <w:color w:val="77BF43"/>
        </w:rPr>
      </w:pPr>
      <w:r w:rsidRPr="00943711">
        <w:rPr>
          <w:rFonts w:ascii="Calibri" w:eastAsia="Times New Roman" w:hAnsi="Calibri" w:cs="Calibri"/>
          <w:caps/>
          <w:color w:val="77BF43"/>
        </w:rPr>
        <w:t>NO DISTRIBUTION OF RECORDINGS </w:t>
      </w:r>
    </w:p>
    <w:p w14:paraId="0455F2F4" w14:textId="7A7E3B0E" w:rsidR="000452BE" w:rsidRDefault="000452BE" w:rsidP="007F6400">
      <w:pPr>
        <w:spacing w:after="0" w:line="240" w:lineRule="auto"/>
        <w:textAlignment w:val="baseline"/>
        <w:rPr>
          <w:rFonts w:ascii="Calibri" w:eastAsia="Times New Roman" w:hAnsi="Calibri" w:cs="Calibri"/>
        </w:rPr>
      </w:pPr>
      <w:r w:rsidRPr="2941AA9F">
        <w:rPr>
          <w:rFonts w:ascii="Calibri" w:eastAsia="Times New Roman" w:hAnsi="Calibri" w:cs="Calibri"/>
          <w:lang w:val="en-CA"/>
        </w:rPr>
        <w:t>There is no distribution of recordings of class. Classes are designed as and are intended to be in-person. Your attendance is expected. If you are unable to attend, the policy regarding missed classes described in this syllabus applies. It is your responsibility to ensure that you have the materials you need for missed classes. It is strongly recommended that you make arrangements at the start of the semester for materials in case you miss class. For instance, you may wish to exchange contact information with a classmate who can provide you with notes in the event you miss class. If you believe you are an exceptional case that merits special consideration, please promptly reach out to your instructor to advise them of your circumstances.</w:t>
      </w:r>
      <w:r w:rsidRPr="2941AA9F">
        <w:rPr>
          <w:rFonts w:ascii="Calibri" w:eastAsia="Times New Roman" w:hAnsi="Calibri" w:cs="Calibri"/>
        </w:rPr>
        <w:t> </w:t>
      </w:r>
    </w:p>
    <w:p w14:paraId="57AC7DF2" w14:textId="77777777" w:rsidR="002856E6" w:rsidRPr="00943711" w:rsidRDefault="002856E6" w:rsidP="007F6400">
      <w:pPr>
        <w:spacing w:after="0" w:line="240" w:lineRule="auto"/>
        <w:textAlignment w:val="baseline"/>
        <w:rPr>
          <w:rFonts w:ascii="Segoe UI" w:eastAsia="Times New Roman" w:hAnsi="Segoe UI" w:cs="Segoe UI"/>
          <w:sz w:val="18"/>
          <w:szCs w:val="18"/>
        </w:rPr>
      </w:pPr>
    </w:p>
    <w:p w14:paraId="44CE8B5C" w14:textId="690FF564" w:rsidR="00AE49EE" w:rsidRPr="00943711" w:rsidRDefault="00AE49EE" w:rsidP="00943711">
      <w:pPr>
        <w:spacing w:after="0" w:line="240" w:lineRule="auto"/>
        <w:textAlignment w:val="baseline"/>
        <w:rPr>
          <w:rFonts w:ascii="Calibri" w:eastAsia="Times New Roman" w:hAnsi="Calibri" w:cs="Calibri"/>
          <w:caps/>
          <w:color w:val="77BF43"/>
        </w:rPr>
      </w:pPr>
      <w:r w:rsidRPr="00943711">
        <w:rPr>
          <w:rFonts w:ascii="Calibri" w:eastAsia="Times New Roman" w:hAnsi="Calibri" w:cs="Calibri"/>
          <w:caps/>
          <w:color w:val="77BF43"/>
        </w:rPr>
        <w:t>A</w:t>
      </w:r>
      <w:r w:rsidR="001831EB" w:rsidRPr="00943711">
        <w:rPr>
          <w:rFonts w:ascii="Calibri" w:eastAsia="Times New Roman" w:hAnsi="Calibri" w:cs="Calibri"/>
          <w:caps/>
          <w:color w:val="77BF43"/>
        </w:rPr>
        <w:t>CADEMIC CONCESSIONS</w:t>
      </w:r>
    </w:p>
    <w:p w14:paraId="1DB50D8D" w14:textId="619AD4F7" w:rsidR="00B55A63" w:rsidRPr="00943711" w:rsidRDefault="00B55A63" w:rsidP="0CED8618">
      <w:pPr>
        <w:spacing w:after="0" w:line="240" w:lineRule="auto"/>
        <w:textAlignment w:val="baseline"/>
        <w:rPr>
          <w:rFonts w:ascii="Calibri Light" w:eastAsia="Times New Roman" w:hAnsi="Calibri Light" w:cs="Calibri Light"/>
          <w:i/>
          <w:iCs/>
          <w:color w:val="77BF43"/>
        </w:rPr>
      </w:pPr>
      <w:r w:rsidRPr="00943711">
        <w:rPr>
          <w:rFonts w:ascii="Calibri Light" w:eastAsia="Times New Roman" w:hAnsi="Calibri Light" w:cs="Calibri Light"/>
          <w:i/>
          <w:iCs/>
          <w:color w:val="77BF43"/>
        </w:rPr>
        <w:t>Academic Concession Policy </w:t>
      </w:r>
    </w:p>
    <w:p w14:paraId="116227D3" w14:textId="3CF37829" w:rsidR="00B55A63" w:rsidRDefault="00B55A63" w:rsidP="00B55A63">
      <w:pPr>
        <w:spacing w:after="0" w:line="240" w:lineRule="auto"/>
        <w:textAlignment w:val="baseline"/>
        <w:rPr>
          <w:rFonts w:ascii="Segoe UI" w:eastAsia="Times New Roman" w:hAnsi="Segoe UI" w:cs="Segoe UI"/>
          <w:sz w:val="18"/>
          <w:szCs w:val="18"/>
        </w:rPr>
      </w:pPr>
    </w:p>
    <w:p w14:paraId="0C54D062" w14:textId="77777777" w:rsidR="0027768C" w:rsidRPr="00F864E7" w:rsidRDefault="0027768C" w:rsidP="00B55A63">
      <w:pPr>
        <w:spacing w:after="0" w:line="240" w:lineRule="auto"/>
        <w:textAlignment w:val="baseline"/>
        <w:rPr>
          <w:rFonts w:ascii="Segoe UI" w:eastAsia="Times New Roman" w:hAnsi="Segoe UI" w:cs="Segoe UI"/>
          <w:sz w:val="18"/>
          <w:szCs w:val="18"/>
          <w:lang w:val="en-CA"/>
        </w:rPr>
      </w:pPr>
    </w:p>
    <w:p w14:paraId="268045ED" w14:textId="4AA276F8" w:rsidR="008F76B6" w:rsidRPr="00573E32" w:rsidRDefault="008F76B6" w:rsidP="0CED8618">
      <w:pPr>
        <w:spacing w:after="0" w:line="240" w:lineRule="auto"/>
        <w:textAlignment w:val="baseline"/>
        <w:rPr>
          <w:rFonts w:ascii="Calibri Light" w:eastAsia="Times New Roman" w:hAnsi="Calibri Light" w:cs="Calibri Light"/>
          <w:i/>
          <w:iCs/>
          <w:color w:val="77BF43"/>
        </w:rPr>
      </w:pPr>
      <w:r w:rsidRPr="0CED8618">
        <w:rPr>
          <w:rFonts w:ascii="Calibri Light" w:eastAsia="Times New Roman" w:hAnsi="Calibri Light" w:cs="Calibri Light"/>
          <w:i/>
          <w:iCs/>
          <w:color w:val="77BF43"/>
        </w:rPr>
        <w:t xml:space="preserve">Requesting </w:t>
      </w:r>
      <w:r w:rsidRPr="00573E32">
        <w:rPr>
          <w:rFonts w:ascii="Calibri Light" w:eastAsia="Times New Roman" w:hAnsi="Calibri Light" w:cs="Calibri Light"/>
          <w:i/>
          <w:iCs/>
          <w:color w:val="77BF43"/>
        </w:rPr>
        <w:t xml:space="preserve">Academic </w:t>
      </w:r>
      <w:r w:rsidRPr="0CED8618">
        <w:rPr>
          <w:rFonts w:ascii="Calibri Light" w:eastAsia="Times New Roman" w:hAnsi="Calibri Light" w:cs="Calibri Light"/>
          <w:i/>
          <w:iCs/>
          <w:color w:val="77BF43"/>
        </w:rPr>
        <w:t>C</w:t>
      </w:r>
      <w:r w:rsidRPr="00573E32">
        <w:rPr>
          <w:rFonts w:ascii="Calibri Light" w:eastAsia="Times New Roman" w:hAnsi="Calibri Light" w:cs="Calibri Light"/>
          <w:i/>
          <w:iCs/>
          <w:color w:val="77BF43"/>
        </w:rPr>
        <w:t>oncession</w:t>
      </w:r>
    </w:p>
    <w:p w14:paraId="4735C628" w14:textId="4BF1ED27" w:rsidR="008F76B6" w:rsidRPr="002F369C" w:rsidRDefault="008F76B6" w:rsidP="008F76B6">
      <w:pPr>
        <w:spacing w:after="0" w:line="240" w:lineRule="auto"/>
        <w:textAlignment w:val="baseline"/>
        <w:rPr>
          <w:rFonts w:ascii="Calibri" w:eastAsia="Times New Roman" w:hAnsi="Calibri" w:cs="Calibri"/>
        </w:rPr>
      </w:pPr>
      <w:r w:rsidRPr="007F6400">
        <w:rPr>
          <w:rFonts w:ascii="Calibri" w:eastAsia="Times New Roman" w:hAnsi="Calibri" w:cs="Calibri"/>
          <w:lang w:val="en-CA"/>
        </w:rPr>
        <w:t>If you</w:t>
      </w:r>
      <w:r>
        <w:rPr>
          <w:rFonts w:ascii="Calibri" w:eastAsia="Times New Roman" w:hAnsi="Calibri" w:cs="Calibri"/>
          <w:lang w:val="en-CA"/>
        </w:rPr>
        <w:t xml:space="preserve"> </w:t>
      </w:r>
      <w:r w:rsidR="00633D02">
        <w:rPr>
          <w:rFonts w:ascii="Calibri" w:eastAsia="Times New Roman" w:hAnsi="Calibri" w:cs="Calibri"/>
          <w:lang w:val="en-CA"/>
        </w:rPr>
        <w:t xml:space="preserve">experience unanticipated events or other circumstances </w:t>
      </w:r>
      <w:r w:rsidRPr="007F6400">
        <w:rPr>
          <w:rFonts w:ascii="Calibri" w:eastAsia="Times New Roman" w:hAnsi="Calibri" w:cs="Calibri"/>
          <w:lang w:val="en-CA"/>
        </w:rPr>
        <w:t>that</w:t>
      </w:r>
      <w:r>
        <w:rPr>
          <w:rFonts w:ascii="Calibri" w:eastAsia="Times New Roman" w:hAnsi="Calibri" w:cs="Calibri"/>
          <w:lang w:val="en-CA"/>
        </w:rPr>
        <w:t xml:space="preserve"> </w:t>
      </w:r>
      <w:r w:rsidRPr="001831EB">
        <w:rPr>
          <w:rStyle w:val="normaltextrun"/>
          <w:rFonts w:ascii="Calibri" w:hAnsi="Calibri" w:cs="Calibri"/>
          <w:shd w:val="clear" w:color="auto" w:fill="FFFFFF"/>
          <w:lang w:val="en-CA"/>
        </w:rPr>
        <w:t>constitute valid grounds for academic concession as defined by</w:t>
      </w:r>
      <w:r w:rsidR="00943711">
        <w:rPr>
          <w:rStyle w:val="normaltextrun"/>
          <w:rFonts w:ascii="Calibri" w:hAnsi="Calibri" w:cs="Calibri"/>
          <w:shd w:val="clear" w:color="auto" w:fill="FFFFFF"/>
          <w:lang w:val="en-CA"/>
        </w:rPr>
        <w:t xml:space="preserve"> </w:t>
      </w:r>
      <w:hyperlink r:id="rId16" w:tgtFrame="_blank" w:history="1">
        <w:r w:rsidRPr="00943711">
          <w:rPr>
            <w:rStyle w:val="normaltextrun"/>
            <w:rFonts w:ascii="Calibri" w:hAnsi="Calibri" w:cs="Calibri"/>
            <w:color w:val="0070C0"/>
            <w:u w:val="single"/>
            <w:lang w:val="en-CA"/>
          </w:rPr>
          <w:t xml:space="preserve">UBC’s Academic Concession </w:t>
        </w:r>
        <w:r w:rsidR="00943711" w:rsidRPr="00943711">
          <w:rPr>
            <w:rStyle w:val="normaltextrun"/>
            <w:rFonts w:ascii="Calibri" w:hAnsi="Calibri" w:cs="Calibri"/>
            <w:color w:val="0070C0"/>
            <w:u w:val="single"/>
            <w:lang w:val="en-CA"/>
          </w:rPr>
          <w:t>P</w:t>
        </w:r>
        <w:r w:rsidRPr="00943711">
          <w:rPr>
            <w:rStyle w:val="normaltextrun"/>
            <w:rFonts w:ascii="Calibri" w:hAnsi="Calibri" w:cs="Calibri"/>
            <w:color w:val="0070C0"/>
            <w:u w:val="single"/>
            <w:lang w:val="en-CA"/>
          </w:rPr>
          <w:t>olic</w:t>
        </w:r>
      </w:hyperlink>
      <w:r w:rsidRPr="00943711">
        <w:rPr>
          <w:color w:val="0070C0"/>
          <w:u w:val="single"/>
        </w:rPr>
        <w:t>y</w:t>
      </w:r>
      <w:r w:rsidRPr="00943711">
        <w:t>,</w:t>
      </w:r>
      <w:r>
        <w:t xml:space="preserve"> </w:t>
      </w:r>
      <w:r>
        <w:rPr>
          <w:rFonts w:ascii="Calibri" w:eastAsia="Times New Roman" w:hAnsi="Calibri" w:cs="Calibri"/>
          <w:lang w:val="en-CA"/>
        </w:rPr>
        <w:t xml:space="preserve">complete </w:t>
      </w:r>
      <w:r w:rsidRPr="007F6400">
        <w:rPr>
          <w:rFonts w:ascii="Calibri" w:eastAsia="Times New Roman" w:hAnsi="Calibri" w:cs="Calibri"/>
          <w:lang w:val="en-CA"/>
        </w:rPr>
        <w:t>the </w:t>
      </w:r>
      <w:hyperlink r:id="rId17" w:tgtFrame="_blank" w:history="1">
        <w:r w:rsidRPr="007F6400">
          <w:rPr>
            <w:rFonts w:ascii="Calibri" w:eastAsia="Times New Roman" w:hAnsi="Calibri" w:cs="Calibri"/>
            <w:color w:val="0563C1"/>
            <w:u w:val="single"/>
            <w:lang w:val="en-CA"/>
          </w:rPr>
          <w:t>concession request webform</w:t>
        </w:r>
      </w:hyperlink>
      <w:r w:rsidRPr="007F6400">
        <w:rPr>
          <w:rFonts w:ascii="Calibri" w:eastAsia="Times New Roman" w:hAnsi="Calibri" w:cs="Calibri"/>
          <w:lang w:val="en-CA"/>
        </w:rPr>
        <w:t xml:space="preserve">. Concessions are time-sensitive and the webform should be </w:t>
      </w:r>
      <w:r>
        <w:rPr>
          <w:rFonts w:ascii="Calibri" w:eastAsia="Times New Roman" w:hAnsi="Calibri" w:cs="Calibri"/>
          <w:lang w:val="en-CA"/>
        </w:rPr>
        <w:t>submitted</w:t>
      </w:r>
      <w:r w:rsidRPr="007F6400">
        <w:rPr>
          <w:rFonts w:ascii="Calibri" w:eastAsia="Times New Roman" w:hAnsi="Calibri" w:cs="Calibri"/>
          <w:lang w:val="en-CA"/>
        </w:rPr>
        <w:t xml:space="preserve"> within 48 hours of the missed deadline. Upon submission, </w:t>
      </w:r>
      <w:r w:rsidR="00633D02">
        <w:rPr>
          <w:rFonts w:ascii="Calibri" w:eastAsia="Times New Roman" w:hAnsi="Calibri" w:cs="Calibri"/>
          <w:lang w:val="en-CA"/>
        </w:rPr>
        <w:t>your request will be recorded</w:t>
      </w:r>
      <w:r w:rsidR="002F369C">
        <w:rPr>
          <w:rFonts w:ascii="Calibri" w:eastAsia="Times New Roman" w:hAnsi="Calibri" w:cs="Calibri"/>
          <w:lang w:val="en-CA"/>
        </w:rPr>
        <w:t xml:space="preserve"> in </w:t>
      </w:r>
      <w:r w:rsidR="00E02827">
        <w:rPr>
          <w:rFonts w:ascii="Calibri" w:eastAsia="Times New Roman" w:hAnsi="Calibri" w:cs="Calibri"/>
          <w:lang w:val="en-CA"/>
        </w:rPr>
        <w:t>OSAS</w:t>
      </w:r>
      <w:r w:rsidR="009E259A">
        <w:rPr>
          <w:rFonts w:ascii="Calibri" w:eastAsia="Times New Roman" w:hAnsi="Calibri" w:cs="Calibri"/>
          <w:lang w:val="en-CA"/>
        </w:rPr>
        <w:t xml:space="preserve"> and </w:t>
      </w:r>
      <w:r w:rsidR="00633D02">
        <w:rPr>
          <w:rFonts w:ascii="Calibri" w:eastAsia="Times New Roman" w:hAnsi="Calibri" w:cs="Calibri"/>
        </w:rPr>
        <w:t>y</w:t>
      </w:r>
      <w:r w:rsidR="006A4DDD">
        <w:rPr>
          <w:rFonts w:ascii="Calibri" w:eastAsia="Times New Roman" w:hAnsi="Calibri" w:cs="Calibri"/>
        </w:rPr>
        <w:t xml:space="preserve">ou will also receive an email with further instructions. </w:t>
      </w:r>
      <w:r w:rsidR="2FF11185">
        <w:rPr>
          <w:rFonts w:ascii="Calibri" w:eastAsia="Times New Roman" w:hAnsi="Calibri" w:cs="Calibri"/>
        </w:rPr>
        <w:t>Please read this email carefully and refer to the relevant course syllabus for each concession you have requested.</w:t>
      </w:r>
      <w:r w:rsidR="006A4DDD">
        <w:rPr>
          <w:rFonts w:ascii="Calibri" w:eastAsia="Times New Roman" w:hAnsi="Calibri" w:cs="Calibri"/>
        </w:rPr>
        <w:t xml:space="preserve"> </w:t>
      </w:r>
      <w:r w:rsidR="002F369C">
        <w:t>Please know that you should continue to work on the coursework</w:t>
      </w:r>
      <w:r w:rsidR="009E259A">
        <w:t xml:space="preserve"> </w:t>
      </w:r>
      <w:r w:rsidR="002F369C">
        <w:t>fo</w:t>
      </w:r>
      <w:r w:rsidR="00CD1C27">
        <w:t>r</w:t>
      </w:r>
      <w:r w:rsidR="009E259A">
        <w:t xml:space="preserve"> </w:t>
      </w:r>
      <w:r w:rsidR="00CD1C27">
        <w:t>the course</w:t>
      </w:r>
      <w:r w:rsidR="009E259A">
        <w:t>(</w:t>
      </w:r>
      <w:r w:rsidR="00CD1C27">
        <w:t>s</w:t>
      </w:r>
      <w:r w:rsidR="009E259A">
        <w:t>)</w:t>
      </w:r>
      <w:r w:rsidR="00CD1C27">
        <w:t xml:space="preserve"> </w:t>
      </w:r>
      <w:r w:rsidR="002F369C">
        <w:t xml:space="preserve">which you submitted </w:t>
      </w:r>
      <w:r w:rsidR="00CD1C27">
        <w:t xml:space="preserve">a </w:t>
      </w:r>
      <w:r w:rsidR="002F369C">
        <w:t>concession</w:t>
      </w:r>
      <w:r w:rsidR="009E259A">
        <w:t xml:space="preserve"> for</w:t>
      </w:r>
      <w:r w:rsidR="002F369C">
        <w:t>. You should anticipate being asked to submit work or write an exam as soon as the circumstances affecting your ability to fulfil your academic responsibilities are resolved.</w:t>
      </w:r>
    </w:p>
    <w:p w14:paraId="100F153E" w14:textId="77777777" w:rsidR="007F6400" w:rsidRPr="007F6400" w:rsidRDefault="007F6400" w:rsidP="007F6400">
      <w:pPr>
        <w:spacing w:after="0" w:line="240" w:lineRule="auto"/>
        <w:textAlignment w:val="baseline"/>
        <w:rPr>
          <w:rFonts w:ascii="Segoe UI" w:eastAsia="Times New Roman" w:hAnsi="Segoe UI" w:cs="Segoe UI"/>
          <w:sz w:val="18"/>
          <w:szCs w:val="18"/>
        </w:rPr>
      </w:pPr>
    </w:p>
    <w:p w14:paraId="067871C4" w14:textId="4D5838A7" w:rsidR="00C11AE8" w:rsidRPr="005674AD" w:rsidRDefault="00391A7F"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COURSE-SPECIFIC POLICIES AND RESOURCES </w:t>
      </w:r>
    </w:p>
    <w:p w14:paraId="77BD3A2C" w14:textId="77777777" w:rsidR="00EF7489" w:rsidRDefault="00EF7489" w:rsidP="00EF7489">
      <w:pPr>
        <w:spacing w:after="0" w:line="240" w:lineRule="auto"/>
        <w:textAlignment w:val="baseline"/>
        <w:rPr>
          <w:rFonts w:ascii="Calibri" w:eastAsia="Times New Roman" w:hAnsi="Calibri" w:cs="Calibri"/>
        </w:rPr>
      </w:pPr>
      <w:r>
        <w:rPr>
          <w:rFonts w:ascii="Calibri Light" w:eastAsia="Times New Roman" w:hAnsi="Calibri Light" w:cs="Calibri Light"/>
          <w:i/>
          <w:iCs/>
          <w:color w:val="77BF43"/>
          <w:lang w:val="en-CA"/>
        </w:rPr>
        <w:t>Use of GenAI</w:t>
      </w:r>
    </w:p>
    <w:p w14:paraId="146C6054" w14:textId="77777777" w:rsidR="00EF7489" w:rsidRDefault="00EF7489" w:rsidP="00EF7489">
      <w:pPr>
        <w:spacing w:after="0" w:line="240" w:lineRule="auto"/>
        <w:textAlignment w:val="baseline"/>
        <w:rPr>
          <w:rFonts w:eastAsia="Times New Roman" w:cstheme="minorHAnsi"/>
        </w:rPr>
      </w:pPr>
      <w:r w:rsidRPr="0070303F">
        <w:rPr>
          <w:rFonts w:eastAsia="Times New Roman" w:cstheme="minorHAnsi"/>
        </w:rPr>
        <w:t>Generative Artificial Intelligence (</w:t>
      </w:r>
      <w:proofErr w:type="spellStart"/>
      <w:r w:rsidRPr="0070303F">
        <w:rPr>
          <w:rFonts w:eastAsia="Times New Roman" w:cstheme="minorHAnsi"/>
        </w:rPr>
        <w:t>GenAI</w:t>
      </w:r>
      <w:proofErr w:type="spellEnd"/>
      <w:r w:rsidRPr="0070303F">
        <w:rPr>
          <w:rFonts w:eastAsia="Times New Roman" w:cstheme="minorHAnsi"/>
        </w:rPr>
        <w:t xml:space="preserve">) technologies are widely available and are increasingly intertwined with teaching and learning. The term “GenAI” refers to the following tools </w:t>
      </w:r>
      <w:r w:rsidRPr="0070303F">
        <w:rPr>
          <w:rFonts w:eastAsia="Times New Roman" w:cstheme="minorHAnsi"/>
          <w:i/>
          <w:iCs/>
        </w:rPr>
        <w:t>as well as any other similar models that create content using sophisticated learning algorithms</w:t>
      </w:r>
      <w:r w:rsidRPr="0070303F">
        <w:rPr>
          <w:rFonts w:eastAsia="Times New Roman" w:cstheme="minorHAnsi"/>
        </w:rPr>
        <w:t xml:space="preserve">: ChatGPT, Claude, Copilot, </w:t>
      </w:r>
      <w:r>
        <w:rPr>
          <w:rFonts w:eastAsia="Times New Roman" w:cstheme="minorHAnsi"/>
        </w:rPr>
        <w:t xml:space="preserve">Gemini, </w:t>
      </w:r>
      <w:r w:rsidRPr="0070303F">
        <w:rPr>
          <w:rFonts w:eastAsia="Times New Roman" w:cstheme="minorHAnsi"/>
        </w:rPr>
        <w:t xml:space="preserve">Llama, DeepSeek, </w:t>
      </w:r>
      <w:r w:rsidRPr="004B3CE8">
        <w:rPr>
          <w:rFonts w:eastAsia="Times New Roman" w:cstheme="minorHAnsi"/>
        </w:rPr>
        <w:t xml:space="preserve">and many translation tools. </w:t>
      </w:r>
      <w:r>
        <w:rPr>
          <w:rFonts w:eastAsia="Times New Roman" w:cstheme="minorHAnsi"/>
        </w:rPr>
        <w:t>GenAI also refers to such tools that may be integrated</w:t>
      </w:r>
      <w:r w:rsidRPr="004B3CE8">
        <w:rPr>
          <w:rFonts w:eastAsia="Times New Roman" w:cstheme="minorHAnsi"/>
        </w:rPr>
        <w:t xml:space="preserve"> into </w:t>
      </w:r>
      <w:r>
        <w:rPr>
          <w:rFonts w:eastAsia="Times New Roman" w:cstheme="minorHAnsi"/>
        </w:rPr>
        <w:t>other</w:t>
      </w:r>
      <w:r w:rsidRPr="004B3CE8">
        <w:rPr>
          <w:rFonts w:eastAsia="Times New Roman" w:cstheme="minorHAnsi"/>
        </w:rPr>
        <w:t xml:space="preserve"> services </w:t>
      </w:r>
      <w:r>
        <w:rPr>
          <w:rFonts w:eastAsia="Times New Roman" w:cstheme="minorHAnsi"/>
        </w:rPr>
        <w:t>like</w:t>
      </w:r>
      <w:r w:rsidRPr="004B3CE8">
        <w:rPr>
          <w:rFonts w:eastAsia="Times New Roman" w:cstheme="minorHAnsi"/>
        </w:rPr>
        <w:t xml:space="preserve"> Notion, Canva, </w:t>
      </w:r>
      <w:r>
        <w:rPr>
          <w:rFonts w:eastAsia="Times New Roman" w:cstheme="minorHAnsi"/>
        </w:rPr>
        <w:t xml:space="preserve">and </w:t>
      </w:r>
      <w:r w:rsidRPr="004B3CE8">
        <w:rPr>
          <w:rFonts w:eastAsia="Times New Roman" w:cstheme="minorHAnsi"/>
        </w:rPr>
        <w:t>Grammarly</w:t>
      </w:r>
      <w:r>
        <w:rPr>
          <w:rFonts w:eastAsia="Times New Roman" w:cstheme="minorHAnsi"/>
        </w:rPr>
        <w:t>.</w:t>
      </w:r>
    </w:p>
    <w:p w14:paraId="1CB835E8" w14:textId="77777777" w:rsidR="00EF7489" w:rsidRPr="0070303F" w:rsidRDefault="00EF7489" w:rsidP="00EF7489">
      <w:pPr>
        <w:spacing w:after="0" w:line="240" w:lineRule="auto"/>
        <w:textAlignment w:val="baseline"/>
        <w:rPr>
          <w:rFonts w:eastAsia="Times New Roman" w:cstheme="minorHAnsi"/>
        </w:rPr>
      </w:pPr>
    </w:p>
    <w:p w14:paraId="61F8D261" w14:textId="0FB9BD47" w:rsidR="00EF7489" w:rsidRPr="0070303F" w:rsidRDefault="00EF7489" w:rsidP="00EF7489">
      <w:pPr>
        <w:spacing w:after="0" w:line="240" w:lineRule="auto"/>
        <w:textAlignment w:val="baseline"/>
        <w:rPr>
          <w:rFonts w:eastAsia="Times New Roman" w:cstheme="minorHAnsi"/>
        </w:rPr>
      </w:pPr>
      <w:r w:rsidRPr="0070303F">
        <w:rPr>
          <w:rFonts w:eastAsia="Times New Roman" w:cstheme="minorHAnsi"/>
        </w:rPr>
        <w:t xml:space="preserve">Sauder considers it essential that 1) students develop </w:t>
      </w:r>
      <w:r w:rsidR="00CE1E3A">
        <w:rPr>
          <w:rFonts w:eastAsia="Times New Roman" w:cstheme="minorHAnsi"/>
        </w:rPr>
        <w:t>proficiency</w:t>
      </w:r>
      <w:r w:rsidRPr="0070303F">
        <w:rPr>
          <w:rFonts w:eastAsia="Times New Roman" w:cstheme="minorHAnsi"/>
        </w:rPr>
        <w:t xml:space="preserve"> with GenAI; and 2) students are able to learn and practice the foundational critical thinking skills, unaided by GenAI, that are essential to a university education. To achieve both of these goals requires a mix of assessments that use GenAI and </w:t>
      </w:r>
      <w:r>
        <w:rPr>
          <w:rFonts w:eastAsia="Times New Roman" w:cstheme="minorHAnsi"/>
        </w:rPr>
        <w:t xml:space="preserve">those </w:t>
      </w:r>
      <w:r w:rsidRPr="0070303F">
        <w:rPr>
          <w:rFonts w:eastAsia="Times New Roman" w:cstheme="minorHAnsi"/>
        </w:rPr>
        <w:t xml:space="preserve">that do not. </w:t>
      </w:r>
      <w:proofErr w:type="gramStart"/>
      <w:r w:rsidRPr="0070303F">
        <w:rPr>
          <w:rFonts w:eastAsia="Times New Roman" w:cstheme="minorHAnsi"/>
        </w:rPr>
        <w:t>Therefore</w:t>
      </w:r>
      <w:proofErr w:type="gramEnd"/>
      <w:r w:rsidRPr="0070303F">
        <w:rPr>
          <w:rFonts w:eastAsia="Times New Roman" w:cstheme="minorHAnsi"/>
        </w:rPr>
        <w:t xml:space="preserve"> each assessment will include GenAI instructions that are best suited to its learning objectives and that uphold Sauder’s commitment to academic integrity. Your instructor will specify, for each assessment, which </w:t>
      </w:r>
      <w:r>
        <w:rPr>
          <w:rFonts w:eastAsia="Times New Roman" w:cstheme="minorHAnsi"/>
        </w:rPr>
        <w:t xml:space="preserve">one </w:t>
      </w:r>
      <w:r w:rsidRPr="0070303F">
        <w:rPr>
          <w:rFonts w:eastAsia="Times New Roman" w:cstheme="minorHAnsi"/>
        </w:rPr>
        <w:t xml:space="preserve">of the following </w:t>
      </w:r>
      <w:r>
        <w:rPr>
          <w:rFonts w:eastAsia="Times New Roman" w:cstheme="minorHAnsi"/>
        </w:rPr>
        <w:t>usage rules</w:t>
      </w:r>
      <w:r w:rsidRPr="0070303F">
        <w:rPr>
          <w:rFonts w:eastAsia="Times New Roman" w:cstheme="minorHAnsi"/>
        </w:rPr>
        <w:t xml:space="preserve"> is in effect.</w:t>
      </w:r>
    </w:p>
    <w:p w14:paraId="21ABCFEC" w14:textId="33838010" w:rsidR="00EF7489" w:rsidRPr="008E703A" w:rsidRDefault="00EF7489" w:rsidP="00EF7489">
      <w:pPr>
        <w:pStyle w:val="ListParagraph"/>
        <w:numPr>
          <w:ilvl w:val="0"/>
          <w:numId w:val="19"/>
        </w:numPr>
        <w:spacing w:after="0" w:line="240" w:lineRule="auto"/>
        <w:textAlignment w:val="baseline"/>
        <w:rPr>
          <w:rFonts w:eastAsia="Times New Roman" w:cstheme="minorHAnsi"/>
        </w:rPr>
      </w:pPr>
      <w:proofErr w:type="spellStart"/>
      <w:r w:rsidRPr="008E703A">
        <w:rPr>
          <w:rFonts w:eastAsia="Times New Roman" w:cstheme="minorHAnsi"/>
        </w:rPr>
        <w:t>GenAI</w:t>
      </w:r>
      <w:proofErr w:type="spellEnd"/>
      <w:r w:rsidRPr="008E703A">
        <w:rPr>
          <w:rFonts w:eastAsia="Times New Roman" w:cstheme="minorHAnsi"/>
        </w:rPr>
        <w:t xml:space="preserve"> is </w:t>
      </w:r>
      <w:r w:rsidRPr="008E703A">
        <w:rPr>
          <w:rFonts w:eastAsia="Times New Roman" w:cstheme="minorHAnsi"/>
          <w:b/>
          <w:bCs/>
        </w:rPr>
        <w:t>Permitted</w:t>
      </w:r>
      <w:r w:rsidRPr="008E703A">
        <w:rPr>
          <w:rFonts w:eastAsia="Times New Roman" w:cstheme="minorHAnsi"/>
        </w:rPr>
        <w:t>, with attribution</w:t>
      </w:r>
      <w:r>
        <w:rPr>
          <w:rFonts w:eastAsia="Times New Roman" w:cstheme="minorHAnsi"/>
        </w:rPr>
        <w:t>.</w:t>
      </w:r>
      <w:r w:rsidRPr="008E703A">
        <w:rPr>
          <w:rFonts w:eastAsia="Times New Roman" w:cstheme="minorHAnsi"/>
        </w:rPr>
        <w:t xml:space="preserve"> Your instructor will </w:t>
      </w:r>
      <w:r>
        <w:rPr>
          <w:rFonts w:eastAsia="Times New Roman" w:cstheme="minorHAnsi"/>
        </w:rPr>
        <w:t>explain</w:t>
      </w:r>
      <w:r w:rsidRPr="008E703A">
        <w:rPr>
          <w:rFonts w:eastAsia="Times New Roman" w:cstheme="minorHAnsi"/>
        </w:rPr>
        <w:t xml:space="preserve"> what </w:t>
      </w:r>
      <w:r>
        <w:rPr>
          <w:rFonts w:eastAsia="Times New Roman" w:cstheme="minorHAnsi"/>
        </w:rPr>
        <w:t>form</w:t>
      </w:r>
      <w:r w:rsidRPr="008E703A">
        <w:rPr>
          <w:rFonts w:eastAsia="Times New Roman" w:cstheme="minorHAnsi"/>
        </w:rPr>
        <w:t xml:space="preserve"> of attribution, or </w:t>
      </w:r>
      <w:r>
        <w:rPr>
          <w:rFonts w:eastAsia="Times New Roman" w:cstheme="minorHAnsi"/>
        </w:rPr>
        <w:t xml:space="preserve">what </w:t>
      </w:r>
      <w:r w:rsidRPr="008E703A">
        <w:rPr>
          <w:rFonts w:eastAsia="Times New Roman" w:cstheme="minorHAnsi"/>
        </w:rPr>
        <w:t xml:space="preserve">citation </w:t>
      </w:r>
      <w:r>
        <w:rPr>
          <w:rFonts w:eastAsia="Times New Roman" w:cstheme="minorHAnsi"/>
        </w:rPr>
        <w:t>format</w:t>
      </w:r>
      <w:r w:rsidRPr="008E703A">
        <w:rPr>
          <w:rFonts w:eastAsia="Times New Roman" w:cstheme="minorHAnsi"/>
        </w:rPr>
        <w:t>, is required.</w:t>
      </w:r>
    </w:p>
    <w:p w14:paraId="57544DCD" w14:textId="77777777" w:rsidR="00EF7489" w:rsidRPr="008E703A" w:rsidRDefault="00EF7489" w:rsidP="00EF7489">
      <w:pPr>
        <w:pStyle w:val="ListParagraph"/>
        <w:numPr>
          <w:ilvl w:val="0"/>
          <w:numId w:val="19"/>
        </w:numPr>
        <w:spacing w:after="0" w:line="240" w:lineRule="auto"/>
        <w:textAlignment w:val="baseline"/>
        <w:rPr>
          <w:rFonts w:eastAsia="Times New Roman" w:cstheme="minorHAnsi"/>
        </w:rPr>
      </w:pPr>
      <w:r w:rsidRPr="008E703A">
        <w:rPr>
          <w:rFonts w:eastAsia="Times New Roman" w:cstheme="minorHAnsi"/>
        </w:rPr>
        <w:t xml:space="preserve">GenAI is </w:t>
      </w:r>
      <w:r w:rsidRPr="008E703A">
        <w:rPr>
          <w:rFonts w:eastAsia="Times New Roman" w:cstheme="minorHAnsi"/>
          <w:b/>
          <w:bCs/>
        </w:rPr>
        <w:t>Prohibited</w:t>
      </w:r>
      <w:r w:rsidRPr="008E703A">
        <w:rPr>
          <w:rFonts w:eastAsia="Times New Roman" w:cstheme="minorHAnsi"/>
        </w:rPr>
        <w:t>, in a controlled environment</w:t>
      </w:r>
      <w:r>
        <w:rPr>
          <w:rFonts w:eastAsia="Times New Roman" w:cstheme="minorHAnsi"/>
        </w:rPr>
        <w:t>. Your instructor will provide a controlled environment for the assessment, such as an exam using lockdown browser or a pen and paper classroom activity.</w:t>
      </w:r>
    </w:p>
    <w:p w14:paraId="58398CBC" w14:textId="77777777" w:rsidR="00EF7489" w:rsidRDefault="00EF7489" w:rsidP="00EF7489">
      <w:pPr>
        <w:pStyle w:val="ListParagraph"/>
        <w:numPr>
          <w:ilvl w:val="0"/>
          <w:numId w:val="19"/>
        </w:numPr>
        <w:spacing w:after="0" w:line="240" w:lineRule="auto"/>
        <w:textAlignment w:val="baseline"/>
        <w:rPr>
          <w:rFonts w:eastAsia="Times New Roman" w:cstheme="minorHAnsi"/>
        </w:rPr>
      </w:pPr>
      <w:proofErr w:type="spellStart"/>
      <w:r w:rsidRPr="008E703A">
        <w:rPr>
          <w:rFonts w:eastAsia="Times New Roman" w:cstheme="minorHAnsi"/>
        </w:rPr>
        <w:t>GenAI</w:t>
      </w:r>
      <w:proofErr w:type="spellEnd"/>
      <w:r w:rsidRPr="008E703A">
        <w:rPr>
          <w:rFonts w:eastAsia="Times New Roman" w:cstheme="minorHAnsi"/>
        </w:rPr>
        <w:t xml:space="preserve"> is </w:t>
      </w:r>
      <w:r w:rsidRPr="008E703A">
        <w:rPr>
          <w:rFonts w:eastAsia="Times New Roman" w:cstheme="minorHAnsi"/>
          <w:b/>
          <w:bCs/>
        </w:rPr>
        <w:t>Required</w:t>
      </w:r>
      <w:r w:rsidRPr="008E703A">
        <w:rPr>
          <w:rFonts w:eastAsia="Times New Roman" w:cstheme="minorHAnsi"/>
        </w:rPr>
        <w:t>, as part of the assessment</w:t>
      </w:r>
      <w:r>
        <w:rPr>
          <w:rFonts w:eastAsia="Times New Roman" w:cstheme="minorHAnsi"/>
        </w:rPr>
        <w:t xml:space="preserve">. Your instructor will provide instructions describing how GenAI is expected to be used </w:t>
      </w:r>
      <w:r w:rsidRPr="008E703A">
        <w:rPr>
          <w:rFonts w:eastAsia="Times New Roman" w:cstheme="minorHAnsi"/>
        </w:rPr>
        <w:t>(</w:t>
      </w:r>
      <w:r>
        <w:rPr>
          <w:rFonts w:eastAsia="Times New Roman" w:cstheme="minorHAnsi"/>
        </w:rPr>
        <w:t>including instructions regarding</w:t>
      </w:r>
      <w:r w:rsidRPr="008E703A">
        <w:rPr>
          <w:rFonts w:eastAsia="Times New Roman" w:cstheme="minorHAnsi"/>
        </w:rPr>
        <w:t xml:space="preserve"> attribution</w:t>
      </w:r>
      <w:r>
        <w:rPr>
          <w:rFonts w:eastAsia="Times New Roman" w:cstheme="minorHAnsi"/>
        </w:rPr>
        <w:t>/citation,</w:t>
      </w:r>
      <w:r w:rsidRPr="008E703A">
        <w:rPr>
          <w:rFonts w:eastAsia="Times New Roman" w:cstheme="minorHAnsi"/>
        </w:rPr>
        <w:t xml:space="preserve"> if applicable)</w:t>
      </w:r>
      <w:r>
        <w:rPr>
          <w:rFonts w:eastAsia="Times New Roman" w:cstheme="minorHAnsi"/>
        </w:rPr>
        <w:t>.</w:t>
      </w:r>
    </w:p>
    <w:p w14:paraId="46C6DA9C" w14:textId="77777777" w:rsidR="00EF7489" w:rsidRDefault="00EF7489" w:rsidP="00EF7489">
      <w:pPr>
        <w:spacing w:after="0" w:line="240" w:lineRule="auto"/>
        <w:textAlignment w:val="baseline"/>
        <w:rPr>
          <w:rFonts w:eastAsia="Times New Roman" w:cstheme="minorHAnsi"/>
        </w:rPr>
      </w:pPr>
    </w:p>
    <w:p w14:paraId="100242C4" w14:textId="77777777" w:rsidR="00471BBB" w:rsidRPr="00EF7489" w:rsidRDefault="00471BBB" w:rsidP="00471BBB">
      <w:pPr>
        <w:spacing w:after="0" w:line="240" w:lineRule="auto"/>
        <w:textAlignment w:val="baseline"/>
        <w:rPr>
          <w:rFonts w:eastAsia="Times New Roman" w:cstheme="minorHAnsi"/>
        </w:rPr>
      </w:pPr>
      <w:r w:rsidRPr="00C67CD2">
        <w:rPr>
          <w:rFonts w:eastAsia="Times New Roman" w:cstheme="minorHAnsi"/>
        </w:rPr>
        <w:t xml:space="preserve">After review, if it is determined by the instructor that submitted work likely </w:t>
      </w:r>
      <w:r>
        <w:rPr>
          <w:rFonts w:eastAsia="Times New Roman" w:cstheme="minorHAnsi"/>
        </w:rPr>
        <w:t>violates the Use of GenAI policy and/or the specific usage rule</w:t>
      </w:r>
      <w:r w:rsidRPr="00C67CD2">
        <w:rPr>
          <w:rFonts w:eastAsia="Times New Roman" w:cstheme="minorHAnsi"/>
        </w:rPr>
        <w:t xml:space="preserve">, the work may receive a zero and may be subject to further misconduct measures set out in the </w:t>
      </w:r>
      <w:hyperlink r:id="rId18" w:history="1">
        <w:r w:rsidRPr="00C67CD2">
          <w:rPr>
            <w:rStyle w:val="Hyperlink"/>
            <w:rFonts w:eastAsia="Times New Roman" w:cstheme="minorHAnsi"/>
          </w:rPr>
          <w:t>UBC Academic Calendar.</w:t>
        </w:r>
      </w:hyperlink>
    </w:p>
    <w:p w14:paraId="7794515D" w14:textId="77777777" w:rsidR="00471BBB" w:rsidRDefault="00471BBB" w:rsidP="00640AD1">
      <w:pPr>
        <w:spacing w:after="0" w:line="240" w:lineRule="auto"/>
        <w:textAlignment w:val="baseline"/>
        <w:rPr>
          <w:rFonts w:eastAsia="Times New Roman" w:cstheme="minorHAnsi"/>
          <w:highlight w:val="lightGray"/>
        </w:rPr>
      </w:pPr>
    </w:p>
    <w:p w14:paraId="25AED764" w14:textId="4AEC6695" w:rsidR="00AA4E09" w:rsidRPr="00471BBB" w:rsidRDefault="00640AD1" w:rsidP="007F6400">
      <w:pPr>
        <w:spacing w:after="0" w:line="240" w:lineRule="auto"/>
        <w:textAlignment w:val="baseline"/>
        <w:rPr>
          <w:rFonts w:eastAsia="Times New Roman" w:cstheme="minorHAnsi"/>
          <w:lang w:val="en-CA"/>
        </w:rPr>
      </w:pPr>
      <w:proofErr w:type="spellStart"/>
      <w:r w:rsidRPr="00471BBB">
        <w:rPr>
          <w:rFonts w:eastAsia="Times New Roman" w:cstheme="minorHAnsi"/>
          <w:b/>
          <w:bCs/>
        </w:rPr>
        <w:t>GenAI</w:t>
      </w:r>
      <w:proofErr w:type="spellEnd"/>
      <w:r w:rsidRPr="00471BBB">
        <w:rPr>
          <w:rFonts w:eastAsia="Times New Roman" w:cstheme="minorHAnsi"/>
          <w:b/>
          <w:bCs/>
        </w:rPr>
        <w:t xml:space="preserve"> and groups/teams:</w:t>
      </w:r>
      <w:r>
        <w:rPr>
          <w:rFonts w:eastAsia="Times New Roman" w:cstheme="minorHAnsi"/>
        </w:rPr>
        <w:t xml:space="preserve"> </w:t>
      </w:r>
      <w:r w:rsidRPr="00640AD1">
        <w:rPr>
          <w:rFonts w:eastAsia="Times New Roman" w:cstheme="minorHAnsi"/>
          <w:lang w:val="en-CA"/>
        </w:rPr>
        <w:t xml:space="preserve">Group work is an important part of </w:t>
      </w:r>
      <w:r w:rsidR="00471BBB">
        <w:rPr>
          <w:rFonts w:eastAsia="Times New Roman" w:cstheme="minorHAnsi"/>
          <w:lang w:val="en-CA"/>
        </w:rPr>
        <w:t xml:space="preserve">this </w:t>
      </w:r>
      <w:proofErr w:type="gramStart"/>
      <w:r w:rsidR="00471BBB">
        <w:rPr>
          <w:rFonts w:eastAsia="Times New Roman" w:cstheme="minorHAnsi"/>
          <w:lang w:val="en-CA"/>
        </w:rPr>
        <w:t>course,</w:t>
      </w:r>
      <w:proofErr w:type="gramEnd"/>
      <w:r w:rsidR="00471BBB">
        <w:rPr>
          <w:rFonts w:eastAsia="Times New Roman" w:cstheme="minorHAnsi"/>
          <w:lang w:val="en-CA"/>
        </w:rPr>
        <w:t xml:space="preserve"> however, i</w:t>
      </w:r>
      <w:r w:rsidRPr="00640AD1">
        <w:rPr>
          <w:rFonts w:eastAsia="Times New Roman" w:cstheme="minorHAnsi"/>
          <w:lang w:val="en-CA"/>
        </w:rPr>
        <w:t>t</w:t>
      </w:r>
      <w:r w:rsidR="00471BBB">
        <w:rPr>
          <w:rFonts w:eastAsia="Times New Roman" w:cstheme="minorHAnsi"/>
          <w:lang w:val="en-CA"/>
        </w:rPr>
        <w:t xml:space="preserve"> </w:t>
      </w:r>
      <w:r w:rsidRPr="00640AD1">
        <w:rPr>
          <w:rFonts w:eastAsia="Times New Roman" w:cstheme="minorHAnsi"/>
          <w:lang w:val="en-CA"/>
        </w:rPr>
        <w:t xml:space="preserve">introduces additional </w:t>
      </w:r>
      <w:r w:rsidR="00471BBB">
        <w:rPr>
          <w:rFonts w:eastAsia="Times New Roman" w:cstheme="minorHAnsi"/>
          <w:lang w:val="en-CA"/>
        </w:rPr>
        <w:t>challenges</w:t>
      </w:r>
      <w:r w:rsidRPr="00640AD1">
        <w:rPr>
          <w:rFonts w:eastAsia="Times New Roman" w:cstheme="minorHAnsi"/>
          <w:lang w:val="en-CA"/>
        </w:rPr>
        <w:t xml:space="preserve"> around GenAI use. </w:t>
      </w:r>
      <w:r w:rsidR="00471BBB">
        <w:rPr>
          <w:rFonts w:eastAsia="Times New Roman" w:cstheme="minorHAnsi"/>
          <w:lang w:val="en-CA"/>
        </w:rPr>
        <w:t>Therefore, whenever</w:t>
      </w:r>
      <w:r w:rsidRPr="00640AD1">
        <w:rPr>
          <w:rFonts w:eastAsia="Times New Roman" w:cstheme="minorHAnsi"/>
          <w:lang w:val="en-CA"/>
        </w:rPr>
        <w:t xml:space="preserve"> GenAI is permitted for a</w:t>
      </w:r>
      <w:r w:rsidR="00471BBB">
        <w:rPr>
          <w:rFonts w:eastAsia="Times New Roman" w:cstheme="minorHAnsi"/>
          <w:lang w:val="en-CA"/>
        </w:rPr>
        <w:t xml:space="preserve"> group</w:t>
      </w:r>
      <w:r w:rsidRPr="00640AD1">
        <w:rPr>
          <w:rFonts w:eastAsia="Times New Roman" w:cstheme="minorHAnsi"/>
          <w:lang w:val="en-CA"/>
        </w:rPr>
        <w:t xml:space="preserve"> assessment, the group must hold a discussion</w:t>
      </w:r>
      <w:r>
        <w:rPr>
          <w:rFonts w:eastAsia="Times New Roman" w:cstheme="minorHAnsi"/>
          <w:lang w:val="en-CA"/>
        </w:rPr>
        <w:t xml:space="preserve">, </w:t>
      </w:r>
      <w:r w:rsidRPr="00640AD1">
        <w:rPr>
          <w:rFonts w:eastAsia="Times New Roman" w:cstheme="minorHAnsi"/>
          <w:lang w:val="en-CA"/>
        </w:rPr>
        <w:t>with all members present</w:t>
      </w:r>
      <w:r>
        <w:rPr>
          <w:rFonts w:eastAsia="Times New Roman" w:cstheme="minorHAnsi"/>
          <w:lang w:val="en-CA"/>
        </w:rPr>
        <w:t xml:space="preserve">, </w:t>
      </w:r>
      <w:r w:rsidR="00471BBB">
        <w:rPr>
          <w:rFonts w:eastAsia="Times New Roman" w:cstheme="minorHAnsi"/>
          <w:lang w:val="en-CA"/>
        </w:rPr>
        <w:t>when</w:t>
      </w:r>
      <w:r w:rsidRPr="00640AD1">
        <w:rPr>
          <w:rFonts w:eastAsia="Times New Roman" w:cstheme="minorHAnsi"/>
          <w:lang w:val="en-CA"/>
        </w:rPr>
        <w:t xml:space="preserve"> beginning the work. During this discussion</w:t>
      </w:r>
      <w:r w:rsidR="00471BBB">
        <w:rPr>
          <w:rFonts w:eastAsia="Times New Roman" w:cstheme="minorHAnsi"/>
          <w:lang w:val="en-CA"/>
        </w:rPr>
        <w:t xml:space="preserve"> </w:t>
      </w:r>
      <w:r w:rsidRPr="00640AD1">
        <w:rPr>
          <w:rFonts w:eastAsia="Times New Roman" w:cstheme="minorHAnsi"/>
          <w:lang w:val="en-CA"/>
        </w:rPr>
        <w:t xml:space="preserve">the </w:t>
      </w:r>
      <w:r>
        <w:rPr>
          <w:rFonts w:eastAsia="Times New Roman" w:cstheme="minorHAnsi"/>
          <w:lang w:val="en-CA"/>
        </w:rPr>
        <w:t>group</w:t>
      </w:r>
      <w:r w:rsidRPr="00640AD1">
        <w:rPr>
          <w:rFonts w:eastAsia="Times New Roman" w:cstheme="minorHAnsi"/>
          <w:lang w:val="en-CA"/>
        </w:rPr>
        <w:t xml:space="preserve"> </w:t>
      </w:r>
      <w:r w:rsidR="00471BBB">
        <w:rPr>
          <w:rFonts w:eastAsia="Times New Roman" w:cstheme="minorHAnsi"/>
          <w:lang w:val="en-CA"/>
        </w:rPr>
        <w:t>must</w:t>
      </w:r>
      <w:r w:rsidRPr="00640AD1">
        <w:rPr>
          <w:rFonts w:eastAsia="Times New Roman" w:cstheme="minorHAnsi"/>
          <w:lang w:val="en-CA"/>
        </w:rPr>
        <w:t xml:space="preserve"> agree on whether, how, and by whom GenAI tools will be used</w:t>
      </w:r>
      <w:r w:rsidR="00471BBB">
        <w:rPr>
          <w:rFonts w:eastAsia="Times New Roman" w:cstheme="minorHAnsi"/>
          <w:lang w:val="en-CA"/>
        </w:rPr>
        <w:t xml:space="preserve"> (to be documented in a shared file or email)</w:t>
      </w:r>
      <w:r w:rsidRPr="00640AD1">
        <w:rPr>
          <w:rFonts w:eastAsia="Times New Roman" w:cstheme="minorHAnsi"/>
          <w:lang w:val="en-CA"/>
        </w:rPr>
        <w:t xml:space="preserve">. All group members are expected to </w:t>
      </w:r>
      <w:r w:rsidR="00471BBB">
        <w:rPr>
          <w:rFonts w:eastAsia="Times New Roman" w:cstheme="minorHAnsi"/>
          <w:lang w:val="en-CA"/>
        </w:rPr>
        <w:t xml:space="preserve">then </w:t>
      </w:r>
      <w:r w:rsidRPr="00640AD1">
        <w:rPr>
          <w:rFonts w:eastAsia="Times New Roman" w:cstheme="minorHAnsi"/>
          <w:lang w:val="en-CA"/>
        </w:rPr>
        <w:t xml:space="preserve">communicate honestly </w:t>
      </w:r>
      <w:r w:rsidR="00471BBB">
        <w:rPr>
          <w:rFonts w:eastAsia="Times New Roman" w:cstheme="minorHAnsi"/>
          <w:lang w:val="en-CA"/>
        </w:rPr>
        <w:t xml:space="preserve">with their group </w:t>
      </w:r>
      <w:r w:rsidRPr="00640AD1">
        <w:rPr>
          <w:rFonts w:eastAsia="Times New Roman" w:cstheme="minorHAnsi"/>
          <w:lang w:val="en-CA"/>
        </w:rPr>
        <w:t xml:space="preserve">about their own use of GenAI. If it is determined that GenAI was used in a way that violates the assessment’s rules, </w:t>
      </w:r>
      <w:r w:rsidR="00471BBB">
        <w:rPr>
          <w:rFonts w:eastAsia="Times New Roman" w:cstheme="minorHAnsi"/>
          <w:lang w:val="en-CA"/>
        </w:rPr>
        <w:t>the entire group may be held responsible</w:t>
      </w:r>
      <w:r w:rsidRPr="00640AD1">
        <w:rPr>
          <w:rFonts w:eastAsia="Times New Roman" w:cstheme="minorHAnsi"/>
          <w:lang w:val="en-CA"/>
        </w:rPr>
        <w:t>.</w:t>
      </w:r>
    </w:p>
    <w:p w14:paraId="65901CE0" w14:textId="77777777" w:rsidR="005674AD" w:rsidRDefault="005674AD" w:rsidP="005674AD">
      <w:pPr>
        <w:spacing w:after="0" w:line="240" w:lineRule="auto"/>
        <w:textAlignment w:val="baseline"/>
        <w:rPr>
          <w:rFonts w:ascii="Calibri Light" w:eastAsia="Times New Roman" w:hAnsi="Calibri Light" w:cs="Calibri Light"/>
          <w:i/>
          <w:iCs/>
          <w:color w:val="77BF43"/>
          <w:lang w:val="en-CA"/>
        </w:rPr>
      </w:pPr>
    </w:p>
    <w:p w14:paraId="722DE050" w14:textId="543A8F16" w:rsidR="005674AD" w:rsidRPr="007F6400" w:rsidRDefault="005674AD" w:rsidP="005674AD">
      <w:pPr>
        <w:spacing w:after="0" w:line="240" w:lineRule="auto"/>
        <w:textAlignment w:val="baseline"/>
        <w:rPr>
          <w:rFonts w:ascii="Segoe UI" w:eastAsia="Times New Roman" w:hAnsi="Segoe UI" w:cs="Segoe UI"/>
          <w:i/>
          <w:iCs/>
          <w:color w:val="77BF43"/>
          <w:sz w:val="18"/>
          <w:szCs w:val="18"/>
        </w:rPr>
      </w:pPr>
      <w:r w:rsidRPr="007F6400">
        <w:rPr>
          <w:rFonts w:ascii="Calibri Light" w:eastAsia="Times New Roman" w:hAnsi="Calibri Light" w:cs="Calibri Light"/>
          <w:i/>
          <w:iCs/>
          <w:color w:val="77BF43"/>
          <w:lang w:val="en-CA"/>
        </w:rPr>
        <w:t>Missed or late assignments, and regrading of assessments</w:t>
      </w:r>
      <w:r w:rsidRPr="007F6400">
        <w:rPr>
          <w:rFonts w:ascii="Calibri Light" w:eastAsia="Times New Roman" w:hAnsi="Calibri Light" w:cs="Calibri Light"/>
          <w:i/>
          <w:iCs/>
          <w:color w:val="77BF43"/>
        </w:rPr>
        <w:t> </w:t>
      </w:r>
    </w:p>
    <w:p w14:paraId="2BC346ED" w14:textId="27B5A620" w:rsidR="00EC350E" w:rsidRDefault="00EC350E" w:rsidP="007F6400">
      <w:pPr>
        <w:spacing w:after="0" w:line="240" w:lineRule="auto"/>
        <w:textAlignment w:val="baseline"/>
        <w:rPr>
          <w:rFonts w:ascii="Calibri" w:eastAsia="Times New Roman" w:hAnsi="Calibri" w:cs="Calibri"/>
        </w:rPr>
      </w:pPr>
      <w:proofErr w:type="spellStart"/>
      <w:r>
        <w:rPr>
          <w:rFonts w:ascii="Calibri" w:eastAsia="Times New Roman" w:hAnsi="Calibri" w:cs="Calibri"/>
        </w:rPr>
        <w:t>DataCamp</w:t>
      </w:r>
      <w:proofErr w:type="spellEnd"/>
      <w:r>
        <w:rPr>
          <w:rFonts w:ascii="Calibri" w:eastAsia="Times New Roman" w:hAnsi="Calibri" w:cs="Calibri"/>
        </w:rPr>
        <w:t xml:space="preserve"> assignments. 1 day grace period. </w:t>
      </w:r>
    </w:p>
    <w:p w14:paraId="7CE99D4F" w14:textId="77777777" w:rsidR="002856E6" w:rsidRDefault="002856E6" w:rsidP="002856E6">
      <w:pPr>
        <w:spacing w:after="0" w:line="240" w:lineRule="auto"/>
        <w:textAlignment w:val="baseline"/>
        <w:rPr>
          <w:rFonts w:ascii="Segoe UI" w:eastAsia="Times New Roman" w:hAnsi="Segoe UI" w:cs="Segoe UI"/>
          <w:sz w:val="18"/>
          <w:szCs w:val="18"/>
        </w:rPr>
      </w:pPr>
    </w:p>
    <w:p w14:paraId="3764B967" w14:textId="562FA569" w:rsidR="002856E6" w:rsidRPr="002856E6" w:rsidRDefault="002856E6" w:rsidP="002856E6">
      <w:pPr>
        <w:spacing w:after="0" w:line="240" w:lineRule="auto"/>
        <w:textAlignment w:val="baseline"/>
        <w:rPr>
          <w:rFonts w:ascii="Segoe UI" w:eastAsia="Times New Roman" w:hAnsi="Segoe UI" w:cs="Segoe UI"/>
        </w:rPr>
      </w:pPr>
      <w:r w:rsidRPr="002856E6">
        <w:rPr>
          <w:rFonts w:ascii="Segoe UI" w:eastAsia="Times New Roman" w:hAnsi="Segoe UI" w:cs="Segoe UI"/>
        </w:rPr>
        <w:t xml:space="preserve">If you miss the midterm exam with an approved academic concession, the midterm weight will be reallocated to the final exam. There will be no make‑up midterm. </w:t>
      </w:r>
    </w:p>
    <w:p w14:paraId="2E297B7C" w14:textId="77777777" w:rsidR="002856E6" w:rsidRPr="002856E6" w:rsidRDefault="002856E6" w:rsidP="002856E6">
      <w:pPr>
        <w:spacing w:after="0" w:line="240" w:lineRule="auto"/>
        <w:textAlignment w:val="baseline"/>
        <w:rPr>
          <w:rFonts w:ascii="Segoe UI" w:eastAsia="Times New Roman" w:hAnsi="Segoe UI" w:cs="Segoe UI"/>
        </w:rPr>
      </w:pPr>
    </w:p>
    <w:p w14:paraId="08732070" w14:textId="77777777" w:rsidR="002856E6" w:rsidRPr="002856E6" w:rsidRDefault="002856E6" w:rsidP="002856E6">
      <w:pPr>
        <w:spacing w:after="0" w:line="240" w:lineRule="auto"/>
        <w:textAlignment w:val="baseline"/>
        <w:rPr>
          <w:rFonts w:ascii="Segoe UI" w:eastAsia="Times New Roman" w:hAnsi="Segoe UI" w:cs="Segoe UI"/>
        </w:rPr>
      </w:pPr>
      <w:r w:rsidRPr="002856E6">
        <w:rPr>
          <w:rFonts w:ascii="Segoe UI" w:eastAsia="Times New Roman" w:hAnsi="Segoe UI" w:cs="Segoe UI"/>
        </w:rPr>
        <w:t>Students can miss up to two classes without any impact on their participation mark.</w:t>
      </w:r>
    </w:p>
    <w:p w14:paraId="083CE4BC" w14:textId="77777777" w:rsidR="00EC350E" w:rsidRDefault="00EC350E" w:rsidP="007F6400">
      <w:pPr>
        <w:spacing w:after="0" w:line="240" w:lineRule="auto"/>
        <w:textAlignment w:val="baseline"/>
        <w:rPr>
          <w:rFonts w:ascii="Calibri" w:eastAsia="Times New Roman" w:hAnsi="Calibri" w:cs="Calibri"/>
          <w:caps/>
          <w:color w:val="77BF43"/>
        </w:rPr>
      </w:pPr>
    </w:p>
    <w:p w14:paraId="4C893B79" w14:textId="592E0D65" w:rsidR="00C11AE8" w:rsidRPr="00943711" w:rsidRDefault="00C11AE8" w:rsidP="007F6400">
      <w:pPr>
        <w:spacing w:after="0" w:line="240" w:lineRule="auto"/>
        <w:textAlignment w:val="baseline"/>
        <w:rPr>
          <w:rFonts w:ascii="Calibri" w:eastAsia="Times New Roman" w:hAnsi="Calibri" w:cs="Calibri"/>
          <w:caps/>
          <w:color w:val="77BF43"/>
        </w:rPr>
      </w:pPr>
      <w:r w:rsidRPr="00943711">
        <w:rPr>
          <w:rFonts w:ascii="Calibri" w:eastAsia="Times New Roman" w:hAnsi="Calibri" w:cs="Calibri"/>
          <w:caps/>
          <w:color w:val="77BF43"/>
        </w:rPr>
        <w:t>A</w:t>
      </w:r>
      <w:r w:rsidR="00573E32" w:rsidRPr="00943711">
        <w:rPr>
          <w:rFonts w:ascii="Calibri" w:eastAsia="Times New Roman" w:hAnsi="Calibri" w:cs="Calibri"/>
          <w:caps/>
          <w:color w:val="77BF43"/>
        </w:rPr>
        <w:t>CADEMIC ACCOMMODATIONS</w:t>
      </w:r>
    </w:p>
    <w:p w14:paraId="54D0C46E" w14:textId="1B7E7517" w:rsidR="00573E32" w:rsidRPr="007F6400" w:rsidRDefault="00573E32" w:rsidP="00573E32">
      <w:pPr>
        <w:spacing w:after="0" w:line="240" w:lineRule="auto"/>
        <w:textAlignment w:val="baseline"/>
        <w:rPr>
          <w:rFonts w:ascii="Segoe UI" w:eastAsia="Times New Roman" w:hAnsi="Segoe UI" w:cs="Segoe UI"/>
          <w:i/>
          <w:iCs/>
          <w:color w:val="77BF43"/>
          <w:sz w:val="18"/>
          <w:szCs w:val="18"/>
        </w:rPr>
      </w:pPr>
      <w:r>
        <w:rPr>
          <w:rFonts w:ascii="Calibri Light" w:eastAsia="Times New Roman" w:hAnsi="Calibri Light" w:cs="Calibri Light"/>
          <w:i/>
          <w:iCs/>
          <w:color w:val="77BF43"/>
          <w:lang w:val="en-CA"/>
        </w:rPr>
        <w:t>Centre for Accessibility</w:t>
      </w:r>
    </w:p>
    <w:p w14:paraId="4693E39C" w14:textId="62198165" w:rsidR="007F6400" w:rsidRDefault="38C24EB2" w:rsidP="007F6400">
      <w:pPr>
        <w:spacing w:after="0" w:line="240" w:lineRule="auto"/>
        <w:textAlignment w:val="baseline"/>
        <w:rPr>
          <w:rFonts w:ascii="Calibri" w:eastAsia="Times New Roman" w:hAnsi="Calibri" w:cs="Calibri"/>
        </w:rPr>
      </w:pPr>
      <w:r w:rsidRPr="1894D07D">
        <w:rPr>
          <w:rFonts w:ascii="Calibri" w:eastAsia="Times New Roman" w:hAnsi="Calibri" w:cs="Calibri"/>
          <w:lang w:val="en-CA"/>
        </w:rPr>
        <w:t>The </w:t>
      </w:r>
      <w:hyperlink r:id="rId19">
        <w:r w:rsidRPr="1894D07D">
          <w:rPr>
            <w:rFonts w:ascii="Calibri" w:eastAsia="Times New Roman" w:hAnsi="Calibri" w:cs="Calibri"/>
            <w:color w:val="0563C1"/>
            <w:u w:val="single"/>
            <w:lang w:val="en-CA"/>
          </w:rPr>
          <w:t>Centre for Accessibility</w:t>
        </w:r>
      </w:hyperlink>
      <w:r w:rsidRPr="1894D07D">
        <w:rPr>
          <w:rFonts w:ascii="Calibri" w:eastAsia="Times New Roman" w:hAnsi="Calibri" w:cs="Calibri"/>
          <w:lang w:val="en-CA"/>
        </w:rPr>
        <w:t> (C</w:t>
      </w:r>
      <w:r w:rsidR="31C20456" w:rsidRPr="1894D07D">
        <w:rPr>
          <w:rFonts w:ascii="Calibri" w:eastAsia="Times New Roman" w:hAnsi="Calibri" w:cs="Calibri"/>
          <w:lang w:val="en-CA"/>
        </w:rPr>
        <w:t>F</w:t>
      </w:r>
      <w:r w:rsidRPr="1894D07D">
        <w:rPr>
          <w:rFonts w:ascii="Calibri" w:eastAsia="Times New Roman" w:hAnsi="Calibri" w:cs="Calibri"/>
          <w:lang w:val="en-CA"/>
        </w:rPr>
        <w:t>A) facilitates disability-related accommodations and programming initiatives designed to remove barriers for students with disabilities and ongoing medical conditions. If you are registered with the C</w:t>
      </w:r>
      <w:r w:rsidR="66026E5E" w:rsidRPr="1894D07D">
        <w:rPr>
          <w:rFonts w:ascii="Calibri" w:eastAsia="Times New Roman" w:hAnsi="Calibri" w:cs="Calibri"/>
          <w:lang w:val="en-CA"/>
        </w:rPr>
        <w:t>F</w:t>
      </w:r>
      <w:r w:rsidRPr="1894D07D">
        <w:rPr>
          <w:rFonts w:ascii="Calibri" w:eastAsia="Times New Roman" w:hAnsi="Calibri" w:cs="Calibri"/>
          <w:lang w:val="en-CA"/>
        </w:rPr>
        <w:t xml:space="preserve">A and are </w:t>
      </w:r>
      <w:r w:rsidR="114E0D9E" w:rsidRPr="1894D07D">
        <w:rPr>
          <w:rFonts w:ascii="Calibri" w:eastAsia="Times New Roman" w:hAnsi="Calibri" w:cs="Calibri"/>
          <w:lang w:val="en-CA"/>
        </w:rPr>
        <w:t>seeking academic</w:t>
      </w:r>
      <w:r w:rsidRPr="1894D07D">
        <w:rPr>
          <w:rFonts w:ascii="Calibri" w:eastAsia="Times New Roman" w:hAnsi="Calibri" w:cs="Calibri"/>
          <w:lang w:val="en-CA"/>
        </w:rPr>
        <w:t xml:space="preserve"> accommodations, </w:t>
      </w:r>
      <w:r w:rsidR="336CE9DA" w:rsidRPr="1894D07D">
        <w:rPr>
          <w:rFonts w:ascii="Calibri" w:eastAsia="Times New Roman" w:hAnsi="Calibri" w:cs="Calibri"/>
          <w:lang w:val="en-CA"/>
        </w:rPr>
        <w:t xml:space="preserve">provide a copy of your letter of accommodation as soon as possible and preferably within the first 2 weeks of class. </w:t>
      </w:r>
      <w:r w:rsidR="52637150" w:rsidRPr="1894D07D">
        <w:rPr>
          <w:rFonts w:ascii="Calibri" w:eastAsia="Times New Roman" w:hAnsi="Calibri" w:cs="Calibri"/>
          <w:lang w:val="en-CA"/>
        </w:rPr>
        <w:t>I</w:t>
      </w:r>
      <w:r w:rsidRPr="1894D07D">
        <w:rPr>
          <w:rFonts w:ascii="Calibri" w:eastAsia="Times New Roman" w:hAnsi="Calibri" w:cs="Calibri"/>
          <w:lang w:val="en-CA"/>
        </w:rPr>
        <w:t>t is your responsibility to book your exam writing with the C</w:t>
      </w:r>
      <w:r w:rsidR="34E209E9" w:rsidRPr="1894D07D">
        <w:rPr>
          <w:rFonts w:ascii="Calibri" w:eastAsia="Times New Roman" w:hAnsi="Calibri" w:cs="Calibri"/>
          <w:lang w:val="en-CA"/>
        </w:rPr>
        <w:t>F</w:t>
      </w:r>
      <w:r w:rsidRPr="1894D07D">
        <w:rPr>
          <w:rFonts w:ascii="Calibri" w:eastAsia="Times New Roman" w:hAnsi="Calibri" w:cs="Calibri"/>
          <w:lang w:val="en-CA"/>
        </w:rPr>
        <w:t xml:space="preserve">A using its </w:t>
      </w:r>
      <w:hyperlink r:id="rId20" w:anchor="exam-reservation-system">
        <w:r w:rsidRPr="1894D07D">
          <w:rPr>
            <w:rFonts w:ascii="Calibri" w:eastAsia="Times New Roman" w:hAnsi="Calibri" w:cs="Calibri"/>
            <w:color w:val="0563C1"/>
            <w:u w:val="single"/>
            <w:lang w:val="en-CA"/>
          </w:rPr>
          <w:t>exam reservation system</w:t>
        </w:r>
      </w:hyperlink>
      <w:r w:rsidRPr="1894D07D">
        <w:rPr>
          <w:rFonts w:ascii="Calibri" w:eastAsia="Times New Roman" w:hAnsi="Calibri" w:cs="Calibri"/>
          <w:lang w:val="en-CA"/>
        </w:rPr>
        <w:t>: for midterm exams or quizzes, at least 7 days in advance; and final exams, 7 days before the start of the formal exam period.</w:t>
      </w:r>
      <w:r w:rsidRPr="1894D07D">
        <w:rPr>
          <w:rFonts w:ascii="Calibri" w:eastAsia="Times New Roman" w:hAnsi="Calibri" w:cs="Calibri"/>
        </w:rPr>
        <w:t> </w:t>
      </w:r>
    </w:p>
    <w:p w14:paraId="2FEA42CB" w14:textId="7B4D426A" w:rsidR="00FD2C47" w:rsidRPr="007F6400" w:rsidRDefault="00FD2C47" w:rsidP="007F6400">
      <w:pPr>
        <w:spacing w:after="0" w:line="240" w:lineRule="auto"/>
        <w:textAlignment w:val="baseline"/>
        <w:rPr>
          <w:rFonts w:ascii="Segoe UI" w:eastAsia="Times New Roman" w:hAnsi="Segoe UI" w:cs="Segoe UI"/>
          <w:sz w:val="18"/>
          <w:szCs w:val="18"/>
        </w:rPr>
      </w:pPr>
    </w:p>
    <w:p w14:paraId="5FD20208" w14:textId="77777777" w:rsidR="007F6400" w:rsidRPr="00573E32" w:rsidRDefault="007F6400" w:rsidP="0CED8618">
      <w:pPr>
        <w:spacing w:after="0" w:line="240" w:lineRule="auto"/>
        <w:rPr>
          <w:rFonts w:ascii="Calibri" w:eastAsia="Times New Roman" w:hAnsi="Calibri" w:cs="Calibri"/>
          <w:caps/>
          <w:color w:val="77BF43"/>
        </w:rPr>
      </w:pPr>
      <w:r w:rsidRPr="00573E32">
        <w:rPr>
          <w:rFonts w:ascii="Calibri" w:eastAsia="Times New Roman" w:hAnsi="Calibri" w:cs="Calibri"/>
          <w:caps/>
          <w:color w:val="77BF43"/>
        </w:rPr>
        <w:t>Other Course Policies and Resources </w:t>
      </w:r>
    </w:p>
    <w:p w14:paraId="6662B002" w14:textId="439EDE85" w:rsidR="000415ED" w:rsidRDefault="000415ED" w:rsidP="000415ED">
      <w:pPr>
        <w:spacing w:after="0" w:line="240" w:lineRule="auto"/>
        <w:textAlignment w:val="baseline"/>
        <w:rPr>
          <w:rFonts w:ascii="Calibri" w:eastAsia="Times New Roman" w:hAnsi="Calibri" w:cs="Calibri"/>
        </w:rPr>
      </w:pPr>
      <w:r>
        <w:rPr>
          <w:rFonts w:ascii="Calibri Light" w:eastAsia="Times New Roman" w:hAnsi="Calibri Light" w:cs="Calibri Light"/>
          <w:i/>
          <w:iCs/>
          <w:color w:val="77BF43"/>
          <w:lang w:val="en-CA"/>
        </w:rPr>
        <w:t>Attendance</w:t>
      </w:r>
    </w:p>
    <w:p w14:paraId="6BA95BBD" w14:textId="77777777" w:rsidR="00705F7F" w:rsidRDefault="000415ED" w:rsidP="000415ED">
      <w:pPr>
        <w:spacing w:after="0" w:line="240" w:lineRule="auto"/>
        <w:textAlignment w:val="baseline"/>
        <w:rPr>
          <w:rFonts w:ascii="Calibri" w:eastAsia="Times New Roman" w:hAnsi="Calibri" w:cs="Calibri"/>
          <w:lang w:val="en-CA"/>
        </w:rPr>
      </w:pPr>
      <w:r w:rsidRPr="000415ED">
        <w:rPr>
          <w:rFonts w:ascii="Calibri" w:eastAsia="Times New Roman" w:hAnsi="Calibri" w:cs="Calibri"/>
        </w:rPr>
        <w:t xml:space="preserve">Students are expected to attend class regularly, as required in the </w:t>
      </w:r>
      <w:hyperlink r:id="rId21" w:tgtFrame="_blank" w:history="1">
        <w:r w:rsidRPr="000415ED">
          <w:rPr>
            <w:rStyle w:val="Hyperlink"/>
            <w:rFonts w:ascii="Calibri" w:eastAsia="Times New Roman" w:hAnsi="Calibri" w:cs="Calibri"/>
            <w:lang w:val="en-CA"/>
          </w:rPr>
          <w:t>UBC Sauder BCom Statement of Professionalism and Code of Conduct</w:t>
        </w:r>
      </w:hyperlink>
      <w:r w:rsidRPr="000415ED">
        <w:rPr>
          <w:rFonts w:ascii="Calibri" w:eastAsia="Times New Roman" w:hAnsi="Calibri" w:cs="Calibri"/>
          <w:lang w:val="en-CA"/>
        </w:rPr>
        <w:t>.</w:t>
      </w:r>
      <w:r w:rsidR="00294BC7">
        <w:rPr>
          <w:rFonts w:ascii="Calibri" w:eastAsia="Times New Roman" w:hAnsi="Calibri" w:cs="Calibri"/>
          <w:lang w:val="en-CA"/>
        </w:rPr>
        <w:t xml:space="preserve"> </w:t>
      </w:r>
    </w:p>
    <w:p w14:paraId="10EE882D" w14:textId="77777777" w:rsidR="00705F7F" w:rsidRDefault="00705F7F" w:rsidP="000415ED">
      <w:pPr>
        <w:spacing w:after="0" w:line="240" w:lineRule="auto"/>
        <w:textAlignment w:val="baseline"/>
        <w:rPr>
          <w:rFonts w:ascii="Calibri" w:eastAsia="Times New Roman" w:hAnsi="Calibri" w:cs="Calibri"/>
          <w:lang w:val="en-CA"/>
        </w:rPr>
      </w:pPr>
    </w:p>
    <w:p w14:paraId="5A6D7997" w14:textId="5B3164A2" w:rsidR="000415ED" w:rsidRPr="00294BC7" w:rsidRDefault="00294BC7" w:rsidP="000415ED">
      <w:pPr>
        <w:spacing w:after="0" w:line="240" w:lineRule="auto"/>
        <w:textAlignment w:val="baseline"/>
        <w:rPr>
          <w:rFonts w:ascii="Calibri" w:eastAsia="Times New Roman" w:hAnsi="Calibri" w:cs="Calibri"/>
        </w:rPr>
      </w:pPr>
      <w:r w:rsidRPr="00294BC7">
        <w:rPr>
          <w:rFonts w:ascii="Calibri" w:eastAsia="Times New Roman" w:hAnsi="Calibri" w:cs="Calibri"/>
          <w:lang w:val="en-CA"/>
        </w:rPr>
        <w:t>Students who miss more than 20% of their lectures or tutorials, measuring from the second week of class, regardless of whether absences are excused or unexcused, may be considered unable to meet learning outcomes of the course and may be excluded from the final examination or assessments (including presentations), removed from the class with a “withdrawal” or “fail” standing, or given a mark of zero for participation.</w:t>
      </w:r>
    </w:p>
    <w:p w14:paraId="309220A8" w14:textId="77777777" w:rsidR="00EC350E" w:rsidRPr="000415ED" w:rsidRDefault="00EC350E" w:rsidP="000415ED">
      <w:pPr>
        <w:spacing w:after="0" w:line="240" w:lineRule="auto"/>
        <w:textAlignment w:val="baseline"/>
        <w:rPr>
          <w:rFonts w:ascii="Calibri" w:eastAsia="Times New Roman" w:hAnsi="Calibri" w:cs="Calibri"/>
          <w:lang w:val="en-CA"/>
        </w:rPr>
      </w:pPr>
    </w:p>
    <w:p w14:paraId="4C05A590" w14:textId="2C4FEB05" w:rsidR="000415ED" w:rsidRDefault="00705F7F" w:rsidP="007F6400">
      <w:pPr>
        <w:spacing w:after="0" w:line="240" w:lineRule="auto"/>
        <w:textAlignment w:val="baseline"/>
        <w:rPr>
          <w:rFonts w:ascii="Calibri" w:eastAsia="Times New Roman" w:hAnsi="Calibri" w:cs="Calibri"/>
        </w:rPr>
      </w:pPr>
      <w:proofErr w:type="spellStart"/>
      <w:r w:rsidRPr="00705F7F">
        <w:rPr>
          <w:rFonts w:ascii="Calibri" w:eastAsia="Times New Roman" w:hAnsi="Calibri" w:cs="Calibri"/>
        </w:rPr>
        <w:t>iClickers</w:t>
      </w:r>
      <w:proofErr w:type="spellEnd"/>
      <w:r w:rsidRPr="00705F7F">
        <w:rPr>
          <w:rFonts w:ascii="Calibri" w:eastAsia="Times New Roman" w:hAnsi="Calibri" w:cs="Calibri"/>
        </w:rPr>
        <w:t xml:space="preserve"> will be used to record attendance. Participating in an </w:t>
      </w:r>
      <w:proofErr w:type="spellStart"/>
      <w:r w:rsidRPr="00705F7F">
        <w:rPr>
          <w:rFonts w:ascii="Calibri" w:eastAsia="Times New Roman" w:hAnsi="Calibri" w:cs="Calibri"/>
        </w:rPr>
        <w:t>iClicker</w:t>
      </w:r>
      <w:proofErr w:type="spellEnd"/>
      <w:r w:rsidRPr="00705F7F">
        <w:rPr>
          <w:rFonts w:ascii="Calibri" w:eastAsia="Times New Roman" w:hAnsi="Calibri" w:cs="Calibri"/>
        </w:rPr>
        <w:t xml:space="preserve"> poll from outside the classroom constitutes academic misconduct and may result in a </w:t>
      </w:r>
      <w:proofErr w:type="gramStart"/>
      <w:r w:rsidRPr="00705F7F">
        <w:rPr>
          <w:rFonts w:ascii="Calibri" w:eastAsia="Times New Roman" w:hAnsi="Calibri" w:cs="Calibri"/>
        </w:rPr>
        <w:t>zero participation</w:t>
      </w:r>
      <w:proofErr w:type="gramEnd"/>
      <w:r w:rsidRPr="00705F7F">
        <w:rPr>
          <w:rFonts w:ascii="Calibri" w:eastAsia="Times New Roman" w:hAnsi="Calibri" w:cs="Calibri"/>
        </w:rPr>
        <w:t xml:space="preserve"> mark or referral to the UGO</w:t>
      </w:r>
      <w:r w:rsidR="002856E6">
        <w:rPr>
          <w:rFonts w:ascii="Calibri" w:eastAsia="Times New Roman" w:hAnsi="Calibri" w:cs="Calibri"/>
        </w:rPr>
        <w:t xml:space="preserve"> for investigation.</w:t>
      </w:r>
    </w:p>
    <w:p w14:paraId="50B33399" w14:textId="77777777" w:rsidR="00705F7F" w:rsidRDefault="00705F7F" w:rsidP="007F6400">
      <w:pPr>
        <w:spacing w:after="0" w:line="240" w:lineRule="auto"/>
        <w:textAlignment w:val="baseline"/>
        <w:rPr>
          <w:rFonts w:ascii="Calibri" w:eastAsia="Times New Roman" w:hAnsi="Calibri" w:cs="Calibri"/>
          <w:caps/>
          <w:color w:val="77BF43"/>
        </w:rPr>
      </w:pPr>
    </w:p>
    <w:p w14:paraId="01F159A0" w14:textId="77853315"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POLICIES APPLICABLE TO UBC SAUDER UNDERGRADUATE COURSES </w:t>
      </w:r>
    </w:p>
    <w:p w14:paraId="23080BBE" w14:textId="572CD85F" w:rsidR="007F6400" w:rsidRPr="007F6400" w:rsidRDefault="007F6400" w:rsidP="007F6400">
      <w:pPr>
        <w:shd w:val="clear" w:color="auto" w:fill="FFFFFF"/>
        <w:spacing w:after="0" w:line="240" w:lineRule="auto"/>
        <w:textAlignment w:val="baseline"/>
        <w:rPr>
          <w:rFonts w:ascii="Segoe UI" w:eastAsia="Times New Roman" w:hAnsi="Segoe UI" w:cs="Segoe UI"/>
          <w:sz w:val="18"/>
          <w:szCs w:val="18"/>
        </w:rPr>
      </w:pPr>
      <w:r w:rsidRPr="007F6400">
        <w:rPr>
          <w:rFonts w:ascii="Calibri" w:eastAsia="Times New Roman" w:hAnsi="Calibri" w:cs="Calibri"/>
          <w:lang w:val="en-CA"/>
        </w:rPr>
        <w:t xml:space="preserve">At UBC Sauder, professional behaviour aligns with the school’s guiding values – rigour, respect and responsibility – and is upheld in </w:t>
      </w:r>
      <w:r w:rsidR="00660279" w:rsidRPr="00660279">
        <w:rPr>
          <w:rFonts w:ascii="Calibri" w:eastAsia="Times New Roman" w:hAnsi="Calibri" w:cs="Calibri"/>
          <w:lang w:val="en-CA"/>
        </w:rPr>
        <w:t xml:space="preserve">the </w:t>
      </w:r>
      <w:hyperlink r:id="rId22" w:tgtFrame="_blank" w:history="1">
        <w:r w:rsidRPr="00660279">
          <w:rPr>
            <w:rFonts w:ascii="Calibri" w:eastAsia="Times New Roman" w:hAnsi="Calibri" w:cs="Calibri"/>
            <w:color w:val="0563C1"/>
            <w:u w:val="single"/>
            <w:lang w:val="en-CA"/>
          </w:rPr>
          <w:t>UBC Sauder BCom Statement of Professionalism and Code of Conduct</w:t>
        </w:r>
      </w:hyperlink>
      <w:r w:rsidRPr="00660279">
        <w:rPr>
          <w:rFonts w:ascii="Calibri" w:eastAsia="Times New Roman" w:hAnsi="Calibri" w:cs="Calibri"/>
          <w:lang w:val="en-CA"/>
        </w:rPr>
        <w:t>.</w:t>
      </w:r>
    </w:p>
    <w:p w14:paraId="311327A9" w14:textId="1171B01E" w:rsidR="00DA6163" w:rsidRPr="00DA6163" w:rsidRDefault="007F6400" w:rsidP="007F6400">
      <w:pPr>
        <w:spacing w:after="0" w:line="240" w:lineRule="auto"/>
        <w:textAlignment w:val="baseline"/>
        <w:rPr>
          <w:rFonts w:ascii="Calibri" w:eastAsia="Times New Roman" w:hAnsi="Calibri" w:cs="Calibri"/>
          <w:i/>
          <w:iCs/>
          <w:color w:val="77BF43"/>
        </w:rPr>
      </w:pPr>
      <w:r w:rsidRPr="007F6400">
        <w:rPr>
          <w:rFonts w:ascii="Calibri" w:eastAsia="Times New Roman" w:hAnsi="Calibri" w:cs="Calibri"/>
          <w:i/>
          <w:iCs/>
          <w:color w:val="77BF43"/>
        </w:rPr>
        <w:t> </w:t>
      </w:r>
    </w:p>
    <w:p w14:paraId="417ED774" w14:textId="77777777" w:rsidR="007F6400" w:rsidRPr="007F6400" w:rsidRDefault="007F6400" w:rsidP="007F6400">
      <w:pPr>
        <w:spacing w:after="0" w:line="240" w:lineRule="auto"/>
        <w:textAlignment w:val="baseline"/>
        <w:rPr>
          <w:rFonts w:ascii="Segoe UI" w:eastAsia="Times New Roman" w:hAnsi="Segoe UI" w:cs="Segoe UI"/>
          <w:i/>
          <w:iCs/>
          <w:color w:val="77BF43"/>
          <w:sz w:val="18"/>
          <w:szCs w:val="18"/>
        </w:rPr>
      </w:pPr>
      <w:r w:rsidRPr="007F6400">
        <w:rPr>
          <w:rFonts w:ascii="Calibri Light" w:eastAsia="Times New Roman" w:hAnsi="Calibri Light" w:cs="Calibri Light"/>
          <w:i/>
          <w:iCs/>
          <w:color w:val="77BF43"/>
          <w:lang w:val="en-CA"/>
        </w:rPr>
        <w:t>Respectfulness in the classroom</w:t>
      </w:r>
      <w:r w:rsidRPr="007F6400">
        <w:rPr>
          <w:rFonts w:ascii="Calibri Light" w:eastAsia="Times New Roman" w:hAnsi="Calibri Light" w:cs="Calibri Light"/>
          <w:i/>
          <w:iCs/>
          <w:color w:val="77BF43"/>
        </w:rPr>
        <w:t> </w:t>
      </w:r>
    </w:p>
    <w:p w14:paraId="3A1C49A5" w14:textId="0785E12D" w:rsidR="007F6400" w:rsidRPr="007F6400" w:rsidRDefault="007F6400" w:rsidP="007F6400">
      <w:pPr>
        <w:spacing w:after="0" w:line="240" w:lineRule="auto"/>
        <w:textAlignment w:val="baseline"/>
        <w:rPr>
          <w:rFonts w:ascii="Segoe UI" w:eastAsia="Times New Roman" w:hAnsi="Segoe UI" w:cs="Segoe UI"/>
          <w:sz w:val="18"/>
          <w:szCs w:val="18"/>
        </w:rPr>
      </w:pPr>
      <w:r w:rsidRPr="2941AA9F">
        <w:rPr>
          <w:rFonts w:ascii="Calibri" w:eastAsia="Times New Roman" w:hAnsi="Calibri" w:cs="Calibri"/>
          <w:lang w:val="en-CA"/>
        </w:rPr>
        <w:t xml:space="preserve">Students are expected to </w:t>
      </w:r>
      <w:r w:rsidR="058F9379" w:rsidRPr="2941AA9F">
        <w:rPr>
          <w:rFonts w:ascii="Calibri" w:eastAsia="Times New Roman" w:hAnsi="Calibri" w:cs="Calibri"/>
          <w:lang w:val="en-CA"/>
        </w:rPr>
        <w:t>always be respectful of our community</w:t>
      </w:r>
      <w:r w:rsidRPr="2941AA9F">
        <w:rPr>
          <w:rFonts w:ascii="Calibri" w:eastAsia="Times New Roman" w:hAnsi="Calibri" w:cs="Calibri"/>
          <w:lang w:val="en-CA"/>
        </w:rPr>
        <w:t xml:space="preserve">, including </w:t>
      </w:r>
      <w:r w:rsidR="001944A7" w:rsidRPr="2941AA9F">
        <w:rPr>
          <w:rFonts w:ascii="Calibri" w:eastAsia="Times New Roman" w:hAnsi="Calibri" w:cs="Calibri"/>
          <w:lang w:val="en-CA"/>
        </w:rPr>
        <w:t xml:space="preserve">community members, </w:t>
      </w:r>
      <w:r w:rsidRPr="2941AA9F">
        <w:rPr>
          <w:rFonts w:ascii="Calibri" w:eastAsia="Times New Roman" w:hAnsi="Calibri" w:cs="Calibri"/>
          <w:lang w:val="en-CA"/>
        </w:rPr>
        <w:t>faculty, staff and peers. This means being attentive and conscious of words and actions and their impact on others, listening to people with an open mind, treating all UBC Sauder community members equally and understanding diversity. Students who act disrespectfully toward others will be asked to leave the class and be marked as absent for the day. They may also be removed from a team, lose credit for in-</w:t>
      </w:r>
      <w:r w:rsidRPr="2941AA9F">
        <w:rPr>
          <w:rFonts w:ascii="Calibri" w:eastAsia="Times New Roman" w:hAnsi="Calibri" w:cs="Calibri"/>
          <w:lang w:val="en-CA"/>
        </w:rPr>
        <w:lastRenderedPageBreak/>
        <w:t>class assessments and activities, or be asked to complete a group assignment individually.</w:t>
      </w:r>
      <w:r w:rsidRPr="2941AA9F">
        <w:rPr>
          <w:rFonts w:ascii="Calibri" w:eastAsia="Times New Roman" w:hAnsi="Calibri" w:cs="Calibri"/>
        </w:rPr>
        <w:t> </w:t>
      </w:r>
      <w:r w:rsidR="00E24646" w:rsidRPr="2941AA9F">
        <w:rPr>
          <w:rFonts w:ascii="Calibri" w:hAnsi="Calibri" w:cs="Calibri"/>
        </w:rPr>
        <w:t>Incidents of misconduct or suspected misconduct will be investigated.</w:t>
      </w:r>
      <w:r w:rsidR="00E24646" w:rsidRPr="2941AA9F">
        <w:rPr>
          <w:rFonts w:ascii="Calibri" w:hAnsi="Calibri" w:cs="Calibri"/>
          <w:sz w:val="20"/>
          <w:szCs w:val="20"/>
        </w:rPr>
        <w:t> </w:t>
      </w:r>
    </w:p>
    <w:p w14:paraId="521FABB2" w14:textId="77777777" w:rsidR="00573E32" w:rsidRDefault="00573E32" w:rsidP="007F6400">
      <w:pPr>
        <w:spacing w:after="0" w:line="240" w:lineRule="auto"/>
        <w:textAlignment w:val="baseline"/>
        <w:rPr>
          <w:rFonts w:ascii="Calibri Light" w:eastAsia="Times New Roman" w:hAnsi="Calibri Light" w:cs="Calibri Light"/>
          <w:i/>
          <w:iCs/>
          <w:color w:val="77BF43"/>
          <w:lang w:val="en-CA"/>
        </w:rPr>
      </w:pPr>
    </w:p>
    <w:p w14:paraId="6A4203E0" w14:textId="5DF9C5A1" w:rsidR="007F6400" w:rsidRPr="007F6400" w:rsidRDefault="007F6400" w:rsidP="007F6400">
      <w:pPr>
        <w:spacing w:after="0" w:line="240" w:lineRule="auto"/>
        <w:textAlignment w:val="baseline"/>
        <w:rPr>
          <w:rFonts w:ascii="Segoe UI" w:eastAsia="Times New Roman" w:hAnsi="Segoe UI" w:cs="Segoe UI"/>
          <w:i/>
          <w:iCs/>
          <w:color w:val="77BF43"/>
          <w:sz w:val="18"/>
          <w:szCs w:val="18"/>
        </w:rPr>
      </w:pPr>
      <w:r w:rsidRPr="007F6400">
        <w:rPr>
          <w:rFonts w:ascii="Calibri Light" w:eastAsia="Times New Roman" w:hAnsi="Calibri Light" w:cs="Calibri Light"/>
          <w:i/>
          <w:iCs/>
          <w:color w:val="77BF43"/>
          <w:lang w:val="en-CA"/>
        </w:rPr>
        <w:t>Respect for Equity, Diversity, and Inclusion</w:t>
      </w:r>
      <w:r w:rsidRPr="007F6400">
        <w:rPr>
          <w:rFonts w:ascii="Calibri Light" w:eastAsia="Times New Roman" w:hAnsi="Calibri Light" w:cs="Calibri Light"/>
          <w:i/>
          <w:iCs/>
          <w:color w:val="77BF43"/>
        </w:rPr>
        <w:t> </w:t>
      </w:r>
    </w:p>
    <w:p w14:paraId="019B866A" w14:textId="361C3AE3" w:rsidR="007F6400" w:rsidRPr="007F6400" w:rsidRDefault="6C3E04C9" w:rsidP="007F6400">
      <w:pPr>
        <w:spacing w:after="0" w:line="240" w:lineRule="auto"/>
        <w:textAlignment w:val="baseline"/>
        <w:rPr>
          <w:rFonts w:ascii="Segoe UI" w:eastAsia="Times New Roman" w:hAnsi="Segoe UI" w:cs="Segoe UI"/>
          <w:sz w:val="18"/>
          <w:szCs w:val="18"/>
        </w:rPr>
      </w:pPr>
      <w:r w:rsidRPr="1894D07D">
        <w:rPr>
          <w:rFonts w:ascii="Calibri" w:eastAsia="Times New Roman" w:hAnsi="Calibri" w:cs="Calibri"/>
        </w:rPr>
        <w:t>The UBC Sauder School of Business strives to promote an intellectual community that is enhanced by diversity along various dimensions including Indigeneity (including identification as First Nation, Métis, or Inuit), race, ethnicity, gender identity, sexual orientation, religion, political beliefs, social class, and/or disability. </w:t>
      </w:r>
      <w:r w:rsidR="38C24EB2" w:rsidRPr="1894D07D">
        <w:rPr>
          <w:rFonts w:ascii="Calibri" w:eastAsia="Times New Roman" w:hAnsi="Calibri" w:cs="Calibri"/>
          <w:lang w:val="en-CA"/>
        </w:rPr>
        <w:t>It is critical that students from diverse backgrounds and perspectives be valued in and well-served by their courses. Furthermore, the diversity that students bring to the classroom should be viewed as a resource, benefit, and source of strength for your learning experience. It is expected that all students and members of our community conduct themselves with empathy and respect for others. </w:t>
      </w:r>
      <w:r w:rsidR="38C24EB2" w:rsidRPr="1894D07D">
        <w:rPr>
          <w:rFonts w:ascii="Calibri" w:eastAsia="Times New Roman" w:hAnsi="Calibri" w:cs="Calibri"/>
        </w:rPr>
        <w:t> </w:t>
      </w:r>
    </w:p>
    <w:p w14:paraId="48F4A698" w14:textId="77777777" w:rsidR="00573E32" w:rsidRDefault="00573E32" w:rsidP="007F6400">
      <w:pPr>
        <w:spacing w:after="0" w:line="240" w:lineRule="auto"/>
        <w:textAlignment w:val="baseline"/>
        <w:rPr>
          <w:rFonts w:ascii="Calibri" w:eastAsia="Times New Roman" w:hAnsi="Calibri" w:cs="Calibri"/>
          <w:caps/>
          <w:color w:val="77BF43"/>
        </w:rPr>
      </w:pPr>
    </w:p>
    <w:p w14:paraId="46804269" w14:textId="14045ACC"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UNIVERSITY POLICIES AND RESOURCES</w:t>
      </w:r>
    </w:p>
    <w:p w14:paraId="41808EF0" w14:textId="740BF180" w:rsidR="007F6400" w:rsidRPr="007F6400" w:rsidRDefault="007F6400" w:rsidP="007F6400">
      <w:pPr>
        <w:spacing w:after="0" w:line="240" w:lineRule="auto"/>
        <w:textAlignment w:val="baseline"/>
        <w:rPr>
          <w:rFonts w:ascii="Segoe UI" w:eastAsia="Times New Roman" w:hAnsi="Segoe UI" w:cs="Segoe UI"/>
          <w:sz w:val="18"/>
          <w:szCs w:val="18"/>
        </w:rPr>
      </w:pPr>
      <w:r w:rsidRPr="2941AA9F">
        <w:rPr>
          <w:rFonts w:ascii="Calibri" w:eastAsia="Times New Roman" w:hAnsi="Calibri" w:cs="Calibri"/>
        </w:rPr>
        <w:t xml:space="preserve">UBC provides resources to support student learning and to maintain healthy lifestyles but recognizes that sometimes crises arise and so there are additional resources to access including those for survivors of sexual violence. UBC values respect for the person and ideas of all members of the academic community. Harassment and discrimination are not tolerated nor is suppression of academic freedom. UBC provides appropriate accommodation for students with disabilities and for religious observances. </w:t>
      </w:r>
      <w:r w:rsidR="441A14D5" w:rsidRPr="2941AA9F">
        <w:rPr>
          <w:rFonts w:ascii="Calibri" w:eastAsia="Times New Roman" w:hAnsi="Calibri" w:cs="Calibri"/>
        </w:rPr>
        <w:t>UBC values academic honesty, and students are expected to acknowledge the ideas generated by others and uphold the highest academic standards in all their actions.</w:t>
      </w:r>
      <w:r w:rsidRPr="2941AA9F">
        <w:rPr>
          <w:rFonts w:ascii="Calibri" w:eastAsia="Times New Roman" w:hAnsi="Calibri" w:cs="Calibri"/>
        </w:rPr>
        <w:t xml:space="preserve"> Details of the policies and how to access support are available</w:t>
      </w:r>
      <w:r w:rsidRPr="2941AA9F">
        <w:rPr>
          <w:rFonts w:ascii="Calibri" w:eastAsia="Times New Roman" w:hAnsi="Calibri" w:cs="Calibri"/>
          <w:b/>
          <w:bCs/>
        </w:rPr>
        <w:t xml:space="preserve"> </w:t>
      </w:r>
      <w:r w:rsidRPr="2941AA9F">
        <w:rPr>
          <w:rFonts w:ascii="Calibri" w:eastAsia="Times New Roman" w:hAnsi="Calibri" w:cs="Calibri"/>
        </w:rPr>
        <w:t>on</w:t>
      </w:r>
      <w:r w:rsidRPr="2941AA9F">
        <w:rPr>
          <w:rFonts w:ascii="Calibri" w:eastAsia="Times New Roman" w:hAnsi="Calibri" w:cs="Calibri"/>
          <w:b/>
          <w:bCs/>
        </w:rPr>
        <w:t xml:space="preserve"> </w:t>
      </w:r>
      <w:r w:rsidRPr="2941AA9F">
        <w:rPr>
          <w:rFonts w:ascii="Calibri" w:eastAsia="Times New Roman" w:hAnsi="Calibri" w:cs="Calibri"/>
        </w:rPr>
        <w:t xml:space="preserve">the UBC Senate website at </w:t>
      </w:r>
      <w:hyperlink r:id="rId23">
        <w:r w:rsidRPr="2941AA9F">
          <w:rPr>
            <w:rFonts w:ascii="Calibri" w:eastAsia="Times New Roman" w:hAnsi="Calibri" w:cs="Calibri"/>
            <w:color w:val="0563C1"/>
            <w:u w:val="single"/>
          </w:rPr>
          <w:t>https://senate.ubc.ca/policies-resources-support-student-success</w:t>
        </w:r>
      </w:hyperlink>
      <w:r w:rsidRPr="2941AA9F">
        <w:rPr>
          <w:rFonts w:ascii="Calibri" w:eastAsia="Times New Roman" w:hAnsi="Calibri" w:cs="Calibri"/>
        </w:rPr>
        <w:t>. </w:t>
      </w:r>
    </w:p>
    <w:p w14:paraId="7BF8557D" w14:textId="77777777" w:rsidR="007F6400" w:rsidRPr="007F6400" w:rsidRDefault="007F6400" w:rsidP="007F6400">
      <w:pPr>
        <w:spacing w:after="0" w:line="240" w:lineRule="auto"/>
        <w:textAlignment w:val="baseline"/>
        <w:rPr>
          <w:rFonts w:ascii="Segoe UI" w:eastAsia="Times New Roman" w:hAnsi="Segoe UI" w:cs="Segoe UI"/>
          <w:sz w:val="18"/>
          <w:szCs w:val="18"/>
        </w:rPr>
      </w:pPr>
      <w:r w:rsidRPr="007F6400">
        <w:rPr>
          <w:rFonts w:ascii="Calibri" w:eastAsia="Times New Roman" w:hAnsi="Calibri" w:cs="Calibri"/>
        </w:rPr>
        <w:t> </w:t>
      </w:r>
    </w:p>
    <w:p w14:paraId="00F4A77B" w14:textId="1257A1BB" w:rsidR="007F6400" w:rsidRPr="007F6400" w:rsidRDefault="007F6400" w:rsidP="007F6400">
      <w:pPr>
        <w:spacing w:after="0" w:line="240" w:lineRule="auto"/>
        <w:textAlignment w:val="baseline"/>
        <w:rPr>
          <w:rFonts w:ascii="Segoe UI" w:eastAsia="Times New Roman" w:hAnsi="Segoe UI" w:cs="Segoe UI"/>
          <w:i/>
          <w:iCs/>
          <w:color w:val="77BF43"/>
          <w:sz w:val="18"/>
          <w:szCs w:val="18"/>
        </w:rPr>
      </w:pPr>
      <w:r w:rsidRPr="007F6400">
        <w:rPr>
          <w:rFonts w:ascii="Calibri Light" w:eastAsia="Times New Roman" w:hAnsi="Calibri Light" w:cs="Calibri Light"/>
          <w:i/>
          <w:iCs/>
          <w:color w:val="77BF43"/>
          <w:lang w:val="en-CA"/>
        </w:rPr>
        <w:t>Academic Integrity</w:t>
      </w:r>
    </w:p>
    <w:p w14:paraId="44C9D1F4" w14:textId="78366E5D" w:rsidR="007F6400" w:rsidRDefault="007F6400" w:rsidP="007F6400">
      <w:pPr>
        <w:spacing w:after="0" w:line="240" w:lineRule="auto"/>
        <w:textAlignment w:val="baseline"/>
        <w:rPr>
          <w:rFonts w:ascii="Calibri" w:eastAsia="Times New Roman" w:hAnsi="Calibri" w:cs="Calibri"/>
        </w:rPr>
      </w:pPr>
      <w:r w:rsidRPr="2941AA9F">
        <w:rPr>
          <w:rFonts w:ascii="Calibri" w:eastAsia="Times New Roman" w:hAnsi="Calibri" w:cs="Calibri"/>
          <w:lang w:val="en-CA"/>
        </w:rPr>
        <w:t xml:space="preserve">The academic enterprise is founded on honesty, civility, and integrity. As members of this enterprise, all students are expected to know, understand, and follow the university policies and codes of conduct regarding academic integrity. At the most basic level, this means </w:t>
      </w:r>
      <w:r w:rsidR="00C66AE8" w:rsidRPr="2941AA9F">
        <w:rPr>
          <w:rFonts w:ascii="Calibri" w:eastAsia="Times New Roman" w:hAnsi="Calibri" w:cs="Calibri"/>
          <w:lang w:val="en-CA"/>
        </w:rPr>
        <w:t xml:space="preserve">consistently </w:t>
      </w:r>
      <w:r w:rsidRPr="2941AA9F">
        <w:rPr>
          <w:rFonts w:ascii="Calibri" w:eastAsia="Times New Roman" w:hAnsi="Calibri" w:cs="Calibri"/>
          <w:lang w:val="en-CA"/>
        </w:rPr>
        <w:t xml:space="preserve">submitting only original work done by you and acknowledging all sources of information or ideas and attributing them to others as required. This also means you should not cheat, copy, or mislead others about what is your work; nor should you help others to do the same. For example, it is prohibited to: share your past assignments and answers with other students; work with other students on an assignment when an instructor has not expressly given permission; or spread information through word of mouth, social media, or other channels that subverts the fair evaluation of a class exercise, or assessment. Violations of academic integrity (i.e. misconduct) lead to the breakdown of the academic enterprise, and therefore serious consequences </w:t>
      </w:r>
      <w:r w:rsidR="009A1747" w:rsidRPr="2941AA9F">
        <w:rPr>
          <w:rFonts w:ascii="Calibri" w:eastAsia="Times New Roman" w:hAnsi="Calibri" w:cs="Calibri"/>
          <w:lang w:val="en-CA"/>
        </w:rPr>
        <w:t>arise,</w:t>
      </w:r>
      <w:r w:rsidRPr="2941AA9F">
        <w:rPr>
          <w:rFonts w:ascii="Calibri" w:eastAsia="Times New Roman" w:hAnsi="Calibri" w:cs="Calibri"/>
          <w:lang w:val="en-CA"/>
        </w:rPr>
        <w:t xml:space="preserve"> and harsh sanctions are imposed. For example, incidences of plagiarism or cheating may result in a mark of zero on the assignment or exam and more serious consequences may apply if the matter is referred to the President’s Advisory Committee on Student Discipline. Careful records are kept in order to monitor and prevent recurrences. </w:t>
      </w:r>
    </w:p>
    <w:p w14:paraId="302BD113" w14:textId="77777777" w:rsidR="000238ED" w:rsidRPr="00C67CD2" w:rsidRDefault="000238ED" w:rsidP="007F6400">
      <w:pPr>
        <w:spacing w:after="0" w:line="240" w:lineRule="auto"/>
        <w:textAlignment w:val="baseline"/>
        <w:rPr>
          <w:rFonts w:eastAsia="Times New Roman" w:cstheme="minorHAnsi"/>
          <w:caps/>
          <w:color w:val="77BF43"/>
          <w:lang w:val="en-CA"/>
        </w:rPr>
      </w:pPr>
    </w:p>
    <w:p w14:paraId="0D88674B" w14:textId="11589B6B"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lang w:val="en-CA"/>
        </w:rPr>
        <w:t>COPYRIGHT</w:t>
      </w:r>
    </w:p>
    <w:p w14:paraId="64EBD264" w14:textId="1B35006A" w:rsidR="000238ED" w:rsidRDefault="007F6400" w:rsidP="007F6400">
      <w:pPr>
        <w:spacing w:after="0" w:line="240" w:lineRule="auto"/>
        <w:textAlignment w:val="baseline"/>
        <w:rPr>
          <w:rFonts w:ascii="Calibri" w:eastAsia="Times New Roman" w:hAnsi="Calibri" w:cs="Calibri"/>
          <w:color w:val="000000"/>
        </w:rPr>
      </w:pPr>
      <w:r w:rsidRPr="007F6400">
        <w:rPr>
          <w:rFonts w:ascii="Calibri" w:eastAsia="Times New Roman" w:hAnsi="Calibri" w:cs="Calibri"/>
        </w:rPr>
        <w:t xml:space="preserve">All materials of this course (course handouts, lecture slides, assessments, course readings, etc.) are the intellectual property of the instructor or licensed to be used in this course by the copyright owner. Redistribution of these materials by any means without permission of the copyright holder(s) constitutes a breach of copyright and may lead to academic discipline and could be subject to legal action. </w:t>
      </w:r>
      <w:r w:rsidRPr="007F6400">
        <w:rPr>
          <w:rFonts w:ascii="Calibri" w:eastAsia="Times New Roman" w:hAnsi="Calibri" w:cs="Calibri"/>
          <w:color w:val="000000"/>
          <w:lang w:val="en-CA"/>
        </w:rPr>
        <w:t xml:space="preserve">Any lecture recordings are for the sole use of the instructor and students enrolled in the class. </w:t>
      </w:r>
      <w:r w:rsidRPr="007F6400">
        <w:rPr>
          <w:rFonts w:ascii="Calibri" w:eastAsia="Times New Roman" w:hAnsi="Calibri" w:cs="Calibri"/>
          <w:lang w:val="en-CA"/>
        </w:rPr>
        <w:t xml:space="preserve">In </w:t>
      </w:r>
      <w:r w:rsidRPr="007F6400">
        <w:rPr>
          <w:rFonts w:ascii="Calibri" w:eastAsia="Times New Roman" w:hAnsi="Calibri" w:cs="Calibri"/>
          <w:lang w:val="en-CA"/>
        </w:rPr>
        <w:lastRenderedPageBreak/>
        <w:t xml:space="preserve">no case may the lecture recording or part of the recording be used by students for any other purpose, either personal or commercial. Further, </w:t>
      </w:r>
      <w:r w:rsidRPr="007F6400">
        <w:rPr>
          <w:rFonts w:ascii="Calibri" w:eastAsia="Times New Roman" w:hAnsi="Calibri" w:cs="Calibri"/>
          <w:color w:val="000000"/>
          <w:lang w:val="en-CA"/>
        </w:rPr>
        <w:t>audio or video recording of classes are not permitted without the prior consent of the instructor.</w:t>
      </w:r>
      <w:r w:rsidRPr="007F6400">
        <w:rPr>
          <w:rFonts w:ascii="Calibri" w:eastAsia="Times New Roman" w:hAnsi="Calibri" w:cs="Calibri"/>
          <w:color w:val="000000"/>
        </w:rPr>
        <w:t> </w:t>
      </w:r>
    </w:p>
    <w:p w14:paraId="57C7060B" w14:textId="77777777" w:rsidR="00573E32" w:rsidRDefault="00573E32" w:rsidP="007F6400">
      <w:pPr>
        <w:spacing w:after="0" w:line="240" w:lineRule="auto"/>
        <w:textAlignment w:val="baseline"/>
        <w:rPr>
          <w:rFonts w:ascii="Calibri" w:eastAsia="Times New Roman" w:hAnsi="Calibri" w:cs="Calibri"/>
          <w:caps/>
          <w:color w:val="77BF43"/>
        </w:rPr>
      </w:pPr>
    </w:p>
    <w:p w14:paraId="2FFD1E98" w14:textId="247EE815" w:rsidR="007F6400" w:rsidRPr="007F6400" w:rsidRDefault="007F6400" w:rsidP="007F6400">
      <w:pPr>
        <w:spacing w:after="0" w:line="240" w:lineRule="auto"/>
        <w:textAlignment w:val="baseline"/>
        <w:rPr>
          <w:rFonts w:ascii="Segoe UI" w:eastAsia="Times New Roman" w:hAnsi="Segoe UI" w:cs="Segoe UI"/>
          <w:caps/>
          <w:color w:val="77BF43"/>
          <w:sz w:val="18"/>
          <w:szCs w:val="18"/>
        </w:rPr>
      </w:pPr>
      <w:r w:rsidRPr="007F6400">
        <w:rPr>
          <w:rFonts w:ascii="Calibri" w:eastAsia="Times New Roman" w:hAnsi="Calibri" w:cs="Calibri"/>
          <w:caps/>
          <w:color w:val="77BF43"/>
        </w:rPr>
        <w:t xml:space="preserve">ACKNOWLEDGEMENT </w:t>
      </w:r>
    </w:p>
    <w:p w14:paraId="1C8B6D0F" w14:textId="77777777" w:rsidR="007F6400" w:rsidRPr="007F6400" w:rsidRDefault="007F6400" w:rsidP="007F6400">
      <w:pPr>
        <w:spacing w:after="0" w:line="240" w:lineRule="auto"/>
        <w:textAlignment w:val="baseline"/>
        <w:rPr>
          <w:rFonts w:ascii="Segoe UI" w:eastAsia="Times New Roman" w:hAnsi="Segoe UI" w:cs="Segoe UI"/>
          <w:sz w:val="18"/>
          <w:szCs w:val="18"/>
        </w:rPr>
      </w:pPr>
      <w:r w:rsidRPr="007F6400">
        <w:rPr>
          <w:rFonts w:ascii="Calibri" w:eastAsia="Times New Roman" w:hAnsi="Calibri" w:cs="Calibri"/>
          <w:lang w:val="en-CA"/>
        </w:rPr>
        <w:t xml:space="preserve">UBC’s Point Grey Campus is located on the traditional, ancestral, and unceded territory of the </w:t>
      </w:r>
      <w:proofErr w:type="spellStart"/>
      <w:r w:rsidRPr="007F6400">
        <w:rPr>
          <w:rFonts w:ascii="Calibri" w:eastAsia="Times New Roman" w:hAnsi="Calibri" w:cs="Calibri"/>
          <w:lang w:val="en-CA"/>
        </w:rPr>
        <w:t>x</w:t>
      </w:r>
      <w:r w:rsidRPr="007F6400">
        <w:rPr>
          <w:rFonts w:ascii="Calibri" w:eastAsia="Times New Roman" w:hAnsi="Calibri" w:cs="Calibri"/>
          <w:sz w:val="17"/>
          <w:szCs w:val="17"/>
          <w:vertAlign w:val="superscript"/>
          <w:lang w:val="en-CA"/>
        </w:rPr>
        <w:t>w</w:t>
      </w:r>
      <w:r w:rsidRPr="007F6400">
        <w:rPr>
          <w:rFonts w:ascii="Calibri" w:eastAsia="Times New Roman" w:hAnsi="Calibri" w:cs="Calibri"/>
          <w:lang w:val="en-CA"/>
        </w:rPr>
        <w:t>məθk</w:t>
      </w:r>
      <w:r w:rsidRPr="007F6400">
        <w:rPr>
          <w:rFonts w:ascii="Calibri" w:eastAsia="Times New Roman" w:hAnsi="Calibri" w:cs="Calibri"/>
          <w:sz w:val="17"/>
          <w:szCs w:val="17"/>
          <w:vertAlign w:val="superscript"/>
          <w:lang w:val="en-CA"/>
        </w:rPr>
        <w:t>w</w:t>
      </w:r>
      <w:r w:rsidRPr="007F6400">
        <w:rPr>
          <w:rFonts w:ascii="Segoe UI" w:eastAsia="Times New Roman" w:hAnsi="Segoe UI" w:cs="Segoe UI"/>
          <w:lang w:val="en-CA"/>
        </w:rPr>
        <w:t>əy̓əm</w:t>
      </w:r>
      <w:proofErr w:type="spellEnd"/>
      <w:r w:rsidRPr="007F6400">
        <w:rPr>
          <w:rFonts w:ascii="Calibri" w:eastAsia="Times New Roman" w:hAnsi="Calibri" w:cs="Calibri"/>
          <w:lang w:val="en-CA"/>
        </w:rPr>
        <w:t xml:space="preserve"> (Musqueam) people, who for millennia have passed on their culture, history, and traditions from one generation to the next on this site.</w:t>
      </w:r>
      <w:r w:rsidRPr="007F6400">
        <w:rPr>
          <w:rFonts w:ascii="Calibri" w:eastAsia="Times New Roman" w:hAnsi="Calibri" w:cs="Calibri"/>
        </w:rPr>
        <w:t> </w:t>
      </w:r>
    </w:p>
    <w:p w14:paraId="6F6C2954" w14:textId="77777777" w:rsidR="00573E32" w:rsidRDefault="00573E32" w:rsidP="007F6400">
      <w:pPr>
        <w:spacing w:after="0" w:line="240" w:lineRule="auto"/>
        <w:textAlignment w:val="baseline"/>
        <w:rPr>
          <w:rFonts w:ascii="Calibri" w:eastAsia="Times New Roman" w:hAnsi="Calibri" w:cs="Calibri"/>
          <w:caps/>
          <w:color w:val="77BF43"/>
        </w:rPr>
      </w:pPr>
    </w:p>
    <w:sectPr w:rsidR="00573E32">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B184C" w14:textId="77777777" w:rsidR="00CC2E97" w:rsidRDefault="00CC2E97" w:rsidP="004C494C">
      <w:pPr>
        <w:spacing w:after="0" w:line="240" w:lineRule="auto"/>
      </w:pPr>
      <w:r>
        <w:separator/>
      </w:r>
    </w:p>
  </w:endnote>
  <w:endnote w:type="continuationSeparator" w:id="0">
    <w:p w14:paraId="3F9F83A5" w14:textId="77777777" w:rsidR="00CC2E97" w:rsidRDefault="00CC2E97" w:rsidP="004C4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1696"/>
    </w:tblGrid>
    <w:tr w:rsidR="004C494C" w:rsidRPr="004C494C" w14:paraId="0B7C9D40" w14:textId="77777777" w:rsidTr="001C1D64">
      <w:tc>
        <w:tcPr>
          <w:tcW w:w="1418" w:type="dxa"/>
        </w:tcPr>
        <w:p w14:paraId="4874499C" w14:textId="50BFCB88" w:rsidR="004C494C" w:rsidRPr="004C494C" w:rsidRDefault="007B4253" w:rsidP="004C494C">
          <w:pPr>
            <w:tabs>
              <w:tab w:val="center" w:pos="4680"/>
              <w:tab w:val="right" w:pos="9360"/>
            </w:tabs>
            <w:rPr>
              <w:sz w:val="20"/>
            </w:rPr>
          </w:pPr>
          <w:r>
            <w:rPr>
              <w:sz w:val="20"/>
            </w:rPr>
            <w:t>COMM 407</w:t>
          </w:r>
        </w:p>
      </w:tc>
      <w:tc>
        <w:tcPr>
          <w:tcW w:w="1696" w:type="dxa"/>
        </w:tcPr>
        <w:p w14:paraId="3038BB77" w14:textId="5C46CEB6" w:rsidR="004C494C" w:rsidRPr="004C494C" w:rsidRDefault="007B4253" w:rsidP="004C494C">
          <w:pPr>
            <w:tabs>
              <w:tab w:val="center" w:pos="4680"/>
              <w:tab w:val="right" w:pos="9360"/>
            </w:tabs>
            <w:rPr>
              <w:sz w:val="20"/>
            </w:rPr>
          </w:pPr>
          <w:r>
            <w:rPr>
              <w:sz w:val="20"/>
            </w:rPr>
            <w:t>201, 202</w:t>
          </w:r>
        </w:p>
      </w:tc>
    </w:tr>
    <w:tr w:rsidR="007B4253" w:rsidRPr="004C494C" w14:paraId="72A90197" w14:textId="77777777" w:rsidTr="001C1D64">
      <w:tc>
        <w:tcPr>
          <w:tcW w:w="1418" w:type="dxa"/>
        </w:tcPr>
        <w:p w14:paraId="0EFC15CC" w14:textId="77777777" w:rsidR="007B4253" w:rsidRDefault="007B4253" w:rsidP="004C494C">
          <w:pPr>
            <w:tabs>
              <w:tab w:val="center" w:pos="4680"/>
              <w:tab w:val="right" w:pos="9360"/>
            </w:tabs>
            <w:rPr>
              <w:sz w:val="20"/>
            </w:rPr>
          </w:pPr>
        </w:p>
      </w:tc>
      <w:tc>
        <w:tcPr>
          <w:tcW w:w="1696" w:type="dxa"/>
        </w:tcPr>
        <w:p w14:paraId="77DCF4D2" w14:textId="77777777" w:rsidR="007B4253" w:rsidRDefault="007B4253" w:rsidP="004C494C">
          <w:pPr>
            <w:tabs>
              <w:tab w:val="center" w:pos="4680"/>
              <w:tab w:val="right" w:pos="9360"/>
            </w:tabs>
            <w:rPr>
              <w:sz w:val="20"/>
            </w:rPr>
          </w:pPr>
        </w:p>
      </w:tc>
    </w:tr>
  </w:tbl>
  <w:p w14:paraId="46A94BA2" w14:textId="39EEEDCC" w:rsidR="004C494C" w:rsidRPr="004C494C" w:rsidRDefault="004C494C" w:rsidP="004C494C">
    <w:pPr>
      <w:tabs>
        <w:tab w:val="center" w:pos="4680"/>
        <w:tab w:val="right" w:pos="9360"/>
      </w:tabs>
      <w:spacing w:after="0" w:line="240" w:lineRule="auto"/>
      <w:rPr>
        <w:sz w:val="20"/>
        <w:szCs w:val="24"/>
      </w:rPr>
    </w:pPr>
    <w:r w:rsidRPr="004C494C">
      <w:rPr>
        <w:sz w:val="20"/>
        <w:szCs w:val="24"/>
      </w:rPr>
      <w:fldChar w:fldCharType="begin"/>
    </w:r>
    <w:r w:rsidRPr="004C494C">
      <w:rPr>
        <w:sz w:val="20"/>
        <w:szCs w:val="24"/>
      </w:rPr>
      <w:instrText xml:space="preserve"> PAGE   \* MERGEFORMAT </w:instrText>
    </w:r>
    <w:r w:rsidRPr="004C494C">
      <w:rPr>
        <w:sz w:val="20"/>
        <w:szCs w:val="24"/>
      </w:rPr>
      <w:fldChar w:fldCharType="separate"/>
    </w:r>
    <w:r w:rsidR="00310337">
      <w:rPr>
        <w:noProof/>
        <w:sz w:val="20"/>
        <w:szCs w:val="24"/>
      </w:rPr>
      <w:t>3</w:t>
    </w:r>
    <w:r w:rsidRPr="004C494C">
      <w:rPr>
        <w:noProof/>
        <w:sz w:val="20"/>
        <w:szCs w:val="24"/>
      </w:rPr>
      <w:fldChar w:fldCharType="end"/>
    </w:r>
    <w:r w:rsidRPr="004C494C">
      <w:rPr>
        <w:sz w:val="20"/>
        <w:szCs w:val="24"/>
      </w:rPr>
      <w:tab/>
    </w:r>
    <w:r w:rsidRPr="004C494C">
      <w:rPr>
        <w:sz w:val="20"/>
        <w:szCs w:val="24"/>
      </w:rPr>
      <w:tab/>
    </w:r>
    <w:r w:rsidRPr="004C494C">
      <w:rPr>
        <w:sz w:val="20"/>
        <w:szCs w:val="24"/>
      </w:rPr>
      <w:fldChar w:fldCharType="begin"/>
    </w:r>
    <w:r w:rsidRPr="004C494C">
      <w:rPr>
        <w:sz w:val="20"/>
        <w:szCs w:val="24"/>
      </w:rPr>
      <w:instrText xml:space="preserve"> SAVEDATE \@ "MMMM d, yyyy" \* MERGEFORMAT </w:instrText>
    </w:r>
    <w:r w:rsidRPr="004C494C">
      <w:rPr>
        <w:sz w:val="20"/>
        <w:szCs w:val="24"/>
      </w:rPr>
      <w:fldChar w:fldCharType="separate"/>
    </w:r>
    <w:r w:rsidR="00AC73BF">
      <w:rPr>
        <w:noProof/>
        <w:sz w:val="20"/>
        <w:szCs w:val="24"/>
      </w:rPr>
      <w:t>December 31, 2025</w:t>
    </w:r>
    <w:r w:rsidRPr="004C494C">
      <w:rPr>
        <w:sz w:val="20"/>
        <w:szCs w:val="24"/>
      </w:rPr>
      <w:fldChar w:fldCharType="end"/>
    </w:r>
  </w:p>
  <w:p w14:paraId="4BB48592" w14:textId="77777777" w:rsidR="004C494C" w:rsidRDefault="004C4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C662C" w14:textId="77777777" w:rsidR="00CC2E97" w:rsidRDefault="00CC2E97" w:rsidP="004C494C">
      <w:pPr>
        <w:spacing w:after="0" w:line="240" w:lineRule="auto"/>
      </w:pPr>
      <w:r>
        <w:separator/>
      </w:r>
    </w:p>
  </w:footnote>
  <w:footnote w:type="continuationSeparator" w:id="0">
    <w:p w14:paraId="6CC60482" w14:textId="77777777" w:rsidR="00CC2E97" w:rsidRDefault="00CC2E97" w:rsidP="004C4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C1358" w14:textId="77777777" w:rsidR="004C494C" w:rsidRPr="004C494C" w:rsidRDefault="004C494C" w:rsidP="004C494C">
    <w:pPr>
      <w:pBdr>
        <w:bottom w:val="single" w:sz="4" w:space="1" w:color="auto"/>
      </w:pBdr>
      <w:tabs>
        <w:tab w:val="center" w:pos="4680"/>
        <w:tab w:val="right" w:pos="9360"/>
      </w:tabs>
      <w:spacing w:after="0" w:line="240" w:lineRule="auto"/>
      <w:rPr>
        <w:szCs w:val="24"/>
        <w:lang w:val="en-CA"/>
      </w:rPr>
    </w:pPr>
    <w:r w:rsidRPr="004C494C">
      <w:rPr>
        <w:noProof/>
        <w:szCs w:val="24"/>
      </w:rPr>
      <w:drawing>
        <wp:inline distT="0" distB="0" distL="0" distR="0" wp14:anchorId="6E9ED41C" wp14:editId="5E3C23E7">
          <wp:extent cx="2065655" cy="457200"/>
          <wp:effectExtent l="0" t="0" r="0" b="0"/>
          <wp:docPr id="1" name="Picture 1" descr="UBC Sauder_3C_RG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UBC Sauder_3C_RGB"/>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5655" cy="457200"/>
                  </a:xfrm>
                  <a:prstGeom prst="rect">
                    <a:avLst/>
                  </a:prstGeom>
                  <a:noFill/>
                  <a:ln>
                    <a:noFill/>
                  </a:ln>
                </pic:spPr>
              </pic:pic>
            </a:graphicData>
          </a:graphic>
        </wp:inline>
      </w:drawing>
    </w:r>
    <w:r w:rsidRPr="004C494C">
      <w:rPr>
        <w:szCs w:val="24"/>
        <w:lang w:val="en-CA"/>
      </w:rPr>
      <w:tab/>
    </w:r>
    <w:r w:rsidRPr="004C494C">
      <w:rPr>
        <w:szCs w:val="24"/>
        <w:lang w:val="en-CA"/>
      </w:rPr>
      <w:tab/>
      <w:t>Syllabus</w:t>
    </w:r>
  </w:p>
  <w:p w14:paraId="1CCF6F4E" w14:textId="77777777" w:rsidR="004C494C" w:rsidRDefault="004C4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69B2"/>
    <w:multiLevelType w:val="hybridMultilevel"/>
    <w:tmpl w:val="286030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7164D"/>
    <w:multiLevelType w:val="multilevel"/>
    <w:tmpl w:val="6DC81B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19AC"/>
    <w:multiLevelType w:val="hybridMultilevel"/>
    <w:tmpl w:val="5586808C"/>
    <w:lvl w:ilvl="0" w:tplc="2E024F94">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1D5F34"/>
    <w:multiLevelType w:val="hybridMultilevel"/>
    <w:tmpl w:val="10FE4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E3AF2"/>
    <w:multiLevelType w:val="multilevel"/>
    <w:tmpl w:val="3DD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A17672"/>
    <w:multiLevelType w:val="hybridMultilevel"/>
    <w:tmpl w:val="AFEA3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84C3D"/>
    <w:multiLevelType w:val="hybridMultilevel"/>
    <w:tmpl w:val="05AAB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136660"/>
    <w:multiLevelType w:val="hybridMultilevel"/>
    <w:tmpl w:val="3696774C"/>
    <w:lvl w:ilvl="0" w:tplc="0E10F7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A3775"/>
    <w:multiLevelType w:val="hybridMultilevel"/>
    <w:tmpl w:val="96CE0914"/>
    <w:lvl w:ilvl="0" w:tplc="0E10F76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0D06B8"/>
    <w:multiLevelType w:val="hybridMultilevel"/>
    <w:tmpl w:val="DF2C39AA"/>
    <w:lvl w:ilvl="0" w:tplc="278A4E4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75C36"/>
    <w:multiLevelType w:val="multilevel"/>
    <w:tmpl w:val="8A1E2A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76C38"/>
    <w:multiLevelType w:val="hybridMultilevel"/>
    <w:tmpl w:val="D578E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E36A5F"/>
    <w:multiLevelType w:val="hybridMultilevel"/>
    <w:tmpl w:val="27D688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C01F1"/>
    <w:multiLevelType w:val="multilevel"/>
    <w:tmpl w:val="B62C42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02C28"/>
    <w:multiLevelType w:val="multilevel"/>
    <w:tmpl w:val="7BC46C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E531C"/>
    <w:multiLevelType w:val="multilevel"/>
    <w:tmpl w:val="21A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E66C86"/>
    <w:multiLevelType w:val="multilevel"/>
    <w:tmpl w:val="DA08FBB2"/>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860F0"/>
    <w:multiLevelType w:val="multilevel"/>
    <w:tmpl w:val="B62C42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42797"/>
    <w:multiLevelType w:val="multilevel"/>
    <w:tmpl w:val="FF7E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43604D"/>
    <w:multiLevelType w:val="hybridMultilevel"/>
    <w:tmpl w:val="895C1F42"/>
    <w:lvl w:ilvl="0" w:tplc="0E10F76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97F2F55"/>
    <w:multiLevelType w:val="multilevel"/>
    <w:tmpl w:val="03CA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013E5"/>
    <w:multiLevelType w:val="multilevel"/>
    <w:tmpl w:val="B62C42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67EE2"/>
    <w:multiLevelType w:val="multilevel"/>
    <w:tmpl w:val="F8B6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3655D3"/>
    <w:multiLevelType w:val="hybridMultilevel"/>
    <w:tmpl w:val="6FC6940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2343718"/>
    <w:multiLevelType w:val="hybridMultilevel"/>
    <w:tmpl w:val="95148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722839"/>
    <w:multiLevelType w:val="hybridMultilevel"/>
    <w:tmpl w:val="ADBA6D14"/>
    <w:lvl w:ilvl="0" w:tplc="0E10F7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8C469D"/>
    <w:multiLevelType w:val="multilevel"/>
    <w:tmpl w:val="5F1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9377C1"/>
    <w:multiLevelType w:val="multilevel"/>
    <w:tmpl w:val="17A0D8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F93E86"/>
    <w:multiLevelType w:val="multilevel"/>
    <w:tmpl w:val="B64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1"/>
  </w:num>
  <w:num w:numId="3">
    <w:abstractNumId w:val="22"/>
  </w:num>
  <w:num w:numId="4">
    <w:abstractNumId w:val="27"/>
  </w:num>
  <w:num w:numId="5">
    <w:abstractNumId w:val="15"/>
  </w:num>
  <w:num w:numId="6">
    <w:abstractNumId w:val="28"/>
  </w:num>
  <w:num w:numId="7">
    <w:abstractNumId w:val="18"/>
  </w:num>
  <w:num w:numId="8">
    <w:abstractNumId w:val="4"/>
  </w:num>
  <w:num w:numId="9">
    <w:abstractNumId w:val="14"/>
  </w:num>
  <w:num w:numId="10">
    <w:abstractNumId w:val="10"/>
  </w:num>
  <w:num w:numId="11">
    <w:abstractNumId w:val="26"/>
  </w:num>
  <w:num w:numId="12">
    <w:abstractNumId w:val="24"/>
  </w:num>
  <w:num w:numId="13">
    <w:abstractNumId w:val="9"/>
  </w:num>
  <w:num w:numId="14">
    <w:abstractNumId w:val="23"/>
  </w:num>
  <w:num w:numId="15">
    <w:abstractNumId w:val="12"/>
  </w:num>
  <w:num w:numId="16">
    <w:abstractNumId w:val="17"/>
  </w:num>
  <w:num w:numId="17">
    <w:abstractNumId w:val="13"/>
  </w:num>
  <w:num w:numId="18">
    <w:abstractNumId w:val="16"/>
  </w:num>
  <w:num w:numId="19">
    <w:abstractNumId w:val="0"/>
  </w:num>
  <w:num w:numId="20">
    <w:abstractNumId w:val="11"/>
  </w:num>
  <w:num w:numId="21">
    <w:abstractNumId w:val="5"/>
  </w:num>
  <w:num w:numId="22">
    <w:abstractNumId w:val="20"/>
  </w:num>
  <w:num w:numId="23">
    <w:abstractNumId w:val="3"/>
  </w:num>
  <w:num w:numId="24">
    <w:abstractNumId w:val="6"/>
  </w:num>
  <w:num w:numId="25">
    <w:abstractNumId w:val="7"/>
  </w:num>
  <w:num w:numId="26">
    <w:abstractNumId w:val="25"/>
  </w:num>
  <w:num w:numId="27">
    <w:abstractNumId w:val="2"/>
  </w:num>
  <w:num w:numId="28">
    <w:abstractNumId w:val="19"/>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400"/>
    <w:rsid w:val="0001483E"/>
    <w:rsid w:val="000238ED"/>
    <w:rsid w:val="00027DDD"/>
    <w:rsid w:val="00030772"/>
    <w:rsid w:val="000320A6"/>
    <w:rsid w:val="000326B7"/>
    <w:rsid w:val="000415ED"/>
    <w:rsid w:val="000452BE"/>
    <w:rsid w:val="0004667F"/>
    <w:rsid w:val="00074C36"/>
    <w:rsid w:val="00090843"/>
    <w:rsid w:val="0009733D"/>
    <w:rsid w:val="000E508E"/>
    <w:rsid w:val="000F3B9C"/>
    <w:rsid w:val="00101D97"/>
    <w:rsid w:val="00103E86"/>
    <w:rsid w:val="00110080"/>
    <w:rsid w:val="001107E7"/>
    <w:rsid w:val="00124602"/>
    <w:rsid w:val="001831EB"/>
    <w:rsid w:val="001944A7"/>
    <w:rsid w:val="001B6BCC"/>
    <w:rsid w:val="001C3B17"/>
    <w:rsid w:val="001D42BB"/>
    <w:rsid w:val="001E68C3"/>
    <w:rsid w:val="001E6F99"/>
    <w:rsid w:val="00222BB0"/>
    <w:rsid w:val="00244C95"/>
    <w:rsid w:val="00250973"/>
    <w:rsid w:val="00253981"/>
    <w:rsid w:val="002617F1"/>
    <w:rsid w:val="002648EF"/>
    <w:rsid w:val="0027768C"/>
    <w:rsid w:val="00284C6F"/>
    <w:rsid w:val="002856E6"/>
    <w:rsid w:val="002861C5"/>
    <w:rsid w:val="00293818"/>
    <w:rsid w:val="00294BC7"/>
    <w:rsid w:val="002975FD"/>
    <w:rsid w:val="002C4463"/>
    <w:rsid w:val="002C4485"/>
    <w:rsid w:val="002D7303"/>
    <w:rsid w:val="002F1DB4"/>
    <w:rsid w:val="002F369C"/>
    <w:rsid w:val="003047F9"/>
    <w:rsid w:val="00310337"/>
    <w:rsid w:val="0037271E"/>
    <w:rsid w:val="0037619A"/>
    <w:rsid w:val="00383A84"/>
    <w:rsid w:val="003857C1"/>
    <w:rsid w:val="00391A7F"/>
    <w:rsid w:val="003B2C21"/>
    <w:rsid w:val="003B3A2F"/>
    <w:rsid w:val="003C3A64"/>
    <w:rsid w:val="00401F3B"/>
    <w:rsid w:val="00421166"/>
    <w:rsid w:val="00435411"/>
    <w:rsid w:val="004633AF"/>
    <w:rsid w:val="00471BBB"/>
    <w:rsid w:val="004803B8"/>
    <w:rsid w:val="004B3CE8"/>
    <w:rsid w:val="004C494C"/>
    <w:rsid w:val="004F1EC1"/>
    <w:rsid w:val="004F5177"/>
    <w:rsid w:val="0050169F"/>
    <w:rsid w:val="00566257"/>
    <w:rsid w:val="005674AD"/>
    <w:rsid w:val="00573E32"/>
    <w:rsid w:val="00573F82"/>
    <w:rsid w:val="0058630C"/>
    <w:rsid w:val="005A3DB0"/>
    <w:rsid w:val="005A538E"/>
    <w:rsid w:val="005B08AD"/>
    <w:rsid w:val="005C7C65"/>
    <w:rsid w:val="005D74E7"/>
    <w:rsid w:val="006020E4"/>
    <w:rsid w:val="00633D02"/>
    <w:rsid w:val="00640AD1"/>
    <w:rsid w:val="00660279"/>
    <w:rsid w:val="00661B24"/>
    <w:rsid w:val="00680C87"/>
    <w:rsid w:val="00693F50"/>
    <w:rsid w:val="006A4DDD"/>
    <w:rsid w:val="006A7FB4"/>
    <w:rsid w:val="006B51F2"/>
    <w:rsid w:val="0070303F"/>
    <w:rsid w:val="00705F7F"/>
    <w:rsid w:val="007204C3"/>
    <w:rsid w:val="00723F03"/>
    <w:rsid w:val="007559E6"/>
    <w:rsid w:val="007815E2"/>
    <w:rsid w:val="0078266D"/>
    <w:rsid w:val="007A0395"/>
    <w:rsid w:val="007A78D9"/>
    <w:rsid w:val="007B4253"/>
    <w:rsid w:val="007C5AB3"/>
    <w:rsid w:val="007DC076"/>
    <w:rsid w:val="007F6400"/>
    <w:rsid w:val="007F76F9"/>
    <w:rsid w:val="00801083"/>
    <w:rsid w:val="008062A3"/>
    <w:rsid w:val="00825C47"/>
    <w:rsid w:val="00855E3E"/>
    <w:rsid w:val="008832B1"/>
    <w:rsid w:val="00887A15"/>
    <w:rsid w:val="00891B50"/>
    <w:rsid w:val="00893217"/>
    <w:rsid w:val="008B3AFD"/>
    <w:rsid w:val="008D6A11"/>
    <w:rsid w:val="008E3957"/>
    <w:rsid w:val="008E703A"/>
    <w:rsid w:val="008F1603"/>
    <w:rsid w:val="008F76B6"/>
    <w:rsid w:val="00905607"/>
    <w:rsid w:val="00943711"/>
    <w:rsid w:val="00946CD8"/>
    <w:rsid w:val="0095500F"/>
    <w:rsid w:val="009663AA"/>
    <w:rsid w:val="009A1747"/>
    <w:rsid w:val="009B0FC3"/>
    <w:rsid w:val="009D175B"/>
    <w:rsid w:val="009D1E41"/>
    <w:rsid w:val="009E259A"/>
    <w:rsid w:val="009F0801"/>
    <w:rsid w:val="00A11BD3"/>
    <w:rsid w:val="00A57801"/>
    <w:rsid w:val="00A578DC"/>
    <w:rsid w:val="00A82344"/>
    <w:rsid w:val="00AA1295"/>
    <w:rsid w:val="00AA3354"/>
    <w:rsid w:val="00AA4E09"/>
    <w:rsid w:val="00AC73BF"/>
    <w:rsid w:val="00AE49EE"/>
    <w:rsid w:val="00AE5450"/>
    <w:rsid w:val="00B0504F"/>
    <w:rsid w:val="00B05917"/>
    <w:rsid w:val="00B17DA0"/>
    <w:rsid w:val="00B2436D"/>
    <w:rsid w:val="00B5182B"/>
    <w:rsid w:val="00B55A63"/>
    <w:rsid w:val="00B61941"/>
    <w:rsid w:val="00B91067"/>
    <w:rsid w:val="00B93F37"/>
    <w:rsid w:val="00BA1D65"/>
    <w:rsid w:val="00BD434E"/>
    <w:rsid w:val="00BE0930"/>
    <w:rsid w:val="00C11AE8"/>
    <w:rsid w:val="00C16DE9"/>
    <w:rsid w:val="00C3605B"/>
    <w:rsid w:val="00C443F3"/>
    <w:rsid w:val="00C64402"/>
    <w:rsid w:val="00C66AE8"/>
    <w:rsid w:val="00C67CD2"/>
    <w:rsid w:val="00C74530"/>
    <w:rsid w:val="00C91F05"/>
    <w:rsid w:val="00C95B5C"/>
    <w:rsid w:val="00CC2226"/>
    <w:rsid w:val="00CC2E97"/>
    <w:rsid w:val="00CD1C27"/>
    <w:rsid w:val="00CD6056"/>
    <w:rsid w:val="00CE1E3A"/>
    <w:rsid w:val="00D303B8"/>
    <w:rsid w:val="00D45458"/>
    <w:rsid w:val="00D77CAE"/>
    <w:rsid w:val="00DA6163"/>
    <w:rsid w:val="00DC6899"/>
    <w:rsid w:val="00E02827"/>
    <w:rsid w:val="00E034FE"/>
    <w:rsid w:val="00E13D5E"/>
    <w:rsid w:val="00E24646"/>
    <w:rsid w:val="00E24F70"/>
    <w:rsid w:val="00E30AEA"/>
    <w:rsid w:val="00E703CE"/>
    <w:rsid w:val="00E808B5"/>
    <w:rsid w:val="00E914ED"/>
    <w:rsid w:val="00EA77F4"/>
    <w:rsid w:val="00EC3162"/>
    <w:rsid w:val="00EC350E"/>
    <w:rsid w:val="00EF7489"/>
    <w:rsid w:val="00F061F9"/>
    <w:rsid w:val="00F255ED"/>
    <w:rsid w:val="00F27B0D"/>
    <w:rsid w:val="00F535D2"/>
    <w:rsid w:val="00F6302D"/>
    <w:rsid w:val="00F65BA6"/>
    <w:rsid w:val="00F82F6B"/>
    <w:rsid w:val="00F864E7"/>
    <w:rsid w:val="00FA706A"/>
    <w:rsid w:val="00FD2C47"/>
    <w:rsid w:val="02D3B342"/>
    <w:rsid w:val="0325783C"/>
    <w:rsid w:val="0346A3D2"/>
    <w:rsid w:val="03E7C135"/>
    <w:rsid w:val="046F83A3"/>
    <w:rsid w:val="057B3DD7"/>
    <w:rsid w:val="058F9379"/>
    <w:rsid w:val="05D48CA9"/>
    <w:rsid w:val="060B5404"/>
    <w:rsid w:val="06AD493B"/>
    <w:rsid w:val="07E2D083"/>
    <w:rsid w:val="082E85AF"/>
    <w:rsid w:val="0C594E24"/>
    <w:rsid w:val="0CED8618"/>
    <w:rsid w:val="0CEF27E9"/>
    <w:rsid w:val="0E27E780"/>
    <w:rsid w:val="0E510C1E"/>
    <w:rsid w:val="0E9D7561"/>
    <w:rsid w:val="1027432C"/>
    <w:rsid w:val="102D672B"/>
    <w:rsid w:val="110804AD"/>
    <w:rsid w:val="114E0D9E"/>
    <w:rsid w:val="116EECDF"/>
    <w:rsid w:val="132AAF4A"/>
    <w:rsid w:val="14B75B7B"/>
    <w:rsid w:val="15DBB357"/>
    <w:rsid w:val="16259A13"/>
    <w:rsid w:val="16E5608B"/>
    <w:rsid w:val="1894D07D"/>
    <w:rsid w:val="1945BF3D"/>
    <w:rsid w:val="1A1473E2"/>
    <w:rsid w:val="1A33B326"/>
    <w:rsid w:val="1B380069"/>
    <w:rsid w:val="1B74FC92"/>
    <w:rsid w:val="1B927923"/>
    <w:rsid w:val="1CD0BA8B"/>
    <w:rsid w:val="1D44CD75"/>
    <w:rsid w:val="1D8A896C"/>
    <w:rsid w:val="1DA08807"/>
    <w:rsid w:val="1E6A54D6"/>
    <w:rsid w:val="1E959C4C"/>
    <w:rsid w:val="1ED94D36"/>
    <w:rsid w:val="1EF7CCB1"/>
    <w:rsid w:val="20A2F4AA"/>
    <w:rsid w:val="2115E53A"/>
    <w:rsid w:val="2347610F"/>
    <w:rsid w:val="240897A7"/>
    <w:rsid w:val="2439E1BE"/>
    <w:rsid w:val="24B23C4D"/>
    <w:rsid w:val="25BCAC1F"/>
    <w:rsid w:val="25E26DFA"/>
    <w:rsid w:val="268E0351"/>
    <w:rsid w:val="28FBBAC7"/>
    <w:rsid w:val="2918BE63"/>
    <w:rsid w:val="2921C82E"/>
    <w:rsid w:val="2941AA9F"/>
    <w:rsid w:val="2C2740A0"/>
    <w:rsid w:val="2F541BBB"/>
    <w:rsid w:val="2FF11185"/>
    <w:rsid w:val="30A5E464"/>
    <w:rsid w:val="31C20456"/>
    <w:rsid w:val="327A1898"/>
    <w:rsid w:val="32B9772C"/>
    <w:rsid w:val="33042FE9"/>
    <w:rsid w:val="336CE9DA"/>
    <w:rsid w:val="34882349"/>
    <w:rsid w:val="34A57870"/>
    <w:rsid w:val="34E209E9"/>
    <w:rsid w:val="3540FD9F"/>
    <w:rsid w:val="35482055"/>
    <w:rsid w:val="3560F4AE"/>
    <w:rsid w:val="38C24EB2"/>
    <w:rsid w:val="38E15D56"/>
    <w:rsid w:val="39E3B563"/>
    <w:rsid w:val="3B6C8485"/>
    <w:rsid w:val="3F3F898D"/>
    <w:rsid w:val="4303C905"/>
    <w:rsid w:val="441A14D5"/>
    <w:rsid w:val="4428A69B"/>
    <w:rsid w:val="44AC5AB8"/>
    <w:rsid w:val="44ADD780"/>
    <w:rsid w:val="4672FFD6"/>
    <w:rsid w:val="46FC4808"/>
    <w:rsid w:val="47BE1863"/>
    <w:rsid w:val="49C313D9"/>
    <w:rsid w:val="4BF15E19"/>
    <w:rsid w:val="4C219A42"/>
    <w:rsid w:val="4DAD1A91"/>
    <w:rsid w:val="4DD92B2C"/>
    <w:rsid w:val="4E3BE96E"/>
    <w:rsid w:val="4E4BA1A9"/>
    <w:rsid w:val="4F593B04"/>
    <w:rsid w:val="50FFA842"/>
    <w:rsid w:val="51B972F6"/>
    <w:rsid w:val="525CC182"/>
    <w:rsid w:val="52637150"/>
    <w:rsid w:val="52CD7073"/>
    <w:rsid w:val="53BD80B8"/>
    <w:rsid w:val="5409C134"/>
    <w:rsid w:val="547DA864"/>
    <w:rsid w:val="59308556"/>
    <w:rsid w:val="5A138F29"/>
    <w:rsid w:val="5A8A5683"/>
    <w:rsid w:val="5AAB9B66"/>
    <w:rsid w:val="5AD164C1"/>
    <w:rsid w:val="5BD9A2A5"/>
    <w:rsid w:val="5BE5181B"/>
    <w:rsid w:val="5D2857CE"/>
    <w:rsid w:val="5E59CAB4"/>
    <w:rsid w:val="5F3F3A1E"/>
    <w:rsid w:val="5FE5F0C6"/>
    <w:rsid w:val="6268264F"/>
    <w:rsid w:val="637E910B"/>
    <w:rsid w:val="644E72EE"/>
    <w:rsid w:val="64FB8908"/>
    <w:rsid w:val="659AD2BE"/>
    <w:rsid w:val="66026E5E"/>
    <w:rsid w:val="66B93AE8"/>
    <w:rsid w:val="69F11E05"/>
    <w:rsid w:val="6AD4A9EB"/>
    <w:rsid w:val="6C3E04C9"/>
    <w:rsid w:val="6C599FF6"/>
    <w:rsid w:val="6E3567BC"/>
    <w:rsid w:val="6EF908CA"/>
    <w:rsid w:val="6FD0F938"/>
    <w:rsid w:val="700923EB"/>
    <w:rsid w:val="7083324D"/>
    <w:rsid w:val="718CC220"/>
    <w:rsid w:val="71F5E247"/>
    <w:rsid w:val="721039F1"/>
    <w:rsid w:val="72486C62"/>
    <w:rsid w:val="73580516"/>
    <w:rsid w:val="73EE25A1"/>
    <w:rsid w:val="752111EE"/>
    <w:rsid w:val="761A5030"/>
    <w:rsid w:val="76323327"/>
    <w:rsid w:val="76603343"/>
    <w:rsid w:val="773C5949"/>
    <w:rsid w:val="7799B26B"/>
    <w:rsid w:val="7856CC7E"/>
    <w:rsid w:val="78D11D81"/>
    <w:rsid w:val="790A16BD"/>
    <w:rsid w:val="7A013187"/>
    <w:rsid w:val="7A7D63A2"/>
    <w:rsid w:val="7B24A4DC"/>
    <w:rsid w:val="7C0CE77E"/>
    <w:rsid w:val="7C5DFB7D"/>
    <w:rsid w:val="7D8D18A1"/>
    <w:rsid w:val="7DE96020"/>
    <w:rsid w:val="7E2A0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03515A"/>
  <w15:chartTrackingRefBased/>
  <w15:docId w15:val="{6015DBEC-42B9-4C50-ACC8-4EE5D7EF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452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38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F64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F6400"/>
  </w:style>
  <w:style w:type="character" w:customStyle="1" w:styleId="eop">
    <w:name w:val="eop"/>
    <w:basedOn w:val="DefaultParagraphFont"/>
    <w:rsid w:val="007F6400"/>
  </w:style>
  <w:style w:type="character" w:customStyle="1" w:styleId="spellingerrorsuperscript">
    <w:name w:val="spellingerrorsuperscript"/>
    <w:basedOn w:val="DefaultParagraphFont"/>
    <w:rsid w:val="007F6400"/>
  </w:style>
  <w:style w:type="paragraph" w:styleId="BalloonText">
    <w:name w:val="Balloon Text"/>
    <w:basedOn w:val="Normal"/>
    <w:link w:val="BalloonTextChar"/>
    <w:uiPriority w:val="99"/>
    <w:semiHidden/>
    <w:unhideWhenUsed/>
    <w:rsid w:val="00B55A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A63"/>
    <w:rPr>
      <w:rFonts w:ascii="Segoe UI" w:hAnsi="Segoe UI" w:cs="Segoe UI"/>
      <w:sz w:val="18"/>
      <w:szCs w:val="18"/>
    </w:rPr>
  </w:style>
  <w:style w:type="character" w:styleId="CommentReference">
    <w:name w:val="annotation reference"/>
    <w:basedOn w:val="DefaultParagraphFont"/>
    <w:uiPriority w:val="99"/>
    <w:semiHidden/>
    <w:unhideWhenUsed/>
    <w:rsid w:val="00B55A63"/>
    <w:rPr>
      <w:sz w:val="16"/>
      <w:szCs w:val="16"/>
    </w:rPr>
  </w:style>
  <w:style w:type="paragraph" w:styleId="CommentText">
    <w:name w:val="annotation text"/>
    <w:basedOn w:val="Normal"/>
    <w:link w:val="CommentTextChar"/>
    <w:uiPriority w:val="99"/>
    <w:semiHidden/>
    <w:unhideWhenUsed/>
    <w:rsid w:val="00B55A63"/>
    <w:pPr>
      <w:spacing w:line="240" w:lineRule="auto"/>
    </w:pPr>
    <w:rPr>
      <w:sz w:val="20"/>
      <w:szCs w:val="20"/>
    </w:rPr>
  </w:style>
  <w:style w:type="character" w:customStyle="1" w:styleId="CommentTextChar">
    <w:name w:val="Comment Text Char"/>
    <w:basedOn w:val="DefaultParagraphFont"/>
    <w:link w:val="CommentText"/>
    <w:uiPriority w:val="99"/>
    <w:semiHidden/>
    <w:rsid w:val="00B55A63"/>
    <w:rPr>
      <w:sz w:val="20"/>
      <w:szCs w:val="20"/>
    </w:rPr>
  </w:style>
  <w:style w:type="paragraph" w:styleId="CommentSubject">
    <w:name w:val="annotation subject"/>
    <w:basedOn w:val="CommentText"/>
    <w:next w:val="CommentText"/>
    <w:link w:val="CommentSubjectChar"/>
    <w:uiPriority w:val="99"/>
    <w:semiHidden/>
    <w:unhideWhenUsed/>
    <w:rsid w:val="00B55A63"/>
    <w:rPr>
      <w:b/>
      <w:bCs/>
    </w:rPr>
  </w:style>
  <w:style w:type="character" w:customStyle="1" w:styleId="CommentSubjectChar">
    <w:name w:val="Comment Subject Char"/>
    <w:basedOn w:val="CommentTextChar"/>
    <w:link w:val="CommentSubject"/>
    <w:uiPriority w:val="99"/>
    <w:semiHidden/>
    <w:rsid w:val="00B55A63"/>
    <w:rPr>
      <w:b/>
      <w:bCs/>
      <w:sz w:val="20"/>
      <w:szCs w:val="20"/>
    </w:rPr>
  </w:style>
  <w:style w:type="character" w:customStyle="1" w:styleId="Heading2Char">
    <w:name w:val="Heading 2 Char"/>
    <w:basedOn w:val="DefaultParagraphFont"/>
    <w:link w:val="Heading2"/>
    <w:uiPriority w:val="9"/>
    <w:rsid w:val="000452BE"/>
    <w:rPr>
      <w:rFonts w:asciiTheme="majorHAnsi" w:eastAsiaTheme="majorEastAsia" w:hAnsiTheme="majorHAnsi" w:cstheme="majorBidi"/>
      <w:color w:val="2F5496" w:themeColor="accent1" w:themeShade="BF"/>
      <w:sz w:val="26"/>
      <w:szCs w:val="26"/>
    </w:rPr>
  </w:style>
  <w:style w:type="character" w:styleId="SubtleEmphasis">
    <w:name w:val="Subtle Emphasis"/>
    <w:basedOn w:val="DefaultParagraphFont"/>
    <w:uiPriority w:val="19"/>
    <w:qFormat/>
    <w:rsid w:val="000452BE"/>
    <w:rPr>
      <w:i/>
      <w:iCs/>
      <w:color w:val="404040" w:themeColor="text1" w:themeTint="BF"/>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rsid w:val="00573E32"/>
    <w:pPr>
      <w:ind w:left="720"/>
      <w:contextualSpacing/>
    </w:pPr>
  </w:style>
  <w:style w:type="character" w:styleId="FollowedHyperlink">
    <w:name w:val="FollowedHyperlink"/>
    <w:basedOn w:val="DefaultParagraphFont"/>
    <w:uiPriority w:val="99"/>
    <w:semiHidden/>
    <w:unhideWhenUsed/>
    <w:rsid w:val="00943711"/>
    <w:rPr>
      <w:color w:val="954F72" w:themeColor="followedHyperlink"/>
      <w:u w:val="single"/>
    </w:rPr>
  </w:style>
  <w:style w:type="paragraph" w:styleId="Header">
    <w:name w:val="header"/>
    <w:basedOn w:val="Normal"/>
    <w:link w:val="HeaderChar"/>
    <w:uiPriority w:val="99"/>
    <w:unhideWhenUsed/>
    <w:rsid w:val="004C4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94C"/>
  </w:style>
  <w:style w:type="paragraph" w:styleId="Footer">
    <w:name w:val="footer"/>
    <w:basedOn w:val="Normal"/>
    <w:link w:val="FooterChar"/>
    <w:uiPriority w:val="99"/>
    <w:unhideWhenUsed/>
    <w:rsid w:val="004C4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94C"/>
  </w:style>
  <w:style w:type="table" w:styleId="TableGrid">
    <w:name w:val="Table Grid"/>
    <w:basedOn w:val="TableNormal"/>
    <w:uiPriority w:val="39"/>
    <w:rsid w:val="004C494C"/>
    <w:pPr>
      <w:spacing w:after="0" w:line="240" w:lineRule="auto"/>
    </w:pPr>
    <w:rPr>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238ED"/>
    <w:rPr>
      <w:color w:val="605E5C"/>
      <w:shd w:val="clear" w:color="auto" w:fill="E1DFDD"/>
    </w:rPr>
  </w:style>
  <w:style w:type="character" w:customStyle="1" w:styleId="Heading3Char">
    <w:name w:val="Heading 3 Char"/>
    <w:basedOn w:val="DefaultParagraphFont"/>
    <w:link w:val="Heading3"/>
    <w:uiPriority w:val="9"/>
    <w:semiHidden/>
    <w:rsid w:val="000238E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238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38ED"/>
    <w:rPr>
      <w:b/>
      <w:bCs/>
    </w:rPr>
  </w:style>
  <w:style w:type="table" w:customStyle="1" w:styleId="TableGrid0">
    <w:name w:val="TableGrid"/>
    <w:rsid w:val="000238ED"/>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95500F"/>
    <w:pPr>
      <w:spacing w:after="0" w:line="240" w:lineRule="auto"/>
    </w:pPr>
  </w:style>
  <w:style w:type="character" w:styleId="Emphasis">
    <w:name w:val="Emphasis"/>
    <w:basedOn w:val="DefaultParagraphFont"/>
    <w:uiPriority w:val="20"/>
    <w:qFormat/>
    <w:rsid w:val="007B42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382281">
      <w:bodyDiv w:val="1"/>
      <w:marLeft w:val="0"/>
      <w:marRight w:val="0"/>
      <w:marTop w:val="0"/>
      <w:marBottom w:val="0"/>
      <w:divBdr>
        <w:top w:val="none" w:sz="0" w:space="0" w:color="auto"/>
        <w:left w:val="none" w:sz="0" w:space="0" w:color="auto"/>
        <w:bottom w:val="none" w:sz="0" w:space="0" w:color="auto"/>
        <w:right w:val="none" w:sz="0" w:space="0" w:color="auto"/>
      </w:divBdr>
    </w:div>
    <w:div w:id="1122698286">
      <w:bodyDiv w:val="1"/>
      <w:marLeft w:val="0"/>
      <w:marRight w:val="0"/>
      <w:marTop w:val="0"/>
      <w:marBottom w:val="0"/>
      <w:divBdr>
        <w:top w:val="none" w:sz="0" w:space="0" w:color="auto"/>
        <w:left w:val="none" w:sz="0" w:space="0" w:color="auto"/>
        <w:bottom w:val="none" w:sz="0" w:space="0" w:color="auto"/>
        <w:right w:val="none" w:sz="0" w:space="0" w:color="auto"/>
      </w:divBdr>
    </w:div>
    <w:div w:id="1126461247">
      <w:bodyDiv w:val="1"/>
      <w:marLeft w:val="0"/>
      <w:marRight w:val="0"/>
      <w:marTop w:val="0"/>
      <w:marBottom w:val="0"/>
      <w:divBdr>
        <w:top w:val="none" w:sz="0" w:space="0" w:color="auto"/>
        <w:left w:val="none" w:sz="0" w:space="0" w:color="auto"/>
        <w:bottom w:val="none" w:sz="0" w:space="0" w:color="auto"/>
        <w:right w:val="none" w:sz="0" w:space="0" w:color="auto"/>
      </w:divBdr>
      <w:divsChild>
        <w:div w:id="91365961">
          <w:marLeft w:val="0"/>
          <w:marRight w:val="0"/>
          <w:marTop w:val="0"/>
          <w:marBottom w:val="0"/>
          <w:divBdr>
            <w:top w:val="none" w:sz="0" w:space="0" w:color="auto"/>
            <w:left w:val="none" w:sz="0" w:space="0" w:color="auto"/>
            <w:bottom w:val="none" w:sz="0" w:space="0" w:color="auto"/>
            <w:right w:val="none" w:sz="0" w:space="0" w:color="auto"/>
          </w:divBdr>
          <w:divsChild>
            <w:div w:id="609093259">
              <w:marLeft w:val="0"/>
              <w:marRight w:val="0"/>
              <w:marTop w:val="0"/>
              <w:marBottom w:val="0"/>
              <w:divBdr>
                <w:top w:val="none" w:sz="0" w:space="0" w:color="auto"/>
                <w:left w:val="none" w:sz="0" w:space="0" w:color="auto"/>
                <w:bottom w:val="none" w:sz="0" w:space="0" w:color="auto"/>
                <w:right w:val="none" w:sz="0" w:space="0" w:color="auto"/>
              </w:divBdr>
            </w:div>
            <w:div w:id="1750808016">
              <w:marLeft w:val="0"/>
              <w:marRight w:val="0"/>
              <w:marTop w:val="0"/>
              <w:marBottom w:val="0"/>
              <w:divBdr>
                <w:top w:val="none" w:sz="0" w:space="0" w:color="auto"/>
                <w:left w:val="none" w:sz="0" w:space="0" w:color="auto"/>
                <w:bottom w:val="none" w:sz="0" w:space="0" w:color="auto"/>
                <w:right w:val="none" w:sz="0" w:space="0" w:color="auto"/>
              </w:divBdr>
            </w:div>
          </w:divsChild>
        </w:div>
        <w:div w:id="2056466728">
          <w:marLeft w:val="0"/>
          <w:marRight w:val="0"/>
          <w:marTop w:val="0"/>
          <w:marBottom w:val="0"/>
          <w:divBdr>
            <w:top w:val="none" w:sz="0" w:space="0" w:color="auto"/>
            <w:left w:val="none" w:sz="0" w:space="0" w:color="auto"/>
            <w:bottom w:val="none" w:sz="0" w:space="0" w:color="auto"/>
            <w:right w:val="none" w:sz="0" w:space="0" w:color="auto"/>
          </w:divBdr>
          <w:divsChild>
            <w:div w:id="1838764315">
              <w:marLeft w:val="0"/>
              <w:marRight w:val="0"/>
              <w:marTop w:val="0"/>
              <w:marBottom w:val="0"/>
              <w:divBdr>
                <w:top w:val="none" w:sz="0" w:space="0" w:color="auto"/>
                <w:left w:val="none" w:sz="0" w:space="0" w:color="auto"/>
                <w:bottom w:val="none" w:sz="0" w:space="0" w:color="auto"/>
                <w:right w:val="none" w:sz="0" w:space="0" w:color="auto"/>
              </w:divBdr>
            </w:div>
            <w:div w:id="354769916">
              <w:marLeft w:val="0"/>
              <w:marRight w:val="0"/>
              <w:marTop w:val="0"/>
              <w:marBottom w:val="0"/>
              <w:divBdr>
                <w:top w:val="none" w:sz="0" w:space="0" w:color="auto"/>
                <w:left w:val="none" w:sz="0" w:space="0" w:color="auto"/>
                <w:bottom w:val="none" w:sz="0" w:space="0" w:color="auto"/>
                <w:right w:val="none" w:sz="0" w:space="0" w:color="auto"/>
              </w:divBdr>
            </w:div>
          </w:divsChild>
        </w:div>
        <w:div w:id="895160719">
          <w:marLeft w:val="0"/>
          <w:marRight w:val="0"/>
          <w:marTop w:val="0"/>
          <w:marBottom w:val="0"/>
          <w:divBdr>
            <w:top w:val="none" w:sz="0" w:space="0" w:color="auto"/>
            <w:left w:val="none" w:sz="0" w:space="0" w:color="auto"/>
            <w:bottom w:val="none" w:sz="0" w:space="0" w:color="auto"/>
            <w:right w:val="none" w:sz="0" w:space="0" w:color="auto"/>
          </w:divBdr>
          <w:divsChild>
            <w:div w:id="1191800691">
              <w:marLeft w:val="-75"/>
              <w:marRight w:val="0"/>
              <w:marTop w:val="30"/>
              <w:marBottom w:val="30"/>
              <w:divBdr>
                <w:top w:val="none" w:sz="0" w:space="0" w:color="auto"/>
                <w:left w:val="none" w:sz="0" w:space="0" w:color="auto"/>
                <w:bottom w:val="none" w:sz="0" w:space="0" w:color="auto"/>
                <w:right w:val="none" w:sz="0" w:space="0" w:color="auto"/>
              </w:divBdr>
              <w:divsChild>
                <w:div w:id="2018536855">
                  <w:marLeft w:val="0"/>
                  <w:marRight w:val="0"/>
                  <w:marTop w:val="0"/>
                  <w:marBottom w:val="0"/>
                  <w:divBdr>
                    <w:top w:val="none" w:sz="0" w:space="0" w:color="auto"/>
                    <w:left w:val="none" w:sz="0" w:space="0" w:color="auto"/>
                    <w:bottom w:val="none" w:sz="0" w:space="0" w:color="auto"/>
                    <w:right w:val="none" w:sz="0" w:space="0" w:color="auto"/>
                  </w:divBdr>
                  <w:divsChild>
                    <w:div w:id="1962497884">
                      <w:marLeft w:val="0"/>
                      <w:marRight w:val="0"/>
                      <w:marTop w:val="0"/>
                      <w:marBottom w:val="0"/>
                      <w:divBdr>
                        <w:top w:val="none" w:sz="0" w:space="0" w:color="auto"/>
                        <w:left w:val="none" w:sz="0" w:space="0" w:color="auto"/>
                        <w:bottom w:val="none" w:sz="0" w:space="0" w:color="auto"/>
                        <w:right w:val="none" w:sz="0" w:space="0" w:color="auto"/>
                      </w:divBdr>
                    </w:div>
                  </w:divsChild>
                </w:div>
                <w:div w:id="286086950">
                  <w:marLeft w:val="0"/>
                  <w:marRight w:val="0"/>
                  <w:marTop w:val="0"/>
                  <w:marBottom w:val="0"/>
                  <w:divBdr>
                    <w:top w:val="none" w:sz="0" w:space="0" w:color="auto"/>
                    <w:left w:val="none" w:sz="0" w:space="0" w:color="auto"/>
                    <w:bottom w:val="none" w:sz="0" w:space="0" w:color="auto"/>
                    <w:right w:val="none" w:sz="0" w:space="0" w:color="auto"/>
                  </w:divBdr>
                  <w:divsChild>
                    <w:div w:id="1486505959">
                      <w:marLeft w:val="0"/>
                      <w:marRight w:val="0"/>
                      <w:marTop w:val="0"/>
                      <w:marBottom w:val="0"/>
                      <w:divBdr>
                        <w:top w:val="none" w:sz="0" w:space="0" w:color="auto"/>
                        <w:left w:val="none" w:sz="0" w:space="0" w:color="auto"/>
                        <w:bottom w:val="none" w:sz="0" w:space="0" w:color="auto"/>
                        <w:right w:val="none" w:sz="0" w:space="0" w:color="auto"/>
                      </w:divBdr>
                    </w:div>
                  </w:divsChild>
                </w:div>
                <w:div w:id="1613783738">
                  <w:marLeft w:val="0"/>
                  <w:marRight w:val="0"/>
                  <w:marTop w:val="0"/>
                  <w:marBottom w:val="0"/>
                  <w:divBdr>
                    <w:top w:val="none" w:sz="0" w:space="0" w:color="auto"/>
                    <w:left w:val="none" w:sz="0" w:space="0" w:color="auto"/>
                    <w:bottom w:val="none" w:sz="0" w:space="0" w:color="auto"/>
                    <w:right w:val="none" w:sz="0" w:space="0" w:color="auto"/>
                  </w:divBdr>
                  <w:divsChild>
                    <w:div w:id="1808620289">
                      <w:marLeft w:val="0"/>
                      <w:marRight w:val="0"/>
                      <w:marTop w:val="0"/>
                      <w:marBottom w:val="0"/>
                      <w:divBdr>
                        <w:top w:val="none" w:sz="0" w:space="0" w:color="auto"/>
                        <w:left w:val="none" w:sz="0" w:space="0" w:color="auto"/>
                        <w:bottom w:val="none" w:sz="0" w:space="0" w:color="auto"/>
                        <w:right w:val="none" w:sz="0" w:space="0" w:color="auto"/>
                      </w:divBdr>
                    </w:div>
                  </w:divsChild>
                </w:div>
                <w:div w:id="1844778109">
                  <w:marLeft w:val="0"/>
                  <w:marRight w:val="0"/>
                  <w:marTop w:val="0"/>
                  <w:marBottom w:val="0"/>
                  <w:divBdr>
                    <w:top w:val="none" w:sz="0" w:space="0" w:color="auto"/>
                    <w:left w:val="none" w:sz="0" w:space="0" w:color="auto"/>
                    <w:bottom w:val="none" w:sz="0" w:space="0" w:color="auto"/>
                    <w:right w:val="none" w:sz="0" w:space="0" w:color="auto"/>
                  </w:divBdr>
                  <w:divsChild>
                    <w:div w:id="412556967">
                      <w:marLeft w:val="0"/>
                      <w:marRight w:val="0"/>
                      <w:marTop w:val="0"/>
                      <w:marBottom w:val="0"/>
                      <w:divBdr>
                        <w:top w:val="none" w:sz="0" w:space="0" w:color="auto"/>
                        <w:left w:val="none" w:sz="0" w:space="0" w:color="auto"/>
                        <w:bottom w:val="none" w:sz="0" w:space="0" w:color="auto"/>
                        <w:right w:val="none" w:sz="0" w:space="0" w:color="auto"/>
                      </w:divBdr>
                    </w:div>
                  </w:divsChild>
                </w:div>
                <w:div w:id="536620373">
                  <w:marLeft w:val="0"/>
                  <w:marRight w:val="0"/>
                  <w:marTop w:val="0"/>
                  <w:marBottom w:val="0"/>
                  <w:divBdr>
                    <w:top w:val="none" w:sz="0" w:space="0" w:color="auto"/>
                    <w:left w:val="none" w:sz="0" w:space="0" w:color="auto"/>
                    <w:bottom w:val="none" w:sz="0" w:space="0" w:color="auto"/>
                    <w:right w:val="none" w:sz="0" w:space="0" w:color="auto"/>
                  </w:divBdr>
                  <w:divsChild>
                    <w:div w:id="243102212">
                      <w:marLeft w:val="0"/>
                      <w:marRight w:val="0"/>
                      <w:marTop w:val="0"/>
                      <w:marBottom w:val="0"/>
                      <w:divBdr>
                        <w:top w:val="none" w:sz="0" w:space="0" w:color="auto"/>
                        <w:left w:val="none" w:sz="0" w:space="0" w:color="auto"/>
                        <w:bottom w:val="none" w:sz="0" w:space="0" w:color="auto"/>
                        <w:right w:val="none" w:sz="0" w:space="0" w:color="auto"/>
                      </w:divBdr>
                    </w:div>
                  </w:divsChild>
                </w:div>
                <w:div w:id="1880050853">
                  <w:marLeft w:val="0"/>
                  <w:marRight w:val="0"/>
                  <w:marTop w:val="0"/>
                  <w:marBottom w:val="0"/>
                  <w:divBdr>
                    <w:top w:val="none" w:sz="0" w:space="0" w:color="auto"/>
                    <w:left w:val="none" w:sz="0" w:space="0" w:color="auto"/>
                    <w:bottom w:val="none" w:sz="0" w:space="0" w:color="auto"/>
                    <w:right w:val="none" w:sz="0" w:space="0" w:color="auto"/>
                  </w:divBdr>
                  <w:divsChild>
                    <w:div w:id="938608220">
                      <w:marLeft w:val="0"/>
                      <w:marRight w:val="0"/>
                      <w:marTop w:val="0"/>
                      <w:marBottom w:val="0"/>
                      <w:divBdr>
                        <w:top w:val="none" w:sz="0" w:space="0" w:color="auto"/>
                        <w:left w:val="none" w:sz="0" w:space="0" w:color="auto"/>
                        <w:bottom w:val="none" w:sz="0" w:space="0" w:color="auto"/>
                        <w:right w:val="none" w:sz="0" w:space="0" w:color="auto"/>
                      </w:divBdr>
                    </w:div>
                  </w:divsChild>
                </w:div>
                <w:div w:id="1529176201">
                  <w:marLeft w:val="0"/>
                  <w:marRight w:val="0"/>
                  <w:marTop w:val="0"/>
                  <w:marBottom w:val="0"/>
                  <w:divBdr>
                    <w:top w:val="none" w:sz="0" w:space="0" w:color="auto"/>
                    <w:left w:val="none" w:sz="0" w:space="0" w:color="auto"/>
                    <w:bottom w:val="none" w:sz="0" w:space="0" w:color="auto"/>
                    <w:right w:val="none" w:sz="0" w:space="0" w:color="auto"/>
                  </w:divBdr>
                  <w:divsChild>
                    <w:div w:id="1754543554">
                      <w:marLeft w:val="0"/>
                      <w:marRight w:val="0"/>
                      <w:marTop w:val="0"/>
                      <w:marBottom w:val="0"/>
                      <w:divBdr>
                        <w:top w:val="none" w:sz="0" w:space="0" w:color="auto"/>
                        <w:left w:val="none" w:sz="0" w:space="0" w:color="auto"/>
                        <w:bottom w:val="none" w:sz="0" w:space="0" w:color="auto"/>
                        <w:right w:val="none" w:sz="0" w:space="0" w:color="auto"/>
                      </w:divBdr>
                    </w:div>
                  </w:divsChild>
                </w:div>
                <w:div w:id="948195176">
                  <w:marLeft w:val="0"/>
                  <w:marRight w:val="0"/>
                  <w:marTop w:val="0"/>
                  <w:marBottom w:val="0"/>
                  <w:divBdr>
                    <w:top w:val="none" w:sz="0" w:space="0" w:color="auto"/>
                    <w:left w:val="none" w:sz="0" w:space="0" w:color="auto"/>
                    <w:bottom w:val="none" w:sz="0" w:space="0" w:color="auto"/>
                    <w:right w:val="none" w:sz="0" w:space="0" w:color="auto"/>
                  </w:divBdr>
                  <w:divsChild>
                    <w:div w:id="410934263">
                      <w:marLeft w:val="0"/>
                      <w:marRight w:val="0"/>
                      <w:marTop w:val="0"/>
                      <w:marBottom w:val="0"/>
                      <w:divBdr>
                        <w:top w:val="none" w:sz="0" w:space="0" w:color="auto"/>
                        <w:left w:val="none" w:sz="0" w:space="0" w:color="auto"/>
                        <w:bottom w:val="none" w:sz="0" w:space="0" w:color="auto"/>
                        <w:right w:val="none" w:sz="0" w:space="0" w:color="auto"/>
                      </w:divBdr>
                    </w:div>
                  </w:divsChild>
                </w:div>
                <w:div w:id="1314338291">
                  <w:marLeft w:val="0"/>
                  <w:marRight w:val="0"/>
                  <w:marTop w:val="0"/>
                  <w:marBottom w:val="0"/>
                  <w:divBdr>
                    <w:top w:val="none" w:sz="0" w:space="0" w:color="auto"/>
                    <w:left w:val="none" w:sz="0" w:space="0" w:color="auto"/>
                    <w:bottom w:val="none" w:sz="0" w:space="0" w:color="auto"/>
                    <w:right w:val="none" w:sz="0" w:space="0" w:color="auto"/>
                  </w:divBdr>
                  <w:divsChild>
                    <w:div w:id="1455978036">
                      <w:marLeft w:val="0"/>
                      <w:marRight w:val="0"/>
                      <w:marTop w:val="0"/>
                      <w:marBottom w:val="0"/>
                      <w:divBdr>
                        <w:top w:val="none" w:sz="0" w:space="0" w:color="auto"/>
                        <w:left w:val="none" w:sz="0" w:space="0" w:color="auto"/>
                        <w:bottom w:val="none" w:sz="0" w:space="0" w:color="auto"/>
                        <w:right w:val="none" w:sz="0" w:space="0" w:color="auto"/>
                      </w:divBdr>
                    </w:div>
                  </w:divsChild>
                </w:div>
                <w:div w:id="1617324081">
                  <w:marLeft w:val="0"/>
                  <w:marRight w:val="0"/>
                  <w:marTop w:val="0"/>
                  <w:marBottom w:val="0"/>
                  <w:divBdr>
                    <w:top w:val="none" w:sz="0" w:space="0" w:color="auto"/>
                    <w:left w:val="none" w:sz="0" w:space="0" w:color="auto"/>
                    <w:bottom w:val="none" w:sz="0" w:space="0" w:color="auto"/>
                    <w:right w:val="none" w:sz="0" w:space="0" w:color="auto"/>
                  </w:divBdr>
                  <w:divsChild>
                    <w:div w:id="1080756767">
                      <w:marLeft w:val="0"/>
                      <w:marRight w:val="0"/>
                      <w:marTop w:val="0"/>
                      <w:marBottom w:val="0"/>
                      <w:divBdr>
                        <w:top w:val="none" w:sz="0" w:space="0" w:color="auto"/>
                        <w:left w:val="none" w:sz="0" w:space="0" w:color="auto"/>
                        <w:bottom w:val="none" w:sz="0" w:space="0" w:color="auto"/>
                        <w:right w:val="none" w:sz="0" w:space="0" w:color="auto"/>
                      </w:divBdr>
                    </w:div>
                  </w:divsChild>
                </w:div>
                <w:div w:id="2017269931">
                  <w:marLeft w:val="0"/>
                  <w:marRight w:val="0"/>
                  <w:marTop w:val="0"/>
                  <w:marBottom w:val="0"/>
                  <w:divBdr>
                    <w:top w:val="none" w:sz="0" w:space="0" w:color="auto"/>
                    <w:left w:val="none" w:sz="0" w:space="0" w:color="auto"/>
                    <w:bottom w:val="none" w:sz="0" w:space="0" w:color="auto"/>
                    <w:right w:val="none" w:sz="0" w:space="0" w:color="auto"/>
                  </w:divBdr>
                  <w:divsChild>
                    <w:div w:id="1052968863">
                      <w:marLeft w:val="0"/>
                      <w:marRight w:val="0"/>
                      <w:marTop w:val="0"/>
                      <w:marBottom w:val="0"/>
                      <w:divBdr>
                        <w:top w:val="none" w:sz="0" w:space="0" w:color="auto"/>
                        <w:left w:val="none" w:sz="0" w:space="0" w:color="auto"/>
                        <w:bottom w:val="none" w:sz="0" w:space="0" w:color="auto"/>
                        <w:right w:val="none" w:sz="0" w:space="0" w:color="auto"/>
                      </w:divBdr>
                    </w:div>
                  </w:divsChild>
                </w:div>
                <w:div w:id="2079286038">
                  <w:marLeft w:val="0"/>
                  <w:marRight w:val="0"/>
                  <w:marTop w:val="0"/>
                  <w:marBottom w:val="0"/>
                  <w:divBdr>
                    <w:top w:val="none" w:sz="0" w:space="0" w:color="auto"/>
                    <w:left w:val="none" w:sz="0" w:space="0" w:color="auto"/>
                    <w:bottom w:val="none" w:sz="0" w:space="0" w:color="auto"/>
                    <w:right w:val="none" w:sz="0" w:space="0" w:color="auto"/>
                  </w:divBdr>
                  <w:divsChild>
                    <w:div w:id="2008753418">
                      <w:marLeft w:val="0"/>
                      <w:marRight w:val="0"/>
                      <w:marTop w:val="0"/>
                      <w:marBottom w:val="0"/>
                      <w:divBdr>
                        <w:top w:val="none" w:sz="0" w:space="0" w:color="auto"/>
                        <w:left w:val="none" w:sz="0" w:space="0" w:color="auto"/>
                        <w:bottom w:val="none" w:sz="0" w:space="0" w:color="auto"/>
                        <w:right w:val="none" w:sz="0" w:space="0" w:color="auto"/>
                      </w:divBdr>
                    </w:div>
                  </w:divsChild>
                </w:div>
                <w:div w:id="665741359">
                  <w:marLeft w:val="0"/>
                  <w:marRight w:val="0"/>
                  <w:marTop w:val="0"/>
                  <w:marBottom w:val="0"/>
                  <w:divBdr>
                    <w:top w:val="none" w:sz="0" w:space="0" w:color="auto"/>
                    <w:left w:val="none" w:sz="0" w:space="0" w:color="auto"/>
                    <w:bottom w:val="none" w:sz="0" w:space="0" w:color="auto"/>
                    <w:right w:val="none" w:sz="0" w:space="0" w:color="auto"/>
                  </w:divBdr>
                  <w:divsChild>
                    <w:div w:id="1949120173">
                      <w:marLeft w:val="0"/>
                      <w:marRight w:val="0"/>
                      <w:marTop w:val="0"/>
                      <w:marBottom w:val="0"/>
                      <w:divBdr>
                        <w:top w:val="none" w:sz="0" w:space="0" w:color="auto"/>
                        <w:left w:val="none" w:sz="0" w:space="0" w:color="auto"/>
                        <w:bottom w:val="none" w:sz="0" w:space="0" w:color="auto"/>
                        <w:right w:val="none" w:sz="0" w:space="0" w:color="auto"/>
                      </w:divBdr>
                    </w:div>
                  </w:divsChild>
                </w:div>
                <w:div w:id="2146585775">
                  <w:marLeft w:val="0"/>
                  <w:marRight w:val="0"/>
                  <w:marTop w:val="0"/>
                  <w:marBottom w:val="0"/>
                  <w:divBdr>
                    <w:top w:val="none" w:sz="0" w:space="0" w:color="auto"/>
                    <w:left w:val="none" w:sz="0" w:space="0" w:color="auto"/>
                    <w:bottom w:val="none" w:sz="0" w:space="0" w:color="auto"/>
                    <w:right w:val="none" w:sz="0" w:space="0" w:color="auto"/>
                  </w:divBdr>
                  <w:divsChild>
                    <w:div w:id="1775245043">
                      <w:marLeft w:val="0"/>
                      <w:marRight w:val="0"/>
                      <w:marTop w:val="0"/>
                      <w:marBottom w:val="0"/>
                      <w:divBdr>
                        <w:top w:val="none" w:sz="0" w:space="0" w:color="auto"/>
                        <w:left w:val="none" w:sz="0" w:space="0" w:color="auto"/>
                        <w:bottom w:val="none" w:sz="0" w:space="0" w:color="auto"/>
                        <w:right w:val="none" w:sz="0" w:space="0" w:color="auto"/>
                      </w:divBdr>
                    </w:div>
                  </w:divsChild>
                </w:div>
                <w:div w:id="1578052980">
                  <w:marLeft w:val="0"/>
                  <w:marRight w:val="0"/>
                  <w:marTop w:val="0"/>
                  <w:marBottom w:val="0"/>
                  <w:divBdr>
                    <w:top w:val="none" w:sz="0" w:space="0" w:color="auto"/>
                    <w:left w:val="none" w:sz="0" w:space="0" w:color="auto"/>
                    <w:bottom w:val="none" w:sz="0" w:space="0" w:color="auto"/>
                    <w:right w:val="none" w:sz="0" w:space="0" w:color="auto"/>
                  </w:divBdr>
                  <w:divsChild>
                    <w:div w:id="40129854">
                      <w:marLeft w:val="0"/>
                      <w:marRight w:val="0"/>
                      <w:marTop w:val="0"/>
                      <w:marBottom w:val="0"/>
                      <w:divBdr>
                        <w:top w:val="none" w:sz="0" w:space="0" w:color="auto"/>
                        <w:left w:val="none" w:sz="0" w:space="0" w:color="auto"/>
                        <w:bottom w:val="none" w:sz="0" w:space="0" w:color="auto"/>
                        <w:right w:val="none" w:sz="0" w:space="0" w:color="auto"/>
                      </w:divBdr>
                    </w:div>
                  </w:divsChild>
                </w:div>
                <w:div w:id="1741437927">
                  <w:marLeft w:val="0"/>
                  <w:marRight w:val="0"/>
                  <w:marTop w:val="0"/>
                  <w:marBottom w:val="0"/>
                  <w:divBdr>
                    <w:top w:val="none" w:sz="0" w:space="0" w:color="auto"/>
                    <w:left w:val="none" w:sz="0" w:space="0" w:color="auto"/>
                    <w:bottom w:val="none" w:sz="0" w:space="0" w:color="auto"/>
                    <w:right w:val="none" w:sz="0" w:space="0" w:color="auto"/>
                  </w:divBdr>
                  <w:divsChild>
                    <w:div w:id="1282807719">
                      <w:marLeft w:val="0"/>
                      <w:marRight w:val="0"/>
                      <w:marTop w:val="0"/>
                      <w:marBottom w:val="0"/>
                      <w:divBdr>
                        <w:top w:val="none" w:sz="0" w:space="0" w:color="auto"/>
                        <w:left w:val="none" w:sz="0" w:space="0" w:color="auto"/>
                        <w:bottom w:val="none" w:sz="0" w:space="0" w:color="auto"/>
                        <w:right w:val="none" w:sz="0" w:space="0" w:color="auto"/>
                      </w:divBdr>
                    </w:div>
                  </w:divsChild>
                </w:div>
                <w:div w:id="1094284230">
                  <w:marLeft w:val="0"/>
                  <w:marRight w:val="0"/>
                  <w:marTop w:val="0"/>
                  <w:marBottom w:val="0"/>
                  <w:divBdr>
                    <w:top w:val="none" w:sz="0" w:space="0" w:color="auto"/>
                    <w:left w:val="none" w:sz="0" w:space="0" w:color="auto"/>
                    <w:bottom w:val="none" w:sz="0" w:space="0" w:color="auto"/>
                    <w:right w:val="none" w:sz="0" w:space="0" w:color="auto"/>
                  </w:divBdr>
                  <w:divsChild>
                    <w:div w:id="548761893">
                      <w:marLeft w:val="0"/>
                      <w:marRight w:val="0"/>
                      <w:marTop w:val="0"/>
                      <w:marBottom w:val="0"/>
                      <w:divBdr>
                        <w:top w:val="none" w:sz="0" w:space="0" w:color="auto"/>
                        <w:left w:val="none" w:sz="0" w:space="0" w:color="auto"/>
                        <w:bottom w:val="none" w:sz="0" w:space="0" w:color="auto"/>
                        <w:right w:val="none" w:sz="0" w:space="0" w:color="auto"/>
                      </w:divBdr>
                    </w:div>
                  </w:divsChild>
                </w:div>
                <w:div w:id="1438257091">
                  <w:marLeft w:val="0"/>
                  <w:marRight w:val="0"/>
                  <w:marTop w:val="0"/>
                  <w:marBottom w:val="0"/>
                  <w:divBdr>
                    <w:top w:val="none" w:sz="0" w:space="0" w:color="auto"/>
                    <w:left w:val="none" w:sz="0" w:space="0" w:color="auto"/>
                    <w:bottom w:val="none" w:sz="0" w:space="0" w:color="auto"/>
                    <w:right w:val="none" w:sz="0" w:space="0" w:color="auto"/>
                  </w:divBdr>
                  <w:divsChild>
                    <w:div w:id="497774348">
                      <w:marLeft w:val="0"/>
                      <w:marRight w:val="0"/>
                      <w:marTop w:val="0"/>
                      <w:marBottom w:val="0"/>
                      <w:divBdr>
                        <w:top w:val="none" w:sz="0" w:space="0" w:color="auto"/>
                        <w:left w:val="none" w:sz="0" w:space="0" w:color="auto"/>
                        <w:bottom w:val="none" w:sz="0" w:space="0" w:color="auto"/>
                        <w:right w:val="none" w:sz="0" w:space="0" w:color="auto"/>
                      </w:divBdr>
                    </w:div>
                  </w:divsChild>
                </w:div>
                <w:div w:id="794562000">
                  <w:marLeft w:val="0"/>
                  <w:marRight w:val="0"/>
                  <w:marTop w:val="0"/>
                  <w:marBottom w:val="0"/>
                  <w:divBdr>
                    <w:top w:val="none" w:sz="0" w:space="0" w:color="auto"/>
                    <w:left w:val="none" w:sz="0" w:space="0" w:color="auto"/>
                    <w:bottom w:val="none" w:sz="0" w:space="0" w:color="auto"/>
                    <w:right w:val="none" w:sz="0" w:space="0" w:color="auto"/>
                  </w:divBdr>
                  <w:divsChild>
                    <w:div w:id="872305661">
                      <w:marLeft w:val="0"/>
                      <w:marRight w:val="0"/>
                      <w:marTop w:val="0"/>
                      <w:marBottom w:val="0"/>
                      <w:divBdr>
                        <w:top w:val="none" w:sz="0" w:space="0" w:color="auto"/>
                        <w:left w:val="none" w:sz="0" w:space="0" w:color="auto"/>
                        <w:bottom w:val="none" w:sz="0" w:space="0" w:color="auto"/>
                        <w:right w:val="none" w:sz="0" w:space="0" w:color="auto"/>
                      </w:divBdr>
                    </w:div>
                  </w:divsChild>
                </w:div>
                <w:div w:id="631666759">
                  <w:marLeft w:val="0"/>
                  <w:marRight w:val="0"/>
                  <w:marTop w:val="0"/>
                  <w:marBottom w:val="0"/>
                  <w:divBdr>
                    <w:top w:val="none" w:sz="0" w:space="0" w:color="auto"/>
                    <w:left w:val="none" w:sz="0" w:space="0" w:color="auto"/>
                    <w:bottom w:val="none" w:sz="0" w:space="0" w:color="auto"/>
                    <w:right w:val="none" w:sz="0" w:space="0" w:color="auto"/>
                  </w:divBdr>
                  <w:divsChild>
                    <w:div w:id="1733502389">
                      <w:marLeft w:val="0"/>
                      <w:marRight w:val="0"/>
                      <w:marTop w:val="0"/>
                      <w:marBottom w:val="0"/>
                      <w:divBdr>
                        <w:top w:val="none" w:sz="0" w:space="0" w:color="auto"/>
                        <w:left w:val="none" w:sz="0" w:space="0" w:color="auto"/>
                        <w:bottom w:val="none" w:sz="0" w:space="0" w:color="auto"/>
                        <w:right w:val="none" w:sz="0" w:space="0" w:color="auto"/>
                      </w:divBdr>
                    </w:div>
                  </w:divsChild>
                </w:div>
                <w:div w:id="2132236687">
                  <w:marLeft w:val="0"/>
                  <w:marRight w:val="0"/>
                  <w:marTop w:val="0"/>
                  <w:marBottom w:val="0"/>
                  <w:divBdr>
                    <w:top w:val="none" w:sz="0" w:space="0" w:color="auto"/>
                    <w:left w:val="none" w:sz="0" w:space="0" w:color="auto"/>
                    <w:bottom w:val="none" w:sz="0" w:space="0" w:color="auto"/>
                    <w:right w:val="none" w:sz="0" w:space="0" w:color="auto"/>
                  </w:divBdr>
                  <w:divsChild>
                    <w:div w:id="1534230387">
                      <w:marLeft w:val="0"/>
                      <w:marRight w:val="0"/>
                      <w:marTop w:val="0"/>
                      <w:marBottom w:val="0"/>
                      <w:divBdr>
                        <w:top w:val="none" w:sz="0" w:space="0" w:color="auto"/>
                        <w:left w:val="none" w:sz="0" w:space="0" w:color="auto"/>
                        <w:bottom w:val="none" w:sz="0" w:space="0" w:color="auto"/>
                        <w:right w:val="none" w:sz="0" w:space="0" w:color="auto"/>
                      </w:divBdr>
                    </w:div>
                  </w:divsChild>
                </w:div>
                <w:div w:id="557207913">
                  <w:marLeft w:val="0"/>
                  <w:marRight w:val="0"/>
                  <w:marTop w:val="0"/>
                  <w:marBottom w:val="0"/>
                  <w:divBdr>
                    <w:top w:val="none" w:sz="0" w:space="0" w:color="auto"/>
                    <w:left w:val="none" w:sz="0" w:space="0" w:color="auto"/>
                    <w:bottom w:val="none" w:sz="0" w:space="0" w:color="auto"/>
                    <w:right w:val="none" w:sz="0" w:space="0" w:color="auto"/>
                  </w:divBdr>
                  <w:divsChild>
                    <w:div w:id="15585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92858">
          <w:marLeft w:val="0"/>
          <w:marRight w:val="0"/>
          <w:marTop w:val="0"/>
          <w:marBottom w:val="0"/>
          <w:divBdr>
            <w:top w:val="none" w:sz="0" w:space="0" w:color="auto"/>
            <w:left w:val="none" w:sz="0" w:space="0" w:color="auto"/>
            <w:bottom w:val="none" w:sz="0" w:space="0" w:color="auto"/>
            <w:right w:val="none" w:sz="0" w:space="0" w:color="auto"/>
          </w:divBdr>
        </w:div>
        <w:div w:id="176311622">
          <w:marLeft w:val="0"/>
          <w:marRight w:val="0"/>
          <w:marTop w:val="0"/>
          <w:marBottom w:val="0"/>
          <w:divBdr>
            <w:top w:val="none" w:sz="0" w:space="0" w:color="auto"/>
            <w:left w:val="none" w:sz="0" w:space="0" w:color="auto"/>
            <w:bottom w:val="none" w:sz="0" w:space="0" w:color="auto"/>
            <w:right w:val="none" w:sz="0" w:space="0" w:color="auto"/>
          </w:divBdr>
          <w:divsChild>
            <w:div w:id="1555701279">
              <w:marLeft w:val="-75"/>
              <w:marRight w:val="0"/>
              <w:marTop w:val="30"/>
              <w:marBottom w:val="30"/>
              <w:divBdr>
                <w:top w:val="none" w:sz="0" w:space="0" w:color="auto"/>
                <w:left w:val="none" w:sz="0" w:space="0" w:color="auto"/>
                <w:bottom w:val="none" w:sz="0" w:space="0" w:color="auto"/>
                <w:right w:val="none" w:sz="0" w:space="0" w:color="auto"/>
              </w:divBdr>
              <w:divsChild>
                <w:div w:id="245116461">
                  <w:marLeft w:val="0"/>
                  <w:marRight w:val="0"/>
                  <w:marTop w:val="0"/>
                  <w:marBottom w:val="0"/>
                  <w:divBdr>
                    <w:top w:val="none" w:sz="0" w:space="0" w:color="auto"/>
                    <w:left w:val="none" w:sz="0" w:space="0" w:color="auto"/>
                    <w:bottom w:val="none" w:sz="0" w:space="0" w:color="auto"/>
                    <w:right w:val="none" w:sz="0" w:space="0" w:color="auto"/>
                  </w:divBdr>
                  <w:divsChild>
                    <w:div w:id="648051341">
                      <w:marLeft w:val="0"/>
                      <w:marRight w:val="0"/>
                      <w:marTop w:val="0"/>
                      <w:marBottom w:val="0"/>
                      <w:divBdr>
                        <w:top w:val="none" w:sz="0" w:space="0" w:color="auto"/>
                        <w:left w:val="none" w:sz="0" w:space="0" w:color="auto"/>
                        <w:bottom w:val="none" w:sz="0" w:space="0" w:color="auto"/>
                        <w:right w:val="none" w:sz="0" w:space="0" w:color="auto"/>
                      </w:divBdr>
                    </w:div>
                  </w:divsChild>
                </w:div>
                <w:div w:id="955336706">
                  <w:marLeft w:val="0"/>
                  <w:marRight w:val="0"/>
                  <w:marTop w:val="0"/>
                  <w:marBottom w:val="0"/>
                  <w:divBdr>
                    <w:top w:val="none" w:sz="0" w:space="0" w:color="auto"/>
                    <w:left w:val="none" w:sz="0" w:space="0" w:color="auto"/>
                    <w:bottom w:val="none" w:sz="0" w:space="0" w:color="auto"/>
                    <w:right w:val="none" w:sz="0" w:space="0" w:color="auto"/>
                  </w:divBdr>
                  <w:divsChild>
                    <w:div w:id="272978527">
                      <w:marLeft w:val="0"/>
                      <w:marRight w:val="0"/>
                      <w:marTop w:val="0"/>
                      <w:marBottom w:val="0"/>
                      <w:divBdr>
                        <w:top w:val="none" w:sz="0" w:space="0" w:color="auto"/>
                        <w:left w:val="none" w:sz="0" w:space="0" w:color="auto"/>
                        <w:bottom w:val="none" w:sz="0" w:space="0" w:color="auto"/>
                        <w:right w:val="none" w:sz="0" w:space="0" w:color="auto"/>
                      </w:divBdr>
                    </w:div>
                  </w:divsChild>
                </w:div>
                <w:div w:id="731737061">
                  <w:marLeft w:val="0"/>
                  <w:marRight w:val="0"/>
                  <w:marTop w:val="0"/>
                  <w:marBottom w:val="0"/>
                  <w:divBdr>
                    <w:top w:val="none" w:sz="0" w:space="0" w:color="auto"/>
                    <w:left w:val="none" w:sz="0" w:space="0" w:color="auto"/>
                    <w:bottom w:val="none" w:sz="0" w:space="0" w:color="auto"/>
                    <w:right w:val="none" w:sz="0" w:space="0" w:color="auto"/>
                  </w:divBdr>
                  <w:divsChild>
                    <w:div w:id="530535337">
                      <w:marLeft w:val="0"/>
                      <w:marRight w:val="0"/>
                      <w:marTop w:val="0"/>
                      <w:marBottom w:val="0"/>
                      <w:divBdr>
                        <w:top w:val="none" w:sz="0" w:space="0" w:color="auto"/>
                        <w:left w:val="none" w:sz="0" w:space="0" w:color="auto"/>
                        <w:bottom w:val="none" w:sz="0" w:space="0" w:color="auto"/>
                        <w:right w:val="none" w:sz="0" w:space="0" w:color="auto"/>
                      </w:divBdr>
                    </w:div>
                  </w:divsChild>
                </w:div>
                <w:div w:id="89275316">
                  <w:marLeft w:val="0"/>
                  <w:marRight w:val="0"/>
                  <w:marTop w:val="0"/>
                  <w:marBottom w:val="0"/>
                  <w:divBdr>
                    <w:top w:val="none" w:sz="0" w:space="0" w:color="auto"/>
                    <w:left w:val="none" w:sz="0" w:space="0" w:color="auto"/>
                    <w:bottom w:val="none" w:sz="0" w:space="0" w:color="auto"/>
                    <w:right w:val="none" w:sz="0" w:space="0" w:color="auto"/>
                  </w:divBdr>
                  <w:divsChild>
                    <w:div w:id="1608778359">
                      <w:marLeft w:val="0"/>
                      <w:marRight w:val="0"/>
                      <w:marTop w:val="0"/>
                      <w:marBottom w:val="0"/>
                      <w:divBdr>
                        <w:top w:val="none" w:sz="0" w:space="0" w:color="auto"/>
                        <w:left w:val="none" w:sz="0" w:space="0" w:color="auto"/>
                        <w:bottom w:val="none" w:sz="0" w:space="0" w:color="auto"/>
                        <w:right w:val="none" w:sz="0" w:space="0" w:color="auto"/>
                      </w:divBdr>
                    </w:div>
                  </w:divsChild>
                </w:div>
                <w:div w:id="1213076279">
                  <w:marLeft w:val="0"/>
                  <w:marRight w:val="0"/>
                  <w:marTop w:val="0"/>
                  <w:marBottom w:val="0"/>
                  <w:divBdr>
                    <w:top w:val="none" w:sz="0" w:space="0" w:color="auto"/>
                    <w:left w:val="none" w:sz="0" w:space="0" w:color="auto"/>
                    <w:bottom w:val="none" w:sz="0" w:space="0" w:color="auto"/>
                    <w:right w:val="none" w:sz="0" w:space="0" w:color="auto"/>
                  </w:divBdr>
                  <w:divsChild>
                    <w:div w:id="2103333889">
                      <w:marLeft w:val="0"/>
                      <w:marRight w:val="0"/>
                      <w:marTop w:val="0"/>
                      <w:marBottom w:val="0"/>
                      <w:divBdr>
                        <w:top w:val="none" w:sz="0" w:space="0" w:color="auto"/>
                        <w:left w:val="none" w:sz="0" w:space="0" w:color="auto"/>
                        <w:bottom w:val="none" w:sz="0" w:space="0" w:color="auto"/>
                        <w:right w:val="none" w:sz="0" w:space="0" w:color="auto"/>
                      </w:divBdr>
                    </w:div>
                  </w:divsChild>
                </w:div>
                <w:div w:id="1944073104">
                  <w:marLeft w:val="0"/>
                  <w:marRight w:val="0"/>
                  <w:marTop w:val="0"/>
                  <w:marBottom w:val="0"/>
                  <w:divBdr>
                    <w:top w:val="none" w:sz="0" w:space="0" w:color="auto"/>
                    <w:left w:val="none" w:sz="0" w:space="0" w:color="auto"/>
                    <w:bottom w:val="none" w:sz="0" w:space="0" w:color="auto"/>
                    <w:right w:val="none" w:sz="0" w:space="0" w:color="auto"/>
                  </w:divBdr>
                  <w:divsChild>
                    <w:div w:id="716667622">
                      <w:marLeft w:val="0"/>
                      <w:marRight w:val="0"/>
                      <w:marTop w:val="0"/>
                      <w:marBottom w:val="0"/>
                      <w:divBdr>
                        <w:top w:val="none" w:sz="0" w:space="0" w:color="auto"/>
                        <w:left w:val="none" w:sz="0" w:space="0" w:color="auto"/>
                        <w:bottom w:val="none" w:sz="0" w:space="0" w:color="auto"/>
                        <w:right w:val="none" w:sz="0" w:space="0" w:color="auto"/>
                      </w:divBdr>
                    </w:div>
                  </w:divsChild>
                </w:div>
                <w:div w:id="1418285568">
                  <w:marLeft w:val="0"/>
                  <w:marRight w:val="0"/>
                  <w:marTop w:val="0"/>
                  <w:marBottom w:val="0"/>
                  <w:divBdr>
                    <w:top w:val="none" w:sz="0" w:space="0" w:color="auto"/>
                    <w:left w:val="none" w:sz="0" w:space="0" w:color="auto"/>
                    <w:bottom w:val="none" w:sz="0" w:space="0" w:color="auto"/>
                    <w:right w:val="none" w:sz="0" w:space="0" w:color="auto"/>
                  </w:divBdr>
                  <w:divsChild>
                    <w:div w:id="790981672">
                      <w:marLeft w:val="0"/>
                      <w:marRight w:val="0"/>
                      <w:marTop w:val="0"/>
                      <w:marBottom w:val="0"/>
                      <w:divBdr>
                        <w:top w:val="none" w:sz="0" w:space="0" w:color="auto"/>
                        <w:left w:val="none" w:sz="0" w:space="0" w:color="auto"/>
                        <w:bottom w:val="none" w:sz="0" w:space="0" w:color="auto"/>
                        <w:right w:val="none" w:sz="0" w:space="0" w:color="auto"/>
                      </w:divBdr>
                    </w:div>
                  </w:divsChild>
                </w:div>
                <w:div w:id="917056985">
                  <w:marLeft w:val="0"/>
                  <w:marRight w:val="0"/>
                  <w:marTop w:val="0"/>
                  <w:marBottom w:val="0"/>
                  <w:divBdr>
                    <w:top w:val="none" w:sz="0" w:space="0" w:color="auto"/>
                    <w:left w:val="none" w:sz="0" w:space="0" w:color="auto"/>
                    <w:bottom w:val="none" w:sz="0" w:space="0" w:color="auto"/>
                    <w:right w:val="none" w:sz="0" w:space="0" w:color="auto"/>
                  </w:divBdr>
                  <w:divsChild>
                    <w:div w:id="1687058715">
                      <w:marLeft w:val="0"/>
                      <w:marRight w:val="0"/>
                      <w:marTop w:val="0"/>
                      <w:marBottom w:val="0"/>
                      <w:divBdr>
                        <w:top w:val="none" w:sz="0" w:space="0" w:color="auto"/>
                        <w:left w:val="none" w:sz="0" w:space="0" w:color="auto"/>
                        <w:bottom w:val="none" w:sz="0" w:space="0" w:color="auto"/>
                        <w:right w:val="none" w:sz="0" w:space="0" w:color="auto"/>
                      </w:divBdr>
                    </w:div>
                  </w:divsChild>
                </w:div>
                <w:div w:id="1529759345">
                  <w:marLeft w:val="0"/>
                  <w:marRight w:val="0"/>
                  <w:marTop w:val="0"/>
                  <w:marBottom w:val="0"/>
                  <w:divBdr>
                    <w:top w:val="none" w:sz="0" w:space="0" w:color="auto"/>
                    <w:left w:val="none" w:sz="0" w:space="0" w:color="auto"/>
                    <w:bottom w:val="none" w:sz="0" w:space="0" w:color="auto"/>
                    <w:right w:val="none" w:sz="0" w:space="0" w:color="auto"/>
                  </w:divBdr>
                  <w:divsChild>
                    <w:div w:id="1823235541">
                      <w:marLeft w:val="0"/>
                      <w:marRight w:val="0"/>
                      <w:marTop w:val="0"/>
                      <w:marBottom w:val="0"/>
                      <w:divBdr>
                        <w:top w:val="none" w:sz="0" w:space="0" w:color="auto"/>
                        <w:left w:val="none" w:sz="0" w:space="0" w:color="auto"/>
                        <w:bottom w:val="none" w:sz="0" w:space="0" w:color="auto"/>
                        <w:right w:val="none" w:sz="0" w:space="0" w:color="auto"/>
                      </w:divBdr>
                    </w:div>
                  </w:divsChild>
                </w:div>
                <w:div w:id="2007980300">
                  <w:marLeft w:val="0"/>
                  <w:marRight w:val="0"/>
                  <w:marTop w:val="0"/>
                  <w:marBottom w:val="0"/>
                  <w:divBdr>
                    <w:top w:val="none" w:sz="0" w:space="0" w:color="auto"/>
                    <w:left w:val="none" w:sz="0" w:space="0" w:color="auto"/>
                    <w:bottom w:val="none" w:sz="0" w:space="0" w:color="auto"/>
                    <w:right w:val="none" w:sz="0" w:space="0" w:color="auto"/>
                  </w:divBdr>
                  <w:divsChild>
                    <w:div w:id="205600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292684">
          <w:marLeft w:val="0"/>
          <w:marRight w:val="0"/>
          <w:marTop w:val="0"/>
          <w:marBottom w:val="0"/>
          <w:divBdr>
            <w:top w:val="none" w:sz="0" w:space="0" w:color="auto"/>
            <w:left w:val="none" w:sz="0" w:space="0" w:color="auto"/>
            <w:bottom w:val="none" w:sz="0" w:space="0" w:color="auto"/>
            <w:right w:val="none" w:sz="0" w:space="0" w:color="auto"/>
          </w:divBdr>
        </w:div>
        <w:div w:id="1218320742">
          <w:marLeft w:val="0"/>
          <w:marRight w:val="0"/>
          <w:marTop w:val="0"/>
          <w:marBottom w:val="0"/>
          <w:divBdr>
            <w:top w:val="none" w:sz="0" w:space="0" w:color="auto"/>
            <w:left w:val="none" w:sz="0" w:space="0" w:color="auto"/>
            <w:bottom w:val="none" w:sz="0" w:space="0" w:color="auto"/>
            <w:right w:val="none" w:sz="0" w:space="0" w:color="auto"/>
          </w:divBdr>
        </w:div>
        <w:div w:id="497498782">
          <w:marLeft w:val="0"/>
          <w:marRight w:val="0"/>
          <w:marTop w:val="0"/>
          <w:marBottom w:val="0"/>
          <w:divBdr>
            <w:top w:val="none" w:sz="0" w:space="0" w:color="auto"/>
            <w:left w:val="none" w:sz="0" w:space="0" w:color="auto"/>
            <w:bottom w:val="none" w:sz="0" w:space="0" w:color="auto"/>
            <w:right w:val="none" w:sz="0" w:space="0" w:color="auto"/>
          </w:divBdr>
          <w:divsChild>
            <w:div w:id="1245531906">
              <w:marLeft w:val="-75"/>
              <w:marRight w:val="0"/>
              <w:marTop w:val="30"/>
              <w:marBottom w:val="30"/>
              <w:divBdr>
                <w:top w:val="none" w:sz="0" w:space="0" w:color="auto"/>
                <w:left w:val="none" w:sz="0" w:space="0" w:color="auto"/>
                <w:bottom w:val="none" w:sz="0" w:space="0" w:color="auto"/>
                <w:right w:val="none" w:sz="0" w:space="0" w:color="auto"/>
              </w:divBdr>
              <w:divsChild>
                <w:div w:id="628242077">
                  <w:marLeft w:val="0"/>
                  <w:marRight w:val="0"/>
                  <w:marTop w:val="0"/>
                  <w:marBottom w:val="0"/>
                  <w:divBdr>
                    <w:top w:val="none" w:sz="0" w:space="0" w:color="auto"/>
                    <w:left w:val="none" w:sz="0" w:space="0" w:color="auto"/>
                    <w:bottom w:val="none" w:sz="0" w:space="0" w:color="auto"/>
                    <w:right w:val="none" w:sz="0" w:space="0" w:color="auto"/>
                  </w:divBdr>
                  <w:divsChild>
                    <w:div w:id="1654673748">
                      <w:marLeft w:val="0"/>
                      <w:marRight w:val="0"/>
                      <w:marTop w:val="0"/>
                      <w:marBottom w:val="0"/>
                      <w:divBdr>
                        <w:top w:val="none" w:sz="0" w:space="0" w:color="auto"/>
                        <w:left w:val="none" w:sz="0" w:space="0" w:color="auto"/>
                        <w:bottom w:val="none" w:sz="0" w:space="0" w:color="auto"/>
                        <w:right w:val="none" w:sz="0" w:space="0" w:color="auto"/>
                      </w:divBdr>
                    </w:div>
                  </w:divsChild>
                </w:div>
                <w:div w:id="1040203554">
                  <w:marLeft w:val="0"/>
                  <w:marRight w:val="0"/>
                  <w:marTop w:val="0"/>
                  <w:marBottom w:val="0"/>
                  <w:divBdr>
                    <w:top w:val="none" w:sz="0" w:space="0" w:color="auto"/>
                    <w:left w:val="none" w:sz="0" w:space="0" w:color="auto"/>
                    <w:bottom w:val="none" w:sz="0" w:space="0" w:color="auto"/>
                    <w:right w:val="none" w:sz="0" w:space="0" w:color="auto"/>
                  </w:divBdr>
                  <w:divsChild>
                    <w:div w:id="1032456144">
                      <w:marLeft w:val="0"/>
                      <w:marRight w:val="0"/>
                      <w:marTop w:val="0"/>
                      <w:marBottom w:val="0"/>
                      <w:divBdr>
                        <w:top w:val="none" w:sz="0" w:space="0" w:color="auto"/>
                        <w:left w:val="none" w:sz="0" w:space="0" w:color="auto"/>
                        <w:bottom w:val="none" w:sz="0" w:space="0" w:color="auto"/>
                        <w:right w:val="none" w:sz="0" w:space="0" w:color="auto"/>
                      </w:divBdr>
                    </w:div>
                  </w:divsChild>
                </w:div>
                <w:div w:id="1417439992">
                  <w:marLeft w:val="0"/>
                  <w:marRight w:val="0"/>
                  <w:marTop w:val="0"/>
                  <w:marBottom w:val="0"/>
                  <w:divBdr>
                    <w:top w:val="none" w:sz="0" w:space="0" w:color="auto"/>
                    <w:left w:val="none" w:sz="0" w:space="0" w:color="auto"/>
                    <w:bottom w:val="none" w:sz="0" w:space="0" w:color="auto"/>
                    <w:right w:val="none" w:sz="0" w:space="0" w:color="auto"/>
                  </w:divBdr>
                  <w:divsChild>
                    <w:div w:id="203300515">
                      <w:marLeft w:val="0"/>
                      <w:marRight w:val="0"/>
                      <w:marTop w:val="0"/>
                      <w:marBottom w:val="0"/>
                      <w:divBdr>
                        <w:top w:val="none" w:sz="0" w:space="0" w:color="auto"/>
                        <w:left w:val="none" w:sz="0" w:space="0" w:color="auto"/>
                        <w:bottom w:val="none" w:sz="0" w:space="0" w:color="auto"/>
                        <w:right w:val="none" w:sz="0" w:space="0" w:color="auto"/>
                      </w:divBdr>
                    </w:div>
                  </w:divsChild>
                </w:div>
                <w:div w:id="2127043283">
                  <w:marLeft w:val="0"/>
                  <w:marRight w:val="0"/>
                  <w:marTop w:val="0"/>
                  <w:marBottom w:val="0"/>
                  <w:divBdr>
                    <w:top w:val="none" w:sz="0" w:space="0" w:color="auto"/>
                    <w:left w:val="none" w:sz="0" w:space="0" w:color="auto"/>
                    <w:bottom w:val="none" w:sz="0" w:space="0" w:color="auto"/>
                    <w:right w:val="none" w:sz="0" w:space="0" w:color="auto"/>
                  </w:divBdr>
                  <w:divsChild>
                    <w:div w:id="1491675426">
                      <w:marLeft w:val="0"/>
                      <w:marRight w:val="0"/>
                      <w:marTop w:val="0"/>
                      <w:marBottom w:val="0"/>
                      <w:divBdr>
                        <w:top w:val="none" w:sz="0" w:space="0" w:color="auto"/>
                        <w:left w:val="none" w:sz="0" w:space="0" w:color="auto"/>
                        <w:bottom w:val="none" w:sz="0" w:space="0" w:color="auto"/>
                        <w:right w:val="none" w:sz="0" w:space="0" w:color="auto"/>
                      </w:divBdr>
                    </w:div>
                  </w:divsChild>
                </w:div>
                <w:div w:id="1989553943">
                  <w:marLeft w:val="0"/>
                  <w:marRight w:val="0"/>
                  <w:marTop w:val="0"/>
                  <w:marBottom w:val="0"/>
                  <w:divBdr>
                    <w:top w:val="none" w:sz="0" w:space="0" w:color="auto"/>
                    <w:left w:val="none" w:sz="0" w:space="0" w:color="auto"/>
                    <w:bottom w:val="none" w:sz="0" w:space="0" w:color="auto"/>
                    <w:right w:val="none" w:sz="0" w:space="0" w:color="auto"/>
                  </w:divBdr>
                  <w:divsChild>
                    <w:div w:id="804930731">
                      <w:marLeft w:val="0"/>
                      <w:marRight w:val="0"/>
                      <w:marTop w:val="0"/>
                      <w:marBottom w:val="0"/>
                      <w:divBdr>
                        <w:top w:val="none" w:sz="0" w:space="0" w:color="auto"/>
                        <w:left w:val="none" w:sz="0" w:space="0" w:color="auto"/>
                        <w:bottom w:val="none" w:sz="0" w:space="0" w:color="auto"/>
                        <w:right w:val="none" w:sz="0" w:space="0" w:color="auto"/>
                      </w:divBdr>
                    </w:div>
                  </w:divsChild>
                </w:div>
                <w:div w:id="323821432">
                  <w:marLeft w:val="0"/>
                  <w:marRight w:val="0"/>
                  <w:marTop w:val="0"/>
                  <w:marBottom w:val="0"/>
                  <w:divBdr>
                    <w:top w:val="none" w:sz="0" w:space="0" w:color="auto"/>
                    <w:left w:val="none" w:sz="0" w:space="0" w:color="auto"/>
                    <w:bottom w:val="none" w:sz="0" w:space="0" w:color="auto"/>
                    <w:right w:val="none" w:sz="0" w:space="0" w:color="auto"/>
                  </w:divBdr>
                  <w:divsChild>
                    <w:div w:id="5402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59141">
          <w:marLeft w:val="0"/>
          <w:marRight w:val="0"/>
          <w:marTop w:val="0"/>
          <w:marBottom w:val="0"/>
          <w:divBdr>
            <w:top w:val="none" w:sz="0" w:space="0" w:color="auto"/>
            <w:left w:val="none" w:sz="0" w:space="0" w:color="auto"/>
            <w:bottom w:val="none" w:sz="0" w:space="0" w:color="auto"/>
            <w:right w:val="none" w:sz="0" w:space="0" w:color="auto"/>
          </w:divBdr>
        </w:div>
        <w:div w:id="2082100436">
          <w:marLeft w:val="0"/>
          <w:marRight w:val="0"/>
          <w:marTop w:val="0"/>
          <w:marBottom w:val="0"/>
          <w:divBdr>
            <w:top w:val="none" w:sz="0" w:space="0" w:color="auto"/>
            <w:left w:val="none" w:sz="0" w:space="0" w:color="auto"/>
            <w:bottom w:val="none" w:sz="0" w:space="0" w:color="auto"/>
            <w:right w:val="none" w:sz="0" w:space="0" w:color="auto"/>
          </w:divBdr>
        </w:div>
        <w:div w:id="1870529375">
          <w:marLeft w:val="0"/>
          <w:marRight w:val="0"/>
          <w:marTop w:val="0"/>
          <w:marBottom w:val="0"/>
          <w:divBdr>
            <w:top w:val="none" w:sz="0" w:space="0" w:color="auto"/>
            <w:left w:val="none" w:sz="0" w:space="0" w:color="auto"/>
            <w:bottom w:val="none" w:sz="0" w:space="0" w:color="auto"/>
            <w:right w:val="none" w:sz="0" w:space="0" w:color="auto"/>
          </w:divBdr>
        </w:div>
        <w:div w:id="1698775104">
          <w:marLeft w:val="0"/>
          <w:marRight w:val="0"/>
          <w:marTop w:val="0"/>
          <w:marBottom w:val="0"/>
          <w:divBdr>
            <w:top w:val="none" w:sz="0" w:space="0" w:color="auto"/>
            <w:left w:val="none" w:sz="0" w:space="0" w:color="auto"/>
            <w:bottom w:val="none" w:sz="0" w:space="0" w:color="auto"/>
            <w:right w:val="none" w:sz="0" w:space="0" w:color="auto"/>
          </w:divBdr>
        </w:div>
        <w:div w:id="1727024616">
          <w:marLeft w:val="0"/>
          <w:marRight w:val="0"/>
          <w:marTop w:val="0"/>
          <w:marBottom w:val="0"/>
          <w:divBdr>
            <w:top w:val="none" w:sz="0" w:space="0" w:color="auto"/>
            <w:left w:val="none" w:sz="0" w:space="0" w:color="auto"/>
            <w:bottom w:val="none" w:sz="0" w:space="0" w:color="auto"/>
            <w:right w:val="none" w:sz="0" w:space="0" w:color="auto"/>
          </w:divBdr>
        </w:div>
        <w:div w:id="1869491504">
          <w:marLeft w:val="0"/>
          <w:marRight w:val="0"/>
          <w:marTop w:val="0"/>
          <w:marBottom w:val="0"/>
          <w:divBdr>
            <w:top w:val="none" w:sz="0" w:space="0" w:color="auto"/>
            <w:left w:val="none" w:sz="0" w:space="0" w:color="auto"/>
            <w:bottom w:val="none" w:sz="0" w:space="0" w:color="auto"/>
            <w:right w:val="none" w:sz="0" w:space="0" w:color="auto"/>
          </w:divBdr>
          <w:divsChild>
            <w:div w:id="1307279108">
              <w:marLeft w:val="0"/>
              <w:marRight w:val="0"/>
              <w:marTop w:val="0"/>
              <w:marBottom w:val="0"/>
              <w:divBdr>
                <w:top w:val="none" w:sz="0" w:space="0" w:color="auto"/>
                <w:left w:val="none" w:sz="0" w:space="0" w:color="auto"/>
                <w:bottom w:val="none" w:sz="0" w:space="0" w:color="auto"/>
                <w:right w:val="none" w:sz="0" w:space="0" w:color="auto"/>
              </w:divBdr>
            </w:div>
            <w:div w:id="1979653204">
              <w:marLeft w:val="0"/>
              <w:marRight w:val="0"/>
              <w:marTop w:val="0"/>
              <w:marBottom w:val="0"/>
              <w:divBdr>
                <w:top w:val="none" w:sz="0" w:space="0" w:color="auto"/>
                <w:left w:val="none" w:sz="0" w:space="0" w:color="auto"/>
                <w:bottom w:val="none" w:sz="0" w:space="0" w:color="auto"/>
                <w:right w:val="none" w:sz="0" w:space="0" w:color="auto"/>
              </w:divBdr>
            </w:div>
            <w:div w:id="1358311267">
              <w:marLeft w:val="0"/>
              <w:marRight w:val="0"/>
              <w:marTop w:val="0"/>
              <w:marBottom w:val="0"/>
              <w:divBdr>
                <w:top w:val="none" w:sz="0" w:space="0" w:color="auto"/>
                <w:left w:val="none" w:sz="0" w:space="0" w:color="auto"/>
                <w:bottom w:val="none" w:sz="0" w:space="0" w:color="auto"/>
                <w:right w:val="none" w:sz="0" w:space="0" w:color="auto"/>
              </w:divBdr>
            </w:div>
            <w:div w:id="1356156153">
              <w:marLeft w:val="0"/>
              <w:marRight w:val="0"/>
              <w:marTop w:val="0"/>
              <w:marBottom w:val="0"/>
              <w:divBdr>
                <w:top w:val="none" w:sz="0" w:space="0" w:color="auto"/>
                <w:left w:val="none" w:sz="0" w:space="0" w:color="auto"/>
                <w:bottom w:val="none" w:sz="0" w:space="0" w:color="auto"/>
                <w:right w:val="none" w:sz="0" w:space="0" w:color="auto"/>
              </w:divBdr>
            </w:div>
            <w:div w:id="80756943">
              <w:marLeft w:val="0"/>
              <w:marRight w:val="0"/>
              <w:marTop w:val="0"/>
              <w:marBottom w:val="0"/>
              <w:divBdr>
                <w:top w:val="none" w:sz="0" w:space="0" w:color="auto"/>
                <w:left w:val="none" w:sz="0" w:space="0" w:color="auto"/>
                <w:bottom w:val="none" w:sz="0" w:space="0" w:color="auto"/>
                <w:right w:val="none" w:sz="0" w:space="0" w:color="auto"/>
              </w:divBdr>
            </w:div>
          </w:divsChild>
        </w:div>
        <w:div w:id="788359856">
          <w:marLeft w:val="0"/>
          <w:marRight w:val="0"/>
          <w:marTop w:val="0"/>
          <w:marBottom w:val="0"/>
          <w:divBdr>
            <w:top w:val="none" w:sz="0" w:space="0" w:color="auto"/>
            <w:left w:val="none" w:sz="0" w:space="0" w:color="auto"/>
            <w:bottom w:val="none" w:sz="0" w:space="0" w:color="auto"/>
            <w:right w:val="none" w:sz="0" w:space="0" w:color="auto"/>
          </w:divBdr>
        </w:div>
        <w:div w:id="171459875">
          <w:marLeft w:val="0"/>
          <w:marRight w:val="0"/>
          <w:marTop w:val="0"/>
          <w:marBottom w:val="0"/>
          <w:divBdr>
            <w:top w:val="none" w:sz="0" w:space="0" w:color="auto"/>
            <w:left w:val="none" w:sz="0" w:space="0" w:color="auto"/>
            <w:bottom w:val="none" w:sz="0" w:space="0" w:color="auto"/>
            <w:right w:val="none" w:sz="0" w:space="0" w:color="auto"/>
          </w:divBdr>
        </w:div>
        <w:div w:id="1989818143">
          <w:marLeft w:val="0"/>
          <w:marRight w:val="0"/>
          <w:marTop w:val="0"/>
          <w:marBottom w:val="0"/>
          <w:divBdr>
            <w:top w:val="none" w:sz="0" w:space="0" w:color="auto"/>
            <w:left w:val="none" w:sz="0" w:space="0" w:color="auto"/>
            <w:bottom w:val="none" w:sz="0" w:space="0" w:color="auto"/>
            <w:right w:val="none" w:sz="0" w:space="0" w:color="auto"/>
          </w:divBdr>
        </w:div>
        <w:div w:id="100995442">
          <w:marLeft w:val="0"/>
          <w:marRight w:val="0"/>
          <w:marTop w:val="0"/>
          <w:marBottom w:val="0"/>
          <w:divBdr>
            <w:top w:val="none" w:sz="0" w:space="0" w:color="auto"/>
            <w:left w:val="none" w:sz="0" w:space="0" w:color="auto"/>
            <w:bottom w:val="none" w:sz="0" w:space="0" w:color="auto"/>
            <w:right w:val="none" w:sz="0" w:space="0" w:color="auto"/>
          </w:divBdr>
          <w:divsChild>
            <w:div w:id="1774931553">
              <w:marLeft w:val="-75"/>
              <w:marRight w:val="0"/>
              <w:marTop w:val="30"/>
              <w:marBottom w:val="30"/>
              <w:divBdr>
                <w:top w:val="none" w:sz="0" w:space="0" w:color="auto"/>
                <w:left w:val="none" w:sz="0" w:space="0" w:color="auto"/>
                <w:bottom w:val="none" w:sz="0" w:space="0" w:color="auto"/>
                <w:right w:val="none" w:sz="0" w:space="0" w:color="auto"/>
              </w:divBdr>
              <w:divsChild>
                <w:div w:id="641690978">
                  <w:marLeft w:val="0"/>
                  <w:marRight w:val="0"/>
                  <w:marTop w:val="0"/>
                  <w:marBottom w:val="0"/>
                  <w:divBdr>
                    <w:top w:val="none" w:sz="0" w:space="0" w:color="auto"/>
                    <w:left w:val="none" w:sz="0" w:space="0" w:color="auto"/>
                    <w:bottom w:val="none" w:sz="0" w:space="0" w:color="auto"/>
                    <w:right w:val="none" w:sz="0" w:space="0" w:color="auto"/>
                  </w:divBdr>
                  <w:divsChild>
                    <w:div w:id="964045951">
                      <w:marLeft w:val="0"/>
                      <w:marRight w:val="0"/>
                      <w:marTop w:val="0"/>
                      <w:marBottom w:val="0"/>
                      <w:divBdr>
                        <w:top w:val="none" w:sz="0" w:space="0" w:color="auto"/>
                        <w:left w:val="none" w:sz="0" w:space="0" w:color="auto"/>
                        <w:bottom w:val="none" w:sz="0" w:space="0" w:color="auto"/>
                        <w:right w:val="none" w:sz="0" w:space="0" w:color="auto"/>
                      </w:divBdr>
                    </w:div>
                  </w:divsChild>
                </w:div>
                <w:div w:id="156116063">
                  <w:marLeft w:val="0"/>
                  <w:marRight w:val="0"/>
                  <w:marTop w:val="0"/>
                  <w:marBottom w:val="0"/>
                  <w:divBdr>
                    <w:top w:val="none" w:sz="0" w:space="0" w:color="auto"/>
                    <w:left w:val="none" w:sz="0" w:space="0" w:color="auto"/>
                    <w:bottom w:val="none" w:sz="0" w:space="0" w:color="auto"/>
                    <w:right w:val="none" w:sz="0" w:space="0" w:color="auto"/>
                  </w:divBdr>
                  <w:divsChild>
                    <w:div w:id="1745490945">
                      <w:marLeft w:val="0"/>
                      <w:marRight w:val="0"/>
                      <w:marTop w:val="0"/>
                      <w:marBottom w:val="0"/>
                      <w:divBdr>
                        <w:top w:val="none" w:sz="0" w:space="0" w:color="auto"/>
                        <w:left w:val="none" w:sz="0" w:space="0" w:color="auto"/>
                        <w:bottom w:val="none" w:sz="0" w:space="0" w:color="auto"/>
                        <w:right w:val="none" w:sz="0" w:space="0" w:color="auto"/>
                      </w:divBdr>
                    </w:div>
                  </w:divsChild>
                </w:div>
                <w:div w:id="429863023">
                  <w:marLeft w:val="0"/>
                  <w:marRight w:val="0"/>
                  <w:marTop w:val="0"/>
                  <w:marBottom w:val="0"/>
                  <w:divBdr>
                    <w:top w:val="none" w:sz="0" w:space="0" w:color="auto"/>
                    <w:left w:val="none" w:sz="0" w:space="0" w:color="auto"/>
                    <w:bottom w:val="none" w:sz="0" w:space="0" w:color="auto"/>
                    <w:right w:val="none" w:sz="0" w:space="0" w:color="auto"/>
                  </w:divBdr>
                  <w:divsChild>
                    <w:div w:id="1642032516">
                      <w:marLeft w:val="0"/>
                      <w:marRight w:val="0"/>
                      <w:marTop w:val="0"/>
                      <w:marBottom w:val="0"/>
                      <w:divBdr>
                        <w:top w:val="none" w:sz="0" w:space="0" w:color="auto"/>
                        <w:left w:val="none" w:sz="0" w:space="0" w:color="auto"/>
                        <w:bottom w:val="none" w:sz="0" w:space="0" w:color="auto"/>
                        <w:right w:val="none" w:sz="0" w:space="0" w:color="auto"/>
                      </w:divBdr>
                    </w:div>
                  </w:divsChild>
                </w:div>
                <w:div w:id="83382582">
                  <w:marLeft w:val="0"/>
                  <w:marRight w:val="0"/>
                  <w:marTop w:val="0"/>
                  <w:marBottom w:val="0"/>
                  <w:divBdr>
                    <w:top w:val="none" w:sz="0" w:space="0" w:color="auto"/>
                    <w:left w:val="none" w:sz="0" w:space="0" w:color="auto"/>
                    <w:bottom w:val="none" w:sz="0" w:space="0" w:color="auto"/>
                    <w:right w:val="none" w:sz="0" w:space="0" w:color="auto"/>
                  </w:divBdr>
                  <w:divsChild>
                    <w:div w:id="590354354">
                      <w:marLeft w:val="0"/>
                      <w:marRight w:val="0"/>
                      <w:marTop w:val="0"/>
                      <w:marBottom w:val="0"/>
                      <w:divBdr>
                        <w:top w:val="none" w:sz="0" w:space="0" w:color="auto"/>
                        <w:left w:val="none" w:sz="0" w:space="0" w:color="auto"/>
                        <w:bottom w:val="none" w:sz="0" w:space="0" w:color="auto"/>
                        <w:right w:val="none" w:sz="0" w:space="0" w:color="auto"/>
                      </w:divBdr>
                    </w:div>
                  </w:divsChild>
                </w:div>
                <w:div w:id="1639608690">
                  <w:marLeft w:val="0"/>
                  <w:marRight w:val="0"/>
                  <w:marTop w:val="0"/>
                  <w:marBottom w:val="0"/>
                  <w:divBdr>
                    <w:top w:val="none" w:sz="0" w:space="0" w:color="auto"/>
                    <w:left w:val="none" w:sz="0" w:space="0" w:color="auto"/>
                    <w:bottom w:val="none" w:sz="0" w:space="0" w:color="auto"/>
                    <w:right w:val="none" w:sz="0" w:space="0" w:color="auto"/>
                  </w:divBdr>
                  <w:divsChild>
                    <w:div w:id="440807623">
                      <w:marLeft w:val="0"/>
                      <w:marRight w:val="0"/>
                      <w:marTop w:val="0"/>
                      <w:marBottom w:val="0"/>
                      <w:divBdr>
                        <w:top w:val="none" w:sz="0" w:space="0" w:color="auto"/>
                        <w:left w:val="none" w:sz="0" w:space="0" w:color="auto"/>
                        <w:bottom w:val="none" w:sz="0" w:space="0" w:color="auto"/>
                        <w:right w:val="none" w:sz="0" w:space="0" w:color="auto"/>
                      </w:divBdr>
                    </w:div>
                  </w:divsChild>
                </w:div>
                <w:div w:id="377317924">
                  <w:marLeft w:val="0"/>
                  <w:marRight w:val="0"/>
                  <w:marTop w:val="0"/>
                  <w:marBottom w:val="0"/>
                  <w:divBdr>
                    <w:top w:val="none" w:sz="0" w:space="0" w:color="auto"/>
                    <w:left w:val="none" w:sz="0" w:space="0" w:color="auto"/>
                    <w:bottom w:val="none" w:sz="0" w:space="0" w:color="auto"/>
                    <w:right w:val="none" w:sz="0" w:space="0" w:color="auto"/>
                  </w:divBdr>
                  <w:divsChild>
                    <w:div w:id="1558584553">
                      <w:marLeft w:val="0"/>
                      <w:marRight w:val="0"/>
                      <w:marTop w:val="0"/>
                      <w:marBottom w:val="0"/>
                      <w:divBdr>
                        <w:top w:val="none" w:sz="0" w:space="0" w:color="auto"/>
                        <w:left w:val="none" w:sz="0" w:space="0" w:color="auto"/>
                        <w:bottom w:val="none" w:sz="0" w:space="0" w:color="auto"/>
                        <w:right w:val="none" w:sz="0" w:space="0" w:color="auto"/>
                      </w:divBdr>
                    </w:div>
                  </w:divsChild>
                </w:div>
                <w:div w:id="1011951713">
                  <w:marLeft w:val="0"/>
                  <w:marRight w:val="0"/>
                  <w:marTop w:val="0"/>
                  <w:marBottom w:val="0"/>
                  <w:divBdr>
                    <w:top w:val="none" w:sz="0" w:space="0" w:color="auto"/>
                    <w:left w:val="none" w:sz="0" w:space="0" w:color="auto"/>
                    <w:bottom w:val="none" w:sz="0" w:space="0" w:color="auto"/>
                    <w:right w:val="none" w:sz="0" w:space="0" w:color="auto"/>
                  </w:divBdr>
                  <w:divsChild>
                    <w:div w:id="563296592">
                      <w:marLeft w:val="0"/>
                      <w:marRight w:val="0"/>
                      <w:marTop w:val="0"/>
                      <w:marBottom w:val="0"/>
                      <w:divBdr>
                        <w:top w:val="none" w:sz="0" w:space="0" w:color="auto"/>
                        <w:left w:val="none" w:sz="0" w:space="0" w:color="auto"/>
                        <w:bottom w:val="none" w:sz="0" w:space="0" w:color="auto"/>
                        <w:right w:val="none" w:sz="0" w:space="0" w:color="auto"/>
                      </w:divBdr>
                    </w:div>
                  </w:divsChild>
                </w:div>
                <w:div w:id="685445004">
                  <w:marLeft w:val="0"/>
                  <w:marRight w:val="0"/>
                  <w:marTop w:val="0"/>
                  <w:marBottom w:val="0"/>
                  <w:divBdr>
                    <w:top w:val="none" w:sz="0" w:space="0" w:color="auto"/>
                    <w:left w:val="none" w:sz="0" w:space="0" w:color="auto"/>
                    <w:bottom w:val="none" w:sz="0" w:space="0" w:color="auto"/>
                    <w:right w:val="none" w:sz="0" w:space="0" w:color="auto"/>
                  </w:divBdr>
                  <w:divsChild>
                    <w:div w:id="853960115">
                      <w:marLeft w:val="0"/>
                      <w:marRight w:val="0"/>
                      <w:marTop w:val="0"/>
                      <w:marBottom w:val="0"/>
                      <w:divBdr>
                        <w:top w:val="none" w:sz="0" w:space="0" w:color="auto"/>
                        <w:left w:val="none" w:sz="0" w:space="0" w:color="auto"/>
                        <w:bottom w:val="none" w:sz="0" w:space="0" w:color="auto"/>
                        <w:right w:val="none" w:sz="0" w:space="0" w:color="auto"/>
                      </w:divBdr>
                    </w:div>
                  </w:divsChild>
                </w:div>
                <w:div w:id="1398359127">
                  <w:marLeft w:val="0"/>
                  <w:marRight w:val="0"/>
                  <w:marTop w:val="0"/>
                  <w:marBottom w:val="0"/>
                  <w:divBdr>
                    <w:top w:val="none" w:sz="0" w:space="0" w:color="auto"/>
                    <w:left w:val="none" w:sz="0" w:space="0" w:color="auto"/>
                    <w:bottom w:val="none" w:sz="0" w:space="0" w:color="auto"/>
                    <w:right w:val="none" w:sz="0" w:space="0" w:color="auto"/>
                  </w:divBdr>
                  <w:divsChild>
                    <w:div w:id="59208324">
                      <w:marLeft w:val="0"/>
                      <w:marRight w:val="0"/>
                      <w:marTop w:val="0"/>
                      <w:marBottom w:val="0"/>
                      <w:divBdr>
                        <w:top w:val="none" w:sz="0" w:space="0" w:color="auto"/>
                        <w:left w:val="none" w:sz="0" w:space="0" w:color="auto"/>
                        <w:bottom w:val="none" w:sz="0" w:space="0" w:color="auto"/>
                        <w:right w:val="none" w:sz="0" w:space="0" w:color="auto"/>
                      </w:divBdr>
                    </w:div>
                  </w:divsChild>
                </w:div>
                <w:div w:id="329137480">
                  <w:marLeft w:val="0"/>
                  <w:marRight w:val="0"/>
                  <w:marTop w:val="0"/>
                  <w:marBottom w:val="0"/>
                  <w:divBdr>
                    <w:top w:val="none" w:sz="0" w:space="0" w:color="auto"/>
                    <w:left w:val="none" w:sz="0" w:space="0" w:color="auto"/>
                    <w:bottom w:val="none" w:sz="0" w:space="0" w:color="auto"/>
                    <w:right w:val="none" w:sz="0" w:space="0" w:color="auto"/>
                  </w:divBdr>
                  <w:divsChild>
                    <w:div w:id="1322855601">
                      <w:marLeft w:val="0"/>
                      <w:marRight w:val="0"/>
                      <w:marTop w:val="0"/>
                      <w:marBottom w:val="0"/>
                      <w:divBdr>
                        <w:top w:val="none" w:sz="0" w:space="0" w:color="auto"/>
                        <w:left w:val="none" w:sz="0" w:space="0" w:color="auto"/>
                        <w:bottom w:val="none" w:sz="0" w:space="0" w:color="auto"/>
                        <w:right w:val="none" w:sz="0" w:space="0" w:color="auto"/>
                      </w:divBdr>
                    </w:div>
                  </w:divsChild>
                </w:div>
                <w:div w:id="2024893464">
                  <w:marLeft w:val="0"/>
                  <w:marRight w:val="0"/>
                  <w:marTop w:val="0"/>
                  <w:marBottom w:val="0"/>
                  <w:divBdr>
                    <w:top w:val="none" w:sz="0" w:space="0" w:color="auto"/>
                    <w:left w:val="none" w:sz="0" w:space="0" w:color="auto"/>
                    <w:bottom w:val="none" w:sz="0" w:space="0" w:color="auto"/>
                    <w:right w:val="none" w:sz="0" w:space="0" w:color="auto"/>
                  </w:divBdr>
                  <w:divsChild>
                    <w:div w:id="2093576723">
                      <w:marLeft w:val="0"/>
                      <w:marRight w:val="0"/>
                      <w:marTop w:val="0"/>
                      <w:marBottom w:val="0"/>
                      <w:divBdr>
                        <w:top w:val="none" w:sz="0" w:space="0" w:color="auto"/>
                        <w:left w:val="none" w:sz="0" w:space="0" w:color="auto"/>
                        <w:bottom w:val="none" w:sz="0" w:space="0" w:color="auto"/>
                        <w:right w:val="none" w:sz="0" w:space="0" w:color="auto"/>
                      </w:divBdr>
                    </w:div>
                  </w:divsChild>
                </w:div>
                <w:div w:id="2123453943">
                  <w:marLeft w:val="0"/>
                  <w:marRight w:val="0"/>
                  <w:marTop w:val="0"/>
                  <w:marBottom w:val="0"/>
                  <w:divBdr>
                    <w:top w:val="none" w:sz="0" w:space="0" w:color="auto"/>
                    <w:left w:val="none" w:sz="0" w:space="0" w:color="auto"/>
                    <w:bottom w:val="none" w:sz="0" w:space="0" w:color="auto"/>
                    <w:right w:val="none" w:sz="0" w:space="0" w:color="auto"/>
                  </w:divBdr>
                  <w:divsChild>
                    <w:div w:id="141040572">
                      <w:marLeft w:val="0"/>
                      <w:marRight w:val="0"/>
                      <w:marTop w:val="0"/>
                      <w:marBottom w:val="0"/>
                      <w:divBdr>
                        <w:top w:val="none" w:sz="0" w:space="0" w:color="auto"/>
                        <w:left w:val="none" w:sz="0" w:space="0" w:color="auto"/>
                        <w:bottom w:val="none" w:sz="0" w:space="0" w:color="auto"/>
                        <w:right w:val="none" w:sz="0" w:space="0" w:color="auto"/>
                      </w:divBdr>
                    </w:div>
                  </w:divsChild>
                </w:div>
                <w:div w:id="1144617817">
                  <w:marLeft w:val="0"/>
                  <w:marRight w:val="0"/>
                  <w:marTop w:val="0"/>
                  <w:marBottom w:val="0"/>
                  <w:divBdr>
                    <w:top w:val="none" w:sz="0" w:space="0" w:color="auto"/>
                    <w:left w:val="none" w:sz="0" w:space="0" w:color="auto"/>
                    <w:bottom w:val="none" w:sz="0" w:space="0" w:color="auto"/>
                    <w:right w:val="none" w:sz="0" w:space="0" w:color="auto"/>
                  </w:divBdr>
                  <w:divsChild>
                    <w:div w:id="1968195561">
                      <w:marLeft w:val="0"/>
                      <w:marRight w:val="0"/>
                      <w:marTop w:val="0"/>
                      <w:marBottom w:val="0"/>
                      <w:divBdr>
                        <w:top w:val="none" w:sz="0" w:space="0" w:color="auto"/>
                        <w:left w:val="none" w:sz="0" w:space="0" w:color="auto"/>
                        <w:bottom w:val="none" w:sz="0" w:space="0" w:color="auto"/>
                        <w:right w:val="none" w:sz="0" w:space="0" w:color="auto"/>
                      </w:divBdr>
                    </w:div>
                  </w:divsChild>
                </w:div>
                <w:div w:id="779643955">
                  <w:marLeft w:val="0"/>
                  <w:marRight w:val="0"/>
                  <w:marTop w:val="0"/>
                  <w:marBottom w:val="0"/>
                  <w:divBdr>
                    <w:top w:val="none" w:sz="0" w:space="0" w:color="auto"/>
                    <w:left w:val="none" w:sz="0" w:space="0" w:color="auto"/>
                    <w:bottom w:val="none" w:sz="0" w:space="0" w:color="auto"/>
                    <w:right w:val="none" w:sz="0" w:space="0" w:color="auto"/>
                  </w:divBdr>
                  <w:divsChild>
                    <w:div w:id="6749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13787">
          <w:marLeft w:val="0"/>
          <w:marRight w:val="0"/>
          <w:marTop w:val="0"/>
          <w:marBottom w:val="0"/>
          <w:divBdr>
            <w:top w:val="none" w:sz="0" w:space="0" w:color="auto"/>
            <w:left w:val="none" w:sz="0" w:space="0" w:color="auto"/>
            <w:bottom w:val="none" w:sz="0" w:space="0" w:color="auto"/>
            <w:right w:val="none" w:sz="0" w:space="0" w:color="auto"/>
          </w:divBdr>
        </w:div>
        <w:div w:id="211776261">
          <w:marLeft w:val="0"/>
          <w:marRight w:val="0"/>
          <w:marTop w:val="0"/>
          <w:marBottom w:val="0"/>
          <w:divBdr>
            <w:top w:val="none" w:sz="0" w:space="0" w:color="auto"/>
            <w:left w:val="none" w:sz="0" w:space="0" w:color="auto"/>
            <w:bottom w:val="none" w:sz="0" w:space="0" w:color="auto"/>
            <w:right w:val="none" w:sz="0" w:space="0" w:color="auto"/>
          </w:divBdr>
        </w:div>
        <w:div w:id="726806445">
          <w:marLeft w:val="0"/>
          <w:marRight w:val="0"/>
          <w:marTop w:val="0"/>
          <w:marBottom w:val="0"/>
          <w:divBdr>
            <w:top w:val="none" w:sz="0" w:space="0" w:color="auto"/>
            <w:left w:val="none" w:sz="0" w:space="0" w:color="auto"/>
            <w:bottom w:val="none" w:sz="0" w:space="0" w:color="auto"/>
            <w:right w:val="none" w:sz="0" w:space="0" w:color="auto"/>
          </w:divBdr>
        </w:div>
        <w:div w:id="118111773">
          <w:marLeft w:val="0"/>
          <w:marRight w:val="0"/>
          <w:marTop w:val="0"/>
          <w:marBottom w:val="0"/>
          <w:divBdr>
            <w:top w:val="none" w:sz="0" w:space="0" w:color="auto"/>
            <w:left w:val="none" w:sz="0" w:space="0" w:color="auto"/>
            <w:bottom w:val="none" w:sz="0" w:space="0" w:color="auto"/>
            <w:right w:val="none" w:sz="0" w:space="0" w:color="auto"/>
          </w:divBdr>
        </w:div>
        <w:div w:id="116919179">
          <w:marLeft w:val="0"/>
          <w:marRight w:val="0"/>
          <w:marTop w:val="0"/>
          <w:marBottom w:val="0"/>
          <w:divBdr>
            <w:top w:val="none" w:sz="0" w:space="0" w:color="auto"/>
            <w:left w:val="none" w:sz="0" w:space="0" w:color="auto"/>
            <w:bottom w:val="none" w:sz="0" w:space="0" w:color="auto"/>
            <w:right w:val="none" w:sz="0" w:space="0" w:color="auto"/>
          </w:divBdr>
        </w:div>
        <w:div w:id="1777553613">
          <w:marLeft w:val="0"/>
          <w:marRight w:val="0"/>
          <w:marTop w:val="0"/>
          <w:marBottom w:val="0"/>
          <w:divBdr>
            <w:top w:val="none" w:sz="0" w:space="0" w:color="auto"/>
            <w:left w:val="none" w:sz="0" w:space="0" w:color="auto"/>
            <w:bottom w:val="none" w:sz="0" w:space="0" w:color="auto"/>
            <w:right w:val="none" w:sz="0" w:space="0" w:color="auto"/>
          </w:divBdr>
        </w:div>
        <w:div w:id="1511022925">
          <w:marLeft w:val="0"/>
          <w:marRight w:val="0"/>
          <w:marTop w:val="0"/>
          <w:marBottom w:val="0"/>
          <w:divBdr>
            <w:top w:val="none" w:sz="0" w:space="0" w:color="auto"/>
            <w:left w:val="none" w:sz="0" w:space="0" w:color="auto"/>
            <w:bottom w:val="none" w:sz="0" w:space="0" w:color="auto"/>
            <w:right w:val="none" w:sz="0" w:space="0" w:color="auto"/>
          </w:divBdr>
        </w:div>
        <w:div w:id="1650476677">
          <w:marLeft w:val="0"/>
          <w:marRight w:val="0"/>
          <w:marTop w:val="0"/>
          <w:marBottom w:val="0"/>
          <w:divBdr>
            <w:top w:val="none" w:sz="0" w:space="0" w:color="auto"/>
            <w:left w:val="none" w:sz="0" w:space="0" w:color="auto"/>
            <w:bottom w:val="none" w:sz="0" w:space="0" w:color="auto"/>
            <w:right w:val="none" w:sz="0" w:space="0" w:color="auto"/>
          </w:divBdr>
        </w:div>
        <w:div w:id="2036038174">
          <w:marLeft w:val="0"/>
          <w:marRight w:val="0"/>
          <w:marTop w:val="0"/>
          <w:marBottom w:val="0"/>
          <w:divBdr>
            <w:top w:val="none" w:sz="0" w:space="0" w:color="auto"/>
            <w:left w:val="none" w:sz="0" w:space="0" w:color="auto"/>
            <w:bottom w:val="none" w:sz="0" w:space="0" w:color="auto"/>
            <w:right w:val="none" w:sz="0" w:space="0" w:color="auto"/>
          </w:divBdr>
        </w:div>
        <w:div w:id="2140220426">
          <w:marLeft w:val="0"/>
          <w:marRight w:val="0"/>
          <w:marTop w:val="0"/>
          <w:marBottom w:val="0"/>
          <w:divBdr>
            <w:top w:val="none" w:sz="0" w:space="0" w:color="auto"/>
            <w:left w:val="none" w:sz="0" w:space="0" w:color="auto"/>
            <w:bottom w:val="none" w:sz="0" w:space="0" w:color="auto"/>
            <w:right w:val="none" w:sz="0" w:space="0" w:color="auto"/>
          </w:divBdr>
        </w:div>
        <w:div w:id="127089558">
          <w:marLeft w:val="0"/>
          <w:marRight w:val="0"/>
          <w:marTop w:val="0"/>
          <w:marBottom w:val="0"/>
          <w:divBdr>
            <w:top w:val="none" w:sz="0" w:space="0" w:color="auto"/>
            <w:left w:val="none" w:sz="0" w:space="0" w:color="auto"/>
            <w:bottom w:val="none" w:sz="0" w:space="0" w:color="auto"/>
            <w:right w:val="none" w:sz="0" w:space="0" w:color="auto"/>
          </w:divBdr>
        </w:div>
        <w:div w:id="318769460">
          <w:marLeft w:val="0"/>
          <w:marRight w:val="0"/>
          <w:marTop w:val="0"/>
          <w:marBottom w:val="0"/>
          <w:divBdr>
            <w:top w:val="none" w:sz="0" w:space="0" w:color="auto"/>
            <w:left w:val="none" w:sz="0" w:space="0" w:color="auto"/>
            <w:bottom w:val="none" w:sz="0" w:space="0" w:color="auto"/>
            <w:right w:val="none" w:sz="0" w:space="0" w:color="auto"/>
          </w:divBdr>
        </w:div>
        <w:div w:id="322977767">
          <w:marLeft w:val="0"/>
          <w:marRight w:val="0"/>
          <w:marTop w:val="0"/>
          <w:marBottom w:val="0"/>
          <w:divBdr>
            <w:top w:val="none" w:sz="0" w:space="0" w:color="auto"/>
            <w:left w:val="none" w:sz="0" w:space="0" w:color="auto"/>
            <w:bottom w:val="none" w:sz="0" w:space="0" w:color="auto"/>
            <w:right w:val="none" w:sz="0" w:space="0" w:color="auto"/>
          </w:divBdr>
        </w:div>
        <w:div w:id="332614065">
          <w:marLeft w:val="0"/>
          <w:marRight w:val="0"/>
          <w:marTop w:val="0"/>
          <w:marBottom w:val="0"/>
          <w:divBdr>
            <w:top w:val="none" w:sz="0" w:space="0" w:color="auto"/>
            <w:left w:val="none" w:sz="0" w:space="0" w:color="auto"/>
            <w:bottom w:val="none" w:sz="0" w:space="0" w:color="auto"/>
            <w:right w:val="none" w:sz="0" w:space="0" w:color="auto"/>
          </w:divBdr>
        </w:div>
        <w:div w:id="623465558">
          <w:marLeft w:val="0"/>
          <w:marRight w:val="0"/>
          <w:marTop w:val="0"/>
          <w:marBottom w:val="0"/>
          <w:divBdr>
            <w:top w:val="none" w:sz="0" w:space="0" w:color="auto"/>
            <w:left w:val="none" w:sz="0" w:space="0" w:color="auto"/>
            <w:bottom w:val="none" w:sz="0" w:space="0" w:color="auto"/>
            <w:right w:val="none" w:sz="0" w:space="0" w:color="auto"/>
          </w:divBdr>
        </w:div>
        <w:div w:id="241842874">
          <w:marLeft w:val="0"/>
          <w:marRight w:val="0"/>
          <w:marTop w:val="0"/>
          <w:marBottom w:val="0"/>
          <w:divBdr>
            <w:top w:val="none" w:sz="0" w:space="0" w:color="auto"/>
            <w:left w:val="none" w:sz="0" w:space="0" w:color="auto"/>
            <w:bottom w:val="none" w:sz="0" w:space="0" w:color="auto"/>
            <w:right w:val="none" w:sz="0" w:space="0" w:color="auto"/>
          </w:divBdr>
          <w:divsChild>
            <w:div w:id="1992325104">
              <w:marLeft w:val="0"/>
              <w:marRight w:val="0"/>
              <w:marTop w:val="0"/>
              <w:marBottom w:val="0"/>
              <w:divBdr>
                <w:top w:val="none" w:sz="0" w:space="0" w:color="auto"/>
                <w:left w:val="none" w:sz="0" w:space="0" w:color="auto"/>
                <w:bottom w:val="none" w:sz="0" w:space="0" w:color="auto"/>
                <w:right w:val="none" w:sz="0" w:space="0" w:color="auto"/>
              </w:divBdr>
            </w:div>
            <w:div w:id="1526408003">
              <w:marLeft w:val="0"/>
              <w:marRight w:val="0"/>
              <w:marTop w:val="0"/>
              <w:marBottom w:val="0"/>
              <w:divBdr>
                <w:top w:val="none" w:sz="0" w:space="0" w:color="auto"/>
                <w:left w:val="none" w:sz="0" w:space="0" w:color="auto"/>
                <w:bottom w:val="none" w:sz="0" w:space="0" w:color="auto"/>
                <w:right w:val="none" w:sz="0" w:space="0" w:color="auto"/>
              </w:divBdr>
            </w:div>
            <w:div w:id="51274552">
              <w:marLeft w:val="0"/>
              <w:marRight w:val="0"/>
              <w:marTop w:val="0"/>
              <w:marBottom w:val="0"/>
              <w:divBdr>
                <w:top w:val="none" w:sz="0" w:space="0" w:color="auto"/>
                <w:left w:val="none" w:sz="0" w:space="0" w:color="auto"/>
                <w:bottom w:val="none" w:sz="0" w:space="0" w:color="auto"/>
                <w:right w:val="none" w:sz="0" w:space="0" w:color="auto"/>
              </w:divBdr>
            </w:div>
          </w:divsChild>
        </w:div>
        <w:div w:id="29458042">
          <w:marLeft w:val="0"/>
          <w:marRight w:val="0"/>
          <w:marTop w:val="0"/>
          <w:marBottom w:val="0"/>
          <w:divBdr>
            <w:top w:val="none" w:sz="0" w:space="0" w:color="auto"/>
            <w:left w:val="none" w:sz="0" w:space="0" w:color="auto"/>
            <w:bottom w:val="none" w:sz="0" w:space="0" w:color="auto"/>
            <w:right w:val="none" w:sz="0" w:space="0" w:color="auto"/>
          </w:divBdr>
          <w:divsChild>
            <w:div w:id="1948921372">
              <w:marLeft w:val="0"/>
              <w:marRight w:val="0"/>
              <w:marTop w:val="0"/>
              <w:marBottom w:val="0"/>
              <w:divBdr>
                <w:top w:val="none" w:sz="0" w:space="0" w:color="auto"/>
                <w:left w:val="none" w:sz="0" w:space="0" w:color="auto"/>
                <w:bottom w:val="none" w:sz="0" w:space="0" w:color="auto"/>
                <w:right w:val="none" w:sz="0" w:space="0" w:color="auto"/>
              </w:divBdr>
            </w:div>
            <w:div w:id="1892037436">
              <w:marLeft w:val="0"/>
              <w:marRight w:val="0"/>
              <w:marTop w:val="0"/>
              <w:marBottom w:val="0"/>
              <w:divBdr>
                <w:top w:val="none" w:sz="0" w:space="0" w:color="auto"/>
                <w:left w:val="none" w:sz="0" w:space="0" w:color="auto"/>
                <w:bottom w:val="none" w:sz="0" w:space="0" w:color="auto"/>
                <w:right w:val="none" w:sz="0" w:space="0" w:color="auto"/>
              </w:divBdr>
            </w:div>
            <w:div w:id="391320088">
              <w:marLeft w:val="0"/>
              <w:marRight w:val="0"/>
              <w:marTop w:val="0"/>
              <w:marBottom w:val="0"/>
              <w:divBdr>
                <w:top w:val="none" w:sz="0" w:space="0" w:color="auto"/>
                <w:left w:val="none" w:sz="0" w:space="0" w:color="auto"/>
                <w:bottom w:val="none" w:sz="0" w:space="0" w:color="auto"/>
                <w:right w:val="none" w:sz="0" w:space="0" w:color="auto"/>
              </w:divBdr>
            </w:div>
            <w:div w:id="560096183">
              <w:marLeft w:val="0"/>
              <w:marRight w:val="0"/>
              <w:marTop w:val="0"/>
              <w:marBottom w:val="0"/>
              <w:divBdr>
                <w:top w:val="none" w:sz="0" w:space="0" w:color="auto"/>
                <w:left w:val="none" w:sz="0" w:space="0" w:color="auto"/>
                <w:bottom w:val="none" w:sz="0" w:space="0" w:color="auto"/>
                <w:right w:val="none" w:sz="0" w:space="0" w:color="auto"/>
              </w:divBdr>
            </w:div>
            <w:div w:id="238096842">
              <w:marLeft w:val="0"/>
              <w:marRight w:val="0"/>
              <w:marTop w:val="0"/>
              <w:marBottom w:val="0"/>
              <w:divBdr>
                <w:top w:val="none" w:sz="0" w:space="0" w:color="auto"/>
                <w:left w:val="none" w:sz="0" w:space="0" w:color="auto"/>
                <w:bottom w:val="none" w:sz="0" w:space="0" w:color="auto"/>
                <w:right w:val="none" w:sz="0" w:space="0" w:color="auto"/>
              </w:divBdr>
            </w:div>
          </w:divsChild>
        </w:div>
        <w:div w:id="1276446646">
          <w:marLeft w:val="0"/>
          <w:marRight w:val="0"/>
          <w:marTop w:val="0"/>
          <w:marBottom w:val="0"/>
          <w:divBdr>
            <w:top w:val="none" w:sz="0" w:space="0" w:color="auto"/>
            <w:left w:val="none" w:sz="0" w:space="0" w:color="auto"/>
            <w:bottom w:val="none" w:sz="0" w:space="0" w:color="auto"/>
            <w:right w:val="none" w:sz="0" w:space="0" w:color="auto"/>
          </w:divBdr>
        </w:div>
        <w:div w:id="1217744092">
          <w:marLeft w:val="0"/>
          <w:marRight w:val="0"/>
          <w:marTop w:val="0"/>
          <w:marBottom w:val="0"/>
          <w:divBdr>
            <w:top w:val="none" w:sz="0" w:space="0" w:color="auto"/>
            <w:left w:val="none" w:sz="0" w:space="0" w:color="auto"/>
            <w:bottom w:val="none" w:sz="0" w:space="0" w:color="auto"/>
            <w:right w:val="none" w:sz="0" w:space="0" w:color="auto"/>
          </w:divBdr>
        </w:div>
        <w:div w:id="1039086599">
          <w:marLeft w:val="0"/>
          <w:marRight w:val="0"/>
          <w:marTop w:val="0"/>
          <w:marBottom w:val="0"/>
          <w:divBdr>
            <w:top w:val="none" w:sz="0" w:space="0" w:color="auto"/>
            <w:left w:val="none" w:sz="0" w:space="0" w:color="auto"/>
            <w:bottom w:val="none" w:sz="0" w:space="0" w:color="auto"/>
            <w:right w:val="none" w:sz="0" w:space="0" w:color="auto"/>
          </w:divBdr>
        </w:div>
        <w:div w:id="49231551">
          <w:marLeft w:val="0"/>
          <w:marRight w:val="0"/>
          <w:marTop w:val="0"/>
          <w:marBottom w:val="0"/>
          <w:divBdr>
            <w:top w:val="none" w:sz="0" w:space="0" w:color="auto"/>
            <w:left w:val="none" w:sz="0" w:space="0" w:color="auto"/>
            <w:bottom w:val="none" w:sz="0" w:space="0" w:color="auto"/>
            <w:right w:val="none" w:sz="0" w:space="0" w:color="auto"/>
          </w:divBdr>
        </w:div>
        <w:div w:id="1651253573">
          <w:marLeft w:val="0"/>
          <w:marRight w:val="0"/>
          <w:marTop w:val="0"/>
          <w:marBottom w:val="0"/>
          <w:divBdr>
            <w:top w:val="none" w:sz="0" w:space="0" w:color="auto"/>
            <w:left w:val="none" w:sz="0" w:space="0" w:color="auto"/>
            <w:bottom w:val="none" w:sz="0" w:space="0" w:color="auto"/>
            <w:right w:val="none" w:sz="0" w:space="0" w:color="auto"/>
          </w:divBdr>
        </w:div>
        <w:div w:id="1646541298">
          <w:marLeft w:val="0"/>
          <w:marRight w:val="0"/>
          <w:marTop w:val="0"/>
          <w:marBottom w:val="0"/>
          <w:divBdr>
            <w:top w:val="none" w:sz="0" w:space="0" w:color="auto"/>
            <w:left w:val="none" w:sz="0" w:space="0" w:color="auto"/>
            <w:bottom w:val="none" w:sz="0" w:space="0" w:color="auto"/>
            <w:right w:val="none" w:sz="0" w:space="0" w:color="auto"/>
          </w:divBdr>
          <w:divsChild>
            <w:div w:id="1825579858">
              <w:marLeft w:val="0"/>
              <w:marRight w:val="0"/>
              <w:marTop w:val="0"/>
              <w:marBottom w:val="0"/>
              <w:divBdr>
                <w:top w:val="none" w:sz="0" w:space="0" w:color="auto"/>
                <w:left w:val="none" w:sz="0" w:space="0" w:color="auto"/>
                <w:bottom w:val="none" w:sz="0" w:space="0" w:color="auto"/>
                <w:right w:val="none" w:sz="0" w:space="0" w:color="auto"/>
              </w:divBdr>
            </w:div>
            <w:div w:id="453257857">
              <w:marLeft w:val="0"/>
              <w:marRight w:val="0"/>
              <w:marTop w:val="0"/>
              <w:marBottom w:val="0"/>
              <w:divBdr>
                <w:top w:val="none" w:sz="0" w:space="0" w:color="auto"/>
                <w:left w:val="none" w:sz="0" w:space="0" w:color="auto"/>
                <w:bottom w:val="none" w:sz="0" w:space="0" w:color="auto"/>
                <w:right w:val="none" w:sz="0" w:space="0" w:color="auto"/>
              </w:divBdr>
            </w:div>
            <w:div w:id="865215175">
              <w:marLeft w:val="0"/>
              <w:marRight w:val="0"/>
              <w:marTop w:val="0"/>
              <w:marBottom w:val="0"/>
              <w:divBdr>
                <w:top w:val="none" w:sz="0" w:space="0" w:color="auto"/>
                <w:left w:val="none" w:sz="0" w:space="0" w:color="auto"/>
                <w:bottom w:val="none" w:sz="0" w:space="0" w:color="auto"/>
                <w:right w:val="none" w:sz="0" w:space="0" w:color="auto"/>
              </w:divBdr>
            </w:div>
            <w:div w:id="1271015078">
              <w:marLeft w:val="0"/>
              <w:marRight w:val="0"/>
              <w:marTop w:val="0"/>
              <w:marBottom w:val="0"/>
              <w:divBdr>
                <w:top w:val="none" w:sz="0" w:space="0" w:color="auto"/>
                <w:left w:val="none" w:sz="0" w:space="0" w:color="auto"/>
                <w:bottom w:val="none" w:sz="0" w:space="0" w:color="auto"/>
                <w:right w:val="none" w:sz="0" w:space="0" w:color="auto"/>
              </w:divBdr>
            </w:div>
            <w:div w:id="1134444117">
              <w:marLeft w:val="0"/>
              <w:marRight w:val="0"/>
              <w:marTop w:val="0"/>
              <w:marBottom w:val="0"/>
              <w:divBdr>
                <w:top w:val="none" w:sz="0" w:space="0" w:color="auto"/>
                <w:left w:val="none" w:sz="0" w:space="0" w:color="auto"/>
                <w:bottom w:val="none" w:sz="0" w:space="0" w:color="auto"/>
                <w:right w:val="none" w:sz="0" w:space="0" w:color="auto"/>
              </w:divBdr>
            </w:div>
          </w:divsChild>
        </w:div>
        <w:div w:id="1074859400">
          <w:marLeft w:val="0"/>
          <w:marRight w:val="0"/>
          <w:marTop w:val="0"/>
          <w:marBottom w:val="0"/>
          <w:divBdr>
            <w:top w:val="none" w:sz="0" w:space="0" w:color="auto"/>
            <w:left w:val="none" w:sz="0" w:space="0" w:color="auto"/>
            <w:bottom w:val="none" w:sz="0" w:space="0" w:color="auto"/>
            <w:right w:val="none" w:sz="0" w:space="0" w:color="auto"/>
          </w:divBdr>
          <w:divsChild>
            <w:div w:id="394474093">
              <w:marLeft w:val="0"/>
              <w:marRight w:val="0"/>
              <w:marTop w:val="0"/>
              <w:marBottom w:val="0"/>
              <w:divBdr>
                <w:top w:val="none" w:sz="0" w:space="0" w:color="auto"/>
                <w:left w:val="none" w:sz="0" w:space="0" w:color="auto"/>
                <w:bottom w:val="none" w:sz="0" w:space="0" w:color="auto"/>
                <w:right w:val="none" w:sz="0" w:space="0" w:color="auto"/>
              </w:divBdr>
            </w:div>
            <w:div w:id="286744948">
              <w:marLeft w:val="0"/>
              <w:marRight w:val="0"/>
              <w:marTop w:val="0"/>
              <w:marBottom w:val="0"/>
              <w:divBdr>
                <w:top w:val="none" w:sz="0" w:space="0" w:color="auto"/>
                <w:left w:val="none" w:sz="0" w:space="0" w:color="auto"/>
                <w:bottom w:val="none" w:sz="0" w:space="0" w:color="auto"/>
                <w:right w:val="none" w:sz="0" w:space="0" w:color="auto"/>
              </w:divBdr>
            </w:div>
            <w:div w:id="1373074659">
              <w:marLeft w:val="0"/>
              <w:marRight w:val="0"/>
              <w:marTop w:val="0"/>
              <w:marBottom w:val="0"/>
              <w:divBdr>
                <w:top w:val="none" w:sz="0" w:space="0" w:color="auto"/>
                <w:left w:val="none" w:sz="0" w:space="0" w:color="auto"/>
                <w:bottom w:val="none" w:sz="0" w:space="0" w:color="auto"/>
                <w:right w:val="none" w:sz="0" w:space="0" w:color="auto"/>
              </w:divBdr>
            </w:div>
            <w:div w:id="1835680497">
              <w:marLeft w:val="0"/>
              <w:marRight w:val="0"/>
              <w:marTop w:val="0"/>
              <w:marBottom w:val="0"/>
              <w:divBdr>
                <w:top w:val="none" w:sz="0" w:space="0" w:color="auto"/>
                <w:left w:val="none" w:sz="0" w:space="0" w:color="auto"/>
                <w:bottom w:val="none" w:sz="0" w:space="0" w:color="auto"/>
                <w:right w:val="none" w:sz="0" w:space="0" w:color="auto"/>
              </w:divBdr>
            </w:div>
          </w:divsChild>
        </w:div>
        <w:div w:id="1900627931">
          <w:marLeft w:val="0"/>
          <w:marRight w:val="0"/>
          <w:marTop w:val="0"/>
          <w:marBottom w:val="0"/>
          <w:divBdr>
            <w:top w:val="none" w:sz="0" w:space="0" w:color="auto"/>
            <w:left w:val="none" w:sz="0" w:space="0" w:color="auto"/>
            <w:bottom w:val="none" w:sz="0" w:space="0" w:color="auto"/>
            <w:right w:val="none" w:sz="0" w:space="0" w:color="auto"/>
          </w:divBdr>
          <w:divsChild>
            <w:div w:id="1222643204">
              <w:marLeft w:val="0"/>
              <w:marRight w:val="0"/>
              <w:marTop w:val="0"/>
              <w:marBottom w:val="0"/>
              <w:divBdr>
                <w:top w:val="none" w:sz="0" w:space="0" w:color="auto"/>
                <w:left w:val="none" w:sz="0" w:space="0" w:color="auto"/>
                <w:bottom w:val="none" w:sz="0" w:space="0" w:color="auto"/>
                <w:right w:val="none" w:sz="0" w:space="0" w:color="auto"/>
              </w:divBdr>
            </w:div>
            <w:div w:id="847326181">
              <w:marLeft w:val="0"/>
              <w:marRight w:val="0"/>
              <w:marTop w:val="0"/>
              <w:marBottom w:val="0"/>
              <w:divBdr>
                <w:top w:val="none" w:sz="0" w:space="0" w:color="auto"/>
                <w:left w:val="none" w:sz="0" w:space="0" w:color="auto"/>
                <w:bottom w:val="none" w:sz="0" w:space="0" w:color="auto"/>
                <w:right w:val="none" w:sz="0" w:space="0" w:color="auto"/>
              </w:divBdr>
            </w:div>
            <w:div w:id="2058775488">
              <w:marLeft w:val="0"/>
              <w:marRight w:val="0"/>
              <w:marTop w:val="0"/>
              <w:marBottom w:val="0"/>
              <w:divBdr>
                <w:top w:val="none" w:sz="0" w:space="0" w:color="auto"/>
                <w:left w:val="none" w:sz="0" w:space="0" w:color="auto"/>
                <w:bottom w:val="none" w:sz="0" w:space="0" w:color="auto"/>
                <w:right w:val="none" w:sz="0" w:space="0" w:color="auto"/>
              </w:divBdr>
            </w:div>
            <w:div w:id="1378821285">
              <w:marLeft w:val="0"/>
              <w:marRight w:val="0"/>
              <w:marTop w:val="0"/>
              <w:marBottom w:val="0"/>
              <w:divBdr>
                <w:top w:val="none" w:sz="0" w:space="0" w:color="auto"/>
                <w:left w:val="none" w:sz="0" w:space="0" w:color="auto"/>
                <w:bottom w:val="none" w:sz="0" w:space="0" w:color="auto"/>
                <w:right w:val="none" w:sz="0" w:space="0" w:color="auto"/>
              </w:divBdr>
            </w:div>
          </w:divsChild>
        </w:div>
        <w:div w:id="818688051">
          <w:marLeft w:val="0"/>
          <w:marRight w:val="0"/>
          <w:marTop w:val="0"/>
          <w:marBottom w:val="0"/>
          <w:divBdr>
            <w:top w:val="none" w:sz="0" w:space="0" w:color="auto"/>
            <w:left w:val="none" w:sz="0" w:space="0" w:color="auto"/>
            <w:bottom w:val="none" w:sz="0" w:space="0" w:color="auto"/>
            <w:right w:val="none" w:sz="0" w:space="0" w:color="auto"/>
          </w:divBdr>
        </w:div>
        <w:div w:id="889652490">
          <w:marLeft w:val="0"/>
          <w:marRight w:val="0"/>
          <w:marTop w:val="0"/>
          <w:marBottom w:val="0"/>
          <w:divBdr>
            <w:top w:val="none" w:sz="0" w:space="0" w:color="auto"/>
            <w:left w:val="none" w:sz="0" w:space="0" w:color="auto"/>
            <w:bottom w:val="none" w:sz="0" w:space="0" w:color="auto"/>
            <w:right w:val="none" w:sz="0" w:space="0" w:color="auto"/>
          </w:divBdr>
        </w:div>
        <w:div w:id="1529639742">
          <w:marLeft w:val="0"/>
          <w:marRight w:val="0"/>
          <w:marTop w:val="0"/>
          <w:marBottom w:val="0"/>
          <w:divBdr>
            <w:top w:val="none" w:sz="0" w:space="0" w:color="auto"/>
            <w:left w:val="none" w:sz="0" w:space="0" w:color="auto"/>
            <w:bottom w:val="none" w:sz="0" w:space="0" w:color="auto"/>
            <w:right w:val="none" w:sz="0" w:space="0" w:color="auto"/>
          </w:divBdr>
        </w:div>
        <w:div w:id="703556966">
          <w:marLeft w:val="0"/>
          <w:marRight w:val="0"/>
          <w:marTop w:val="0"/>
          <w:marBottom w:val="0"/>
          <w:divBdr>
            <w:top w:val="none" w:sz="0" w:space="0" w:color="auto"/>
            <w:left w:val="none" w:sz="0" w:space="0" w:color="auto"/>
            <w:bottom w:val="none" w:sz="0" w:space="0" w:color="auto"/>
            <w:right w:val="none" w:sz="0" w:space="0" w:color="auto"/>
          </w:divBdr>
        </w:div>
        <w:div w:id="339310432">
          <w:marLeft w:val="0"/>
          <w:marRight w:val="0"/>
          <w:marTop w:val="0"/>
          <w:marBottom w:val="0"/>
          <w:divBdr>
            <w:top w:val="none" w:sz="0" w:space="0" w:color="auto"/>
            <w:left w:val="none" w:sz="0" w:space="0" w:color="auto"/>
            <w:bottom w:val="none" w:sz="0" w:space="0" w:color="auto"/>
            <w:right w:val="none" w:sz="0" w:space="0" w:color="auto"/>
          </w:divBdr>
        </w:div>
        <w:div w:id="1074397188">
          <w:marLeft w:val="0"/>
          <w:marRight w:val="0"/>
          <w:marTop w:val="0"/>
          <w:marBottom w:val="0"/>
          <w:divBdr>
            <w:top w:val="none" w:sz="0" w:space="0" w:color="auto"/>
            <w:left w:val="none" w:sz="0" w:space="0" w:color="auto"/>
            <w:bottom w:val="none" w:sz="0" w:space="0" w:color="auto"/>
            <w:right w:val="none" w:sz="0" w:space="0" w:color="auto"/>
          </w:divBdr>
        </w:div>
        <w:div w:id="251091399">
          <w:marLeft w:val="0"/>
          <w:marRight w:val="0"/>
          <w:marTop w:val="0"/>
          <w:marBottom w:val="0"/>
          <w:divBdr>
            <w:top w:val="none" w:sz="0" w:space="0" w:color="auto"/>
            <w:left w:val="none" w:sz="0" w:space="0" w:color="auto"/>
            <w:bottom w:val="none" w:sz="0" w:space="0" w:color="auto"/>
            <w:right w:val="none" w:sz="0" w:space="0" w:color="auto"/>
          </w:divBdr>
        </w:div>
        <w:div w:id="1362971809">
          <w:marLeft w:val="0"/>
          <w:marRight w:val="0"/>
          <w:marTop w:val="0"/>
          <w:marBottom w:val="0"/>
          <w:divBdr>
            <w:top w:val="none" w:sz="0" w:space="0" w:color="auto"/>
            <w:left w:val="none" w:sz="0" w:space="0" w:color="auto"/>
            <w:bottom w:val="none" w:sz="0" w:space="0" w:color="auto"/>
            <w:right w:val="none" w:sz="0" w:space="0" w:color="auto"/>
          </w:divBdr>
        </w:div>
        <w:div w:id="1305768346">
          <w:marLeft w:val="0"/>
          <w:marRight w:val="0"/>
          <w:marTop w:val="0"/>
          <w:marBottom w:val="0"/>
          <w:divBdr>
            <w:top w:val="none" w:sz="0" w:space="0" w:color="auto"/>
            <w:left w:val="none" w:sz="0" w:space="0" w:color="auto"/>
            <w:bottom w:val="none" w:sz="0" w:space="0" w:color="auto"/>
            <w:right w:val="none" w:sz="0" w:space="0" w:color="auto"/>
          </w:divBdr>
        </w:div>
        <w:div w:id="1060206368">
          <w:marLeft w:val="0"/>
          <w:marRight w:val="0"/>
          <w:marTop w:val="0"/>
          <w:marBottom w:val="0"/>
          <w:divBdr>
            <w:top w:val="none" w:sz="0" w:space="0" w:color="auto"/>
            <w:left w:val="none" w:sz="0" w:space="0" w:color="auto"/>
            <w:bottom w:val="none" w:sz="0" w:space="0" w:color="auto"/>
            <w:right w:val="none" w:sz="0" w:space="0" w:color="auto"/>
          </w:divBdr>
        </w:div>
        <w:div w:id="1048844897">
          <w:marLeft w:val="0"/>
          <w:marRight w:val="0"/>
          <w:marTop w:val="0"/>
          <w:marBottom w:val="0"/>
          <w:divBdr>
            <w:top w:val="none" w:sz="0" w:space="0" w:color="auto"/>
            <w:left w:val="none" w:sz="0" w:space="0" w:color="auto"/>
            <w:bottom w:val="none" w:sz="0" w:space="0" w:color="auto"/>
            <w:right w:val="none" w:sz="0" w:space="0" w:color="auto"/>
          </w:divBdr>
        </w:div>
        <w:div w:id="369841121">
          <w:marLeft w:val="0"/>
          <w:marRight w:val="0"/>
          <w:marTop w:val="0"/>
          <w:marBottom w:val="0"/>
          <w:divBdr>
            <w:top w:val="none" w:sz="0" w:space="0" w:color="auto"/>
            <w:left w:val="none" w:sz="0" w:space="0" w:color="auto"/>
            <w:bottom w:val="none" w:sz="0" w:space="0" w:color="auto"/>
            <w:right w:val="none" w:sz="0" w:space="0" w:color="auto"/>
          </w:divBdr>
        </w:div>
        <w:div w:id="242221426">
          <w:marLeft w:val="0"/>
          <w:marRight w:val="0"/>
          <w:marTop w:val="0"/>
          <w:marBottom w:val="0"/>
          <w:divBdr>
            <w:top w:val="none" w:sz="0" w:space="0" w:color="auto"/>
            <w:left w:val="none" w:sz="0" w:space="0" w:color="auto"/>
            <w:bottom w:val="none" w:sz="0" w:space="0" w:color="auto"/>
            <w:right w:val="none" w:sz="0" w:space="0" w:color="auto"/>
          </w:divBdr>
        </w:div>
        <w:div w:id="2070834619">
          <w:marLeft w:val="0"/>
          <w:marRight w:val="0"/>
          <w:marTop w:val="0"/>
          <w:marBottom w:val="0"/>
          <w:divBdr>
            <w:top w:val="none" w:sz="0" w:space="0" w:color="auto"/>
            <w:left w:val="none" w:sz="0" w:space="0" w:color="auto"/>
            <w:bottom w:val="none" w:sz="0" w:space="0" w:color="auto"/>
            <w:right w:val="none" w:sz="0" w:space="0" w:color="auto"/>
          </w:divBdr>
        </w:div>
        <w:div w:id="1211723330">
          <w:marLeft w:val="0"/>
          <w:marRight w:val="0"/>
          <w:marTop w:val="0"/>
          <w:marBottom w:val="0"/>
          <w:divBdr>
            <w:top w:val="none" w:sz="0" w:space="0" w:color="auto"/>
            <w:left w:val="none" w:sz="0" w:space="0" w:color="auto"/>
            <w:bottom w:val="none" w:sz="0" w:space="0" w:color="auto"/>
            <w:right w:val="none" w:sz="0" w:space="0" w:color="auto"/>
          </w:divBdr>
        </w:div>
        <w:div w:id="1897736000">
          <w:marLeft w:val="0"/>
          <w:marRight w:val="0"/>
          <w:marTop w:val="0"/>
          <w:marBottom w:val="0"/>
          <w:divBdr>
            <w:top w:val="none" w:sz="0" w:space="0" w:color="auto"/>
            <w:left w:val="none" w:sz="0" w:space="0" w:color="auto"/>
            <w:bottom w:val="none" w:sz="0" w:space="0" w:color="auto"/>
            <w:right w:val="none" w:sz="0" w:space="0" w:color="auto"/>
          </w:divBdr>
        </w:div>
        <w:div w:id="1208949784">
          <w:marLeft w:val="0"/>
          <w:marRight w:val="0"/>
          <w:marTop w:val="0"/>
          <w:marBottom w:val="0"/>
          <w:divBdr>
            <w:top w:val="none" w:sz="0" w:space="0" w:color="auto"/>
            <w:left w:val="none" w:sz="0" w:space="0" w:color="auto"/>
            <w:bottom w:val="none" w:sz="0" w:space="0" w:color="auto"/>
            <w:right w:val="none" w:sz="0" w:space="0" w:color="auto"/>
          </w:divBdr>
        </w:div>
        <w:div w:id="1360204731">
          <w:marLeft w:val="0"/>
          <w:marRight w:val="0"/>
          <w:marTop w:val="0"/>
          <w:marBottom w:val="0"/>
          <w:divBdr>
            <w:top w:val="none" w:sz="0" w:space="0" w:color="auto"/>
            <w:left w:val="none" w:sz="0" w:space="0" w:color="auto"/>
            <w:bottom w:val="none" w:sz="0" w:space="0" w:color="auto"/>
            <w:right w:val="none" w:sz="0" w:space="0" w:color="auto"/>
          </w:divBdr>
          <w:divsChild>
            <w:div w:id="1391611274">
              <w:marLeft w:val="-75"/>
              <w:marRight w:val="0"/>
              <w:marTop w:val="30"/>
              <w:marBottom w:val="30"/>
              <w:divBdr>
                <w:top w:val="none" w:sz="0" w:space="0" w:color="auto"/>
                <w:left w:val="none" w:sz="0" w:space="0" w:color="auto"/>
                <w:bottom w:val="none" w:sz="0" w:space="0" w:color="auto"/>
                <w:right w:val="none" w:sz="0" w:space="0" w:color="auto"/>
              </w:divBdr>
              <w:divsChild>
                <w:div w:id="1251356656">
                  <w:marLeft w:val="0"/>
                  <w:marRight w:val="0"/>
                  <w:marTop w:val="0"/>
                  <w:marBottom w:val="0"/>
                  <w:divBdr>
                    <w:top w:val="none" w:sz="0" w:space="0" w:color="auto"/>
                    <w:left w:val="none" w:sz="0" w:space="0" w:color="auto"/>
                    <w:bottom w:val="none" w:sz="0" w:space="0" w:color="auto"/>
                    <w:right w:val="none" w:sz="0" w:space="0" w:color="auto"/>
                  </w:divBdr>
                  <w:divsChild>
                    <w:div w:id="1557739499">
                      <w:marLeft w:val="0"/>
                      <w:marRight w:val="0"/>
                      <w:marTop w:val="0"/>
                      <w:marBottom w:val="0"/>
                      <w:divBdr>
                        <w:top w:val="none" w:sz="0" w:space="0" w:color="auto"/>
                        <w:left w:val="none" w:sz="0" w:space="0" w:color="auto"/>
                        <w:bottom w:val="none" w:sz="0" w:space="0" w:color="auto"/>
                        <w:right w:val="none" w:sz="0" w:space="0" w:color="auto"/>
                      </w:divBdr>
                    </w:div>
                  </w:divsChild>
                </w:div>
                <w:div w:id="1826823943">
                  <w:marLeft w:val="0"/>
                  <w:marRight w:val="0"/>
                  <w:marTop w:val="0"/>
                  <w:marBottom w:val="0"/>
                  <w:divBdr>
                    <w:top w:val="none" w:sz="0" w:space="0" w:color="auto"/>
                    <w:left w:val="none" w:sz="0" w:space="0" w:color="auto"/>
                    <w:bottom w:val="none" w:sz="0" w:space="0" w:color="auto"/>
                    <w:right w:val="none" w:sz="0" w:space="0" w:color="auto"/>
                  </w:divBdr>
                  <w:divsChild>
                    <w:div w:id="720132352">
                      <w:marLeft w:val="0"/>
                      <w:marRight w:val="0"/>
                      <w:marTop w:val="0"/>
                      <w:marBottom w:val="0"/>
                      <w:divBdr>
                        <w:top w:val="none" w:sz="0" w:space="0" w:color="auto"/>
                        <w:left w:val="none" w:sz="0" w:space="0" w:color="auto"/>
                        <w:bottom w:val="none" w:sz="0" w:space="0" w:color="auto"/>
                        <w:right w:val="none" w:sz="0" w:space="0" w:color="auto"/>
                      </w:divBdr>
                    </w:div>
                    <w:div w:id="170217908">
                      <w:marLeft w:val="0"/>
                      <w:marRight w:val="0"/>
                      <w:marTop w:val="0"/>
                      <w:marBottom w:val="0"/>
                      <w:divBdr>
                        <w:top w:val="none" w:sz="0" w:space="0" w:color="auto"/>
                        <w:left w:val="none" w:sz="0" w:space="0" w:color="auto"/>
                        <w:bottom w:val="none" w:sz="0" w:space="0" w:color="auto"/>
                        <w:right w:val="none" w:sz="0" w:space="0" w:color="auto"/>
                      </w:divBdr>
                    </w:div>
                    <w:div w:id="56173913">
                      <w:marLeft w:val="0"/>
                      <w:marRight w:val="0"/>
                      <w:marTop w:val="0"/>
                      <w:marBottom w:val="0"/>
                      <w:divBdr>
                        <w:top w:val="none" w:sz="0" w:space="0" w:color="auto"/>
                        <w:left w:val="none" w:sz="0" w:space="0" w:color="auto"/>
                        <w:bottom w:val="none" w:sz="0" w:space="0" w:color="auto"/>
                        <w:right w:val="none" w:sz="0" w:space="0" w:color="auto"/>
                      </w:divBdr>
                    </w:div>
                  </w:divsChild>
                </w:div>
                <w:div w:id="1962297450">
                  <w:marLeft w:val="0"/>
                  <w:marRight w:val="0"/>
                  <w:marTop w:val="0"/>
                  <w:marBottom w:val="0"/>
                  <w:divBdr>
                    <w:top w:val="none" w:sz="0" w:space="0" w:color="auto"/>
                    <w:left w:val="none" w:sz="0" w:space="0" w:color="auto"/>
                    <w:bottom w:val="none" w:sz="0" w:space="0" w:color="auto"/>
                    <w:right w:val="none" w:sz="0" w:space="0" w:color="auto"/>
                  </w:divBdr>
                  <w:divsChild>
                    <w:div w:id="1385520461">
                      <w:marLeft w:val="0"/>
                      <w:marRight w:val="0"/>
                      <w:marTop w:val="0"/>
                      <w:marBottom w:val="0"/>
                      <w:divBdr>
                        <w:top w:val="none" w:sz="0" w:space="0" w:color="auto"/>
                        <w:left w:val="none" w:sz="0" w:space="0" w:color="auto"/>
                        <w:bottom w:val="none" w:sz="0" w:space="0" w:color="auto"/>
                        <w:right w:val="none" w:sz="0" w:space="0" w:color="auto"/>
                      </w:divBdr>
                    </w:div>
                  </w:divsChild>
                </w:div>
                <w:div w:id="1293975344">
                  <w:marLeft w:val="0"/>
                  <w:marRight w:val="0"/>
                  <w:marTop w:val="0"/>
                  <w:marBottom w:val="0"/>
                  <w:divBdr>
                    <w:top w:val="none" w:sz="0" w:space="0" w:color="auto"/>
                    <w:left w:val="none" w:sz="0" w:space="0" w:color="auto"/>
                    <w:bottom w:val="none" w:sz="0" w:space="0" w:color="auto"/>
                    <w:right w:val="none" w:sz="0" w:space="0" w:color="auto"/>
                  </w:divBdr>
                  <w:divsChild>
                    <w:div w:id="962032894">
                      <w:marLeft w:val="0"/>
                      <w:marRight w:val="0"/>
                      <w:marTop w:val="0"/>
                      <w:marBottom w:val="0"/>
                      <w:divBdr>
                        <w:top w:val="none" w:sz="0" w:space="0" w:color="auto"/>
                        <w:left w:val="none" w:sz="0" w:space="0" w:color="auto"/>
                        <w:bottom w:val="none" w:sz="0" w:space="0" w:color="auto"/>
                        <w:right w:val="none" w:sz="0" w:space="0" w:color="auto"/>
                      </w:divBdr>
                    </w:div>
                  </w:divsChild>
                </w:div>
                <w:div w:id="1881429702">
                  <w:marLeft w:val="0"/>
                  <w:marRight w:val="0"/>
                  <w:marTop w:val="0"/>
                  <w:marBottom w:val="0"/>
                  <w:divBdr>
                    <w:top w:val="none" w:sz="0" w:space="0" w:color="auto"/>
                    <w:left w:val="none" w:sz="0" w:space="0" w:color="auto"/>
                    <w:bottom w:val="none" w:sz="0" w:space="0" w:color="auto"/>
                    <w:right w:val="none" w:sz="0" w:space="0" w:color="auto"/>
                  </w:divBdr>
                  <w:divsChild>
                    <w:div w:id="161118006">
                      <w:marLeft w:val="0"/>
                      <w:marRight w:val="0"/>
                      <w:marTop w:val="0"/>
                      <w:marBottom w:val="0"/>
                      <w:divBdr>
                        <w:top w:val="none" w:sz="0" w:space="0" w:color="auto"/>
                        <w:left w:val="none" w:sz="0" w:space="0" w:color="auto"/>
                        <w:bottom w:val="none" w:sz="0" w:space="0" w:color="auto"/>
                        <w:right w:val="none" w:sz="0" w:space="0" w:color="auto"/>
                      </w:divBdr>
                    </w:div>
                  </w:divsChild>
                </w:div>
                <w:div w:id="1036926555">
                  <w:marLeft w:val="0"/>
                  <w:marRight w:val="0"/>
                  <w:marTop w:val="0"/>
                  <w:marBottom w:val="0"/>
                  <w:divBdr>
                    <w:top w:val="none" w:sz="0" w:space="0" w:color="auto"/>
                    <w:left w:val="none" w:sz="0" w:space="0" w:color="auto"/>
                    <w:bottom w:val="none" w:sz="0" w:space="0" w:color="auto"/>
                    <w:right w:val="none" w:sz="0" w:space="0" w:color="auto"/>
                  </w:divBdr>
                  <w:divsChild>
                    <w:div w:id="48001257">
                      <w:marLeft w:val="0"/>
                      <w:marRight w:val="0"/>
                      <w:marTop w:val="0"/>
                      <w:marBottom w:val="0"/>
                      <w:divBdr>
                        <w:top w:val="none" w:sz="0" w:space="0" w:color="auto"/>
                        <w:left w:val="none" w:sz="0" w:space="0" w:color="auto"/>
                        <w:bottom w:val="none" w:sz="0" w:space="0" w:color="auto"/>
                        <w:right w:val="none" w:sz="0" w:space="0" w:color="auto"/>
                      </w:divBdr>
                    </w:div>
                  </w:divsChild>
                </w:div>
                <w:div w:id="1628851504">
                  <w:marLeft w:val="0"/>
                  <w:marRight w:val="0"/>
                  <w:marTop w:val="0"/>
                  <w:marBottom w:val="0"/>
                  <w:divBdr>
                    <w:top w:val="none" w:sz="0" w:space="0" w:color="auto"/>
                    <w:left w:val="none" w:sz="0" w:space="0" w:color="auto"/>
                    <w:bottom w:val="none" w:sz="0" w:space="0" w:color="auto"/>
                    <w:right w:val="none" w:sz="0" w:space="0" w:color="auto"/>
                  </w:divBdr>
                  <w:divsChild>
                    <w:div w:id="1175193676">
                      <w:marLeft w:val="0"/>
                      <w:marRight w:val="0"/>
                      <w:marTop w:val="0"/>
                      <w:marBottom w:val="0"/>
                      <w:divBdr>
                        <w:top w:val="none" w:sz="0" w:space="0" w:color="auto"/>
                        <w:left w:val="none" w:sz="0" w:space="0" w:color="auto"/>
                        <w:bottom w:val="none" w:sz="0" w:space="0" w:color="auto"/>
                        <w:right w:val="none" w:sz="0" w:space="0" w:color="auto"/>
                      </w:divBdr>
                    </w:div>
                  </w:divsChild>
                </w:div>
                <w:div w:id="1474172682">
                  <w:marLeft w:val="0"/>
                  <w:marRight w:val="0"/>
                  <w:marTop w:val="0"/>
                  <w:marBottom w:val="0"/>
                  <w:divBdr>
                    <w:top w:val="none" w:sz="0" w:space="0" w:color="auto"/>
                    <w:left w:val="none" w:sz="0" w:space="0" w:color="auto"/>
                    <w:bottom w:val="none" w:sz="0" w:space="0" w:color="auto"/>
                    <w:right w:val="none" w:sz="0" w:space="0" w:color="auto"/>
                  </w:divBdr>
                  <w:divsChild>
                    <w:div w:id="1250771898">
                      <w:marLeft w:val="0"/>
                      <w:marRight w:val="0"/>
                      <w:marTop w:val="0"/>
                      <w:marBottom w:val="0"/>
                      <w:divBdr>
                        <w:top w:val="none" w:sz="0" w:space="0" w:color="auto"/>
                        <w:left w:val="none" w:sz="0" w:space="0" w:color="auto"/>
                        <w:bottom w:val="none" w:sz="0" w:space="0" w:color="auto"/>
                        <w:right w:val="none" w:sz="0" w:space="0" w:color="auto"/>
                      </w:divBdr>
                    </w:div>
                  </w:divsChild>
                </w:div>
                <w:div w:id="1425955561">
                  <w:marLeft w:val="0"/>
                  <w:marRight w:val="0"/>
                  <w:marTop w:val="0"/>
                  <w:marBottom w:val="0"/>
                  <w:divBdr>
                    <w:top w:val="none" w:sz="0" w:space="0" w:color="auto"/>
                    <w:left w:val="none" w:sz="0" w:space="0" w:color="auto"/>
                    <w:bottom w:val="none" w:sz="0" w:space="0" w:color="auto"/>
                    <w:right w:val="none" w:sz="0" w:space="0" w:color="auto"/>
                  </w:divBdr>
                  <w:divsChild>
                    <w:div w:id="1553662071">
                      <w:marLeft w:val="0"/>
                      <w:marRight w:val="0"/>
                      <w:marTop w:val="0"/>
                      <w:marBottom w:val="0"/>
                      <w:divBdr>
                        <w:top w:val="none" w:sz="0" w:space="0" w:color="auto"/>
                        <w:left w:val="none" w:sz="0" w:space="0" w:color="auto"/>
                        <w:bottom w:val="none" w:sz="0" w:space="0" w:color="auto"/>
                        <w:right w:val="none" w:sz="0" w:space="0" w:color="auto"/>
                      </w:divBdr>
                    </w:div>
                  </w:divsChild>
                </w:div>
                <w:div w:id="1706827893">
                  <w:marLeft w:val="0"/>
                  <w:marRight w:val="0"/>
                  <w:marTop w:val="0"/>
                  <w:marBottom w:val="0"/>
                  <w:divBdr>
                    <w:top w:val="none" w:sz="0" w:space="0" w:color="auto"/>
                    <w:left w:val="none" w:sz="0" w:space="0" w:color="auto"/>
                    <w:bottom w:val="none" w:sz="0" w:space="0" w:color="auto"/>
                    <w:right w:val="none" w:sz="0" w:space="0" w:color="auto"/>
                  </w:divBdr>
                  <w:divsChild>
                    <w:div w:id="825125698">
                      <w:marLeft w:val="0"/>
                      <w:marRight w:val="0"/>
                      <w:marTop w:val="0"/>
                      <w:marBottom w:val="0"/>
                      <w:divBdr>
                        <w:top w:val="none" w:sz="0" w:space="0" w:color="auto"/>
                        <w:left w:val="none" w:sz="0" w:space="0" w:color="auto"/>
                        <w:bottom w:val="none" w:sz="0" w:space="0" w:color="auto"/>
                        <w:right w:val="none" w:sz="0" w:space="0" w:color="auto"/>
                      </w:divBdr>
                    </w:div>
                  </w:divsChild>
                </w:div>
                <w:div w:id="662587393">
                  <w:marLeft w:val="0"/>
                  <w:marRight w:val="0"/>
                  <w:marTop w:val="0"/>
                  <w:marBottom w:val="0"/>
                  <w:divBdr>
                    <w:top w:val="none" w:sz="0" w:space="0" w:color="auto"/>
                    <w:left w:val="none" w:sz="0" w:space="0" w:color="auto"/>
                    <w:bottom w:val="none" w:sz="0" w:space="0" w:color="auto"/>
                    <w:right w:val="none" w:sz="0" w:space="0" w:color="auto"/>
                  </w:divBdr>
                  <w:divsChild>
                    <w:div w:id="1242640769">
                      <w:marLeft w:val="0"/>
                      <w:marRight w:val="0"/>
                      <w:marTop w:val="0"/>
                      <w:marBottom w:val="0"/>
                      <w:divBdr>
                        <w:top w:val="none" w:sz="0" w:space="0" w:color="auto"/>
                        <w:left w:val="none" w:sz="0" w:space="0" w:color="auto"/>
                        <w:bottom w:val="none" w:sz="0" w:space="0" w:color="auto"/>
                        <w:right w:val="none" w:sz="0" w:space="0" w:color="auto"/>
                      </w:divBdr>
                    </w:div>
                  </w:divsChild>
                </w:div>
                <w:div w:id="2006279756">
                  <w:marLeft w:val="0"/>
                  <w:marRight w:val="0"/>
                  <w:marTop w:val="0"/>
                  <w:marBottom w:val="0"/>
                  <w:divBdr>
                    <w:top w:val="none" w:sz="0" w:space="0" w:color="auto"/>
                    <w:left w:val="none" w:sz="0" w:space="0" w:color="auto"/>
                    <w:bottom w:val="none" w:sz="0" w:space="0" w:color="auto"/>
                    <w:right w:val="none" w:sz="0" w:space="0" w:color="auto"/>
                  </w:divBdr>
                  <w:divsChild>
                    <w:div w:id="1863976850">
                      <w:marLeft w:val="0"/>
                      <w:marRight w:val="0"/>
                      <w:marTop w:val="0"/>
                      <w:marBottom w:val="0"/>
                      <w:divBdr>
                        <w:top w:val="none" w:sz="0" w:space="0" w:color="auto"/>
                        <w:left w:val="none" w:sz="0" w:space="0" w:color="auto"/>
                        <w:bottom w:val="none" w:sz="0" w:space="0" w:color="auto"/>
                        <w:right w:val="none" w:sz="0" w:space="0" w:color="auto"/>
                      </w:divBdr>
                    </w:div>
                  </w:divsChild>
                </w:div>
                <w:div w:id="2083217946">
                  <w:marLeft w:val="0"/>
                  <w:marRight w:val="0"/>
                  <w:marTop w:val="0"/>
                  <w:marBottom w:val="0"/>
                  <w:divBdr>
                    <w:top w:val="none" w:sz="0" w:space="0" w:color="auto"/>
                    <w:left w:val="none" w:sz="0" w:space="0" w:color="auto"/>
                    <w:bottom w:val="none" w:sz="0" w:space="0" w:color="auto"/>
                    <w:right w:val="none" w:sz="0" w:space="0" w:color="auto"/>
                  </w:divBdr>
                  <w:divsChild>
                    <w:div w:id="282855584">
                      <w:marLeft w:val="0"/>
                      <w:marRight w:val="0"/>
                      <w:marTop w:val="0"/>
                      <w:marBottom w:val="0"/>
                      <w:divBdr>
                        <w:top w:val="none" w:sz="0" w:space="0" w:color="auto"/>
                        <w:left w:val="none" w:sz="0" w:space="0" w:color="auto"/>
                        <w:bottom w:val="none" w:sz="0" w:space="0" w:color="auto"/>
                        <w:right w:val="none" w:sz="0" w:space="0" w:color="auto"/>
                      </w:divBdr>
                    </w:div>
                  </w:divsChild>
                </w:div>
                <w:div w:id="219632377">
                  <w:marLeft w:val="0"/>
                  <w:marRight w:val="0"/>
                  <w:marTop w:val="0"/>
                  <w:marBottom w:val="0"/>
                  <w:divBdr>
                    <w:top w:val="none" w:sz="0" w:space="0" w:color="auto"/>
                    <w:left w:val="none" w:sz="0" w:space="0" w:color="auto"/>
                    <w:bottom w:val="none" w:sz="0" w:space="0" w:color="auto"/>
                    <w:right w:val="none" w:sz="0" w:space="0" w:color="auto"/>
                  </w:divBdr>
                  <w:divsChild>
                    <w:div w:id="358314169">
                      <w:marLeft w:val="0"/>
                      <w:marRight w:val="0"/>
                      <w:marTop w:val="0"/>
                      <w:marBottom w:val="0"/>
                      <w:divBdr>
                        <w:top w:val="none" w:sz="0" w:space="0" w:color="auto"/>
                        <w:left w:val="none" w:sz="0" w:space="0" w:color="auto"/>
                        <w:bottom w:val="none" w:sz="0" w:space="0" w:color="auto"/>
                        <w:right w:val="none" w:sz="0" w:space="0" w:color="auto"/>
                      </w:divBdr>
                    </w:div>
                  </w:divsChild>
                </w:div>
                <w:div w:id="322588734">
                  <w:marLeft w:val="0"/>
                  <w:marRight w:val="0"/>
                  <w:marTop w:val="0"/>
                  <w:marBottom w:val="0"/>
                  <w:divBdr>
                    <w:top w:val="none" w:sz="0" w:space="0" w:color="auto"/>
                    <w:left w:val="none" w:sz="0" w:space="0" w:color="auto"/>
                    <w:bottom w:val="none" w:sz="0" w:space="0" w:color="auto"/>
                    <w:right w:val="none" w:sz="0" w:space="0" w:color="auto"/>
                  </w:divBdr>
                  <w:divsChild>
                    <w:div w:id="1105150200">
                      <w:marLeft w:val="0"/>
                      <w:marRight w:val="0"/>
                      <w:marTop w:val="0"/>
                      <w:marBottom w:val="0"/>
                      <w:divBdr>
                        <w:top w:val="none" w:sz="0" w:space="0" w:color="auto"/>
                        <w:left w:val="none" w:sz="0" w:space="0" w:color="auto"/>
                        <w:bottom w:val="none" w:sz="0" w:space="0" w:color="auto"/>
                        <w:right w:val="none" w:sz="0" w:space="0" w:color="auto"/>
                      </w:divBdr>
                    </w:div>
                  </w:divsChild>
                </w:div>
                <w:div w:id="1559972362">
                  <w:marLeft w:val="0"/>
                  <w:marRight w:val="0"/>
                  <w:marTop w:val="0"/>
                  <w:marBottom w:val="0"/>
                  <w:divBdr>
                    <w:top w:val="none" w:sz="0" w:space="0" w:color="auto"/>
                    <w:left w:val="none" w:sz="0" w:space="0" w:color="auto"/>
                    <w:bottom w:val="none" w:sz="0" w:space="0" w:color="auto"/>
                    <w:right w:val="none" w:sz="0" w:space="0" w:color="auto"/>
                  </w:divBdr>
                  <w:divsChild>
                    <w:div w:id="1788816556">
                      <w:marLeft w:val="0"/>
                      <w:marRight w:val="0"/>
                      <w:marTop w:val="0"/>
                      <w:marBottom w:val="0"/>
                      <w:divBdr>
                        <w:top w:val="none" w:sz="0" w:space="0" w:color="auto"/>
                        <w:left w:val="none" w:sz="0" w:space="0" w:color="auto"/>
                        <w:bottom w:val="none" w:sz="0" w:space="0" w:color="auto"/>
                        <w:right w:val="none" w:sz="0" w:space="0" w:color="auto"/>
                      </w:divBdr>
                    </w:div>
                  </w:divsChild>
                </w:div>
                <w:div w:id="651450475">
                  <w:marLeft w:val="0"/>
                  <w:marRight w:val="0"/>
                  <w:marTop w:val="0"/>
                  <w:marBottom w:val="0"/>
                  <w:divBdr>
                    <w:top w:val="none" w:sz="0" w:space="0" w:color="auto"/>
                    <w:left w:val="none" w:sz="0" w:space="0" w:color="auto"/>
                    <w:bottom w:val="none" w:sz="0" w:space="0" w:color="auto"/>
                    <w:right w:val="none" w:sz="0" w:space="0" w:color="auto"/>
                  </w:divBdr>
                  <w:divsChild>
                    <w:div w:id="26952693">
                      <w:marLeft w:val="0"/>
                      <w:marRight w:val="0"/>
                      <w:marTop w:val="0"/>
                      <w:marBottom w:val="0"/>
                      <w:divBdr>
                        <w:top w:val="none" w:sz="0" w:space="0" w:color="auto"/>
                        <w:left w:val="none" w:sz="0" w:space="0" w:color="auto"/>
                        <w:bottom w:val="none" w:sz="0" w:space="0" w:color="auto"/>
                        <w:right w:val="none" w:sz="0" w:space="0" w:color="auto"/>
                      </w:divBdr>
                    </w:div>
                  </w:divsChild>
                </w:div>
                <w:div w:id="642933868">
                  <w:marLeft w:val="0"/>
                  <w:marRight w:val="0"/>
                  <w:marTop w:val="0"/>
                  <w:marBottom w:val="0"/>
                  <w:divBdr>
                    <w:top w:val="none" w:sz="0" w:space="0" w:color="auto"/>
                    <w:left w:val="none" w:sz="0" w:space="0" w:color="auto"/>
                    <w:bottom w:val="none" w:sz="0" w:space="0" w:color="auto"/>
                    <w:right w:val="none" w:sz="0" w:space="0" w:color="auto"/>
                  </w:divBdr>
                  <w:divsChild>
                    <w:div w:id="593632002">
                      <w:marLeft w:val="0"/>
                      <w:marRight w:val="0"/>
                      <w:marTop w:val="0"/>
                      <w:marBottom w:val="0"/>
                      <w:divBdr>
                        <w:top w:val="none" w:sz="0" w:space="0" w:color="auto"/>
                        <w:left w:val="none" w:sz="0" w:space="0" w:color="auto"/>
                        <w:bottom w:val="none" w:sz="0" w:space="0" w:color="auto"/>
                        <w:right w:val="none" w:sz="0" w:space="0" w:color="auto"/>
                      </w:divBdr>
                    </w:div>
                  </w:divsChild>
                </w:div>
                <w:div w:id="1616522956">
                  <w:marLeft w:val="0"/>
                  <w:marRight w:val="0"/>
                  <w:marTop w:val="0"/>
                  <w:marBottom w:val="0"/>
                  <w:divBdr>
                    <w:top w:val="none" w:sz="0" w:space="0" w:color="auto"/>
                    <w:left w:val="none" w:sz="0" w:space="0" w:color="auto"/>
                    <w:bottom w:val="none" w:sz="0" w:space="0" w:color="auto"/>
                    <w:right w:val="none" w:sz="0" w:space="0" w:color="auto"/>
                  </w:divBdr>
                  <w:divsChild>
                    <w:div w:id="830099371">
                      <w:marLeft w:val="0"/>
                      <w:marRight w:val="0"/>
                      <w:marTop w:val="0"/>
                      <w:marBottom w:val="0"/>
                      <w:divBdr>
                        <w:top w:val="none" w:sz="0" w:space="0" w:color="auto"/>
                        <w:left w:val="none" w:sz="0" w:space="0" w:color="auto"/>
                        <w:bottom w:val="none" w:sz="0" w:space="0" w:color="auto"/>
                        <w:right w:val="none" w:sz="0" w:space="0" w:color="auto"/>
                      </w:divBdr>
                    </w:div>
                  </w:divsChild>
                </w:div>
                <w:div w:id="62527187">
                  <w:marLeft w:val="0"/>
                  <w:marRight w:val="0"/>
                  <w:marTop w:val="0"/>
                  <w:marBottom w:val="0"/>
                  <w:divBdr>
                    <w:top w:val="none" w:sz="0" w:space="0" w:color="auto"/>
                    <w:left w:val="none" w:sz="0" w:space="0" w:color="auto"/>
                    <w:bottom w:val="none" w:sz="0" w:space="0" w:color="auto"/>
                    <w:right w:val="none" w:sz="0" w:space="0" w:color="auto"/>
                  </w:divBdr>
                  <w:divsChild>
                    <w:div w:id="1475370688">
                      <w:marLeft w:val="0"/>
                      <w:marRight w:val="0"/>
                      <w:marTop w:val="0"/>
                      <w:marBottom w:val="0"/>
                      <w:divBdr>
                        <w:top w:val="none" w:sz="0" w:space="0" w:color="auto"/>
                        <w:left w:val="none" w:sz="0" w:space="0" w:color="auto"/>
                        <w:bottom w:val="none" w:sz="0" w:space="0" w:color="auto"/>
                        <w:right w:val="none" w:sz="0" w:space="0" w:color="auto"/>
                      </w:divBdr>
                    </w:div>
                  </w:divsChild>
                </w:div>
                <w:div w:id="838040332">
                  <w:marLeft w:val="0"/>
                  <w:marRight w:val="0"/>
                  <w:marTop w:val="0"/>
                  <w:marBottom w:val="0"/>
                  <w:divBdr>
                    <w:top w:val="none" w:sz="0" w:space="0" w:color="auto"/>
                    <w:left w:val="none" w:sz="0" w:space="0" w:color="auto"/>
                    <w:bottom w:val="none" w:sz="0" w:space="0" w:color="auto"/>
                    <w:right w:val="none" w:sz="0" w:space="0" w:color="auto"/>
                  </w:divBdr>
                  <w:divsChild>
                    <w:div w:id="443579699">
                      <w:marLeft w:val="0"/>
                      <w:marRight w:val="0"/>
                      <w:marTop w:val="0"/>
                      <w:marBottom w:val="0"/>
                      <w:divBdr>
                        <w:top w:val="none" w:sz="0" w:space="0" w:color="auto"/>
                        <w:left w:val="none" w:sz="0" w:space="0" w:color="auto"/>
                        <w:bottom w:val="none" w:sz="0" w:space="0" w:color="auto"/>
                        <w:right w:val="none" w:sz="0" w:space="0" w:color="auto"/>
                      </w:divBdr>
                    </w:div>
                  </w:divsChild>
                </w:div>
                <w:div w:id="1520505650">
                  <w:marLeft w:val="0"/>
                  <w:marRight w:val="0"/>
                  <w:marTop w:val="0"/>
                  <w:marBottom w:val="0"/>
                  <w:divBdr>
                    <w:top w:val="none" w:sz="0" w:space="0" w:color="auto"/>
                    <w:left w:val="none" w:sz="0" w:space="0" w:color="auto"/>
                    <w:bottom w:val="none" w:sz="0" w:space="0" w:color="auto"/>
                    <w:right w:val="none" w:sz="0" w:space="0" w:color="auto"/>
                  </w:divBdr>
                  <w:divsChild>
                    <w:div w:id="452141774">
                      <w:marLeft w:val="0"/>
                      <w:marRight w:val="0"/>
                      <w:marTop w:val="0"/>
                      <w:marBottom w:val="0"/>
                      <w:divBdr>
                        <w:top w:val="none" w:sz="0" w:space="0" w:color="auto"/>
                        <w:left w:val="none" w:sz="0" w:space="0" w:color="auto"/>
                        <w:bottom w:val="none" w:sz="0" w:space="0" w:color="auto"/>
                        <w:right w:val="none" w:sz="0" w:space="0" w:color="auto"/>
                      </w:divBdr>
                    </w:div>
                  </w:divsChild>
                </w:div>
                <w:div w:id="711806880">
                  <w:marLeft w:val="0"/>
                  <w:marRight w:val="0"/>
                  <w:marTop w:val="0"/>
                  <w:marBottom w:val="0"/>
                  <w:divBdr>
                    <w:top w:val="none" w:sz="0" w:space="0" w:color="auto"/>
                    <w:left w:val="none" w:sz="0" w:space="0" w:color="auto"/>
                    <w:bottom w:val="none" w:sz="0" w:space="0" w:color="auto"/>
                    <w:right w:val="none" w:sz="0" w:space="0" w:color="auto"/>
                  </w:divBdr>
                  <w:divsChild>
                    <w:div w:id="1813675178">
                      <w:marLeft w:val="0"/>
                      <w:marRight w:val="0"/>
                      <w:marTop w:val="0"/>
                      <w:marBottom w:val="0"/>
                      <w:divBdr>
                        <w:top w:val="none" w:sz="0" w:space="0" w:color="auto"/>
                        <w:left w:val="none" w:sz="0" w:space="0" w:color="auto"/>
                        <w:bottom w:val="none" w:sz="0" w:space="0" w:color="auto"/>
                        <w:right w:val="none" w:sz="0" w:space="0" w:color="auto"/>
                      </w:divBdr>
                    </w:div>
                  </w:divsChild>
                </w:div>
                <w:div w:id="1118917953">
                  <w:marLeft w:val="0"/>
                  <w:marRight w:val="0"/>
                  <w:marTop w:val="0"/>
                  <w:marBottom w:val="0"/>
                  <w:divBdr>
                    <w:top w:val="none" w:sz="0" w:space="0" w:color="auto"/>
                    <w:left w:val="none" w:sz="0" w:space="0" w:color="auto"/>
                    <w:bottom w:val="none" w:sz="0" w:space="0" w:color="auto"/>
                    <w:right w:val="none" w:sz="0" w:space="0" w:color="auto"/>
                  </w:divBdr>
                  <w:divsChild>
                    <w:div w:id="1152329913">
                      <w:marLeft w:val="0"/>
                      <w:marRight w:val="0"/>
                      <w:marTop w:val="0"/>
                      <w:marBottom w:val="0"/>
                      <w:divBdr>
                        <w:top w:val="none" w:sz="0" w:space="0" w:color="auto"/>
                        <w:left w:val="none" w:sz="0" w:space="0" w:color="auto"/>
                        <w:bottom w:val="none" w:sz="0" w:space="0" w:color="auto"/>
                        <w:right w:val="none" w:sz="0" w:space="0" w:color="auto"/>
                      </w:divBdr>
                    </w:div>
                  </w:divsChild>
                </w:div>
                <w:div w:id="1609507835">
                  <w:marLeft w:val="0"/>
                  <w:marRight w:val="0"/>
                  <w:marTop w:val="0"/>
                  <w:marBottom w:val="0"/>
                  <w:divBdr>
                    <w:top w:val="none" w:sz="0" w:space="0" w:color="auto"/>
                    <w:left w:val="none" w:sz="0" w:space="0" w:color="auto"/>
                    <w:bottom w:val="none" w:sz="0" w:space="0" w:color="auto"/>
                    <w:right w:val="none" w:sz="0" w:space="0" w:color="auto"/>
                  </w:divBdr>
                  <w:divsChild>
                    <w:div w:id="1303389496">
                      <w:marLeft w:val="0"/>
                      <w:marRight w:val="0"/>
                      <w:marTop w:val="0"/>
                      <w:marBottom w:val="0"/>
                      <w:divBdr>
                        <w:top w:val="none" w:sz="0" w:space="0" w:color="auto"/>
                        <w:left w:val="none" w:sz="0" w:space="0" w:color="auto"/>
                        <w:bottom w:val="none" w:sz="0" w:space="0" w:color="auto"/>
                        <w:right w:val="none" w:sz="0" w:space="0" w:color="auto"/>
                      </w:divBdr>
                    </w:div>
                  </w:divsChild>
                </w:div>
                <w:div w:id="616988303">
                  <w:marLeft w:val="0"/>
                  <w:marRight w:val="0"/>
                  <w:marTop w:val="0"/>
                  <w:marBottom w:val="0"/>
                  <w:divBdr>
                    <w:top w:val="none" w:sz="0" w:space="0" w:color="auto"/>
                    <w:left w:val="none" w:sz="0" w:space="0" w:color="auto"/>
                    <w:bottom w:val="none" w:sz="0" w:space="0" w:color="auto"/>
                    <w:right w:val="none" w:sz="0" w:space="0" w:color="auto"/>
                  </w:divBdr>
                  <w:divsChild>
                    <w:div w:id="1829397952">
                      <w:marLeft w:val="0"/>
                      <w:marRight w:val="0"/>
                      <w:marTop w:val="0"/>
                      <w:marBottom w:val="0"/>
                      <w:divBdr>
                        <w:top w:val="none" w:sz="0" w:space="0" w:color="auto"/>
                        <w:left w:val="none" w:sz="0" w:space="0" w:color="auto"/>
                        <w:bottom w:val="none" w:sz="0" w:space="0" w:color="auto"/>
                        <w:right w:val="none" w:sz="0" w:space="0" w:color="auto"/>
                      </w:divBdr>
                    </w:div>
                  </w:divsChild>
                </w:div>
                <w:div w:id="1219828338">
                  <w:marLeft w:val="0"/>
                  <w:marRight w:val="0"/>
                  <w:marTop w:val="0"/>
                  <w:marBottom w:val="0"/>
                  <w:divBdr>
                    <w:top w:val="none" w:sz="0" w:space="0" w:color="auto"/>
                    <w:left w:val="none" w:sz="0" w:space="0" w:color="auto"/>
                    <w:bottom w:val="none" w:sz="0" w:space="0" w:color="auto"/>
                    <w:right w:val="none" w:sz="0" w:space="0" w:color="auto"/>
                  </w:divBdr>
                  <w:divsChild>
                    <w:div w:id="1713310466">
                      <w:marLeft w:val="0"/>
                      <w:marRight w:val="0"/>
                      <w:marTop w:val="0"/>
                      <w:marBottom w:val="0"/>
                      <w:divBdr>
                        <w:top w:val="none" w:sz="0" w:space="0" w:color="auto"/>
                        <w:left w:val="none" w:sz="0" w:space="0" w:color="auto"/>
                        <w:bottom w:val="none" w:sz="0" w:space="0" w:color="auto"/>
                        <w:right w:val="none" w:sz="0" w:space="0" w:color="auto"/>
                      </w:divBdr>
                    </w:div>
                  </w:divsChild>
                </w:div>
                <w:div w:id="1566452204">
                  <w:marLeft w:val="0"/>
                  <w:marRight w:val="0"/>
                  <w:marTop w:val="0"/>
                  <w:marBottom w:val="0"/>
                  <w:divBdr>
                    <w:top w:val="none" w:sz="0" w:space="0" w:color="auto"/>
                    <w:left w:val="none" w:sz="0" w:space="0" w:color="auto"/>
                    <w:bottom w:val="none" w:sz="0" w:space="0" w:color="auto"/>
                    <w:right w:val="none" w:sz="0" w:space="0" w:color="auto"/>
                  </w:divBdr>
                  <w:divsChild>
                    <w:div w:id="222059285">
                      <w:marLeft w:val="0"/>
                      <w:marRight w:val="0"/>
                      <w:marTop w:val="0"/>
                      <w:marBottom w:val="0"/>
                      <w:divBdr>
                        <w:top w:val="none" w:sz="0" w:space="0" w:color="auto"/>
                        <w:left w:val="none" w:sz="0" w:space="0" w:color="auto"/>
                        <w:bottom w:val="none" w:sz="0" w:space="0" w:color="auto"/>
                        <w:right w:val="none" w:sz="0" w:space="0" w:color="auto"/>
                      </w:divBdr>
                    </w:div>
                  </w:divsChild>
                </w:div>
                <w:div w:id="398600413">
                  <w:marLeft w:val="0"/>
                  <w:marRight w:val="0"/>
                  <w:marTop w:val="0"/>
                  <w:marBottom w:val="0"/>
                  <w:divBdr>
                    <w:top w:val="none" w:sz="0" w:space="0" w:color="auto"/>
                    <w:left w:val="none" w:sz="0" w:space="0" w:color="auto"/>
                    <w:bottom w:val="none" w:sz="0" w:space="0" w:color="auto"/>
                    <w:right w:val="none" w:sz="0" w:space="0" w:color="auto"/>
                  </w:divBdr>
                  <w:divsChild>
                    <w:div w:id="1382436930">
                      <w:marLeft w:val="0"/>
                      <w:marRight w:val="0"/>
                      <w:marTop w:val="0"/>
                      <w:marBottom w:val="0"/>
                      <w:divBdr>
                        <w:top w:val="none" w:sz="0" w:space="0" w:color="auto"/>
                        <w:left w:val="none" w:sz="0" w:space="0" w:color="auto"/>
                        <w:bottom w:val="none" w:sz="0" w:space="0" w:color="auto"/>
                        <w:right w:val="none" w:sz="0" w:space="0" w:color="auto"/>
                      </w:divBdr>
                    </w:div>
                  </w:divsChild>
                </w:div>
                <w:div w:id="843012287">
                  <w:marLeft w:val="0"/>
                  <w:marRight w:val="0"/>
                  <w:marTop w:val="0"/>
                  <w:marBottom w:val="0"/>
                  <w:divBdr>
                    <w:top w:val="none" w:sz="0" w:space="0" w:color="auto"/>
                    <w:left w:val="none" w:sz="0" w:space="0" w:color="auto"/>
                    <w:bottom w:val="none" w:sz="0" w:space="0" w:color="auto"/>
                    <w:right w:val="none" w:sz="0" w:space="0" w:color="auto"/>
                  </w:divBdr>
                  <w:divsChild>
                    <w:div w:id="121419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5257">
          <w:marLeft w:val="0"/>
          <w:marRight w:val="0"/>
          <w:marTop w:val="0"/>
          <w:marBottom w:val="0"/>
          <w:divBdr>
            <w:top w:val="none" w:sz="0" w:space="0" w:color="auto"/>
            <w:left w:val="none" w:sz="0" w:space="0" w:color="auto"/>
            <w:bottom w:val="none" w:sz="0" w:space="0" w:color="auto"/>
            <w:right w:val="none" w:sz="0" w:space="0" w:color="auto"/>
          </w:divBdr>
        </w:div>
        <w:div w:id="1019698745">
          <w:marLeft w:val="0"/>
          <w:marRight w:val="0"/>
          <w:marTop w:val="0"/>
          <w:marBottom w:val="0"/>
          <w:divBdr>
            <w:top w:val="none" w:sz="0" w:space="0" w:color="auto"/>
            <w:left w:val="none" w:sz="0" w:space="0" w:color="auto"/>
            <w:bottom w:val="none" w:sz="0" w:space="0" w:color="auto"/>
            <w:right w:val="none" w:sz="0" w:space="0" w:color="auto"/>
          </w:divBdr>
        </w:div>
      </w:divsChild>
    </w:div>
    <w:div w:id="1417281997">
      <w:bodyDiv w:val="1"/>
      <w:marLeft w:val="0"/>
      <w:marRight w:val="0"/>
      <w:marTop w:val="0"/>
      <w:marBottom w:val="0"/>
      <w:divBdr>
        <w:top w:val="none" w:sz="0" w:space="0" w:color="auto"/>
        <w:left w:val="none" w:sz="0" w:space="0" w:color="auto"/>
        <w:bottom w:val="none" w:sz="0" w:space="0" w:color="auto"/>
        <w:right w:val="none" w:sz="0" w:space="0" w:color="auto"/>
      </w:divBdr>
    </w:div>
    <w:div w:id="1847939949">
      <w:bodyDiv w:val="1"/>
      <w:marLeft w:val="0"/>
      <w:marRight w:val="0"/>
      <w:marTop w:val="0"/>
      <w:marBottom w:val="0"/>
      <w:divBdr>
        <w:top w:val="none" w:sz="0" w:space="0" w:color="auto"/>
        <w:left w:val="none" w:sz="0" w:space="0" w:color="auto"/>
        <w:bottom w:val="none" w:sz="0" w:space="0" w:color="auto"/>
        <w:right w:val="none" w:sz="0" w:space="0" w:color="auto"/>
      </w:divBdr>
    </w:div>
    <w:div w:id="2016954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studio.com/" TargetMode="External"/><Relationship Id="rId18" Type="http://schemas.openxmlformats.org/officeDocument/2006/relationships/hyperlink" Target="https://vancouver.calendar.ubc.ca/campus-wide-policies-and-regulations/student-conduct-and-discipline/discipline-academic-misconduct"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mybcom.sauder.ubc.ca/statement-of-professionalism-and-code-conduct" TargetMode="External"/><Relationship Id="rId7" Type="http://schemas.openxmlformats.org/officeDocument/2006/relationships/settings" Target="settings.xml"/><Relationship Id="rId12" Type="http://schemas.openxmlformats.org/officeDocument/2006/relationships/hyperlink" Target="https://cran.r-project.org/" TargetMode="External"/><Relationship Id="rId17" Type="http://schemas.openxmlformats.org/officeDocument/2006/relationships/hyperlink" Target="https://mybcom.sauder.ubc.ca/academic-concession"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calendar.ubc.ca/vancouver/index.cfm?tree=3,329,0,0" TargetMode="External"/><Relationship Id="rId20" Type="http://schemas.openxmlformats.org/officeDocument/2006/relationships/hyperlink" Target="https://students.ubc.ca/about-student-services/centre-for-accessibil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dgs.un.org/goals"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r4ds.hadley.nz/" TargetMode="External"/><Relationship Id="rId23" Type="http://schemas.openxmlformats.org/officeDocument/2006/relationships/hyperlink" Target="https://senate.ubc.ca/policies-resources-support-student-success" TargetMode="External"/><Relationship Id="rId10" Type="http://schemas.openxmlformats.org/officeDocument/2006/relationships/endnotes" Target="endnotes.xml"/><Relationship Id="rId19" Type="http://schemas.openxmlformats.org/officeDocument/2006/relationships/hyperlink" Target="https://students.ubc.ca/about-student-services/centre-for-accessibil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atacamp.com/" TargetMode="External"/><Relationship Id="rId22" Type="http://schemas.openxmlformats.org/officeDocument/2006/relationships/hyperlink" Target="https://mybcom.sauder.ubc.ca/statement-of-professionalism-and-code-conduct"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c008993-a31f-4b40-b1f3-88dd9c6e192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3727557648AA40B029C215891F95C5" ma:contentTypeVersion="16" ma:contentTypeDescription="Create a new document." ma:contentTypeScope="" ma:versionID="727a708049dbc4c5d8fd18807d69e3bc">
  <xsd:schema xmlns:xsd="http://www.w3.org/2001/XMLSchema" xmlns:xs="http://www.w3.org/2001/XMLSchema" xmlns:p="http://schemas.microsoft.com/office/2006/metadata/properties" xmlns:ns3="8c008993-a31f-4b40-b1f3-88dd9c6e1924" xmlns:ns4="360018dd-41eb-4458-b1d4-4b46a95a2b02" targetNamespace="http://schemas.microsoft.com/office/2006/metadata/properties" ma:root="true" ma:fieldsID="d1f30c56b9fece5acbdd1268ff063516" ns3:_="" ns4:_="">
    <xsd:import namespace="8c008993-a31f-4b40-b1f3-88dd9c6e1924"/>
    <xsd:import namespace="360018dd-41eb-4458-b1d4-4b46a95a2b0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08993-a31f-4b40-b1f3-88dd9c6e19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0018dd-41eb-4458-b1d4-4b46a95a2b0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9C6767-D812-4E89-9DE4-6DD711FFF162}">
  <ds:schemaRefs>
    <ds:schemaRef ds:uri="http://schemas.openxmlformats.org/officeDocument/2006/bibliography"/>
  </ds:schemaRefs>
</ds:datastoreItem>
</file>

<file path=customXml/itemProps2.xml><?xml version="1.0" encoding="utf-8"?>
<ds:datastoreItem xmlns:ds="http://schemas.openxmlformats.org/officeDocument/2006/customXml" ds:itemID="{76AB84D1-BF1F-4F78-AC67-A44F07819D02}">
  <ds:schemaRefs>
    <ds:schemaRef ds:uri="http://schemas.microsoft.com/office/2006/metadata/properties"/>
    <ds:schemaRef ds:uri="http://schemas.microsoft.com/office/infopath/2007/PartnerControls"/>
    <ds:schemaRef ds:uri="8c008993-a31f-4b40-b1f3-88dd9c6e1924"/>
  </ds:schemaRefs>
</ds:datastoreItem>
</file>

<file path=customXml/itemProps3.xml><?xml version="1.0" encoding="utf-8"?>
<ds:datastoreItem xmlns:ds="http://schemas.openxmlformats.org/officeDocument/2006/customXml" ds:itemID="{23F9B55F-C3BD-4839-9D71-08FCB2A67D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08993-a31f-4b40-b1f3-88dd9c6e1924"/>
    <ds:schemaRef ds:uri="360018dd-41eb-4458-b1d4-4b46a95a2b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D2AE76-49BD-4FCB-8CDF-ED84ECCA5C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3012</TotalTime>
  <Pages>6</Pages>
  <Words>2385</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Castillo, Abril</dc:creator>
  <cp:keywords/>
  <dc:description/>
  <cp:lastModifiedBy>Lee, Sanghoon</cp:lastModifiedBy>
  <cp:revision>29</cp:revision>
  <cp:lastPrinted>2023-07-27T16:25:00Z</cp:lastPrinted>
  <dcterms:created xsi:type="dcterms:W3CDTF">2025-08-08T17:15:00Z</dcterms:created>
  <dcterms:modified xsi:type="dcterms:W3CDTF">2026-01-05T01:45:00Z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0x010100483727557648AA40B029C215891F95C5</vt:lpwstr>
  </property>
  <property fmtid="{D5CDD505-2E9C-101B-9397-08002B2CF9AE}" pid="3" name="GrammarlyDocumentId">
    <vt:lpwstr>d4ecb44f4ac814a3ba2aa1634046e5e9637d87da2170cfc78cd4efba9a68db18</vt:lpwstr>
  </property>
</Properties>
</file>