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zf8ikbm6o4u2" w:id="0"/>
      <w:bookmarkEnd w:id="0"/>
      <w:r w:rsidDel="00000000" w:rsidR="00000000" w:rsidRPr="00000000">
        <w:rPr>
          <w:b w:val="1"/>
          <w:sz w:val="46"/>
          <w:szCs w:val="46"/>
          <w:rtl w:val="0"/>
        </w:rPr>
        <w:t xml:space="preserve">Red Team: Summary of Operations</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l18n0xjcmkt" w:id="1"/>
      <w:bookmarkEnd w:id="1"/>
      <w:r w:rsidDel="00000000" w:rsidR="00000000" w:rsidRPr="00000000">
        <w:rPr>
          <w:b w:val="1"/>
          <w:sz w:val="34"/>
          <w:szCs w:val="34"/>
          <w:rtl w:val="0"/>
        </w:rPr>
        <w:t xml:space="preserve">Table of Contents</w:t>
      </w:r>
    </w:p>
    <w:p w:rsidR="00000000" w:rsidDel="00000000" w:rsidP="00000000" w:rsidRDefault="00000000" w:rsidRPr="00000000" w14:paraId="00000003">
      <w:pPr>
        <w:numPr>
          <w:ilvl w:val="0"/>
          <w:numId w:val="3"/>
        </w:numPr>
        <w:spacing w:after="0" w:afterAutospacing="0" w:before="240" w:lineRule="auto"/>
        <w:ind w:left="720" w:hanging="360"/>
      </w:pPr>
      <w:r w:rsidDel="00000000" w:rsidR="00000000" w:rsidRPr="00000000">
        <w:rPr>
          <w:rtl w:val="0"/>
        </w:rPr>
        <w:t xml:space="preserve">Exposed Services</w:t>
      </w:r>
    </w:p>
    <w:p w:rsidR="00000000" w:rsidDel="00000000" w:rsidP="00000000" w:rsidRDefault="00000000" w:rsidRPr="00000000" w14:paraId="00000004">
      <w:pPr>
        <w:numPr>
          <w:ilvl w:val="0"/>
          <w:numId w:val="3"/>
        </w:numPr>
        <w:spacing w:after="0" w:afterAutospacing="0" w:before="0" w:beforeAutospacing="0" w:lineRule="auto"/>
        <w:ind w:left="720" w:hanging="360"/>
      </w:pPr>
      <w:r w:rsidDel="00000000" w:rsidR="00000000" w:rsidRPr="00000000">
        <w:rPr>
          <w:rtl w:val="0"/>
        </w:rPr>
        <w:t xml:space="preserve">Critical Vulnerabilities</w:t>
      </w:r>
    </w:p>
    <w:p w:rsidR="00000000" w:rsidDel="00000000" w:rsidP="00000000" w:rsidRDefault="00000000" w:rsidRPr="00000000" w14:paraId="00000005">
      <w:pPr>
        <w:numPr>
          <w:ilvl w:val="0"/>
          <w:numId w:val="3"/>
        </w:numPr>
        <w:spacing w:after="240" w:before="0" w:beforeAutospacing="0" w:lineRule="auto"/>
        <w:ind w:left="720" w:hanging="360"/>
      </w:pPr>
      <w:r w:rsidDel="00000000" w:rsidR="00000000" w:rsidRPr="00000000">
        <w:rPr>
          <w:rtl w:val="0"/>
        </w:rPr>
        <w:t xml:space="preserve">Exploitation</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sk639aaandhc" w:id="2"/>
      <w:bookmarkEnd w:id="2"/>
      <w:r w:rsidDel="00000000" w:rsidR="00000000" w:rsidRPr="00000000">
        <w:rPr>
          <w:b w:val="1"/>
          <w:color w:val="000000"/>
          <w:sz w:val="26"/>
          <w:szCs w:val="26"/>
          <w:rtl w:val="0"/>
        </w:rPr>
        <w:t xml:space="preserve">Exposed Services</w:t>
      </w:r>
    </w:p>
    <w:p w:rsidR="00000000" w:rsidDel="00000000" w:rsidP="00000000" w:rsidRDefault="00000000" w:rsidRPr="00000000" w14:paraId="00000007">
      <w:pPr>
        <w:rPr>
          <w:b w:val="1"/>
          <w:shd w:fill="e69138" w:val="clear"/>
        </w:rPr>
      </w:pPr>
      <w:r w:rsidDel="00000000" w:rsidR="00000000" w:rsidRPr="00000000">
        <w:rPr>
          <w:b w:val="1"/>
          <w:shd w:fill="e69138" w:val="clear"/>
          <w:rtl w:val="0"/>
        </w:rPr>
        <w:t xml:space="preserve">Command: nmap -sV 192.168.1.110</w:t>
      </w:r>
    </w:p>
    <w:p w:rsidR="00000000" w:rsidDel="00000000" w:rsidP="00000000" w:rsidRDefault="00000000" w:rsidRPr="00000000" w14:paraId="00000008">
      <w:pPr>
        <w:rPr>
          <w:b w:val="1"/>
        </w:rPr>
      </w:pPr>
      <w:r w:rsidDel="00000000" w:rsidR="00000000" w:rsidRPr="00000000">
        <w:rPr>
          <w:b w:val="1"/>
          <w:rtl w:val="0"/>
        </w:rPr>
        <w:t xml:space="preserve">scan output</w:t>
      </w:r>
    </w:p>
    <w:p w:rsidR="00000000" w:rsidDel="00000000" w:rsidP="00000000" w:rsidRDefault="00000000" w:rsidRPr="00000000" w14:paraId="00000009">
      <w:pPr>
        <w:rPr/>
      </w:pPr>
      <w:r w:rsidDel="00000000" w:rsidR="00000000" w:rsidRPr="00000000">
        <w:rPr/>
        <w:drawing>
          <wp:inline distB="114300" distT="114300" distL="114300" distR="114300">
            <wp:extent cx="5943600" cy="2657475"/>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This scan identifies the services below as potential points of entry:</w:t>
      </w:r>
    </w:p>
    <w:p w:rsidR="00000000" w:rsidDel="00000000" w:rsidP="00000000" w:rsidRDefault="00000000" w:rsidRPr="00000000" w14:paraId="0000000B">
      <w:pPr>
        <w:numPr>
          <w:ilvl w:val="0"/>
          <w:numId w:val="8"/>
        </w:numPr>
        <w:spacing w:after="0" w:afterAutospacing="0" w:before="240" w:lineRule="auto"/>
        <w:ind w:left="720" w:hanging="360"/>
      </w:pPr>
      <w:r w:rsidDel="00000000" w:rsidR="00000000" w:rsidRPr="00000000">
        <w:rPr>
          <w:rtl w:val="0"/>
        </w:rPr>
        <w:t xml:space="preserve">Target 1</w:t>
      </w:r>
    </w:p>
    <w:p w:rsidR="00000000" w:rsidDel="00000000" w:rsidP="00000000" w:rsidRDefault="00000000" w:rsidRPr="00000000" w14:paraId="0000000C">
      <w:pPr>
        <w:numPr>
          <w:ilvl w:val="1"/>
          <w:numId w:val="8"/>
        </w:numPr>
        <w:spacing w:after="0" w:afterAutospacing="0" w:before="0" w:beforeAutospacing="0" w:lineRule="auto"/>
        <w:ind w:left="1440" w:hanging="360"/>
        <w:rPr>
          <w:b w:val="1"/>
        </w:rPr>
      </w:pPr>
      <w:r w:rsidDel="00000000" w:rsidR="00000000" w:rsidRPr="00000000">
        <w:rPr>
          <w:b w:val="1"/>
          <w:rtl w:val="0"/>
        </w:rPr>
        <w:t xml:space="preserve">Port 22/TCP Open SSH</w:t>
      </w:r>
    </w:p>
    <w:p w:rsidR="00000000" w:rsidDel="00000000" w:rsidP="00000000" w:rsidRDefault="00000000" w:rsidRPr="00000000" w14:paraId="0000000D">
      <w:pPr>
        <w:numPr>
          <w:ilvl w:val="1"/>
          <w:numId w:val="8"/>
        </w:numPr>
        <w:spacing w:after="0" w:afterAutospacing="0" w:before="0" w:beforeAutospacing="0" w:lineRule="auto"/>
        <w:ind w:left="1440" w:hanging="360"/>
        <w:rPr>
          <w:b w:val="1"/>
        </w:rPr>
      </w:pPr>
      <w:r w:rsidDel="00000000" w:rsidR="00000000" w:rsidRPr="00000000">
        <w:rPr>
          <w:b w:val="1"/>
          <w:rtl w:val="0"/>
        </w:rPr>
        <w:t xml:space="preserve">Port 80/TCP Open HTTP</w:t>
      </w:r>
    </w:p>
    <w:p w:rsidR="00000000" w:rsidDel="00000000" w:rsidP="00000000" w:rsidRDefault="00000000" w:rsidRPr="00000000" w14:paraId="0000000E">
      <w:pPr>
        <w:numPr>
          <w:ilvl w:val="1"/>
          <w:numId w:val="8"/>
        </w:numPr>
        <w:spacing w:after="0" w:afterAutospacing="0" w:before="0" w:beforeAutospacing="0" w:lineRule="auto"/>
        <w:ind w:left="1440" w:hanging="360"/>
        <w:rPr>
          <w:b w:val="1"/>
        </w:rPr>
      </w:pPr>
      <w:r w:rsidDel="00000000" w:rsidR="00000000" w:rsidRPr="00000000">
        <w:rPr>
          <w:b w:val="1"/>
          <w:rtl w:val="0"/>
        </w:rPr>
        <w:t xml:space="preserve">Port 111/TCP rcpbind </w:t>
      </w:r>
    </w:p>
    <w:p w:rsidR="00000000" w:rsidDel="00000000" w:rsidP="00000000" w:rsidRDefault="00000000" w:rsidRPr="00000000" w14:paraId="0000000F">
      <w:pPr>
        <w:numPr>
          <w:ilvl w:val="1"/>
          <w:numId w:val="8"/>
        </w:numPr>
        <w:spacing w:after="0" w:afterAutospacing="0" w:before="0" w:beforeAutospacing="0" w:lineRule="auto"/>
        <w:ind w:left="1440" w:hanging="360"/>
        <w:rPr>
          <w:b w:val="1"/>
        </w:rPr>
      </w:pPr>
      <w:r w:rsidDel="00000000" w:rsidR="00000000" w:rsidRPr="00000000">
        <w:rPr>
          <w:b w:val="1"/>
          <w:rtl w:val="0"/>
        </w:rPr>
        <w:t xml:space="preserve">Port 139/TCP Open Netbios</w:t>
      </w:r>
    </w:p>
    <w:p w:rsidR="00000000" w:rsidDel="00000000" w:rsidP="00000000" w:rsidRDefault="00000000" w:rsidRPr="00000000" w14:paraId="00000010">
      <w:pPr>
        <w:numPr>
          <w:ilvl w:val="1"/>
          <w:numId w:val="8"/>
        </w:numPr>
        <w:spacing w:after="240" w:before="0" w:beforeAutospacing="0" w:lineRule="auto"/>
        <w:ind w:left="1440" w:hanging="360"/>
        <w:rPr>
          <w:b w:val="1"/>
        </w:rPr>
      </w:pPr>
      <w:r w:rsidDel="00000000" w:rsidR="00000000" w:rsidRPr="00000000">
        <w:rPr>
          <w:b w:val="1"/>
          <w:rtl w:val="0"/>
        </w:rPr>
        <w:t xml:space="preserve">Port 445/TCP Open Netbios</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The following vulnerabilities were identified on each target:</w:t>
      </w:r>
    </w:p>
    <w:p w:rsidR="00000000" w:rsidDel="00000000" w:rsidP="00000000" w:rsidRDefault="00000000" w:rsidRPr="00000000" w14:paraId="00000012">
      <w:pPr>
        <w:numPr>
          <w:ilvl w:val="0"/>
          <w:numId w:val="6"/>
        </w:numPr>
        <w:spacing w:after="0" w:afterAutospacing="0" w:before="240" w:lineRule="auto"/>
        <w:ind w:left="720" w:hanging="360"/>
        <w:rPr>
          <w:b w:val="1"/>
        </w:rPr>
      </w:pPr>
      <w:r w:rsidDel="00000000" w:rsidR="00000000" w:rsidRPr="00000000">
        <w:rPr>
          <w:b w:val="1"/>
          <w:rtl w:val="0"/>
        </w:rPr>
        <w:t xml:space="preserve">Target 1</w:t>
      </w:r>
    </w:p>
    <w:p w:rsidR="00000000" w:rsidDel="00000000" w:rsidP="00000000" w:rsidRDefault="00000000" w:rsidRPr="00000000" w14:paraId="00000013">
      <w:pPr>
        <w:numPr>
          <w:ilvl w:val="1"/>
          <w:numId w:val="6"/>
        </w:numPr>
        <w:spacing w:after="0" w:afterAutospacing="0" w:before="0" w:beforeAutospacing="0" w:lineRule="auto"/>
        <w:ind w:left="1440" w:hanging="360"/>
      </w:pPr>
      <w:r w:rsidDel="00000000" w:rsidR="00000000" w:rsidRPr="00000000">
        <w:rPr>
          <w:rtl w:val="0"/>
        </w:rPr>
        <w:t xml:space="preserve">Weak passwords / lack of password complexity</w:t>
      </w:r>
    </w:p>
    <w:p w:rsidR="00000000" w:rsidDel="00000000" w:rsidP="00000000" w:rsidRDefault="00000000" w:rsidRPr="00000000" w14:paraId="00000014">
      <w:pPr>
        <w:numPr>
          <w:ilvl w:val="1"/>
          <w:numId w:val="6"/>
        </w:numPr>
        <w:spacing w:after="0" w:afterAutospacing="0" w:before="0" w:beforeAutospacing="0" w:lineRule="auto"/>
        <w:ind w:left="1440" w:hanging="360"/>
        <w:rPr>
          <w:u w:val="none"/>
        </w:rPr>
      </w:pPr>
      <w:r w:rsidDel="00000000" w:rsidR="00000000" w:rsidRPr="00000000">
        <w:rPr>
          <w:rtl w:val="0"/>
        </w:rPr>
        <w:t xml:space="preserve">User enumeration via WordPress</w:t>
      </w:r>
    </w:p>
    <w:p w:rsidR="00000000" w:rsidDel="00000000" w:rsidP="00000000" w:rsidRDefault="00000000" w:rsidRPr="00000000" w14:paraId="00000015">
      <w:pPr>
        <w:numPr>
          <w:ilvl w:val="1"/>
          <w:numId w:val="6"/>
        </w:numPr>
        <w:spacing w:after="0" w:afterAutospacing="0" w:before="0" w:beforeAutospacing="0" w:lineRule="auto"/>
        <w:ind w:left="1440" w:hanging="360"/>
      </w:pPr>
      <w:r w:rsidDel="00000000" w:rsidR="00000000" w:rsidRPr="00000000">
        <w:rPr>
          <w:rtl w:val="0"/>
        </w:rPr>
        <w:t xml:space="preserve">Unsalted password hashes</w:t>
      </w:r>
    </w:p>
    <w:p w:rsidR="00000000" w:rsidDel="00000000" w:rsidP="00000000" w:rsidRDefault="00000000" w:rsidRPr="00000000" w14:paraId="00000016">
      <w:pPr>
        <w:numPr>
          <w:ilvl w:val="1"/>
          <w:numId w:val="6"/>
        </w:numPr>
        <w:spacing w:after="240" w:before="0" w:beforeAutospacing="0" w:lineRule="auto"/>
        <w:ind w:left="1440" w:hanging="360"/>
      </w:pPr>
      <w:r w:rsidDel="00000000" w:rsidR="00000000" w:rsidRPr="00000000">
        <w:rPr>
          <w:rtl w:val="0"/>
        </w:rPr>
        <w:t xml:space="preserve">Poor configuration of user privileges / privilege escalation</w:t>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klgc4c73e5li" w:id="3"/>
      <w:bookmarkEnd w:id="3"/>
      <w:r w:rsidDel="00000000" w:rsidR="00000000" w:rsidRPr="00000000">
        <w:rPr>
          <w:b w:val="1"/>
          <w:color w:val="000000"/>
          <w:sz w:val="26"/>
          <w:szCs w:val="26"/>
          <w:rtl w:val="0"/>
        </w:rPr>
        <w:t xml:space="preserve">Exploitation</w:t>
      </w:r>
    </w:p>
    <w:p w:rsidR="00000000" w:rsidDel="00000000" w:rsidP="00000000" w:rsidRDefault="00000000" w:rsidRPr="00000000" w14:paraId="00000018">
      <w:pPr>
        <w:spacing w:after="240" w:before="240" w:lineRule="auto"/>
        <w:rPr>
          <w:i w:val="1"/>
        </w:rPr>
      </w:pPr>
      <w:r w:rsidDel="00000000" w:rsidR="00000000" w:rsidRPr="00000000">
        <w:rPr>
          <w:rtl w:val="0"/>
        </w:rPr>
        <w:t xml:space="preserve">RedTeam penetrated Target 1 gathering the confidential information shown below.</w:t>
      </w:r>
      <w:r w:rsidDel="00000000" w:rsidR="00000000" w:rsidRPr="00000000">
        <w:rPr>
          <w:i w:val="1"/>
          <w:rtl w:val="0"/>
        </w:rPr>
        <w:t xml:space="preserve">.</w:t>
      </w:r>
    </w:p>
    <w:p w:rsidR="00000000" w:rsidDel="00000000" w:rsidP="00000000" w:rsidRDefault="00000000" w:rsidRPr="00000000" w14:paraId="00000019">
      <w:pPr>
        <w:spacing w:after="240" w:before="240" w:lineRule="auto"/>
        <w:rPr/>
      </w:pPr>
      <w:r w:rsidDel="00000000" w:rsidR="00000000" w:rsidRPr="00000000">
        <w:rPr>
          <w:rtl w:val="0"/>
        </w:rPr>
        <w:t xml:space="preserve">The Red Team was able to penetrate Target 1 and retrieve the following confidential data:</w:t>
      </w:r>
    </w:p>
    <w:p w:rsidR="00000000" w:rsidDel="00000000" w:rsidP="00000000" w:rsidRDefault="00000000" w:rsidRPr="00000000" w14:paraId="0000001A">
      <w:pPr>
        <w:numPr>
          <w:ilvl w:val="0"/>
          <w:numId w:val="4"/>
        </w:numPr>
        <w:spacing w:after="0" w:afterAutospacing="0" w:before="240" w:lineRule="auto"/>
        <w:ind w:left="720" w:hanging="360"/>
        <w:rPr>
          <w:b w:val="1"/>
        </w:rPr>
      </w:pPr>
      <w:r w:rsidDel="00000000" w:rsidR="00000000" w:rsidRPr="00000000">
        <w:rPr>
          <w:b w:val="1"/>
          <w:rtl w:val="0"/>
        </w:rPr>
        <w:t xml:space="preserve">Target 1</w:t>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b w:val="1"/>
          <w:rtl w:val="0"/>
        </w:rPr>
        <w:t xml:space="preserve">Flag1.txt</w:t>
      </w:r>
      <w:r w:rsidDel="00000000" w:rsidR="00000000" w:rsidRPr="00000000">
        <w:rPr>
          <w:rtl w:val="0"/>
        </w:rPr>
        <w:t xml:space="preserve">:</w:t>
      </w:r>
      <w:r w:rsidDel="00000000" w:rsidR="00000000" w:rsidRPr="00000000">
        <w:rPr/>
        <w:drawing>
          <wp:inline distB="114300" distT="114300" distL="114300" distR="114300">
            <wp:extent cx="3067050" cy="219075"/>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0670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4"/>
        </w:numPr>
        <w:spacing w:after="0" w:afterAutospacing="0" w:before="0" w:beforeAutospacing="0" w:lineRule="auto"/>
        <w:ind w:left="1440" w:hanging="360"/>
      </w:pPr>
      <w:r w:rsidDel="00000000" w:rsidR="00000000" w:rsidRPr="00000000">
        <w:rPr>
          <w:b w:val="1"/>
          <w:rtl w:val="0"/>
        </w:rPr>
        <w:t xml:space="preserve">Exploit Used</w:t>
      </w:r>
    </w:p>
    <w:p w:rsidR="00000000" w:rsidDel="00000000" w:rsidP="00000000" w:rsidRDefault="00000000" w:rsidRPr="00000000" w14:paraId="0000001D">
      <w:pPr>
        <w:numPr>
          <w:ilvl w:val="3"/>
          <w:numId w:val="4"/>
        </w:numPr>
        <w:spacing w:after="0" w:afterAutospacing="0" w:before="0" w:beforeAutospacing="0" w:lineRule="auto"/>
        <w:ind w:left="2880" w:hanging="360"/>
        <w:rPr/>
      </w:pPr>
      <w:r w:rsidDel="00000000" w:rsidR="00000000" w:rsidRPr="00000000">
        <w:rPr>
          <w:rtl w:val="0"/>
        </w:rPr>
        <w:t xml:space="preserve">Use of WordPress  scan (wpscan ) enumerating users on the Target 1 Wordpress website</w:t>
      </w:r>
      <w:r w:rsidDel="00000000" w:rsidR="00000000" w:rsidRPr="00000000">
        <w:rPr>
          <w:rtl w:val="0"/>
        </w:rPr>
      </w:r>
    </w:p>
    <w:p w:rsidR="00000000" w:rsidDel="00000000" w:rsidP="00000000" w:rsidRDefault="00000000" w:rsidRPr="00000000" w14:paraId="0000001E">
      <w:pPr>
        <w:numPr>
          <w:ilvl w:val="3"/>
          <w:numId w:val="4"/>
        </w:numPr>
        <w:spacing w:after="240" w:before="0" w:beforeAutospacing="0" w:lineRule="auto"/>
        <w:ind w:left="2880" w:hanging="360"/>
        <w:rPr/>
      </w:pPr>
      <w:r w:rsidDel="00000000" w:rsidR="00000000" w:rsidRPr="00000000">
        <w:rPr>
          <w:rtl w:val="0"/>
        </w:rPr>
        <w:t xml:space="preserve">Command:</w:t>
      </w:r>
      <w:r w:rsidDel="00000000" w:rsidR="00000000" w:rsidRPr="00000000">
        <w:rPr>
          <w:shd w:fill="e69138" w:val="clear"/>
          <w:rtl w:val="0"/>
        </w:rPr>
        <w:t xml:space="preserve"> wpscan –url </w:t>
      </w:r>
      <w:hyperlink r:id="rId8">
        <w:r w:rsidDel="00000000" w:rsidR="00000000" w:rsidRPr="00000000">
          <w:rPr>
            <w:color w:val="1155cc"/>
            <w:u w:val="single"/>
            <w:shd w:fill="e69138" w:val="clear"/>
            <w:rtl w:val="0"/>
          </w:rPr>
          <w:t xml:space="preserve">http://192.168.1.110/wordpress</w:t>
        </w:r>
      </w:hyperlink>
      <w:r w:rsidDel="00000000" w:rsidR="00000000" w:rsidRPr="00000000">
        <w:rPr>
          <w:shd w:fill="e69138" w:val="clear"/>
          <w:rtl w:val="0"/>
        </w:rPr>
        <w:t xml:space="preserve"> –enumerate u</w:t>
      </w:r>
    </w:p>
    <w:p w:rsidR="00000000" w:rsidDel="00000000" w:rsidP="00000000" w:rsidRDefault="00000000" w:rsidRPr="00000000" w14:paraId="0000001F">
      <w:pPr>
        <w:spacing w:after="240" w:before="240" w:lineRule="auto"/>
        <w:ind w:left="0" w:firstLine="0"/>
        <w:rPr/>
      </w:pPr>
      <w:r w:rsidDel="00000000" w:rsidR="00000000" w:rsidRPr="00000000">
        <w:rPr/>
        <w:drawing>
          <wp:inline distB="114300" distT="114300" distL="114300" distR="114300">
            <wp:extent cx="5162550" cy="295275"/>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625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left="0" w:firstLine="0"/>
        <w:rPr>
          <w:b w:val="1"/>
        </w:rPr>
      </w:pPr>
      <w:r w:rsidDel="00000000" w:rsidR="00000000" w:rsidRPr="00000000">
        <w:rPr>
          <w:b w:val="1"/>
          <w:rtl w:val="0"/>
        </w:rPr>
        <w:t xml:space="preserve">Scan output</w:t>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5943600" cy="14732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This gives us further ability to target users to gain access to the target. Michaels password was so weak we were about to guess it, the password for Michael was michael. Below shows the transition into user Michael.</w:t>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5943600" cy="24638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4"/>
        </w:numPr>
        <w:spacing w:after="0" w:afterAutospacing="0" w:before="240" w:lineRule="auto"/>
        <w:ind w:left="1440" w:hanging="360"/>
      </w:pPr>
      <w:r w:rsidDel="00000000" w:rsidR="00000000" w:rsidRPr="00000000">
        <w:rPr>
          <w:b w:val="1"/>
          <w:rtl w:val="0"/>
        </w:rPr>
        <w:t xml:space="preserve">Flag 2</w:t>
      </w:r>
      <w:r w:rsidDel="00000000" w:rsidR="00000000" w:rsidRPr="00000000">
        <w:rPr>
          <w:rtl w:val="0"/>
        </w:rPr>
        <w:t xml:space="preserve">:</w:t>
      </w:r>
      <w:r w:rsidDel="00000000" w:rsidR="00000000" w:rsidRPr="00000000">
        <w:rPr/>
        <w:drawing>
          <wp:inline distB="114300" distT="114300" distL="114300" distR="114300">
            <wp:extent cx="3038475" cy="24765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384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4"/>
        </w:numPr>
        <w:spacing w:after="0" w:afterAutospacing="0" w:before="0" w:beforeAutospacing="0" w:lineRule="auto"/>
        <w:ind w:left="1440" w:hanging="360"/>
        <w:rPr>
          <w:u w:val="none"/>
        </w:rPr>
      </w:pPr>
      <w:r w:rsidDel="00000000" w:rsidR="00000000" w:rsidRPr="00000000">
        <w:rPr>
          <w:b w:val="1"/>
          <w:rtl w:val="0"/>
        </w:rPr>
        <w:t xml:space="preserve">Exploit Used</w:t>
      </w:r>
      <w:r w:rsidDel="00000000" w:rsidR="00000000" w:rsidRPr="00000000">
        <w:rPr>
          <w:rtl w:val="0"/>
        </w:rPr>
        <w:t xml:space="preserve">: Used same exploit as first flag, traversing directories as Michael.</w:t>
      </w:r>
    </w:p>
    <w:p w:rsidR="00000000" w:rsidDel="00000000" w:rsidP="00000000" w:rsidRDefault="00000000" w:rsidRPr="00000000" w14:paraId="00000026">
      <w:pPr>
        <w:numPr>
          <w:ilvl w:val="2"/>
          <w:numId w:val="4"/>
        </w:numPr>
        <w:spacing w:after="0" w:afterAutospacing="0" w:before="0" w:beforeAutospacing="0" w:lineRule="auto"/>
        <w:ind w:left="2160" w:hanging="360"/>
        <w:rPr>
          <w:u w:val="none"/>
        </w:rPr>
      </w:pPr>
      <w:r w:rsidDel="00000000" w:rsidR="00000000" w:rsidRPr="00000000">
        <w:rPr>
          <w:b w:val="1"/>
          <w:rtl w:val="0"/>
        </w:rPr>
        <w:t xml:space="preserve">Flag 2 Capture</w:t>
      </w:r>
      <w:r w:rsidDel="00000000" w:rsidR="00000000" w:rsidRPr="00000000">
        <w:rPr>
          <w:rtl w:val="0"/>
        </w:rPr>
        <w:t xml:space="preserve">: As Michael we uncovered Flag 2 through the following directory path.</w:t>
      </w:r>
      <w:r w:rsidDel="00000000" w:rsidR="00000000" w:rsidRPr="00000000">
        <w:rPr>
          <w:rtl w:val="0"/>
        </w:rPr>
      </w:r>
    </w:p>
    <w:p w:rsidR="00000000" w:rsidDel="00000000" w:rsidP="00000000" w:rsidRDefault="00000000" w:rsidRPr="00000000" w14:paraId="00000027">
      <w:pPr>
        <w:numPr>
          <w:ilvl w:val="2"/>
          <w:numId w:val="4"/>
        </w:numPr>
        <w:spacing w:after="0" w:afterAutospacing="0" w:before="0" w:beforeAutospacing="0" w:lineRule="auto"/>
        <w:ind w:left="2160" w:hanging="360"/>
        <w:rPr>
          <w:u w:val="none"/>
        </w:rPr>
      </w:pPr>
      <w:r w:rsidDel="00000000" w:rsidR="00000000" w:rsidRPr="00000000">
        <w:rPr/>
        <w:drawing>
          <wp:inline distB="114300" distT="114300" distL="114300" distR="114300">
            <wp:extent cx="2552700" cy="43815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527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4"/>
        </w:numPr>
        <w:spacing w:after="240" w:before="0" w:beforeAutospacing="0" w:lineRule="auto"/>
        <w:ind w:left="2160" w:hanging="360"/>
        <w:rPr>
          <w:u w:val="none"/>
        </w:rPr>
      </w:pPr>
      <w:r w:rsidDel="00000000" w:rsidR="00000000" w:rsidRPr="00000000">
        <w:rPr>
          <w:rtl w:val="0"/>
        </w:rPr>
        <w:t xml:space="preserve">We then concatenated flag 2</w:t>
      </w:r>
    </w:p>
    <w:p w:rsidR="00000000" w:rsidDel="00000000" w:rsidP="00000000" w:rsidRDefault="00000000" w:rsidRPr="00000000" w14:paraId="00000029">
      <w:pPr>
        <w:spacing w:after="240" w:before="240" w:lineRule="auto"/>
        <w:ind w:left="2880" w:firstLine="0"/>
        <w:rPr/>
      </w:pPr>
      <w:r w:rsidDel="00000000" w:rsidR="00000000" w:rsidRPr="00000000">
        <w:rPr/>
        <w:drawing>
          <wp:inline distB="114300" distT="114300" distL="114300" distR="114300">
            <wp:extent cx="3238500" cy="36195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2385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spacing w:after="0" w:afterAutospacing="0" w:before="240" w:lineRule="auto"/>
        <w:ind w:left="2160" w:hanging="360"/>
        <w:jc w:val="left"/>
        <w:rPr>
          <w:u w:val="none"/>
        </w:rPr>
      </w:pPr>
      <w:r w:rsidDel="00000000" w:rsidR="00000000" w:rsidRPr="00000000">
        <w:rPr>
          <w:b w:val="1"/>
          <w:rtl w:val="0"/>
        </w:rPr>
        <w:t xml:space="preserve">Flag 3</w:t>
      </w:r>
      <w:r w:rsidDel="00000000" w:rsidR="00000000" w:rsidRPr="00000000">
        <w:rPr>
          <w:rtl w:val="0"/>
        </w:rPr>
        <w:t xml:space="preserve">:</w:t>
      </w:r>
      <w:r w:rsidDel="00000000" w:rsidR="00000000" w:rsidRPr="00000000">
        <w:rPr/>
        <w:drawing>
          <wp:inline distB="114300" distT="114300" distL="114300" distR="114300">
            <wp:extent cx="2200275" cy="200025"/>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2002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5"/>
        </w:numPr>
        <w:spacing w:after="0" w:afterAutospacing="0" w:before="0" w:beforeAutospacing="0" w:lineRule="auto"/>
        <w:ind w:left="2880" w:hanging="360"/>
        <w:jc w:val="left"/>
        <w:rPr>
          <w:u w:val="none"/>
        </w:rPr>
      </w:pPr>
      <w:r w:rsidDel="00000000" w:rsidR="00000000" w:rsidRPr="00000000">
        <w:rPr>
          <w:rtl w:val="0"/>
        </w:rPr>
        <w:t xml:space="preserve">Exploit Used: Same as 2 &amp; 3 to get flag 1 and flag 2.</w:t>
      </w:r>
    </w:p>
    <w:p w:rsidR="00000000" w:rsidDel="00000000" w:rsidP="00000000" w:rsidRDefault="00000000" w:rsidRPr="00000000" w14:paraId="0000002C">
      <w:pPr>
        <w:numPr>
          <w:ilvl w:val="1"/>
          <w:numId w:val="5"/>
        </w:numPr>
        <w:spacing w:after="0" w:afterAutospacing="0" w:before="0" w:beforeAutospacing="0" w:lineRule="auto"/>
        <w:ind w:left="2880" w:hanging="360"/>
        <w:jc w:val="left"/>
        <w:rPr>
          <w:u w:val="none"/>
        </w:rPr>
      </w:pPr>
      <w:r w:rsidDel="00000000" w:rsidR="00000000" w:rsidRPr="00000000">
        <w:rPr>
          <w:rtl w:val="0"/>
        </w:rPr>
        <w:t xml:space="preserve">Flag 3 Capture: Gaining access to MySQL database</w:t>
      </w:r>
    </w:p>
    <w:p w:rsidR="00000000" w:rsidDel="00000000" w:rsidP="00000000" w:rsidRDefault="00000000" w:rsidRPr="00000000" w14:paraId="0000002D">
      <w:pPr>
        <w:numPr>
          <w:ilvl w:val="1"/>
          <w:numId w:val="5"/>
        </w:numPr>
        <w:spacing w:after="240" w:before="0" w:beforeAutospacing="0" w:lineRule="auto"/>
        <w:ind w:left="2880" w:hanging="360"/>
        <w:jc w:val="left"/>
        <w:rPr>
          <w:u w:val="none"/>
        </w:rPr>
      </w:pPr>
      <w:r w:rsidDel="00000000" w:rsidR="00000000" w:rsidRPr="00000000">
        <w:rPr>
          <w:rtl w:val="0"/>
        </w:rPr>
        <w:t xml:space="preserve">Once Flag 2 was located we used the </w:t>
      </w:r>
      <w:r w:rsidDel="00000000" w:rsidR="00000000" w:rsidRPr="00000000">
        <w:rPr>
          <w:i w:val="1"/>
          <w:rtl w:val="0"/>
        </w:rPr>
        <w:t xml:space="preserve">cd</w:t>
      </w:r>
      <w:r w:rsidDel="00000000" w:rsidR="00000000" w:rsidRPr="00000000">
        <w:rPr>
          <w:rtl w:val="0"/>
        </w:rPr>
        <w:t xml:space="preserve"> command to access the html directory. Once in, we ran an </w:t>
      </w:r>
      <w:r w:rsidDel="00000000" w:rsidR="00000000" w:rsidRPr="00000000">
        <w:rPr>
          <w:i w:val="1"/>
          <w:rtl w:val="0"/>
        </w:rPr>
        <w:t xml:space="preserve">ls</w:t>
      </w:r>
      <w:r w:rsidDel="00000000" w:rsidR="00000000" w:rsidRPr="00000000">
        <w:rPr>
          <w:rtl w:val="0"/>
        </w:rPr>
        <w:t xml:space="preserve"> of html we saw wordpress in this directory. From there we </w:t>
      </w:r>
      <w:r w:rsidDel="00000000" w:rsidR="00000000" w:rsidRPr="00000000">
        <w:rPr>
          <w:i w:val="1"/>
          <w:rtl w:val="0"/>
        </w:rPr>
        <w:t xml:space="preserve">cd wordpress, </w:t>
      </w:r>
      <w:r w:rsidDel="00000000" w:rsidR="00000000" w:rsidRPr="00000000">
        <w:rPr>
          <w:rtl w:val="0"/>
        </w:rPr>
        <w:t xml:space="preserve">ran an </w:t>
      </w:r>
      <w:r w:rsidDel="00000000" w:rsidR="00000000" w:rsidRPr="00000000">
        <w:rPr>
          <w:i w:val="1"/>
          <w:rtl w:val="0"/>
        </w:rPr>
        <w:t xml:space="preserve">ls </w:t>
      </w:r>
      <w:r w:rsidDel="00000000" w:rsidR="00000000" w:rsidRPr="00000000">
        <w:rPr>
          <w:rtl w:val="0"/>
        </w:rPr>
        <w:t xml:space="preserve">and then ran </w:t>
      </w:r>
      <w:r w:rsidDel="00000000" w:rsidR="00000000" w:rsidRPr="00000000">
        <w:rPr>
          <w:i w:val="1"/>
          <w:rtl w:val="0"/>
        </w:rPr>
        <w:t xml:space="preserve">cat wp-config.php</w:t>
      </w:r>
      <w:r w:rsidDel="00000000" w:rsidR="00000000" w:rsidRPr="00000000">
        <w:rPr>
          <w:rtl w:val="0"/>
        </w:rPr>
        <w:t xml:space="preserve">. This showed us the MySQL database password</w:t>
      </w:r>
      <w:r w:rsidDel="00000000" w:rsidR="00000000" w:rsidRPr="00000000">
        <w:rPr>
          <w:i w:val="1"/>
          <w:rtl w:val="0"/>
        </w:rPr>
        <w:t xml:space="preserve"> R@v3nSecurity</w:t>
      </w:r>
      <w:r w:rsidDel="00000000" w:rsidR="00000000" w:rsidRPr="00000000">
        <w:rPr>
          <w:rtl w:val="0"/>
        </w:rPr>
        <w:t xml:space="preserve">.</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3419475" cy="70485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4194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0"/>
        </w:numPr>
        <w:ind w:left="1440" w:hanging="360"/>
        <w:rPr>
          <w:u w:val="none"/>
        </w:rPr>
      </w:pPr>
      <w:r w:rsidDel="00000000" w:rsidR="00000000" w:rsidRPr="00000000">
        <w:rPr>
          <w:rtl w:val="0"/>
        </w:rPr>
        <w:t xml:space="preserve">   We then were able to login to MySQL with the following credentials / command</w:t>
      </w:r>
    </w:p>
    <w:p w:rsidR="00000000" w:rsidDel="00000000" w:rsidP="00000000" w:rsidRDefault="00000000" w:rsidRPr="00000000" w14:paraId="00000030">
      <w:pPr>
        <w:numPr>
          <w:ilvl w:val="1"/>
          <w:numId w:val="10"/>
        </w:numPr>
        <w:ind w:left="2160" w:hanging="360"/>
        <w:rPr>
          <w:u w:val="none"/>
        </w:rPr>
      </w:pPr>
      <w:r w:rsidDel="00000000" w:rsidR="00000000" w:rsidRPr="00000000">
        <w:rPr>
          <w:b w:val="1"/>
          <w:rtl w:val="0"/>
        </w:rPr>
        <w:t xml:space="preserve">Command</w:t>
      </w:r>
      <w:r w:rsidDel="00000000" w:rsidR="00000000" w:rsidRPr="00000000">
        <w:rPr>
          <w:rtl w:val="0"/>
        </w:rPr>
        <w:t xml:space="preserve">: </w:t>
      </w:r>
      <w:r w:rsidDel="00000000" w:rsidR="00000000" w:rsidRPr="00000000">
        <w:rPr>
          <w:shd w:fill="e69138" w:val="clear"/>
          <w:rtl w:val="0"/>
        </w:rPr>
        <w:t xml:space="preserve">Mysql -u root -p   </w:t>
      </w:r>
      <w:r w:rsidDel="00000000" w:rsidR="00000000" w:rsidRPr="00000000">
        <w:rPr>
          <w:rtl w:val="0"/>
        </w:rPr>
        <w:t xml:space="preserve">  </w:t>
      </w:r>
    </w:p>
    <w:p w:rsidR="00000000" w:rsidDel="00000000" w:rsidP="00000000" w:rsidRDefault="00000000" w:rsidRPr="00000000" w14:paraId="00000031">
      <w:pPr>
        <w:ind w:left="1440" w:firstLine="0"/>
        <w:rPr/>
      </w:pPr>
      <w:r w:rsidDel="00000000" w:rsidR="00000000" w:rsidRPr="00000000">
        <w:rPr/>
        <w:drawing>
          <wp:inline distB="114300" distT="114300" distL="114300" distR="114300">
            <wp:extent cx="4543425" cy="9144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5434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4"/>
        </w:numPr>
        <w:ind w:left="2160" w:hanging="360"/>
        <w:rPr>
          <w:u w:val="none"/>
        </w:rPr>
      </w:pPr>
      <w:r w:rsidDel="00000000" w:rsidR="00000000" w:rsidRPr="00000000">
        <w:rPr>
          <w:rtl w:val="0"/>
        </w:rPr>
        <w:t xml:space="preserve">The following commands were used to explore MySQL and locate flag 3.</w:t>
      </w:r>
    </w:p>
    <w:p w:rsidR="00000000" w:rsidDel="00000000" w:rsidP="00000000" w:rsidRDefault="00000000" w:rsidRPr="00000000" w14:paraId="00000033">
      <w:pPr>
        <w:numPr>
          <w:ilvl w:val="1"/>
          <w:numId w:val="14"/>
        </w:numPr>
        <w:ind w:left="2880" w:hanging="360"/>
        <w:rPr>
          <w:shd w:fill="e69138" w:val="clear"/>
        </w:rPr>
      </w:pPr>
      <w:r w:rsidDel="00000000" w:rsidR="00000000" w:rsidRPr="00000000">
        <w:rPr>
          <w:shd w:fill="e69138" w:val="clear"/>
          <w:rtl w:val="0"/>
        </w:rPr>
        <w:t xml:space="preserve">show databases;</w:t>
      </w:r>
    </w:p>
    <w:p w:rsidR="00000000" w:rsidDel="00000000" w:rsidP="00000000" w:rsidRDefault="00000000" w:rsidRPr="00000000" w14:paraId="00000034">
      <w:pPr>
        <w:jc w:val="center"/>
        <w:rPr>
          <w:shd w:fill="e69138" w:val="clear"/>
        </w:rPr>
      </w:pPr>
      <w:r w:rsidDel="00000000" w:rsidR="00000000" w:rsidRPr="00000000">
        <w:rPr/>
        <w:drawing>
          <wp:inline distB="114300" distT="114300" distL="114300" distR="114300">
            <wp:extent cx="2505075" cy="207645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050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14"/>
        </w:numPr>
        <w:ind w:left="2880" w:hanging="360"/>
        <w:rPr>
          <w:u w:val="none"/>
          <w:shd w:fill="e69138" w:val="clear"/>
        </w:rPr>
      </w:pPr>
      <w:r w:rsidDel="00000000" w:rsidR="00000000" w:rsidRPr="00000000">
        <w:rPr>
          <w:shd w:fill="e69138" w:val="clear"/>
          <w:rtl w:val="0"/>
        </w:rPr>
        <w:t xml:space="preserve">use wordpress;</w:t>
      </w:r>
    </w:p>
    <w:p w:rsidR="00000000" w:rsidDel="00000000" w:rsidP="00000000" w:rsidRDefault="00000000" w:rsidRPr="00000000" w14:paraId="00000036">
      <w:pPr>
        <w:numPr>
          <w:ilvl w:val="1"/>
          <w:numId w:val="14"/>
        </w:numPr>
        <w:ind w:left="2880" w:hanging="360"/>
        <w:rPr>
          <w:u w:val="none"/>
          <w:shd w:fill="e69138" w:val="clear"/>
        </w:rPr>
      </w:pPr>
      <w:r w:rsidDel="00000000" w:rsidR="00000000" w:rsidRPr="00000000">
        <w:rPr>
          <w:shd w:fill="e69138" w:val="clear"/>
          <w:rtl w:val="0"/>
        </w:rPr>
        <w:t xml:space="preserve">show tables;</w:t>
      </w:r>
    </w:p>
    <w:p w:rsidR="00000000" w:rsidDel="00000000" w:rsidP="00000000" w:rsidRDefault="00000000" w:rsidRPr="00000000" w14:paraId="00000037">
      <w:pPr>
        <w:ind w:left="2880" w:firstLine="0"/>
        <w:rPr>
          <w:shd w:fill="e69138" w:val="clear"/>
        </w:rPr>
      </w:pPr>
      <w:r w:rsidDel="00000000" w:rsidR="00000000" w:rsidRPr="00000000">
        <w:rPr>
          <w:shd w:fill="e69138" w:val="clear"/>
        </w:rPr>
        <w:drawing>
          <wp:inline distB="114300" distT="114300" distL="114300" distR="114300">
            <wp:extent cx="2028825" cy="2905125"/>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288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14"/>
        </w:numPr>
        <w:ind w:left="2880" w:hanging="360"/>
        <w:rPr>
          <w:u w:val="none"/>
          <w:shd w:fill="e69138" w:val="clear"/>
        </w:rPr>
      </w:pPr>
      <w:r w:rsidDel="00000000" w:rsidR="00000000" w:rsidRPr="00000000">
        <w:rPr>
          <w:shd w:fill="e69138" w:val="clear"/>
          <w:rtl w:val="0"/>
        </w:rPr>
        <w:t xml:space="preserve">select * from wp_posts;</w:t>
      </w:r>
    </w:p>
    <w:p w:rsidR="00000000" w:rsidDel="00000000" w:rsidP="00000000" w:rsidRDefault="00000000" w:rsidRPr="00000000" w14:paraId="00000039">
      <w:pPr>
        <w:jc w:val="center"/>
        <w:rPr>
          <w:shd w:fill="e69138" w:val="clear"/>
        </w:rPr>
      </w:pPr>
      <w:r w:rsidDel="00000000" w:rsidR="00000000" w:rsidRPr="00000000">
        <w:rPr/>
        <w:drawing>
          <wp:inline distB="114300" distT="114300" distL="114300" distR="114300">
            <wp:extent cx="2847975" cy="714375"/>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8479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0" w:firstLine="0"/>
        <w:rPr/>
      </w:pPr>
      <w:r w:rsidDel="00000000" w:rsidR="00000000" w:rsidRPr="00000000">
        <w:rPr>
          <w:rtl w:val="0"/>
        </w:rPr>
      </w:r>
    </w:p>
    <w:p w:rsidR="00000000" w:rsidDel="00000000" w:rsidP="00000000" w:rsidRDefault="00000000" w:rsidRPr="00000000" w14:paraId="0000003B">
      <w:pPr>
        <w:numPr>
          <w:ilvl w:val="0"/>
          <w:numId w:val="13"/>
        </w:numPr>
        <w:spacing w:after="240" w:before="240" w:lineRule="auto"/>
        <w:ind w:left="1440" w:hanging="360"/>
        <w:rPr>
          <w:u w:val="none"/>
        </w:rPr>
      </w:pPr>
      <w:r w:rsidDel="00000000" w:rsidR="00000000" w:rsidRPr="00000000">
        <w:rPr>
          <w:rtl w:val="0"/>
        </w:rPr>
        <w:t xml:space="preserve">This was were Flag 3 was revealed</w:t>
      </w:r>
    </w:p>
    <w:p w:rsidR="00000000" w:rsidDel="00000000" w:rsidP="00000000" w:rsidRDefault="00000000" w:rsidRPr="00000000" w14:paraId="0000003C">
      <w:pPr>
        <w:spacing w:after="240" w:before="240" w:lineRule="auto"/>
        <w:ind w:left="1440" w:firstLine="0"/>
        <w:rPr/>
      </w:pPr>
      <w:r w:rsidDel="00000000" w:rsidR="00000000" w:rsidRPr="00000000">
        <w:rPr/>
        <w:drawing>
          <wp:inline distB="114300" distT="114300" distL="114300" distR="114300">
            <wp:extent cx="5724525" cy="276225"/>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245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b w:val="1"/>
          <w:rtl w:val="0"/>
        </w:rPr>
        <w:t xml:space="preserve">Flag 4</w:t>
      </w:r>
      <w:r w:rsidDel="00000000" w:rsidR="00000000" w:rsidRPr="00000000">
        <w:rPr>
          <w:rtl w:val="0"/>
        </w:rPr>
        <w:t xml:space="preserve">:</w:t>
      </w:r>
      <w:r w:rsidDel="00000000" w:rsidR="00000000" w:rsidRPr="00000000">
        <w:rPr/>
        <w:drawing>
          <wp:inline distB="114300" distT="114300" distL="114300" distR="114300">
            <wp:extent cx="3028950" cy="24765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028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ind w:left="1440" w:hanging="360"/>
        <w:rPr>
          <w:u w:val="none"/>
        </w:rPr>
      </w:pPr>
      <w:r w:rsidDel="00000000" w:rsidR="00000000" w:rsidRPr="00000000">
        <w:rPr>
          <w:rtl w:val="0"/>
        </w:rPr>
        <w:t xml:space="preserve">Exploit Used: Unsalted password hash crack and Python escalation via user Steven. Stevens credentials were accessed via the wp_user file in MySQL as an unsalted hash.</w:t>
      </w:r>
    </w:p>
    <w:p w:rsidR="00000000" w:rsidDel="00000000" w:rsidP="00000000" w:rsidRDefault="00000000" w:rsidRPr="00000000" w14:paraId="0000003F">
      <w:pPr>
        <w:ind w:left="720" w:firstLine="720"/>
        <w:rPr/>
      </w:pPr>
      <w:r w:rsidDel="00000000" w:rsidR="00000000" w:rsidRPr="00000000">
        <w:rPr/>
        <w:drawing>
          <wp:inline distB="114300" distT="114300" distL="114300" distR="114300">
            <wp:extent cx="5567363" cy="1609725"/>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567363" cy="1609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0">
      <w:pPr>
        <w:numPr>
          <w:ilvl w:val="0"/>
          <w:numId w:val="1"/>
        </w:numPr>
        <w:ind w:left="2160" w:hanging="360"/>
        <w:rPr>
          <w:u w:val="none"/>
        </w:rPr>
      </w:pPr>
      <w:r w:rsidDel="00000000" w:rsidR="00000000" w:rsidRPr="00000000">
        <w:rPr>
          <w:rtl w:val="0"/>
        </w:rPr>
        <w:t xml:space="preserve">Next the unsalted hashes were moved to a user_hashes.txt we created to then run </w:t>
      </w:r>
      <w:r w:rsidDel="00000000" w:rsidR="00000000" w:rsidRPr="00000000">
        <w:rPr>
          <w:i w:val="1"/>
          <w:rtl w:val="0"/>
        </w:rPr>
        <w:t xml:space="preserve">John the Ripper</w:t>
      </w:r>
      <w:r w:rsidDel="00000000" w:rsidR="00000000" w:rsidRPr="00000000">
        <w:rPr>
          <w:rtl w:val="0"/>
        </w:rPr>
        <w:t xml:space="preserve"> and </w:t>
      </w:r>
      <w:r w:rsidDel="00000000" w:rsidR="00000000" w:rsidRPr="00000000">
        <w:rPr>
          <w:i w:val="1"/>
          <w:rtl w:val="0"/>
        </w:rPr>
        <w:t xml:space="preserve">rockyou.txt</w:t>
      </w:r>
      <w:r w:rsidDel="00000000" w:rsidR="00000000" w:rsidRPr="00000000">
        <w:rPr>
          <w:rtl w:val="0"/>
        </w:rPr>
        <w:t xml:space="preserve"> against.</w:t>
      </w:r>
    </w:p>
    <w:p w:rsidR="00000000" w:rsidDel="00000000" w:rsidP="00000000" w:rsidRDefault="00000000" w:rsidRPr="00000000" w14:paraId="00000041">
      <w:pPr>
        <w:rPr/>
      </w:pPr>
      <w:r w:rsidDel="00000000" w:rsidR="00000000" w:rsidRPr="00000000">
        <w:rPr/>
        <w:drawing>
          <wp:inline distB="114300" distT="114300" distL="114300" distR="114300">
            <wp:extent cx="5943600" cy="148590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7"/>
        </w:numPr>
        <w:ind w:left="2160" w:hanging="360"/>
        <w:rPr>
          <w:u w:val="none"/>
        </w:rPr>
      </w:pPr>
      <w:r w:rsidDel="00000000" w:rsidR="00000000" w:rsidRPr="00000000">
        <w:rPr>
          <w:rtl w:val="0"/>
        </w:rPr>
        <w:t xml:space="preserve">Stevens password was then retrieved (password: </w:t>
      </w:r>
      <w:r w:rsidDel="00000000" w:rsidR="00000000" w:rsidRPr="00000000">
        <w:rPr>
          <w:i w:val="1"/>
          <w:rtl w:val="0"/>
        </w:rPr>
        <w:t xml:space="preserve">pink84</w:t>
      </w:r>
      <w:r w:rsidDel="00000000" w:rsidR="00000000" w:rsidRPr="00000000">
        <w:rPr>
          <w:rtl w:val="0"/>
        </w:rPr>
        <w:t xml:space="preserve">)</w:t>
      </w:r>
    </w:p>
    <w:p w:rsidR="00000000" w:rsidDel="00000000" w:rsidP="00000000" w:rsidRDefault="00000000" w:rsidRPr="00000000" w14:paraId="00000043">
      <w:pPr>
        <w:numPr>
          <w:ilvl w:val="1"/>
          <w:numId w:val="7"/>
        </w:numPr>
        <w:ind w:left="2880" w:hanging="360"/>
        <w:rPr>
          <w:u w:val="none"/>
        </w:rPr>
      </w:pPr>
      <w:r w:rsidDel="00000000" w:rsidR="00000000" w:rsidRPr="00000000">
        <w:rPr>
          <w:rtl w:val="0"/>
        </w:rPr>
        <w:t xml:space="preserve">Next we SSH into stevens user</w:t>
      </w:r>
    </w:p>
    <w:p w:rsidR="00000000" w:rsidDel="00000000" w:rsidP="00000000" w:rsidRDefault="00000000" w:rsidRPr="00000000" w14:paraId="00000044">
      <w:pPr>
        <w:rPr/>
      </w:pPr>
      <w:r w:rsidDel="00000000" w:rsidR="00000000" w:rsidRPr="00000000">
        <w:rPr/>
        <w:drawing>
          <wp:inline distB="114300" distT="114300" distL="114300" distR="114300">
            <wp:extent cx="5943600" cy="2997200"/>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1"/>
        </w:numPr>
        <w:ind w:left="1440" w:hanging="360"/>
        <w:rPr>
          <w:u w:val="none"/>
        </w:rPr>
      </w:pPr>
      <w:r w:rsidDel="00000000" w:rsidR="00000000" w:rsidRPr="00000000">
        <w:rPr>
          <w:rtl w:val="0"/>
        </w:rPr>
        <w:t xml:space="preserve">This shows Steven has Python privileges allowing us to further our quest for Flag 4. The following commands below was the path to Flag 4 and ultimately rooting Raven!</w:t>
      </w:r>
    </w:p>
    <w:p w:rsidR="00000000" w:rsidDel="00000000" w:rsidP="00000000" w:rsidRDefault="00000000" w:rsidRPr="00000000" w14:paraId="00000046">
      <w:pPr>
        <w:numPr>
          <w:ilvl w:val="1"/>
          <w:numId w:val="11"/>
        </w:numPr>
        <w:ind w:left="2160" w:hanging="360"/>
        <w:rPr>
          <w:shd w:fill="e69138" w:val="clear"/>
        </w:rPr>
      </w:pPr>
      <w:r w:rsidDel="00000000" w:rsidR="00000000" w:rsidRPr="00000000">
        <w:rPr>
          <w:shd w:fill="e69138" w:val="clear"/>
          <w:rtl w:val="0"/>
        </w:rPr>
        <w:t xml:space="preserve">sudo -l</w:t>
      </w:r>
    </w:p>
    <w:p w:rsidR="00000000" w:rsidDel="00000000" w:rsidP="00000000" w:rsidRDefault="00000000" w:rsidRPr="00000000" w14:paraId="00000047">
      <w:pPr>
        <w:ind w:left="0" w:firstLine="0"/>
        <w:rPr>
          <w:shd w:fill="e69138" w:val="clear"/>
        </w:rPr>
      </w:pPr>
      <w:r w:rsidDel="00000000" w:rsidR="00000000" w:rsidRPr="00000000">
        <w:rPr>
          <w:shd w:fill="e69138" w:val="clear"/>
        </w:rPr>
        <w:drawing>
          <wp:inline distB="114300" distT="114300" distL="114300" distR="114300">
            <wp:extent cx="5705475" cy="1228725"/>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054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9"/>
        </w:numPr>
        <w:ind w:left="2160" w:hanging="360"/>
        <w:rPr>
          <w:u w:val="none"/>
          <w:shd w:fill="e69138" w:val="clear"/>
        </w:rPr>
      </w:pPr>
      <w:r w:rsidDel="00000000" w:rsidR="00000000" w:rsidRPr="00000000">
        <w:rPr>
          <w:shd w:fill="e69138" w:val="clear"/>
          <w:rtl w:val="0"/>
        </w:rPr>
        <w:t xml:space="preserve">Sudo python -c ‘import pty;pty.spawn(“/bin/bash”)’</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4038600" cy="247650"/>
            <wp:effectExtent b="0" l="0" r="0" t="0"/>
            <wp:docPr id="2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0386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2"/>
        </w:numPr>
        <w:ind w:left="2160" w:hanging="360"/>
        <w:rPr>
          <w:shd w:fill="e69138" w:val="clear"/>
        </w:rPr>
      </w:pPr>
      <w:r w:rsidDel="00000000" w:rsidR="00000000" w:rsidRPr="00000000">
        <w:rPr>
          <w:shd w:fill="e69138" w:val="clear"/>
          <w:rtl w:val="0"/>
        </w:rPr>
        <w:t xml:space="preserve">cd /root</w:t>
      </w:r>
    </w:p>
    <w:p w:rsidR="00000000" w:rsidDel="00000000" w:rsidP="00000000" w:rsidRDefault="00000000" w:rsidRPr="00000000" w14:paraId="0000004B">
      <w:pPr>
        <w:numPr>
          <w:ilvl w:val="1"/>
          <w:numId w:val="12"/>
        </w:numPr>
        <w:ind w:left="2160" w:hanging="360"/>
        <w:rPr>
          <w:u w:val="none"/>
          <w:shd w:fill="e69138" w:val="clear"/>
        </w:rPr>
      </w:pPr>
      <w:r w:rsidDel="00000000" w:rsidR="00000000" w:rsidRPr="00000000">
        <w:rPr>
          <w:shd w:fill="e69138" w:val="clear"/>
          <w:rtl w:val="0"/>
        </w:rPr>
        <w:t xml:space="preserve">ls</w:t>
      </w:r>
    </w:p>
    <w:p w:rsidR="00000000" w:rsidDel="00000000" w:rsidP="00000000" w:rsidRDefault="00000000" w:rsidRPr="00000000" w14:paraId="0000004C">
      <w:pPr>
        <w:ind w:left="2160" w:firstLine="0"/>
        <w:rPr>
          <w:highlight w:val="white"/>
        </w:rPr>
      </w:pPr>
      <w:r w:rsidDel="00000000" w:rsidR="00000000" w:rsidRPr="00000000">
        <w:rPr>
          <w:highlight w:val="white"/>
        </w:rPr>
        <w:drawing>
          <wp:inline distB="114300" distT="114300" distL="114300" distR="114300">
            <wp:extent cx="3648075" cy="3076575"/>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6480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2160" w:firstLine="0"/>
        <w:rPr>
          <w:shd w:fill="e69138" w:val="clear"/>
        </w:rPr>
      </w:pPr>
      <w:r w:rsidDel="00000000" w:rsidR="00000000" w:rsidRPr="00000000">
        <w:rPr>
          <w:rtl w:val="0"/>
        </w:rPr>
      </w:r>
    </w:p>
    <w:p w:rsidR="00000000" w:rsidDel="00000000" w:rsidP="00000000" w:rsidRDefault="00000000" w:rsidRPr="00000000" w14:paraId="0000004E">
      <w:pPr>
        <w:ind w:left="2160" w:firstLine="0"/>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hyperlink" Target="http://192.168.1.110/wordpress" TargetMode="External"/><Relationship Id="rId11" Type="http://schemas.openxmlformats.org/officeDocument/2006/relationships/image" Target="media/image8.pn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