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A4E9" w14:textId="77777777" w:rsidR="0039431D" w:rsidRDefault="0039431D" w:rsidP="0039431D">
      <w:r>
        <w:t>Final Project · Individual · Built in class</w:t>
      </w:r>
    </w:p>
    <w:p w14:paraId="05DC45E8" w14:textId="77777777" w:rsidR="0039431D" w:rsidRDefault="0039431D" w:rsidP="0039431D">
      <w:r>
        <w:t>Take one product concept from problem to launch</w:t>
      </w:r>
    </w:p>
    <w:p w14:paraId="6E727ECA" w14:textId="77777777" w:rsidR="0039431D" w:rsidRDefault="0039431D" w:rsidP="0039431D">
      <w:r>
        <w:t xml:space="preserve">Across this certification you take a single product concept of your own: from a raw strategic problem to a launch-ready </w:t>
      </w:r>
      <w:proofErr w:type="gramStart"/>
      <w:r>
        <w:t>solution, and</w:t>
      </w:r>
      <w:proofErr w:type="gramEnd"/>
      <w:r>
        <w:t xml:space="preserve"> present your concept and the key insights you gathered along the way. This is an individual project: you build every artifact during the in-class labs inside your own project repo. At the end you submit two things: your repo URL and your final presentation. There is no expectation of work outside of class.</w:t>
      </w:r>
    </w:p>
    <w:p w14:paraId="3976FD59" w14:textId="77777777" w:rsidR="0039431D" w:rsidRDefault="0039431D" w:rsidP="0039431D"/>
    <w:p w14:paraId="24E223D0" w14:textId="77777777" w:rsidR="0039431D" w:rsidRDefault="0039431D" w:rsidP="0039431D">
      <w:r>
        <w:t>Format · Individual</w:t>
      </w:r>
    </w:p>
    <w:p w14:paraId="1284AC4C" w14:textId="77777777" w:rsidR="0039431D" w:rsidRDefault="0039431D" w:rsidP="0039431D">
      <w:r>
        <w:t>Built during labs · No homework</w:t>
      </w:r>
    </w:p>
    <w:p w14:paraId="06D288E6" w14:textId="77777777" w:rsidR="0039431D" w:rsidRDefault="0039431D" w:rsidP="0039431D">
      <w:r>
        <w:t>Deliverable · GitHub repo</w:t>
      </w:r>
    </w:p>
    <w:p w14:paraId="55DA9640" w14:textId="77777777" w:rsidR="0039431D" w:rsidRDefault="0039431D" w:rsidP="0039431D">
      <w:r>
        <w:t>Due · within 7 days of cohort end</w:t>
      </w:r>
    </w:p>
    <w:p w14:paraId="3DC30604" w14:textId="77777777" w:rsidR="0039431D" w:rsidRDefault="0039431D" w:rsidP="0039431D">
      <w:r>
        <w:t>The shape of it</w:t>
      </w:r>
    </w:p>
    <w:p w14:paraId="7DCAAF73" w14:textId="77777777" w:rsidR="0039431D" w:rsidRDefault="0039431D" w:rsidP="0039431D">
      <w:r>
        <w:t>What you'll build &amp; submit</w:t>
      </w:r>
    </w:p>
    <w:p w14:paraId="63B9D379" w14:textId="77777777" w:rsidR="0039431D" w:rsidRDefault="0039431D" w:rsidP="0039431D">
      <w:r>
        <w:t xml:space="preserve">Starting in Module 1, every lab and breakout that asks you to build an artifact or shape your product feeds directly into your final submission. You're responsible for your own environment, development, and documentation. Breakout sessions are for peer review and </w:t>
      </w:r>
      <w:proofErr w:type="gramStart"/>
      <w:r>
        <w:t>networking,</w:t>
      </w:r>
      <w:proofErr w:type="gramEnd"/>
      <w:r>
        <w:t xml:space="preserve"> there are no shared dependencies. Your project is yours alone.</w:t>
      </w:r>
    </w:p>
    <w:p w14:paraId="6AF2BD2B" w14:textId="77777777" w:rsidR="0039431D" w:rsidRDefault="0039431D" w:rsidP="0039431D"/>
    <w:p w14:paraId="7D501041" w14:textId="77777777" w:rsidR="0039431D" w:rsidRDefault="0039431D" w:rsidP="0039431D">
      <w:r>
        <w:t>Format</w:t>
      </w:r>
    </w:p>
    <w:p w14:paraId="038C9490" w14:textId="77777777" w:rsidR="0039431D" w:rsidRDefault="0039431D" w:rsidP="0039431D">
      <w:r>
        <w:t>Individual project</w:t>
      </w:r>
    </w:p>
    <w:p w14:paraId="432C1109" w14:textId="77777777" w:rsidR="0039431D" w:rsidRDefault="0039431D" w:rsidP="0039431D">
      <w:r>
        <w:t>Build time</w:t>
      </w:r>
    </w:p>
    <w:p w14:paraId="0C964D01" w14:textId="77777777" w:rsidR="0039431D" w:rsidRDefault="0039431D" w:rsidP="0039431D">
      <w:r>
        <w:t>During in-class labs</w:t>
      </w:r>
    </w:p>
    <w:p w14:paraId="7D14E4D2" w14:textId="77777777" w:rsidR="0039431D" w:rsidRDefault="0039431D" w:rsidP="0039431D">
      <w:r>
        <w:t>Deliverable</w:t>
      </w:r>
    </w:p>
    <w:p w14:paraId="259B34BE" w14:textId="77777777" w:rsidR="0039431D" w:rsidRDefault="0039431D" w:rsidP="0039431D">
      <w:r>
        <w:t>Repo URL + presentation → learning platform</w:t>
      </w:r>
    </w:p>
    <w:p w14:paraId="4E431871" w14:textId="77777777" w:rsidR="0039431D" w:rsidRDefault="0039431D" w:rsidP="0039431D">
      <w:r>
        <w:t>Showcase</w:t>
      </w:r>
    </w:p>
    <w:p w14:paraId="7F0D8276" w14:textId="77777777" w:rsidR="0039431D" w:rsidRDefault="0039431D" w:rsidP="0039431D">
      <w:r>
        <w:t>Optional · volunteers</w:t>
      </w:r>
    </w:p>
    <w:p w14:paraId="4452D9C9" w14:textId="77777777" w:rsidR="0039431D" w:rsidRDefault="0039431D" w:rsidP="0039431D">
      <w:r>
        <w:t>Choose your path</w:t>
      </w:r>
    </w:p>
    <w:p w14:paraId="3979C3AB" w14:textId="77777777" w:rsidR="0039431D" w:rsidRDefault="0039431D" w:rsidP="0039431D">
      <w:r>
        <w:lastRenderedPageBreak/>
        <w:t>Commit to one scenario</w:t>
      </w:r>
    </w:p>
    <w:p w14:paraId="0F54542F" w14:textId="77777777" w:rsidR="0039431D" w:rsidRDefault="0039431D" w:rsidP="0039431D">
      <w:r>
        <w:t xml:space="preserve">You must commit to one of the two scenarios </w:t>
      </w:r>
      <w:proofErr w:type="gramStart"/>
      <w:r>
        <w:t>below, or</w:t>
      </w:r>
      <w:proofErr w:type="gramEnd"/>
      <w:r>
        <w:t xml:space="preserve"> bring an instructor-approved problem from your own organization. There's no switching after Module 1; every lab builds on the path you pick.</w:t>
      </w:r>
    </w:p>
    <w:p w14:paraId="312E597B" w14:textId="77777777" w:rsidR="0039431D" w:rsidRDefault="0039431D" w:rsidP="0039431D"/>
    <w:p w14:paraId="5A2B8552" w14:textId="77777777" w:rsidR="0039431D" w:rsidRDefault="0039431D" w:rsidP="0039431D">
      <w:r>
        <w:t>Scenario 1 · B2C</w:t>
      </w:r>
    </w:p>
    <w:p w14:paraId="52A6791F" w14:textId="77777777" w:rsidR="0039431D" w:rsidRDefault="0039431D" w:rsidP="0039431D">
      <w:proofErr w:type="spellStart"/>
      <w:r>
        <w:t>StreamLine</w:t>
      </w:r>
      <w:proofErr w:type="spellEnd"/>
      <w:r>
        <w:t xml:space="preserve"> Spotlight</w:t>
      </w:r>
    </w:p>
    <w:p w14:paraId="57818E66" w14:textId="77777777" w:rsidR="0039431D" w:rsidRDefault="0039431D" w:rsidP="0039431D">
      <w:r>
        <w:t xml:space="preserve">You're a PM at </w:t>
      </w:r>
      <w:proofErr w:type="spellStart"/>
      <w:r>
        <w:t>StreamLine</w:t>
      </w:r>
      <w:proofErr w:type="spellEnd"/>
      <w:r>
        <w:t>, a global streaming platform with 15,000+ titles built on a decade of aggressive "more is better" content acquisition. But engagement has plateaued and churn is climbing, nimble, curated competitors are winning the loyal, high-value viewers who prize discovery over sheer volume.</w:t>
      </w:r>
    </w:p>
    <w:p w14:paraId="2040CDBA" w14:textId="77777777" w:rsidR="0039431D" w:rsidRDefault="0039431D" w:rsidP="0039431D"/>
    <w:p w14:paraId="712116E8" w14:textId="77777777" w:rsidR="0039431D" w:rsidRDefault="0039431D" w:rsidP="0039431D">
      <w:r>
        <w:t>The crisis: the library is growing, but the brand's authority as a place for discovery is in decline.</w:t>
      </w:r>
    </w:p>
    <w:p w14:paraId="1D78C748" w14:textId="77777777" w:rsidR="0039431D" w:rsidRDefault="0039431D" w:rsidP="0039431D"/>
    <w:p w14:paraId="3D81D884" w14:textId="77777777" w:rsidR="0039431D" w:rsidRDefault="0039431D" w:rsidP="0039431D">
      <w:r>
        <w:t xml:space="preserve">Your goal: lead the development and potential launch of </w:t>
      </w:r>
      <w:proofErr w:type="spellStart"/>
      <w:r>
        <w:t>StreamLine</w:t>
      </w:r>
      <w:proofErr w:type="spellEnd"/>
      <w:r>
        <w:t xml:space="preserve"> Spotlight, a premium, </w:t>
      </w:r>
      <w:proofErr w:type="gramStart"/>
      <w:r>
        <w:t>highly-curated</w:t>
      </w:r>
      <w:proofErr w:type="gramEnd"/>
      <w:r>
        <w:t xml:space="preserve"> cinema space within the app that wins back alienated segments and restores </w:t>
      </w:r>
      <w:proofErr w:type="spellStart"/>
      <w:r>
        <w:t>StreamLine</w:t>
      </w:r>
      <w:proofErr w:type="spellEnd"/>
      <w:r>
        <w:t xml:space="preserve"> as a destination for quality.</w:t>
      </w:r>
    </w:p>
    <w:p w14:paraId="395C251B" w14:textId="77777777" w:rsidR="0039431D" w:rsidRDefault="0039431D" w:rsidP="0039431D">
      <w:r>
        <w:t>Scenario 2 · B2B</w:t>
      </w:r>
    </w:p>
    <w:p w14:paraId="1F085EE4" w14:textId="77777777" w:rsidR="0039431D" w:rsidRDefault="0039431D" w:rsidP="0039431D">
      <w:proofErr w:type="spellStart"/>
      <w:r>
        <w:t>RouteLogic</w:t>
      </w:r>
      <w:proofErr w:type="spellEnd"/>
      <w:r>
        <w:t xml:space="preserve"> Velocity</w:t>
      </w:r>
    </w:p>
    <w:p w14:paraId="1F2D21C1" w14:textId="77777777" w:rsidR="0039431D" w:rsidRDefault="0039431D" w:rsidP="0039431D">
      <w:r>
        <w:t xml:space="preserve">You're a PM at </w:t>
      </w:r>
      <w:proofErr w:type="spellStart"/>
      <w:r>
        <w:t>RouteLogic</w:t>
      </w:r>
      <w:proofErr w:type="spellEnd"/>
      <w:r>
        <w:t xml:space="preserve">, a logistics platform for regional delivery fleets. Its all-in-one suite is technically superior, but expanding scope has opened a gap between administrative power and frontline utility. Usage among real-time fleet coordinators is falling, and your largest enterprise account is trialing a leaner competitor that calls </w:t>
      </w:r>
      <w:proofErr w:type="spellStart"/>
      <w:r>
        <w:t>RouteLogic</w:t>
      </w:r>
      <w:proofErr w:type="spellEnd"/>
      <w:r>
        <w:t xml:space="preserve"> an administrative burden.</w:t>
      </w:r>
    </w:p>
    <w:p w14:paraId="2174A32F" w14:textId="77777777" w:rsidR="0039431D" w:rsidRDefault="0039431D" w:rsidP="0039431D"/>
    <w:p w14:paraId="12A51326" w14:textId="77777777" w:rsidR="0039431D" w:rsidRDefault="0039431D" w:rsidP="0039431D">
      <w:r>
        <w:t>The crisis: years of saying yes to everything have turned a once-simple process into a struggle for the 95% who rely on it daily.</w:t>
      </w:r>
    </w:p>
    <w:p w14:paraId="61DC60CF" w14:textId="77777777" w:rsidR="0039431D" w:rsidRDefault="0039431D" w:rsidP="0039431D"/>
    <w:p w14:paraId="5E7AD464" w14:textId="77777777" w:rsidR="0039431D" w:rsidRDefault="0039431D" w:rsidP="0039431D">
      <w:r>
        <w:lastRenderedPageBreak/>
        <w:t xml:space="preserve">Your goal: lead the strategy for </w:t>
      </w:r>
      <w:proofErr w:type="spellStart"/>
      <w:r>
        <w:t>RouteLogic</w:t>
      </w:r>
      <w:proofErr w:type="spellEnd"/>
      <w:r>
        <w:t xml:space="preserve"> Velocity, an initiative that strips legacy noise, eliminates manual workarounds, protects enterprise revenue, and proves the platform is still the fastest tool on the market.</w:t>
      </w:r>
    </w:p>
    <w:p w14:paraId="2932EF73" w14:textId="77777777" w:rsidR="0039431D" w:rsidRDefault="0039431D" w:rsidP="0039431D">
      <w:r>
        <w:t>Bring your own</w:t>
      </w:r>
    </w:p>
    <w:p w14:paraId="2218D091" w14:textId="77777777" w:rsidR="0039431D" w:rsidRDefault="0039431D" w:rsidP="0039431D">
      <w:r>
        <w:t>Prefer to work on a real problem from your own organization? You can, just get it approved by your instructor first.</w:t>
      </w:r>
    </w:p>
    <w:p w14:paraId="2D061096" w14:textId="77777777" w:rsidR="0039431D" w:rsidRDefault="0039431D" w:rsidP="0039431D"/>
    <w:p w14:paraId="5CB71006" w14:textId="77777777" w:rsidR="0039431D" w:rsidRDefault="0039431D" w:rsidP="0039431D">
      <w:r>
        <w:t>What you build</w:t>
      </w:r>
    </w:p>
    <w:p w14:paraId="75EEA598" w14:textId="77777777" w:rsidR="0039431D" w:rsidRDefault="0039431D" w:rsidP="0039431D">
      <w:r>
        <w:t>Your project repo, six deliverables, one per module</w:t>
      </w:r>
    </w:p>
    <w:p w14:paraId="5F53BC3E" w14:textId="77777777" w:rsidR="0039431D" w:rsidRDefault="0039431D" w:rsidP="0039431D">
      <w:r>
        <w:t xml:space="preserve">At the start of Module 1 you fork the Product Management project repo template (one click, name it pm-final-project). Each module </w:t>
      </w:r>
      <w:proofErr w:type="gramStart"/>
      <w:r>
        <w:t>you</w:t>
      </w:r>
      <w:proofErr w:type="gramEnd"/>
      <w:r>
        <w:t xml:space="preserve"> complete fills in one folder. By the end of Module 6 the repo holds all six deliverables below, and you use the Final Presentation Generator to assemble them into a single presentation deck, committed inside your repo.</w:t>
      </w:r>
    </w:p>
    <w:p w14:paraId="2A697250" w14:textId="77777777" w:rsidR="0039431D" w:rsidRDefault="0039431D" w:rsidP="0039431D"/>
    <w:p w14:paraId="2A532E19" w14:textId="77777777" w:rsidR="0039431D" w:rsidRDefault="0039431D" w:rsidP="0039431D">
      <w:r>
        <w:rPr>
          <w:rFonts w:ascii="Apple Color Emoji" w:hAnsi="Apple Color Emoji" w:cs="Apple Color Emoji"/>
        </w:rPr>
        <w:t>📂</w:t>
      </w:r>
      <w:r>
        <w:t xml:space="preserve"> Fork the template ↗</w:t>
      </w:r>
    </w:p>
    <w:p w14:paraId="541C300D" w14:textId="77777777" w:rsidR="0039431D" w:rsidRDefault="0039431D" w:rsidP="0039431D">
      <w:r>
        <w:t>1</w:t>
      </w:r>
    </w:p>
    <w:p w14:paraId="586C3AB0" w14:textId="77777777" w:rsidR="0039431D" w:rsidRDefault="0039431D" w:rsidP="0039431D">
      <w:r>
        <w:t>Problem Hook &amp; Value Prop</w:t>
      </w:r>
    </w:p>
    <w:p w14:paraId="4B145538" w14:textId="77777777" w:rsidR="0039431D" w:rsidRDefault="0039431D" w:rsidP="0039431D">
      <w:r>
        <w:t>Your completed statement sections, plus the finalized hypothesis that evolved from your hook and value proposition.</w:t>
      </w:r>
    </w:p>
    <w:p w14:paraId="661612AB" w14:textId="77777777" w:rsidR="0039431D" w:rsidRDefault="0039431D" w:rsidP="0039431D"/>
    <w:p w14:paraId="77D71557" w14:textId="77777777" w:rsidR="0039431D" w:rsidRDefault="0039431D" w:rsidP="0039431D">
      <w:r>
        <w:t>2</w:t>
      </w:r>
    </w:p>
    <w:p w14:paraId="115AA80A" w14:textId="77777777" w:rsidR="0039431D" w:rsidRDefault="0039431D" w:rsidP="0039431D">
      <w:r>
        <w:t>Competitive Intel &amp; Differentiated Journey</w:t>
      </w:r>
    </w:p>
    <w:p w14:paraId="5DED3DA8" w14:textId="77777777" w:rsidR="0039431D" w:rsidRDefault="0039431D" w:rsidP="0039431D">
      <w:r>
        <w:t>Your workaround summary and high-level journey map, with a link to the full artifact.</w:t>
      </w:r>
    </w:p>
    <w:p w14:paraId="71632E72" w14:textId="77777777" w:rsidR="0039431D" w:rsidRDefault="0039431D" w:rsidP="0039431D"/>
    <w:p w14:paraId="04F9B225" w14:textId="77777777" w:rsidR="0039431D" w:rsidRDefault="0039431D" w:rsidP="0039431D">
      <w:r>
        <w:t>3</w:t>
      </w:r>
    </w:p>
    <w:p w14:paraId="7A33EA1D" w14:textId="77777777" w:rsidR="0039431D" w:rsidRDefault="0039431D" w:rsidP="0039431D">
      <w:r>
        <w:t>Roadmap, PRD &amp; Prototype</w:t>
      </w:r>
    </w:p>
    <w:p w14:paraId="34A94EFA" w14:textId="77777777" w:rsidR="0039431D" w:rsidRDefault="0039431D" w:rsidP="0039431D">
      <w:r>
        <w:t>Your high-level product roadmap and PRD, plus the design wireframes or prototype of your proposed solution.</w:t>
      </w:r>
    </w:p>
    <w:p w14:paraId="5E478AA2" w14:textId="77777777" w:rsidR="0039431D" w:rsidRDefault="0039431D" w:rsidP="0039431D"/>
    <w:p w14:paraId="799E636E" w14:textId="77777777" w:rsidR="0039431D" w:rsidRDefault="0039431D" w:rsidP="0039431D">
      <w:r>
        <w:t>4</w:t>
      </w:r>
    </w:p>
    <w:p w14:paraId="4C597975" w14:textId="77777777" w:rsidR="0039431D" w:rsidRDefault="0039431D" w:rsidP="0039431D">
      <w:r>
        <w:t>Experimentation Plan</w:t>
      </w:r>
    </w:p>
    <w:p w14:paraId="1F955925" w14:textId="77777777" w:rsidR="0039431D" w:rsidRDefault="0039431D" w:rsidP="0039431D">
      <w:r>
        <w:t>A high-level overview of how you'd validate your hypothesis before full-scale development.</w:t>
      </w:r>
    </w:p>
    <w:p w14:paraId="3F89998A" w14:textId="77777777" w:rsidR="0039431D" w:rsidRDefault="0039431D" w:rsidP="0039431D"/>
    <w:p w14:paraId="1CD40659" w14:textId="77777777" w:rsidR="0039431D" w:rsidRDefault="0039431D" w:rsidP="0039431D">
      <w:r>
        <w:t>5</w:t>
      </w:r>
    </w:p>
    <w:p w14:paraId="0D043530" w14:textId="77777777" w:rsidR="0039431D" w:rsidRDefault="0039431D" w:rsidP="0039431D">
      <w:r>
        <w:t>GTM Strategy &amp; Success Dashboard</w:t>
      </w:r>
    </w:p>
    <w:p w14:paraId="75793665" w14:textId="77777777" w:rsidR="0039431D" w:rsidRDefault="0039431D" w:rsidP="0039431D">
      <w:r>
        <w:t>Your go-to-market summary and the KPI dashboard you'd use to measure success.</w:t>
      </w:r>
    </w:p>
    <w:p w14:paraId="4628B73A" w14:textId="77777777" w:rsidR="0039431D" w:rsidRDefault="0039431D" w:rsidP="0039431D"/>
    <w:p w14:paraId="230A138C" w14:textId="77777777" w:rsidR="0039431D" w:rsidRDefault="0039431D" w:rsidP="0039431D">
      <w:r>
        <w:t>6</w:t>
      </w:r>
    </w:p>
    <w:p w14:paraId="549CB5C7" w14:textId="77777777" w:rsidR="0039431D" w:rsidRDefault="0039431D" w:rsidP="0039431D">
      <w:r>
        <w:t>Individual Insights into the Build Process</w:t>
      </w:r>
    </w:p>
    <w:p w14:paraId="1AF67DEB" w14:textId="77777777" w:rsidR="0039431D" w:rsidRDefault="0039431D" w:rsidP="0039431D">
      <w:r>
        <w:t>Your personal reflection: friction points, key learnings, and your "Aha!" moment.</w:t>
      </w:r>
    </w:p>
    <w:p w14:paraId="7D49660D" w14:textId="77777777" w:rsidR="0039431D" w:rsidRDefault="0039431D" w:rsidP="0039431D"/>
    <w:p w14:paraId="03DCFE15" w14:textId="77777777" w:rsidR="0039431D" w:rsidRDefault="0039431D" w:rsidP="0039431D">
      <w:r>
        <w:t>Pro tip</w:t>
      </w:r>
    </w:p>
    <w:p w14:paraId="500C1AC2" w14:textId="77777777" w:rsidR="0039431D" w:rsidRDefault="0039431D" w:rsidP="0039431D">
      <w:r>
        <w:t>The generated deck is just a base. Feel free to get creative or feed the master prompt into an AI presentation tool (Gamma, Canva, etc.) and prompt a polished output before you commit it to your repo.</w:t>
      </w:r>
    </w:p>
    <w:p w14:paraId="7B6B67FA" w14:textId="77777777" w:rsidR="0039431D" w:rsidRDefault="0039431D" w:rsidP="0039431D"/>
    <w:p w14:paraId="6280EA6A" w14:textId="77777777" w:rsidR="0039431D" w:rsidRDefault="0039431D" w:rsidP="0039431D">
      <w:r>
        <w:t>How to submit</w:t>
      </w:r>
    </w:p>
    <w:p w14:paraId="06ADC372" w14:textId="77777777" w:rsidR="0039431D" w:rsidRDefault="0039431D" w:rsidP="0039431D">
      <w:r>
        <w:t>Submit your repo URL and your presentation</w:t>
      </w:r>
    </w:p>
    <w:p w14:paraId="532FA535" w14:textId="77777777" w:rsidR="0039431D" w:rsidRDefault="0039431D" w:rsidP="0039431D">
      <w:r>
        <w:t>Submit both</w:t>
      </w:r>
    </w:p>
    <w:p w14:paraId="65E1D651" w14:textId="77777777" w:rsidR="0039431D" w:rsidRDefault="0039431D" w:rsidP="0039431D">
      <w:r>
        <w:t xml:space="preserve">Your repo URL, where every module's work lives, and your final presentation (publish it for a shareable </w:t>
      </w:r>
      <w:proofErr w:type="gramStart"/>
      <w:r>
        <w:t>link, or</w:t>
      </w:r>
      <w:proofErr w:type="gramEnd"/>
      <w:r>
        <w:t xml:space="preserve"> upload the file to the learning platform). The repo is your reference; the presentation is the visual. Both are required.</w:t>
      </w:r>
    </w:p>
    <w:p w14:paraId="23E7C921" w14:textId="77777777" w:rsidR="0039431D" w:rsidRDefault="0039431D" w:rsidP="0039431D"/>
    <w:p w14:paraId="0E1BB974" w14:textId="77777777" w:rsidR="0039431D" w:rsidRDefault="0039431D" w:rsidP="0039431D">
      <w:r>
        <w:t>In Module 6, use the Final Presentation Generator to build your presentation from your repo (or use Gamma, Canva, or Claude), then commit it to your pm-final-project repo.</w:t>
      </w:r>
    </w:p>
    <w:p w14:paraId="58A64F09" w14:textId="77777777" w:rsidR="0039431D" w:rsidRDefault="0039431D" w:rsidP="0039431D">
      <w:r>
        <w:lastRenderedPageBreak/>
        <w:t xml:space="preserve">Publish your presentation: enable GitHub Pages on your repo for a shareable </w:t>
      </w:r>
      <w:proofErr w:type="gramStart"/>
      <w:r>
        <w:t>link, or</w:t>
      </w:r>
      <w:proofErr w:type="gramEnd"/>
      <w:r>
        <w:t xml:space="preserve"> export it as a shareable HTML file.</w:t>
      </w:r>
    </w:p>
    <w:p w14:paraId="7F32F970" w14:textId="77777777" w:rsidR="0039431D" w:rsidRDefault="0039431D" w:rsidP="0039431D">
      <w:r>
        <w:t>Log in to your course dashboard (</w:t>
      </w:r>
      <w:proofErr w:type="spellStart"/>
      <w:r>
        <w:t>Docebo</w:t>
      </w:r>
      <w:proofErr w:type="spellEnd"/>
      <w:r>
        <w:t xml:space="preserve"> / learning platform) and locate the "Upload Your Product Management Final Project" section.</w:t>
      </w:r>
    </w:p>
    <w:p w14:paraId="6198307A" w14:textId="77777777" w:rsidR="0039431D" w:rsidRDefault="0039431D" w:rsidP="0039431D">
      <w:r>
        <w:t>Submit both: your repo URL (where all six deliverables live) and your presentation link (or upload the file).</w:t>
      </w:r>
    </w:p>
    <w:p w14:paraId="26889CA7" w14:textId="77777777" w:rsidR="0039431D" w:rsidRDefault="0039431D" w:rsidP="0039431D">
      <w:r>
        <w:t>Every student submits their own individual project to qualify for certification. Allow a few days after submission to receive your grade and feedback from your instructor, available in the "Upload Your Final Project" section.</w:t>
      </w:r>
    </w:p>
    <w:p w14:paraId="61EE6E76" w14:textId="77777777" w:rsidR="0039431D" w:rsidRDefault="0039431D" w:rsidP="0039431D"/>
    <w:p w14:paraId="13107CC3" w14:textId="77777777" w:rsidR="0039431D" w:rsidRDefault="0039431D" w:rsidP="0039431D">
      <w:r>
        <w:t>Deadline</w:t>
      </w:r>
    </w:p>
    <w:p w14:paraId="7A8EFAC9" w14:textId="77777777" w:rsidR="0039431D" w:rsidRDefault="0039431D" w:rsidP="0039431D">
      <w:r>
        <w:t>Submit no later than 7 days after your cohort ends. Submissions after this date may not be eligible for certification, and you may not receive feedback from your instructor.</w:t>
      </w:r>
    </w:p>
    <w:p w14:paraId="5A37E8D4" w14:textId="77777777" w:rsidR="0039431D" w:rsidRDefault="0039431D" w:rsidP="0039431D"/>
    <w:p w14:paraId="2DEBF7F1" w14:textId="77777777" w:rsidR="0039431D" w:rsidRDefault="0039431D" w:rsidP="0039431D">
      <w:r>
        <w:t>Final showcase (optional)</w:t>
      </w:r>
    </w:p>
    <w:p w14:paraId="509393BE" w14:textId="77777777" w:rsidR="0039431D" w:rsidRDefault="0039431D" w:rsidP="0039431D">
      <w:r>
        <w:t>There will be a dedicated time at the end of Module 6 for volunteers to walk through their builds, decisions, and key insights and takeaways from the course experience, for live, qualitative feedback from the instructor. Participation is encouraged but not required for certification. If you present, be ready to:</w:t>
      </w:r>
    </w:p>
    <w:p w14:paraId="4897CCE5" w14:textId="77777777" w:rsidR="0039431D" w:rsidRDefault="0039431D" w:rsidP="0039431D"/>
    <w:p w14:paraId="029C441D" w14:textId="77777777" w:rsidR="0039431D" w:rsidRDefault="0039431D" w:rsidP="0039431D">
      <w:r>
        <w:t>Demo the core logic: show your wireframes and explain how your concept addresses your users' primary needs.</w:t>
      </w:r>
    </w:p>
    <w:p w14:paraId="3FEDB49F" w14:textId="77777777" w:rsidR="0039431D" w:rsidRDefault="0039431D" w:rsidP="0039431D">
      <w:r>
        <w:t>Defend your artifacts: highlight one or two you're most proud of and walk through the trade-offs.</w:t>
      </w:r>
    </w:p>
    <w:p w14:paraId="1D37186D" w14:textId="77777777" w:rsidR="0039431D" w:rsidRDefault="0039431D" w:rsidP="0039431D">
      <w:r>
        <w:t>Share your insights: close with your friction points, key learnings, and aha moments.</w:t>
      </w:r>
    </w:p>
    <w:p w14:paraId="65B0BDD9" w14:textId="77777777" w:rsidR="0039431D" w:rsidRDefault="0039431D" w:rsidP="0039431D">
      <w:r>
        <w:t>How it's graded</w:t>
      </w:r>
    </w:p>
    <w:p w14:paraId="48702D23" w14:textId="77777777" w:rsidR="0039431D" w:rsidRDefault="0039431D" w:rsidP="0039431D">
      <w:r>
        <w:t>Evaluation criteria</w:t>
      </w:r>
    </w:p>
    <w:p w14:paraId="1280627F" w14:textId="77777777" w:rsidR="0039431D" w:rsidRDefault="0039431D" w:rsidP="0039431D">
      <w:r>
        <w:t>Your instructor evaluates your submission on how well it demonstrates understanding and application of the core course concepts:</w:t>
      </w:r>
    </w:p>
    <w:p w14:paraId="624F6040" w14:textId="77777777" w:rsidR="0039431D" w:rsidRDefault="0039431D" w:rsidP="0039431D"/>
    <w:p w14:paraId="1A2C6758" w14:textId="77777777" w:rsidR="0039431D" w:rsidRDefault="0039431D" w:rsidP="0039431D">
      <w:r>
        <w:lastRenderedPageBreak/>
        <w:t>Criterion</w:t>
      </w:r>
      <w:r>
        <w:tab/>
        <w:t>What's assessed</w:t>
      </w:r>
    </w:p>
    <w:p w14:paraId="34856A9E" w14:textId="77777777" w:rsidR="0039431D" w:rsidRDefault="0039431D" w:rsidP="0039431D">
      <w:r>
        <w:t>Application of Concepts</w:t>
      </w:r>
      <w:r>
        <w:tab/>
        <w:t>How effectively your project applies the key concepts, frameworks, and methodologies from the modules.</w:t>
      </w:r>
    </w:p>
    <w:p w14:paraId="7D580C75" w14:textId="77777777" w:rsidR="0039431D" w:rsidRDefault="0039431D" w:rsidP="0039431D">
      <w:r>
        <w:t>Credibility &amp; Reasoning</w:t>
      </w:r>
      <w:r>
        <w:tab/>
        <w:t>Whether your solutions, analyses, and design choices are well-justified by course principles and sound reasoning.</w:t>
      </w:r>
    </w:p>
    <w:p w14:paraId="35E2D546" w14:textId="77777777" w:rsidR="0039431D" w:rsidRDefault="0039431D" w:rsidP="0039431D">
      <w:r>
        <w:t>Clarity</w:t>
      </w:r>
      <w:r>
        <w:tab/>
        <w:t>How clearly and logically your work communicates your ideas, findings, and recommendations.</w:t>
      </w:r>
    </w:p>
    <w:p w14:paraId="5A1CA024" w14:textId="77777777" w:rsidR="0039431D" w:rsidRDefault="0039431D" w:rsidP="0039431D">
      <w:r>
        <w:t>Strategic Thinking</w:t>
      </w:r>
      <w:r>
        <w:tab/>
        <w:t>Whether your project articulates a clear vision and shows strategic thinking relevant to the subject.</w:t>
      </w:r>
    </w:p>
    <w:p w14:paraId="17386A62" w14:textId="77777777" w:rsidR="0039431D" w:rsidRDefault="0039431D" w:rsidP="0039431D">
      <w:r>
        <w:t>You receive an overall score: 1, Poor (0 to 49), 2, Sufficient (50 to 79), 3, Excellent (80 to 100).</w:t>
      </w:r>
    </w:p>
    <w:p w14:paraId="6A55FB41" w14:textId="77777777" w:rsidR="0039431D" w:rsidRDefault="0039431D" w:rsidP="0039431D"/>
    <w:p w14:paraId="7F94DBA7" w14:textId="77777777" w:rsidR="0039431D" w:rsidRDefault="0039431D" w:rsidP="0039431D">
      <w:r>
        <w:t>FAQs</w:t>
      </w:r>
    </w:p>
    <w:p w14:paraId="0CBB9D37" w14:textId="77777777" w:rsidR="0039431D" w:rsidRDefault="0039431D" w:rsidP="0039431D">
      <w:r>
        <w:t>Questions, answered</w:t>
      </w:r>
    </w:p>
    <w:p w14:paraId="148B1116" w14:textId="77777777" w:rsidR="0039431D" w:rsidRDefault="0039431D" w:rsidP="0039431D">
      <w:r>
        <w:t>When do I need to submit my final project?</w:t>
      </w:r>
    </w:p>
    <w:p w14:paraId="4C6EF38D" w14:textId="3FA8DEF0" w:rsidR="0039431D" w:rsidRDefault="0039431D" w:rsidP="0039431D">
      <w:r w:rsidRPr="0039431D">
        <w:t>No later than 7 days after your cohort ends. Later submissions may not be eligible for certification, and you may not receive feedback from your instructor.</w:t>
      </w:r>
    </w:p>
    <w:p w14:paraId="361B451F" w14:textId="77777777" w:rsidR="0039431D" w:rsidRDefault="0039431D" w:rsidP="0039431D">
      <w:r>
        <w:t>Will I have time to complete this during class?</w:t>
      </w:r>
    </w:p>
    <w:p w14:paraId="01EAB4A3" w14:textId="6AF2E29F" w:rsidR="0039431D" w:rsidRDefault="0039431D" w:rsidP="0039431D">
      <w:r w:rsidRPr="0039431D">
        <w:t>Yes. Every deliverable is designed to be built during class time, you commit each one to your repo as you go, so your submission comes together across the modules.</w:t>
      </w:r>
    </w:p>
    <w:p w14:paraId="4F377EB7" w14:textId="77777777" w:rsidR="0039431D" w:rsidRDefault="0039431D" w:rsidP="0039431D">
      <w:r>
        <w:t>Can I work on my own product instead?</w:t>
      </w:r>
    </w:p>
    <w:p w14:paraId="54F67F8C" w14:textId="17D14C6C" w:rsidR="0039431D" w:rsidRDefault="0039431D" w:rsidP="0039431D">
      <w:r w:rsidRPr="0039431D">
        <w:t xml:space="preserve">Yes, bring a real problem from your own organization, </w:t>
      </w:r>
      <w:proofErr w:type="gramStart"/>
      <w:r w:rsidRPr="0039431D">
        <w:t>as long as</w:t>
      </w:r>
      <w:proofErr w:type="gramEnd"/>
      <w:r w:rsidRPr="0039431D">
        <w:t xml:space="preserve"> your instructor approves it before you begin.</w:t>
      </w:r>
    </w:p>
    <w:p w14:paraId="1F052520" w14:textId="77777777" w:rsidR="0039431D" w:rsidRDefault="0039431D" w:rsidP="0039431D">
      <w:r>
        <w:t>Do I have to present?</w:t>
      </w:r>
    </w:p>
    <w:p w14:paraId="2CFBA2C3" w14:textId="732B8BED" w:rsidR="0039431D" w:rsidRDefault="0039431D" w:rsidP="0039431D">
      <w:r>
        <w:t>N</w:t>
      </w:r>
      <w:r w:rsidRPr="0039431D">
        <w:t>o. There will be a dedicated time at the end of Module 6 for volunteers to walk through their builds, decisions, and key insights and takeaways from the course experience. It's optional and not required for certification.</w:t>
      </w:r>
    </w:p>
    <w:p w14:paraId="542B08A2" w14:textId="236DECA8" w:rsidR="0039431D" w:rsidRDefault="0039431D" w:rsidP="0039431D">
      <w:r>
        <w:t>Product Management · Final Project Brief · Product School living content library.</w:t>
      </w:r>
    </w:p>
    <w:sectPr w:rsidR="00394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1D"/>
    <w:rsid w:val="000843DB"/>
    <w:rsid w:val="0039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CF5BAE"/>
  <w15:chartTrackingRefBased/>
  <w15:docId w15:val="{2FA200C4-4FA2-AB4E-B780-C5A660A8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31D"/>
    <w:rPr>
      <w:rFonts w:eastAsiaTheme="majorEastAsia" w:cstheme="majorBidi"/>
      <w:color w:val="272727" w:themeColor="text1" w:themeTint="D8"/>
    </w:rPr>
  </w:style>
  <w:style w:type="paragraph" w:styleId="Title">
    <w:name w:val="Title"/>
    <w:basedOn w:val="Normal"/>
    <w:next w:val="Normal"/>
    <w:link w:val="TitleChar"/>
    <w:uiPriority w:val="10"/>
    <w:qFormat/>
    <w:rsid w:val="00394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31D"/>
    <w:pPr>
      <w:spacing w:before="160"/>
      <w:jc w:val="center"/>
    </w:pPr>
    <w:rPr>
      <w:i/>
      <w:iCs/>
      <w:color w:val="404040" w:themeColor="text1" w:themeTint="BF"/>
    </w:rPr>
  </w:style>
  <w:style w:type="character" w:customStyle="1" w:styleId="QuoteChar">
    <w:name w:val="Quote Char"/>
    <w:basedOn w:val="DefaultParagraphFont"/>
    <w:link w:val="Quote"/>
    <w:uiPriority w:val="29"/>
    <w:rsid w:val="0039431D"/>
    <w:rPr>
      <w:i/>
      <w:iCs/>
      <w:color w:val="404040" w:themeColor="text1" w:themeTint="BF"/>
    </w:rPr>
  </w:style>
  <w:style w:type="paragraph" w:styleId="ListParagraph">
    <w:name w:val="List Paragraph"/>
    <w:basedOn w:val="Normal"/>
    <w:uiPriority w:val="34"/>
    <w:qFormat/>
    <w:rsid w:val="0039431D"/>
    <w:pPr>
      <w:ind w:left="720"/>
      <w:contextualSpacing/>
    </w:pPr>
  </w:style>
  <w:style w:type="character" w:styleId="IntenseEmphasis">
    <w:name w:val="Intense Emphasis"/>
    <w:basedOn w:val="DefaultParagraphFont"/>
    <w:uiPriority w:val="21"/>
    <w:qFormat/>
    <w:rsid w:val="0039431D"/>
    <w:rPr>
      <w:i/>
      <w:iCs/>
      <w:color w:val="0F4761" w:themeColor="accent1" w:themeShade="BF"/>
    </w:rPr>
  </w:style>
  <w:style w:type="paragraph" w:styleId="IntenseQuote">
    <w:name w:val="Intense Quote"/>
    <w:basedOn w:val="Normal"/>
    <w:next w:val="Normal"/>
    <w:link w:val="IntenseQuoteChar"/>
    <w:uiPriority w:val="30"/>
    <w:qFormat/>
    <w:rsid w:val="00394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31D"/>
    <w:rPr>
      <w:i/>
      <w:iCs/>
      <w:color w:val="0F4761" w:themeColor="accent1" w:themeShade="BF"/>
    </w:rPr>
  </w:style>
  <w:style w:type="character" w:styleId="IntenseReference">
    <w:name w:val="Intense Reference"/>
    <w:basedOn w:val="DefaultParagraphFont"/>
    <w:uiPriority w:val="32"/>
    <w:qFormat/>
    <w:rsid w:val="00394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1269</Words>
  <Characters>6714</Characters>
  <Application>Microsoft Office Word</Application>
  <DocSecurity>0</DocSecurity>
  <Lines>176</Lines>
  <Paragraphs>114</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Levine</dc:creator>
  <cp:keywords/>
  <dc:description/>
  <cp:lastModifiedBy>Scott Levine</cp:lastModifiedBy>
  <cp:revision>1</cp:revision>
  <dcterms:created xsi:type="dcterms:W3CDTF">2026-08-19T17:27:00Z</dcterms:created>
  <dcterms:modified xsi:type="dcterms:W3CDTF">2026-08-19T17:29:00Z</dcterms:modified>
</cp:coreProperties>
</file>