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16" w:rsidRDefault="008F31C5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Воронежский Государственный Университет</w:t>
      </w:r>
    </w:p>
    <w:p w:rsidR="00F85B16" w:rsidRDefault="008F31C5">
      <w:pPr>
        <w:pStyle w:val="10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Факультет Компьютерных Наук</w:t>
      </w:r>
    </w:p>
    <w:p w:rsidR="00F85B16" w:rsidRDefault="008F31C5">
      <w:pPr>
        <w:pStyle w:val="10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85B16" w:rsidRDefault="008F31C5">
      <w:pPr>
        <w:pStyle w:val="10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85B16" w:rsidRPr="006840C3" w:rsidRDefault="008F31C5">
      <w:pPr>
        <w:pStyle w:val="10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6840C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85B16" w:rsidRPr="006840C3" w:rsidRDefault="006840C3">
      <w:pPr>
        <w:pStyle w:val="10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840C3">
        <w:rPr>
          <w:color w:val="000000"/>
          <w:sz w:val="40"/>
          <w:szCs w:val="40"/>
        </w:rPr>
        <w:t>“</w:t>
      </w:r>
      <w:proofErr w:type="spellStart"/>
      <w:r w:rsidRPr="006840C3">
        <w:rPr>
          <w:color w:val="000000"/>
          <w:sz w:val="40"/>
          <w:szCs w:val="40"/>
        </w:rPr>
        <w:t>Туса</w:t>
      </w:r>
      <w:proofErr w:type="spellEnd"/>
      <w:r w:rsidRPr="006840C3">
        <w:rPr>
          <w:color w:val="000000"/>
          <w:sz w:val="40"/>
          <w:szCs w:val="40"/>
        </w:rPr>
        <w:t xml:space="preserve"> </w:t>
      </w:r>
      <w:proofErr w:type="spellStart"/>
      <w:r w:rsidRPr="006840C3">
        <w:rPr>
          <w:color w:val="000000"/>
          <w:sz w:val="40"/>
          <w:szCs w:val="40"/>
        </w:rPr>
        <w:t>Juice’а</w:t>
      </w:r>
      <w:proofErr w:type="spellEnd"/>
      <w:r w:rsidRPr="006840C3">
        <w:rPr>
          <w:color w:val="000000"/>
          <w:sz w:val="40"/>
          <w:szCs w:val="40"/>
        </w:rPr>
        <w:t>”</w:t>
      </w:r>
      <w:r w:rsidR="008F31C5" w:rsidRPr="006840C3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F85B16" w:rsidRDefault="008F31C5">
      <w:pPr>
        <w:pStyle w:val="10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Отчет по ролям</w:t>
      </w:r>
    </w:p>
    <w:p w:rsidR="00F85B16" w:rsidRDefault="008F31C5">
      <w:pPr>
        <w:pStyle w:val="10"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</w:p>
    <w:p w:rsidR="00F85B16" w:rsidRDefault="00F85B16">
      <w:pPr>
        <w:pStyle w:val="10"/>
        <w:spacing w:before="240" w:after="240" w:line="360" w:lineRule="auto"/>
        <w:rPr>
          <w:rFonts w:ascii="Times New Roman" w:eastAsia="Times New Roman" w:hAnsi="Times New Roman" w:cs="Times New Roman"/>
        </w:rPr>
      </w:pPr>
    </w:p>
    <w:p w:rsidR="00F85B16" w:rsidRDefault="008F31C5">
      <w:pPr>
        <w:pStyle w:val="10"/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85B16" w:rsidRDefault="008F31C5">
      <w:pPr>
        <w:pStyle w:val="10"/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85B16" w:rsidRDefault="008F31C5">
      <w:pPr>
        <w:pStyle w:val="10"/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85B16" w:rsidRDefault="008F31C5">
      <w:pPr>
        <w:pStyle w:val="10"/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Заказчик                                                         Тарасов В. С.</w:t>
      </w:r>
    </w:p>
    <w:p w:rsidR="00F85B16" w:rsidRDefault="008F31C5">
      <w:pPr>
        <w:pStyle w:val="10"/>
        <w:spacing w:before="240" w:after="240" w:line="360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85B16" w:rsidRPr="008F31C5" w:rsidRDefault="008F31C5">
      <w:pPr>
        <w:pStyle w:val="10"/>
        <w:spacing w:before="240" w:after="24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Исполнители                  </w:t>
      </w:r>
      <w:r>
        <w:rPr>
          <w:rFonts w:ascii="Times New Roman" w:eastAsia="Times New Roman" w:hAnsi="Times New Roman" w:cs="Times New Roman"/>
        </w:rPr>
        <w:tab/>
        <w:t>Гнездилов К.В.   Солонин А.А.</w:t>
      </w:r>
    </w:p>
    <w:p w:rsidR="00F85B16" w:rsidRDefault="008F31C5">
      <w:pPr>
        <w:pStyle w:val="10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>
        <w:rPr>
          <w:rFonts w:ascii="Times New Roman" w:eastAsia="Times New Roman" w:hAnsi="Times New Roman" w:cs="Times New Roman"/>
          <w:b/>
        </w:rPr>
        <w:t>Воронеж</w:t>
      </w:r>
    </w:p>
    <w:p w:rsidR="00F85B16" w:rsidRDefault="008F31C5">
      <w:pPr>
        <w:pStyle w:val="10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</w:rPr>
        <w:sectPr w:rsidR="00F85B16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</w:rPr>
        <w:t>2020</w:t>
      </w:r>
    </w:p>
    <w:p w:rsidR="00F85B16" w:rsidRDefault="008F31C5">
      <w:pPr>
        <w:pStyle w:val="10"/>
        <w:spacing w:before="240" w:after="24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Список будет окончательно заполнен к 27 мая 2020 года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Задача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Испо</w:t>
            </w:r>
            <w:r w:rsidR="006840C3">
              <w:rPr>
                <w:rFonts w:ascii="Times New Roman" w:eastAsia="Times New Roman" w:hAnsi="Times New Roman" w:cs="Times New Roman"/>
                <w:b/>
              </w:rPr>
              <w:t>л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</w:rPr>
              <w:t>нитель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Ответственный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Создать функциональную схему работы приложения 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Miro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Вести доску проекта 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Trello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Создать доску с анализом существующих решений 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Miro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</w:tc>
      </w:tr>
      <w:tr w:rsidR="00F85B16" w:rsidTr="008F31C5">
        <w:trPr>
          <w:trHeight w:val="85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Вести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</w:tc>
      </w:tr>
      <w:tr w:rsidR="00F85B16" w:rsidTr="008F31C5">
        <w:trPr>
          <w:trHeight w:val="100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архитектуру приложения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схему БД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Составить ТЗ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8F31C5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8F31C5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Составить диаграмму прецедентов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Составить диаграмму классов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Составить диаграмму последовательностей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Гнездилов К.В.   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Составить диаграмму состояний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Составить диаграмму активностей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Составить диаграмму Составить диаграмму развертывания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Pr="008F31C5" w:rsidRDefault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Составить диаграмму IDEF0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8F31C5" w:rsidRDefault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1C5" w:rsidRDefault="008F31C5" w:rsidP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F85B16" w:rsidRDefault="00F85B16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Составить диаграмму объектов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1C5" w:rsidRDefault="008F31C5" w:rsidP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F85B16" w:rsidRDefault="00F85B16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1C5" w:rsidRDefault="008F31C5" w:rsidP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F85B16" w:rsidRDefault="00F85B16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Составить диаграмму взаимодействий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1C5" w:rsidRDefault="008F31C5" w:rsidP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F85B16" w:rsidRDefault="00F85B16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1C5" w:rsidRDefault="008F31C5" w:rsidP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F85B16" w:rsidRDefault="00F85B16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rPr>
          <w:trHeight w:val="13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Написать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front-end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приложения</w:t>
            </w:r>
          </w:p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</w:tr>
      <w:tr w:rsidR="00F85B16" w:rsidTr="008F31C5">
        <w:trPr>
          <w:trHeight w:val="138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обоснование выбора архитектуры проекта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1C5" w:rsidRDefault="008F31C5" w:rsidP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1C5" w:rsidRDefault="008F31C5" w:rsidP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spacing w:before="240" w:after="24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Написать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back-end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приложения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1C5" w:rsidRDefault="008F31C5" w:rsidP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1C5" w:rsidRDefault="008F31C5" w:rsidP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Провести Тестирование системы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1C5" w:rsidRDefault="008F31C5" w:rsidP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</w:tr>
    </w:tbl>
    <w:p w:rsidR="00F85B16" w:rsidRDefault="00F85B16">
      <w:pPr>
        <w:pStyle w:val="10"/>
        <w:spacing w:line="360" w:lineRule="auto"/>
        <w:rPr>
          <w:rFonts w:ascii="Times New Roman" w:eastAsia="Times New Roman" w:hAnsi="Times New Roman" w:cs="Times New Roman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Написать Курсовой Проект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0AB" w:rsidRDefault="009F40AB" w:rsidP="009F40AB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F85B16" w:rsidRDefault="009F40AB" w:rsidP="009F40A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9F40AB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 презентацию выступления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1C5" w:rsidRDefault="008F31C5" w:rsidP="008F31C5">
            <w:pPr>
              <w:pStyle w:val="10"/>
              <w:widowControl w:val="0"/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  <w:p w:rsidR="00F85B16" w:rsidRPr="008F31C5" w:rsidRDefault="008F31C5" w:rsidP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</w:tc>
      </w:tr>
      <w:tr w:rsidR="00F85B16" w:rsidTr="008F31C5">
        <w:trPr>
          <w:trHeight w:val="45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Создать отчет по ролям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Солонин А.А.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Подключение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Яндекс.Метрики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Обоснование выбора продуктовых воронок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8F31C5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Гнездилов К.В.   </w:t>
            </w: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85B16" w:rsidTr="008F31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5B16" w:rsidRDefault="00F85B16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85B16" w:rsidRDefault="00F85B16">
      <w:pPr>
        <w:pStyle w:val="10"/>
        <w:spacing w:line="360" w:lineRule="auto"/>
        <w:rPr>
          <w:rFonts w:ascii="Times New Roman" w:eastAsia="Times New Roman" w:hAnsi="Times New Roman" w:cs="Times New Roman"/>
        </w:rPr>
      </w:pPr>
    </w:p>
    <w:sectPr w:rsidR="00F85B16" w:rsidSect="00F85B16">
      <w:pgSz w:w="11909" w:h="16834"/>
      <w:pgMar w:top="1440" w:right="1440" w:bottom="1440" w:left="1440" w:header="720" w:footer="720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5B16"/>
    <w:rsid w:val="001211D6"/>
    <w:rsid w:val="006840C3"/>
    <w:rsid w:val="008F31C5"/>
    <w:rsid w:val="009F40AB"/>
    <w:rsid w:val="00A84E1D"/>
    <w:rsid w:val="00F85B16"/>
    <w:rsid w:val="00FB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DED9"/>
  <w15:docId w15:val="{9B203AAE-5CD0-45B6-AFA8-D577E4F4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E1D"/>
  </w:style>
  <w:style w:type="paragraph" w:styleId="1">
    <w:name w:val="heading 1"/>
    <w:basedOn w:val="10"/>
    <w:next w:val="10"/>
    <w:rsid w:val="00F85B1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F85B1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F85B1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F85B1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85B1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F85B1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85B16"/>
  </w:style>
  <w:style w:type="table" w:customStyle="1" w:styleId="TableNormal">
    <w:name w:val="Table Normal"/>
    <w:rsid w:val="00F85B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85B1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F85B1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F85B1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F85B1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79805571734</cp:lastModifiedBy>
  <cp:revision>6</cp:revision>
  <dcterms:created xsi:type="dcterms:W3CDTF">2020-04-24T09:38:00Z</dcterms:created>
  <dcterms:modified xsi:type="dcterms:W3CDTF">2020-04-27T08:10:00Z</dcterms:modified>
</cp:coreProperties>
</file>