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6B674" w14:textId="77777777" w:rsidR="00435D31" w:rsidRDefault="00435D31" w:rsidP="00C11C0B">
      <w:pPr>
        <w:tabs>
          <w:tab w:val="right" w:pos="9360"/>
        </w:tabs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</w:p>
    <w:p w14:paraId="0AD2605A" w14:textId="77777777" w:rsidR="00435D31" w:rsidRDefault="00435D31" w:rsidP="00C11C0B">
      <w:pPr>
        <w:tabs>
          <w:tab w:val="right" w:pos="9360"/>
        </w:tabs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712BCE">
        <w:rPr>
          <w:rFonts w:ascii="Times New Roman" w:hAnsi="Times New Roman"/>
          <w:sz w:val="24"/>
          <w:szCs w:val="24"/>
        </w:rPr>
        <w:t>SCHWEGMAN, LUNDBERG &amp; WOESSNER, P.A.</w:t>
      </w:r>
    </w:p>
    <w:p w14:paraId="43C718DD" w14:textId="77777777" w:rsidR="00435D31" w:rsidRDefault="00435D31" w:rsidP="00C11C0B">
      <w:pPr>
        <w:tabs>
          <w:tab w:val="right" w:pos="9360"/>
        </w:tabs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</w:p>
    <w:p w14:paraId="4811AAA7" w14:textId="77777777" w:rsidR="00C11C0B" w:rsidRPr="00C11C0B" w:rsidRDefault="00435D31" w:rsidP="00C11C0B">
      <w:pPr>
        <w:tabs>
          <w:tab w:val="right" w:pos="9360"/>
        </w:tabs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&lt;&lt;</w:t>
      </w:r>
      <w:proofErr w:type="spellStart"/>
      <w:r>
        <w:rPr>
          <w:rFonts w:ascii="Times New Roman" w:hAnsi="Times New Roman"/>
          <w:b/>
          <w:bCs/>
          <w:sz w:val="20"/>
          <w:szCs w:val="20"/>
        </w:rPr>
        <w:t>WAName</w:t>
      </w:r>
      <w:proofErr w:type="spellEnd"/>
      <w:r>
        <w:rPr>
          <w:rFonts w:ascii="Times New Roman" w:hAnsi="Times New Roman"/>
          <w:b/>
          <w:bCs/>
          <w:sz w:val="20"/>
          <w:szCs w:val="20"/>
        </w:rPr>
        <w:t>&gt;&gt; &lt;&lt;</w:t>
      </w:r>
      <w:proofErr w:type="spellStart"/>
      <w:r>
        <w:rPr>
          <w:rFonts w:ascii="Times New Roman" w:hAnsi="Times New Roman"/>
          <w:b/>
          <w:bCs/>
          <w:sz w:val="20"/>
          <w:szCs w:val="20"/>
        </w:rPr>
        <w:t>WAPhone</w:t>
      </w:r>
      <w:proofErr w:type="spellEnd"/>
      <w:r>
        <w:rPr>
          <w:rFonts w:ascii="Times New Roman" w:hAnsi="Times New Roman"/>
          <w:b/>
          <w:bCs/>
          <w:sz w:val="20"/>
          <w:szCs w:val="20"/>
        </w:rPr>
        <w:t>&gt;&gt;</w:t>
      </w:r>
    </w:p>
    <w:p w14:paraId="68CCB6BC" w14:textId="77777777" w:rsidR="00C11C0B" w:rsidRPr="00C11C0B" w:rsidRDefault="00C11C0B" w:rsidP="00C11C0B">
      <w:pPr>
        <w:tabs>
          <w:tab w:val="right" w:pos="9360"/>
        </w:tabs>
        <w:spacing w:after="0" w:line="240" w:lineRule="auto"/>
        <w:rPr>
          <w:rFonts w:ascii="Times New Roman" w:hAnsi="Times New Roman"/>
          <w:sz w:val="20"/>
          <w:szCs w:val="20"/>
        </w:rPr>
      </w:pPr>
      <w:r w:rsidRPr="00C11C0B">
        <w:rPr>
          <w:rFonts w:ascii="Times New Roman" w:hAnsi="Times New Roman"/>
          <w:b/>
          <w:bCs/>
          <w:sz w:val="20"/>
          <w:szCs w:val="20"/>
        </w:rPr>
        <w:t>&lt;&lt;</w:t>
      </w:r>
      <w:proofErr w:type="spellStart"/>
      <w:r w:rsidRPr="00C11C0B">
        <w:rPr>
          <w:rFonts w:ascii="Times New Roman" w:hAnsi="Times New Roman"/>
          <w:b/>
          <w:bCs/>
          <w:sz w:val="20"/>
          <w:szCs w:val="20"/>
        </w:rPr>
        <w:t>WAEmail</w:t>
      </w:r>
      <w:proofErr w:type="spellEnd"/>
      <w:r w:rsidRPr="00C11C0B">
        <w:rPr>
          <w:rFonts w:ascii="Times New Roman" w:hAnsi="Times New Roman"/>
          <w:b/>
          <w:bCs/>
          <w:sz w:val="20"/>
          <w:szCs w:val="20"/>
        </w:rPr>
        <w:t>&gt;&gt;</w:t>
      </w:r>
    </w:p>
    <w:p w14:paraId="108B43FC" w14:textId="77777777" w:rsidR="00C11C0B" w:rsidRDefault="00C11C0B" w:rsidP="00C11C0B">
      <w:pPr>
        <w:spacing w:after="0" w:line="240" w:lineRule="auto"/>
        <w:rPr>
          <w:rFonts w:ascii="Times New Roman" w:hAnsi="Times New Roman"/>
          <w:b/>
          <w:bCs/>
          <w:sz w:val="24"/>
        </w:rPr>
      </w:pPr>
    </w:p>
    <w:p w14:paraId="49BBCD6C" w14:textId="77777777" w:rsidR="00435D31" w:rsidRDefault="00435D31" w:rsidP="00C11C0B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C11C0B">
        <w:rPr>
          <w:rFonts w:ascii="Times New Roman" w:hAnsi="Times New Roman"/>
          <w:b/>
          <w:bCs/>
          <w:sz w:val="20"/>
          <w:szCs w:val="20"/>
        </w:rPr>
        <w:t>&lt;&lt;</w:t>
      </w:r>
      <w:proofErr w:type="spellStart"/>
      <w:r>
        <w:rPr>
          <w:rFonts w:ascii="Times New Roman" w:hAnsi="Times New Roman"/>
          <w:b/>
          <w:bCs/>
          <w:sz w:val="20"/>
          <w:szCs w:val="20"/>
        </w:rPr>
        <w:t>paraName</w:t>
      </w:r>
      <w:proofErr w:type="spellEnd"/>
      <w:r>
        <w:rPr>
          <w:rFonts w:ascii="Times New Roman" w:hAnsi="Times New Roman"/>
          <w:b/>
          <w:bCs/>
          <w:sz w:val="20"/>
          <w:szCs w:val="20"/>
        </w:rPr>
        <w:t>&gt;&gt; &lt;&lt;</w:t>
      </w:r>
      <w:proofErr w:type="spellStart"/>
      <w:r w:rsidRPr="00C11C0B">
        <w:rPr>
          <w:rFonts w:ascii="Times New Roman" w:hAnsi="Times New Roman"/>
          <w:b/>
          <w:bCs/>
          <w:sz w:val="20"/>
          <w:szCs w:val="20"/>
        </w:rPr>
        <w:t>paraPhone</w:t>
      </w:r>
      <w:proofErr w:type="spellEnd"/>
      <w:r w:rsidRPr="00C11C0B">
        <w:rPr>
          <w:rFonts w:ascii="Times New Roman" w:hAnsi="Times New Roman"/>
          <w:b/>
          <w:bCs/>
          <w:sz w:val="20"/>
          <w:szCs w:val="20"/>
        </w:rPr>
        <w:t>&gt;&gt;</w:t>
      </w:r>
    </w:p>
    <w:p w14:paraId="44C48EE3" w14:textId="77777777" w:rsidR="00435D31" w:rsidRDefault="00435D31" w:rsidP="00C11C0B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&lt;&lt;</w:t>
      </w:r>
      <w:proofErr w:type="spellStart"/>
      <w:r w:rsidRPr="00C11C0B">
        <w:rPr>
          <w:rFonts w:ascii="Times New Roman" w:hAnsi="Times New Roman"/>
          <w:b/>
          <w:bCs/>
          <w:sz w:val="20"/>
          <w:szCs w:val="20"/>
        </w:rPr>
        <w:t>paraEmail</w:t>
      </w:r>
      <w:proofErr w:type="spellEnd"/>
      <w:r w:rsidRPr="00C11C0B">
        <w:rPr>
          <w:rFonts w:ascii="Times New Roman" w:hAnsi="Times New Roman"/>
          <w:b/>
          <w:bCs/>
          <w:sz w:val="20"/>
          <w:szCs w:val="20"/>
        </w:rPr>
        <w:t>&gt;&gt;</w:t>
      </w:r>
    </w:p>
    <w:p w14:paraId="43AA6E76" w14:textId="77777777" w:rsidR="00435D31" w:rsidRPr="00C11C0B" w:rsidRDefault="00435D31" w:rsidP="00C11C0B">
      <w:pPr>
        <w:spacing w:after="0" w:line="240" w:lineRule="auto"/>
        <w:rPr>
          <w:rFonts w:ascii="Times New Roman" w:hAnsi="Times New Roman"/>
          <w:b/>
          <w:bCs/>
          <w:sz w:val="24"/>
        </w:rPr>
      </w:pPr>
    </w:p>
    <w:p w14:paraId="7C5C7018" w14:textId="77777777" w:rsidR="00C11C0B" w:rsidRPr="00077E94" w:rsidRDefault="00C11C0B" w:rsidP="00C11C0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77E94">
        <w:rPr>
          <w:rFonts w:ascii="Times New Roman" w:hAnsi="Times New Roman"/>
          <w:sz w:val="24"/>
          <w:szCs w:val="24"/>
        </w:rPr>
        <w:t>&lt;&lt;currentDate&gt;&gt;</w:t>
      </w:r>
    </w:p>
    <w:p w14:paraId="014530A6" w14:textId="77777777" w:rsidR="00C11C0B" w:rsidRPr="00077E94" w:rsidRDefault="00C11C0B" w:rsidP="00C11C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6680162" w14:textId="77777777" w:rsidR="00C11C0B" w:rsidRPr="00077E94" w:rsidRDefault="00C11C0B" w:rsidP="00C11C0B">
      <w:pPr>
        <w:tabs>
          <w:tab w:val="left" w:pos="-144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077E94">
        <w:rPr>
          <w:rFonts w:ascii="Times New Roman" w:hAnsi="Times New Roman"/>
          <w:sz w:val="24"/>
          <w:szCs w:val="24"/>
        </w:rPr>
        <w:t>&lt;&lt;recipient&gt;&gt;</w:t>
      </w:r>
    </w:p>
    <w:p w14:paraId="6F09E577" w14:textId="77777777" w:rsidR="00C11C0B" w:rsidRPr="00077E94" w:rsidRDefault="00505DAE" w:rsidP="00C11C0B">
      <w:pPr>
        <w:tabs>
          <w:tab w:val="left" w:pos="-144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077E94">
        <w:rPr>
          <w:rFonts w:ascii="Times New Roman" w:hAnsi="Times New Roman"/>
          <w:sz w:val="24"/>
          <w:szCs w:val="24"/>
        </w:rPr>
        <w:t>&lt;&lt;</w:t>
      </w:r>
      <w:proofErr w:type="spellStart"/>
      <w:r w:rsidRPr="00077E94">
        <w:rPr>
          <w:rFonts w:ascii="Times New Roman" w:hAnsi="Times New Roman"/>
          <w:sz w:val="24"/>
          <w:szCs w:val="24"/>
        </w:rPr>
        <w:t>recipien</w:t>
      </w:r>
      <w:r w:rsidR="00C11C0B" w:rsidRPr="00077E94">
        <w:rPr>
          <w:rFonts w:ascii="Times New Roman" w:hAnsi="Times New Roman"/>
          <w:sz w:val="24"/>
          <w:szCs w:val="24"/>
        </w:rPr>
        <w:t>tTitle</w:t>
      </w:r>
      <w:proofErr w:type="spellEnd"/>
      <w:r w:rsidR="00C11C0B" w:rsidRPr="00077E94">
        <w:rPr>
          <w:rFonts w:ascii="Times New Roman" w:hAnsi="Times New Roman"/>
          <w:sz w:val="24"/>
          <w:szCs w:val="24"/>
        </w:rPr>
        <w:t>&gt;&gt;</w:t>
      </w:r>
    </w:p>
    <w:p w14:paraId="69B4FBDE" w14:textId="77777777" w:rsidR="00C11C0B" w:rsidRPr="00077E94" w:rsidRDefault="00C11C0B" w:rsidP="00C11C0B">
      <w:pPr>
        <w:tabs>
          <w:tab w:val="left" w:pos="-144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077E94">
        <w:rPr>
          <w:rFonts w:ascii="Times New Roman" w:hAnsi="Times New Roman"/>
          <w:sz w:val="24"/>
          <w:szCs w:val="24"/>
        </w:rPr>
        <w:t>&lt;&lt;orgName&gt;&gt;</w:t>
      </w:r>
    </w:p>
    <w:p w14:paraId="5F2F5461" w14:textId="77777777" w:rsidR="00C11C0B" w:rsidRPr="00077E94" w:rsidRDefault="00C11C0B" w:rsidP="00C11C0B">
      <w:pPr>
        <w:tabs>
          <w:tab w:val="right" w:pos="936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077E94">
        <w:rPr>
          <w:rFonts w:ascii="Times New Roman" w:hAnsi="Times New Roman"/>
          <w:sz w:val="24"/>
          <w:szCs w:val="24"/>
        </w:rPr>
        <w:t>&lt;&lt;workAddr&gt;&gt;</w:t>
      </w:r>
    </w:p>
    <w:p w14:paraId="35C4FA2F" w14:textId="77777777" w:rsidR="00C11C0B" w:rsidRPr="00077E94" w:rsidRDefault="00C11C0B" w:rsidP="00C11C0B">
      <w:pPr>
        <w:tabs>
          <w:tab w:val="right" w:pos="936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077E94">
        <w:rPr>
          <w:rFonts w:ascii="Times New Roman" w:hAnsi="Times New Roman"/>
          <w:sz w:val="24"/>
          <w:szCs w:val="24"/>
        </w:rPr>
        <w:t>&lt;&lt;CSZ&gt;&gt;</w:t>
      </w:r>
    </w:p>
    <w:p w14:paraId="60BEBAF5" w14:textId="77777777" w:rsidR="00B7670C" w:rsidRPr="00077E94" w:rsidRDefault="00B7670C" w:rsidP="00C11C0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01739B3" w14:textId="77777777" w:rsidR="00B7670C" w:rsidRPr="00077E94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77E94">
        <w:rPr>
          <w:rFonts w:ascii="Times New Roman" w:hAnsi="Times New Roman"/>
          <w:sz w:val="24"/>
          <w:szCs w:val="24"/>
        </w:rPr>
        <w:t>Re:</w:t>
      </w:r>
      <w:r w:rsidRPr="00077E94">
        <w:rPr>
          <w:rFonts w:ascii="Times New Roman" w:hAnsi="Times New Roman"/>
          <w:sz w:val="24"/>
          <w:szCs w:val="24"/>
        </w:rPr>
        <w:tab/>
      </w:r>
      <w:r w:rsidR="00435D31" w:rsidRPr="00077E94">
        <w:rPr>
          <w:rFonts w:ascii="Times New Roman" w:hAnsi="Times New Roman"/>
          <w:sz w:val="24"/>
          <w:szCs w:val="24"/>
        </w:rPr>
        <w:t>&lt;&lt;</w:t>
      </w:r>
      <w:proofErr w:type="spellStart"/>
      <w:r w:rsidR="00435D31" w:rsidRPr="00077E94">
        <w:rPr>
          <w:rFonts w:ascii="Times New Roman" w:hAnsi="Times New Roman"/>
          <w:sz w:val="24"/>
          <w:szCs w:val="24"/>
        </w:rPr>
        <w:t>orgName</w:t>
      </w:r>
      <w:proofErr w:type="spellEnd"/>
      <w:r w:rsidR="00435D31" w:rsidRPr="00077E94">
        <w:rPr>
          <w:rFonts w:ascii="Times New Roman" w:hAnsi="Times New Roman"/>
          <w:sz w:val="24"/>
          <w:szCs w:val="24"/>
        </w:rPr>
        <w:t xml:space="preserve">&gt;&gt; </w:t>
      </w:r>
      <w:r w:rsidR="00435D31" w:rsidRPr="00077E94">
        <w:rPr>
          <w:rFonts w:ascii="Times New Roman" w:hAnsi="Times New Roman"/>
          <w:bCs/>
          <w:noProof/>
          <w:sz w:val="24"/>
          <w:szCs w:val="24"/>
        </w:rPr>
        <w:t>&lt;&lt;clientRefNo&gt;&gt;</w:t>
      </w:r>
      <w:r w:rsidR="00435D31" w:rsidRPr="00077E94">
        <w:rPr>
          <w:rFonts w:ascii="Times New Roman" w:hAnsi="Times New Roman"/>
          <w:b/>
          <w:bCs/>
          <w:noProof/>
          <w:sz w:val="24"/>
          <w:szCs w:val="24"/>
        </w:rPr>
        <w:t xml:space="preserve"> -</w:t>
      </w:r>
      <w:r w:rsidR="00435D31" w:rsidRPr="00077E94">
        <w:rPr>
          <w:rFonts w:ascii="Times New Roman" w:hAnsi="Times New Roman"/>
          <w:noProof/>
          <w:sz w:val="24"/>
          <w:szCs w:val="24"/>
        </w:rPr>
        <w:t xml:space="preserve"> SLW Ref. No. &lt;&lt;matterNo&gt;&gt;</w:t>
      </w:r>
    </w:p>
    <w:p w14:paraId="660D42B2" w14:textId="77777777" w:rsidR="00B7670C" w:rsidRPr="00077E94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77E94">
        <w:rPr>
          <w:rFonts w:ascii="Times New Roman" w:hAnsi="Times New Roman"/>
          <w:sz w:val="24"/>
          <w:szCs w:val="24"/>
        </w:rPr>
        <w:tab/>
      </w:r>
      <w:r w:rsidR="00435D31" w:rsidRPr="00077E94">
        <w:rPr>
          <w:rFonts w:ascii="Times New Roman" w:hAnsi="Times New Roman"/>
          <w:sz w:val="24"/>
          <w:szCs w:val="24"/>
        </w:rPr>
        <w:t>&lt;&lt;</w:t>
      </w:r>
      <w:proofErr w:type="spellStart"/>
      <w:r w:rsidR="00435D31" w:rsidRPr="00077E94">
        <w:rPr>
          <w:rFonts w:ascii="Times New Roman" w:hAnsi="Times New Roman"/>
          <w:sz w:val="24"/>
          <w:szCs w:val="24"/>
        </w:rPr>
        <w:t>matterCountryName</w:t>
      </w:r>
      <w:proofErr w:type="spellEnd"/>
      <w:r w:rsidR="00435D31" w:rsidRPr="00077E94">
        <w:rPr>
          <w:rFonts w:ascii="Times New Roman" w:hAnsi="Times New Roman"/>
          <w:sz w:val="24"/>
          <w:szCs w:val="24"/>
        </w:rPr>
        <w:t>&gt;&gt;</w:t>
      </w:r>
      <w:r w:rsidRPr="00077E94">
        <w:rPr>
          <w:rFonts w:ascii="Times New Roman" w:hAnsi="Times New Roman"/>
          <w:sz w:val="24"/>
          <w:szCs w:val="24"/>
        </w:rPr>
        <w:t xml:space="preserve"> Application No. </w:t>
      </w:r>
      <w:r w:rsidR="00435D31" w:rsidRPr="00077E94">
        <w:rPr>
          <w:rFonts w:ascii="Times New Roman" w:hAnsi="Times New Roman"/>
          <w:noProof/>
          <w:sz w:val="24"/>
          <w:szCs w:val="24"/>
        </w:rPr>
        <w:t>&lt;&lt;serialNo&gt;&gt;</w:t>
      </w:r>
    </w:p>
    <w:p w14:paraId="25C4891F" w14:textId="77777777" w:rsidR="00B7670C" w:rsidRPr="00077E94" w:rsidRDefault="00B7670C" w:rsidP="002528DB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077E94">
        <w:rPr>
          <w:rFonts w:ascii="Times New Roman" w:hAnsi="Times New Roman"/>
          <w:sz w:val="24"/>
          <w:szCs w:val="24"/>
        </w:rPr>
        <w:t xml:space="preserve">Title: </w:t>
      </w:r>
      <w:r w:rsidR="00435D31" w:rsidRPr="00077E94">
        <w:rPr>
          <w:rFonts w:ascii="Times New Roman" w:hAnsi="Times New Roman"/>
          <w:noProof/>
          <w:sz w:val="24"/>
          <w:szCs w:val="24"/>
        </w:rPr>
        <w:t>&lt;&lt;title&gt;&gt;</w:t>
      </w:r>
    </w:p>
    <w:p w14:paraId="7FCD37A9" w14:textId="77777777" w:rsidR="00B7670C" w:rsidRPr="00077E94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EDD4095" w14:textId="77777777" w:rsidR="00435D31" w:rsidRPr="00077E94" w:rsidRDefault="00435D31" w:rsidP="00435D31">
      <w:pPr>
        <w:spacing w:after="0"/>
        <w:rPr>
          <w:rFonts w:ascii="Times New Roman" w:hAnsi="Times New Roman"/>
          <w:sz w:val="24"/>
          <w:szCs w:val="24"/>
        </w:rPr>
      </w:pPr>
      <w:r w:rsidRPr="00077E94">
        <w:rPr>
          <w:rFonts w:ascii="Times New Roman" w:hAnsi="Times New Roman"/>
          <w:sz w:val="24"/>
          <w:szCs w:val="24"/>
        </w:rPr>
        <w:t xml:space="preserve">Dear </w:t>
      </w:r>
      <w:r w:rsidRPr="00077E94">
        <w:rPr>
          <w:rFonts w:ascii="Times New Roman" w:hAnsi="Times New Roman"/>
          <w:noProof/>
          <w:sz w:val="24"/>
          <w:szCs w:val="24"/>
        </w:rPr>
        <w:t>&lt;&lt;salutation&gt;&gt;</w:t>
      </w:r>
      <w:r w:rsidRPr="00077E94">
        <w:rPr>
          <w:rFonts w:ascii="Times New Roman" w:hAnsi="Times New Roman"/>
          <w:sz w:val="24"/>
          <w:szCs w:val="24"/>
        </w:rPr>
        <w:t>:</w:t>
      </w:r>
    </w:p>
    <w:p w14:paraId="09038D71" w14:textId="77777777" w:rsidR="00C11C0B" w:rsidRPr="00077E94" w:rsidRDefault="00C11C0B" w:rsidP="00435D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855DE86" w14:textId="77777777" w:rsidR="004717CE" w:rsidRPr="00077E94" w:rsidRDefault="004717CE" w:rsidP="004522BA">
      <w:pPr>
        <w:spacing w:after="0"/>
        <w:rPr>
          <w:rFonts w:ascii="Times New Roman" w:hAnsi="Times New Roman"/>
          <w:noProof/>
          <w:sz w:val="24"/>
          <w:szCs w:val="24"/>
        </w:rPr>
      </w:pPr>
      <w:r w:rsidRPr="00077E94">
        <w:rPr>
          <w:rFonts w:ascii="Times New Roman" w:hAnsi="Times New Roman"/>
          <w:sz w:val="24"/>
          <w:szCs w:val="24"/>
        </w:rPr>
        <w:t xml:space="preserve">The following represents new activity on the above mentioned matter. </w:t>
      </w:r>
    </w:p>
    <w:p w14:paraId="4146968B" w14:textId="77777777" w:rsidR="004522BA" w:rsidRPr="00077E94" w:rsidRDefault="004522BA" w:rsidP="004522BA">
      <w:pPr>
        <w:spacing w:after="0"/>
        <w:rPr>
          <w:rFonts w:ascii="Times New Roman" w:hAnsi="Times New Roman"/>
          <w:sz w:val="24"/>
          <w:szCs w:val="24"/>
        </w:rPr>
      </w:pPr>
    </w:p>
    <w:p w14:paraId="4C0A207F" w14:textId="77777777" w:rsidR="00AB20A0" w:rsidRPr="00077E94" w:rsidRDefault="00AB20A0" w:rsidP="00AB20A0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77E94">
        <w:rPr>
          <w:rFonts w:ascii="Times New Roman" w:hAnsi="Times New Roman"/>
          <w:noProof/>
          <w:color w:val="000000"/>
          <w:sz w:val="24"/>
          <w:szCs w:val="24"/>
        </w:rPr>
        <w:t xml:space="preserve">ACTION REQUIRED:  </w:t>
      </w:r>
      <w:r w:rsidRPr="00077E94">
        <w:rPr>
          <w:rFonts w:ascii="Times New Roman" w:hAnsi="Times New Roman"/>
          <w:sz w:val="24"/>
          <w:szCs w:val="24"/>
        </w:rPr>
        <w:t>Instructions to Pay Official Fees</w:t>
      </w:r>
    </w:p>
    <w:p w14:paraId="3B8D8559" w14:textId="77777777" w:rsidR="00AB20A0" w:rsidRPr="00077E94" w:rsidRDefault="00AB20A0" w:rsidP="00AB20A0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77E94">
        <w:rPr>
          <w:rFonts w:ascii="Times New Roman" w:hAnsi="Times New Roman"/>
          <w:sz w:val="24"/>
          <w:szCs w:val="24"/>
        </w:rPr>
        <w:t>Deadline Date:  &lt;&lt;</w:t>
      </w:r>
      <w:proofErr w:type="spellStart"/>
      <w:r w:rsidR="00505DAE" w:rsidRPr="00077E94">
        <w:rPr>
          <w:rFonts w:ascii="Times New Roman" w:hAnsi="Times New Roman"/>
          <w:sz w:val="24"/>
          <w:szCs w:val="24"/>
        </w:rPr>
        <w:t>c</w:t>
      </w:r>
      <w:r w:rsidRPr="00077E94">
        <w:rPr>
          <w:rFonts w:ascii="Times New Roman" w:hAnsi="Times New Roman"/>
          <w:sz w:val="24"/>
          <w:szCs w:val="24"/>
        </w:rPr>
        <w:t>dueDate</w:t>
      </w:r>
      <w:proofErr w:type="spellEnd"/>
      <w:r w:rsidRPr="00077E94">
        <w:rPr>
          <w:rFonts w:ascii="Times New Roman" w:hAnsi="Times New Roman"/>
          <w:sz w:val="24"/>
          <w:szCs w:val="24"/>
        </w:rPr>
        <w:t>&gt;&gt;</w:t>
      </w:r>
    </w:p>
    <w:p w14:paraId="3F417FAC" w14:textId="77777777" w:rsidR="00AB20A0" w:rsidRPr="00077E94" w:rsidRDefault="00AB20A0" w:rsidP="00AB20A0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77E94">
        <w:rPr>
          <w:rFonts w:ascii="Times New Roman" w:hAnsi="Times New Roman"/>
          <w:sz w:val="24"/>
          <w:szCs w:val="24"/>
        </w:rPr>
        <w:t>Requested Response Date:  &lt;&lt;</w:t>
      </w:r>
      <w:proofErr w:type="spellStart"/>
      <w:r w:rsidR="00505DAE" w:rsidRPr="00077E94">
        <w:rPr>
          <w:rFonts w:ascii="Times New Roman" w:hAnsi="Times New Roman"/>
          <w:sz w:val="24"/>
          <w:szCs w:val="24"/>
        </w:rPr>
        <w:t>c</w:t>
      </w:r>
      <w:r w:rsidRPr="00077E94">
        <w:rPr>
          <w:rFonts w:ascii="Times New Roman" w:hAnsi="Times New Roman"/>
          <w:sz w:val="24"/>
          <w:szCs w:val="24"/>
        </w:rPr>
        <w:t>respDate</w:t>
      </w:r>
      <w:proofErr w:type="spellEnd"/>
      <w:r w:rsidRPr="00077E94">
        <w:rPr>
          <w:rFonts w:ascii="Times New Roman" w:hAnsi="Times New Roman"/>
          <w:sz w:val="24"/>
          <w:szCs w:val="24"/>
        </w:rPr>
        <w:t>&gt;&gt;</w:t>
      </w:r>
    </w:p>
    <w:p w14:paraId="4ECBC93E" w14:textId="77777777" w:rsidR="00AB20A0" w:rsidRPr="00077E94" w:rsidRDefault="00AB20A0" w:rsidP="00AB20A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AF42E9B" w14:textId="77777777" w:rsidR="00AB20A0" w:rsidRPr="00077E94" w:rsidRDefault="00AB20A0" w:rsidP="00AB20A0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77E94">
        <w:rPr>
          <w:rFonts w:ascii="Times New Roman" w:hAnsi="Times New Roman"/>
          <w:sz w:val="24"/>
          <w:szCs w:val="24"/>
        </w:rPr>
        <w:t>INFORMATION BEING REPORTED:  We have now received notification from our associate that the above-identified application was formally allowed.  A copy of associate's letter together with the official notification is attached for your records.</w:t>
      </w:r>
    </w:p>
    <w:p w14:paraId="04ACDD68" w14:textId="77777777" w:rsidR="00AB20A0" w:rsidRPr="00077E94" w:rsidRDefault="00AB20A0" w:rsidP="00AB20A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6B6A43D" w14:textId="77777777" w:rsidR="00940782" w:rsidRPr="00077E94" w:rsidRDefault="00AB20A0" w:rsidP="00AB20A0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77E94">
        <w:rPr>
          <w:rFonts w:ascii="Times New Roman" w:hAnsi="Times New Roman"/>
          <w:sz w:val="24"/>
          <w:szCs w:val="24"/>
        </w:rPr>
        <w:t>Please note that to obtain the patent, official fees must be paid.  The fees must be received by the Patent Office of &lt;&lt;</w:t>
      </w:r>
      <w:proofErr w:type="spellStart"/>
      <w:r w:rsidRPr="00077E94">
        <w:rPr>
          <w:rFonts w:ascii="Times New Roman" w:hAnsi="Times New Roman"/>
          <w:sz w:val="24"/>
          <w:szCs w:val="24"/>
        </w:rPr>
        <w:t>matterCountryName</w:t>
      </w:r>
      <w:proofErr w:type="spellEnd"/>
      <w:r w:rsidRPr="00077E94">
        <w:rPr>
          <w:rFonts w:ascii="Times New Roman" w:hAnsi="Times New Roman"/>
          <w:sz w:val="24"/>
          <w:szCs w:val="24"/>
        </w:rPr>
        <w:t>&gt;&gt; by &lt;&lt;</w:t>
      </w:r>
      <w:proofErr w:type="spellStart"/>
      <w:r w:rsidR="00505DAE" w:rsidRPr="00077E94">
        <w:rPr>
          <w:rFonts w:ascii="Times New Roman" w:hAnsi="Times New Roman"/>
          <w:sz w:val="24"/>
          <w:szCs w:val="24"/>
        </w:rPr>
        <w:t>c</w:t>
      </w:r>
      <w:r w:rsidRPr="00077E94">
        <w:rPr>
          <w:rFonts w:ascii="Times New Roman" w:hAnsi="Times New Roman"/>
          <w:sz w:val="24"/>
          <w:szCs w:val="24"/>
        </w:rPr>
        <w:t>dueDate</w:t>
      </w:r>
      <w:proofErr w:type="spellEnd"/>
      <w:r w:rsidRPr="00077E94">
        <w:rPr>
          <w:rFonts w:ascii="Times New Roman" w:hAnsi="Times New Roman"/>
          <w:sz w:val="24"/>
          <w:szCs w:val="24"/>
        </w:rPr>
        <w:t>&gt;&gt;, or the application will become abandoned.  Unless we receive your instructions to the contrary by &lt;&lt;</w:t>
      </w:r>
      <w:proofErr w:type="spellStart"/>
      <w:r w:rsidR="00505DAE" w:rsidRPr="00077E94">
        <w:rPr>
          <w:rFonts w:ascii="Times New Roman" w:hAnsi="Times New Roman"/>
          <w:sz w:val="24"/>
          <w:szCs w:val="24"/>
        </w:rPr>
        <w:t>c</w:t>
      </w:r>
      <w:r w:rsidRPr="00077E94">
        <w:rPr>
          <w:rFonts w:ascii="Times New Roman" w:hAnsi="Times New Roman"/>
          <w:sz w:val="24"/>
          <w:szCs w:val="24"/>
        </w:rPr>
        <w:t>respDate</w:t>
      </w:r>
      <w:proofErr w:type="spellEnd"/>
      <w:r w:rsidRPr="00077E94">
        <w:rPr>
          <w:rFonts w:ascii="Times New Roman" w:hAnsi="Times New Roman"/>
          <w:sz w:val="24"/>
          <w:szCs w:val="24"/>
        </w:rPr>
        <w:t>&gt;&gt;, we will authorize the associate to pay the fees by the deadline date.</w:t>
      </w:r>
    </w:p>
    <w:p w14:paraId="57C7A09C" w14:textId="77777777" w:rsidR="009A7C0D" w:rsidRPr="00077E94" w:rsidRDefault="009A7C0D" w:rsidP="00AB20A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069629B" w14:textId="77777777" w:rsidR="00B7670C" w:rsidRPr="00077E94" w:rsidRDefault="008B7175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77E94">
        <w:rPr>
          <w:rFonts w:ascii="Times New Roman" w:hAnsi="Times New Roman"/>
          <w:noProof/>
          <w:color w:val="000000"/>
          <w:sz w:val="24"/>
          <w:szCs w:val="24"/>
        </w:rPr>
        <w:t xml:space="preserve">ADDITIONAL NOTES:  </w:t>
      </w:r>
      <w:r w:rsidR="005D592A" w:rsidRPr="00077E94">
        <w:rPr>
          <w:rFonts w:ascii="Times New Roman" w:hAnsi="Times New Roman"/>
          <w:noProof/>
          <w:color w:val="000000"/>
          <w:sz w:val="24"/>
          <w:szCs w:val="24"/>
        </w:rPr>
        <w:t>&lt;&lt;currFutPend&gt;&gt;</w:t>
      </w:r>
      <w:r w:rsidR="004717CE" w:rsidRPr="00077E94">
        <w:rPr>
          <w:rFonts w:ascii="Times New Roman" w:hAnsi="Times New Roman"/>
          <w:sz w:val="24"/>
          <w:szCs w:val="24"/>
        </w:rPr>
        <w:t xml:space="preserve">If you have any questions or comments, please contact </w:t>
      </w:r>
      <w:r w:rsidR="004717CE" w:rsidRPr="00077E94">
        <w:rPr>
          <w:rFonts w:ascii="Times New Roman" w:hAnsi="Times New Roman"/>
          <w:bCs/>
          <w:sz w:val="24"/>
          <w:szCs w:val="24"/>
        </w:rPr>
        <w:t>&lt;&lt;WAName&gt;&gt; at &lt;&lt;</w:t>
      </w:r>
      <w:proofErr w:type="spellStart"/>
      <w:r w:rsidR="004717CE" w:rsidRPr="00077E94">
        <w:rPr>
          <w:rFonts w:ascii="Times New Roman" w:hAnsi="Times New Roman"/>
          <w:bCs/>
          <w:sz w:val="24"/>
          <w:szCs w:val="24"/>
        </w:rPr>
        <w:t>WAP</w:t>
      </w:r>
      <w:r w:rsidR="00435D31" w:rsidRPr="00077E94">
        <w:rPr>
          <w:rFonts w:ascii="Times New Roman" w:hAnsi="Times New Roman"/>
          <w:bCs/>
          <w:sz w:val="24"/>
          <w:szCs w:val="24"/>
        </w:rPr>
        <w:t>hone</w:t>
      </w:r>
      <w:proofErr w:type="spellEnd"/>
      <w:r w:rsidR="00435D31" w:rsidRPr="00077E94">
        <w:rPr>
          <w:rFonts w:ascii="Times New Roman" w:hAnsi="Times New Roman"/>
          <w:bCs/>
          <w:sz w:val="24"/>
          <w:szCs w:val="24"/>
        </w:rPr>
        <w:t>&gt;&gt; or &lt;&lt;</w:t>
      </w:r>
      <w:proofErr w:type="spellStart"/>
      <w:r w:rsidR="00435D31" w:rsidRPr="00077E94">
        <w:rPr>
          <w:rFonts w:ascii="Times New Roman" w:hAnsi="Times New Roman"/>
          <w:bCs/>
          <w:sz w:val="24"/>
          <w:szCs w:val="24"/>
        </w:rPr>
        <w:t>paraName</w:t>
      </w:r>
      <w:proofErr w:type="spellEnd"/>
      <w:r w:rsidR="00435D31" w:rsidRPr="00077E94">
        <w:rPr>
          <w:rFonts w:ascii="Times New Roman" w:hAnsi="Times New Roman"/>
          <w:bCs/>
          <w:sz w:val="24"/>
          <w:szCs w:val="24"/>
        </w:rPr>
        <w:t>&gt;&gt; at &lt;&lt;</w:t>
      </w:r>
      <w:proofErr w:type="spellStart"/>
      <w:r w:rsidR="004717CE" w:rsidRPr="00077E94">
        <w:rPr>
          <w:rFonts w:ascii="Times New Roman" w:hAnsi="Times New Roman"/>
          <w:bCs/>
          <w:sz w:val="24"/>
          <w:szCs w:val="24"/>
        </w:rPr>
        <w:t>paraPhone</w:t>
      </w:r>
      <w:proofErr w:type="spellEnd"/>
      <w:r w:rsidR="004717CE" w:rsidRPr="00077E94">
        <w:rPr>
          <w:rFonts w:ascii="Times New Roman" w:hAnsi="Times New Roman"/>
          <w:bCs/>
          <w:sz w:val="24"/>
          <w:szCs w:val="24"/>
        </w:rPr>
        <w:t>&gt;&gt;</w:t>
      </w:r>
      <w:r w:rsidR="004717CE" w:rsidRPr="00077E94">
        <w:rPr>
          <w:rFonts w:ascii="Times New Roman" w:hAnsi="Times New Roman"/>
          <w:sz w:val="24"/>
          <w:szCs w:val="24"/>
        </w:rPr>
        <w:t>.</w:t>
      </w:r>
    </w:p>
    <w:p w14:paraId="05F8974C" w14:textId="77777777" w:rsidR="00B7670C" w:rsidRPr="00077E94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CD100EC" w14:textId="77777777" w:rsidR="00B7670C" w:rsidRPr="00077E94" w:rsidRDefault="00F42248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77E94">
        <w:rPr>
          <w:rFonts w:ascii="Times New Roman" w:hAnsi="Times New Roman"/>
          <w:sz w:val="24"/>
          <w:szCs w:val="24"/>
        </w:rPr>
        <w:t>Reported By:</w:t>
      </w:r>
    </w:p>
    <w:p w14:paraId="691D2E0E" w14:textId="77777777" w:rsidR="00B7670C" w:rsidRPr="00077E94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F7CC480" w14:textId="77777777" w:rsidR="00C11C0B" w:rsidRPr="00077E94" w:rsidRDefault="00C11C0B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08B2E2E" w14:textId="77777777" w:rsidR="00B7670C" w:rsidRPr="00077E94" w:rsidRDefault="00B7670C" w:rsidP="00435D31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14:paraId="46775FB8" w14:textId="77777777" w:rsidR="00B7670C" w:rsidRPr="00077E94" w:rsidRDefault="00435D31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77E94">
        <w:rPr>
          <w:rFonts w:ascii="Times New Roman" w:hAnsi="Times New Roman"/>
          <w:color w:val="000000"/>
          <w:sz w:val="24"/>
          <w:szCs w:val="24"/>
        </w:rPr>
        <w:t>&lt;&lt;</w:t>
      </w:r>
      <w:proofErr w:type="spellStart"/>
      <w:r w:rsidRPr="00077E94">
        <w:rPr>
          <w:rFonts w:ascii="Times New Roman" w:hAnsi="Times New Roman"/>
          <w:color w:val="000000"/>
          <w:sz w:val="24"/>
          <w:szCs w:val="24"/>
        </w:rPr>
        <w:t>cmgName</w:t>
      </w:r>
      <w:proofErr w:type="spellEnd"/>
      <w:r w:rsidRPr="00077E94">
        <w:rPr>
          <w:rFonts w:ascii="Times New Roman" w:hAnsi="Times New Roman"/>
          <w:color w:val="000000"/>
          <w:sz w:val="24"/>
          <w:szCs w:val="24"/>
        </w:rPr>
        <w:t>&gt;&gt;</w:t>
      </w:r>
    </w:p>
    <w:p w14:paraId="6C9FFAD8" w14:textId="77777777" w:rsidR="00B7670C" w:rsidRPr="00077E94" w:rsidRDefault="00712BCE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77E94">
        <w:rPr>
          <w:rFonts w:ascii="Times New Roman" w:hAnsi="Times New Roman"/>
          <w:sz w:val="24"/>
          <w:szCs w:val="24"/>
        </w:rPr>
        <w:t>Case Management Assistant,</w:t>
      </w:r>
      <w:r w:rsidR="00B7670C" w:rsidRPr="00077E94">
        <w:rPr>
          <w:rFonts w:ascii="Times New Roman" w:hAnsi="Times New Roman"/>
          <w:sz w:val="24"/>
          <w:szCs w:val="24"/>
        </w:rPr>
        <w:t xml:space="preserve"> International Department</w:t>
      </w:r>
    </w:p>
    <w:p w14:paraId="50672AFA" w14:textId="77777777" w:rsidR="00F43C04" w:rsidRPr="00077E94" w:rsidRDefault="00F43C04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0E89210" w14:textId="77777777" w:rsidR="00B7670C" w:rsidRPr="00077E94" w:rsidRDefault="00C3347F" w:rsidP="004522BA">
      <w:pPr>
        <w:tabs>
          <w:tab w:val="right" w:pos="936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077E94">
        <w:rPr>
          <w:rFonts w:ascii="Times New Roman" w:hAnsi="Times New Roman"/>
          <w:sz w:val="24"/>
          <w:szCs w:val="24"/>
        </w:rPr>
        <w:t>Attachment</w:t>
      </w:r>
    </w:p>
    <w:sectPr w:rsidR="00B7670C" w:rsidRPr="00077E94" w:rsidSect="00B01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7E94"/>
    <w:rsid w:val="00013A8C"/>
    <w:rsid w:val="00020B4A"/>
    <w:rsid w:val="00077E94"/>
    <w:rsid w:val="00113092"/>
    <w:rsid w:val="0016118A"/>
    <w:rsid w:val="00165EA3"/>
    <w:rsid w:val="0019742D"/>
    <w:rsid w:val="002003DD"/>
    <w:rsid w:val="002528DB"/>
    <w:rsid w:val="003B157C"/>
    <w:rsid w:val="00401BD8"/>
    <w:rsid w:val="00435D31"/>
    <w:rsid w:val="00442852"/>
    <w:rsid w:val="004522BA"/>
    <w:rsid w:val="004717CE"/>
    <w:rsid w:val="004A261F"/>
    <w:rsid w:val="004B3210"/>
    <w:rsid w:val="00505DAE"/>
    <w:rsid w:val="00594F81"/>
    <w:rsid w:val="005D592A"/>
    <w:rsid w:val="006738BF"/>
    <w:rsid w:val="00703182"/>
    <w:rsid w:val="0070799A"/>
    <w:rsid w:val="00712BCE"/>
    <w:rsid w:val="007B6598"/>
    <w:rsid w:val="007C35FB"/>
    <w:rsid w:val="00816C7F"/>
    <w:rsid w:val="00820F17"/>
    <w:rsid w:val="008B7175"/>
    <w:rsid w:val="00940782"/>
    <w:rsid w:val="009A7C0D"/>
    <w:rsid w:val="009C4969"/>
    <w:rsid w:val="00A76362"/>
    <w:rsid w:val="00AB20A0"/>
    <w:rsid w:val="00B01FE4"/>
    <w:rsid w:val="00B27212"/>
    <w:rsid w:val="00B7670C"/>
    <w:rsid w:val="00BE696B"/>
    <w:rsid w:val="00BF044E"/>
    <w:rsid w:val="00C11C0B"/>
    <w:rsid w:val="00C3347F"/>
    <w:rsid w:val="00CD527D"/>
    <w:rsid w:val="00D839DD"/>
    <w:rsid w:val="00E4248A"/>
    <w:rsid w:val="00E76760"/>
    <w:rsid w:val="00EF77C2"/>
    <w:rsid w:val="00F42248"/>
    <w:rsid w:val="00F43C04"/>
    <w:rsid w:val="00FC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79A2971"/>
  <w15:chartTrackingRefBased/>
  <w15:docId w15:val="{25EC5F2C-20A0-4D50-8A10-02A63A2CD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FE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7670C"/>
    <w:rPr>
      <w:color w:val="0000FF"/>
      <w:u w:val="single"/>
    </w:rPr>
  </w:style>
  <w:style w:type="character" w:styleId="CommentReference">
    <w:name w:val="annotation reference"/>
    <w:uiPriority w:val="99"/>
    <w:unhideWhenUsed/>
    <w:rsid w:val="00C11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1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1C0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1C0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11C0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11C0B"/>
    <w:rPr>
      <w:rFonts w:ascii="Tahoma" w:hAnsi="Tahoma" w:cs="Tahoma"/>
      <w:sz w:val="16"/>
      <w:szCs w:val="16"/>
    </w:rPr>
  </w:style>
  <w:style w:type="character" w:styleId="Strong">
    <w:name w:val="Strong"/>
    <w:qFormat/>
    <w:rsid w:val="00E767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99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ffNoticeOfAllancRcvdFp.dot</Template>
  <TotalTime>0</TotalTime>
  <Pages>2</Pages>
  <Words>204</Words>
  <Characters>1167</Characters>
  <Application>Microsoft Office Word</Application>
  <DocSecurity>0</DocSecurity>
  <PresentationFormat>[Compatibility Mode]</PresentationFormat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SLW</Company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Jurrens</dc:creator>
  <cp:keywords/>
  <cp:lastModifiedBy>Jacob Burns</cp:lastModifiedBy>
  <cp:revision>2</cp:revision>
  <dcterms:created xsi:type="dcterms:W3CDTF">2024-06-03T23:53:00Z</dcterms:created>
  <dcterms:modified xsi:type="dcterms:W3CDTF">2024-06-03T23:53:00Z</dcterms:modified>
</cp:coreProperties>
</file>