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39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"/>
        <w:gridCol w:w="1082"/>
        <w:gridCol w:w="1321"/>
        <w:gridCol w:w="2137"/>
        <w:gridCol w:w="2120"/>
        <w:gridCol w:w="3555"/>
        <w:gridCol w:w="1945"/>
        <w:gridCol w:w="1092"/>
      </w:tblGrid>
      <w:tr w14:paraId="4AB91E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 w14:paraId="7D080EF2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序号</w:t>
            </w: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 w14:paraId="73C8754F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检验项目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 w14:paraId="7C0AE223">
            <w:pPr>
              <w:spacing w:beforeLines="0" w:afterLines="0"/>
              <w:jc w:val="center"/>
              <w:rPr>
                <w:rFonts w:hint="default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检验地点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 w14:paraId="2D0E2980">
            <w:pPr>
              <w:spacing w:beforeLines="0" w:afterLines="0"/>
              <w:jc w:val="center"/>
              <w:rPr>
                <w:rFonts w:hint="eastAsia" w:ascii="Times New Roman" w:hAnsi="Times New Roman" w:eastAsia="宋体" w:cs="Times New Roman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抽样方案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 w14:paraId="44FDBB24">
            <w:pPr>
              <w:spacing w:beforeLines="0" w:afterLines="0"/>
              <w:jc w:val="center"/>
              <w:rPr>
                <w:rFonts w:hint="eastAsia" w:ascii="Times New Roman" w:hAnsi="Times New Roman" w:eastAsia="宋体" w:cs="Times New Roman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检具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 w14:paraId="36EDB05E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接收标准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 w14:paraId="5BDF300A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测试数据/结果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 w14:paraId="1B1EB262">
            <w:pPr>
              <w:spacing w:beforeLines="0" w:afterLines="0"/>
              <w:jc w:val="center"/>
              <w:rPr>
                <w:rFonts w:hint="eastAsia" w:ascii="Times New Roman" w:hAnsi="Times New Roman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检验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结果</w:t>
            </w:r>
          </w:p>
        </w:tc>
      </w:tr>
      <w:tr w14:paraId="58DBFD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738BA364">
            <w:pPr>
              <w:numPr>
                <w:ilvl w:val="0"/>
                <w:numId w:val="1"/>
              </w:numPr>
              <w:tabs>
                <w:tab w:val="left" w:pos="397"/>
                <w:tab w:val="clear" w:pos="0"/>
              </w:tabs>
              <w:spacing w:beforeLines="0" w:afterLines="0"/>
              <w:ind w:left="454" w:leftChars="0" w:hanging="454" w:firstLineChars="0"/>
              <w:jc w:val="center"/>
              <w:rPr>
                <w:rFonts w:hint="eastAsia" w:ascii="Times New Roman" w:hAnsi="Times New Roman" w:eastAsia="宋体"/>
                <w:b w:val="0"/>
                <w:bCs/>
                <w:sz w:val="21"/>
                <w:szCs w:val="21"/>
              </w:rPr>
            </w:pPr>
            <w:bookmarkStart w:id="0" w:name="OLE_LINK1" w:colFirst="1" w:colLast="7"/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4F6F96F1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8"/>
                <w:rFonts w:hint="eastAsia"/>
                <w:lang w:val="en-US" w:eastAsia="zh-CN" w:bidi="ar"/>
              </w:rPr>
              <w:t>项目</w:t>
            </w:r>
            <w:r>
              <w:rPr>
                <w:rStyle w:val="9"/>
                <w:rFonts w:eastAsia="宋体"/>
                <w:lang w:val="en-US" w:eastAsia="zh-CN" w:bidi="ar"/>
              </w:rPr>
              <w:t>1}}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56223CD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8"/>
                <w:rFonts w:hint="eastAsia"/>
                <w:lang w:val="en-US" w:eastAsia="zh-CN" w:bidi="ar"/>
              </w:rPr>
              <w:t>检验地点</w:t>
            </w:r>
            <w:r>
              <w:rPr>
                <w:rStyle w:val="9"/>
                <w:rFonts w:eastAsia="宋体"/>
                <w:lang w:val="en-US" w:eastAsia="zh-CN" w:bidi="ar"/>
              </w:rPr>
              <w:t>1}}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2C532DD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Style w:val="8"/>
                <w:rFonts w:hint="eastAsia"/>
                <w:lang w:val="en-US" w:eastAsia="zh-CN" w:bidi="ar"/>
              </w:rPr>
              <w:t>抽样方案</w:t>
            </w:r>
            <w:r>
              <w:rPr>
                <w:rStyle w:val="9"/>
                <w:rFonts w:eastAsia="宋体"/>
                <w:lang w:val="en-US" w:eastAsia="zh-CN" w:bidi="ar"/>
              </w:rPr>
              <w:t>1}}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4623C84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Style w:val="8"/>
                <w:rFonts w:hint="eastAsia"/>
                <w:lang w:val="en-US" w:eastAsia="zh-CN" w:bidi="ar"/>
              </w:rPr>
              <w:t>检具</w:t>
            </w:r>
            <w:r>
              <w:rPr>
                <w:rStyle w:val="9"/>
                <w:rFonts w:eastAsia="宋体"/>
                <w:lang w:val="en-US" w:eastAsia="zh-CN" w:bidi="ar"/>
              </w:rPr>
              <w:t>1}}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35D8C3F3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8"/>
                <w:rFonts w:hint="default" w:ascii="Times New Roman" w:hAnsi="Times New Roman" w:eastAsia="宋体" w:cs="Times New Roman"/>
                <w:lang w:val="en-US" w:eastAsia="zh-CN" w:bidi="ar"/>
              </w:rPr>
              <w:t>接收标准</w:t>
            </w:r>
            <w:r>
              <w:rPr>
                <w:rStyle w:val="9"/>
                <w:rFonts w:hint="default" w:ascii="Times New Roman" w:hAnsi="Times New Roman" w:eastAsia="宋体" w:cs="Times New Roman"/>
                <w:lang w:val="en-US" w:eastAsia="zh-CN" w:bidi="ar"/>
              </w:rPr>
              <w:t>1}}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604AFA3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{{测试数据和结果1}}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39021022"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 w14:paraId="38E85ED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bookmarkEnd w:id="0"/>
      <w:tr w14:paraId="6447A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4941FB92">
            <w:pPr>
              <w:numPr>
                <w:ilvl w:val="0"/>
                <w:numId w:val="1"/>
              </w:numPr>
              <w:tabs>
                <w:tab w:val="left" w:pos="397"/>
                <w:tab w:val="clear" w:pos="0"/>
              </w:tabs>
              <w:spacing w:beforeLines="0" w:afterLines="0"/>
              <w:ind w:left="454" w:leftChars="0" w:hanging="454" w:firstLineChars="0"/>
              <w:jc w:val="center"/>
              <w:rPr>
                <w:rFonts w:hint="eastAsia" w:ascii="Times New Roman" w:hAnsi="Times New Roman" w:eastAsia="宋体"/>
                <w:b w:val="0"/>
                <w:bCs/>
                <w:sz w:val="21"/>
                <w:szCs w:val="21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54690AB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708932A3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检验地点</w:t>
            </w:r>
            <w:r>
              <w:rPr>
                <w:rStyle w:val="10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12330AA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7F28D118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检具</w:t>
            </w:r>
            <w:r>
              <w:rPr>
                <w:rStyle w:val="10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6025A222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5F968EE1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Style w:val="10"/>
                <w:rFonts w:hint="eastAsia" w:ascii="宋体" w:hAnsi="宋体" w:eastAsia="宋体" w:cs="宋体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{{测试数据和结果</w:t>
            </w:r>
            <w:r>
              <w:rPr>
                <w:rStyle w:val="10"/>
                <w:rFonts w:hint="eastAsia" w:ascii="宋体" w:hAnsi="宋体" w:eastAsia="宋体" w:cs="宋体"/>
                <w:lang w:val="en-US" w:eastAsia="zh-CN" w:bidi="ar"/>
              </w:rPr>
              <w:t>2}}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79F61607"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 w14:paraId="2746E2A1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 w14:paraId="0417F6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0A186AE9">
            <w:pPr>
              <w:numPr>
                <w:ilvl w:val="0"/>
                <w:numId w:val="1"/>
              </w:numPr>
              <w:tabs>
                <w:tab w:val="left" w:pos="397"/>
                <w:tab w:val="clear" w:pos="0"/>
              </w:tabs>
              <w:spacing w:beforeLines="0" w:afterLines="0"/>
              <w:ind w:left="454" w:leftChars="0" w:hanging="454" w:firstLineChars="0"/>
              <w:jc w:val="center"/>
              <w:rPr>
                <w:rFonts w:hint="eastAsia" w:ascii="Times New Roman" w:hAnsi="Times New Roman" w:eastAsia="宋体"/>
                <w:b w:val="0"/>
                <w:bCs/>
                <w:sz w:val="21"/>
                <w:szCs w:val="21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703A0D11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6D32333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检验地点</w:t>
            </w:r>
            <w:r>
              <w:rPr>
                <w:rStyle w:val="10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5A497729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3D503F7B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检具</w:t>
            </w:r>
            <w:r>
              <w:rPr>
                <w:rStyle w:val="10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1584A41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1AD3C44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{{测试数据和结果</w:t>
            </w:r>
            <w:r>
              <w:rPr>
                <w:rStyle w:val="10"/>
                <w:rFonts w:hint="eastAsia" w:ascii="宋体" w:hAnsi="宋体" w:eastAsia="宋体" w:cs="宋体"/>
                <w:lang w:val="en-US" w:eastAsia="zh-CN" w:bidi="ar"/>
              </w:rPr>
              <w:t>3}}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42EBBA06"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 w14:paraId="4925B6A9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 w14:paraId="15FA90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348518BD">
            <w:pPr>
              <w:numPr>
                <w:ilvl w:val="0"/>
                <w:numId w:val="1"/>
              </w:numPr>
              <w:tabs>
                <w:tab w:val="left" w:pos="397"/>
                <w:tab w:val="clear" w:pos="0"/>
              </w:tabs>
              <w:spacing w:beforeLines="0" w:afterLines="0"/>
              <w:ind w:left="454" w:leftChars="0" w:hanging="454" w:firstLineChars="0"/>
              <w:jc w:val="center"/>
              <w:rPr>
                <w:rFonts w:hint="eastAsia" w:ascii="Times New Roman" w:hAnsi="Times New Roman" w:eastAsia="宋体"/>
                <w:b w:val="0"/>
                <w:bCs/>
                <w:sz w:val="21"/>
                <w:szCs w:val="21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5F591C3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759CBB8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检验地点</w:t>
            </w:r>
            <w:r>
              <w:rPr>
                <w:rStyle w:val="10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704C513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7A7CB99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检具</w:t>
            </w:r>
            <w:r>
              <w:rPr>
                <w:rStyle w:val="10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759D9188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4295FC7B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{{测试数据和结果</w:t>
            </w:r>
            <w:r>
              <w:rPr>
                <w:rStyle w:val="10"/>
                <w:rFonts w:hint="eastAsia" w:ascii="宋体" w:hAnsi="宋体" w:eastAsia="宋体" w:cs="宋体"/>
                <w:lang w:val="en-US" w:eastAsia="zh-CN" w:bidi="ar"/>
              </w:rPr>
              <w:t>4}}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356BA4D5"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 w14:paraId="55E97E3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 w14:paraId="2DE08B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63D03669">
            <w:pPr>
              <w:numPr>
                <w:ilvl w:val="0"/>
                <w:numId w:val="1"/>
              </w:numPr>
              <w:tabs>
                <w:tab w:val="left" w:pos="397"/>
                <w:tab w:val="clear" w:pos="0"/>
              </w:tabs>
              <w:spacing w:beforeLines="0" w:afterLines="0"/>
              <w:ind w:left="454" w:leftChars="0" w:hanging="454" w:firstLineChars="0"/>
              <w:jc w:val="center"/>
              <w:rPr>
                <w:rFonts w:hint="eastAsia" w:ascii="Times New Roman" w:hAnsi="Times New Roman" w:eastAsia="宋体"/>
                <w:b w:val="0"/>
                <w:bCs/>
                <w:sz w:val="21"/>
                <w:szCs w:val="21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2D505D4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049DEFA7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检验地点</w:t>
            </w:r>
            <w:r>
              <w:rPr>
                <w:rStyle w:val="10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34B05C5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593142C7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检具</w:t>
            </w:r>
            <w:r>
              <w:rPr>
                <w:rStyle w:val="10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2EC4C2E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2913374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{{测试数据和结果</w:t>
            </w:r>
            <w:r>
              <w:rPr>
                <w:rStyle w:val="10"/>
                <w:rFonts w:hint="eastAsia" w:ascii="宋体" w:hAnsi="宋体" w:eastAsia="宋体" w:cs="宋体"/>
                <w:lang w:val="en-US" w:eastAsia="zh-CN" w:bidi="ar"/>
              </w:rPr>
              <w:t>5}}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16E036D2"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 w14:paraId="5E81BB7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 w14:paraId="029F88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2B6B3685">
            <w:pPr>
              <w:numPr>
                <w:ilvl w:val="0"/>
                <w:numId w:val="1"/>
              </w:numPr>
              <w:tabs>
                <w:tab w:val="left" w:pos="397"/>
                <w:tab w:val="clear" w:pos="0"/>
              </w:tabs>
              <w:spacing w:beforeLines="0" w:afterLines="0"/>
              <w:ind w:left="454" w:leftChars="0" w:hanging="454" w:firstLineChars="0"/>
              <w:jc w:val="center"/>
              <w:rPr>
                <w:rFonts w:hint="eastAsia" w:ascii="Times New Roman" w:hAnsi="Times New Roman" w:eastAsia="宋体"/>
                <w:b w:val="0"/>
                <w:bCs/>
                <w:sz w:val="21"/>
                <w:szCs w:val="21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518C38A7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02185812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检验地点</w:t>
            </w:r>
            <w:r>
              <w:rPr>
                <w:rStyle w:val="10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42778842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166999D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检具</w:t>
            </w:r>
            <w:r>
              <w:rPr>
                <w:rStyle w:val="10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23FC5A8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320C02C7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{{测试数据和结果</w:t>
            </w:r>
            <w:r>
              <w:rPr>
                <w:rStyle w:val="10"/>
                <w:rFonts w:hint="eastAsia" w:ascii="宋体" w:hAnsi="宋体" w:eastAsia="宋体" w:cs="宋体"/>
                <w:lang w:val="en-US" w:eastAsia="zh-CN" w:bidi="ar"/>
              </w:rPr>
              <w:t>6}}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3A7D572E"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 w14:paraId="4F2AEA1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 w14:paraId="13EC5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5062B5E4">
            <w:pPr>
              <w:numPr>
                <w:ilvl w:val="0"/>
                <w:numId w:val="1"/>
              </w:numPr>
              <w:tabs>
                <w:tab w:val="left" w:pos="397"/>
                <w:tab w:val="clear" w:pos="0"/>
              </w:tabs>
              <w:spacing w:beforeLines="0" w:afterLines="0"/>
              <w:ind w:left="454" w:leftChars="0" w:hanging="454" w:firstLineChars="0"/>
              <w:jc w:val="center"/>
              <w:rPr>
                <w:rFonts w:hint="eastAsia" w:ascii="Times New Roman" w:hAnsi="Times New Roman" w:eastAsia="宋体"/>
                <w:b w:val="0"/>
                <w:bCs/>
                <w:sz w:val="21"/>
                <w:szCs w:val="21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074DC58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3CFC564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检验地点</w:t>
            </w:r>
            <w:r>
              <w:rPr>
                <w:rStyle w:val="10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69D1BBB7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65E18612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检具</w:t>
            </w:r>
            <w:r>
              <w:rPr>
                <w:rStyle w:val="10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49BA7D3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3D83F01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{{测试数据和结果</w:t>
            </w:r>
            <w:r>
              <w:rPr>
                <w:rStyle w:val="10"/>
                <w:rFonts w:hint="eastAsia" w:ascii="宋体" w:hAnsi="宋体" w:eastAsia="宋体" w:cs="宋体"/>
                <w:lang w:val="en-US" w:eastAsia="zh-CN" w:bidi="ar"/>
              </w:rPr>
              <w:t>7}}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4EBB51BA"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 w14:paraId="05B4CDF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 w14:paraId="257FA3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1D107F8B">
            <w:pPr>
              <w:numPr>
                <w:ilvl w:val="0"/>
                <w:numId w:val="1"/>
              </w:numPr>
              <w:tabs>
                <w:tab w:val="left" w:pos="397"/>
                <w:tab w:val="clear" w:pos="0"/>
              </w:tabs>
              <w:spacing w:beforeLines="0" w:afterLines="0"/>
              <w:ind w:left="454" w:leftChars="0" w:hanging="454" w:firstLineChars="0"/>
              <w:jc w:val="center"/>
              <w:rPr>
                <w:rFonts w:hint="eastAsia" w:ascii="Times New Roman" w:hAnsi="Times New Roman" w:eastAsia="宋体"/>
                <w:b w:val="0"/>
                <w:bCs/>
                <w:sz w:val="21"/>
                <w:szCs w:val="21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1C465D4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73C149C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检验地点</w:t>
            </w:r>
            <w:r>
              <w:rPr>
                <w:rStyle w:val="10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33235B29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3759EA5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检具</w:t>
            </w:r>
            <w:r>
              <w:rPr>
                <w:rStyle w:val="10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579AAE41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59889D28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{{测试数据和结果</w:t>
            </w:r>
            <w:r>
              <w:rPr>
                <w:rStyle w:val="10"/>
                <w:rFonts w:hint="eastAsia" w:ascii="宋体" w:hAnsi="宋体" w:eastAsia="宋体" w:cs="宋体"/>
                <w:lang w:val="en-US" w:eastAsia="zh-CN" w:bidi="ar"/>
              </w:rPr>
              <w:t>8}}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4C8C94A0"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 w14:paraId="24E25D9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 w14:paraId="1D5FD3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26049BA8">
            <w:pPr>
              <w:numPr>
                <w:ilvl w:val="0"/>
                <w:numId w:val="1"/>
              </w:numPr>
              <w:tabs>
                <w:tab w:val="left" w:pos="397"/>
                <w:tab w:val="clear" w:pos="0"/>
              </w:tabs>
              <w:spacing w:beforeLines="0" w:afterLines="0"/>
              <w:ind w:left="454" w:leftChars="0" w:hanging="454" w:firstLineChars="0"/>
              <w:jc w:val="center"/>
              <w:rPr>
                <w:rFonts w:hint="eastAsia" w:ascii="Times New Roman" w:hAnsi="Times New Roman" w:eastAsia="宋体"/>
                <w:b w:val="0"/>
                <w:bCs/>
                <w:sz w:val="21"/>
                <w:szCs w:val="21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46815BF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44D40B5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检验地点</w:t>
            </w:r>
            <w:r>
              <w:rPr>
                <w:rStyle w:val="10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00479352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12C80D03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检具</w:t>
            </w:r>
            <w:r>
              <w:rPr>
                <w:rStyle w:val="10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5B93976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2438E67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{{测试数据和结果</w:t>
            </w:r>
            <w:r>
              <w:rPr>
                <w:rStyle w:val="10"/>
                <w:rFonts w:hint="eastAsia" w:ascii="宋体" w:hAnsi="宋体" w:eastAsia="宋体" w:cs="宋体"/>
                <w:lang w:val="en-US" w:eastAsia="zh-CN" w:bidi="ar"/>
              </w:rPr>
              <w:t>9}}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58BAD568"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 w14:paraId="57F74FD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 w14:paraId="3D5B1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438A7D14">
            <w:pPr>
              <w:numPr>
                <w:ilvl w:val="0"/>
                <w:numId w:val="1"/>
              </w:numPr>
              <w:tabs>
                <w:tab w:val="left" w:pos="397"/>
                <w:tab w:val="clear" w:pos="0"/>
              </w:tabs>
              <w:spacing w:beforeLines="0" w:afterLines="0"/>
              <w:ind w:left="454" w:leftChars="0" w:hanging="454" w:firstLineChars="0"/>
              <w:jc w:val="center"/>
              <w:rPr>
                <w:rFonts w:hint="eastAsia" w:ascii="Times New Roman" w:hAnsi="Times New Roman" w:eastAsia="宋体"/>
                <w:b w:val="0"/>
                <w:bCs/>
                <w:sz w:val="21"/>
                <w:szCs w:val="21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44F697BB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68D578E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检验地点</w:t>
            </w:r>
            <w:r>
              <w:rPr>
                <w:rStyle w:val="10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44F2CC3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4116330B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检具</w:t>
            </w:r>
            <w:r>
              <w:rPr>
                <w:rStyle w:val="10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464CFBCB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3C041717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{{测试数据和结果</w:t>
            </w:r>
            <w:r>
              <w:rPr>
                <w:rStyle w:val="10"/>
                <w:rFonts w:hint="eastAsia" w:ascii="宋体" w:hAnsi="宋体" w:eastAsia="宋体" w:cs="宋体"/>
                <w:lang w:val="en-US" w:eastAsia="zh-CN" w:bidi="ar"/>
              </w:rPr>
              <w:t>10}}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6EE7F45C"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 w14:paraId="06C588EB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 w14:paraId="273B2B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41A755F1">
            <w:pPr>
              <w:numPr>
                <w:ilvl w:val="0"/>
                <w:numId w:val="1"/>
              </w:numPr>
              <w:tabs>
                <w:tab w:val="left" w:pos="397"/>
                <w:tab w:val="clear" w:pos="0"/>
              </w:tabs>
              <w:spacing w:beforeLines="0" w:afterLines="0"/>
              <w:ind w:left="454" w:leftChars="0" w:hanging="454" w:firstLineChars="0"/>
              <w:jc w:val="center"/>
              <w:rPr>
                <w:rFonts w:hint="eastAsia" w:ascii="Times New Roman" w:hAnsi="Times New Roman" w:eastAsia="宋体"/>
                <w:b w:val="0"/>
                <w:bCs/>
                <w:sz w:val="21"/>
                <w:szCs w:val="21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671AAA2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11}}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43B8184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检验地点</w:t>
            </w:r>
            <w:r>
              <w:rPr>
                <w:rStyle w:val="10"/>
                <w:rFonts w:eastAsia="宋体"/>
                <w:lang w:val="en-US" w:eastAsia="zh-CN" w:bidi="ar"/>
              </w:rPr>
              <w:t>11}}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5C423FA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11}}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0D204DB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检具</w:t>
            </w:r>
            <w:r>
              <w:rPr>
                <w:rStyle w:val="10"/>
                <w:rFonts w:eastAsia="宋体"/>
                <w:lang w:val="en-US" w:eastAsia="zh-CN" w:bidi="ar"/>
              </w:rPr>
              <w:t>11}}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5097EE01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11}}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5F6D4E1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{{测试数据和结果</w:t>
            </w:r>
            <w:r>
              <w:rPr>
                <w:rStyle w:val="10"/>
                <w:rFonts w:hint="eastAsia" w:ascii="宋体" w:hAnsi="宋体" w:eastAsia="宋体" w:cs="宋体"/>
                <w:lang w:val="en-US" w:eastAsia="zh-CN" w:bidi="ar"/>
              </w:rPr>
              <w:t>11}}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75A41F37"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 w14:paraId="75E2ED9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 w14:paraId="1E24E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4C491E22">
            <w:pPr>
              <w:numPr>
                <w:ilvl w:val="0"/>
                <w:numId w:val="1"/>
              </w:numPr>
              <w:tabs>
                <w:tab w:val="left" w:pos="397"/>
                <w:tab w:val="clear" w:pos="0"/>
              </w:tabs>
              <w:spacing w:beforeLines="0" w:afterLines="0"/>
              <w:ind w:left="454" w:leftChars="0" w:hanging="454" w:firstLineChars="0"/>
              <w:jc w:val="center"/>
              <w:rPr>
                <w:rFonts w:hint="eastAsia" w:ascii="Times New Roman" w:hAnsi="Times New Roman" w:eastAsia="宋体"/>
                <w:b w:val="0"/>
                <w:bCs/>
                <w:sz w:val="21"/>
                <w:szCs w:val="21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659F31FB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12}}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3A80C2F3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检验地点</w:t>
            </w:r>
            <w:r>
              <w:rPr>
                <w:rStyle w:val="10"/>
                <w:rFonts w:eastAsia="宋体"/>
                <w:lang w:val="en-US" w:eastAsia="zh-CN" w:bidi="ar"/>
              </w:rPr>
              <w:t>12}}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312CCD4B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12}}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10D8ECD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检具</w:t>
            </w:r>
            <w:r>
              <w:rPr>
                <w:rStyle w:val="10"/>
                <w:rFonts w:eastAsia="宋体"/>
                <w:lang w:val="en-US" w:eastAsia="zh-CN" w:bidi="ar"/>
              </w:rPr>
              <w:t>12}}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4914BEC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12}}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7167955F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{{测试数据和结果</w:t>
            </w:r>
            <w:r>
              <w:rPr>
                <w:rStyle w:val="10"/>
                <w:rFonts w:hint="eastAsia" w:ascii="宋体" w:hAnsi="宋体" w:eastAsia="宋体" w:cs="宋体"/>
                <w:lang w:val="en-US" w:eastAsia="zh-CN" w:bidi="ar"/>
              </w:rPr>
              <w:t>12}}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377E28FF"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 w14:paraId="44679D4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 w14:paraId="646F33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28063F78">
            <w:pPr>
              <w:numPr>
                <w:ilvl w:val="0"/>
                <w:numId w:val="1"/>
              </w:numPr>
              <w:tabs>
                <w:tab w:val="left" w:pos="397"/>
                <w:tab w:val="clear" w:pos="0"/>
              </w:tabs>
              <w:spacing w:beforeLines="0" w:afterLines="0"/>
              <w:ind w:left="454" w:leftChars="0" w:hanging="454" w:firstLineChars="0"/>
              <w:jc w:val="center"/>
              <w:rPr>
                <w:rFonts w:hint="eastAsia" w:ascii="Times New Roman" w:hAnsi="Times New Roman" w:eastAsia="宋体"/>
                <w:b w:val="0"/>
                <w:bCs/>
                <w:sz w:val="21"/>
                <w:szCs w:val="21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5093C12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13}}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4E250F8B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检验地点</w:t>
            </w:r>
            <w:r>
              <w:rPr>
                <w:rStyle w:val="10"/>
                <w:rFonts w:eastAsia="宋体"/>
                <w:lang w:val="en-US" w:eastAsia="zh-CN" w:bidi="ar"/>
              </w:rPr>
              <w:t>13}}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7A04CBD2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13}}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74238C78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检具</w:t>
            </w:r>
            <w:r>
              <w:rPr>
                <w:rStyle w:val="10"/>
                <w:rFonts w:eastAsia="宋体"/>
                <w:lang w:val="en-US" w:eastAsia="zh-CN" w:bidi="ar"/>
              </w:rPr>
              <w:t>13}}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75C4C56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13}}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3290611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{{测试数据和结果</w:t>
            </w:r>
            <w:r>
              <w:rPr>
                <w:rStyle w:val="10"/>
                <w:rFonts w:hint="eastAsia" w:ascii="宋体" w:hAnsi="宋体" w:eastAsia="宋体" w:cs="宋体"/>
                <w:lang w:val="en-US" w:eastAsia="zh-CN" w:bidi="ar"/>
              </w:rPr>
              <w:t>13}}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77221389"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 w14:paraId="729EC30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 w14:paraId="506DF8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0261FAE7">
            <w:pPr>
              <w:numPr>
                <w:ilvl w:val="0"/>
                <w:numId w:val="1"/>
              </w:numPr>
              <w:tabs>
                <w:tab w:val="left" w:pos="397"/>
                <w:tab w:val="clear" w:pos="0"/>
              </w:tabs>
              <w:spacing w:beforeLines="0" w:afterLines="0"/>
              <w:ind w:left="454" w:leftChars="0" w:hanging="454" w:firstLineChars="0"/>
              <w:jc w:val="center"/>
              <w:rPr>
                <w:rFonts w:hint="eastAsia" w:ascii="Times New Roman" w:hAnsi="Times New Roman" w:eastAsia="宋体"/>
                <w:b w:val="0"/>
                <w:bCs/>
                <w:sz w:val="21"/>
                <w:szCs w:val="21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156DD40B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14}}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5D645048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检验地点</w:t>
            </w:r>
            <w:r>
              <w:rPr>
                <w:rStyle w:val="10"/>
                <w:rFonts w:eastAsia="宋体"/>
                <w:lang w:val="en-US" w:eastAsia="zh-CN" w:bidi="ar"/>
              </w:rPr>
              <w:t>14}}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2EC88AE3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14}}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4103BD0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检具</w:t>
            </w:r>
            <w:r>
              <w:rPr>
                <w:rStyle w:val="10"/>
                <w:rFonts w:eastAsia="宋体"/>
                <w:lang w:val="en-US" w:eastAsia="zh-CN" w:bidi="ar"/>
              </w:rPr>
              <w:t>14}}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074DEC8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14}}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6BC31A0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{{测试数据和结果</w:t>
            </w:r>
            <w:r>
              <w:rPr>
                <w:rStyle w:val="10"/>
                <w:rFonts w:hint="eastAsia" w:ascii="宋体" w:hAnsi="宋体" w:eastAsia="宋体" w:cs="宋体"/>
                <w:lang w:val="en-US" w:eastAsia="zh-CN" w:bidi="ar"/>
              </w:rPr>
              <w:t>14}}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196AEE8B"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 w14:paraId="63D61E37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 w14:paraId="7FA57B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5235B18D">
            <w:pPr>
              <w:numPr>
                <w:ilvl w:val="0"/>
                <w:numId w:val="1"/>
              </w:numPr>
              <w:tabs>
                <w:tab w:val="left" w:pos="397"/>
                <w:tab w:val="clear" w:pos="0"/>
              </w:tabs>
              <w:spacing w:beforeLines="0" w:afterLines="0"/>
              <w:ind w:left="454" w:leftChars="0" w:hanging="454" w:firstLineChars="0"/>
              <w:jc w:val="center"/>
              <w:rPr>
                <w:rFonts w:hint="eastAsia" w:ascii="Times New Roman" w:hAnsi="Times New Roman" w:eastAsia="宋体"/>
                <w:b w:val="0"/>
                <w:bCs/>
                <w:sz w:val="21"/>
                <w:szCs w:val="21"/>
              </w:rPr>
            </w:pPr>
          </w:p>
        </w:tc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4B5E2103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15}}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2E139B29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检验地点</w:t>
            </w:r>
            <w:r>
              <w:rPr>
                <w:rStyle w:val="10"/>
                <w:rFonts w:eastAsia="宋体"/>
                <w:lang w:val="en-US" w:eastAsia="zh-CN" w:bidi="ar"/>
              </w:rPr>
              <w:t>15}}</w:t>
            </w:r>
          </w:p>
        </w:tc>
        <w:tc>
          <w:tcPr>
            <w:tcW w:w="2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4A0B6963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15}}</w:t>
            </w:r>
          </w:p>
        </w:tc>
        <w:tc>
          <w:tcPr>
            <w:tcW w:w="2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2D65268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JLD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检具</w:t>
            </w:r>
            <w:r>
              <w:rPr>
                <w:rStyle w:val="10"/>
                <w:rFonts w:eastAsia="宋体"/>
                <w:lang w:val="en-US" w:eastAsia="zh-CN" w:bidi="ar"/>
              </w:rPr>
              <w:t>15}}</w:t>
            </w:r>
          </w:p>
        </w:tc>
        <w:tc>
          <w:tcPr>
            <w:tcW w:w="3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265DF302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15}}</w:t>
            </w:r>
          </w:p>
        </w:tc>
        <w:tc>
          <w:tcPr>
            <w:tcW w:w="1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62A2938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{{测试数据和结果</w:t>
            </w:r>
            <w:r>
              <w:rPr>
                <w:rStyle w:val="10"/>
                <w:rFonts w:hint="eastAsia" w:ascii="宋体" w:hAnsi="宋体" w:eastAsia="宋体" w:cs="宋体"/>
                <w:lang w:val="en-US" w:eastAsia="zh-CN" w:bidi="ar"/>
              </w:rPr>
              <w:t>15}}</w:t>
            </w:r>
          </w:p>
        </w:tc>
        <w:tc>
          <w:tcPr>
            <w:tcW w:w="10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 w14:paraId="349332F5"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 w14:paraId="47283A18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</w:tbl>
    <w:p w14:paraId="5DDB9FEB">
      <w:pPr>
        <w:spacing w:beforeLines="0" w:afterLines="0"/>
        <w:rPr>
          <w:rFonts w:hint="default" w:ascii="Times New Roman" w:hAnsi="Times New Roman"/>
          <w:sz w:val="21"/>
          <w:szCs w:val="21"/>
        </w:rPr>
      </w:pPr>
    </w:p>
    <w:tbl>
      <w:tblPr>
        <w:tblStyle w:val="4"/>
        <w:tblW w:w="139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528"/>
        <w:gridCol w:w="2327"/>
        <w:gridCol w:w="2326"/>
        <w:gridCol w:w="2327"/>
        <w:gridCol w:w="2327"/>
      </w:tblGrid>
      <w:tr w14:paraId="1796F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2F1D0396"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检验结论</w:t>
            </w:r>
          </w:p>
        </w:tc>
        <w:tc>
          <w:tcPr>
            <w:tcW w:w="118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303D8595">
            <w:pPr>
              <w:spacing w:beforeLines="0" w:afterLines="0"/>
              <w:jc w:val="center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□合格</w:t>
            </w:r>
            <w:r>
              <w:rPr>
                <w:rFonts w:hint="default" w:ascii="Times New Roman" w:hAnsi="Times New Roman"/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  </w:t>
            </w:r>
            <w:r>
              <w:rPr>
                <w:rFonts w:hint="default" w:ascii="Times New Roman" w:hAnsi="Times New Roman"/>
                <w:sz w:val="21"/>
                <w:szCs w:val="21"/>
              </w:rPr>
              <w:t xml:space="preserve">    </w:t>
            </w:r>
            <w:r>
              <w:rPr>
                <w:rFonts w:hint="eastAsia" w:ascii="Times New Roman" w:hAnsi="Times New Roman"/>
                <w:sz w:val="21"/>
                <w:szCs w:val="21"/>
              </w:rPr>
              <w:t>□不合格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不合格评审单号：_________________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</w:tr>
      <w:tr w14:paraId="61D4B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6FAF6507">
            <w:pPr>
              <w:spacing w:beforeLines="0" w:afterLines="0"/>
              <w:jc w:val="center"/>
              <w:rPr>
                <w:rFonts w:hint="eastAsia" w:ascii="Times New Roman" w:hAnsi="Times New Roman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1183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5A94C9CB">
            <w:pPr>
              <w:spacing w:beforeLines="0" w:afterLines="0"/>
              <w:jc w:val="center"/>
              <w:rPr>
                <w:rFonts w:hint="eastAsia" w:ascii="Times New Roman" w:hAnsi="Times New Roman"/>
                <w:sz w:val="21"/>
                <w:szCs w:val="21"/>
              </w:rPr>
            </w:pPr>
          </w:p>
        </w:tc>
      </w:tr>
      <w:tr w14:paraId="1E380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54DB39D8"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检验员</w:t>
            </w:r>
            <w:r>
              <w:rPr>
                <w:rFonts w:hint="default" w:ascii="Times New Roman" w:hAnsi="Times New Roman"/>
                <w:b/>
                <w:sz w:val="21"/>
                <w:szCs w:val="21"/>
              </w:rPr>
              <w:t>/</w:t>
            </w:r>
            <w:r>
              <w:rPr>
                <w:rFonts w:hint="eastAsia" w:ascii="Times New Roman" w:hAnsi="Times New Roman"/>
                <w:b/>
                <w:sz w:val="21"/>
                <w:szCs w:val="21"/>
              </w:rPr>
              <w:t>日期</w:t>
            </w:r>
          </w:p>
        </w:tc>
        <w:tc>
          <w:tcPr>
            <w:tcW w:w="2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5CD2D6B3">
            <w:pPr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1029E910"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审核</w:t>
            </w:r>
            <w:r>
              <w:rPr>
                <w:rFonts w:hint="default" w:ascii="Times New Roman" w:hAnsi="Times New Roman"/>
                <w:b/>
                <w:sz w:val="21"/>
                <w:szCs w:val="21"/>
              </w:rPr>
              <w:t>/</w:t>
            </w:r>
            <w:r>
              <w:rPr>
                <w:rFonts w:hint="eastAsia" w:ascii="Times New Roman" w:hAnsi="Times New Roman"/>
                <w:b/>
                <w:sz w:val="21"/>
                <w:szCs w:val="21"/>
              </w:rPr>
              <w:t>日期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61D46AF1">
            <w:pPr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0BEC1AE0"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批准</w:t>
            </w:r>
            <w:r>
              <w:rPr>
                <w:rFonts w:hint="default" w:ascii="Times New Roman" w:hAnsi="Times New Roman"/>
                <w:b/>
                <w:sz w:val="21"/>
                <w:szCs w:val="21"/>
              </w:rPr>
              <w:t>/</w:t>
            </w:r>
            <w:r>
              <w:rPr>
                <w:rFonts w:hint="eastAsia" w:ascii="Times New Roman" w:hAnsi="Times New Roman"/>
                <w:b/>
                <w:sz w:val="21"/>
                <w:szCs w:val="21"/>
              </w:rPr>
              <w:t>日期</w:t>
            </w:r>
          </w:p>
        </w:tc>
        <w:tc>
          <w:tcPr>
            <w:tcW w:w="2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7B4AF870">
            <w:pPr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</w:tr>
    </w:tbl>
    <w:p w14:paraId="5BE306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/>
          <w:sz w:val="15"/>
          <w:szCs w:val="15"/>
        </w:rPr>
      </w:pPr>
      <w:bookmarkStart w:id="1" w:name="_GoBack"/>
      <w:bookmarkEnd w:id="1"/>
    </w:p>
    <w:sectPr>
      <w:headerReference r:id="rId5" w:type="first"/>
      <w:footerReference r:id="rId7" w:type="first"/>
      <w:headerReference r:id="rId4" w:type="default"/>
      <w:footerReference r:id="rId6" w:type="default"/>
      <w:pgSz w:w="16838" w:h="11906" w:orient="landscape"/>
      <w:pgMar w:top="0" w:right="1440" w:bottom="1077" w:left="1440" w:header="851" w:footer="794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353EFC">
    <w:pPr>
      <w:pStyle w:val="2"/>
      <w:spacing w:beforeLines="0" w:afterLines="0"/>
      <w:jc w:val="right"/>
      <w:rPr>
        <w:rFonts w:hint="default" w:ascii="Times New Roman" w:hAnsi="Times New Roman" w:eastAsia="宋体"/>
        <w:sz w:val="18"/>
        <w:szCs w:val="18"/>
      </w:rPr>
    </w:pPr>
    <w:r>
      <w:rPr>
        <w:rFonts w:hint="eastAsia" w:ascii="Times New Roman" w:hAnsi="Times New Roman" w:eastAsia="宋体"/>
        <w:sz w:val="18"/>
        <w:szCs w:val="18"/>
        <w:lang w:val="zh-CN"/>
      </w:rPr>
      <w:t>第</w:t>
    </w:r>
    <w:r>
      <w:rPr>
        <w:rFonts w:hint="default" w:ascii="Times New Roman" w:hAnsi="Times New Roman" w:eastAsia="宋体"/>
        <w:sz w:val="18"/>
        <w:szCs w:val="18"/>
      </w:rPr>
      <w:fldChar w:fldCharType="begin"/>
    </w:r>
    <w:r>
      <w:rPr>
        <w:rFonts w:hint="default" w:ascii="Times New Roman" w:hAnsi="Times New Roman" w:eastAsia="宋体"/>
        <w:sz w:val="18"/>
        <w:szCs w:val="18"/>
      </w:rPr>
      <w:instrText xml:space="preserve">PAGE  \* Arabic  \* MERGEFORMAT</w:instrText>
    </w:r>
    <w:r>
      <w:rPr>
        <w:rFonts w:hint="default" w:ascii="Times New Roman" w:hAnsi="Times New Roman" w:eastAsia="宋体"/>
        <w:sz w:val="18"/>
        <w:szCs w:val="18"/>
      </w:rPr>
      <w:fldChar w:fldCharType="separate"/>
    </w:r>
    <w:r>
      <w:rPr>
        <w:rFonts w:hint="default" w:ascii="Times New Roman" w:hAnsi="Times New Roman" w:eastAsia="宋体"/>
        <w:sz w:val="18"/>
        <w:szCs w:val="18"/>
        <w:lang w:val="zh-CN"/>
      </w:rPr>
      <w:t>1</w:t>
    </w:r>
    <w:r>
      <w:rPr>
        <w:rFonts w:hint="default" w:ascii="Times New Roman" w:hAnsi="Times New Roman" w:eastAsia="宋体"/>
        <w:sz w:val="18"/>
        <w:szCs w:val="18"/>
        <w:lang w:val="zh-CN"/>
      </w:rPr>
      <w:fldChar w:fldCharType="end"/>
    </w:r>
    <w:r>
      <w:rPr>
        <w:rFonts w:hint="eastAsia" w:ascii="Times New Roman" w:hAnsi="Times New Roman" w:eastAsia="宋体"/>
        <w:sz w:val="18"/>
        <w:szCs w:val="18"/>
      </w:rPr>
      <w:t>页</w:t>
    </w:r>
    <w:r>
      <w:rPr>
        <w:rFonts w:hint="eastAsia" w:ascii="Times New Roman" w:hAnsi="Times New Roman" w:eastAsia="宋体"/>
        <w:sz w:val="18"/>
        <w:szCs w:val="18"/>
        <w:lang w:val="zh-CN"/>
      </w:rPr>
      <w:t>，共</w:t>
    </w:r>
    <w:r>
      <w:rPr>
        <w:rFonts w:hint="default" w:ascii="Times New Roman" w:hAnsi="Times New Roman" w:eastAsia="宋体"/>
        <w:sz w:val="18"/>
        <w:szCs w:val="18"/>
      </w:rPr>
      <w:fldChar w:fldCharType="begin"/>
    </w:r>
    <w:r>
      <w:rPr>
        <w:rFonts w:hint="default" w:ascii="Times New Roman" w:hAnsi="Times New Roman" w:eastAsia="宋体"/>
        <w:sz w:val="18"/>
        <w:szCs w:val="18"/>
      </w:rPr>
      <w:instrText xml:space="preserve">NUMPAGES  \* Arabic  \* MERGEFORMAT</w:instrText>
    </w:r>
    <w:r>
      <w:rPr>
        <w:rFonts w:hint="default" w:ascii="Times New Roman" w:hAnsi="Times New Roman" w:eastAsia="宋体"/>
        <w:sz w:val="18"/>
        <w:szCs w:val="18"/>
      </w:rPr>
      <w:fldChar w:fldCharType="separate"/>
    </w:r>
    <w:r>
      <w:rPr>
        <w:rFonts w:hint="default" w:ascii="Times New Roman" w:hAnsi="Times New Roman" w:eastAsia="宋体"/>
        <w:sz w:val="18"/>
        <w:szCs w:val="18"/>
        <w:lang w:val="zh-CN"/>
      </w:rPr>
      <w:t>2</w:t>
    </w:r>
    <w:r>
      <w:rPr>
        <w:rFonts w:hint="default" w:ascii="Times New Roman" w:hAnsi="Times New Roman" w:eastAsia="宋体"/>
        <w:sz w:val="18"/>
        <w:szCs w:val="18"/>
        <w:lang w:val="zh-CN"/>
      </w:rPr>
      <w:fldChar w:fldCharType="end"/>
    </w:r>
    <w:r>
      <w:rPr>
        <w:rFonts w:hint="eastAsia" w:ascii="Times New Roman" w:hAnsi="Times New Roman" w:eastAsia="宋体"/>
        <w:sz w:val="18"/>
        <w:szCs w:val="18"/>
      </w:rPr>
      <w:t>页</w:t>
    </w:r>
    <w:r>
      <w:rPr>
        <w:rFonts w:hint="default" w:ascii="Times New Roman" w:hAnsi="Times New Roman" w:eastAsia="宋体"/>
        <w:sz w:val="18"/>
        <w:szCs w:val="18"/>
      </w:rPr>
      <w:tab/>
    </w:r>
    <w:r>
      <w:rPr>
        <w:rFonts w:hint="default" w:ascii="Times New Roman" w:hAnsi="Times New Roman" w:eastAsia="宋体"/>
        <w:sz w:val="18"/>
        <w:szCs w:val="18"/>
      </w:rPr>
      <w:tab/>
    </w:r>
    <w:r>
      <w:rPr>
        <w:rFonts w:hint="eastAsia" w:ascii="Times New Roman" w:hAnsi="Times New Roman" w:eastAsia="宋体"/>
        <w:sz w:val="18"/>
        <w:szCs w:val="18"/>
      </w:rPr>
      <w:t>版本：</w:t>
    </w:r>
    <w:r>
      <w:rPr>
        <w:rFonts w:hint="default" w:ascii="Times New Roman" w:hAnsi="Times New Roman" w:eastAsia="宋体"/>
        <w:sz w:val="18"/>
        <w:szCs w:val="18"/>
      </w:rPr>
      <w:t>{{</w:t>
    </w:r>
    <w:r>
      <w:rPr>
        <w:rFonts w:hint="eastAsia"/>
        <w:sz w:val="18"/>
        <w:szCs w:val="18"/>
        <w:lang w:val="en-US" w:eastAsia="zh-CN"/>
      </w:rPr>
      <w:t>目标版本</w:t>
    </w:r>
    <w:r>
      <w:rPr>
        <w:rFonts w:hint="default" w:ascii="Times New Roman" w:hAnsi="Times New Roman" w:eastAsia="宋体"/>
        <w:sz w:val="18"/>
        <w:szCs w:val="18"/>
      </w:rPr>
      <w:t>}}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EF6CDC">
    <w:pPr>
      <w:pStyle w:val="2"/>
      <w:spacing w:beforeLines="0" w:afterLines="0"/>
      <w:jc w:val="right"/>
      <w:rPr>
        <w:rFonts w:hint="default"/>
        <w:lang w:val="en-US"/>
      </w:rPr>
    </w:pPr>
    <w:r>
      <w:rPr>
        <w:rFonts w:hint="eastAsia" w:ascii="Times New Roman" w:hAnsi="Times New Roman" w:eastAsia="宋体"/>
        <w:sz w:val="18"/>
        <w:szCs w:val="18"/>
        <w:lang w:val="zh-CN"/>
      </w:rPr>
      <w:t>第</w:t>
    </w:r>
    <w:r>
      <w:rPr>
        <w:rFonts w:hint="default" w:ascii="Times New Roman" w:hAnsi="Times New Roman" w:eastAsia="宋体"/>
        <w:sz w:val="18"/>
        <w:szCs w:val="18"/>
      </w:rPr>
      <w:fldChar w:fldCharType="begin"/>
    </w:r>
    <w:r>
      <w:rPr>
        <w:rFonts w:hint="default" w:ascii="Times New Roman" w:hAnsi="Times New Roman" w:eastAsia="宋体"/>
        <w:sz w:val="18"/>
        <w:szCs w:val="18"/>
      </w:rPr>
      <w:instrText xml:space="preserve">PAGE  \* Arabic  \* MERGEFORMAT</w:instrText>
    </w:r>
    <w:r>
      <w:rPr>
        <w:rFonts w:hint="default" w:ascii="Times New Roman" w:hAnsi="Times New Roman" w:eastAsia="宋体"/>
        <w:sz w:val="18"/>
        <w:szCs w:val="18"/>
      </w:rPr>
      <w:fldChar w:fldCharType="separate"/>
    </w:r>
    <w:r>
      <w:rPr>
        <w:rFonts w:hint="default" w:ascii="Times New Roman" w:hAnsi="Times New Roman" w:eastAsia="宋体"/>
        <w:sz w:val="18"/>
        <w:szCs w:val="18"/>
        <w:lang w:val="zh-CN"/>
      </w:rPr>
      <w:t>1</w:t>
    </w:r>
    <w:r>
      <w:rPr>
        <w:rFonts w:hint="default" w:ascii="Times New Roman" w:hAnsi="Times New Roman" w:eastAsia="宋体"/>
        <w:sz w:val="18"/>
        <w:szCs w:val="18"/>
        <w:lang w:val="zh-CN"/>
      </w:rPr>
      <w:fldChar w:fldCharType="end"/>
    </w:r>
    <w:r>
      <w:rPr>
        <w:rFonts w:hint="eastAsia" w:ascii="Times New Roman" w:hAnsi="Times New Roman" w:eastAsia="宋体"/>
        <w:sz w:val="18"/>
        <w:szCs w:val="18"/>
      </w:rPr>
      <w:t>页</w:t>
    </w:r>
    <w:r>
      <w:rPr>
        <w:rFonts w:hint="eastAsia" w:ascii="Times New Roman" w:hAnsi="Times New Roman" w:eastAsia="宋体"/>
        <w:sz w:val="18"/>
        <w:szCs w:val="18"/>
        <w:lang w:val="zh-CN"/>
      </w:rPr>
      <w:t>，共</w:t>
    </w:r>
    <w:r>
      <w:rPr>
        <w:rFonts w:hint="default" w:ascii="Times New Roman" w:hAnsi="Times New Roman" w:eastAsia="宋体"/>
        <w:sz w:val="18"/>
        <w:szCs w:val="18"/>
      </w:rPr>
      <w:fldChar w:fldCharType="begin"/>
    </w:r>
    <w:r>
      <w:rPr>
        <w:rFonts w:hint="default" w:ascii="Times New Roman" w:hAnsi="Times New Roman" w:eastAsia="宋体"/>
        <w:sz w:val="18"/>
        <w:szCs w:val="18"/>
      </w:rPr>
      <w:instrText xml:space="preserve">NUMPAGES  \* Arabic  \* MERGEFORMAT</w:instrText>
    </w:r>
    <w:r>
      <w:rPr>
        <w:rFonts w:hint="default" w:ascii="Times New Roman" w:hAnsi="Times New Roman" w:eastAsia="宋体"/>
        <w:sz w:val="18"/>
        <w:szCs w:val="18"/>
      </w:rPr>
      <w:fldChar w:fldCharType="separate"/>
    </w:r>
    <w:r>
      <w:rPr>
        <w:rFonts w:hint="default" w:ascii="Times New Roman" w:hAnsi="Times New Roman" w:eastAsia="宋体"/>
        <w:sz w:val="18"/>
        <w:szCs w:val="18"/>
        <w:lang w:val="zh-CN"/>
      </w:rPr>
      <w:t>2</w:t>
    </w:r>
    <w:r>
      <w:rPr>
        <w:rFonts w:hint="default" w:ascii="Times New Roman" w:hAnsi="Times New Roman" w:eastAsia="宋体"/>
        <w:sz w:val="18"/>
        <w:szCs w:val="18"/>
        <w:lang w:val="zh-CN"/>
      </w:rPr>
      <w:fldChar w:fldCharType="end"/>
    </w:r>
    <w:r>
      <w:rPr>
        <w:rFonts w:hint="eastAsia" w:ascii="Times New Roman" w:hAnsi="Times New Roman" w:eastAsia="宋体"/>
        <w:sz w:val="18"/>
        <w:szCs w:val="18"/>
      </w:rPr>
      <w:t>页</w:t>
    </w:r>
    <w:r>
      <w:rPr>
        <w:rFonts w:hint="default" w:ascii="Times New Roman" w:hAnsi="Times New Roman" w:eastAsia="宋体"/>
        <w:sz w:val="18"/>
        <w:szCs w:val="18"/>
      </w:rPr>
      <w:tab/>
    </w:r>
    <w:r>
      <w:rPr>
        <w:rFonts w:hint="default" w:ascii="Times New Roman" w:hAnsi="Times New Roman" w:eastAsia="宋体"/>
        <w:sz w:val="18"/>
        <w:szCs w:val="18"/>
      </w:rPr>
      <w:tab/>
    </w:r>
    <w:r>
      <w:rPr>
        <w:rFonts w:hint="eastAsia" w:ascii="Times New Roman" w:hAnsi="Times New Roman" w:eastAsia="宋体"/>
        <w:sz w:val="18"/>
        <w:szCs w:val="18"/>
      </w:rPr>
      <w:t>版本：</w:t>
    </w:r>
    <w:r>
      <w:rPr>
        <w:rFonts w:hint="eastAsia"/>
        <w:sz w:val="18"/>
        <w:szCs w:val="18"/>
        <w:lang w:val="en-US" w:eastAsia="zh-CN"/>
      </w:rPr>
      <w:t>{{目标版本}}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0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322"/>
      <w:gridCol w:w="2111"/>
      <w:gridCol w:w="1479"/>
      <w:gridCol w:w="3026"/>
      <w:gridCol w:w="1238"/>
      <w:gridCol w:w="2105"/>
      <w:gridCol w:w="2667"/>
    </w:tblGrid>
    <w:tr w14:paraId="1645C628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0" w:hRule="atLeast"/>
      </w:trPr>
      <w:tc>
        <w:tcPr>
          <w:tcW w:w="7938" w:type="dxa"/>
          <w:gridSpan w:val="4"/>
          <w:tcBorders>
            <w:tl2br w:val="nil"/>
            <w:tr2bl w:val="nil"/>
          </w:tcBorders>
          <w:noWrap w:val="0"/>
          <w:vAlign w:val="center"/>
        </w:tcPr>
        <w:p w14:paraId="01880A94"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b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上海神玑医疗科技有限公司</w:t>
          </w:r>
        </w:p>
      </w:tc>
      <w:tc>
        <w:tcPr>
          <w:tcW w:w="6010" w:type="dxa"/>
          <w:gridSpan w:val="3"/>
          <w:tcBorders>
            <w:tl2br w:val="nil"/>
            <w:tr2bl w:val="nil"/>
          </w:tcBorders>
          <w:noWrap w:val="0"/>
          <w:vAlign w:val="center"/>
        </w:tcPr>
        <w:p w14:paraId="54E963FE"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宋体"/>
              <w:b/>
              <w:sz w:val="24"/>
              <w:szCs w:val="24"/>
            </w:rPr>
          </w:pPr>
          <w:r>
            <w:rPr>
              <w:rFonts w:hint="default" w:ascii="Times New Roman" w:hAnsi="Times New Roman" w:eastAsia="宋体"/>
              <w:b/>
              <w:sz w:val="24"/>
              <w:szCs w:val="24"/>
            </w:rPr>
            <w:t>TB-{{IQC</w:t>
          </w: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文件编号</w:t>
          </w:r>
          <w:r>
            <w:rPr>
              <w:rFonts w:hint="default" w:ascii="Times New Roman" w:hAnsi="Times New Roman" w:eastAsia="宋体"/>
              <w:b/>
              <w:sz w:val="24"/>
              <w:szCs w:val="24"/>
            </w:rPr>
            <w:t>}}</w:t>
          </w:r>
        </w:p>
      </w:tc>
    </w:tr>
    <w:tr w14:paraId="5892B43E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0" w:hRule="atLeast"/>
      </w:trPr>
      <w:tc>
        <w:tcPr>
          <w:tcW w:w="13948" w:type="dxa"/>
          <w:gridSpan w:val="7"/>
          <w:tcBorders>
            <w:tl2br w:val="nil"/>
            <w:tr2bl w:val="nil"/>
          </w:tcBorders>
          <w:noWrap w:val="0"/>
          <w:vAlign w:val="center"/>
        </w:tcPr>
        <w:p w14:paraId="1EFD5C39"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b/>
              <w:sz w:val="32"/>
              <w:szCs w:val="32"/>
            </w:rPr>
          </w:pPr>
          <w:r>
            <w:rPr>
              <w:rFonts w:hint="eastAsia" w:ascii="Times New Roman" w:hAnsi="Times New Roman" w:eastAsia="宋体"/>
              <w:b/>
              <w:sz w:val="32"/>
              <w:szCs w:val="32"/>
            </w:rPr>
            <w:t>进货检验记录</w:t>
          </w:r>
        </w:p>
      </w:tc>
    </w:tr>
    <w:tr w14:paraId="67B9FA72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0" w:hRule="atLeast"/>
      </w:trPr>
      <w:tc>
        <w:tcPr>
          <w:tcW w:w="9176" w:type="dxa"/>
          <w:gridSpan w:val="5"/>
          <w:tcBorders>
            <w:bottom w:val="single" w:color="auto" w:sz="4" w:space="0"/>
            <w:tl2br w:val="nil"/>
            <w:tr2bl w:val="nil"/>
          </w:tcBorders>
          <w:noWrap w:val="0"/>
          <w:vAlign w:val="center"/>
        </w:tcPr>
        <w:p w14:paraId="3D0C9C05"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4772" w:type="dxa"/>
          <w:gridSpan w:val="2"/>
          <w:tcBorders>
            <w:bottom w:val="single" w:color="auto" w:sz="4" w:space="0"/>
            <w:tl2br w:val="nil"/>
            <w:tr2bl w:val="nil"/>
          </w:tcBorders>
          <w:noWrap w:val="0"/>
          <w:vAlign w:val="center"/>
        </w:tcPr>
        <w:p w14:paraId="6CA352A4"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No.:</w:t>
          </w:r>
        </w:p>
      </w:tc>
    </w:tr>
    <w:tr w14:paraId="7D3E6ED1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0" w:hRule="atLeast"/>
      </w:trPr>
      <w:tc>
        <w:tcPr>
          <w:tcW w:w="1322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78DC3A7F"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物资名称</w:t>
          </w:r>
        </w:p>
      </w:tc>
      <w:tc>
        <w:tcPr>
          <w:tcW w:w="7854" w:type="dxa"/>
          <w:gridSpan w:val="4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041557B7"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</w:t>
          </w:r>
          <w:r>
            <w:rPr>
              <w:rFonts w:hint="eastAsia" w:ascii="Times New Roman" w:hAnsi="Times New Roman" w:eastAsia="宋体"/>
              <w:sz w:val="24"/>
              <w:szCs w:val="24"/>
              <w:lang w:val="en-US" w:eastAsia="zh-CN"/>
            </w:rPr>
            <w:t>物资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名称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</w:p>
      </w:tc>
      <w:tc>
        <w:tcPr>
          <w:tcW w:w="2105" w:type="dxa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4D9C2C63"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检验依据</w:t>
          </w:r>
        </w:p>
      </w:tc>
      <w:tc>
        <w:tcPr>
          <w:tcW w:w="2667" w:type="dxa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73DA9E06"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left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{{IQC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文件编号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</w:p>
      </w:tc>
    </w:tr>
    <w:tr w14:paraId="13E76020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47" w:hRule="atLeast"/>
      </w:trPr>
      <w:tc>
        <w:tcPr>
          <w:tcW w:w="1322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179BC61C"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 w:cs="Times New Roman"/>
              <w:kern w:val="2"/>
              <w:sz w:val="24"/>
              <w:szCs w:val="24"/>
              <w:lang w:val="en-US" w:eastAsia="zh-CN" w:bidi="ar-SA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规格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/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型号</w:t>
          </w:r>
        </w:p>
      </w:tc>
      <w:tc>
        <w:tcPr>
          <w:tcW w:w="211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6F2AF898"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 w:cs="Times New Roman"/>
              <w:kern w:val="2"/>
              <w:sz w:val="24"/>
              <w:szCs w:val="24"/>
              <w:lang w:val="en-US" w:eastAsia="zh-CN" w:bidi="ar-SA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规格型号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</w:p>
      </w:tc>
      <w:tc>
        <w:tcPr>
          <w:tcW w:w="1479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1DE75097"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 w:cs="Times New Roman"/>
              <w:kern w:val="2"/>
              <w:sz w:val="24"/>
              <w:szCs w:val="24"/>
              <w:lang w:val="en-US" w:eastAsia="zh-CN" w:bidi="ar-SA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物资编号</w:t>
          </w:r>
        </w:p>
      </w:tc>
      <w:tc>
        <w:tcPr>
          <w:tcW w:w="4264" w:type="dxa"/>
          <w:gridSpan w:val="2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noWrap w:val="0"/>
          <w:vAlign w:val="center"/>
        </w:tcPr>
        <w:p w14:paraId="01EEFE30"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 w:cs="Times New Roman"/>
              <w:kern w:val="2"/>
              <w:sz w:val="24"/>
              <w:szCs w:val="24"/>
              <w:lang w:val="en-US" w:eastAsia="zh-CN" w:bidi="ar-SA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{{TB_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物</w:t>
          </w:r>
          <w:r>
            <w:rPr>
              <w:rFonts w:hint="eastAsia" w:ascii="Times New Roman" w:hAnsi="Times New Roman" w:eastAsia="宋体"/>
              <w:sz w:val="24"/>
              <w:szCs w:val="24"/>
              <w:lang w:val="en-US" w:eastAsia="zh-CN"/>
            </w:rPr>
            <w:t>资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列表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</w:p>
      </w:tc>
      <w:tc>
        <w:tcPr>
          <w:tcW w:w="2105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noWrap w:val="0"/>
          <w:vAlign w:val="center"/>
        </w:tcPr>
        <w:p w14:paraId="08417BAC"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检验依据版本</w:t>
          </w:r>
        </w:p>
      </w:tc>
      <w:tc>
        <w:tcPr>
          <w:tcW w:w="266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noWrap w:val="0"/>
          <w:vAlign w:val="center"/>
        </w:tcPr>
        <w:p w14:paraId="01A8B9D6"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left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</w:t>
          </w:r>
          <w:r>
            <w:rPr>
              <w:rFonts w:hint="eastAsia"/>
              <w:sz w:val="24"/>
              <w:szCs w:val="24"/>
              <w:lang w:val="en-US" w:eastAsia="zh-CN"/>
            </w:rPr>
            <w:t>目标版本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</w:p>
      </w:tc>
    </w:tr>
  </w:tbl>
  <w:p w14:paraId="01140BEF">
    <w:pPr>
      <w:spacing w:beforeLines="0" w:afterLines="0"/>
      <w:rPr>
        <w:rFonts w:hint="default"/>
        <w:sz w:val="21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0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701"/>
      <w:gridCol w:w="4111"/>
      <w:gridCol w:w="1521"/>
      <w:gridCol w:w="605"/>
      <w:gridCol w:w="1418"/>
      <w:gridCol w:w="1920"/>
      <w:gridCol w:w="2672"/>
    </w:tblGrid>
    <w:tr w14:paraId="7FE6E55D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10" w:hRule="atLeast"/>
      </w:trPr>
      <w:tc>
        <w:tcPr>
          <w:tcW w:w="7938" w:type="dxa"/>
          <w:gridSpan w:val="4"/>
          <w:tcBorders>
            <w:tl2br w:val="nil"/>
            <w:tr2bl w:val="nil"/>
          </w:tcBorders>
          <w:noWrap w:val="0"/>
          <w:vAlign w:val="center"/>
        </w:tcPr>
        <w:p w14:paraId="67E8789A"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color w:val="FF0000"/>
              <w:sz w:val="24"/>
              <w:szCs w:val="24"/>
            </w:rPr>
            <w:t>生效日期：</w:t>
          </w:r>
          <w:r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  <w:t xml:space="preserve">                              </w:t>
          </w:r>
          <w:r>
            <w:rPr>
              <w:rFonts w:hint="eastAsia" w:ascii="Times New Roman" w:hAnsi="Times New Roman" w:eastAsia="宋体"/>
              <w:b/>
              <w:color w:val="FF0000"/>
              <w:sz w:val="24"/>
              <w:szCs w:val="24"/>
            </w:rPr>
            <w:t>作废日期：</w:t>
          </w:r>
        </w:p>
      </w:tc>
      <w:tc>
        <w:tcPr>
          <w:tcW w:w="6010" w:type="dxa"/>
          <w:gridSpan w:val="3"/>
          <w:tcBorders>
            <w:tl2br w:val="nil"/>
            <w:tr2bl w:val="nil"/>
          </w:tcBorders>
          <w:noWrap w:val="0"/>
          <w:vAlign w:val="center"/>
        </w:tcPr>
        <w:p w14:paraId="71948EBA"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</w:pPr>
        </w:p>
      </w:tc>
    </w:tr>
    <w:tr w14:paraId="7C478204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0" w:hRule="atLeast"/>
      </w:trPr>
      <w:tc>
        <w:tcPr>
          <w:tcW w:w="7938" w:type="dxa"/>
          <w:gridSpan w:val="4"/>
          <w:tcBorders>
            <w:tl2br w:val="nil"/>
            <w:tr2bl w:val="nil"/>
          </w:tcBorders>
          <w:noWrap w:val="0"/>
          <w:vAlign w:val="center"/>
        </w:tcPr>
        <w:p w14:paraId="6B56F74E"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b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上海神玑医疗科技有限公司</w:t>
          </w:r>
        </w:p>
      </w:tc>
      <w:tc>
        <w:tcPr>
          <w:tcW w:w="6010" w:type="dxa"/>
          <w:gridSpan w:val="3"/>
          <w:tcBorders>
            <w:tl2br w:val="nil"/>
            <w:tr2bl w:val="nil"/>
          </w:tcBorders>
          <w:noWrap w:val="0"/>
          <w:vAlign w:val="center"/>
        </w:tcPr>
        <w:p w14:paraId="15E5D505"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宋体"/>
              <w:b/>
              <w:sz w:val="24"/>
              <w:szCs w:val="24"/>
            </w:rPr>
          </w:pPr>
          <w:r>
            <w:rPr>
              <w:rFonts w:hint="default" w:ascii="Times New Roman" w:hAnsi="Times New Roman" w:eastAsia="宋体"/>
              <w:b/>
              <w:sz w:val="24"/>
              <w:szCs w:val="24"/>
            </w:rPr>
            <w:t>TB-{{IQC</w:t>
          </w: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文件编号</w:t>
          </w:r>
          <w:r>
            <w:rPr>
              <w:rFonts w:hint="default" w:ascii="Times New Roman" w:hAnsi="Times New Roman" w:eastAsia="宋体"/>
              <w:b/>
              <w:sz w:val="24"/>
              <w:szCs w:val="24"/>
            </w:rPr>
            <w:t>}}</w:t>
          </w:r>
        </w:p>
      </w:tc>
    </w:tr>
    <w:tr w14:paraId="5370069F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0" w:hRule="atLeast"/>
      </w:trPr>
      <w:tc>
        <w:tcPr>
          <w:tcW w:w="13948" w:type="dxa"/>
          <w:gridSpan w:val="7"/>
          <w:tcBorders>
            <w:tl2br w:val="nil"/>
            <w:tr2bl w:val="nil"/>
          </w:tcBorders>
          <w:noWrap w:val="0"/>
          <w:vAlign w:val="center"/>
        </w:tcPr>
        <w:p w14:paraId="7FDF2B71"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b/>
              <w:sz w:val="32"/>
              <w:szCs w:val="32"/>
            </w:rPr>
          </w:pPr>
          <w:r>
            <w:rPr>
              <w:rFonts w:hint="eastAsia" w:ascii="Times New Roman" w:hAnsi="Times New Roman" w:eastAsia="宋体"/>
              <w:b/>
              <w:sz w:val="32"/>
              <w:szCs w:val="32"/>
            </w:rPr>
            <w:t>进货检验记录</w:t>
          </w:r>
        </w:p>
      </w:tc>
    </w:tr>
    <w:tr w14:paraId="716A135B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0" w:hRule="atLeast"/>
      </w:trPr>
      <w:tc>
        <w:tcPr>
          <w:tcW w:w="9356" w:type="dxa"/>
          <w:gridSpan w:val="5"/>
          <w:tcBorders>
            <w:bottom w:val="single" w:color="auto" w:sz="4" w:space="0"/>
            <w:tl2br w:val="nil"/>
            <w:tr2bl w:val="nil"/>
          </w:tcBorders>
          <w:noWrap w:val="0"/>
          <w:vAlign w:val="center"/>
        </w:tcPr>
        <w:p w14:paraId="76EBD645"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4592" w:type="dxa"/>
          <w:gridSpan w:val="2"/>
          <w:tcBorders>
            <w:bottom w:val="single" w:color="auto" w:sz="4" w:space="0"/>
            <w:tl2br w:val="nil"/>
            <w:tr2bl w:val="nil"/>
          </w:tcBorders>
          <w:noWrap w:val="0"/>
          <w:vAlign w:val="center"/>
        </w:tcPr>
        <w:p w14:paraId="3379DB9A"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No.:</w:t>
          </w:r>
        </w:p>
      </w:tc>
    </w:tr>
    <w:tr w14:paraId="283DAF40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0" w:hRule="atLeast"/>
      </w:trPr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5A40B979"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物资名称</w:t>
          </w:r>
        </w:p>
      </w:tc>
      <w:tc>
        <w:tcPr>
          <w:tcW w:w="411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42B1CDAC"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</w:t>
          </w:r>
          <w:r>
            <w:rPr>
              <w:rFonts w:hint="eastAsia" w:ascii="Times New Roman" w:hAnsi="Times New Roman" w:eastAsia="宋体"/>
              <w:sz w:val="24"/>
              <w:szCs w:val="24"/>
              <w:lang w:val="en-US" w:eastAsia="zh-CN"/>
            </w:rPr>
            <w:t>物资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名称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</w:p>
      </w:tc>
      <w:tc>
        <w:tcPr>
          <w:tcW w:w="152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364C46D5"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18"/>
            </w:rPr>
            <w:t>进货批号</w:t>
          </w:r>
        </w:p>
      </w:tc>
      <w:tc>
        <w:tcPr>
          <w:tcW w:w="2023" w:type="dxa"/>
          <w:gridSpan w:val="2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494179D9"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920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3C72B663"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检验依据</w:t>
          </w:r>
        </w:p>
      </w:tc>
      <w:tc>
        <w:tcPr>
          <w:tcW w:w="2672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70204926"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left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{{IQC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文件编号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</w:p>
      </w:tc>
    </w:tr>
    <w:tr w14:paraId="49E2DE04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0" w:hRule="atLeast"/>
      </w:trPr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6A102510"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规格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/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型号</w:t>
          </w:r>
        </w:p>
      </w:tc>
      <w:tc>
        <w:tcPr>
          <w:tcW w:w="411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6437C213"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规格型号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</w:p>
      </w:tc>
      <w:tc>
        <w:tcPr>
          <w:tcW w:w="152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01C036E6"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18"/>
            </w:rPr>
            <w:t>供货批号</w:t>
          </w:r>
        </w:p>
      </w:tc>
      <w:tc>
        <w:tcPr>
          <w:tcW w:w="2023" w:type="dxa"/>
          <w:gridSpan w:val="2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4040A25B"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920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78A35B22"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2672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28D57BFE"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left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</w:tr>
    <w:tr w14:paraId="10611E61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0" w:hRule="atLeast"/>
      </w:trPr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1E341E7C"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物资编号</w:t>
          </w:r>
        </w:p>
      </w:tc>
      <w:tc>
        <w:tcPr>
          <w:tcW w:w="411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60825B84"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eastAsia" w:ascii="Times New Roman" w:hAnsi="Times New Roman" w:eastAsia="宋体"/>
              <w:sz w:val="24"/>
              <w:szCs w:val="24"/>
              <w:lang w:eastAsia="zh-CN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{{TB_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物</w:t>
          </w:r>
          <w:r>
            <w:rPr>
              <w:rFonts w:hint="eastAsia" w:ascii="Times New Roman" w:hAnsi="Times New Roman" w:eastAsia="宋体"/>
              <w:sz w:val="24"/>
              <w:szCs w:val="24"/>
              <w:lang w:val="en-US" w:eastAsia="zh-CN"/>
            </w:rPr>
            <w:t>资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列表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</w:p>
      </w:tc>
      <w:tc>
        <w:tcPr>
          <w:tcW w:w="152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2EBC6ABF"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18"/>
            </w:rPr>
            <w:t>订单</w:t>
          </w:r>
          <w:r>
            <w:rPr>
              <w:rFonts w:hint="default" w:ascii="Times New Roman" w:hAnsi="Times New Roman" w:eastAsia="宋体"/>
              <w:sz w:val="24"/>
              <w:szCs w:val="18"/>
            </w:rPr>
            <w:t>/</w:t>
          </w:r>
          <w:r>
            <w:rPr>
              <w:rFonts w:hint="eastAsia" w:ascii="Times New Roman" w:hAnsi="Times New Roman" w:eastAsia="宋体"/>
              <w:sz w:val="24"/>
              <w:szCs w:val="18"/>
            </w:rPr>
            <w:t>合同号</w:t>
          </w:r>
        </w:p>
      </w:tc>
      <w:tc>
        <w:tcPr>
          <w:tcW w:w="2023" w:type="dxa"/>
          <w:gridSpan w:val="2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2580BC29"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920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3CF0CBE1"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检验依据版本</w:t>
          </w:r>
        </w:p>
      </w:tc>
      <w:tc>
        <w:tcPr>
          <w:tcW w:w="2672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0009EE82"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left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</w:t>
          </w:r>
          <w:r>
            <w:rPr>
              <w:rFonts w:hint="eastAsia"/>
              <w:sz w:val="24"/>
              <w:szCs w:val="24"/>
              <w:lang w:val="en-US" w:eastAsia="zh-CN"/>
            </w:rPr>
            <w:t>目标版本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</w:p>
      </w:tc>
    </w:tr>
    <w:tr w14:paraId="295C0C42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0" w:hRule="atLeast"/>
      </w:trPr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35B67174"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供应商</w:t>
          </w:r>
        </w:p>
      </w:tc>
      <w:tc>
        <w:tcPr>
          <w:tcW w:w="411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0458B92C"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52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4526DB2A"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Calibri" w:hAnsi="Calibri" w:eastAsia="宋体" w:cs="Calibri"/>
              <w:sz w:val="24"/>
              <w:szCs w:val="18"/>
            </w:rPr>
            <w:t>数量</w:t>
          </w:r>
        </w:p>
      </w:tc>
      <w:tc>
        <w:tcPr>
          <w:tcW w:w="2023" w:type="dxa"/>
          <w:gridSpan w:val="2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4A26D47E"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920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2B131D8A"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2672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75C02D25"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</w:tr>
  </w:tbl>
  <w:p w14:paraId="6AF9E0C9">
    <w:pPr>
      <w:spacing w:beforeLines="0" w:afterLines="0"/>
      <w:rPr>
        <w:rFonts w:hint="default"/>
        <w:sz w:val="21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DB2516"/>
    <w:multiLevelType w:val="singleLevel"/>
    <w:tmpl w:val="BADB2516"/>
    <w:lvl w:ilvl="0" w:tentative="0">
      <w:start w:val="1"/>
      <w:numFmt w:val="decimal"/>
      <w:suff w:val="nothing"/>
      <w:lvlText w:val="%1"/>
      <w:lvlJc w:val="left"/>
      <w:pPr>
        <w:tabs>
          <w:tab w:val="left" w:pos="0"/>
        </w:tabs>
        <w:ind w:left="454" w:leftChars="0" w:hanging="454" w:firstLineChars="0"/>
      </w:pPr>
      <w:rPr>
        <w:rFonts w:hint="default" w:ascii="Times New Roman" w:hAnsi="Times New Roman"/>
        <w:sz w:val="21"/>
        <w:szCs w:val="21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172A27"/>
    <w:rsid w:val="07197FB4"/>
    <w:rsid w:val="07E4350D"/>
    <w:rsid w:val="07E64930"/>
    <w:rsid w:val="09FD6B44"/>
    <w:rsid w:val="0A964F44"/>
    <w:rsid w:val="0B554854"/>
    <w:rsid w:val="0D265743"/>
    <w:rsid w:val="0E877367"/>
    <w:rsid w:val="0E935E77"/>
    <w:rsid w:val="0F3922B5"/>
    <w:rsid w:val="10CB479E"/>
    <w:rsid w:val="10EE04A6"/>
    <w:rsid w:val="112D71CA"/>
    <w:rsid w:val="1200159A"/>
    <w:rsid w:val="147E30B1"/>
    <w:rsid w:val="14FC3F92"/>
    <w:rsid w:val="16014568"/>
    <w:rsid w:val="19116294"/>
    <w:rsid w:val="19DD73C4"/>
    <w:rsid w:val="1ACA5DF0"/>
    <w:rsid w:val="1B840C47"/>
    <w:rsid w:val="1C450915"/>
    <w:rsid w:val="1EA94167"/>
    <w:rsid w:val="200F4B54"/>
    <w:rsid w:val="208362C4"/>
    <w:rsid w:val="214F46B0"/>
    <w:rsid w:val="221C2203"/>
    <w:rsid w:val="25C72152"/>
    <w:rsid w:val="26352AE0"/>
    <w:rsid w:val="27A828D5"/>
    <w:rsid w:val="291B6421"/>
    <w:rsid w:val="29E04E62"/>
    <w:rsid w:val="2FD86087"/>
    <w:rsid w:val="300F5E3F"/>
    <w:rsid w:val="30807A8F"/>
    <w:rsid w:val="328A46BB"/>
    <w:rsid w:val="36040E42"/>
    <w:rsid w:val="381168C6"/>
    <w:rsid w:val="38556547"/>
    <w:rsid w:val="3A1C0AAF"/>
    <w:rsid w:val="3BFB7502"/>
    <w:rsid w:val="3DFF227A"/>
    <w:rsid w:val="3E693B97"/>
    <w:rsid w:val="432629B3"/>
    <w:rsid w:val="441D1C7E"/>
    <w:rsid w:val="45243BFD"/>
    <w:rsid w:val="45287B57"/>
    <w:rsid w:val="453B6A6E"/>
    <w:rsid w:val="467154A2"/>
    <w:rsid w:val="47332E9B"/>
    <w:rsid w:val="475F365C"/>
    <w:rsid w:val="479A1F63"/>
    <w:rsid w:val="483D056E"/>
    <w:rsid w:val="4CD33CE7"/>
    <w:rsid w:val="5107389A"/>
    <w:rsid w:val="51BA216E"/>
    <w:rsid w:val="52A47A1B"/>
    <w:rsid w:val="531D7B30"/>
    <w:rsid w:val="56FE7080"/>
    <w:rsid w:val="59DB093E"/>
    <w:rsid w:val="5D2F22AB"/>
    <w:rsid w:val="5D3B7DF6"/>
    <w:rsid w:val="5E5A4B07"/>
    <w:rsid w:val="5E91751B"/>
    <w:rsid w:val="5F212C28"/>
    <w:rsid w:val="5FEB0703"/>
    <w:rsid w:val="614E7C58"/>
    <w:rsid w:val="623D6286"/>
    <w:rsid w:val="62D4377A"/>
    <w:rsid w:val="658E71E9"/>
    <w:rsid w:val="67C1666E"/>
    <w:rsid w:val="6878059E"/>
    <w:rsid w:val="68D5716E"/>
    <w:rsid w:val="6A090218"/>
    <w:rsid w:val="6AD66415"/>
    <w:rsid w:val="6F960313"/>
    <w:rsid w:val="72442376"/>
    <w:rsid w:val="7628744C"/>
    <w:rsid w:val="7B6B4138"/>
    <w:rsid w:val="7C727145"/>
    <w:rsid w:val="7D3067AE"/>
    <w:rsid w:val="7D5B31EC"/>
    <w:rsid w:val="7FAD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unhideWhenUsed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autoRedefine/>
    <w:unhideWhenUsed/>
    <w:qFormat/>
    <w:uiPriority w:val="99"/>
    <w:pPr>
      <w:tabs>
        <w:tab w:val="center" w:pos="4153"/>
        <w:tab w:val="right" w:pos="8306"/>
      </w:tabs>
      <w:snapToGrid w:val="0"/>
      <w:spacing w:beforeLines="0" w:afterLines="0"/>
      <w:jc w:val="left"/>
    </w:pPr>
    <w:rPr>
      <w:rFonts w:hint="eastAsia"/>
      <w:sz w:val="18"/>
      <w:szCs w:val="18"/>
    </w:rPr>
  </w:style>
  <w:style w:type="paragraph" w:styleId="3">
    <w:name w:val="header"/>
    <w:basedOn w:val="1"/>
    <w:link w:val="7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Lines="0" w:afterLines="0"/>
      <w:jc w:val="center"/>
    </w:pPr>
    <w:rPr>
      <w:rFonts w:hint="eastAsia"/>
      <w:sz w:val="18"/>
      <w:szCs w:val="18"/>
    </w:rPr>
  </w:style>
  <w:style w:type="character" w:customStyle="1" w:styleId="6">
    <w:name w:val="页脚 字符"/>
    <w:basedOn w:val="5"/>
    <w:link w:val="2"/>
    <w:autoRedefine/>
    <w:unhideWhenUsed/>
    <w:qFormat/>
    <w:uiPriority w:val="99"/>
    <w:rPr>
      <w:rFonts w:hint="eastAsia" w:ascii="等线" w:hAnsi="等线" w:eastAsia="等线" w:cs="Times New Roman"/>
      <w:kern w:val="2"/>
      <w:sz w:val="18"/>
      <w:szCs w:val="18"/>
    </w:rPr>
  </w:style>
  <w:style w:type="character" w:customStyle="1" w:styleId="7">
    <w:name w:val="页眉 字符"/>
    <w:basedOn w:val="5"/>
    <w:link w:val="3"/>
    <w:autoRedefine/>
    <w:unhideWhenUsed/>
    <w:qFormat/>
    <w:uiPriority w:val="99"/>
    <w:rPr>
      <w:rFonts w:hint="eastAsia" w:ascii="等线" w:hAnsi="等线" w:eastAsia="等线" w:cs="Times New Roman"/>
      <w:kern w:val="2"/>
      <w:sz w:val="18"/>
      <w:szCs w:val="18"/>
    </w:rPr>
  </w:style>
  <w:style w:type="character" w:customStyle="1" w:styleId="8">
    <w:name w:val="font21"/>
    <w:basedOn w:val="5"/>
    <w:autoRedefine/>
    <w:qFormat/>
    <w:uiPriority w:val="0"/>
    <w:rPr>
      <w:rFonts w:ascii="宋体" w:hAnsi="宋体" w:eastAsia="宋体" w:cs="宋体"/>
      <w:color w:val="000000"/>
      <w:sz w:val="21"/>
      <w:szCs w:val="21"/>
      <w:u w:val="none"/>
    </w:rPr>
  </w:style>
  <w:style w:type="character" w:customStyle="1" w:styleId="9">
    <w:name w:val="font01"/>
    <w:basedOn w:val="5"/>
    <w:autoRedefine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10">
    <w:name w:val="font11"/>
    <w:basedOn w:val="5"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701</Words>
  <Characters>1113</Characters>
  <Lines>0</Lines>
  <Paragraphs>0</Paragraphs>
  <TotalTime>0</TotalTime>
  <ScaleCrop>false</ScaleCrop>
  <LinksUpToDate>false</LinksUpToDate>
  <CharactersWithSpaces>1125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2023-04-20T06:32:00Z</dcterms:created>
  <dc:creator>xx</dc:creator>
  <cp:lastModifiedBy>朱国臣</cp:lastModifiedBy>
  <dcterms:modified xsi:type="dcterms:W3CDTF">2024-06-27T01:39:12Z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4E857790DF114277938ADA09C15AC0BD_12</vt:lpwstr>
  </property>
</Properties>
</file>