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AB9" w:rsidRDefault="00067AB9"/>
    <w:p w:rsidR="00067AB9" w:rsidRDefault="00067AB9">
      <w:r>
        <w:t>Watson studio screen shot showing the created classifier</w:t>
      </w:r>
    </w:p>
    <w:p w:rsidR="00F9692C" w:rsidRDefault="00067AB9">
      <w:r>
        <w:rPr>
          <w:noProof/>
        </w:rPr>
        <w:drawing>
          <wp:inline distT="0" distB="0" distL="0" distR="0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>
      <w:r>
        <w:t>It was observed that random forest classifier is showing good performance and deployed the same in cloud</w:t>
      </w:r>
    </w:p>
    <w:p w:rsidR="00067AB9" w:rsidRDefault="00067AB9">
      <w:r>
        <w:rPr>
          <w:noProof/>
        </w:rPr>
        <w:drawing>
          <wp:inline distT="0" distB="0" distL="0" distR="0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>
      <w:r>
        <w:lastRenderedPageBreak/>
        <w:t xml:space="preserve">The below screen shot presents the deployments in </w:t>
      </w:r>
      <w:proofErr w:type="spellStart"/>
      <w:r>
        <w:t>ibm</w:t>
      </w:r>
      <w:proofErr w:type="spellEnd"/>
      <w:r>
        <w:t xml:space="preserve"> cloud</w:t>
      </w:r>
    </w:p>
    <w:p w:rsidR="00067AB9" w:rsidRDefault="00067AB9">
      <w:r>
        <w:rPr>
          <w:noProof/>
        </w:rPr>
        <w:drawing>
          <wp:inline distT="0" distB="0" distL="0" distR="0" wp14:anchorId="1D6AEF02" wp14:editId="2A5FCF28">
            <wp:extent cx="5937250" cy="2628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>
      <w:r>
        <w:t xml:space="preserve">Among the two deployments, </w:t>
      </w:r>
      <w:proofErr w:type="spellStart"/>
      <w:r>
        <w:t>health_ibm</w:t>
      </w:r>
      <w:proofErr w:type="spellEnd"/>
      <w:r>
        <w:t xml:space="preserve"> is the required one and the below screen shot is showing the API details of the </w:t>
      </w:r>
      <w:proofErr w:type="spellStart"/>
      <w:r>
        <w:t>health_ibm</w:t>
      </w:r>
      <w:proofErr w:type="spellEnd"/>
    </w:p>
    <w:p w:rsidR="00067AB9" w:rsidRDefault="00067AB9">
      <w:r>
        <w:rPr>
          <w:noProof/>
        </w:rPr>
        <w:drawing>
          <wp:inline distT="0" distB="0" distL="0" distR="0">
            <wp:extent cx="5937250" cy="267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>
      <w:r>
        <w:lastRenderedPageBreak/>
        <w:t>The deployed model is tested using the test button</w:t>
      </w:r>
    </w:p>
    <w:p w:rsidR="00067AB9" w:rsidRDefault="00067AB9">
      <w:r>
        <w:rPr>
          <w:noProof/>
        </w:rPr>
        <w:drawing>
          <wp:inline distT="0" distB="0" distL="0" distR="0">
            <wp:extent cx="593090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>
      <w:r>
        <w:t>The below screen shot shows the prediction accuracy for the same</w:t>
      </w:r>
    </w:p>
    <w:p w:rsidR="00067AB9" w:rsidRDefault="00067AB9">
      <w:r>
        <w:rPr>
          <w:noProof/>
        </w:rPr>
        <w:drawing>
          <wp:inline distT="0" distB="0" distL="0" distR="0">
            <wp:extent cx="593090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/>
    <w:p w:rsidR="00067AB9" w:rsidRDefault="00067AB9">
      <w:r>
        <w:lastRenderedPageBreak/>
        <w:t>The below screen shot shows the deployed model using node red app.</w:t>
      </w:r>
    </w:p>
    <w:p w:rsidR="00067AB9" w:rsidRDefault="00067AB9">
      <w:r>
        <w:rPr>
          <w:noProof/>
        </w:rPr>
        <w:drawing>
          <wp:inline distT="0" distB="0" distL="0" distR="0">
            <wp:extent cx="60007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B9" w:rsidRDefault="00067AB9">
      <w:r>
        <w:t>The below screen shot shows the flow diagram build in node red app</w:t>
      </w:r>
      <w:bookmarkStart w:id="0" w:name="_GoBack"/>
      <w:bookmarkEnd w:id="0"/>
    </w:p>
    <w:p w:rsidR="00067AB9" w:rsidRDefault="00067AB9">
      <w:r>
        <w:rPr>
          <w:noProof/>
        </w:rPr>
        <w:drawing>
          <wp:inline distT="0" distB="0" distL="0" distR="0">
            <wp:extent cx="5930900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B9"/>
    <w:rsid w:val="00067AB9"/>
    <w:rsid w:val="00554FFB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C435"/>
  <w15:chartTrackingRefBased/>
  <w15:docId w15:val="{E8F39A8F-BA9B-4295-AAF6-78E9526C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95</Words>
  <Characters>544</Characters>
  <Application>Microsoft Office Word</Application>
  <DocSecurity>0</DocSecurity>
  <Lines>4</Lines>
  <Paragraphs>1</Paragraphs>
  <ScaleCrop>false</ScaleCrop>
  <Company>Amazon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Thadekamalla, Venkata Sumanth Gupta</dc:creator>
  <cp:keywords/>
  <dc:description/>
  <cp:lastModifiedBy>Thadekamalla, Venkata Sumanth Gupta</cp:lastModifiedBy>
  <cp:revision>1</cp:revision>
  <dcterms:created xsi:type="dcterms:W3CDTF">2022-08-07T17:19:00Z</dcterms:created>
  <dcterms:modified xsi:type="dcterms:W3CDTF">2022-08-07T17:27:00Z</dcterms:modified>
</cp:coreProperties>
</file>