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783AE" w14:textId="77777777" w:rsidR="009941CC" w:rsidRDefault="009941CC" w:rsidP="00814C83">
      <w:pPr>
        <w:spacing w:line="276" w:lineRule="auto"/>
        <w:ind w:left="720" w:hanging="360"/>
        <w:jc w:val="both"/>
        <w:rPr>
          <w:rFonts w:ascii="Arial" w:hAnsi="Arial" w:cs="Arial"/>
        </w:rPr>
      </w:pPr>
    </w:p>
    <w:p w14:paraId="5E6AC951" w14:textId="77777777" w:rsidR="00814C83" w:rsidRDefault="00814C83" w:rsidP="00814C83">
      <w:pPr>
        <w:spacing w:line="276" w:lineRule="auto"/>
        <w:ind w:left="720" w:hanging="360"/>
        <w:jc w:val="both"/>
        <w:rPr>
          <w:rFonts w:ascii="Arial" w:hAnsi="Arial" w:cs="Arial"/>
        </w:rPr>
      </w:pPr>
    </w:p>
    <w:p w14:paraId="4510E58D" w14:textId="77777777" w:rsidR="00814C83" w:rsidRPr="00081FD1" w:rsidRDefault="00814C83" w:rsidP="00814C83">
      <w:pPr>
        <w:jc w:val="center"/>
        <w:rPr>
          <w:rFonts w:ascii="Times New Roman" w:hAnsi="Times New Roman" w:cs="Times New Roman"/>
          <w:b/>
          <w:bCs/>
          <w:sz w:val="36"/>
          <w:szCs w:val="36"/>
          <w:u w:val="single"/>
        </w:rPr>
      </w:pPr>
      <w:r w:rsidRPr="00081FD1">
        <w:rPr>
          <w:rFonts w:ascii="Times New Roman" w:hAnsi="Times New Roman" w:cs="Times New Roman"/>
          <w:b/>
          <w:bCs/>
          <w:sz w:val="36"/>
          <w:szCs w:val="36"/>
          <w:u w:val="single"/>
        </w:rPr>
        <w:t>SMARTBRIDGE EXTERNSHIP PROJECT FINAL REPORT</w:t>
      </w:r>
    </w:p>
    <w:p w14:paraId="36916960" w14:textId="77777777" w:rsidR="00081FD1" w:rsidRDefault="00814C83" w:rsidP="00814C83">
      <w:pPr>
        <w:rPr>
          <w:rFonts w:ascii="Times New Roman" w:hAnsi="Times New Roman" w:cs="Times New Roman"/>
          <w:sz w:val="32"/>
          <w:szCs w:val="32"/>
        </w:rPr>
      </w:pPr>
      <w:r>
        <w:rPr>
          <w:rFonts w:ascii="Times New Roman" w:hAnsi="Times New Roman" w:cs="Times New Roman"/>
          <w:sz w:val="32"/>
          <w:szCs w:val="32"/>
        </w:rPr>
        <w:t xml:space="preserve">                         </w:t>
      </w:r>
    </w:p>
    <w:p w14:paraId="34432E8A" w14:textId="4FF3A265" w:rsidR="00814C83" w:rsidRPr="00081FD1" w:rsidRDefault="00081FD1" w:rsidP="00814C83">
      <w:pPr>
        <w:rPr>
          <w:rFonts w:ascii="Times New Roman" w:hAnsi="Times New Roman" w:cs="Times New Roman"/>
          <w:sz w:val="36"/>
          <w:szCs w:val="36"/>
        </w:rPr>
      </w:pPr>
      <w:r w:rsidRPr="00081FD1">
        <w:rPr>
          <w:rFonts w:ascii="Times New Roman" w:hAnsi="Times New Roman" w:cs="Times New Roman"/>
          <w:sz w:val="36"/>
          <w:szCs w:val="36"/>
        </w:rPr>
        <w:t xml:space="preserve">                        </w:t>
      </w:r>
      <w:r w:rsidR="00814C83" w:rsidRPr="00081FD1">
        <w:rPr>
          <w:rFonts w:ascii="Times New Roman" w:hAnsi="Times New Roman" w:cs="Times New Roman"/>
          <w:b/>
          <w:bCs/>
          <w:sz w:val="36"/>
          <w:szCs w:val="36"/>
        </w:rPr>
        <w:t>COURSE:</w:t>
      </w:r>
      <w:r w:rsidR="00814C83" w:rsidRPr="00081FD1">
        <w:rPr>
          <w:rFonts w:ascii="Times New Roman" w:hAnsi="Times New Roman" w:cs="Times New Roman"/>
          <w:sz w:val="36"/>
          <w:szCs w:val="36"/>
        </w:rPr>
        <w:t xml:space="preserve"> DATA ANALYTICS</w:t>
      </w:r>
    </w:p>
    <w:p w14:paraId="105D2639" w14:textId="77777777" w:rsidR="00814C83" w:rsidRDefault="00814C83" w:rsidP="00814C83">
      <w:pPr>
        <w:jc w:val="center"/>
        <w:rPr>
          <w:rFonts w:ascii="Times New Roman" w:hAnsi="Times New Roman" w:cs="Times New Roman"/>
          <w:b/>
          <w:bCs/>
          <w:sz w:val="32"/>
          <w:szCs w:val="32"/>
          <w:u w:val="single"/>
        </w:rPr>
      </w:pPr>
    </w:p>
    <w:p w14:paraId="60901420" w14:textId="77777777" w:rsidR="00814C83" w:rsidRPr="00F516E7" w:rsidRDefault="00814C83" w:rsidP="00814C83">
      <w:pPr>
        <w:jc w:val="center"/>
        <w:rPr>
          <w:rFonts w:ascii="Times New Roman" w:hAnsi="Times New Roman" w:cs="Times New Roman"/>
          <w:b/>
          <w:bCs/>
          <w:sz w:val="32"/>
          <w:szCs w:val="32"/>
          <w:u w:val="single"/>
        </w:rPr>
      </w:pPr>
    </w:p>
    <w:p w14:paraId="1260EB0A" w14:textId="77777777" w:rsidR="00814C83" w:rsidRPr="00081FD1" w:rsidRDefault="00814C83" w:rsidP="00081FD1">
      <w:pPr>
        <w:jc w:val="both"/>
        <w:rPr>
          <w:rFonts w:ascii="Algerian" w:hAnsi="Algerian" w:cs="Times New Roman"/>
          <w:sz w:val="36"/>
          <w:szCs w:val="36"/>
        </w:rPr>
      </w:pPr>
      <w:r w:rsidRPr="00B738E0">
        <w:rPr>
          <w:rFonts w:ascii="Algerian" w:hAnsi="Algerian" w:cs="Times New Roman"/>
          <w:sz w:val="32"/>
          <w:szCs w:val="32"/>
        </w:rPr>
        <w:t xml:space="preserve">       </w:t>
      </w:r>
      <w:r w:rsidRPr="00081FD1">
        <w:rPr>
          <w:rFonts w:ascii="Algerian" w:hAnsi="Algerian" w:cs="Times New Roman"/>
          <w:color w:val="44546A" w:themeColor="text2"/>
          <w:sz w:val="36"/>
          <w:szCs w:val="36"/>
        </w:rPr>
        <w:t>SUICIDES IN INDIA VISUALISATIONS USING TABLEAU</w:t>
      </w:r>
    </w:p>
    <w:p w14:paraId="1C316B9F" w14:textId="77777777" w:rsidR="00814C83" w:rsidRPr="00081FD1" w:rsidRDefault="00814C83" w:rsidP="00081FD1">
      <w:pPr>
        <w:spacing w:line="276" w:lineRule="auto"/>
        <w:ind w:left="720" w:hanging="360"/>
        <w:jc w:val="both"/>
        <w:rPr>
          <w:rFonts w:ascii="Arial" w:hAnsi="Arial" w:cs="Arial"/>
          <w:sz w:val="36"/>
          <w:szCs w:val="36"/>
        </w:rPr>
      </w:pPr>
    </w:p>
    <w:p w14:paraId="1C65708C" w14:textId="77777777" w:rsidR="00814C83" w:rsidRDefault="00814C83" w:rsidP="00814C83">
      <w:pPr>
        <w:spacing w:line="276" w:lineRule="auto"/>
        <w:ind w:left="720" w:hanging="360"/>
        <w:jc w:val="both"/>
        <w:rPr>
          <w:rFonts w:ascii="Arial" w:hAnsi="Arial" w:cs="Arial"/>
        </w:rPr>
      </w:pPr>
    </w:p>
    <w:p w14:paraId="5A02835F" w14:textId="77777777" w:rsidR="00814C83" w:rsidRDefault="00814C83" w:rsidP="00814C83">
      <w:pPr>
        <w:spacing w:line="276" w:lineRule="auto"/>
        <w:ind w:left="720" w:hanging="360"/>
        <w:jc w:val="both"/>
        <w:rPr>
          <w:rFonts w:ascii="Arial" w:hAnsi="Arial" w:cs="Arial"/>
        </w:rPr>
      </w:pPr>
    </w:p>
    <w:p w14:paraId="03164739" w14:textId="77777777" w:rsidR="00081FD1" w:rsidRDefault="00081FD1" w:rsidP="00081FD1">
      <w:pPr>
        <w:spacing w:line="276" w:lineRule="auto"/>
        <w:jc w:val="both"/>
        <w:rPr>
          <w:rFonts w:ascii="Arial" w:hAnsi="Arial" w:cs="Arial"/>
        </w:rPr>
      </w:pPr>
    </w:p>
    <w:p w14:paraId="12A5B126" w14:textId="2885388A" w:rsidR="00081FD1" w:rsidRDefault="00081FD1" w:rsidP="00216743">
      <w:pPr>
        <w:spacing w:line="276" w:lineRule="auto"/>
        <w:jc w:val="both"/>
        <w:rPr>
          <w:rFonts w:ascii="Arial" w:hAnsi="Arial" w:cs="Arial"/>
          <w:b/>
          <w:bCs/>
        </w:rPr>
      </w:pPr>
      <w:r w:rsidRPr="00081FD1">
        <w:rPr>
          <w:rFonts w:ascii="Arial" w:hAnsi="Arial" w:cs="Arial"/>
          <w:b/>
          <w:bCs/>
        </w:rPr>
        <w:t>TEAM</w:t>
      </w:r>
      <w:r>
        <w:rPr>
          <w:rFonts w:ascii="Arial" w:hAnsi="Arial" w:cs="Arial"/>
          <w:b/>
          <w:bCs/>
        </w:rPr>
        <w:t>:</w:t>
      </w:r>
    </w:p>
    <w:tbl>
      <w:tblPr>
        <w:tblStyle w:val="TableGrid"/>
        <w:tblW w:w="10065" w:type="dxa"/>
        <w:tblInd w:w="-431" w:type="dxa"/>
        <w:tblLook w:val="04A0" w:firstRow="1" w:lastRow="0" w:firstColumn="1" w:lastColumn="0" w:noHBand="0" w:noVBand="1"/>
      </w:tblPr>
      <w:tblGrid>
        <w:gridCol w:w="2451"/>
        <w:gridCol w:w="1403"/>
        <w:gridCol w:w="4674"/>
        <w:gridCol w:w="1537"/>
      </w:tblGrid>
      <w:tr w:rsidR="00081FD1" w14:paraId="59616DB5" w14:textId="77777777" w:rsidTr="00EF3B09">
        <w:trPr>
          <w:trHeight w:val="588"/>
        </w:trPr>
        <w:tc>
          <w:tcPr>
            <w:tcW w:w="2451" w:type="dxa"/>
          </w:tcPr>
          <w:p w14:paraId="59DA442D" w14:textId="77777777" w:rsidR="00081FD1" w:rsidRPr="00F516E7" w:rsidRDefault="00081FD1" w:rsidP="00EF3B09">
            <w:pPr>
              <w:jc w:val="center"/>
              <w:rPr>
                <w:rFonts w:ascii="Times New Roman" w:hAnsi="Times New Roman" w:cs="Times New Roman"/>
                <w:sz w:val="28"/>
                <w:szCs w:val="28"/>
              </w:rPr>
            </w:pPr>
            <w:r w:rsidRPr="00F516E7">
              <w:rPr>
                <w:rFonts w:ascii="Times New Roman" w:hAnsi="Times New Roman" w:cs="Times New Roman"/>
                <w:sz w:val="28"/>
                <w:szCs w:val="28"/>
              </w:rPr>
              <w:t>NAME</w:t>
            </w:r>
          </w:p>
        </w:tc>
        <w:tc>
          <w:tcPr>
            <w:tcW w:w="1403" w:type="dxa"/>
          </w:tcPr>
          <w:p w14:paraId="25765555" w14:textId="77777777" w:rsidR="00081FD1" w:rsidRPr="00F516E7" w:rsidRDefault="00081FD1" w:rsidP="00EF3B09">
            <w:pPr>
              <w:jc w:val="center"/>
              <w:rPr>
                <w:rFonts w:ascii="Times New Roman" w:hAnsi="Times New Roman" w:cs="Times New Roman"/>
                <w:sz w:val="28"/>
                <w:szCs w:val="28"/>
              </w:rPr>
            </w:pPr>
            <w:r w:rsidRPr="00F516E7">
              <w:rPr>
                <w:rFonts w:ascii="Times New Roman" w:hAnsi="Times New Roman" w:cs="Times New Roman"/>
                <w:sz w:val="28"/>
                <w:szCs w:val="28"/>
              </w:rPr>
              <w:t>REG.NO</w:t>
            </w:r>
          </w:p>
        </w:tc>
        <w:tc>
          <w:tcPr>
            <w:tcW w:w="4674" w:type="dxa"/>
          </w:tcPr>
          <w:p w14:paraId="47B46656" w14:textId="77777777" w:rsidR="00081FD1" w:rsidRPr="00F516E7" w:rsidRDefault="00081FD1" w:rsidP="00EF3B09">
            <w:pPr>
              <w:jc w:val="center"/>
              <w:rPr>
                <w:rFonts w:ascii="Times New Roman" w:hAnsi="Times New Roman" w:cs="Times New Roman"/>
                <w:sz w:val="28"/>
                <w:szCs w:val="28"/>
              </w:rPr>
            </w:pPr>
            <w:r w:rsidRPr="00F516E7">
              <w:rPr>
                <w:rFonts w:ascii="Times New Roman" w:hAnsi="Times New Roman" w:cs="Times New Roman"/>
                <w:sz w:val="28"/>
                <w:szCs w:val="28"/>
              </w:rPr>
              <w:t>EMAIL ID</w:t>
            </w:r>
          </w:p>
        </w:tc>
        <w:tc>
          <w:tcPr>
            <w:tcW w:w="1537" w:type="dxa"/>
          </w:tcPr>
          <w:p w14:paraId="6EC6BD84" w14:textId="77777777" w:rsidR="00081FD1" w:rsidRPr="00F516E7" w:rsidRDefault="00081FD1" w:rsidP="00EF3B09">
            <w:pPr>
              <w:jc w:val="center"/>
              <w:rPr>
                <w:rFonts w:ascii="Times New Roman" w:hAnsi="Times New Roman" w:cs="Times New Roman"/>
                <w:sz w:val="28"/>
                <w:szCs w:val="28"/>
              </w:rPr>
            </w:pPr>
            <w:r w:rsidRPr="00F516E7">
              <w:rPr>
                <w:rFonts w:ascii="Times New Roman" w:hAnsi="Times New Roman" w:cs="Times New Roman"/>
                <w:sz w:val="28"/>
                <w:szCs w:val="28"/>
              </w:rPr>
              <w:t>CAMPUS</w:t>
            </w:r>
          </w:p>
        </w:tc>
      </w:tr>
      <w:tr w:rsidR="00081FD1" w14:paraId="411BE8B5" w14:textId="77777777" w:rsidTr="00EF3B09">
        <w:trPr>
          <w:trHeight w:val="556"/>
        </w:trPr>
        <w:tc>
          <w:tcPr>
            <w:tcW w:w="2451" w:type="dxa"/>
          </w:tcPr>
          <w:p w14:paraId="09BAA33B"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Kovvuru Venkata Mrunalini Reddy</w:t>
            </w:r>
          </w:p>
        </w:tc>
        <w:tc>
          <w:tcPr>
            <w:tcW w:w="1403" w:type="dxa"/>
          </w:tcPr>
          <w:p w14:paraId="5814C62E"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20</w:t>
            </w:r>
            <w:r>
              <w:rPr>
                <w:rFonts w:ascii="Times New Roman" w:hAnsi="Times New Roman" w:cs="Times New Roman"/>
                <w:sz w:val="24"/>
                <w:szCs w:val="24"/>
              </w:rPr>
              <w:t>MID0116</w:t>
            </w:r>
          </w:p>
        </w:tc>
        <w:tc>
          <w:tcPr>
            <w:tcW w:w="4674" w:type="dxa"/>
          </w:tcPr>
          <w:p w14:paraId="3003B1F2" w14:textId="77777777" w:rsidR="00081FD1" w:rsidRPr="00D16D37" w:rsidRDefault="00081FD1" w:rsidP="00EF3B09">
            <w:pPr>
              <w:jc w:val="center"/>
              <w:rPr>
                <w:rFonts w:ascii="Times New Roman" w:hAnsi="Times New Roman" w:cs="Times New Roman"/>
                <w:sz w:val="24"/>
                <w:szCs w:val="24"/>
              </w:rPr>
            </w:pPr>
            <w:r>
              <w:rPr>
                <w:rFonts w:ascii="Times New Roman" w:hAnsi="Times New Roman" w:cs="Times New Roman"/>
                <w:sz w:val="24"/>
                <w:szCs w:val="24"/>
              </w:rPr>
              <w:t>v</w:t>
            </w:r>
            <w:r w:rsidRPr="00D16D37">
              <w:rPr>
                <w:rFonts w:ascii="Times New Roman" w:hAnsi="Times New Roman" w:cs="Times New Roman"/>
                <w:sz w:val="24"/>
                <w:szCs w:val="24"/>
              </w:rPr>
              <w:t>enkata.mrunalinireddy2020@vitstudent.ac.in</w:t>
            </w:r>
          </w:p>
        </w:tc>
        <w:tc>
          <w:tcPr>
            <w:tcW w:w="1537" w:type="dxa"/>
          </w:tcPr>
          <w:p w14:paraId="18CE6596"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Vellore</w:t>
            </w:r>
          </w:p>
        </w:tc>
      </w:tr>
      <w:tr w:rsidR="00081FD1" w14:paraId="64657A82" w14:textId="77777777" w:rsidTr="00EF3B09">
        <w:trPr>
          <w:trHeight w:val="422"/>
        </w:trPr>
        <w:tc>
          <w:tcPr>
            <w:tcW w:w="2451" w:type="dxa"/>
          </w:tcPr>
          <w:p w14:paraId="66BB50F4"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Valluru Mohammad Rasheed</w:t>
            </w:r>
          </w:p>
        </w:tc>
        <w:tc>
          <w:tcPr>
            <w:tcW w:w="1403" w:type="dxa"/>
          </w:tcPr>
          <w:p w14:paraId="3B1D7B61"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20BIT0216</w:t>
            </w:r>
          </w:p>
        </w:tc>
        <w:tc>
          <w:tcPr>
            <w:tcW w:w="4674" w:type="dxa"/>
          </w:tcPr>
          <w:p w14:paraId="751310CD" w14:textId="77777777" w:rsidR="00081FD1" w:rsidRPr="00D16D37" w:rsidRDefault="00081FD1" w:rsidP="00EF3B09">
            <w:pPr>
              <w:jc w:val="center"/>
              <w:rPr>
                <w:rFonts w:ascii="Times New Roman" w:hAnsi="Times New Roman" w:cs="Times New Roman"/>
                <w:sz w:val="24"/>
                <w:szCs w:val="24"/>
              </w:rPr>
            </w:pPr>
            <w:r>
              <w:rPr>
                <w:rFonts w:ascii="Times New Roman" w:hAnsi="Times New Roman" w:cs="Times New Roman"/>
                <w:sz w:val="24"/>
                <w:szCs w:val="24"/>
              </w:rPr>
              <w:t>m</w:t>
            </w:r>
            <w:r w:rsidRPr="00D16D37">
              <w:rPr>
                <w:rFonts w:ascii="Times New Roman" w:hAnsi="Times New Roman" w:cs="Times New Roman"/>
                <w:sz w:val="24"/>
                <w:szCs w:val="24"/>
              </w:rPr>
              <w:t>ohammad.rasheed2020@vitstudent.ac.in</w:t>
            </w:r>
          </w:p>
        </w:tc>
        <w:tc>
          <w:tcPr>
            <w:tcW w:w="1537" w:type="dxa"/>
          </w:tcPr>
          <w:p w14:paraId="77787D22"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Vellore</w:t>
            </w:r>
          </w:p>
        </w:tc>
      </w:tr>
      <w:tr w:rsidR="00081FD1" w:rsidRPr="00D16D37" w14:paraId="681173A1" w14:textId="77777777" w:rsidTr="00EF3B09">
        <w:tc>
          <w:tcPr>
            <w:tcW w:w="2451" w:type="dxa"/>
          </w:tcPr>
          <w:p w14:paraId="2419C27E"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Gadamsetty Rishitha</w:t>
            </w:r>
          </w:p>
        </w:tc>
        <w:tc>
          <w:tcPr>
            <w:tcW w:w="1403" w:type="dxa"/>
          </w:tcPr>
          <w:p w14:paraId="0B471985"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20BIT0200</w:t>
            </w:r>
          </w:p>
        </w:tc>
        <w:tc>
          <w:tcPr>
            <w:tcW w:w="4674" w:type="dxa"/>
          </w:tcPr>
          <w:p w14:paraId="41AAAA34" w14:textId="77777777" w:rsidR="00081FD1" w:rsidRPr="00D16D37" w:rsidRDefault="00081FD1" w:rsidP="00EF3B09">
            <w:pPr>
              <w:jc w:val="center"/>
              <w:rPr>
                <w:rFonts w:ascii="Times New Roman" w:hAnsi="Times New Roman" w:cs="Times New Roman"/>
                <w:sz w:val="24"/>
                <w:szCs w:val="24"/>
              </w:rPr>
            </w:pPr>
            <w:r>
              <w:rPr>
                <w:rFonts w:ascii="Times New Roman" w:hAnsi="Times New Roman" w:cs="Times New Roman"/>
                <w:sz w:val="24"/>
                <w:szCs w:val="24"/>
              </w:rPr>
              <w:t>a</w:t>
            </w:r>
            <w:r w:rsidRPr="00D16D37">
              <w:rPr>
                <w:rFonts w:ascii="Times New Roman" w:hAnsi="Times New Roman" w:cs="Times New Roman"/>
                <w:sz w:val="24"/>
                <w:szCs w:val="24"/>
              </w:rPr>
              <w:t>damsetty.rishitha2020@vitstudent.ac.in</w:t>
            </w:r>
          </w:p>
        </w:tc>
        <w:tc>
          <w:tcPr>
            <w:tcW w:w="1537" w:type="dxa"/>
          </w:tcPr>
          <w:p w14:paraId="4B507125"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Vellore</w:t>
            </w:r>
          </w:p>
        </w:tc>
      </w:tr>
      <w:tr w:rsidR="00081FD1" w14:paraId="13482231" w14:textId="77777777" w:rsidTr="00EF3B09">
        <w:tc>
          <w:tcPr>
            <w:tcW w:w="2451" w:type="dxa"/>
          </w:tcPr>
          <w:p w14:paraId="008DC381"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Kopparapu Greeshma Lakshmi</w:t>
            </w:r>
          </w:p>
        </w:tc>
        <w:tc>
          <w:tcPr>
            <w:tcW w:w="1403" w:type="dxa"/>
          </w:tcPr>
          <w:p w14:paraId="5991E170"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20BEC1228</w:t>
            </w:r>
          </w:p>
        </w:tc>
        <w:tc>
          <w:tcPr>
            <w:tcW w:w="4674" w:type="dxa"/>
          </w:tcPr>
          <w:p w14:paraId="4C825AA8"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Greeshma.lakshmi2020@vitstudent.ac.in</w:t>
            </w:r>
          </w:p>
        </w:tc>
        <w:tc>
          <w:tcPr>
            <w:tcW w:w="1537" w:type="dxa"/>
          </w:tcPr>
          <w:p w14:paraId="3FDCC396" w14:textId="77777777" w:rsidR="00081FD1" w:rsidRPr="00D16D37" w:rsidRDefault="00081FD1" w:rsidP="00EF3B09">
            <w:pPr>
              <w:jc w:val="center"/>
              <w:rPr>
                <w:rFonts w:ascii="Times New Roman" w:hAnsi="Times New Roman" w:cs="Times New Roman"/>
                <w:sz w:val="24"/>
                <w:szCs w:val="24"/>
              </w:rPr>
            </w:pPr>
            <w:r w:rsidRPr="00D16D37">
              <w:rPr>
                <w:rFonts w:ascii="Times New Roman" w:hAnsi="Times New Roman" w:cs="Times New Roman"/>
                <w:sz w:val="24"/>
                <w:szCs w:val="24"/>
              </w:rPr>
              <w:t>Chennai</w:t>
            </w:r>
          </w:p>
        </w:tc>
      </w:tr>
    </w:tbl>
    <w:p w14:paraId="75620732" w14:textId="77777777" w:rsidR="00081FD1" w:rsidRDefault="00081FD1" w:rsidP="00814C83">
      <w:pPr>
        <w:spacing w:line="276" w:lineRule="auto"/>
        <w:ind w:left="720" w:hanging="360"/>
        <w:jc w:val="both"/>
        <w:rPr>
          <w:rFonts w:ascii="Arial" w:hAnsi="Arial" w:cs="Arial"/>
          <w:b/>
          <w:bCs/>
        </w:rPr>
      </w:pPr>
    </w:p>
    <w:p w14:paraId="3AEDD4BA" w14:textId="77777777" w:rsidR="00081FD1" w:rsidRDefault="00081FD1" w:rsidP="00814C83">
      <w:pPr>
        <w:spacing w:line="276" w:lineRule="auto"/>
        <w:ind w:left="720" w:hanging="360"/>
        <w:jc w:val="both"/>
        <w:rPr>
          <w:rFonts w:ascii="Arial" w:hAnsi="Arial" w:cs="Arial"/>
          <w:b/>
          <w:bCs/>
        </w:rPr>
      </w:pPr>
    </w:p>
    <w:p w14:paraId="69236823" w14:textId="77777777" w:rsidR="00081FD1" w:rsidRPr="00081FD1" w:rsidRDefault="00081FD1" w:rsidP="00814C83">
      <w:pPr>
        <w:spacing w:line="276" w:lineRule="auto"/>
        <w:ind w:left="720" w:hanging="360"/>
        <w:jc w:val="both"/>
        <w:rPr>
          <w:rFonts w:ascii="Arial" w:hAnsi="Arial" w:cs="Arial"/>
          <w:b/>
          <w:bCs/>
        </w:rPr>
      </w:pPr>
    </w:p>
    <w:p w14:paraId="3DE48358" w14:textId="77777777" w:rsidR="00081FD1" w:rsidRDefault="00081FD1" w:rsidP="00814C83">
      <w:pPr>
        <w:spacing w:line="276" w:lineRule="auto"/>
        <w:ind w:left="720" w:hanging="360"/>
        <w:jc w:val="both"/>
        <w:rPr>
          <w:rFonts w:ascii="Arial" w:hAnsi="Arial" w:cs="Arial"/>
        </w:rPr>
      </w:pPr>
    </w:p>
    <w:p w14:paraId="1AF6F3F1" w14:textId="77777777" w:rsidR="00814C83" w:rsidRDefault="00814C83" w:rsidP="00814C83">
      <w:pPr>
        <w:spacing w:line="276" w:lineRule="auto"/>
        <w:ind w:left="720" w:hanging="360"/>
        <w:jc w:val="both"/>
        <w:rPr>
          <w:rFonts w:ascii="Arial" w:hAnsi="Arial" w:cs="Arial"/>
        </w:rPr>
      </w:pPr>
    </w:p>
    <w:p w14:paraId="7DA0D161" w14:textId="77777777" w:rsidR="00081FD1" w:rsidRDefault="00081FD1" w:rsidP="00814C83">
      <w:pPr>
        <w:spacing w:line="276" w:lineRule="auto"/>
        <w:ind w:left="720" w:hanging="360"/>
        <w:jc w:val="both"/>
        <w:rPr>
          <w:rFonts w:ascii="Arial" w:hAnsi="Arial" w:cs="Arial"/>
        </w:rPr>
      </w:pPr>
    </w:p>
    <w:p w14:paraId="61755AFC" w14:textId="77777777" w:rsidR="00216743" w:rsidRDefault="00216743" w:rsidP="00814C83">
      <w:pPr>
        <w:spacing w:line="276" w:lineRule="auto"/>
        <w:ind w:left="720" w:hanging="360"/>
        <w:jc w:val="both"/>
        <w:rPr>
          <w:rFonts w:ascii="Arial" w:hAnsi="Arial" w:cs="Arial"/>
        </w:rPr>
      </w:pPr>
    </w:p>
    <w:p w14:paraId="67E6E3B0" w14:textId="77777777" w:rsidR="00216743" w:rsidRDefault="00216743" w:rsidP="00814C83">
      <w:pPr>
        <w:spacing w:line="276" w:lineRule="auto"/>
        <w:ind w:left="720" w:hanging="360"/>
        <w:jc w:val="both"/>
        <w:rPr>
          <w:rFonts w:ascii="Arial" w:hAnsi="Arial" w:cs="Arial"/>
        </w:rPr>
      </w:pPr>
    </w:p>
    <w:p w14:paraId="1F6521C2" w14:textId="77777777" w:rsidR="00814C83" w:rsidRPr="004C002E" w:rsidRDefault="00814C83" w:rsidP="00081FD1">
      <w:pPr>
        <w:spacing w:line="276" w:lineRule="auto"/>
        <w:jc w:val="both"/>
        <w:rPr>
          <w:rFonts w:ascii="Arial" w:hAnsi="Arial" w:cs="Arial"/>
        </w:rPr>
      </w:pPr>
    </w:p>
    <w:p w14:paraId="4C24E52D" w14:textId="32626B23" w:rsidR="004C002E" w:rsidRDefault="009941CC" w:rsidP="00814C83">
      <w:pPr>
        <w:pStyle w:val="ListParagraph"/>
        <w:numPr>
          <w:ilvl w:val="0"/>
          <w:numId w:val="3"/>
        </w:numPr>
        <w:spacing w:line="360" w:lineRule="auto"/>
        <w:jc w:val="both"/>
        <w:rPr>
          <w:rFonts w:ascii="Arial" w:hAnsi="Arial" w:cs="Arial"/>
          <w:b/>
          <w:bCs/>
          <w:color w:val="4472C4" w:themeColor="accent1"/>
          <w:sz w:val="28"/>
          <w:szCs w:val="28"/>
        </w:rPr>
      </w:pPr>
      <w:r w:rsidRPr="009B4A2D">
        <w:rPr>
          <w:rFonts w:ascii="Arial" w:hAnsi="Arial" w:cs="Arial"/>
          <w:b/>
          <w:bCs/>
          <w:color w:val="4472C4" w:themeColor="accent1"/>
          <w:sz w:val="28"/>
          <w:szCs w:val="28"/>
        </w:rPr>
        <w:lastRenderedPageBreak/>
        <w:t>INTRODUCTION</w:t>
      </w:r>
    </w:p>
    <w:p w14:paraId="374EBB6E" w14:textId="63AAEA33" w:rsidR="009B4A2D" w:rsidRDefault="009B4A2D" w:rsidP="00814C83">
      <w:pPr>
        <w:pStyle w:val="ListParagraph"/>
        <w:numPr>
          <w:ilvl w:val="1"/>
          <w:numId w:val="3"/>
        </w:numPr>
        <w:spacing w:line="360" w:lineRule="auto"/>
        <w:jc w:val="both"/>
        <w:rPr>
          <w:rFonts w:ascii="Arial" w:hAnsi="Arial" w:cs="Arial"/>
          <w:b/>
          <w:bCs/>
          <w:color w:val="4472C4" w:themeColor="accent1"/>
          <w:sz w:val="28"/>
          <w:szCs w:val="28"/>
        </w:rPr>
      </w:pPr>
      <w:r>
        <w:rPr>
          <w:rFonts w:ascii="Arial" w:hAnsi="Arial" w:cs="Arial"/>
          <w:b/>
          <w:bCs/>
          <w:color w:val="4472C4" w:themeColor="accent1"/>
          <w:sz w:val="28"/>
          <w:szCs w:val="28"/>
        </w:rPr>
        <w:t>OVERVIEW</w:t>
      </w:r>
    </w:p>
    <w:p w14:paraId="07318004" w14:textId="77777777" w:rsidR="006D51C4" w:rsidRPr="0038624C" w:rsidRDefault="006D51C4" w:rsidP="00814C83">
      <w:pPr>
        <w:pStyle w:val="ListParagraph"/>
        <w:spacing w:line="276" w:lineRule="auto"/>
        <w:ind w:left="1247"/>
        <w:jc w:val="both"/>
        <w:rPr>
          <w:rFonts w:ascii="Arial" w:hAnsi="Arial" w:cs="Arial"/>
          <w:sz w:val="24"/>
          <w:szCs w:val="24"/>
        </w:rPr>
      </w:pPr>
      <w:r w:rsidRPr="0038624C">
        <w:rPr>
          <w:rFonts w:ascii="Arial" w:hAnsi="Arial" w:cs="Arial"/>
          <w:sz w:val="24"/>
          <w:szCs w:val="24"/>
        </w:rPr>
        <w:t>The project "Suicides in India Data Visualization using Tableau" is a comprehensive initiative that seeks to shed light on the pressing issue of suicides in India through the power of data visualization. By leveraging the capabilities of Tableau, the project aims to present a concise and insightful representation of suicide trends, factors, and patterns across various demographic categories. The dataset used for this analysis encompasses a wide range of information, including age, gender, education, occupation, and causes of suicide cases reported in India. Through interactive visualizations, users will be able to explore and delve deeper into the data, facilitating a better understanding of the underlying factors contributing to suicides. Utilizing a variety of charts, graphs, and maps, the visualization will highlight the regions, age groups, and genders most affected by suicides in India. Furthermore, the project will examine the correlations between factors such as education, occupation, and causes of suicides, providing valuable insights that can inform policymakers and potentially shape preventive strategies. By raising awareness about this critical issue, the project aims to stimulate informed discussions and promote potential interventions. Users will have the flexibility to filter and analyse the data based on their specific parameters of interest, enabling personalized and customized insights. Ultimately, the project seeks to create an engaging and informative visualization that contributes to a better understanding of suicide trends in India and supports the development of effective preventive measures.</w:t>
      </w:r>
    </w:p>
    <w:p w14:paraId="68FB2E70" w14:textId="77777777" w:rsidR="006D51C4" w:rsidRDefault="006D51C4" w:rsidP="00814C83">
      <w:pPr>
        <w:pStyle w:val="ListParagraph"/>
        <w:spacing w:line="360" w:lineRule="auto"/>
        <w:ind w:left="1620"/>
        <w:jc w:val="both"/>
        <w:rPr>
          <w:rFonts w:ascii="Arial" w:hAnsi="Arial" w:cs="Arial"/>
          <w:b/>
          <w:bCs/>
          <w:color w:val="4472C4" w:themeColor="accent1"/>
          <w:sz w:val="28"/>
          <w:szCs w:val="28"/>
        </w:rPr>
      </w:pPr>
    </w:p>
    <w:p w14:paraId="66140490" w14:textId="486D6FCD" w:rsidR="009B4A2D" w:rsidRPr="006D51C4" w:rsidRDefault="009B4A2D" w:rsidP="00814C83">
      <w:pPr>
        <w:pStyle w:val="ListParagraph"/>
        <w:numPr>
          <w:ilvl w:val="1"/>
          <w:numId w:val="3"/>
        </w:numPr>
        <w:spacing w:line="240" w:lineRule="auto"/>
        <w:jc w:val="both"/>
        <w:rPr>
          <w:rFonts w:ascii="Arial" w:hAnsi="Arial" w:cs="Arial"/>
          <w:b/>
          <w:bCs/>
          <w:color w:val="4472C4" w:themeColor="accent1"/>
          <w:sz w:val="28"/>
          <w:szCs w:val="28"/>
        </w:rPr>
      </w:pPr>
      <w:r>
        <w:rPr>
          <w:rFonts w:ascii="Arial" w:hAnsi="Arial" w:cs="Arial"/>
          <w:b/>
          <w:bCs/>
          <w:color w:val="4472C4" w:themeColor="accent1"/>
          <w:sz w:val="28"/>
          <w:szCs w:val="28"/>
        </w:rPr>
        <w:t>PURPOSE</w:t>
      </w:r>
    </w:p>
    <w:p w14:paraId="52AF115E" w14:textId="2BAA703C" w:rsidR="000E4F6F" w:rsidRDefault="000E4F6F" w:rsidP="00814C83">
      <w:pPr>
        <w:spacing w:line="276" w:lineRule="auto"/>
        <w:ind w:left="1247"/>
        <w:jc w:val="both"/>
        <w:rPr>
          <w:rFonts w:ascii="Arial" w:hAnsi="Arial" w:cs="Arial"/>
          <w:sz w:val="24"/>
          <w:szCs w:val="24"/>
        </w:rPr>
      </w:pPr>
      <w:r w:rsidRPr="0038624C">
        <w:rPr>
          <w:rFonts w:ascii="Arial" w:hAnsi="Arial" w:cs="Arial"/>
          <w:sz w:val="24"/>
          <w:szCs w:val="24"/>
        </w:rPr>
        <w:t>The project aims to raise awareness and understanding of suicides in India by using Tableau for data visualization. It seeks to provide insights into suicide trends, factors, and patterns across demographic categories. By presenting the data in visually compelling ways, it facilitates a deeper comprehension of the issue. Policymakers can utilize these insights to develop targeted interventions and preventive strategies. Additionally, the project aims to foster collaboration and informed discussions among stakeholders involved in suicide prevention. Ultimately, it strives to contribute to the development of effective measures to address the alarming rates of suicides in India.</w:t>
      </w:r>
    </w:p>
    <w:p w14:paraId="27C8622B" w14:textId="77777777" w:rsidR="0038624C" w:rsidRDefault="0038624C" w:rsidP="00814C83">
      <w:pPr>
        <w:spacing w:line="276" w:lineRule="auto"/>
        <w:ind w:left="1247"/>
        <w:jc w:val="both"/>
        <w:rPr>
          <w:rFonts w:ascii="Arial" w:hAnsi="Arial" w:cs="Arial"/>
          <w:sz w:val="24"/>
          <w:szCs w:val="24"/>
        </w:rPr>
      </w:pPr>
    </w:p>
    <w:p w14:paraId="6AE9A2AF" w14:textId="77777777" w:rsidR="00216743" w:rsidRDefault="00216743" w:rsidP="00814C83">
      <w:pPr>
        <w:spacing w:line="276" w:lineRule="auto"/>
        <w:ind w:left="1247"/>
        <w:jc w:val="both"/>
        <w:rPr>
          <w:rFonts w:ascii="Arial" w:hAnsi="Arial" w:cs="Arial"/>
          <w:sz w:val="24"/>
          <w:szCs w:val="24"/>
        </w:rPr>
      </w:pPr>
    </w:p>
    <w:p w14:paraId="14E1205C" w14:textId="77777777" w:rsidR="0038624C" w:rsidRPr="0038624C" w:rsidRDefault="0038624C" w:rsidP="00814C83">
      <w:pPr>
        <w:spacing w:line="276" w:lineRule="auto"/>
        <w:ind w:left="1247"/>
        <w:jc w:val="both"/>
        <w:rPr>
          <w:rFonts w:ascii="Arial" w:hAnsi="Arial" w:cs="Arial"/>
          <w:sz w:val="24"/>
          <w:szCs w:val="24"/>
        </w:rPr>
      </w:pPr>
    </w:p>
    <w:p w14:paraId="695C3C2D" w14:textId="263D1FEF" w:rsidR="004C002E" w:rsidRDefault="004C002E" w:rsidP="00814C83">
      <w:pPr>
        <w:pStyle w:val="ListParagraph"/>
        <w:numPr>
          <w:ilvl w:val="0"/>
          <w:numId w:val="3"/>
        </w:numPr>
        <w:spacing w:line="276" w:lineRule="auto"/>
        <w:jc w:val="both"/>
        <w:rPr>
          <w:rFonts w:ascii="Arial" w:hAnsi="Arial" w:cs="Arial"/>
          <w:b/>
          <w:bCs/>
          <w:color w:val="4472C4" w:themeColor="accent1"/>
          <w:sz w:val="28"/>
          <w:szCs w:val="28"/>
        </w:rPr>
      </w:pPr>
      <w:r w:rsidRPr="009B4A2D">
        <w:rPr>
          <w:rFonts w:ascii="Arial" w:hAnsi="Arial" w:cs="Arial"/>
          <w:b/>
          <w:bCs/>
          <w:color w:val="4472C4" w:themeColor="accent1"/>
          <w:sz w:val="28"/>
          <w:szCs w:val="28"/>
        </w:rPr>
        <w:lastRenderedPageBreak/>
        <w:t>LITERATURE SURVEY</w:t>
      </w:r>
    </w:p>
    <w:p w14:paraId="380AC575" w14:textId="10293D20" w:rsidR="009B4A2D" w:rsidRDefault="009B4A2D" w:rsidP="00814C83">
      <w:pPr>
        <w:pStyle w:val="ListParagraph"/>
        <w:numPr>
          <w:ilvl w:val="1"/>
          <w:numId w:val="3"/>
        </w:numPr>
        <w:spacing w:line="276" w:lineRule="auto"/>
        <w:jc w:val="both"/>
        <w:rPr>
          <w:rFonts w:ascii="Arial" w:hAnsi="Arial" w:cs="Arial"/>
          <w:b/>
          <w:bCs/>
          <w:color w:val="4472C4" w:themeColor="accent1"/>
          <w:sz w:val="28"/>
          <w:szCs w:val="28"/>
        </w:rPr>
      </w:pPr>
      <w:r>
        <w:rPr>
          <w:rFonts w:ascii="Arial" w:hAnsi="Arial" w:cs="Arial"/>
          <w:b/>
          <w:bCs/>
          <w:color w:val="4472C4" w:themeColor="accent1"/>
          <w:sz w:val="28"/>
          <w:szCs w:val="28"/>
        </w:rPr>
        <w:t>EXISTING PROBLEM</w:t>
      </w:r>
    </w:p>
    <w:p w14:paraId="6E333230" w14:textId="77777777" w:rsidR="00E255A8" w:rsidRPr="0038624C" w:rsidRDefault="00E255A8" w:rsidP="00814C83">
      <w:pPr>
        <w:pStyle w:val="ListParagraph"/>
        <w:spacing w:line="276" w:lineRule="auto"/>
        <w:ind w:left="1247"/>
        <w:jc w:val="both"/>
        <w:rPr>
          <w:rFonts w:ascii="Arial" w:hAnsi="Arial" w:cs="Arial"/>
          <w:sz w:val="24"/>
          <w:szCs w:val="24"/>
        </w:rPr>
      </w:pPr>
      <w:r w:rsidRPr="0038624C">
        <w:rPr>
          <w:rFonts w:ascii="Arial" w:hAnsi="Arial" w:cs="Arial"/>
          <w:sz w:val="24"/>
          <w:szCs w:val="24"/>
        </w:rPr>
        <w:t>One of the existing problems related to suicide visualizations is the limited availability and accessibility of comprehensive and up-to-date data on suicides. Obtaining accurate and reliable data on suicide cases, including demographic information, causes, and contributing factors, can be challenging. Inconsistent reporting practices across different regions and limited data transparency can hinder the accuracy and reliability of suicide visualizations.</w:t>
      </w:r>
    </w:p>
    <w:p w14:paraId="3D195A97" w14:textId="77777777" w:rsidR="00E255A8" w:rsidRPr="0038624C" w:rsidRDefault="00E255A8" w:rsidP="00814C83">
      <w:pPr>
        <w:spacing w:line="276" w:lineRule="auto"/>
        <w:ind w:left="1247"/>
        <w:jc w:val="both"/>
        <w:rPr>
          <w:rFonts w:ascii="Arial" w:hAnsi="Arial" w:cs="Arial"/>
          <w:sz w:val="24"/>
          <w:szCs w:val="24"/>
        </w:rPr>
      </w:pPr>
      <w:r w:rsidRPr="0038624C">
        <w:rPr>
          <w:rFonts w:ascii="Arial" w:hAnsi="Arial" w:cs="Arial"/>
          <w:sz w:val="24"/>
          <w:szCs w:val="24"/>
        </w:rPr>
        <w:t>Existing approaches or methods to solve this problem:</w:t>
      </w:r>
    </w:p>
    <w:p w14:paraId="10B53623" w14:textId="77777777" w:rsidR="00E255A8" w:rsidRPr="0038624C" w:rsidRDefault="00E255A8" w:rsidP="00814C83">
      <w:pPr>
        <w:spacing w:line="276" w:lineRule="auto"/>
        <w:ind w:left="1247"/>
        <w:jc w:val="both"/>
        <w:rPr>
          <w:rFonts w:ascii="Arial" w:hAnsi="Arial" w:cs="Arial"/>
          <w:sz w:val="24"/>
          <w:szCs w:val="24"/>
        </w:rPr>
      </w:pPr>
      <w:r w:rsidRPr="0038624C">
        <w:rPr>
          <w:rFonts w:ascii="Arial" w:hAnsi="Arial" w:cs="Arial"/>
          <w:sz w:val="24"/>
          <w:szCs w:val="24"/>
        </w:rPr>
        <w:t>Efforts are being made to improve the availability and quality of data for suicide visualizations. These approaches include:</w:t>
      </w:r>
    </w:p>
    <w:p w14:paraId="12EAAA0B" w14:textId="77777777" w:rsidR="00E255A8" w:rsidRPr="0038624C" w:rsidRDefault="00E255A8" w:rsidP="00814C83">
      <w:pPr>
        <w:pStyle w:val="ListParagraph"/>
        <w:spacing w:line="276" w:lineRule="auto"/>
        <w:ind w:left="1247"/>
        <w:jc w:val="both"/>
        <w:rPr>
          <w:rFonts w:ascii="Arial" w:hAnsi="Arial" w:cs="Arial"/>
          <w:sz w:val="24"/>
          <w:szCs w:val="24"/>
        </w:rPr>
      </w:pPr>
      <w:r w:rsidRPr="0038624C">
        <w:rPr>
          <w:rFonts w:ascii="Arial" w:hAnsi="Arial" w:cs="Arial"/>
          <w:b/>
          <w:bCs/>
          <w:sz w:val="24"/>
          <w:szCs w:val="24"/>
          <w:u w:val="single"/>
        </w:rPr>
        <w:t>Standardizing data collection</w:t>
      </w:r>
      <w:r w:rsidRPr="0038624C">
        <w:rPr>
          <w:rFonts w:ascii="Arial" w:hAnsi="Arial" w:cs="Arial"/>
          <w:sz w:val="24"/>
          <w:szCs w:val="24"/>
        </w:rPr>
        <w:t>: Establishing standardized protocols and guidelines for collecting suicide data can ensure consistency and comparability across different regions. This can help overcome discrepancies and enhance the accuracy of suicide visualizations.</w:t>
      </w:r>
    </w:p>
    <w:p w14:paraId="4F8A2CDB" w14:textId="77777777" w:rsidR="00E255A8" w:rsidRPr="0038624C" w:rsidRDefault="00E255A8" w:rsidP="00814C83">
      <w:pPr>
        <w:pStyle w:val="ListParagraph"/>
        <w:spacing w:line="276" w:lineRule="auto"/>
        <w:ind w:left="1247"/>
        <w:jc w:val="both"/>
        <w:rPr>
          <w:rFonts w:ascii="Arial" w:hAnsi="Arial" w:cs="Arial"/>
          <w:sz w:val="24"/>
          <w:szCs w:val="24"/>
        </w:rPr>
      </w:pPr>
      <w:r w:rsidRPr="0038624C">
        <w:rPr>
          <w:rFonts w:ascii="Arial" w:hAnsi="Arial" w:cs="Arial"/>
          <w:b/>
          <w:bCs/>
          <w:sz w:val="24"/>
          <w:szCs w:val="24"/>
          <w:u w:val="single"/>
        </w:rPr>
        <w:t>Strengthening reporting systems</w:t>
      </w:r>
      <w:r w:rsidRPr="0038624C">
        <w:rPr>
          <w:rFonts w:ascii="Arial" w:hAnsi="Arial" w:cs="Arial"/>
          <w:sz w:val="24"/>
          <w:szCs w:val="24"/>
        </w:rPr>
        <w:t>: Governments and organizations are working towards strengthening their suicide reporting systems to ensure timely and accurate data collection. This includes training healthcare professionals, implementing digital reporting systems, and promoting data sharing between different agencies.</w:t>
      </w:r>
    </w:p>
    <w:p w14:paraId="02E7A4A1" w14:textId="77777777" w:rsidR="00E255A8" w:rsidRPr="0038624C" w:rsidRDefault="00E255A8" w:rsidP="00814C83">
      <w:pPr>
        <w:pStyle w:val="ListParagraph"/>
        <w:spacing w:line="276" w:lineRule="auto"/>
        <w:ind w:left="1247"/>
        <w:jc w:val="both"/>
        <w:rPr>
          <w:rFonts w:ascii="Arial" w:hAnsi="Arial" w:cs="Arial"/>
          <w:sz w:val="24"/>
          <w:szCs w:val="24"/>
        </w:rPr>
      </w:pPr>
      <w:r w:rsidRPr="0038624C">
        <w:rPr>
          <w:rFonts w:ascii="Arial" w:hAnsi="Arial" w:cs="Arial"/>
          <w:b/>
          <w:bCs/>
          <w:sz w:val="24"/>
          <w:szCs w:val="24"/>
          <w:u w:val="single"/>
        </w:rPr>
        <w:t>Data integration and analysis</w:t>
      </w:r>
      <w:r w:rsidRPr="0038624C">
        <w:rPr>
          <w:rFonts w:ascii="Arial" w:hAnsi="Arial" w:cs="Arial"/>
          <w:sz w:val="24"/>
          <w:szCs w:val="24"/>
        </w:rPr>
        <w:t>: Integrating data from multiple sources, such as health records, law enforcement reports, and death registries, can provide a more comprehensive picture of suicides. Advanced data analysis techniques, such as data mining and machine learning, can help identify patterns and trends in suicide data.</w:t>
      </w:r>
    </w:p>
    <w:p w14:paraId="0BA36A84" w14:textId="77777777" w:rsidR="00E255A8" w:rsidRPr="0038624C" w:rsidRDefault="00E255A8" w:rsidP="00814C83">
      <w:pPr>
        <w:pStyle w:val="ListParagraph"/>
        <w:spacing w:line="276" w:lineRule="auto"/>
        <w:ind w:left="1247"/>
        <w:jc w:val="both"/>
        <w:rPr>
          <w:rFonts w:ascii="Arial" w:hAnsi="Arial" w:cs="Arial"/>
          <w:sz w:val="24"/>
          <w:szCs w:val="24"/>
        </w:rPr>
      </w:pPr>
      <w:r w:rsidRPr="0038624C">
        <w:rPr>
          <w:rFonts w:ascii="Arial" w:hAnsi="Arial" w:cs="Arial"/>
          <w:b/>
          <w:bCs/>
          <w:sz w:val="24"/>
          <w:szCs w:val="24"/>
          <w:u w:val="single"/>
        </w:rPr>
        <w:t>Data visualization tools and platforms</w:t>
      </w:r>
      <w:r w:rsidRPr="0038624C">
        <w:rPr>
          <w:rFonts w:ascii="Arial" w:hAnsi="Arial" w:cs="Arial"/>
          <w:sz w:val="24"/>
          <w:szCs w:val="24"/>
        </w:rPr>
        <w:t>: Utilizing advanced data visualization tools, such as Tableau, can enhance the presentation and accessibility of suicide data. These tools enable interactive visualizations that allow users to explore the data and gain deeper insights into suicide trends and patterns.</w:t>
      </w:r>
    </w:p>
    <w:p w14:paraId="6C78B7E1" w14:textId="1739FC03" w:rsidR="00E255A8" w:rsidRPr="0038624C" w:rsidRDefault="00E255A8" w:rsidP="00814C83">
      <w:pPr>
        <w:pStyle w:val="ListParagraph"/>
        <w:spacing w:line="276" w:lineRule="auto"/>
        <w:ind w:left="1247"/>
        <w:jc w:val="both"/>
        <w:rPr>
          <w:rFonts w:ascii="Arial" w:hAnsi="Arial" w:cs="Arial"/>
          <w:b/>
          <w:bCs/>
          <w:color w:val="4472C4" w:themeColor="accent1"/>
          <w:sz w:val="32"/>
          <w:szCs w:val="32"/>
        </w:rPr>
      </w:pPr>
      <w:r w:rsidRPr="0038624C">
        <w:rPr>
          <w:rFonts w:ascii="Arial" w:hAnsi="Arial" w:cs="Arial"/>
          <w:sz w:val="24"/>
          <w:szCs w:val="24"/>
        </w:rPr>
        <w:t>By addressing the challenges related to data availability and quality, these approaches aim to improve the accuracy, reliability, and usefulness of suicide visualizations, ultimately supporting evidence-based decision-making and the development of effective suicide prevention strategies.</w:t>
      </w:r>
    </w:p>
    <w:p w14:paraId="308045D7" w14:textId="77777777" w:rsidR="006D51C4" w:rsidRPr="0038624C" w:rsidRDefault="006D51C4" w:rsidP="00814C83">
      <w:pPr>
        <w:pStyle w:val="ListParagraph"/>
        <w:spacing w:line="276" w:lineRule="auto"/>
        <w:ind w:left="1247"/>
        <w:jc w:val="both"/>
        <w:rPr>
          <w:rFonts w:ascii="Arial" w:hAnsi="Arial" w:cs="Arial"/>
          <w:b/>
          <w:bCs/>
          <w:color w:val="4472C4" w:themeColor="accent1"/>
          <w:sz w:val="32"/>
          <w:szCs w:val="32"/>
        </w:rPr>
      </w:pPr>
    </w:p>
    <w:p w14:paraId="44C188A4" w14:textId="65F71A9E" w:rsidR="009B4A2D" w:rsidRDefault="009B4A2D" w:rsidP="00814C83">
      <w:pPr>
        <w:pStyle w:val="ListParagraph"/>
        <w:numPr>
          <w:ilvl w:val="1"/>
          <w:numId w:val="3"/>
        </w:numPr>
        <w:spacing w:line="276" w:lineRule="auto"/>
        <w:jc w:val="both"/>
        <w:rPr>
          <w:rFonts w:ascii="Arial" w:hAnsi="Arial" w:cs="Arial"/>
          <w:b/>
          <w:bCs/>
          <w:color w:val="4472C4" w:themeColor="accent1"/>
          <w:sz w:val="28"/>
          <w:szCs w:val="28"/>
        </w:rPr>
      </w:pPr>
      <w:r>
        <w:rPr>
          <w:rFonts w:ascii="Arial" w:hAnsi="Arial" w:cs="Arial"/>
          <w:b/>
          <w:bCs/>
          <w:color w:val="4472C4" w:themeColor="accent1"/>
          <w:sz w:val="28"/>
          <w:szCs w:val="28"/>
        </w:rPr>
        <w:t>PROPOSED SOLUTION</w:t>
      </w:r>
    </w:p>
    <w:p w14:paraId="418E4513" w14:textId="5D0593A0" w:rsidR="00584055" w:rsidRPr="0038624C" w:rsidRDefault="00E255A8" w:rsidP="00814C83">
      <w:pPr>
        <w:spacing w:line="276" w:lineRule="auto"/>
        <w:ind w:left="1247"/>
        <w:jc w:val="both"/>
        <w:rPr>
          <w:rFonts w:ascii="Arial" w:hAnsi="Arial" w:cs="Arial"/>
          <w:sz w:val="24"/>
          <w:szCs w:val="24"/>
        </w:rPr>
      </w:pPr>
      <w:r w:rsidRPr="0038624C">
        <w:rPr>
          <w:rFonts w:ascii="Arial" w:hAnsi="Arial" w:cs="Arial"/>
          <w:sz w:val="24"/>
          <w:szCs w:val="24"/>
        </w:rPr>
        <w:t>T</w:t>
      </w:r>
      <w:r w:rsidR="00584055" w:rsidRPr="0038624C">
        <w:rPr>
          <w:rFonts w:ascii="Arial" w:hAnsi="Arial" w:cs="Arial"/>
          <w:sz w:val="24"/>
          <w:szCs w:val="24"/>
        </w:rPr>
        <w:t xml:space="preserve">he proposed solution focuses on utilizing advanced data visualization techniques to effectively represent and </w:t>
      </w:r>
      <w:r w:rsidRPr="0038624C">
        <w:rPr>
          <w:rFonts w:ascii="Arial" w:hAnsi="Arial" w:cs="Arial"/>
          <w:sz w:val="24"/>
          <w:szCs w:val="24"/>
        </w:rPr>
        <w:t>analyse</w:t>
      </w:r>
      <w:r w:rsidR="00584055" w:rsidRPr="0038624C">
        <w:rPr>
          <w:rFonts w:ascii="Arial" w:hAnsi="Arial" w:cs="Arial"/>
          <w:sz w:val="24"/>
          <w:szCs w:val="24"/>
        </w:rPr>
        <w:t xml:space="preserve"> suicide data in India. By leveraging tools like Tableau, the solution aims to address the existing problem of limited access to comprehensive and up-to-date suicide data.</w:t>
      </w:r>
    </w:p>
    <w:p w14:paraId="06AAD600" w14:textId="495EF741" w:rsidR="00584055" w:rsidRPr="0038624C" w:rsidRDefault="00584055" w:rsidP="00814C83">
      <w:pPr>
        <w:spacing w:line="276" w:lineRule="auto"/>
        <w:ind w:left="1247"/>
        <w:jc w:val="both"/>
        <w:rPr>
          <w:rFonts w:ascii="Arial" w:hAnsi="Arial" w:cs="Arial"/>
          <w:sz w:val="24"/>
          <w:szCs w:val="24"/>
        </w:rPr>
      </w:pPr>
      <w:r w:rsidRPr="0038624C">
        <w:rPr>
          <w:rFonts w:ascii="Arial" w:hAnsi="Arial" w:cs="Arial"/>
          <w:sz w:val="24"/>
          <w:szCs w:val="24"/>
        </w:rPr>
        <w:lastRenderedPageBreak/>
        <w:t>The method begins by advocating for collaboration among various stakeholders involved in suicide prevention, including government agencies, mental health organizations, and researchers. This collaboration would establish standardized protocols for collecting, sharing, and integrating suicide data, ensuring consistency and reliability.</w:t>
      </w:r>
    </w:p>
    <w:p w14:paraId="567CB1DB" w14:textId="42C2E1D8" w:rsidR="00584055" w:rsidRPr="0038624C" w:rsidRDefault="00584055" w:rsidP="00814C83">
      <w:pPr>
        <w:spacing w:line="276" w:lineRule="auto"/>
        <w:ind w:left="1247"/>
        <w:jc w:val="both"/>
        <w:rPr>
          <w:rFonts w:ascii="Arial" w:hAnsi="Arial" w:cs="Arial"/>
          <w:sz w:val="24"/>
          <w:szCs w:val="24"/>
        </w:rPr>
      </w:pPr>
      <w:r w:rsidRPr="0038624C">
        <w:rPr>
          <w:rFonts w:ascii="Arial" w:hAnsi="Arial" w:cs="Arial"/>
          <w:sz w:val="24"/>
          <w:szCs w:val="24"/>
        </w:rPr>
        <w:t>The next step involves data cleansing and validation processes to ensure the accuracy and integrity of the suicide dataset. By removing inconsistencies, errors, and missing values, the solution enhances the quality of the data used for visualization.</w:t>
      </w:r>
    </w:p>
    <w:p w14:paraId="47BA71F3" w14:textId="5B406602" w:rsidR="00584055" w:rsidRPr="0038624C" w:rsidRDefault="00584055" w:rsidP="00814C83">
      <w:pPr>
        <w:spacing w:line="276" w:lineRule="auto"/>
        <w:ind w:left="1247"/>
        <w:jc w:val="both"/>
        <w:rPr>
          <w:rFonts w:ascii="Arial" w:hAnsi="Arial" w:cs="Arial"/>
          <w:sz w:val="24"/>
          <w:szCs w:val="24"/>
        </w:rPr>
      </w:pPr>
      <w:r w:rsidRPr="0038624C">
        <w:rPr>
          <w:rFonts w:ascii="Arial" w:hAnsi="Arial" w:cs="Arial"/>
          <w:sz w:val="24"/>
          <w:szCs w:val="24"/>
        </w:rPr>
        <w:t>The proposed solution emphasizes the development of interactive and user-friendly visualizations. Leveraging the capabilities of tools like Tableau, users can explore the data through filtering, drill-down capabilities, and tooltips, gaining deeper insights into suicide trends and patterns.</w:t>
      </w:r>
    </w:p>
    <w:p w14:paraId="13D8A6D0" w14:textId="50963C0F" w:rsidR="00584055" w:rsidRPr="0038624C" w:rsidRDefault="00584055" w:rsidP="00814C83">
      <w:pPr>
        <w:spacing w:line="276" w:lineRule="auto"/>
        <w:ind w:left="1247"/>
        <w:jc w:val="both"/>
        <w:rPr>
          <w:rFonts w:ascii="Arial" w:hAnsi="Arial" w:cs="Arial"/>
          <w:sz w:val="24"/>
          <w:szCs w:val="24"/>
        </w:rPr>
      </w:pPr>
      <w:r w:rsidRPr="0038624C">
        <w:rPr>
          <w:rFonts w:ascii="Arial" w:hAnsi="Arial" w:cs="Arial"/>
          <w:sz w:val="24"/>
          <w:szCs w:val="24"/>
        </w:rPr>
        <w:t>To provide meaningful context, the solution incorporates contextual information and storytelling in the visualizations. By presenting background narratives and explanations, users can better understand the significance of the data and its implications.</w:t>
      </w:r>
    </w:p>
    <w:p w14:paraId="5F3964DF" w14:textId="2E8AE36B" w:rsidR="00584055" w:rsidRPr="0038624C" w:rsidRDefault="00584055" w:rsidP="00814C83">
      <w:pPr>
        <w:spacing w:line="276" w:lineRule="auto"/>
        <w:ind w:left="1247"/>
        <w:jc w:val="both"/>
        <w:rPr>
          <w:rFonts w:ascii="Arial" w:hAnsi="Arial" w:cs="Arial"/>
          <w:sz w:val="24"/>
          <w:szCs w:val="24"/>
        </w:rPr>
      </w:pPr>
      <w:r w:rsidRPr="0038624C">
        <w:rPr>
          <w:rFonts w:ascii="Arial" w:hAnsi="Arial" w:cs="Arial"/>
          <w:sz w:val="24"/>
          <w:szCs w:val="24"/>
        </w:rPr>
        <w:t>Comparative analysis plays a crucial role in the proposed solution. Users can explore regional, demographic, and temporal comparisons to identify patterns, trends, and disparities in suicide rates and associated factors across different categories.</w:t>
      </w:r>
    </w:p>
    <w:p w14:paraId="1AB51550" w14:textId="4271F30E" w:rsidR="00584055" w:rsidRPr="0038624C" w:rsidRDefault="00584055" w:rsidP="00814C83">
      <w:pPr>
        <w:spacing w:line="276" w:lineRule="auto"/>
        <w:ind w:left="1247"/>
        <w:jc w:val="both"/>
        <w:rPr>
          <w:rFonts w:ascii="Arial" w:hAnsi="Arial" w:cs="Arial"/>
          <w:sz w:val="24"/>
          <w:szCs w:val="24"/>
        </w:rPr>
      </w:pPr>
      <w:r w:rsidRPr="0038624C">
        <w:rPr>
          <w:rFonts w:ascii="Arial" w:hAnsi="Arial" w:cs="Arial"/>
          <w:sz w:val="24"/>
          <w:szCs w:val="24"/>
        </w:rPr>
        <w:t xml:space="preserve">Furthermore, the solution suggests the utilization of predictive </w:t>
      </w:r>
      <w:r w:rsidR="00E255A8" w:rsidRPr="0038624C">
        <w:rPr>
          <w:rFonts w:ascii="Arial" w:hAnsi="Arial" w:cs="Arial"/>
          <w:sz w:val="24"/>
          <w:szCs w:val="24"/>
        </w:rPr>
        <w:t>modelling</w:t>
      </w:r>
      <w:r w:rsidRPr="0038624C">
        <w:rPr>
          <w:rFonts w:ascii="Arial" w:hAnsi="Arial" w:cs="Arial"/>
          <w:sz w:val="24"/>
          <w:szCs w:val="24"/>
        </w:rPr>
        <w:t xml:space="preserve"> techniques to forecast future suicide trends based on historical data. This helps identify potential high-risk areas or population groups, enabling targeted prevention measures.</w:t>
      </w:r>
    </w:p>
    <w:p w14:paraId="42F0AA8C" w14:textId="36475A5D" w:rsidR="00584055" w:rsidRPr="0038624C" w:rsidRDefault="00584055" w:rsidP="00814C83">
      <w:pPr>
        <w:spacing w:line="276" w:lineRule="auto"/>
        <w:ind w:left="1247"/>
        <w:jc w:val="both"/>
        <w:rPr>
          <w:rFonts w:ascii="Arial" w:hAnsi="Arial" w:cs="Arial"/>
          <w:sz w:val="24"/>
          <w:szCs w:val="24"/>
        </w:rPr>
      </w:pPr>
      <w:r w:rsidRPr="0038624C">
        <w:rPr>
          <w:rFonts w:ascii="Arial" w:hAnsi="Arial" w:cs="Arial"/>
          <w:sz w:val="24"/>
          <w:szCs w:val="24"/>
        </w:rPr>
        <w:t>Overall, the proposed solution aims to generate comprehensive, accessible, and impactful suicide visualizations that promote data-driven decision-making, raise awareness, facilitate informed discussions, and ultimately contribute to effective suicide prevention strategies in India.</w:t>
      </w:r>
    </w:p>
    <w:p w14:paraId="638FB0F9" w14:textId="5A32C82D" w:rsidR="00584055" w:rsidRDefault="00584055" w:rsidP="00814C83">
      <w:pPr>
        <w:spacing w:line="276" w:lineRule="auto"/>
        <w:jc w:val="both"/>
        <w:rPr>
          <w:rFonts w:ascii="Arial" w:hAnsi="Arial" w:cs="Arial"/>
        </w:rPr>
      </w:pPr>
    </w:p>
    <w:p w14:paraId="6511F786" w14:textId="77777777" w:rsidR="0038624C" w:rsidRDefault="0038624C" w:rsidP="00814C83">
      <w:pPr>
        <w:spacing w:line="276" w:lineRule="auto"/>
        <w:jc w:val="both"/>
        <w:rPr>
          <w:rFonts w:ascii="Arial" w:hAnsi="Arial" w:cs="Arial"/>
        </w:rPr>
      </w:pPr>
    </w:p>
    <w:p w14:paraId="456790DF" w14:textId="77777777" w:rsidR="0038624C" w:rsidRDefault="0038624C" w:rsidP="00814C83">
      <w:pPr>
        <w:spacing w:line="276" w:lineRule="auto"/>
        <w:jc w:val="both"/>
        <w:rPr>
          <w:rFonts w:ascii="Arial" w:hAnsi="Arial" w:cs="Arial"/>
        </w:rPr>
      </w:pPr>
    </w:p>
    <w:p w14:paraId="3AF994C9" w14:textId="77777777" w:rsidR="0038624C" w:rsidRDefault="0038624C" w:rsidP="00814C83">
      <w:pPr>
        <w:spacing w:line="276" w:lineRule="auto"/>
        <w:jc w:val="both"/>
        <w:rPr>
          <w:rFonts w:ascii="Arial" w:hAnsi="Arial" w:cs="Arial"/>
        </w:rPr>
      </w:pPr>
    </w:p>
    <w:p w14:paraId="542134A2" w14:textId="77777777" w:rsidR="0038624C" w:rsidRDefault="0038624C" w:rsidP="00814C83">
      <w:pPr>
        <w:spacing w:line="276" w:lineRule="auto"/>
        <w:jc w:val="both"/>
        <w:rPr>
          <w:rFonts w:ascii="Arial" w:hAnsi="Arial" w:cs="Arial"/>
        </w:rPr>
      </w:pPr>
    </w:p>
    <w:p w14:paraId="56869B3B" w14:textId="77777777" w:rsidR="0038624C" w:rsidRDefault="0038624C" w:rsidP="00814C83">
      <w:pPr>
        <w:spacing w:line="276" w:lineRule="auto"/>
        <w:jc w:val="both"/>
        <w:rPr>
          <w:rFonts w:ascii="Arial" w:hAnsi="Arial" w:cs="Arial"/>
        </w:rPr>
      </w:pPr>
    </w:p>
    <w:p w14:paraId="232EA322" w14:textId="77777777" w:rsidR="0038624C" w:rsidRDefault="0038624C" w:rsidP="00814C83">
      <w:pPr>
        <w:spacing w:line="276" w:lineRule="auto"/>
        <w:jc w:val="both"/>
        <w:rPr>
          <w:rFonts w:ascii="Arial" w:hAnsi="Arial" w:cs="Arial"/>
        </w:rPr>
      </w:pPr>
    </w:p>
    <w:p w14:paraId="66C1AE45" w14:textId="0E13FD5D" w:rsidR="006D51C4" w:rsidRDefault="009B4A2D" w:rsidP="00814C83">
      <w:pPr>
        <w:pStyle w:val="ListParagraph"/>
        <w:numPr>
          <w:ilvl w:val="0"/>
          <w:numId w:val="3"/>
        </w:numPr>
        <w:spacing w:line="276" w:lineRule="auto"/>
        <w:jc w:val="both"/>
        <w:rPr>
          <w:rFonts w:ascii="Arial" w:hAnsi="Arial" w:cs="Arial"/>
          <w:b/>
          <w:bCs/>
          <w:color w:val="4472C4" w:themeColor="accent1"/>
          <w:sz w:val="28"/>
          <w:szCs w:val="28"/>
        </w:rPr>
      </w:pPr>
      <w:r w:rsidRPr="009B4A2D">
        <w:rPr>
          <w:rFonts w:ascii="Arial" w:hAnsi="Arial" w:cs="Arial"/>
          <w:b/>
          <w:bCs/>
          <w:color w:val="4472C4" w:themeColor="accent1"/>
          <w:sz w:val="28"/>
          <w:szCs w:val="28"/>
        </w:rPr>
        <w:lastRenderedPageBreak/>
        <w:t>THEORITICAL ANALYSIS</w:t>
      </w:r>
    </w:p>
    <w:p w14:paraId="79CFBF40" w14:textId="4B063058" w:rsidR="006D51C4" w:rsidRDefault="006D51C4" w:rsidP="00814C83">
      <w:pPr>
        <w:pStyle w:val="ListParagraph"/>
        <w:numPr>
          <w:ilvl w:val="1"/>
          <w:numId w:val="3"/>
        </w:numPr>
        <w:spacing w:line="276" w:lineRule="auto"/>
        <w:jc w:val="both"/>
        <w:rPr>
          <w:rFonts w:ascii="Arial" w:hAnsi="Arial" w:cs="Arial"/>
          <w:b/>
          <w:bCs/>
          <w:color w:val="4472C4" w:themeColor="accent1"/>
          <w:sz w:val="28"/>
          <w:szCs w:val="28"/>
        </w:rPr>
      </w:pPr>
      <w:r>
        <w:rPr>
          <w:rFonts w:ascii="Arial" w:hAnsi="Arial" w:cs="Arial"/>
          <w:b/>
          <w:bCs/>
          <w:color w:val="4472C4" w:themeColor="accent1"/>
          <w:sz w:val="28"/>
          <w:szCs w:val="28"/>
        </w:rPr>
        <w:t>BLOCK DIAGRAM</w:t>
      </w:r>
    </w:p>
    <w:p w14:paraId="40C506A2" w14:textId="116053F2" w:rsidR="00E255A8" w:rsidRDefault="00E255A8" w:rsidP="00814C83">
      <w:pPr>
        <w:pStyle w:val="ListParagraph"/>
        <w:spacing w:line="276" w:lineRule="auto"/>
        <w:ind w:left="1620"/>
        <w:jc w:val="both"/>
        <w:rPr>
          <w:rFonts w:ascii="Arial" w:hAnsi="Arial" w:cs="Arial"/>
          <w:b/>
          <w:bCs/>
          <w:color w:val="4472C4" w:themeColor="accent1"/>
          <w:sz w:val="28"/>
          <w:szCs w:val="28"/>
        </w:rPr>
      </w:pPr>
      <w:r w:rsidRPr="004C002E">
        <w:rPr>
          <w:rFonts w:ascii="Arial" w:hAnsi="Arial" w:cs="Arial"/>
          <w:noProof/>
        </w:rPr>
        <w:drawing>
          <wp:inline distT="0" distB="0" distL="0" distR="0" wp14:anchorId="37811BFE" wp14:editId="5B713606">
            <wp:extent cx="3314700" cy="7458743"/>
            <wp:effectExtent l="0" t="0" r="0" b="8890"/>
            <wp:docPr id="32934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8817" name=""/>
                    <pic:cNvPicPr/>
                  </pic:nvPicPr>
                  <pic:blipFill>
                    <a:blip r:embed="rId6"/>
                    <a:stretch>
                      <a:fillRect/>
                    </a:stretch>
                  </pic:blipFill>
                  <pic:spPr>
                    <a:xfrm>
                      <a:off x="0" y="0"/>
                      <a:ext cx="3314700" cy="7458743"/>
                    </a:xfrm>
                    <a:prstGeom prst="rect">
                      <a:avLst/>
                    </a:prstGeom>
                  </pic:spPr>
                </pic:pic>
              </a:graphicData>
            </a:graphic>
          </wp:inline>
        </w:drawing>
      </w:r>
    </w:p>
    <w:p w14:paraId="426671E8" w14:textId="77777777" w:rsidR="0038624C" w:rsidRDefault="0038624C" w:rsidP="00814C83">
      <w:pPr>
        <w:pStyle w:val="ListParagraph"/>
        <w:spacing w:line="276" w:lineRule="auto"/>
        <w:ind w:left="1620"/>
        <w:jc w:val="both"/>
        <w:rPr>
          <w:rFonts w:ascii="Arial" w:hAnsi="Arial" w:cs="Arial"/>
          <w:b/>
          <w:bCs/>
          <w:color w:val="4472C4" w:themeColor="accent1"/>
          <w:sz w:val="28"/>
          <w:szCs w:val="28"/>
        </w:rPr>
      </w:pPr>
    </w:p>
    <w:p w14:paraId="221A7A00" w14:textId="77777777" w:rsidR="0038624C" w:rsidRDefault="0038624C" w:rsidP="00814C83">
      <w:pPr>
        <w:pStyle w:val="ListParagraph"/>
        <w:spacing w:line="276" w:lineRule="auto"/>
        <w:ind w:left="1620"/>
        <w:jc w:val="both"/>
        <w:rPr>
          <w:rFonts w:ascii="Arial" w:hAnsi="Arial" w:cs="Arial"/>
          <w:b/>
          <w:bCs/>
          <w:color w:val="4472C4" w:themeColor="accent1"/>
          <w:sz w:val="28"/>
          <w:szCs w:val="28"/>
        </w:rPr>
      </w:pPr>
    </w:p>
    <w:p w14:paraId="2EB336BF" w14:textId="77777777" w:rsidR="0038624C" w:rsidRDefault="0038624C" w:rsidP="00814C83">
      <w:pPr>
        <w:pStyle w:val="ListParagraph"/>
        <w:spacing w:line="276" w:lineRule="auto"/>
        <w:ind w:left="1620"/>
        <w:jc w:val="both"/>
        <w:rPr>
          <w:rFonts w:ascii="Arial" w:hAnsi="Arial" w:cs="Arial"/>
          <w:b/>
          <w:bCs/>
          <w:color w:val="4472C4" w:themeColor="accent1"/>
          <w:sz w:val="28"/>
          <w:szCs w:val="28"/>
        </w:rPr>
      </w:pPr>
    </w:p>
    <w:p w14:paraId="1434559F" w14:textId="69542624" w:rsidR="003544DD" w:rsidRPr="0038624C" w:rsidRDefault="006D51C4" w:rsidP="00814C83">
      <w:pPr>
        <w:pStyle w:val="ListParagraph"/>
        <w:numPr>
          <w:ilvl w:val="1"/>
          <w:numId w:val="3"/>
        </w:numPr>
        <w:spacing w:line="276" w:lineRule="auto"/>
        <w:jc w:val="both"/>
        <w:rPr>
          <w:rFonts w:ascii="Arial" w:hAnsi="Arial" w:cs="Arial"/>
          <w:b/>
          <w:bCs/>
          <w:color w:val="4472C4" w:themeColor="accent1"/>
          <w:sz w:val="28"/>
          <w:szCs w:val="28"/>
        </w:rPr>
      </w:pPr>
      <w:r>
        <w:rPr>
          <w:rFonts w:ascii="Arial" w:hAnsi="Arial" w:cs="Arial"/>
          <w:b/>
          <w:bCs/>
          <w:color w:val="4472C4" w:themeColor="accent1"/>
          <w:sz w:val="28"/>
          <w:szCs w:val="28"/>
        </w:rPr>
        <w:lastRenderedPageBreak/>
        <w:t>HARDWARE / SOFTWARE DESIGNING</w:t>
      </w:r>
    </w:p>
    <w:p w14:paraId="652CC621" w14:textId="6AE6FBDF" w:rsidR="00822B4A" w:rsidRPr="0038624C" w:rsidRDefault="00822B4A" w:rsidP="00814C83">
      <w:pPr>
        <w:spacing w:line="276" w:lineRule="auto"/>
        <w:ind w:left="1247"/>
        <w:jc w:val="both"/>
        <w:rPr>
          <w:rFonts w:ascii="Arial" w:hAnsi="Arial" w:cs="Arial"/>
          <w:b/>
          <w:bCs/>
          <w:i/>
          <w:iCs/>
          <w:sz w:val="24"/>
          <w:szCs w:val="24"/>
          <w:u w:val="single"/>
        </w:rPr>
      </w:pPr>
      <w:r w:rsidRPr="0038624C">
        <w:rPr>
          <w:rFonts w:ascii="Arial" w:hAnsi="Arial" w:cs="Arial"/>
          <w:b/>
          <w:bCs/>
          <w:i/>
          <w:iCs/>
          <w:sz w:val="24"/>
          <w:szCs w:val="24"/>
          <w:u w:val="single"/>
        </w:rPr>
        <w:t>Hardware requirements:</w:t>
      </w:r>
    </w:p>
    <w:p w14:paraId="52451032" w14:textId="5998D7DC" w:rsidR="00822B4A" w:rsidRPr="0038624C" w:rsidRDefault="00822B4A" w:rsidP="00814C83">
      <w:pPr>
        <w:spacing w:line="276" w:lineRule="auto"/>
        <w:ind w:left="1247"/>
        <w:jc w:val="both"/>
        <w:rPr>
          <w:rFonts w:ascii="Arial" w:hAnsi="Arial" w:cs="Arial"/>
          <w:sz w:val="24"/>
          <w:szCs w:val="24"/>
        </w:rPr>
      </w:pPr>
      <w:r w:rsidRPr="0038624C">
        <w:rPr>
          <w:rFonts w:ascii="Arial" w:hAnsi="Arial" w:cs="Arial"/>
          <w:sz w:val="24"/>
          <w:szCs w:val="24"/>
        </w:rPr>
        <w:t>Computer or Server: A computer or server with sufficient processing power and memory to handle data processing and visualization tasks efficiently.</w:t>
      </w:r>
    </w:p>
    <w:p w14:paraId="7ED7B103" w14:textId="0C978346" w:rsidR="00822B4A" w:rsidRPr="0038624C" w:rsidRDefault="00822B4A" w:rsidP="00814C83">
      <w:pPr>
        <w:spacing w:line="276" w:lineRule="auto"/>
        <w:ind w:left="1247"/>
        <w:jc w:val="both"/>
        <w:rPr>
          <w:rFonts w:ascii="Arial" w:hAnsi="Arial" w:cs="Arial"/>
          <w:sz w:val="24"/>
          <w:szCs w:val="24"/>
        </w:rPr>
      </w:pPr>
      <w:r w:rsidRPr="0038624C">
        <w:rPr>
          <w:rFonts w:ascii="Arial" w:hAnsi="Arial" w:cs="Arial"/>
          <w:sz w:val="24"/>
          <w:szCs w:val="24"/>
        </w:rPr>
        <w:t>Storage: Adequate storage capacity to store the dataset and any additional files required for the project.</w:t>
      </w:r>
    </w:p>
    <w:p w14:paraId="27028F12" w14:textId="73A15F64" w:rsidR="00E255A8" w:rsidRPr="0038624C" w:rsidRDefault="00822B4A" w:rsidP="00814C83">
      <w:pPr>
        <w:spacing w:line="276" w:lineRule="auto"/>
        <w:ind w:left="1247"/>
        <w:jc w:val="both"/>
        <w:rPr>
          <w:rFonts w:ascii="Arial" w:hAnsi="Arial" w:cs="Arial"/>
          <w:sz w:val="24"/>
          <w:szCs w:val="24"/>
        </w:rPr>
      </w:pPr>
      <w:r w:rsidRPr="0038624C">
        <w:rPr>
          <w:rFonts w:ascii="Arial" w:hAnsi="Arial" w:cs="Arial"/>
          <w:sz w:val="24"/>
          <w:szCs w:val="24"/>
        </w:rPr>
        <w:t>Display: A monitor or display screen with suitable resolution for designing and viewing visualizations.</w:t>
      </w:r>
    </w:p>
    <w:p w14:paraId="5C1EAA7C" w14:textId="65A163B4" w:rsidR="00822B4A" w:rsidRPr="0038624C" w:rsidRDefault="00822B4A" w:rsidP="00814C83">
      <w:pPr>
        <w:spacing w:line="276" w:lineRule="auto"/>
        <w:ind w:left="1247"/>
        <w:jc w:val="both"/>
        <w:rPr>
          <w:rFonts w:ascii="Arial" w:hAnsi="Arial" w:cs="Arial"/>
          <w:b/>
          <w:bCs/>
          <w:i/>
          <w:iCs/>
          <w:sz w:val="24"/>
          <w:szCs w:val="24"/>
          <w:u w:val="single"/>
        </w:rPr>
      </w:pPr>
      <w:r w:rsidRPr="0038624C">
        <w:rPr>
          <w:rFonts w:ascii="Arial" w:hAnsi="Arial" w:cs="Arial"/>
          <w:b/>
          <w:bCs/>
          <w:i/>
          <w:iCs/>
          <w:sz w:val="24"/>
          <w:szCs w:val="24"/>
          <w:u w:val="single"/>
        </w:rPr>
        <w:t>Software requirements:</w:t>
      </w:r>
    </w:p>
    <w:p w14:paraId="259A5D54" w14:textId="0E0CA5C9" w:rsidR="00822B4A" w:rsidRPr="0038624C" w:rsidRDefault="00822B4A" w:rsidP="00814C83">
      <w:pPr>
        <w:spacing w:line="276" w:lineRule="auto"/>
        <w:ind w:left="1247"/>
        <w:jc w:val="both"/>
        <w:rPr>
          <w:rFonts w:ascii="Arial" w:hAnsi="Arial" w:cs="Arial"/>
          <w:sz w:val="24"/>
          <w:szCs w:val="24"/>
        </w:rPr>
      </w:pPr>
      <w:r w:rsidRPr="0038624C">
        <w:rPr>
          <w:rFonts w:ascii="Arial" w:hAnsi="Arial" w:cs="Arial"/>
          <w:sz w:val="24"/>
          <w:szCs w:val="24"/>
        </w:rPr>
        <w:t>Tableau Desktop: The primary software tool for creating and designing the visualizations. Tableau Desktop provides a user-friendly interface and a wide range of features for data visualization and analysis.</w:t>
      </w:r>
    </w:p>
    <w:p w14:paraId="1810DE0A" w14:textId="31586F7A" w:rsidR="00822B4A" w:rsidRPr="0038624C" w:rsidRDefault="00822B4A" w:rsidP="00814C83">
      <w:pPr>
        <w:spacing w:line="276" w:lineRule="auto"/>
        <w:ind w:left="1247"/>
        <w:jc w:val="both"/>
        <w:rPr>
          <w:rFonts w:ascii="Arial" w:hAnsi="Arial" w:cs="Arial"/>
          <w:sz w:val="24"/>
          <w:szCs w:val="24"/>
        </w:rPr>
      </w:pPr>
      <w:r w:rsidRPr="0038624C">
        <w:rPr>
          <w:rFonts w:ascii="Arial" w:hAnsi="Arial" w:cs="Arial"/>
          <w:sz w:val="24"/>
          <w:szCs w:val="24"/>
        </w:rPr>
        <w:t>Database Management System (DBMS): SQL workbench to load and store the dataset</w:t>
      </w:r>
    </w:p>
    <w:p w14:paraId="0518428C" w14:textId="2EE8E00C" w:rsidR="00822B4A" w:rsidRPr="0038624C" w:rsidRDefault="00822B4A" w:rsidP="00814C83">
      <w:pPr>
        <w:spacing w:line="276" w:lineRule="auto"/>
        <w:ind w:left="1247"/>
        <w:jc w:val="both"/>
        <w:rPr>
          <w:rFonts w:ascii="Arial" w:hAnsi="Arial" w:cs="Arial"/>
          <w:sz w:val="24"/>
          <w:szCs w:val="24"/>
        </w:rPr>
      </w:pPr>
      <w:r w:rsidRPr="0038624C">
        <w:rPr>
          <w:rFonts w:ascii="Arial" w:hAnsi="Arial" w:cs="Arial"/>
          <w:sz w:val="24"/>
          <w:szCs w:val="24"/>
        </w:rPr>
        <w:t>Operating System: A compatible operating system such as Windows, macOS, or Linux that supports the chosen software tools and is capable of running the required applications.</w:t>
      </w:r>
    </w:p>
    <w:p w14:paraId="1D31D9F1" w14:textId="71E52C04" w:rsidR="00822B4A" w:rsidRPr="0038624C" w:rsidRDefault="00822B4A" w:rsidP="00814C83">
      <w:pPr>
        <w:spacing w:line="276" w:lineRule="auto"/>
        <w:ind w:left="1247"/>
        <w:jc w:val="both"/>
        <w:rPr>
          <w:rFonts w:ascii="Arial" w:hAnsi="Arial" w:cs="Arial"/>
          <w:sz w:val="24"/>
          <w:szCs w:val="24"/>
        </w:rPr>
      </w:pPr>
      <w:r w:rsidRPr="0038624C">
        <w:rPr>
          <w:rFonts w:ascii="Arial" w:hAnsi="Arial" w:cs="Arial"/>
          <w:sz w:val="24"/>
          <w:szCs w:val="24"/>
        </w:rPr>
        <w:t>Web Server: to host the visualizations on a web server.</w:t>
      </w:r>
    </w:p>
    <w:p w14:paraId="5E21E9F1" w14:textId="0A626575" w:rsidR="00822B4A" w:rsidRPr="0038624C" w:rsidRDefault="00822B4A" w:rsidP="00814C83">
      <w:pPr>
        <w:spacing w:line="276" w:lineRule="auto"/>
        <w:ind w:left="1247"/>
        <w:jc w:val="both"/>
        <w:rPr>
          <w:rFonts w:ascii="Arial" w:hAnsi="Arial" w:cs="Arial"/>
          <w:sz w:val="24"/>
          <w:szCs w:val="24"/>
        </w:rPr>
      </w:pPr>
      <w:r w:rsidRPr="0038624C">
        <w:rPr>
          <w:rFonts w:ascii="Arial" w:hAnsi="Arial" w:cs="Arial"/>
          <w:sz w:val="24"/>
          <w:szCs w:val="24"/>
        </w:rPr>
        <w:t>Collaboration and Version Control Tools: GitHub</w:t>
      </w:r>
    </w:p>
    <w:p w14:paraId="0C33F779" w14:textId="7351E4D1" w:rsidR="00822B4A" w:rsidRPr="0038624C" w:rsidRDefault="00822B4A" w:rsidP="00814C83">
      <w:pPr>
        <w:spacing w:line="276" w:lineRule="auto"/>
        <w:ind w:left="1247"/>
        <w:jc w:val="both"/>
        <w:rPr>
          <w:rFonts w:ascii="Arial" w:hAnsi="Arial" w:cs="Arial"/>
          <w:sz w:val="24"/>
          <w:szCs w:val="24"/>
        </w:rPr>
      </w:pPr>
      <w:r w:rsidRPr="0038624C">
        <w:rPr>
          <w:rFonts w:ascii="Arial" w:hAnsi="Arial" w:cs="Arial"/>
          <w:sz w:val="24"/>
          <w:szCs w:val="24"/>
        </w:rPr>
        <w:t>Web Design Tools:  to create a dedicated web page or application for hosting the visualizations, software tools such as HTML/</w:t>
      </w:r>
      <w:r w:rsidR="0038624C" w:rsidRPr="0038624C">
        <w:rPr>
          <w:rFonts w:ascii="Arial" w:hAnsi="Arial" w:cs="Arial"/>
          <w:sz w:val="24"/>
          <w:szCs w:val="24"/>
        </w:rPr>
        <w:t>CSS,</w:t>
      </w:r>
      <w:r w:rsidRPr="0038624C">
        <w:rPr>
          <w:rFonts w:ascii="Arial" w:hAnsi="Arial" w:cs="Arial"/>
          <w:sz w:val="24"/>
          <w:szCs w:val="24"/>
        </w:rPr>
        <w:t xml:space="preserve"> </w:t>
      </w:r>
      <w:r w:rsidR="00E255A8" w:rsidRPr="0038624C">
        <w:rPr>
          <w:rFonts w:ascii="Arial" w:hAnsi="Arial" w:cs="Arial"/>
          <w:sz w:val="24"/>
          <w:szCs w:val="24"/>
        </w:rPr>
        <w:t>bootstrap</w:t>
      </w:r>
      <w:r w:rsidRPr="0038624C">
        <w:rPr>
          <w:rFonts w:ascii="Arial" w:hAnsi="Arial" w:cs="Arial"/>
          <w:sz w:val="24"/>
          <w:szCs w:val="24"/>
        </w:rPr>
        <w:t xml:space="preserve"> are used</w:t>
      </w:r>
    </w:p>
    <w:p w14:paraId="3A77C4A8" w14:textId="7110A116" w:rsidR="00822B4A" w:rsidRDefault="00E255A8" w:rsidP="00814C83">
      <w:pPr>
        <w:spacing w:line="276" w:lineRule="auto"/>
        <w:ind w:left="1247"/>
        <w:jc w:val="both"/>
        <w:rPr>
          <w:rFonts w:ascii="Arial" w:hAnsi="Arial" w:cs="Arial"/>
          <w:sz w:val="24"/>
          <w:szCs w:val="24"/>
        </w:rPr>
      </w:pPr>
      <w:r w:rsidRPr="0038624C">
        <w:rPr>
          <w:rFonts w:ascii="Arial" w:hAnsi="Arial" w:cs="Arial"/>
          <w:sz w:val="24"/>
          <w:szCs w:val="24"/>
        </w:rPr>
        <w:t>Flask:</w:t>
      </w:r>
      <w:r w:rsidR="00822B4A" w:rsidRPr="0038624C">
        <w:rPr>
          <w:rFonts w:ascii="Arial" w:hAnsi="Arial" w:cs="Arial"/>
          <w:sz w:val="24"/>
          <w:szCs w:val="24"/>
        </w:rPr>
        <w:t xml:space="preserve"> To host the visualizations on a web server and to build a web application</w:t>
      </w:r>
    </w:p>
    <w:p w14:paraId="5508D5C3" w14:textId="77777777" w:rsidR="00081FD1" w:rsidRDefault="00081FD1" w:rsidP="00814C83">
      <w:pPr>
        <w:spacing w:line="276" w:lineRule="auto"/>
        <w:ind w:left="1247"/>
        <w:jc w:val="both"/>
        <w:rPr>
          <w:rFonts w:ascii="Arial" w:hAnsi="Arial" w:cs="Arial"/>
          <w:sz w:val="24"/>
          <w:szCs w:val="24"/>
        </w:rPr>
      </w:pPr>
    </w:p>
    <w:p w14:paraId="6E6533B2" w14:textId="77777777" w:rsidR="00081FD1" w:rsidRDefault="00081FD1" w:rsidP="00814C83">
      <w:pPr>
        <w:spacing w:line="276" w:lineRule="auto"/>
        <w:ind w:left="1247"/>
        <w:jc w:val="both"/>
        <w:rPr>
          <w:rFonts w:ascii="Arial" w:hAnsi="Arial" w:cs="Arial"/>
          <w:sz w:val="24"/>
          <w:szCs w:val="24"/>
        </w:rPr>
      </w:pPr>
    </w:p>
    <w:p w14:paraId="4CA903EA" w14:textId="77777777" w:rsidR="00081FD1" w:rsidRDefault="00081FD1" w:rsidP="00814C83">
      <w:pPr>
        <w:spacing w:line="276" w:lineRule="auto"/>
        <w:ind w:left="1247"/>
        <w:jc w:val="both"/>
        <w:rPr>
          <w:rFonts w:ascii="Arial" w:hAnsi="Arial" w:cs="Arial"/>
          <w:sz w:val="24"/>
          <w:szCs w:val="24"/>
        </w:rPr>
      </w:pPr>
    </w:p>
    <w:p w14:paraId="4FEAB498" w14:textId="77777777" w:rsidR="00081FD1" w:rsidRDefault="00081FD1" w:rsidP="00814C83">
      <w:pPr>
        <w:spacing w:line="276" w:lineRule="auto"/>
        <w:ind w:left="1247"/>
        <w:jc w:val="both"/>
        <w:rPr>
          <w:rFonts w:ascii="Arial" w:hAnsi="Arial" w:cs="Arial"/>
          <w:sz w:val="24"/>
          <w:szCs w:val="24"/>
        </w:rPr>
      </w:pPr>
    </w:p>
    <w:p w14:paraId="14E0AD4D" w14:textId="77777777" w:rsidR="00081FD1" w:rsidRDefault="00081FD1" w:rsidP="00814C83">
      <w:pPr>
        <w:spacing w:line="276" w:lineRule="auto"/>
        <w:ind w:left="1247"/>
        <w:jc w:val="both"/>
        <w:rPr>
          <w:rFonts w:ascii="Arial" w:hAnsi="Arial" w:cs="Arial"/>
          <w:sz w:val="24"/>
          <w:szCs w:val="24"/>
        </w:rPr>
      </w:pPr>
    </w:p>
    <w:p w14:paraId="671A5D68" w14:textId="77777777" w:rsidR="00081FD1" w:rsidRDefault="00081FD1" w:rsidP="00814C83">
      <w:pPr>
        <w:spacing w:line="276" w:lineRule="auto"/>
        <w:ind w:left="1247"/>
        <w:jc w:val="both"/>
        <w:rPr>
          <w:rFonts w:ascii="Arial" w:hAnsi="Arial" w:cs="Arial"/>
          <w:sz w:val="24"/>
          <w:szCs w:val="24"/>
        </w:rPr>
      </w:pPr>
    </w:p>
    <w:p w14:paraId="7E990C07" w14:textId="77777777" w:rsidR="00081FD1" w:rsidRDefault="00081FD1" w:rsidP="00814C83">
      <w:pPr>
        <w:spacing w:line="276" w:lineRule="auto"/>
        <w:ind w:left="1247"/>
        <w:jc w:val="both"/>
        <w:rPr>
          <w:rFonts w:ascii="Arial" w:hAnsi="Arial" w:cs="Arial"/>
          <w:sz w:val="24"/>
          <w:szCs w:val="24"/>
        </w:rPr>
      </w:pPr>
    </w:p>
    <w:p w14:paraId="5CCD3C3C" w14:textId="77777777" w:rsidR="00081FD1" w:rsidRPr="0038624C" w:rsidRDefault="00081FD1" w:rsidP="00814C83">
      <w:pPr>
        <w:spacing w:line="276" w:lineRule="auto"/>
        <w:ind w:left="1247"/>
        <w:jc w:val="both"/>
        <w:rPr>
          <w:rFonts w:ascii="Arial" w:hAnsi="Arial" w:cs="Arial"/>
          <w:sz w:val="24"/>
          <w:szCs w:val="24"/>
        </w:rPr>
      </w:pPr>
    </w:p>
    <w:p w14:paraId="10C6748F" w14:textId="77777777" w:rsidR="003C1E4B" w:rsidRPr="009B4A2D" w:rsidRDefault="003C1E4B" w:rsidP="00814C83">
      <w:pPr>
        <w:pStyle w:val="ListParagraph"/>
        <w:spacing w:line="276" w:lineRule="auto"/>
        <w:jc w:val="both"/>
        <w:rPr>
          <w:rFonts w:ascii="Arial" w:hAnsi="Arial" w:cs="Arial"/>
          <w:b/>
          <w:bCs/>
          <w:color w:val="4472C4" w:themeColor="accent1"/>
          <w:sz w:val="28"/>
          <w:szCs w:val="28"/>
        </w:rPr>
      </w:pPr>
    </w:p>
    <w:p w14:paraId="30816C3E" w14:textId="05CC9443" w:rsidR="00216743" w:rsidRPr="00216743" w:rsidRDefault="003C1E4B" w:rsidP="00216743">
      <w:pPr>
        <w:pStyle w:val="ListParagraph"/>
        <w:numPr>
          <w:ilvl w:val="0"/>
          <w:numId w:val="3"/>
        </w:numPr>
        <w:spacing w:line="276" w:lineRule="auto"/>
        <w:jc w:val="both"/>
        <w:rPr>
          <w:rFonts w:ascii="Arial" w:hAnsi="Arial" w:cs="Arial"/>
          <w:b/>
          <w:bCs/>
          <w:color w:val="4472C4" w:themeColor="accent1"/>
          <w:sz w:val="28"/>
          <w:szCs w:val="28"/>
        </w:rPr>
      </w:pPr>
      <w:r>
        <w:rPr>
          <w:rFonts w:ascii="Arial" w:hAnsi="Arial" w:cs="Arial"/>
          <w:b/>
          <w:bCs/>
          <w:color w:val="4472C4" w:themeColor="accent1"/>
          <w:sz w:val="28"/>
          <w:szCs w:val="28"/>
        </w:rPr>
        <w:lastRenderedPageBreak/>
        <w:t>EXPERIMENTAL INVESTIGATIONS</w:t>
      </w:r>
    </w:p>
    <w:p w14:paraId="70225FC3" w14:textId="77777777" w:rsidR="00216743" w:rsidRPr="00216743" w:rsidRDefault="00216743" w:rsidP="00216743">
      <w:pPr>
        <w:pStyle w:val="ListParagraph"/>
        <w:spacing w:line="276" w:lineRule="auto"/>
        <w:jc w:val="both"/>
        <w:rPr>
          <w:rFonts w:ascii="Arial" w:hAnsi="Arial" w:cs="Arial"/>
          <w:color w:val="000000" w:themeColor="text1"/>
          <w:sz w:val="24"/>
          <w:szCs w:val="24"/>
        </w:rPr>
      </w:pPr>
      <w:r w:rsidRPr="00216743">
        <w:rPr>
          <w:rFonts w:ascii="Arial" w:hAnsi="Arial" w:cs="Arial"/>
          <w:color w:val="000000" w:themeColor="text1"/>
          <w:sz w:val="24"/>
          <w:szCs w:val="24"/>
        </w:rPr>
        <w:t>The dataset Suicides in India 2001-2013 contains dimensions Age group, Gender, State, Type, Type code, and year The measure is Total. We have made various visualisations based on given dimensions and measures. The total number of suicides reported from 2001 to 2013 is 29,11,862, of which more were committed by people in states than in union territories. In union territories, the highest number of suicides is recorded in Delhi (84,272). In states, the highest number of suicides is recorded in Maharashtra (9,01,945) followed by West Bengal (8,49,936). Number of people who died due to suicide, for men is around 83,68,760 and for women is around 47,02,974. Categories in type code include causes, social status, education status, professional profile, and means adopted.  Around 11.02% of the suicides, causes are mentioned, and majority of the reasons are family problems, prolonged illness, mental illness, and love affairs. In around 33.41% of the suicides, educational status of the people is mentioned and most of the people who committed suicide have received their primary level of education. Of the total suicides around 11.41%, means adopted in process is mentioned. Most people died by hanging, and some of them by consuming insecticides and other poisonous substances. Profession is the reason in least number of suicide cases. If we consider women, most of the people died were housewives. In men, most of the people who died were involved in farming or agricultural activities, and some of them were in the service industry and unemployed too.</w:t>
      </w:r>
    </w:p>
    <w:p w14:paraId="4C360281" w14:textId="77777777" w:rsidR="00081FD1" w:rsidRPr="00081FD1" w:rsidRDefault="00081FD1" w:rsidP="00081FD1">
      <w:pPr>
        <w:spacing w:line="276" w:lineRule="auto"/>
        <w:jc w:val="both"/>
        <w:rPr>
          <w:rFonts w:ascii="Arial" w:hAnsi="Arial" w:cs="Arial"/>
          <w:b/>
          <w:bCs/>
          <w:color w:val="4472C4" w:themeColor="accent1"/>
          <w:sz w:val="28"/>
          <w:szCs w:val="28"/>
        </w:rPr>
      </w:pPr>
    </w:p>
    <w:p w14:paraId="439ECF9B" w14:textId="77777777" w:rsidR="003C1E4B" w:rsidRDefault="003C1E4B" w:rsidP="00814C83">
      <w:pPr>
        <w:pStyle w:val="ListParagraph"/>
        <w:numPr>
          <w:ilvl w:val="0"/>
          <w:numId w:val="3"/>
        </w:numPr>
        <w:spacing w:line="276" w:lineRule="auto"/>
        <w:jc w:val="both"/>
        <w:rPr>
          <w:rFonts w:ascii="Arial" w:hAnsi="Arial" w:cs="Arial"/>
          <w:b/>
          <w:bCs/>
          <w:color w:val="4472C4" w:themeColor="accent1"/>
          <w:sz w:val="28"/>
          <w:szCs w:val="28"/>
        </w:rPr>
      </w:pPr>
      <w:r>
        <w:rPr>
          <w:rFonts w:ascii="Arial" w:hAnsi="Arial" w:cs="Arial"/>
          <w:b/>
          <w:bCs/>
          <w:color w:val="4472C4" w:themeColor="accent1"/>
          <w:sz w:val="28"/>
          <w:szCs w:val="28"/>
        </w:rPr>
        <w:t>FLOW CHART</w:t>
      </w:r>
    </w:p>
    <w:p w14:paraId="59740AD7" w14:textId="6D37EFC3" w:rsidR="0038624C" w:rsidRDefault="00216743" w:rsidP="00814C83">
      <w:pPr>
        <w:spacing w:line="276" w:lineRule="auto"/>
        <w:jc w:val="both"/>
        <w:rPr>
          <w:rFonts w:ascii="Arial" w:hAnsi="Arial" w:cs="Arial"/>
          <w:b/>
          <w:bCs/>
          <w:color w:val="4472C4" w:themeColor="accent1"/>
          <w:sz w:val="28"/>
          <w:szCs w:val="28"/>
        </w:rPr>
      </w:pPr>
      <w:r>
        <w:rPr>
          <w:noProof/>
        </w:rPr>
        <w:drawing>
          <wp:anchor distT="0" distB="0" distL="114300" distR="114300" simplePos="0" relativeHeight="251658240" behindDoc="1" locked="0" layoutInCell="1" allowOverlap="1" wp14:anchorId="2ED7A096" wp14:editId="11020079">
            <wp:simplePos x="0" y="0"/>
            <wp:positionH relativeFrom="column">
              <wp:posOffset>11723</wp:posOffset>
            </wp:positionH>
            <wp:positionV relativeFrom="paragraph">
              <wp:posOffset>246576</wp:posOffset>
            </wp:positionV>
            <wp:extent cx="5731510" cy="3601720"/>
            <wp:effectExtent l="0" t="0" r="2540" b="0"/>
            <wp:wrapNone/>
            <wp:docPr id="171562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01720"/>
                    </a:xfrm>
                    <a:prstGeom prst="rect">
                      <a:avLst/>
                    </a:prstGeom>
                    <a:noFill/>
                    <a:ln>
                      <a:noFill/>
                    </a:ln>
                  </pic:spPr>
                </pic:pic>
              </a:graphicData>
            </a:graphic>
          </wp:anchor>
        </w:drawing>
      </w:r>
    </w:p>
    <w:p w14:paraId="6AFE71DD" w14:textId="1557D1EC" w:rsidR="0038624C" w:rsidRDefault="0038624C" w:rsidP="00814C83">
      <w:pPr>
        <w:spacing w:line="276" w:lineRule="auto"/>
        <w:jc w:val="both"/>
        <w:rPr>
          <w:rFonts w:ascii="Arial" w:hAnsi="Arial" w:cs="Arial"/>
          <w:b/>
          <w:bCs/>
          <w:color w:val="4472C4" w:themeColor="accent1"/>
          <w:sz w:val="28"/>
          <w:szCs w:val="28"/>
        </w:rPr>
      </w:pPr>
    </w:p>
    <w:p w14:paraId="7A71AFA5" w14:textId="2973819D" w:rsidR="0038624C" w:rsidRDefault="0038624C" w:rsidP="00814C83">
      <w:pPr>
        <w:spacing w:line="276" w:lineRule="auto"/>
        <w:jc w:val="both"/>
        <w:rPr>
          <w:rFonts w:ascii="Arial" w:hAnsi="Arial" w:cs="Arial"/>
          <w:b/>
          <w:bCs/>
          <w:color w:val="4472C4" w:themeColor="accent1"/>
          <w:sz w:val="28"/>
          <w:szCs w:val="28"/>
        </w:rPr>
      </w:pPr>
    </w:p>
    <w:p w14:paraId="3123956F" w14:textId="77777777" w:rsidR="0038624C" w:rsidRDefault="0038624C" w:rsidP="00814C83">
      <w:pPr>
        <w:spacing w:line="276" w:lineRule="auto"/>
        <w:jc w:val="both"/>
        <w:rPr>
          <w:rFonts w:ascii="Arial" w:hAnsi="Arial" w:cs="Arial"/>
          <w:b/>
          <w:bCs/>
          <w:color w:val="4472C4" w:themeColor="accent1"/>
          <w:sz w:val="28"/>
          <w:szCs w:val="28"/>
        </w:rPr>
      </w:pPr>
    </w:p>
    <w:p w14:paraId="55C6D81B" w14:textId="235291B8" w:rsidR="0038624C" w:rsidRDefault="0038624C" w:rsidP="00814C83">
      <w:pPr>
        <w:spacing w:line="276" w:lineRule="auto"/>
        <w:jc w:val="both"/>
        <w:rPr>
          <w:rFonts w:ascii="Arial" w:hAnsi="Arial" w:cs="Arial"/>
          <w:b/>
          <w:bCs/>
          <w:color w:val="4472C4" w:themeColor="accent1"/>
          <w:sz w:val="28"/>
          <w:szCs w:val="28"/>
        </w:rPr>
      </w:pPr>
    </w:p>
    <w:p w14:paraId="44B58EBF" w14:textId="7443EF15" w:rsidR="0038624C" w:rsidRDefault="0038624C" w:rsidP="00814C83">
      <w:pPr>
        <w:spacing w:line="276" w:lineRule="auto"/>
        <w:jc w:val="both"/>
        <w:rPr>
          <w:rFonts w:ascii="Arial" w:hAnsi="Arial" w:cs="Arial"/>
          <w:b/>
          <w:bCs/>
          <w:color w:val="4472C4" w:themeColor="accent1"/>
          <w:sz w:val="28"/>
          <w:szCs w:val="28"/>
        </w:rPr>
      </w:pPr>
    </w:p>
    <w:p w14:paraId="10EEE531" w14:textId="63E4CCC5" w:rsidR="0038624C" w:rsidRDefault="0038624C" w:rsidP="00814C83">
      <w:pPr>
        <w:spacing w:line="276" w:lineRule="auto"/>
        <w:jc w:val="both"/>
        <w:rPr>
          <w:rFonts w:ascii="Arial" w:hAnsi="Arial" w:cs="Arial"/>
          <w:b/>
          <w:bCs/>
          <w:color w:val="4472C4" w:themeColor="accent1"/>
          <w:sz w:val="28"/>
          <w:szCs w:val="28"/>
        </w:rPr>
      </w:pPr>
    </w:p>
    <w:p w14:paraId="7202F1AF" w14:textId="7A1D4DA8" w:rsidR="0038624C" w:rsidRDefault="0038624C" w:rsidP="00814C83">
      <w:pPr>
        <w:spacing w:line="276" w:lineRule="auto"/>
        <w:jc w:val="both"/>
        <w:rPr>
          <w:rFonts w:ascii="Arial" w:hAnsi="Arial" w:cs="Arial"/>
          <w:b/>
          <w:bCs/>
          <w:color w:val="4472C4" w:themeColor="accent1"/>
          <w:sz w:val="28"/>
          <w:szCs w:val="28"/>
        </w:rPr>
      </w:pPr>
    </w:p>
    <w:p w14:paraId="497019CD" w14:textId="5C8A1DD2" w:rsidR="0038624C" w:rsidRDefault="0038624C" w:rsidP="00814C83">
      <w:pPr>
        <w:spacing w:line="276" w:lineRule="auto"/>
        <w:jc w:val="both"/>
        <w:rPr>
          <w:rFonts w:ascii="Arial" w:hAnsi="Arial" w:cs="Arial"/>
          <w:b/>
          <w:bCs/>
          <w:color w:val="4472C4" w:themeColor="accent1"/>
          <w:sz w:val="28"/>
          <w:szCs w:val="28"/>
        </w:rPr>
      </w:pPr>
    </w:p>
    <w:p w14:paraId="01DE1316" w14:textId="7D574AC9" w:rsidR="0038624C" w:rsidRDefault="0038624C" w:rsidP="00814C83">
      <w:pPr>
        <w:spacing w:line="276" w:lineRule="auto"/>
        <w:jc w:val="both"/>
        <w:rPr>
          <w:rFonts w:ascii="Arial" w:hAnsi="Arial" w:cs="Arial"/>
          <w:b/>
          <w:bCs/>
          <w:color w:val="4472C4" w:themeColor="accent1"/>
          <w:sz w:val="28"/>
          <w:szCs w:val="28"/>
        </w:rPr>
      </w:pPr>
    </w:p>
    <w:p w14:paraId="6C0B3F13" w14:textId="77777777" w:rsidR="0038624C" w:rsidRPr="00216743" w:rsidRDefault="0038624C" w:rsidP="00216743">
      <w:pPr>
        <w:spacing w:line="276" w:lineRule="auto"/>
        <w:jc w:val="both"/>
        <w:rPr>
          <w:rFonts w:ascii="Arial" w:hAnsi="Arial" w:cs="Arial"/>
          <w:b/>
          <w:bCs/>
          <w:color w:val="4472C4" w:themeColor="accent1"/>
          <w:sz w:val="28"/>
          <w:szCs w:val="28"/>
        </w:rPr>
      </w:pPr>
    </w:p>
    <w:p w14:paraId="2B0FF279" w14:textId="71C8E969" w:rsidR="0038624C" w:rsidRDefault="0038624C" w:rsidP="00814C83">
      <w:pPr>
        <w:pStyle w:val="ListParagraph"/>
        <w:numPr>
          <w:ilvl w:val="0"/>
          <w:numId w:val="10"/>
        </w:numPr>
        <w:spacing w:line="276" w:lineRule="auto"/>
        <w:jc w:val="both"/>
        <w:rPr>
          <w:rFonts w:ascii="Arial" w:hAnsi="Arial" w:cs="Arial"/>
          <w:b/>
          <w:bCs/>
          <w:color w:val="4472C4" w:themeColor="accent1"/>
          <w:sz w:val="28"/>
          <w:szCs w:val="28"/>
        </w:rPr>
      </w:pPr>
      <w:r w:rsidRPr="00814C83">
        <w:rPr>
          <w:rFonts w:ascii="Arial" w:hAnsi="Arial" w:cs="Arial"/>
          <w:b/>
          <w:bCs/>
          <w:color w:val="4472C4" w:themeColor="accent1"/>
          <w:sz w:val="28"/>
          <w:szCs w:val="28"/>
        </w:rPr>
        <w:lastRenderedPageBreak/>
        <w:t>RESULT</w:t>
      </w:r>
    </w:p>
    <w:p w14:paraId="3DBEEF8A" w14:textId="77777777" w:rsidR="00216743" w:rsidRPr="00216743" w:rsidRDefault="00216743" w:rsidP="00216743">
      <w:pPr>
        <w:pStyle w:val="ListParagraph"/>
        <w:spacing w:line="276" w:lineRule="auto"/>
        <w:ind w:left="643"/>
        <w:jc w:val="both"/>
        <w:rPr>
          <w:rFonts w:ascii="Arial" w:hAnsi="Arial" w:cs="Arial"/>
          <w:color w:val="000000" w:themeColor="text1"/>
          <w:sz w:val="24"/>
          <w:szCs w:val="24"/>
        </w:rPr>
      </w:pPr>
      <w:r w:rsidRPr="00216743">
        <w:rPr>
          <w:rFonts w:ascii="Arial" w:hAnsi="Arial" w:cs="Arial"/>
          <w:color w:val="000000" w:themeColor="text1"/>
          <w:sz w:val="24"/>
          <w:szCs w:val="24"/>
        </w:rPr>
        <w:t>On average, the number of suicides increased at a rate of 1.83% from 2001 to 2013, and the number of suicides increased more in men than in women. A higher number of suicides is observed in the age group 15-29. Many people died due to problems in their social status and educational status. The social status of these people is mostly married. Maharashtra is recorded with the greatest number of suicide cases and contributes to 6.9% of the total cases. Delhi has the highest record of suicide cases with 0.645% of the total cases in union territories.</w:t>
      </w:r>
    </w:p>
    <w:p w14:paraId="0CC55E15" w14:textId="76433659" w:rsidR="0038624C" w:rsidRPr="00216743" w:rsidRDefault="0038624C" w:rsidP="00216743">
      <w:pPr>
        <w:spacing w:line="276" w:lineRule="auto"/>
        <w:jc w:val="both"/>
        <w:rPr>
          <w:rFonts w:ascii="Arial" w:hAnsi="Arial" w:cs="Arial"/>
          <w:b/>
          <w:bCs/>
          <w:color w:val="4472C4" w:themeColor="accent1"/>
          <w:sz w:val="28"/>
          <w:szCs w:val="28"/>
        </w:rPr>
      </w:pPr>
    </w:p>
    <w:p w14:paraId="3F59A411" w14:textId="3CF7BAE9" w:rsidR="003C1E4B" w:rsidRPr="0038624C" w:rsidRDefault="003C1E4B" w:rsidP="00814C83">
      <w:pPr>
        <w:pStyle w:val="ListParagraph"/>
        <w:numPr>
          <w:ilvl w:val="0"/>
          <w:numId w:val="10"/>
        </w:numPr>
        <w:spacing w:line="276" w:lineRule="auto"/>
        <w:jc w:val="both"/>
        <w:rPr>
          <w:rFonts w:ascii="Arial" w:hAnsi="Arial" w:cs="Arial"/>
          <w:b/>
          <w:bCs/>
          <w:color w:val="4472C4" w:themeColor="accent1"/>
          <w:sz w:val="28"/>
          <w:szCs w:val="28"/>
        </w:rPr>
      </w:pPr>
      <w:r w:rsidRPr="0038624C">
        <w:rPr>
          <w:rFonts w:ascii="Arial" w:hAnsi="Arial" w:cs="Arial"/>
          <w:b/>
          <w:bCs/>
          <w:color w:val="4472C4" w:themeColor="accent1"/>
          <w:sz w:val="28"/>
          <w:szCs w:val="28"/>
        </w:rPr>
        <w:t>ADVANTAGES AND DISADVANTAGES</w:t>
      </w:r>
    </w:p>
    <w:p w14:paraId="39D8AE55" w14:textId="1124099C" w:rsidR="003544DD" w:rsidRPr="004C002E" w:rsidRDefault="003C1E4B" w:rsidP="00814C83">
      <w:pPr>
        <w:spacing w:line="276" w:lineRule="auto"/>
        <w:ind w:left="680"/>
        <w:jc w:val="both"/>
        <w:rPr>
          <w:rFonts w:ascii="Arial" w:hAnsi="Arial" w:cs="Arial"/>
          <w:color w:val="000000" w:themeColor="text1"/>
        </w:rPr>
      </w:pPr>
      <w:r>
        <w:rPr>
          <w:rFonts w:ascii="Arial" w:hAnsi="Arial" w:cs="Arial"/>
          <w:b/>
          <w:bCs/>
          <w:i/>
          <w:iCs/>
          <w:color w:val="000000" w:themeColor="text1"/>
          <w:sz w:val="24"/>
          <w:szCs w:val="24"/>
          <w:u w:val="single"/>
        </w:rPr>
        <w:t>A</w:t>
      </w:r>
      <w:r w:rsidR="003544DD" w:rsidRPr="003C1E4B">
        <w:rPr>
          <w:rFonts w:ascii="Arial" w:hAnsi="Arial" w:cs="Arial"/>
          <w:b/>
          <w:bCs/>
          <w:i/>
          <w:iCs/>
          <w:color w:val="000000" w:themeColor="text1"/>
          <w:sz w:val="24"/>
          <w:szCs w:val="24"/>
          <w:u w:val="single"/>
        </w:rPr>
        <w:t>dvantages of the project "Suicides in India Data Visualization using Tableau"</w:t>
      </w:r>
      <w:r w:rsidR="003544DD" w:rsidRPr="004C002E">
        <w:rPr>
          <w:rFonts w:ascii="Arial" w:hAnsi="Arial" w:cs="Arial"/>
          <w:color w:val="000000" w:themeColor="text1"/>
        </w:rPr>
        <w:t>:</w:t>
      </w:r>
    </w:p>
    <w:p w14:paraId="74FE0422" w14:textId="3FCDE5C8" w:rsidR="003544DD" w:rsidRPr="00814C83" w:rsidRDefault="003544DD" w:rsidP="00814C83">
      <w:pPr>
        <w:pStyle w:val="ListParagraph"/>
        <w:numPr>
          <w:ilvl w:val="0"/>
          <w:numId w:val="17"/>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Improved Data Understanding:</w:t>
      </w:r>
      <w:r w:rsidRPr="00814C83">
        <w:rPr>
          <w:rFonts w:ascii="Arial" w:hAnsi="Arial" w:cs="Arial"/>
          <w:color w:val="000000" w:themeColor="text1"/>
          <w:sz w:val="24"/>
          <w:szCs w:val="24"/>
        </w:rPr>
        <w:t xml:space="preserve"> Data visualization provides a visual representation of complex suicide data, making it easier to understand patterns, trends, and relationships that may not be apparent in raw data. Visualizations can uncover valuable insights and support evidence-based decision-making.</w:t>
      </w:r>
    </w:p>
    <w:p w14:paraId="00A43598" w14:textId="58F5013F" w:rsidR="003544DD" w:rsidRPr="00814C83" w:rsidRDefault="003544DD" w:rsidP="00814C83">
      <w:pPr>
        <w:pStyle w:val="ListParagraph"/>
        <w:numPr>
          <w:ilvl w:val="0"/>
          <w:numId w:val="17"/>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Enhanced Communication</w:t>
      </w:r>
      <w:r w:rsidRPr="00814C83">
        <w:rPr>
          <w:rFonts w:ascii="Arial" w:hAnsi="Arial" w:cs="Arial"/>
          <w:color w:val="000000" w:themeColor="text1"/>
          <w:sz w:val="24"/>
          <w:szCs w:val="24"/>
        </w:rPr>
        <w:t>: Visualizations enable effective communication of suicide data to a wide range of audiences, including policymakers, researchers, mental health professionals, and the general public. Visual representations can convey information more intuitively and engage viewers, leading to better comprehension and retention of information.</w:t>
      </w:r>
    </w:p>
    <w:p w14:paraId="046BB3DD" w14:textId="2DC47A30" w:rsidR="003544DD" w:rsidRPr="00814C83" w:rsidRDefault="003544DD" w:rsidP="00814C83">
      <w:pPr>
        <w:pStyle w:val="ListParagraph"/>
        <w:numPr>
          <w:ilvl w:val="0"/>
          <w:numId w:val="17"/>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 xml:space="preserve">Identification of High-Risk Areas and Factors: </w:t>
      </w:r>
      <w:r w:rsidRPr="00814C83">
        <w:rPr>
          <w:rFonts w:ascii="Arial" w:hAnsi="Arial" w:cs="Arial"/>
          <w:color w:val="000000" w:themeColor="text1"/>
          <w:sz w:val="24"/>
          <w:szCs w:val="24"/>
        </w:rPr>
        <w:t>The project can identify high-risk areas or population groups through visualizations, helping policymakers and mental health organizations target prevention efforts more effectively. By highlighting key risk factors, such as age, gender, or occupation, interventions can be tailored to specific demographics.</w:t>
      </w:r>
    </w:p>
    <w:p w14:paraId="51437A3C" w14:textId="4A3DB4B0" w:rsidR="003544DD" w:rsidRPr="00814C83" w:rsidRDefault="003544DD" w:rsidP="00814C83">
      <w:pPr>
        <w:pStyle w:val="ListParagraph"/>
        <w:numPr>
          <w:ilvl w:val="0"/>
          <w:numId w:val="17"/>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Interactive Exploration</w:t>
      </w:r>
      <w:r w:rsidRPr="00814C83">
        <w:rPr>
          <w:rFonts w:ascii="Arial" w:hAnsi="Arial" w:cs="Arial"/>
          <w:color w:val="000000" w:themeColor="text1"/>
          <w:sz w:val="24"/>
          <w:szCs w:val="24"/>
        </w:rPr>
        <w:t>: Interactive visualizations allow users to explore the data by filtering, sorting, and drilling down into specific aspects of suicide trends. This empowers users to discover insights based on their interests, questions, or hypotheses, fostering a deeper understanding of the data.</w:t>
      </w:r>
    </w:p>
    <w:p w14:paraId="24B52DFC" w14:textId="77777777" w:rsidR="003544DD" w:rsidRPr="00814C83" w:rsidRDefault="003544DD" w:rsidP="00814C83">
      <w:pPr>
        <w:pStyle w:val="ListParagraph"/>
        <w:numPr>
          <w:ilvl w:val="0"/>
          <w:numId w:val="17"/>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Data-Driven Decision Making:</w:t>
      </w:r>
      <w:r w:rsidRPr="00814C83">
        <w:rPr>
          <w:rFonts w:ascii="Arial" w:hAnsi="Arial" w:cs="Arial"/>
          <w:color w:val="000000" w:themeColor="text1"/>
          <w:sz w:val="24"/>
          <w:szCs w:val="24"/>
        </w:rPr>
        <w:t xml:space="preserve"> Visualizations facilitate data-driven decision-making by providing stakeholders with a clear and comprehensive view of suicide data. Policymakers can use the visualizations to evaluate the impact of existing interventions, develop new policies, and allocate resources based on the identified needs.</w:t>
      </w:r>
    </w:p>
    <w:p w14:paraId="55B1DC63" w14:textId="77777777" w:rsidR="003544DD" w:rsidRPr="0038624C" w:rsidRDefault="003544DD" w:rsidP="00814C83">
      <w:pPr>
        <w:spacing w:line="276" w:lineRule="auto"/>
        <w:ind w:left="680"/>
        <w:jc w:val="both"/>
        <w:rPr>
          <w:rFonts w:ascii="Arial" w:hAnsi="Arial" w:cs="Arial"/>
          <w:color w:val="000000" w:themeColor="text1"/>
          <w:sz w:val="24"/>
          <w:szCs w:val="24"/>
        </w:rPr>
      </w:pPr>
    </w:p>
    <w:p w14:paraId="4AE18F8B" w14:textId="3D80766F" w:rsidR="003544DD" w:rsidRPr="00814C83" w:rsidRDefault="003544DD" w:rsidP="00814C83">
      <w:pPr>
        <w:spacing w:line="276" w:lineRule="auto"/>
        <w:ind w:left="680"/>
        <w:jc w:val="both"/>
        <w:rPr>
          <w:rFonts w:ascii="Arial" w:hAnsi="Arial" w:cs="Arial"/>
          <w:b/>
          <w:bCs/>
          <w:color w:val="000000" w:themeColor="text1"/>
          <w:sz w:val="28"/>
          <w:szCs w:val="28"/>
          <w:u w:val="single"/>
        </w:rPr>
      </w:pPr>
      <w:r w:rsidRPr="00814C83">
        <w:rPr>
          <w:rFonts w:ascii="Arial" w:hAnsi="Arial" w:cs="Arial"/>
          <w:b/>
          <w:bCs/>
          <w:color w:val="000000" w:themeColor="text1"/>
          <w:sz w:val="28"/>
          <w:szCs w:val="28"/>
          <w:u w:val="single"/>
        </w:rPr>
        <w:lastRenderedPageBreak/>
        <w:t>Disadvantages of the project "Suicides in India Data Visualization using Tableau":</w:t>
      </w:r>
    </w:p>
    <w:p w14:paraId="7A9C5D7A" w14:textId="3C49A5DF" w:rsidR="003544DD" w:rsidRPr="00814C83" w:rsidRDefault="003544DD" w:rsidP="00814C83">
      <w:pPr>
        <w:pStyle w:val="ListParagraph"/>
        <w:numPr>
          <w:ilvl w:val="0"/>
          <w:numId w:val="16"/>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Data Limitations:</w:t>
      </w:r>
      <w:r w:rsidRPr="00814C83">
        <w:rPr>
          <w:rFonts w:ascii="Arial" w:hAnsi="Arial" w:cs="Arial"/>
          <w:color w:val="000000" w:themeColor="text1"/>
          <w:sz w:val="24"/>
          <w:szCs w:val="24"/>
        </w:rPr>
        <w:t xml:space="preserve"> The quality and availability of suicide data may vary, which can impact the accuracy and reliability of the visualizations. Incomplete or biased data may lead to misleading or incomplete insights, potentially affecting decision-making processes.</w:t>
      </w:r>
    </w:p>
    <w:p w14:paraId="32B31265" w14:textId="706D1EFF" w:rsidR="003544DD" w:rsidRPr="00814C83" w:rsidRDefault="003544DD" w:rsidP="00814C83">
      <w:pPr>
        <w:pStyle w:val="ListParagraph"/>
        <w:numPr>
          <w:ilvl w:val="0"/>
          <w:numId w:val="16"/>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 xml:space="preserve">Simplification of Complex Issues: </w:t>
      </w:r>
      <w:r w:rsidRPr="00814C83">
        <w:rPr>
          <w:rFonts w:ascii="Arial" w:hAnsi="Arial" w:cs="Arial"/>
          <w:color w:val="000000" w:themeColor="text1"/>
          <w:sz w:val="24"/>
          <w:szCs w:val="24"/>
        </w:rPr>
        <w:t>Visualizations, by their nature, simplify complex data into easily digestible visuals. However, this simplification can potentially overlook nuances and complexities within the suicide data, leading to an oversimplified understanding of the problem.</w:t>
      </w:r>
    </w:p>
    <w:p w14:paraId="08A02EBC" w14:textId="254B0550" w:rsidR="003544DD" w:rsidRPr="00814C83" w:rsidRDefault="003544DD" w:rsidP="00814C83">
      <w:pPr>
        <w:pStyle w:val="ListParagraph"/>
        <w:numPr>
          <w:ilvl w:val="0"/>
          <w:numId w:val="16"/>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Interpretation Bias:</w:t>
      </w:r>
      <w:r w:rsidRPr="00814C83">
        <w:rPr>
          <w:rFonts w:ascii="Arial" w:hAnsi="Arial" w:cs="Arial"/>
          <w:color w:val="000000" w:themeColor="text1"/>
          <w:sz w:val="24"/>
          <w:szCs w:val="24"/>
        </w:rPr>
        <w:t xml:space="preserve"> Interpretation of visualizations can be subjective and influenced by individual biases. Different viewers may draw different conclusions or interpretations from the same visualizations, potentially leading to conflicting perspectives and decisions.</w:t>
      </w:r>
    </w:p>
    <w:p w14:paraId="635084AE" w14:textId="4A179E76" w:rsidR="003544DD" w:rsidRPr="00814C83" w:rsidRDefault="003544DD" w:rsidP="00814C83">
      <w:pPr>
        <w:pStyle w:val="ListParagraph"/>
        <w:numPr>
          <w:ilvl w:val="0"/>
          <w:numId w:val="16"/>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Privacy and Ethical Considerations:</w:t>
      </w:r>
      <w:r w:rsidRPr="00814C83">
        <w:rPr>
          <w:rFonts w:ascii="Arial" w:hAnsi="Arial" w:cs="Arial"/>
          <w:color w:val="000000" w:themeColor="text1"/>
          <w:sz w:val="24"/>
          <w:szCs w:val="24"/>
        </w:rPr>
        <w:t xml:space="preserve"> Handling sensitive suicide data requires strict adherence to privacy regulations and ethical guidelines. Ensuring data anonymization and security is crucial to protect the privacy and confidentiality of individuals represented in the data.</w:t>
      </w:r>
    </w:p>
    <w:p w14:paraId="27431EF0" w14:textId="0726EAE3" w:rsidR="003544DD" w:rsidRPr="00814C83" w:rsidRDefault="003544DD" w:rsidP="00814C83">
      <w:pPr>
        <w:pStyle w:val="ListParagraph"/>
        <w:numPr>
          <w:ilvl w:val="0"/>
          <w:numId w:val="16"/>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 xml:space="preserve">Technical Expertise: </w:t>
      </w:r>
      <w:r w:rsidRPr="00814C83">
        <w:rPr>
          <w:rFonts w:ascii="Arial" w:hAnsi="Arial" w:cs="Arial"/>
          <w:color w:val="000000" w:themeColor="text1"/>
          <w:sz w:val="24"/>
          <w:szCs w:val="24"/>
        </w:rPr>
        <w:t>Developing and maintaining sophisticated visualizations using tools like Tableau requires technical expertise. Access to skilled personnel with knowledge of data visualization tools, statistical analysis, and data processing may be a limitation for some organizations or projects.</w:t>
      </w:r>
    </w:p>
    <w:p w14:paraId="5506B501" w14:textId="77777777" w:rsidR="003544DD" w:rsidRPr="00814C83" w:rsidRDefault="003544DD" w:rsidP="00814C83">
      <w:pPr>
        <w:pStyle w:val="ListParagraph"/>
        <w:numPr>
          <w:ilvl w:val="0"/>
          <w:numId w:val="16"/>
        </w:numPr>
        <w:spacing w:line="276" w:lineRule="auto"/>
        <w:jc w:val="both"/>
        <w:rPr>
          <w:rFonts w:ascii="Arial" w:hAnsi="Arial" w:cs="Arial"/>
          <w:color w:val="000000" w:themeColor="text1"/>
          <w:sz w:val="24"/>
          <w:szCs w:val="24"/>
        </w:rPr>
      </w:pPr>
      <w:r w:rsidRPr="00814C83">
        <w:rPr>
          <w:rFonts w:ascii="Arial" w:hAnsi="Arial" w:cs="Arial"/>
          <w:b/>
          <w:bCs/>
          <w:color w:val="000000" w:themeColor="text1"/>
          <w:sz w:val="24"/>
          <w:szCs w:val="24"/>
        </w:rPr>
        <w:t>Accessibility and Reach:</w:t>
      </w:r>
      <w:r w:rsidRPr="00814C83">
        <w:rPr>
          <w:rFonts w:ascii="Arial" w:hAnsi="Arial" w:cs="Arial"/>
          <w:color w:val="000000" w:themeColor="text1"/>
          <w:sz w:val="24"/>
          <w:szCs w:val="24"/>
        </w:rPr>
        <w:t xml:space="preserve"> While visualizations can be effective in conveying information, ensuring accessibility for all individuals, including those with visual impairments or limited technological resources, can be a challenge. Accommodating diverse needs and providing alternative formats may be necessary to reach a wider audience.</w:t>
      </w:r>
    </w:p>
    <w:p w14:paraId="7E9AF351" w14:textId="77777777" w:rsidR="003C1E4B" w:rsidRDefault="003C1E4B" w:rsidP="00814C83">
      <w:pPr>
        <w:spacing w:line="276" w:lineRule="auto"/>
        <w:ind w:left="680"/>
        <w:jc w:val="both"/>
        <w:rPr>
          <w:rFonts w:ascii="Arial" w:hAnsi="Arial" w:cs="Arial"/>
          <w:color w:val="000000" w:themeColor="text1"/>
        </w:rPr>
      </w:pPr>
    </w:p>
    <w:p w14:paraId="6BAFBCBE" w14:textId="7E0276C3" w:rsidR="00814C83" w:rsidRPr="00814C83" w:rsidRDefault="003C1E4B" w:rsidP="00814C83">
      <w:pPr>
        <w:pStyle w:val="ListParagraph"/>
        <w:numPr>
          <w:ilvl w:val="0"/>
          <w:numId w:val="10"/>
        </w:numPr>
        <w:spacing w:line="276" w:lineRule="auto"/>
        <w:jc w:val="both"/>
        <w:rPr>
          <w:rFonts w:ascii="Arial" w:hAnsi="Arial" w:cs="Arial"/>
          <w:b/>
          <w:bCs/>
          <w:color w:val="4472C4" w:themeColor="accent1"/>
          <w:sz w:val="28"/>
          <w:szCs w:val="28"/>
        </w:rPr>
      </w:pPr>
      <w:r w:rsidRPr="003C1E4B">
        <w:rPr>
          <w:rFonts w:ascii="Arial" w:hAnsi="Arial" w:cs="Arial"/>
          <w:b/>
          <w:bCs/>
          <w:color w:val="4472C4" w:themeColor="accent1"/>
          <w:sz w:val="28"/>
          <w:szCs w:val="28"/>
        </w:rPr>
        <w:t>APPLICATIONS</w:t>
      </w:r>
    </w:p>
    <w:p w14:paraId="3178E797" w14:textId="3EEDEB8D" w:rsidR="00822B4A" w:rsidRPr="00814C83" w:rsidRDefault="00822B4A" w:rsidP="00814C83">
      <w:pPr>
        <w:spacing w:line="276" w:lineRule="auto"/>
        <w:ind w:left="680"/>
        <w:jc w:val="both"/>
        <w:rPr>
          <w:rFonts w:ascii="Arial" w:hAnsi="Arial" w:cs="Arial"/>
          <w:sz w:val="24"/>
          <w:szCs w:val="24"/>
        </w:rPr>
      </w:pPr>
      <w:r w:rsidRPr="00814C83">
        <w:rPr>
          <w:rFonts w:ascii="Arial" w:hAnsi="Arial" w:cs="Arial"/>
          <w:sz w:val="24"/>
          <w:szCs w:val="24"/>
        </w:rPr>
        <w:t>The project "Suicides in India Data Visualization using Tableau" has several applications that can contribute to various areas:</w:t>
      </w:r>
    </w:p>
    <w:p w14:paraId="2E996F99" w14:textId="2BCBA7B7" w:rsidR="00822B4A" w:rsidRPr="00814C83" w:rsidRDefault="00822B4A" w:rsidP="00814C83">
      <w:pPr>
        <w:pStyle w:val="ListParagraph"/>
        <w:numPr>
          <w:ilvl w:val="0"/>
          <w:numId w:val="15"/>
        </w:numPr>
        <w:spacing w:line="276" w:lineRule="auto"/>
        <w:jc w:val="both"/>
        <w:rPr>
          <w:rFonts w:ascii="Arial" w:hAnsi="Arial" w:cs="Arial"/>
          <w:sz w:val="24"/>
          <w:szCs w:val="24"/>
        </w:rPr>
      </w:pPr>
      <w:r w:rsidRPr="00814C83">
        <w:rPr>
          <w:rFonts w:ascii="Arial" w:hAnsi="Arial" w:cs="Arial"/>
          <w:b/>
          <w:bCs/>
          <w:sz w:val="24"/>
          <w:szCs w:val="24"/>
          <w:u w:val="single"/>
        </w:rPr>
        <w:t>Public Health Policy:</w:t>
      </w:r>
      <w:r w:rsidRPr="00814C83">
        <w:rPr>
          <w:rFonts w:ascii="Arial" w:hAnsi="Arial" w:cs="Arial"/>
          <w:sz w:val="24"/>
          <w:szCs w:val="24"/>
        </w:rPr>
        <w:t xml:space="preserve"> The visualizations can provide valuable insights into suicide trends, risk factors, and patterns in different regions of India. Policymakers can utilize this information to develop targeted suicide prevention strategies, allocate resources effectively, and monitor the impact of interventions.</w:t>
      </w:r>
    </w:p>
    <w:p w14:paraId="707CA7AB" w14:textId="197569A8" w:rsidR="00822B4A" w:rsidRPr="00814C83" w:rsidRDefault="00822B4A" w:rsidP="00814C83">
      <w:pPr>
        <w:pStyle w:val="ListParagraph"/>
        <w:numPr>
          <w:ilvl w:val="0"/>
          <w:numId w:val="15"/>
        </w:numPr>
        <w:spacing w:line="276" w:lineRule="auto"/>
        <w:jc w:val="both"/>
        <w:rPr>
          <w:rFonts w:ascii="Arial" w:hAnsi="Arial" w:cs="Arial"/>
          <w:sz w:val="24"/>
          <w:szCs w:val="24"/>
        </w:rPr>
      </w:pPr>
      <w:r w:rsidRPr="00814C83">
        <w:rPr>
          <w:rFonts w:ascii="Arial" w:hAnsi="Arial" w:cs="Arial"/>
          <w:b/>
          <w:bCs/>
          <w:sz w:val="24"/>
          <w:szCs w:val="24"/>
          <w:u w:val="single"/>
        </w:rPr>
        <w:t>Mental Health Awareness:</w:t>
      </w:r>
      <w:r w:rsidRPr="00814C83">
        <w:rPr>
          <w:rFonts w:ascii="Arial" w:hAnsi="Arial" w:cs="Arial"/>
          <w:sz w:val="24"/>
          <w:szCs w:val="24"/>
        </w:rPr>
        <w:t xml:space="preserve"> The visualizations can help raise awareness about mental health issues and suicide prevention. By presenting the </w:t>
      </w:r>
      <w:r w:rsidRPr="00814C83">
        <w:rPr>
          <w:rFonts w:ascii="Arial" w:hAnsi="Arial" w:cs="Arial"/>
          <w:sz w:val="24"/>
          <w:szCs w:val="24"/>
        </w:rPr>
        <w:lastRenderedPageBreak/>
        <w:t>data in a visually engaging and accessible manner, the project can contribute to reducing the stigma associated with mental health and encourage open discussions.</w:t>
      </w:r>
    </w:p>
    <w:p w14:paraId="24FD4D0F" w14:textId="35738540" w:rsidR="00822B4A" w:rsidRPr="00814C83" w:rsidRDefault="00822B4A" w:rsidP="00814C83">
      <w:pPr>
        <w:pStyle w:val="ListParagraph"/>
        <w:numPr>
          <w:ilvl w:val="0"/>
          <w:numId w:val="15"/>
        </w:numPr>
        <w:spacing w:line="276" w:lineRule="auto"/>
        <w:jc w:val="both"/>
        <w:rPr>
          <w:rFonts w:ascii="Arial" w:hAnsi="Arial" w:cs="Arial"/>
          <w:sz w:val="24"/>
          <w:szCs w:val="24"/>
        </w:rPr>
      </w:pPr>
      <w:r w:rsidRPr="00814C83">
        <w:rPr>
          <w:rFonts w:ascii="Arial" w:hAnsi="Arial" w:cs="Arial"/>
          <w:b/>
          <w:bCs/>
          <w:sz w:val="24"/>
          <w:szCs w:val="24"/>
          <w:u w:val="single"/>
        </w:rPr>
        <w:t>Research and Academia</w:t>
      </w:r>
      <w:r w:rsidRPr="00814C83">
        <w:rPr>
          <w:rFonts w:ascii="Arial" w:hAnsi="Arial" w:cs="Arial"/>
          <w:sz w:val="24"/>
          <w:szCs w:val="24"/>
        </w:rPr>
        <w:t>: Researchers and scholars can utilize the visualizations as a valuable resource for conducting further studies and analysis on suicide-related topics. The project can support evidence-based research, contribute to academic publications, and facilitate a deeper understanding of suicide dynamics in India.</w:t>
      </w:r>
    </w:p>
    <w:p w14:paraId="28D162ED" w14:textId="37B4FDA5" w:rsidR="00822B4A" w:rsidRPr="00814C83" w:rsidRDefault="00822B4A" w:rsidP="00814C83">
      <w:pPr>
        <w:pStyle w:val="ListParagraph"/>
        <w:numPr>
          <w:ilvl w:val="0"/>
          <w:numId w:val="15"/>
        </w:numPr>
        <w:spacing w:line="276" w:lineRule="auto"/>
        <w:jc w:val="both"/>
        <w:rPr>
          <w:rFonts w:ascii="Arial" w:hAnsi="Arial" w:cs="Arial"/>
          <w:sz w:val="24"/>
          <w:szCs w:val="24"/>
        </w:rPr>
      </w:pPr>
      <w:r w:rsidRPr="00814C83">
        <w:rPr>
          <w:rFonts w:ascii="Arial" w:hAnsi="Arial" w:cs="Arial"/>
          <w:b/>
          <w:bCs/>
          <w:sz w:val="24"/>
          <w:szCs w:val="24"/>
          <w:u w:val="single"/>
        </w:rPr>
        <w:t>Non-Profit Organizations:</w:t>
      </w:r>
      <w:r w:rsidRPr="00814C83">
        <w:rPr>
          <w:rFonts w:ascii="Arial" w:hAnsi="Arial" w:cs="Arial"/>
          <w:sz w:val="24"/>
          <w:szCs w:val="24"/>
        </w:rPr>
        <w:t xml:space="preserve"> NGOs and non-profit organizations working in the field of mental health and suicide prevention can leverage the visualizations to enhance their advocacy efforts, educational campaigns, and community outreach programs. The data-driven insights can help these organizations tailor their initiatives to address specific needs and challenges.</w:t>
      </w:r>
    </w:p>
    <w:p w14:paraId="64823B35" w14:textId="54400963" w:rsidR="00822B4A" w:rsidRPr="00814C83" w:rsidRDefault="00822B4A" w:rsidP="00814C83">
      <w:pPr>
        <w:pStyle w:val="ListParagraph"/>
        <w:numPr>
          <w:ilvl w:val="0"/>
          <w:numId w:val="15"/>
        </w:numPr>
        <w:spacing w:line="276" w:lineRule="auto"/>
        <w:jc w:val="both"/>
        <w:rPr>
          <w:rFonts w:ascii="Arial" w:hAnsi="Arial" w:cs="Arial"/>
          <w:sz w:val="24"/>
          <w:szCs w:val="24"/>
        </w:rPr>
      </w:pPr>
      <w:r w:rsidRPr="00814C83">
        <w:rPr>
          <w:rFonts w:ascii="Arial" w:hAnsi="Arial" w:cs="Arial"/>
          <w:b/>
          <w:bCs/>
          <w:sz w:val="24"/>
          <w:szCs w:val="24"/>
          <w:u w:val="single"/>
        </w:rPr>
        <w:t>Media and Journalism:</w:t>
      </w:r>
      <w:r w:rsidRPr="00814C83">
        <w:rPr>
          <w:rFonts w:ascii="Arial" w:hAnsi="Arial" w:cs="Arial"/>
          <w:sz w:val="24"/>
          <w:szCs w:val="24"/>
        </w:rPr>
        <w:t xml:space="preserve"> Journalists and media outlets can utilize the visualizations to create informative and impactful stories on suicide rates, trends, and underlying factors. The project can contribute to responsible reporting on suicide-related issues, promoting accurate information and raising public awareness.</w:t>
      </w:r>
    </w:p>
    <w:p w14:paraId="221B7C81" w14:textId="540E7901" w:rsidR="00822B4A" w:rsidRPr="00814C83" w:rsidRDefault="00822B4A" w:rsidP="00814C83">
      <w:pPr>
        <w:pStyle w:val="ListParagraph"/>
        <w:numPr>
          <w:ilvl w:val="0"/>
          <w:numId w:val="15"/>
        </w:numPr>
        <w:spacing w:line="276" w:lineRule="auto"/>
        <w:jc w:val="both"/>
        <w:rPr>
          <w:rFonts w:ascii="Arial" w:hAnsi="Arial" w:cs="Arial"/>
          <w:sz w:val="24"/>
          <w:szCs w:val="24"/>
        </w:rPr>
      </w:pPr>
      <w:r w:rsidRPr="00814C83">
        <w:rPr>
          <w:rFonts w:ascii="Arial" w:hAnsi="Arial" w:cs="Arial"/>
          <w:b/>
          <w:bCs/>
          <w:sz w:val="24"/>
          <w:szCs w:val="24"/>
          <w:u w:val="single"/>
        </w:rPr>
        <w:t>Education and Training:</w:t>
      </w:r>
      <w:r w:rsidRPr="00814C83">
        <w:rPr>
          <w:rFonts w:ascii="Arial" w:hAnsi="Arial" w:cs="Arial"/>
          <w:sz w:val="24"/>
          <w:szCs w:val="24"/>
        </w:rPr>
        <w:t xml:space="preserve"> The visualizations can be utilized in educational settings, such as universities, colleges, and training programs, to educate students and professionals about suicide prevention. The project can serve as a learning tool, facilitating discussions, and enhancing knowledge about the complexities surrounding suicide.</w:t>
      </w:r>
    </w:p>
    <w:p w14:paraId="5259E23C" w14:textId="4A4500E4" w:rsidR="00822B4A" w:rsidRPr="00814C83" w:rsidRDefault="00822B4A" w:rsidP="00814C83">
      <w:pPr>
        <w:pStyle w:val="ListParagraph"/>
        <w:numPr>
          <w:ilvl w:val="0"/>
          <w:numId w:val="15"/>
        </w:numPr>
        <w:spacing w:line="276" w:lineRule="auto"/>
        <w:jc w:val="both"/>
        <w:rPr>
          <w:rFonts w:ascii="Arial" w:hAnsi="Arial" w:cs="Arial"/>
          <w:sz w:val="24"/>
          <w:szCs w:val="24"/>
        </w:rPr>
      </w:pPr>
      <w:r w:rsidRPr="00814C83">
        <w:rPr>
          <w:rFonts w:ascii="Arial" w:hAnsi="Arial" w:cs="Arial"/>
          <w:b/>
          <w:bCs/>
          <w:sz w:val="24"/>
          <w:szCs w:val="24"/>
          <w:u w:val="single"/>
        </w:rPr>
        <w:t xml:space="preserve">Community Engagement: </w:t>
      </w:r>
      <w:r w:rsidRPr="00814C83">
        <w:rPr>
          <w:rFonts w:ascii="Arial" w:hAnsi="Arial" w:cs="Arial"/>
          <w:sz w:val="24"/>
          <w:szCs w:val="24"/>
        </w:rPr>
        <w:t>The visualizations can be shared with the general public through various channels, including social media, websites, and public exhibitions. This can foster community engagement, generate conversations, and encourage individuals to be proactive in addressing mental health issues and supporting suicide prevention efforts.</w:t>
      </w:r>
    </w:p>
    <w:p w14:paraId="008E5DDC" w14:textId="5B0EFAFF" w:rsidR="0038624C" w:rsidRDefault="00822B4A" w:rsidP="00814C83">
      <w:pPr>
        <w:spacing w:line="276" w:lineRule="auto"/>
        <w:ind w:left="680"/>
        <w:jc w:val="both"/>
        <w:rPr>
          <w:rFonts w:ascii="Arial" w:hAnsi="Arial" w:cs="Arial"/>
          <w:sz w:val="24"/>
          <w:szCs w:val="24"/>
        </w:rPr>
      </w:pPr>
      <w:r w:rsidRPr="00814C83">
        <w:rPr>
          <w:rFonts w:ascii="Arial" w:hAnsi="Arial" w:cs="Arial"/>
          <w:sz w:val="24"/>
          <w:szCs w:val="24"/>
        </w:rPr>
        <w:t>Overall, the project's applications extend across public health, mental health awareness, research, non-profit organizations, media, education, and community engagement. By presenting data in a visually compelling and accessible manner, the project can have a positive impact on suicide prevention strategies, mental health initiatives, and public discourse surrounding suicides in India.</w:t>
      </w:r>
    </w:p>
    <w:p w14:paraId="4F343132" w14:textId="77777777" w:rsidR="00216743" w:rsidRDefault="00216743" w:rsidP="00814C83">
      <w:pPr>
        <w:spacing w:line="276" w:lineRule="auto"/>
        <w:ind w:left="680"/>
        <w:jc w:val="both"/>
        <w:rPr>
          <w:rFonts w:ascii="Arial" w:hAnsi="Arial" w:cs="Arial"/>
          <w:sz w:val="24"/>
          <w:szCs w:val="24"/>
        </w:rPr>
      </w:pPr>
    </w:p>
    <w:p w14:paraId="3E82DF35" w14:textId="77777777" w:rsidR="00216743" w:rsidRDefault="00216743" w:rsidP="00814C83">
      <w:pPr>
        <w:spacing w:line="276" w:lineRule="auto"/>
        <w:ind w:left="680"/>
        <w:jc w:val="both"/>
        <w:rPr>
          <w:rFonts w:ascii="Arial" w:hAnsi="Arial" w:cs="Arial"/>
          <w:sz w:val="24"/>
          <w:szCs w:val="24"/>
        </w:rPr>
      </w:pPr>
    </w:p>
    <w:p w14:paraId="1B218C08" w14:textId="77777777" w:rsidR="00216743" w:rsidRPr="00814C83" w:rsidRDefault="00216743" w:rsidP="00814C83">
      <w:pPr>
        <w:spacing w:line="276" w:lineRule="auto"/>
        <w:ind w:left="680"/>
        <w:jc w:val="both"/>
        <w:rPr>
          <w:rFonts w:ascii="Arial" w:hAnsi="Arial" w:cs="Arial"/>
          <w:sz w:val="24"/>
          <w:szCs w:val="24"/>
        </w:rPr>
      </w:pPr>
    </w:p>
    <w:p w14:paraId="301D97E0" w14:textId="77777777" w:rsidR="0038624C" w:rsidRPr="00814C83" w:rsidRDefault="0038624C" w:rsidP="00814C83">
      <w:pPr>
        <w:spacing w:line="276" w:lineRule="auto"/>
        <w:ind w:left="680"/>
        <w:jc w:val="both"/>
        <w:rPr>
          <w:rFonts w:ascii="Arial" w:hAnsi="Arial" w:cs="Arial"/>
          <w:sz w:val="24"/>
          <w:szCs w:val="24"/>
        </w:rPr>
      </w:pPr>
    </w:p>
    <w:p w14:paraId="6AD6B641" w14:textId="5566F085" w:rsidR="00814C83" w:rsidRPr="00814C83" w:rsidRDefault="0038624C" w:rsidP="00814C83">
      <w:pPr>
        <w:pStyle w:val="ListParagraph"/>
        <w:numPr>
          <w:ilvl w:val="0"/>
          <w:numId w:val="10"/>
        </w:numPr>
        <w:spacing w:line="276" w:lineRule="auto"/>
        <w:jc w:val="both"/>
        <w:rPr>
          <w:rFonts w:ascii="Arial" w:hAnsi="Arial" w:cs="Arial"/>
          <w:b/>
          <w:bCs/>
          <w:color w:val="4472C4" w:themeColor="accent1"/>
          <w:sz w:val="28"/>
          <w:szCs w:val="28"/>
        </w:rPr>
      </w:pPr>
      <w:r w:rsidRPr="00814C83">
        <w:rPr>
          <w:rFonts w:ascii="Arial" w:hAnsi="Arial" w:cs="Arial"/>
          <w:b/>
          <w:bCs/>
          <w:color w:val="4472C4" w:themeColor="accent1"/>
          <w:sz w:val="28"/>
          <w:szCs w:val="28"/>
        </w:rPr>
        <w:lastRenderedPageBreak/>
        <w:t>CONCLUSION</w:t>
      </w:r>
    </w:p>
    <w:p w14:paraId="2C8D3E64" w14:textId="77777777" w:rsidR="0038624C" w:rsidRPr="00814C83" w:rsidRDefault="0038624C" w:rsidP="00814C83">
      <w:pPr>
        <w:spacing w:line="276" w:lineRule="auto"/>
        <w:ind w:left="680"/>
        <w:jc w:val="both"/>
        <w:rPr>
          <w:rFonts w:ascii="Arial" w:hAnsi="Arial" w:cs="Arial"/>
          <w:sz w:val="24"/>
          <w:szCs w:val="24"/>
        </w:rPr>
      </w:pPr>
      <w:r w:rsidRPr="00814C83">
        <w:rPr>
          <w:rFonts w:ascii="Arial" w:hAnsi="Arial" w:cs="Arial"/>
          <w:sz w:val="24"/>
          <w:szCs w:val="24"/>
        </w:rPr>
        <w:t>Finally, this project used Tableau to accomplish data visualisation, dashboard building, and narrative utilising the "Suicides in India" dataset accessible on Kaggle. The primary goal was to examine and gather knowledge on suicide trends in India from 2001 to 2012.The dataset was then imported into Tableau, which was used to investigate the data using different visualisations such bar charts, line charts, scatter plots, and maps.</w:t>
      </w:r>
    </w:p>
    <w:p w14:paraId="148F499F" w14:textId="29A5FE03" w:rsidR="0038624C" w:rsidRPr="00814C83" w:rsidRDefault="0038624C" w:rsidP="00814C83">
      <w:pPr>
        <w:spacing w:line="276" w:lineRule="auto"/>
        <w:ind w:left="680"/>
        <w:jc w:val="both"/>
        <w:rPr>
          <w:rFonts w:ascii="Arial" w:hAnsi="Arial" w:cs="Arial"/>
          <w:sz w:val="24"/>
          <w:szCs w:val="24"/>
        </w:rPr>
      </w:pPr>
      <w:r w:rsidRPr="00814C83">
        <w:rPr>
          <w:rFonts w:ascii="Arial" w:hAnsi="Arial" w:cs="Arial"/>
          <w:sz w:val="24"/>
          <w:szCs w:val="24"/>
        </w:rPr>
        <w:t>To give a thorough picture of the suicide data, interactive dashboards were made in Tableau based on the insights gleaned from the visualisations. Users may dive down into certain areas, times, demographics, and suicide causes using the dashboards' filters and interactive features.</w:t>
      </w:r>
    </w:p>
    <w:p w14:paraId="4A4B54FE" w14:textId="600E72C8" w:rsidR="0038624C" w:rsidRPr="00814C83" w:rsidRDefault="0038624C" w:rsidP="00814C83">
      <w:pPr>
        <w:spacing w:line="276" w:lineRule="auto"/>
        <w:ind w:left="680"/>
        <w:jc w:val="both"/>
        <w:rPr>
          <w:rFonts w:ascii="Arial" w:hAnsi="Arial" w:cs="Arial"/>
          <w:sz w:val="24"/>
          <w:szCs w:val="24"/>
        </w:rPr>
      </w:pPr>
      <w:r w:rsidRPr="00814C83">
        <w:rPr>
          <w:rFonts w:ascii="Arial" w:hAnsi="Arial" w:cs="Arial"/>
          <w:sz w:val="24"/>
          <w:szCs w:val="24"/>
        </w:rPr>
        <w:t>A web application was made using Flask and a Bootstrap framework to make the visualisations and dashboards available to a larger audience. The backend was a Flask application that processed user requests and produced the required Tableau dashboards and visualisations. The tool was subsequently made accessible for users to browse and interactively study the suicide data.</w:t>
      </w:r>
    </w:p>
    <w:p w14:paraId="380261AE" w14:textId="6C618F03" w:rsidR="00814C83" w:rsidRDefault="0038624C" w:rsidP="00081FD1">
      <w:pPr>
        <w:spacing w:line="276" w:lineRule="auto"/>
        <w:ind w:left="680"/>
        <w:jc w:val="both"/>
        <w:rPr>
          <w:rFonts w:ascii="Arial" w:hAnsi="Arial" w:cs="Arial"/>
          <w:sz w:val="24"/>
          <w:szCs w:val="24"/>
        </w:rPr>
      </w:pPr>
      <w:r w:rsidRPr="00814C83">
        <w:rPr>
          <w:rFonts w:ascii="Arial" w:hAnsi="Arial" w:cs="Arial"/>
          <w:sz w:val="24"/>
          <w:szCs w:val="24"/>
        </w:rPr>
        <w:t>Overall, this project successfully made use of the "Suicides in India" dataset, used Tableau to create dashboards and visualise data, and deployed a web application using Flask. Flask's web development framework and Tableau's analytical skills worked together to create a user experience that was both entertaining and educational. The project's findings help to a better understanding of this pressing issue by offering insightful information about suicide patterns in India.</w:t>
      </w:r>
    </w:p>
    <w:p w14:paraId="699663DE" w14:textId="77777777" w:rsidR="00814C83" w:rsidRDefault="00814C83" w:rsidP="00814C83">
      <w:pPr>
        <w:spacing w:line="276" w:lineRule="auto"/>
        <w:ind w:left="680"/>
        <w:jc w:val="both"/>
        <w:rPr>
          <w:rFonts w:ascii="Arial" w:hAnsi="Arial" w:cs="Arial"/>
          <w:sz w:val="24"/>
          <w:szCs w:val="24"/>
        </w:rPr>
      </w:pPr>
    </w:p>
    <w:p w14:paraId="5F2E543E" w14:textId="0564A186" w:rsidR="00814C83" w:rsidRDefault="00814C83" w:rsidP="00814C83">
      <w:pPr>
        <w:pStyle w:val="ListParagraph"/>
        <w:numPr>
          <w:ilvl w:val="0"/>
          <w:numId w:val="10"/>
        </w:numPr>
        <w:spacing w:line="276" w:lineRule="auto"/>
        <w:jc w:val="both"/>
        <w:rPr>
          <w:rFonts w:ascii="Arial" w:hAnsi="Arial" w:cs="Arial"/>
          <w:b/>
          <w:bCs/>
          <w:color w:val="4472C4" w:themeColor="accent1"/>
          <w:sz w:val="28"/>
          <w:szCs w:val="28"/>
        </w:rPr>
      </w:pPr>
      <w:r w:rsidRPr="00814C83">
        <w:rPr>
          <w:rFonts w:ascii="Arial" w:hAnsi="Arial" w:cs="Arial"/>
          <w:b/>
          <w:bCs/>
          <w:color w:val="4472C4" w:themeColor="accent1"/>
          <w:sz w:val="28"/>
          <w:szCs w:val="28"/>
        </w:rPr>
        <w:t>FUTURE SCOPE</w:t>
      </w:r>
    </w:p>
    <w:p w14:paraId="64DB33DE" w14:textId="352496F3" w:rsidR="003544DD" w:rsidRPr="00814C83" w:rsidRDefault="003544DD" w:rsidP="00814C83">
      <w:pPr>
        <w:spacing w:line="276" w:lineRule="auto"/>
        <w:ind w:left="680"/>
        <w:jc w:val="both"/>
        <w:rPr>
          <w:rFonts w:ascii="Arial" w:hAnsi="Arial" w:cs="Arial"/>
          <w:sz w:val="24"/>
          <w:szCs w:val="24"/>
        </w:rPr>
      </w:pPr>
      <w:r w:rsidRPr="00814C83">
        <w:rPr>
          <w:rFonts w:ascii="Arial" w:hAnsi="Arial" w:cs="Arial"/>
          <w:sz w:val="24"/>
          <w:szCs w:val="24"/>
        </w:rPr>
        <w:t>The project "Suicides in India Data Visualization using Tableau" holds significant potential for future advancements and expansions. Here are some potential areas of future scope for the project:</w:t>
      </w:r>
    </w:p>
    <w:p w14:paraId="69972A38" w14:textId="3E967347"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Real-time Data Updates</w:t>
      </w:r>
      <w:r w:rsidRPr="00814C83">
        <w:rPr>
          <w:rFonts w:ascii="Arial" w:hAnsi="Arial" w:cs="Arial"/>
          <w:sz w:val="24"/>
          <w:szCs w:val="24"/>
        </w:rPr>
        <w:t>: The project can be enhanced to incorporate real-time or regularly updated suicide data. This would allow for the visualization of the most current trends and patterns, enabling more timely interventions and decision-making.</w:t>
      </w:r>
    </w:p>
    <w:p w14:paraId="75EFC059" w14:textId="5D94C64B"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Predictive Analytics</w:t>
      </w:r>
      <w:r w:rsidRPr="00814C83">
        <w:rPr>
          <w:rFonts w:ascii="Arial" w:hAnsi="Arial" w:cs="Arial"/>
          <w:sz w:val="24"/>
          <w:szCs w:val="24"/>
        </w:rPr>
        <w:t>: By integrating predictive modeling techniques, the project can forecast future suicide rates based on historical data. Predictive analytics can help identify potential high-risk areas or population groups, enabling proactive prevention strategies.</w:t>
      </w:r>
    </w:p>
    <w:p w14:paraId="356EC336" w14:textId="716603F4"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Comparative Analysis</w:t>
      </w:r>
      <w:r w:rsidRPr="00814C83">
        <w:rPr>
          <w:rFonts w:ascii="Arial" w:hAnsi="Arial" w:cs="Arial"/>
          <w:sz w:val="24"/>
          <w:szCs w:val="24"/>
        </w:rPr>
        <w:t xml:space="preserve">: The project can be extended to include comparative analysis of suicide rates in India with other countries or regions. This would provide insights into the unique challenges faced by </w:t>
      </w:r>
      <w:r w:rsidRPr="00814C83">
        <w:rPr>
          <w:rFonts w:ascii="Arial" w:hAnsi="Arial" w:cs="Arial"/>
          <w:sz w:val="24"/>
          <w:szCs w:val="24"/>
        </w:rPr>
        <w:lastRenderedPageBreak/>
        <w:t>India and allow for cross-country comparisons to identify best practices and interventions.</w:t>
      </w:r>
    </w:p>
    <w:p w14:paraId="431231D3" w14:textId="6EA8BB13"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Socioeconomic Factors</w:t>
      </w:r>
      <w:r w:rsidRPr="00814C83">
        <w:rPr>
          <w:rFonts w:ascii="Arial" w:hAnsi="Arial" w:cs="Arial"/>
          <w:sz w:val="24"/>
          <w:szCs w:val="24"/>
        </w:rPr>
        <w:t>: Incorporating additional datasets that capture socioeconomic indicators, such as poverty rates, unemployment rates, and access to mental health services, can provide a more comprehensive understanding of the relationship between these factors and suicide rates.</w:t>
      </w:r>
    </w:p>
    <w:p w14:paraId="3A7B8539" w14:textId="5E2CDD2F"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Sentiment Analysis</w:t>
      </w:r>
      <w:r w:rsidRPr="00814C83">
        <w:rPr>
          <w:rFonts w:ascii="Arial" w:hAnsi="Arial" w:cs="Arial"/>
          <w:sz w:val="24"/>
          <w:szCs w:val="24"/>
        </w:rPr>
        <w:t>: Integrating natural language processing techniques, sentiment analysis, and social media data can help gauge public sentiment and attitudes towards mental health and suicide prevention. This can assist in identifying public perceptions, addressing misconceptions, and tailoring awareness campaigns.</w:t>
      </w:r>
    </w:p>
    <w:p w14:paraId="73CF25D7" w14:textId="29ECBF20"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Spatial Analysis</w:t>
      </w:r>
      <w:r w:rsidRPr="00814C83">
        <w:rPr>
          <w:rFonts w:ascii="Arial" w:hAnsi="Arial" w:cs="Arial"/>
          <w:sz w:val="24"/>
          <w:szCs w:val="24"/>
        </w:rPr>
        <w:t>: Geographic information system (GIS) mapping techniques can be integrated to visualize suicide rates geographically. This would enable the identification of hotspots, regional variations, and demographic disparities, leading to more targeted interventions and resource allocation.</w:t>
      </w:r>
    </w:p>
    <w:p w14:paraId="28D9414B" w14:textId="78D41239"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Longitudinal Analysis</w:t>
      </w:r>
      <w:r w:rsidRPr="00814C83">
        <w:rPr>
          <w:rFonts w:ascii="Arial" w:hAnsi="Arial" w:cs="Arial"/>
          <w:sz w:val="24"/>
          <w:szCs w:val="24"/>
        </w:rPr>
        <w:t>: Conducting longitudinal analysis by tracking suicide rates and associated factors over an extended period can provide insights into long-term trends, policy effectiveness, and the impact of interventions.</w:t>
      </w:r>
    </w:p>
    <w:p w14:paraId="7778FEF6" w14:textId="268B5BE2"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User Engagement and Interactivity</w:t>
      </w:r>
      <w:r w:rsidRPr="00814C83">
        <w:rPr>
          <w:rFonts w:ascii="Arial" w:hAnsi="Arial" w:cs="Arial"/>
          <w:sz w:val="24"/>
          <w:szCs w:val="24"/>
        </w:rPr>
        <w:t>: Enhancing the project's interactivity and user engagement features can enable users to customize and explore the visualizations based on their specific interests and research questions. This can empower users to uncover unique insights and contribute to the project's knowledge base.</w:t>
      </w:r>
    </w:p>
    <w:p w14:paraId="06096FFF" w14:textId="1A67C17C"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Collaboration and Data Sharing</w:t>
      </w:r>
      <w:r w:rsidRPr="00814C83">
        <w:rPr>
          <w:rFonts w:ascii="Arial" w:hAnsi="Arial" w:cs="Arial"/>
          <w:sz w:val="24"/>
          <w:szCs w:val="24"/>
        </w:rPr>
        <w:t>: The project can establish collaborations with mental health organizations, researchers, and policymakers to share findings, exchange knowledge, and foster a collective effort towards suicide prevention in India. This can lead to the development of a community-driven platform for data-driven decision-making.</w:t>
      </w:r>
    </w:p>
    <w:p w14:paraId="128A3D7C" w14:textId="2508DEE9" w:rsidR="003544DD" w:rsidRPr="00814C83" w:rsidRDefault="003544DD" w:rsidP="00814C83">
      <w:pPr>
        <w:pStyle w:val="ListParagraph"/>
        <w:numPr>
          <w:ilvl w:val="0"/>
          <w:numId w:val="13"/>
        </w:numPr>
        <w:spacing w:line="276" w:lineRule="auto"/>
        <w:jc w:val="both"/>
        <w:rPr>
          <w:rFonts w:ascii="Arial" w:hAnsi="Arial" w:cs="Arial"/>
          <w:sz w:val="24"/>
          <w:szCs w:val="24"/>
        </w:rPr>
      </w:pPr>
      <w:r w:rsidRPr="00814C83">
        <w:rPr>
          <w:rFonts w:ascii="Arial" w:hAnsi="Arial" w:cs="Arial"/>
          <w:b/>
          <w:bCs/>
          <w:sz w:val="24"/>
          <w:szCs w:val="24"/>
          <w:u w:val="single"/>
        </w:rPr>
        <w:t>Mobile App Development:</w:t>
      </w:r>
      <w:r w:rsidRPr="00814C83">
        <w:rPr>
          <w:rFonts w:ascii="Arial" w:hAnsi="Arial" w:cs="Arial"/>
          <w:sz w:val="24"/>
          <w:szCs w:val="24"/>
        </w:rPr>
        <w:t xml:space="preserve"> Building a mobile application that incorporates the Tableau visualizations can enhance accessibility and reach a broader audience. This would allow users to access and explore the visualizations on their smartphones, facilitating wider dissemination of information.</w:t>
      </w:r>
    </w:p>
    <w:p w14:paraId="71D4EA93" w14:textId="5C656F46" w:rsidR="003544DD" w:rsidRDefault="003544DD" w:rsidP="00814C83">
      <w:pPr>
        <w:spacing w:line="276" w:lineRule="auto"/>
        <w:ind w:left="680"/>
        <w:jc w:val="both"/>
        <w:rPr>
          <w:rFonts w:ascii="Arial" w:hAnsi="Arial" w:cs="Arial"/>
          <w:sz w:val="24"/>
          <w:szCs w:val="24"/>
        </w:rPr>
      </w:pPr>
      <w:r w:rsidRPr="00814C83">
        <w:rPr>
          <w:rFonts w:ascii="Arial" w:hAnsi="Arial" w:cs="Arial"/>
          <w:sz w:val="24"/>
          <w:szCs w:val="24"/>
        </w:rPr>
        <w:t>By exploring these future scope areas, the project can evolve into a dynamic and evolving platform that continues to contribute to suicide prevention efforts, inform policy-making, and promote mental well-being in India.</w:t>
      </w:r>
    </w:p>
    <w:p w14:paraId="692C9217" w14:textId="77777777" w:rsidR="00216743" w:rsidRDefault="00216743" w:rsidP="00814C83">
      <w:pPr>
        <w:spacing w:line="276" w:lineRule="auto"/>
        <w:ind w:left="680"/>
        <w:jc w:val="both"/>
        <w:rPr>
          <w:rFonts w:ascii="Arial" w:hAnsi="Arial" w:cs="Arial"/>
          <w:sz w:val="24"/>
          <w:szCs w:val="24"/>
        </w:rPr>
      </w:pPr>
    </w:p>
    <w:p w14:paraId="4627614B" w14:textId="77777777" w:rsidR="00216743" w:rsidRDefault="00216743" w:rsidP="00814C83">
      <w:pPr>
        <w:spacing w:line="276" w:lineRule="auto"/>
        <w:ind w:left="680"/>
        <w:jc w:val="both"/>
        <w:rPr>
          <w:rFonts w:ascii="Arial" w:hAnsi="Arial" w:cs="Arial"/>
          <w:sz w:val="24"/>
          <w:szCs w:val="24"/>
        </w:rPr>
      </w:pPr>
    </w:p>
    <w:p w14:paraId="5D3DD05A" w14:textId="77777777" w:rsidR="00216743" w:rsidRDefault="00216743" w:rsidP="00216743">
      <w:pPr>
        <w:pStyle w:val="ListParagraph"/>
        <w:numPr>
          <w:ilvl w:val="0"/>
          <w:numId w:val="10"/>
        </w:numPr>
        <w:spacing w:line="276" w:lineRule="auto"/>
        <w:jc w:val="both"/>
        <w:rPr>
          <w:rFonts w:ascii="Arial" w:hAnsi="Arial" w:cs="Arial"/>
          <w:b/>
          <w:bCs/>
          <w:color w:val="4472C4" w:themeColor="accent1"/>
          <w:sz w:val="28"/>
          <w:szCs w:val="28"/>
        </w:rPr>
      </w:pPr>
      <w:r>
        <w:rPr>
          <w:rFonts w:ascii="Arial" w:hAnsi="Arial" w:cs="Arial"/>
          <w:b/>
          <w:bCs/>
          <w:color w:val="4472C4" w:themeColor="accent1"/>
          <w:sz w:val="28"/>
          <w:szCs w:val="28"/>
        </w:rPr>
        <w:lastRenderedPageBreak/>
        <w:t>BIBILIOGRAPHY</w:t>
      </w:r>
    </w:p>
    <w:p w14:paraId="2064DDF4" w14:textId="0E89E2F5" w:rsidR="00295ACC" w:rsidRDefault="00295ACC" w:rsidP="00295ACC">
      <w:pPr>
        <w:pStyle w:val="ListParagraph"/>
        <w:spacing w:line="276" w:lineRule="auto"/>
        <w:ind w:left="643"/>
        <w:jc w:val="both"/>
        <w:rPr>
          <w:rFonts w:ascii="Arial" w:hAnsi="Arial" w:cs="Arial"/>
          <w:b/>
          <w:bCs/>
          <w:color w:val="4472C4" w:themeColor="accent1"/>
          <w:sz w:val="28"/>
          <w:szCs w:val="28"/>
        </w:rPr>
      </w:pPr>
      <w:r>
        <w:rPr>
          <w:rFonts w:ascii="Arial" w:hAnsi="Arial" w:cs="Arial"/>
          <w:b/>
          <w:bCs/>
          <w:color w:val="4472C4" w:themeColor="accent1"/>
          <w:sz w:val="28"/>
          <w:szCs w:val="28"/>
        </w:rPr>
        <w:t>References:</w:t>
      </w:r>
    </w:p>
    <w:p w14:paraId="278921BC" w14:textId="1F289EC7" w:rsidR="00295ACC" w:rsidRDefault="00000000" w:rsidP="00295ACC">
      <w:pPr>
        <w:pStyle w:val="ListParagraph"/>
        <w:numPr>
          <w:ilvl w:val="0"/>
          <w:numId w:val="18"/>
        </w:numPr>
        <w:spacing w:line="276" w:lineRule="auto"/>
        <w:jc w:val="both"/>
        <w:rPr>
          <w:rFonts w:ascii="Arial" w:hAnsi="Arial" w:cs="Arial"/>
          <w:sz w:val="28"/>
          <w:szCs w:val="28"/>
        </w:rPr>
      </w:pPr>
      <w:hyperlink r:id="rId8" w:history="1">
        <w:r w:rsidR="00295ACC" w:rsidRPr="00B40A93">
          <w:rPr>
            <w:rStyle w:val="Hyperlink"/>
            <w:rFonts w:ascii="Arial" w:hAnsi="Arial" w:cs="Arial"/>
            <w:sz w:val="28"/>
            <w:szCs w:val="28"/>
          </w:rPr>
          <w:t>https://www.kaggle.com/datasets/rajanand/suicides-in-india</w:t>
        </w:r>
      </w:hyperlink>
    </w:p>
    <w:p w14:paraId="0535974D" w14:textId="392F2E3A" w:rsidR="00295ACC" w:rsidRDefault="00000000" w:rsidP="00295ACC">
      <w:pPr>
        <w:pStyle w:val="ListParagraph"/>
        <w:numPr>
          <w:ilvl w:val="0"/>
          <w:numId w:val="18"/>
        </w:numPr>
        <w:spacing w:line="276" w:lineRule="auto"/>
        <w:jc w:val="both"/>
        <w:rPr>
          <w:rFonts w:ascii="Arial" w:hAnsi="Arial" w:cs="Arial"/>
          <w:sz w:val="28"/>
          <w:szCs w:val="28"/>
        </w:rPr>
      </w:pPr>
      <w:hyperlink r:id="rId9" w:history="1">
        <w:r w:rsidR="00780D3E" w:rsidRPr="00B40A93">
          <w:rPr>
            <w:rStyle w:val="Hyperlink"/>
            <w:rFonts w:ascii="Arial" w:hAnsi="Arial" w:cs="Arial"/>
            <w:sz w:val="28"/>
            <w:szCs w:val="28"/>
          </w:rPr>
          <w:t>https://ncrb.gov.in/sites/default/files/ADSI2021/adsi2021_Chapter-2-Suicides.pdf</w:t>
        </w:r>
      </w:hyperlink>
    </w:p>
    <w:p w14:paraId="3CB45F37" w14:textId="26E9174B" w:rsidR="00780D3E" w:rsidRDefault="00000000" w:rsidP="00295ACC">
      <w:pPr>
        <w:pStyle w:val="ListParagraph"/>
        <w:numPr>
          <w:ilvl w:val="0"/>
          <w:numId w:val="18"/>
        </w:numPr>
        <w:spacing w:line="276" w:lineRule="auto"/>
        <w:jc w:val="both"/>
        <w:rPr>
          <w:rFonts w:ascii="Arial" w:hAnsi="Arial" w:cs="Arial"/>
          <w:sz w:val="28"/>
          <w:szCs w:val="28"/>
        </w:rPr>
      </w:pPr>
      <w:hyperlink r:id="rId10" w:history="1">
        <w:r w:rsidR="00780D3E" w:rsidRPr="00B40A93">
          <w:rPr>
            <w:rStyle w:val="Hyperlink"/>
            <w:rFonts w:ascii="Arial" w:hAnsi="Arial" w:cs="Arial"/>
            <w:sz w:val="28"/>
            <w:szCs w:val="28"/>
          </w:rPr>
          <w:t>https://en.wikipedia.org/wiki/Suicide_in_India</w:t>
        </w:r>
      </w:hyperlink>
    </w:p>
    <w:p w14:paraId="600C386D" w14:textId="1E35DBFE" w:rsidR="00780D3E" w:rsidRDefault="00000000" w:rsidP="00295ACC">
      <w:pPr>
        <w:pStyle w:val="ListParagraph"/>
        <w:numPr>
          <w:ilvl w:val="0"/>
          <w:numId w:val="18"/>
        </w:numPr>
        <w:spacing w:line="276" w:lineRule="auto"/>
        <w:jc w:val="both"/>
        <w:rPr>
          <w:rFonts w:ascii="Arial" w:hAnsi="Arial" w:cs="Arial"/>
          <w:sz w:val="28"/>
          <w:szCs w:val="28"/>
        </w:rPr>
      </w:pPr>
      <w:hyperlink r:id="rId11" w:history="1">
        <w:r w:rsidR="00780D3E" w:rsidRPr="00B40A93">
          <w:rPr>
            <w:rStyle w:val="Hyperlink"/>
            <w:rFonts w:ascii="Arial" w:hAnsi="Arial" w:cs="Arial"/>
            <w:sz w:val="28"/>
            <w:szCs w:val="28"/>
          </w:rPr>
          <w:t>https://ncrb.gov.in/en/suicides-india-%E2%80%93-part-%E2%80%93-2-2001</w:t>
        </w:r>
      </w:hyperlink>
    </w:p>
    <w:p w14:paraId="233E2864" w14:textId="3E7E94F6" w:rsidR="00780D3E" w:rsidRDefault="00000000" w:rsidP="00295ACC">
      <w:pPr>
        <w:pStyle w:val="ListParagraph"/>
        <w:numPr>
          <w:ilvl w:val="0"/>
          <w:numId w:val="18"/>
        </w:numPr>
        <w:spacing w:line="276" w:lineRule="auto"/>
        <w:jc w:val="both"/>
        <w:rPr>
          <w:rFonts w:ascii="Arial" w:hAnsi="Arial" w:cs="Arial"/>
          <w:sz w:val="28"/>
          <w:szCs w:val="28"/>
        </w:rPr>
      </w:pPr>
      <w:hyperlink r:id="rId12" w:history="1">
        <w:r w:rsidR="00780D3E" w:rsidRPr="00B40A93">
          <w:rPr>
            <w:rStyle w:val="Hyperlink"/>
            <w:rFonts w:ascii="Arial" w:hAnsi="Arial" w:cs="Arial"/>
            <w:sz w:val="28"/>
            <w:szCs w:val="28"/>
          </w:rPr>
          <w:t>https://www.ncbi.nlm.nih.gov/pmc/articles/PMC4120287/</w:t>
        </w:r>
      </w:hyperlink>
    </w:p>
    <w:p w14:paraId="369B5C6C" w14:textId="77777777" w:rsidR="00780D3E" w:rsidRPr="00780D3E" w:rsidRDefault="00780D3E" w:rsidP="00780D3E">
      <w:pPr>
        <w:spacing w:line="276" w:lineRule="auto"/>
        <w:ind w:left="720"/>
        <w:jc w:val="both"/>
        <w:rPr>
          <w:rFonts w:ascii="Arial" w:hAnsi="Arial" w:cs="Arial"/>
          <w:sz w:val="28"/>
          <w:szCs w:val="28"/>
        </w:rPr>
      </w:pPr>
    </w:p>
    <w:p w14:paraId="3E95189E" w14:textId="1B77B6BA" w:rsidR="00780D3E" w:rsidRDefault="00780D3E" w:rsidP="00780D3E">
      <w:pPr>
        <w:pStyle w:val="ListParagraph"/>
        <w:spacing w:line="276" w:lineRule="auto"/>
        <w:ind w:left="643"/>
        <w:jc w:val="both"/>
        <w:rPr>
          <w:rFonts w:ascii="Arial" w:hAnsi="Arial" w:cs="Arial"/>
          <w:b/>
          <w:bCs/>
          <w:color w:val="4472C4" w:themeColor="accent1"/>
          <w:sz w:val="28"/>
          <w:szCs w:val="28"/>
        </w:rPr>
      </w:pPr>
      <w:r w:rsidRPr="00780D3E">
        <w:rPr>
          <w:rFonts w:ascii="Arial" w:hAnsi="Arial" w:cs="Arial"/>
          <w:b/>
          <w:bCs/>
          <w:color w:val="4472C4" w:themeColor="accent1"/>
          <w:sz w:val="28"/>
          <w:szCs w:val="28"/>
        </w:rPr>
        <w:t xml:space="preserve">APPENDIX </w:t>
      </w:r>
      <w:r>
        <w:rPr>
          <w:rFonts w:ascii="Arial" w:hAnsi="Arial" w:cs="Arial"/>
          <w:b/>
          <w:bCs/>
          <w:color w:val="4472C4" w:themeColor="accent1"/>
          <w:sz w:val="28"/>
          <w:szCs w:val="28"/>
        </w:rPr>
        <w:br/>
      </w:r>
      <w:r w:rsidRPr="00780D3E">
        <w:rPr>
          <w:rFonts w:ascii="Arial" w:hAnsi="Arial" w:cs="Arial"/>
          <w:b/>
          <w:bCs/>
          <w:color w:val="4472C4" w:themeColor="accent1"/>
          <w:sz w:val="28"/>
          <w:szCs w:val="28"/>
        </w:rPr>
        <w:t>A. Source Code</w:t>
      </w:r>
    </w:p>
    <w:p w14:paraId="5E2A1583" w14:textId="77777777" w:rsidR="00780D3E" w:rsidRDefault="00780D3E" w:rsidP="00780D3E">
      <w:pPr>
        <w:pStyle w:val="ListParagraph"/>
        <w:spacing w:line="276" w:lineRule="auto"/>
        <w:ind w:left="643"/>
        <w:jc w:val="both"/>
        <w:rPr>
          <w:rFonts w:ascii="Arial" w:hAnsi="Arial" w:cs="Arial"/>
          <w:b/>
          <w:bCs/>
          <w:color w:val="4472C4" w:themeColor="accent1"/>
          <w:sz w:val="28"/>
          <w:szCs w:val="28"/>
        </w:rPr>
      </w:pPr>
    </w:p>
    <w:p w14:paraId="710A653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DOCTYPE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html</w:t>
      </w:r>
      <w:r w:rsidRPr="00515E9C">
        <w:rPr>
          <w:rFonts w:ascii="Consolas" w:eastAsia="Times New Roman" w:hAnsi="Consolas" w:cs="Times New Roman"/>
          <w:color w:val="808080"/>
          <w:kern w:val="0"/>
          <w:sz w:val="21"/>
          <w:szCs w:val="21"/>
          <w:lang w:eastAsia="en-IN" w:bidi="ar-SA"/>
          <w14:ligatures w14:val="none"/>
        </w:rPr>
        <w:t>&gt;</w:t>
      </w:r>
    </w:p>
    <w:p w14:paraId="36D9506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html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lang</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"en"</w:t>
      </w:r>
      <w:r w:rsidRPr="00515E9C">
        <w:rPr>
          <w:rFonts w:ascii="Consolas" w:eastAsia="Times New Roman" w:hAnsi="Consolas" w:cs="Times New Roman"/>
          <w:color w:val="808080"/>
          <w:kern w:val="0"/>
          <w:sz w:val="21"/>
          <w:szCs w:val="21"/>
          <w:lang w:eastAsia="en-IN" w:bidi="ar-SA"/>
          <w14:ligatures w14:val="none"/>
        </w:rPr>
        <w:t>&gt;</w:t>
      </w:r>
    </w:p>
    <w:p w14:paraId="49EEA1C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head</w:t>
      </w:r>
      <w:r w:rsidRPr="00515E9C">
        <w:rPr>
          <w:rFonts w:ascii="Consolas" w:eastAsia="Times New Roman" w:hAnsi="Consolas" w:cs="Times New Roman"/>
          <w:color w:val="808080"/>
          <w:kern w:val="0"/>
          <w:sz w:val="21"/>
          <w:szCs w:val="21"/>
          <w:lang w:eastAsia="en-IN" w:bidi="ar-SA"/>
          <w14:ligatures w14:val="none"/>
        </w:rPr>
        <w:t>&gt;</w:t>
      </w:r>
    </w:p>
    <w:p w14:paraId="62C18D7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meta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charset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"utf-8"</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365CC1D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meta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"viewport"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content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"width=device-width, initial-scale=1, shrink-to-fit=no"</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1F85CE2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meta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"description"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content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B4318C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meta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"author"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content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081A0C8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title</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Data Analytics Project</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title</w:t>
      </w:r>
      <w:r w:rsidRPr="00515E9C">
        <w:rPr>
          <w:rFonts w:ascii="Consolas" w:eastAsia="Times New Roman" w:hAnsi="Consolas" w:cs="Times New Roman"/>
          <w:color w:val="808080"/>
          <w:kern w:val="0"/>
          <w:sz w:val="21"/>
          <w:szCs w:val="21"/>
          <w:lang w:eastAsia="en-IN" w:bidi="ar-SA"/>
          <w14:ligatures w14:val="none"/>
        </w:rPr>
        <w:t>&gt;</w:t>
      </w:r>
    </w:p>
    <w:p w14:paraId="6A5FF55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Favicon--&gt;</w:t>
      </w:r>
    </w:p>
    <w:p w14:paraId="7E547B1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rel</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"icon"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type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"image/x-icon"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"/static/assets/favicon.ico"</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0A04570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Bootstrap Icons--&gt;</w:t>
      </w:r>
    </w:p>
    <w:p w14:paraId="638AE69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"https://cdn.jsdelivr.net/npm/bootstrap-icons@1.5.0/font/bootstrap-icons.css"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rel</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"stylesheet"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2BCA97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Google fonts--&gt;</w:t>
      </w:r>
    </w:p>
    <w:p w14:paraId="7ABDEAB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"https://fonts.googleapis.com/css?family=Merriweather+Sans:400,700"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rel</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"stylesheet"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2E20F9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"https://fonts.googleapis.com/css?family=Merriweather:400,300,300italic,400italic,700,700italic"</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rel</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"stylesheet"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type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"text/css"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157D458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SimpleLightbox plugin CSS--&gt;</w:t>
      </w:r>
    </w:p>
    <w:p w14:paraId="01E07FC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"https://cdnjs.cloudflare.com/ajax/libs/SimpleLightbox/2.1.0/simpleLightbox.min.css"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rel</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"stylesheet"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1C925F7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Core theme CSS (includes Bootstrap)--&gt;</w:t>
      </w:r>
    </w:p>
    <w:p w14:paraId="36661DB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"https://cdn.jsdelivr.net/npm/bootstrap@5.3.0/dist/css/bootstrap.min.css"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rel</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"stylesheet"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integrity</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"sha384-</w:t>
      </w:r>
      <w:r w:rsidRPr="00515E9C">
        <w:rPr>
          <w:rFonts w:ascii="Consolas" w:eastAsia="Times New Roman" w:hAnsi="Consolas" w:cs="Times New Roman"/>
          <w:color w:val="CE9178"/>
          <w:kern w:val="0"/>
          <w:sz w:val="21"/>
          <w:szCs w:val="21"/>
          <w:lang w:eastAsia="en-IN" w:bidi="ar-SA"/>
          <w14:ligatures w14:val="none"/>
        </w:rPr>
        <w:lastRenderedPageBreak/>
        <w:t>9ndCyUaIbzAi2FUVXJi0CjmCapSmO7SnpJef0486qhLnuZ2cdeRhO02iuK6FUUVM"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crossorigin</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"anonymous"</w:t>
      </w:r>
      <w:r w:rsidRPr="00515E9C">
        <w:rPr>
          <w:rFonts w:ascii="Consolas" w:eastAsia="Times New Roman" w:hAnsi="Consolas" w:cs="Times New Roman"/>
          <w:color w:val="808080"/>
          <w:kern w:val="0"/>
          <w:sz w:val="21"/>
          <w:szCs w:val="21"/>
          <w:lang w:eastAsia="en-IN" w:bidi="ar-SA"/>
          <w14:ligatures w14:val="none"/>
        </w:rPr>
        <w:t>&gt;</w:t>
      </w:r>
    </w:p>
    <w:p w14:paraId="068F0E7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"/static/css/styles.css"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rel</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"stylesheet"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392B817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head</w:t>
      </w:r>
      <w:r w:rsidRPr="00515E9C">
        <w:rPr>
          <w:rFonts w:ascii="Consolas" w:eastAsia="Times New Roman" w:hAnsi="Consolas" w:cs="Times New Roman"/>
          <w:color w:val="808080"/>
          <w:kern w:val="0"/>
          <w:sz w:val="21"/>
          <w:szCs w:val="21"/>
          <w:lang w:eastAsia="en-IN" w:bidi="ar-SA"/>
          <w14:ligatures w14:val="none"/>
        </w:rPr>
        <w:t>&gt;</w:t>
      </w:r>
    </w:p>
    <w:p w14:paraId="5511901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body</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"page-top"</w:t>
      </w:r>
      <w:r w:rsidRPr="00515E9C">
        <w:rPr>
          <w:rFonts w:ascii="Consolas" w:eastAsia="Times New Roman" w:hAnsi="Consolas" w:cs="Times New Roman"/>
          <w:color w:val="808080"/>
          <w:kern w:val="0"/>
          <w:sz w:val="21"/>
          <w:szCs w:val="21"/>
          <w:lang w:eastAsia="en-IN" w:bidi="ar-SA"/>
          <w14:ligatures w14:val="none"/>
        </w:rPr>
        <w:t>&gt;</w:t>
      </w:r>
    </w:p>
    <w:p w14:paraId="1DD1732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Navigation--&gt;</w:t>
      </w:r>
    </w:p>
    <w:p w14:paraId="073AC2B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nav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 navbar-expand-lg navbar-light fixed-top py-3"</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"mainNav"</w:t>
      </w:r>
      <w:r w:rsidRPr="00515E9C">
        <w:rPr>
          <w:rFonts w:ascii="Consolas" w:eastAsia="Times New Roman" w:hAnsi="Consolas" w:cs="Times New Roman"/>
          <w:color w:val="808080"/>
          <w:kern w:val="0"/>
          <w:sz w:val="21"/>
          <w:szCs w:val="21"/>
          <w:lang w:eastAsia="en-IN" w:bidi="ar-SA"/>
          <w14:ligatures w14:val="none"/>
        </w:rPr>
        <w:t>&gt;</w:t>
      </w:r>
    </w:p>
    <w:p w14:paraId="744C6E0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"container px-4 px-lg-5"</w:t>
      </w:r>
      <w:r w:rsidRPr="00515E9C">
        <w:rPr>
          <w:rFonts w:ascii="Consolas" w:eastAsia="Times New Roman" w:hAnsi="Consolas" w:cs="Times New Roman"/>
          <w:color w:val="808080"/>
          <w:kern w:val="0"/>
          <w:sz w:val="21"/>
          <w:szCs w:val="21"/>
          <w:lang w:eastAsia="en-IN" w:bidi="ar-SA"/>
          <w14:ligatures w14:val="none"/>
        </w:rPr>
        <w:t>&gt;</w:t>
      </w:r>
    </w:p>
    <w:p w14:paraId="3326A97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"navbar-brand"</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"#page-top"</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b</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Suicides In India</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b</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w:t>
      </w:r>
    </w:p>
    <w:p w14:paraId="6D3FEB4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button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"navbar-toggler navbar-toggler-right"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type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"button"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data-bs-toggle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"collapse"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data-bs-target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"#navbarResponsive"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aria-controls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"navbarResponsive"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aria-expanded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"false"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aria-label</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"Toggle navigation"</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span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"navbar-toggler-icon"</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span</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button</w:t>
      </w:r>
      <w:r w:rsidRPr="00515E9C">
        <w:rPr>
          <w:rFonts w:ascii="Consolas" w:eastAsia="Times New Roman" w:hAnsi="Consolas" w:cs="Times New Roman"/>
          <w:color w:val="808080"/>
          <w:kern w:val="0"/>
          <w:sz w:val="21"/>
          <w:szCs w:val="21"/>
          <w:lang w:eastAsia="en-IN" w:bidi="ar-SA"/>
          <w14:ligatures w14:val="none"/>
        </w:rPr>
        <w:t>&gt;</w:t>
      </w:r>
    </w:p>
    <w:p w14:paraId="48330E9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"collapse navbar-collapse"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"navbarResponsive"</w:t>
      </w:r>
      <w:r w:rsidRPr="00515E9C">
        <w:rPr>
          <w:rFonts w:ascii="Consolas" w:eastAsia="Times New Roman" w:hAnsi="Consolas" w:cs="Times New Roman"/>
          <w:color w:val="808080"/>
          <w:kern w:val="0"/>
          <w:sz w:val="21"/>
          <w:szCs w:val="21"/>
          <w:lang w:eastAsia="en-IN" w:bidi="ar-SA"/>
          <w14:ligatures w14:val="none"/>
        </w:rPr>
        <w:t>&gt;</w:t>
      </w:r>
    </w:p>
    <w:p w14:paraId="69C294A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"navbar-nav ms-auto my-2 my-lg-0"</w:t>
      </w:r>
      <w:r w:rsidRPr="00515E9C">
        <w:rPr>
          <w:rFonts w:ascii="Consolas" w:eastAsia="Times New Roman" w:hAnsi="Consolas" w:cs="Times New Roman"/>
          <w:color w:val="808080"/>
          <w:kern w:val="0"/>
          <w:sz w:val="21"/>
          <w:szCs w:val="21"/>
          <w:lang w:eastAsia="en-IN" w:bidi="ar-SA"/>
          <w14:ligatures w14:val="none"/>
        </w:rPr>
        <w:t>&gt;</w:t>
      </w:r>
    </w:p>
    <w:p w14:paraId="68CD016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"#about"</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About</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1BBB1A7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"#dashboard"</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Dashboard</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73F234F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"nav-item dropdown"</w:t>
      </w:r>
      <w:r w:rsidRPr="00515E9C">
        <w:rPr>
          <w:rFonts w:ascii="Consolas" w:eastAsia="Times New Roman" w:hAnsi="Consolas" w:cs="Times New Roman"/>
          <w:color w:val="808080"/>
          <w:kern w:val="0"/>
          <w:sz w:val="21"/>
          <w:szCs w:val="21"/>
          <w:lang w:eastAsia="en-IN" w:bidi="ar-SA"/>
          <w14:ligatures w14:val="none"/>
        </w:rPr>
        <w:t>&gt;</w:t>
      </w:r>
    </w:p>
    <w:p w14:paraId="2DE6F8B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"nav-link dropdown-toggle"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"navbarDropdownBlog"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role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"button"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data-bs-toggle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"dropdown"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aria-expanded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"false"</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Story</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w:t>
      </w:r>
    </w:p>
    <w:p w14:paraId="10E0709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"dropdown-menu dropdown-menu-end"</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aria-labelledby</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"navbarDropdownBlog"</w:t>
      </w:r>
      <w:r w:rsidRPr="00515E9C">
        <w:rPr>
          <w:rFonts w:ascii="Consolas" w:eastAsia="Times New Roman" w:hAnsi="Consolas" w:cs="Times New Roman"/>
          <w:color w:val="808080"/>
          <w:kern w:val="0"/>
          <w:sz w:val="21"/>
          <w:szCs w:val="21"/>
          <w:lang w:eastAsia="en-IN" w:bidi="ar-SA"/>
          <w14:ligatures w14:val="none"/>
        </w:rPr>
        <w:t>&gt;</w:t>
      </w:r>
    </w:p>
    <w:p w14:paraId="0D4CA1E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"dropdown-item"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"#story1"</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Story1</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4FEC129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"dropdown-item"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"#story2"</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Story2</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2E9194A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"dropdown-item"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"#story3"</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Story3</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220193A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808080"/>
          <w:kern w:val="0"/>
          <w:sz w:val="21"/>
          <w:szCs w:val="21"/>
          <w:lang w:eastAsia="en-IN" w:bidi="ar-SA"/>
          <w14:ligatures w14:val="none"/>
        </w:rPr>
        <w:t>&gt;</w:t>
      </w:r>
    </w:p>
    <w:p w14:paraId="318B441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46C003F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"nav-link"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"#team"</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Team members</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4F64095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808080"/>
          <w:kern w:val="0"/>
          <w:sz w:val="21"/>
          <w:szCs w:val="21"/>
          <w:lang w:eastAsia="en-IN" w:bidi="ar-SA"/>
          <w14:ligatures w14:val="none"/>
        </w:rPr>
        <w:t>&gt;</w:t>
      </w:r>
    </w:p>
    <w:p w14:paraId="4BC84CA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5E31F6B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3DD2A5F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nav</w:t>
      </w:r>
      <w:r w:rsidRPr="00515E9C">
        <w:rPr>
          <w:rFonts w:ascii="Consolas" w:eastAsia="Times New Roman" w:hAnsi="Consolas" w:cs="Times New Roman"/>
          <w:color w:val="808080"/>
          <w:kern w:val="0"/>
          <w:sz w:val="21"/>
          <w:szCs w:val="21"/>
          <w:lang w:eastAsia="en-IN" w:bidi="ar-SA"/>
          <w14:ligatures w14:val="none"/>
        </w:rPr>
        <w:t>&gt;</w:t>
      </w:r>
    </w:p>
    <w:p w14:paraId="5535EC9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Masthead--&gt;</w:t>
      </w:r>
    </w:p>
    <w:p w14:paraId="10C334D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header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"masthead"</w:t>
      </w:r>
      <w:r w:rsidRPr="00515E9C">
        <w:rPr>
          <w:rFonts w:ascii="Consolas" w:eastAsia="Times New Roman" w:hAnsi="Consolas" w:cs="Times New Roman"/>
          <w:color w:val="808080"/>
          <w:kern w:val="0"/>
          <w:sz w:val="21"/>
          <w:szCs w:val="21"/>
          <w:lang w:eastAsia="en-IN" w:bidi="ar-SA"/>
          <w14:ligatures w14:val="none"/>
        </w:rPr>
        <w:t>&gt;</w:t>
      </w:r>
    </w:p>
    <w:p w14:paraId="2BCF65A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"container px-4 px-lg-5 h-100"</w:t>
      </w:r>
      <w:r w:rsidRPr="00515E9C">
        <w:rPr>
          <w:rFonts w:ascii="Consolas" w:eastAsia="Times New Roman" w:hAnsi="Consolas" w:cs="Times New Roman"/>
          <w:color w:val="808080"/>
          <w:kern w:val="0"/>
          <w:sz w:val="21"/>
          <w:szCs w:val="21"/>
          <w:lang w:eastAsia="en-IN" w:bidi="ar-SA"/>
          <w14:ligatures w14:val="none"/>
        </w:rPr>
        <w:t>&gt;</w:t>
      </w:r>
    </w:p>
    <w:p w14:paraId="4E7BF5C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"row gx-4 gx-lg-5 h-100 align-items-center justify-content-center text-center"</w:t>
      </w:r>
      <w:r w:rsidRPr="00515E9C">
        <w:rPr>
          <w:rFonts w:ascii="Consolas" w:eastAsia="Times New Roman" w:hAnsi="Consolas" w:cs="Times New Roman"/>
          <w:color w:val="808080"/>
          <w:kern w:val="0"/>
          <w:sz w:val="21"/>
          <w:szCs w:val="21"/>
          <w:lang w:eastAsia="en-IN" w:bidi="ar-SA"/>
          <w14:ligatures w14:val="none"/>
        </w:rPr>
        <w:t>&gt;</w:t>
      </w:r>
    </w:p>
    <w:p w14:paraId="04900CD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"col-lg-8 align-self-end"</w:t>
      </w:r>
      <w:r w:rsidRPr="00515E9C">
        <w:rPr>
          <w:rFonts w:ascii="Consolas" w:eastAsia="Times New Roman" w:hAnsi="Consolas" w:cs="Times New Roman"/>
          <w:color w:val="808080"/>
          <w:kern w:val="0"/>
          <w:sz w:val="21"/>
          <w:szCs w:val="21"/>
          <w:lang w:eastAsia="en-IN" w:bidi="ar-SA"/>
          <w14:ligatures w14:val="none"/>
        </w:rPr>
        <w:t>&gt;</w:t>
      </w:r>
    </w:p>
    <w:p w14:paraId="254A37A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lastRenderedPageBreak/>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h1</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"text-white font-weight-bold"</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Suicides In India Visualizations Using Tableau</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h1</w:t>
      </w:r>
      <w:r w:rsidRPr="00515E9C">
        <w:rPr>
          <w:rFonts w:ascii="Consolas" w:eastAsia="Times New Roman" w:hAnsi="Consolas" w:cs="Times New Roman"/>
          <w:color w:val="808080"/>
          <w:kern w:val="0"/>
          <w:sz w:val="21"/>
          <w:szCs w:val="21"/>
          <w:lang w:eastAsia="en-IN" w:bidi="ar-SA"/>
          <w14:ligatures w14:val="none"/>
        </w:rPr>
        <w:t>&gt;</w:t>
      </w:r>
    </w:p>
    <w:p w14:paraId="2B45D27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"divider"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30A70B8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1372D32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"col-lg-8 align-self-baseline"</w:t>
      </w:r>
      <w:r w:rsidRPr="00515E9C">
        <w:rPr>
          <w:rFonts w:ascii="Consolas" w:eastAsia="Times New Roman" w:hAnsi="Consolas" w:cs="Times New Roman"/>
          <w:color w:val="808080"/>
          <w:kern w:val="0"/>
          <w:sz w:val="21"/>
          <w:szCs w:val="21"/>
          <w:lang w:eastAsia="en-IN" w:bidi="ar-SA"/>
          <w14:ligatures w14:val="none"/>
        </w:rPr>
        <w:t>&gt;</w:t>
      </w:r>
    </w:p>
    <w:p w14:paraId="371C2C9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"text-white-75 mb-5"</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This project utilizes Tableau to create visualizations that present insights on suicides in India, facilitating a better understanding of the data.</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w:t>
      </w:r>
      <w:r w:rsidRPr="00515E9C">
        <w:rPr>
          <w:rFonts w:ascii="Consolas" w:eastAsia="Times New Roman" w:hAnsi="Consolas" w:cs="Times New Roman"/>
          <w:color w:val="808080"/>
          <w:kern w:val="0"/>
          <w:sz w:val="21"/>
          <w:szCs w:val="21"/>
          <w:lang w:eastAsia="en-IN" w:bidi="ar-SA"/>
          <w14:ligatures w14:val="none"/>
        </w:rPr>
        <w:t>&gt;</w:t>
      </w:r>
    </w:p>
    <w:p w14:paraId="4EE8062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"btn btn-primary btn-xl"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"#about"</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Find Out More</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w:t>
      </w:r>
    </w:p>
    <w:p w14:paraId="364204A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1DBA454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0DFF916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2078E3A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header</w:t>
      </w:r>
      <w:r w:rsidRPr="00515E9C">
        <w:rPr>
          <w:rFonts w:ascii="Consolas" w:eastAsia="Times New Roman" w:hAnsi="Consolas" w:cs="Times New Roman"/>
          <w:color w:val="808080"/>
          <w:kern w:val="0"/>
          <w:sz w:val="21"/>
          <w:szCs w:val="21"/>
          <w:lang w:eastAsia="en-IN" w:bidi="ar-SA"/>
          <w14:ligatures w14:val="none"/>
        </w:rPr>
        <w:t>&gt;</w:t>
      </w:r>
    </w:p>
    <w:p w14:paraId="58C20DA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About--&gt;</w:t>
      </w:r>
    </w:p>
    <w:p w14:paraId="2791A76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"page-section bg-primary"</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"about"</w:t>
      </w:r>
      <w:r w:rsidRPr="00515E9C">
        <w:rPr>
          <w:rFonts w:ascii="Consolas" w:eastAsia="Times New Roman" w:hAnsi="Consolas" w:cs="Times New Roman"/>
          <w:color w:val="808080"/>
          <w:kern w:val="0"/>
          <w:sz w:val="21"/>
          <w:szCs w:val="21"/>
          <w:lang w:eastAsia="en-IN" w:bidi="ar-SA"/>
          <w14:ligatures w14:val="none"/>
        </w:rPr>
        <w:t>&gt;</w:t>
      </w:r>
    </w:p>
    <w:p w14:paraId="19D063C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"container px-4 px-lg-5"</w:t>
      </w:r>
      <w:r w:rsidRPr="00515E9C">
        <w:rPr>
          <w:rFonts w:ascii="Consolas" w:eastAsia="Times New Roman" w:hAnsi="Consolas" w:cs="Times New Roman"/>
          <w:color w:val="808080"/>
          <w:kern w:val="0"/>
          <w:sz w:val="21"/>
          <w:szCs w:val="21"/>
          <w:lang w:eastAsia="en-IN" w:bidi="ar-SA"/>
          <w14:ligatures w14:val="none"/>
        </w:rPr>
        <w:t>&gt;</w:t>
      </w:r>
    </w:p>
    <w:p w14:paraId="6A8F993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"row gx-4 gx-lg-5 justify-content-center"</w:t>
      </w:r>
      <w:r w:rsidRPr="00515E9C">
        <w:rPr>
          <w:rFonts w:ascii="Consolas" w:eastAsia="Times New Roman" w:hAnsi="Consolas" w:cs="Times New Roman"/>
          <w:color w:val="808080"/>
          <w:kern w:val="0"/>
          <w:sz w:val="21"/>
          <w:szCs w:val="21"/>
          <w:lang w:eastAsia="en-IN" w:bidi="ar-SA"/>
          <w14:ligatures w14:val="none"/>
        </w:rPr>
        <w:t>&gt;</w:t>
      </w:r>
    </w:p>
    <w:p w14:paraId="21F58C0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"col-lg-8 text-center"</w:t>
      </w:r>
      <w:r w:rsidRPr="00515E9C">
        <w:rPr>
          <w:rFonts w:ascii="Consolas" w:eastAsia="Times New Roman" w:hAnsi="Consolas" w:cs="Times New Roman"/>
          <w:color w:val="808080"/>
          <w:kern w:val="0"/>
          <w:sz w:val="21"/>
          <w:szCs w:val="21"/>
          <w:lang w:eastAsia="en-IN" w:bidi="ar-SA"/>
          <w14:ligatures w14:val="none"/>
        </w:rPr>
        <w:t>&gt;</w:t>
      </w:r>
    </w:p>
    <w:p w14:paraId="6408BE9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"text-white mt-0"</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About our project</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808080"/>
          <w:kern w:val="0"/>
          <w:sz w:val="21"/>
          <w:szCs w:val="21"/>
          <w:lang w:eastAsia="en-IN" w:bidi="ar-SA"/>
          <w14:ligatures w14:val="none"/>
        </w:rPr>
        <w:t>&gt;</w:t>
      </w:r>
    </w:p>
    <w:p w14:paraId="3E851BA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"divider divider-light"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138272E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"text-white-75 mb-4"</w:t>
      </w:r>
      <w:r w:rsidRPr="00515E9C">
        <w:rPr>
          <w:rFonts w:ascii="Consolas" w:eastAsia="Times New Roman" w:hAnsi="Consolas" w:cs="Times New Roman"/>
          <w:color w:val="808080"/>
          <w:kern w:val="0"/>
          <w:sz w:val="21"/>
          <w:szCs w:val="21"/>
          <w:lang w:eastAsia="en-IN" w:bidi="ar-SA"/>
          <w14:ligatures w14:val="none"/>
        </w:rPr>
        <w:t>&gt;</w:t>
      </w:r>
    </w:p>
    <w:p w14:paraId="0E7E688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Welcome to the Suicide  in IndiaVisualization project, a comprehensive exploration of suicide trends in India from 2002 to 2012 using the powerful data visualization tool, Tableau. This project aims to shed light on the complex issue of suicide in India, providing insights and raising awareness about this important societal concern.</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br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br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br</w:t>
      </w:r>
      <w:r w:rsidRPr="00515E9C">
        <w:rPr>
          <w:rFonts w:ascii="Consolas" w:eastAsia="Times New Roman" w:hAnsi="Consolas" w:cs="Times New Roman"/>
          <w:color w:val="808080"/>
          <w:kern w:val="0"/>
          <w:sz w:val="21"/>
          <w:szCs w:val="21"/>
          <w:lang w:eastAsia="en-IN" w:bidi="ar-SA"/>
          <w14:ligatures w14:val="none"/>
        </w:rPr>
        <w:t>&gt;</w:t>
      </w:r>
    </w:p>
    <w:p w14:paraId="227CB26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The primary objective of this project is to analyze and visualize suicide data spanning a decade in India. By harnessing the capabilities of Tableau, we aim to present the data in an intuitive and accessible manner, allowing users to comprehend and interpret the underlying patterns and trends.</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br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br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br</w:t>
      </w:r>
      <w:r w:rsidRPr="00515E9C">
        <w:rPr>
          <w:rFonts w:ascii="Consolas" w:eastAsia="Times New Roman" w:hAnsi="Consolas" w:cs="Times New Roman"/>
          <w:color w:val="808080"/>
          <w:kern w:val="0"/>
          <w:sz w:val="21"/>
          <w:szCs w:val="21"/>
          <w:lang w:eastAsia="en-IN" w:bidi="ar-SA"/>
          <w14:ligatures w14:val="none"/>
        </w:rPr>
        <w:t>&gt;</w:t>
      </w:r>
    </w:p>
    <w:p w14:paraId="24D4C51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Our analysis relies on robust and reliable data from kaggle. The data encompasses a wide range of demographic, social, and economic variables, enabling us to explore multiple dimensions of suicide trends across various regions and population groups in India.</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br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br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br</w:t>
      </w:r>
      <w:r w:rsidRPr="00515E9C">
        <w:rPr>
          <w:rFonts w:ascii="Consolas" w:eastAsia="Times New Roman" w:hAnsi="Consolas" w:cs="Times New Roman"/>
          <w:color w:val="808080"/>
          <w:kern w:val="0"/>
          <w:sz w:val="21"/>
          <w:szCs w:val="21"/>
          <w:lang w:eastAsia="en-IN" w:bidi="ar-SA"/>
          <w14:ligatures w14:val="none"/>
        </w:rPr>
        <w:t>&gt;</w:t>
      </w:r>
    </w:p>
    <w:p w14:paraId="119A4C5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We believe that by presenting the suicide data from 2002 to 2012 in a visually engaging manner, this project will contribute to a deeper understanding of the factors associated with suicide rates in India. Our hope is that this analysis will foster informed discussions, encourage further research, and drive initiatives to prevent suicide and promote mental well-being in the country.</w:t>
      </w:r>
    </w:p>
    <w:p w14:paraId="676E790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w:t>
      </w:r>
      <w:r w:rsidRPr="00515E9C">
        <w:rPr>
          <w:rFonts w:ascii="Consolas" w:eastAsia="Times New Roman" w:hAnsi="Consolas" w:cs="Times New Roman"/>
          <w:color w:val="808080"/>
          <w:kern w:val="0"/>
          <w:sz w:val="21"/>
          <w:szCs w:val="21"/>
          <w:lang w:eastAsia="en-IN" w:bidi="ar-SA"/>
          <w14:ligatures w14:val="none"/>
        </w:rPr>
        <w:t>&gt;</w:t>
      </w:r>
    </w:p>
    <w:p w14:paraId="14268EF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"btn btn-light btn-xl"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"#dashboard"</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Get Started!</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w:t>
      </w:r>
    </w:p>
    <w:p w14:paraId="26483A4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3BF0A2B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19A00A8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2BC1673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lastRenderedPageBreak/>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808080"/>
          <w:kern w:val="0"/>
          <w:sz w:val="21"/>
          <w:szCs w:val="21"/>
          <w:lang w:eastAsia="en-IN" w:bidi="ar-SA"/>
          <w14:ligatures w14:val="none"/>
        </w:rPr>
        <w:t>&gt;</w:t>
      </w:r>
    </w:p>
    <w:p w14:paraId="35A07D7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Services--&gt;</w:t>
      </w:r>
    </w:p>
    <w:p w14:paraId="68FA470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&lt;!--Dashboard--&gt;</w:t>
      </w:r>
    </w:p>
    <w:p w14:paraId="64848B1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"page-section"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"dashboard"</w:t>
      </w:r>
      <w:r w:rsidRPr="00515E9C">
        <w:rPr>
          <w:rFonts w:ascii="Consolas" w:eastAsia="Times New Roman" w:hAnsi="Consolas" w:cs="Times New Roman"/>
          <w:color w:val="808080"/>
          <w:kern w:val="0"/>
          <w:sz w:val="21"/>
          <w:szCs w:val="21"/>
          <w:lang w:eastAsia="en-IN" w:bidi="ar-SA"/>
          <w14:ligatures w14:val="none"/>
        </w:rPr>
        <w:t>&gt;</w:t>
      </w:r>
    </w:p>
    <w:p w14:paraId="4BDA167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"container px-4 px-lg-5"</w:t>
      </w:r>
      <w:r w:rsidRPr="00515E9C">
        <w:rPr>
          <w:rFonts w:ascii="Consolas" w:eastAsia="Times New Roman" w:hAnsi="Consolas" w:cs="Times New Roman"/>
          <w:color w:val="808080"/>
          <w:kern w:val="0"/>
          <w:sz w:val="21"/>
          <w:szCs w:val="21"/>
          <w:lang w:eastAsia="en-IN" w:bidi="ar-SA"/>
          <w14:ligatures w14:val="none"/>
        </w:rPr>
        <w:t>&gt;</w:t>
      </w:r>
    </w:p>
    <w:p w14:paraId="089C331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"text-center mt-0"</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Dashboard</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808080"/>
          <w:kern w:val="0"/>
          <w:sz w:val="21"/>
          <w:szCs w:val="21"/>
          <w:lang w:eastAsia="en-IN" w:bidi="ar-SA"/>
          <w14:ligatures w14:val="none"/>
        </w:rPr>
        <w:t>&gt;</w:t>
      </w:r>
    </w:p>
    <w:p w14:paraId="6B60AFC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"divider"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7743540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'tableauPlaceholder'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'viz1688018510897'</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'position: relative'</w:t>
      </w:r>
      <w:r w:rsidRPr="00515E9C">
        <w:rPr>
          <w:rFonts w:ascii="Consolas" w:eastAsia="Times New Roman" w:hAnsi="Consolas" w:cs="Times New Roman"/>
          <w:color w:val="808080"/>
          <w:kern w:val="0"/>
          <w:sz w:val="21"/>
          <w:szCs w:val="21"/>
          <w:lang w:eastAsia="en-IN" w:bidi="ar-SA"/>
          <w14:ligatures w14:val="none"/>
        </w:rPr>
        <w:t>&gt;</w:t>
      </w:r>
    </w:p>
    <w:p w14:paraId="6CFAA2E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noscript</w:t>
      </w:r>
      <w:r w:rsidRPr="00515E9C">
        <w:rPr>
          <w:rFonts w:ascii="Consolas" w:eastAsia="Times New Roman" w:hAnsi="Consolas" w:cs="Times New Roman"/>
          <w:color w:val="808080"/>
          <w:kern w:val="0"/>
          <w:sz w:val="21"/>
          <w:szCs w:val="21"/>
          <w:lang w:eastAsia="en-IN" w:bidi="ar-SA"/>
          <w14:ligatures w14:val="none"/>
        </w:rPr>
        <w:t>&gt;</w:t>
      </w:r>
    </w:p>
    <w:p w14:paraId="66491B9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808080"/>
          <w:kern w:val="0"/>
          <w:sz w:val="21"/>
          <w:szCs w:val="21"/>
          <w:lang w:eastAsia="en-IN" w:bidi="ar-SA"/>
          <w14:ligatures w14:val="none"/>
        </w:rPr>
        <w:t>&gt;</w:t>
      </w:r>
    </w:p>
    <w:p w14:paraId="1DB534D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img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alt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'Dashboard 1 '</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w:t>
      </w:r>
      <w:r w:rsidRPr="00515E9C">
        <w:rPr>
          <w:rFonts w:ascii="Consolas" w:eastAsia="Times New Roman" w:hAnsi="Consolas" w:cs="Times New Roman"/>
          <w:color w:val="569CD6"/>
          <w:kern w:val="0"/>
          <w:sz w:val="21"/>
          <w:szCs w:val="21"/>
          <w:lang w:eastAsia="en-IN" w:bidi="ar-SA"/>
          <w14:ligatures w14:val="none"/>
        </w:rPr>
        <w:t>&amp;#47;&amp;#47;</w:t>
      </w:r>
      <w:r w:rsidRPr="00515E9C">
        <w:rPr>
          <w:rFonts w:ascii="Consolas" w:eastAsia="Times New Roman" w:hAnsi="Consolas" w:cs="Times New Roman"/>
          <w:color w:val="CE9178"/>
          <w:kern w:val="0"/>
          <w:sz w:val="21"/>
          <w:szCs w:val="21"/>
          <w:lang w:eastAsia="en-IN" w:bidi="ar-SA"/>
          <w14:ligatures w14:val="none"/>
        </w:rPr>
        <w:t>public.tableau.com</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static</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images</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projectdashboard_16880184848230</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Dashboard1</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1_rss.png'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'border: none'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4BB82D8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w:t>
      </w:r>
    </w:p>
    <w:p w14:paraId="73B6D08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noscript</w:t>
      </w:r>
      <w:r w:rsidRPr="00515E9C">
        <w:rPr>
          <w:rFonts w:ascii="Consolas" w:eastAsia="Times New Roman" w:hAnsi="Consolas" w:cs="Times New Roman"/>
          <w:color w:val="808080"/>
          <w:kern w:val="0"/>
          <w:sz w:val="21"/>
          <w:szCs w:val="21"/>
          <w:lang w:eastAsia="en-IN" w:bidi="ar-SA"/>
          <w14:ligatures w14:val="none"/>
        </w:rPr>
        <w:t>&gt;</w:t>
      </w:r>
    </w:p>
    <w:p w14:paraId="476AD85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object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'tableauViz'</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'display:none;'</w:t>
      </w:r>
      <w:r w:rsidRPr="00515E9C">
        <w:rPr>
          <w:rFonts w:ascii="Consolas" w:eastAsia="Times New Roman" w:hAnsi="Consolas" w:cs="Times New Roman"/>
          <w:color w:val="808080"/>
          <w:kern w:val="0"/>
          <w:sz w:val="21"/>
          <w:szCs w:val="21"/>
          <w:lang w:eastAsia="en-IN" w:bidi="ar-SA"/>
          <w14:ligatures w14:val="none"/>
        </w:rPr>
        <w:t>&gt;</w:t>
      </w:r>
    </w:p>
    <w:p w14:paraId="68FB0B1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'host_url'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'https%3A%2F%2Fpublic.tableau.com%2F'</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01E4C6F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'embed_code_version'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'3'</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40B1131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'site_root'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436701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'projectdashboard_16880184848230</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Dashboard1'</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1777E4B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'no'</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D8D6A8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'toolbar'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53CFCD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'static_image'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w:t>
      </w:r>
      <w:r w:rsidRPr="00515E9C">
        <w:rPr>
          <w:rFonts w:ascii="Consolas" w:eastAsia="Times New Roman" w:hAnsi="Consolas" w:cs="Times New Roman"/>
          <w:color w:val="569CD6"/>
          <w:kern w:val="0"/>
          <w:sz w:val="21"/>
          <w:szCs w:val="21"/>
          <w:lang w:eastAsia="en-IN" w:bidi="ar-SA"/>
          <w14:ligatures w14:val="none"/>
        </w:rPr>
        <w:t>&amp;#47;&amp;#47;</w:t>
      </w:r>
      <w:r w:rsidRPr="00515E9C">
        <w:rPr>
          <w:rFonts w:ascii="Consolas" w:eastAsia="Times New Roman" w:hAnsi="Consolas" w:cs="Times New Roman"/>
          <w:color w:val="CE9178"/>
          <w:kern w:val="0"/>
          <w:sz w:val="21"/>
          <w:szCs w:val="21"/>
          <w:lang w:eastAsia="en-IN" w:bidi="ar-SA"/>
          <w14:ligatures w14:val="none"/>
        </w:rPr>
        <w:t>public.tableau.com</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static</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images</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projectdashboard_16880184848230</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Dashboard1</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1.png'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6FBD5DC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'animate_transition'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4EC2D38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'display_static_image'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339222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'display_spinner'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1DF282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'display_overlay'</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491423A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'display_count'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4A996F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'language'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'en-GB'</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19104F0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'filter'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'publish=yes'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1B4913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object</w:t>
      </w:r>
      <w:r w:rsidRPr="00515E9C">
        <w:rPr>
          <w:rFonts w:ascii="Consolas" w:eastAsia="Times New Roman" w:hAnsi="Consolas" w:cs="Times New Roman"/>
          <w:color w:val="808080"/>
          <w:kern w:val="0"/>
          <w:sz w:val="21"/>
          <w:szCs w:val="21"/>
          <w:lang w:eastAsia="en-IN" w:bidi="ar-SA"/>
          <w14:ligatures w14:val="none"/>
        </w:rPr>
        <w:t>&gt;</w:t>
      </w:r>
    </w:p>
    <w:p w14:paraId="2733C45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08013EB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type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'text/javascript'</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D4D4D4"/>
          <w:kern w:val="0"/>
          <w:sz w:val="21"/>
          <w:szCs w:val="21"/>
          <w:lang w:eastAsia="en-IN" w:bidi="ar-SA"/>
          <w14:ligatures w14:val="none"/>
        </w:rPr>
        <w:t xml:space="preserve">                    </w:t>
      </w:r>
    </w:p>
    <w:p w14:paraId="32D0A46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document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getElementById</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'viz1688018510897'</w:t>
      </w:r>
      <w:r w:rsidRPr="00515E9C">
        <w:rPr>
          <w:rFonts w:ascii="Consolas" w:eastAsia="Times New Roman" w:hAnsi="Consolas" w:cs="Times New Roman"/>
          <w:color w:val="D4D4D4"/>
          <w:kern w:val="0"/>
          <w:sz w:val="21"/>
          <w:szCs w:val="21"/>
          <w:lang w:eastAsia="en-IN" w:bidi="ar-SA"/>
          <w14:ligatures w14:val="none"/>
        </w:rPr>
        <w:t>);                    </w:t>
      </w:r>
    </w:p>
    <w:p w14:paraId="0940427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getElementsByTagName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'object'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B5CEA8"/>
          <w:kern w:val="0"/>
          <w:sz w:val="21"/>
          <w:szCs w:val="21"/>
          <w:lang w:eastAsia="en-IN" w:bidi="ar-SA"/>
          <w14:ligatures w14:val="none"/>
        </w:rPr>
        <w:t>0</w:t>
      </w:r>
      <w:r w:rsidRPr="00515E9C">
        <w:rPr>
          <w:rFonts w:ascii="Consolas" w:eastAsia="Times New Roman" w:hAnsi="Consolas" w:cs="Times New Roman"/>
          <w:color w:val="D4D4D4"/>
          <w:kern w:val="0"/>
          <w:sz w:val="21"/>
          <w:szCs w:val="21"/>
          <w:lang w:eastAsia="en-IN" w:bidi="ar-SA"/>
          <w14:ligatures w14:val="none"/>
        </w:rPr>
        <w:t>];                    </w:t>
      </w:r>
    </w:p>
    <w:p w14:paraId="01436FE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C586C0"/>
          <w:kern w:val="0"/>
          <w:sz w:val="21"/>
          <w:szCs w:val="21"/>
          <w:lang w:eastAsia="en-IN" w:bidi="ar-SA"/>
          <w14:ligatures w14:val="none"/>
        </w:rPr>
        <w:t>if</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offsetWidth</w:t>
      </w:r>
      <w:r w:rsidRPr="00515E9C">
        <w:rPr>
          <w:rFonts w:ascii="Consolas" w:eastAsia="Times New Roman" w:hAnsi="Consolas" w:cs="Times New Roman"/>
          <w:color w:val="D4D4D4"/>
          <w:kern w:val="0"/>
          <w:sz w:val="21"/>
          <w:szCs w:val="21"/>
          <w:lang w:eastAsia="en-IN" w:bidi="ar-SA"/>
          <w14:ligatures w14:val="none"/>
        </w:rPr>
        <w:t xml:space="preserve"> &gt; </w:t>
      </w:r>
      <w:r w:rsidRPr="00515E9C">
        <w:rPr>
          <w:rFonts w:ascii="Consolas" w:eastAsia="Times New Roman" w:hAnsi="Consolas" w:cs="Times New Roman"/>
          <w:color w:val="B5CEA8"/>
          <w:kern w:val="0"/>
          <w:sz w:val="21"/>
          <w:szCs w:val="21"/>
          <w:lang w:eastAsia="en-IN" w:bidi="ar-SA"/>
          <w14:ligatures w14:val="none"/>
        </w:rPr>
        <w:t>800</w:t>
      </w:r>
      <w:r w:rsidRPr="00515E9C">
        <w:rPr>
          <w:rFonts w:ascii="Consolas" w:eastAsia="Times New Roman" w:hAnsi="Consolas" w:cs="Times New Roman"/>
          <w:color w:val="D4D4D4"/>
          <w:kern w:val="0"/>
          <w:sz w:val="21"/>
          <w:szCs w:val="21"/>
          <w:lang w:eastAsia="en-IN" w:bidi="ar-SA"/>
          <w14:ligatures w14:val="none"/>
        </w:rPr>
        <w:t xml:space="preserve"> ) { </w:t>
      </w:r>
    </w:p>
    <w:p w14:paraId="1329D1F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'100%'</w:t>
      </w:r>
      <w:r w:rsidRPr="00515E9C">
        <w:rPr>
          <w:rFonts w:ascii="Consolas" w:eastAsia="Times New Roman" w:hAnsi="Consolas" w:cs="Times New Roman"/>
          <w:color w:val="D4D4D4"/>
          <w:kern w:val="0"/>
          <w:sz w:val="21"/>
          <w:szCs w:val="21"/>
          <w:lang w:eastAsia="en-IN" w:bidi="ar-SA"/>
          <w14:ligatures w14:val="none"/>
        </w:rPr>
        <w:t>;</w:t>
      </w:r>
    </w:p>
    <w:p w14:paraId="46695FD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height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offsetWidth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B5CEA8"/>
          <w:kern w:val="0"/>
          <w:sz w:val="21"/>
          <w:szCs w:val="21"/>
          <w:lang w:eastAsia="en-IN" w:bidi="ar-SA"/>
          <w14:ligatures w14:val="none"/>
        </w:rPr>
        <w:t>0.75</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'px'</w:t>
      </w:r>
      <w:r w:rsidRPr="00515E9C">
        <w:rPr>
          <w:rFonts w:ascii="Consolas" w:eastAsia="Times New Roman" w:hAnsi="Consolas" w:cs="Times New Roman"/>
          <w:color w:val="D4D4D4"/>
          <w:kern w:val="0"/>
          <w:sz w:val="21"/>
          <w:szCs w:val="21"/>
          <w:lang w:eastAsia="en-IN" w:bidi="ar-SA"/>
          <w14:ligatures w14:val="none"/>
        </w:rPr>
        <w:t>;</w:t>
      </w:r>
    </w:p>
    <w:p w14:paraId="538E1E9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 </w:t>
      </w:r>
    </w:p>
    <w:p w14:paraId="0E3895D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C586C0"/>
          <w:kern w:val="0"/>
          <w:sz w:val="21"/>
          <w:szCs w:val="21"/>
          <w:lang w:eastAsia="en-IN" w:bidi="ar-SA"/>
          <w14:ligatures w14:val="none"/>
        </w:rPr>
        <w:t>else</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C586C0"/>
          <w:kern w:val="0"/>
          <w:sz w:val="21"/>
          <w:szCs w:val="21"/>
          <w:lang w:eastAsia="en-IN" w:bidi="ar-SA"/>
          <w14:ligatures w14:val="none"/>
        </w:rPr>
        <w:t>if</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offsetWidth</w:t>
      </w:r>
      <w:r w:rsidRPr="00515E9C">
        <w:rPr>
          <w:rFonts w:ascii="Consolas" w:eastAsia="Times New Roman" w:hAnsi="Consolas" w:cs="Times New Roman"/>
          <w:color w:val="D4D4D4"/>
          <w:kern w:val="0"/>
          <w:sz w:val="21"/>
          <w:szCs w:val="21"/>
          <w:lang w:eastAsia="en-IN" w:bidi="ar-SA"/>
          <w14:ligatures w14:val="none"/>
        </w:rPr>
        <w:t xml:space="preserve"> &gt; </w:t>
      </w:r>
      <w:r w:rsidRPr="00515E9C">
        <w:rPr>
          <w:rFonts w:ascii="Consolas" w:eastAsia="Times New Roman" w:hAnsi="Consolas" w:cs="Times New Roman"/>
          <w:color w:val="B5CEA8"/>
          <w:kern w:val="0"/>
          <w:sz w:val="21"/>
          <w:szCs w:val="21"/>
          <w:lang w:eastAsia="en-IN" w:bidi="ar-SA"/>
          <w14:ligatures w14:val="none"/>
        </w:rPr>
        <w:t>500</w:t>
      </w:r>
      <w:r w:rsidRPr="00515E9C">
        <w:rPr>
          <w:rFonts w:ascii="Consolas" w:eastAsia="Times New Roman" w:hAnsi="Consolas" w:cs="Times New Roman"/>
          <w:color w:val="D4D4D4"/>
          <w:kern w:val="0"/>
          <w:sz w:val="21"/>
          <w:szCs w:val="21"/>
          <w:lang w:eastAsia="en-IN" w:bidi="ar-SA"/>
          <w14:ligatures w14:val="none"/>
        </w:rPr>
        <w:t xml:space="preserve"> ) { </w:t>
      </w:r>
    </w:p>
    <w:p w14:paraId="2BD862A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lastRenderedPageBreak/>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'100%'</w:t>
      </w:r>
      <w:r w:rsidRPr="00515E9C">
        <w:rPr>
          <w:rFonts w:ascii="Consolas" w:eastAsia="Times New Roman" w:hAnsi="Consolas" w:cs="Times New Roman"/>
          <w:color w:val="D4D4D4"/>
          <w:kern w:val="0"/>
          <w:sz w:val="21"/>
          <w:szCs w:val="21"/>
          <w:lang w:eastAsia="en-IN" w:bidi="ar-SA"/>
          <w14:ligatures w14:val="none"/>
        </w:rPr>
        <w:t>;</w:t>
      </w:r>
    </w:p>
    <w:p w14:paraId="274D271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height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offsetWidth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B5CEA8"/>
          <w:kern w:val="0"/>
          <w:sz w:val="21"/>
          <w:szCs w:val="21"/>
          <w:lang w:eastAsia="en-IN" w:bidi="ar-SA"/>
          <w14:ligatures w14:val="none"/>
        </w:rPr>
        <w:t>0.75</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'px'</w:t>
      </w:r>
      <w:r w:rsidRPr="00515E9C">
        <w:rPr>
          <w:rFonts w:ascii="Consolas" w:eastAsia="Times New Roman" w:hAnsi="Consolas" w:cs="Times New Roman"/>
          <w:color w:val="D4D4D4"/>
          <w:kern w:val="0"/>
          <w:sz w:val="21"/>
          <w:szCs w:val="21"/>
          <w:lang w:eastAsia="en-IN" w:bidi="ar-SA"/>
          <w14:ligatures w14:val="none"/>
        </w:rPr>
        <w:t>;</w:t>
      </w:r>
    </w:p>
    <w:p w14:paraId="55E24ED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 </w:t>
      </w:r>
    </w:p>
    <w:p w14:paraId="65F756A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C586C0"/>
          <w:kern w:val="0"/>
          <w:sz w:val="21"/>
          <w:szCs w:val="21"/>
          <w:lang w:eastAsia="en-IN" w:bidi="ar-SA"/>
          <w14:ligatures w14:val="none"/>
        </w:rPr>
        <w:t>else</w:t>
      </w:r>
      <w:r w:rsidRPr="00515E9C">
        <w:rPr>
          <w:rFonts w:ascii="Consolas" w:eastAsia="Times New Roman" w:hAnsi="Consolas" w:cs="Times New Roman"/>
          <w:color w:val="D4D4D4"/>
          <w:kern w:val="0"/>
          <w:sz w:val="21"/>
          <w:szCs w:val="21"/>
          <w:lang w:eastAsia="en-IN" w:bidi="ar-SA"/>
          <w14:ligatures w14:val="none"/>
        </w:rPr>
        <w:t xml:space="preserve"> { </w:t>
      </w:r>
    </w:p>
    <w:p w14:paraId="5CC37E7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'100%'</w:t>
      </w:r>
      <w:r w:rsidRPr="00515E9C">
        <w:rPr>
          <w:rFonts w:ascii="Consolas" w:eastAsia="Times New Roman" w:hAnsi="Consolas" w:cs="Times New Roman"/>
          <w:color w:val="D4D4D4"/>
          <w:kern w:val="0"/>
          <w:sz w:val="21"/>
          <w:szCs w:val="21"/>
          <w:lang w:eastAsia="en-IN" w:bidi="ar-SA"/>
          <w14:ligatures w14:val="none"/>
        </w:rPr>
        <w:t>;</w:t>
      </w:r>
    </w:p>
    <w:p w14:paraId="52D7472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height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'1827px'</w:t>
      </w:r>
      <w:r w:rsidRPr="00515E9C">
        <w:rPr>
          <w:rFonts w:ascii="Consolas" w:eastAsia="Times New Roman" w:hAnsi="Consolas" w:cs="Times New Roman"/>
          <w:color w:val="D4D4D4"/>
          <w:kern w:val="0"/>
          <w:sz w:val="21"/>
          <w:szCs w:val="21"/>
          <w:lang w:eastAsia="en-IN" w:bidi="ar-SA"/>
          <w14:ligatures w14:val="none"/>
        </w:rPr>
        <w:t>;</w:t>
      </w:r>
    </w:p>
    <w:p w14:paraId="27D0F47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                     </w:t>
      </w:r>
    </w:p>
    <w:p w14:paraId="1640330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document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createElement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w:t>
      </w:r>
    </w:p>
    <w:p w14:paraId="37F288A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CE9178"/>
          <w:kern w:val="0"/>
          <w:sz w:val="21"/>
          <w:szCs w:val="21"/>
          <w:lang w:eastAsia="en-IN" w:bidi="ar-SA"/>
          <w14:ligatures w14:val="none"/>
        </w:rPr>
        <w:t>'https://public.tableau.com/javascripts/api/viz_v1.js'</w:t>
      </w:r>
      <w:r w:rsidRPr="00515E9C">
        <w:rPr>
          <w:rFonts w:ascii="Consolas" w:eastAsia="Times New Roman" w:hAnsi="Consolas" w:cs="Times New Roman"/>
          <w:color w:val="D4D4D4"/>
          <w:kern w:val="0"/>
          <w:sz w:val="21"/>
          <w:szCs w:val="21"/>
          <w:lang w:eastAsia="en-IN" w:bidi="ar-SA"/>
          <w14:ligatures w14:val="none"/>
        </w:rPr>
        <w:t>;                    </w:t>
      </w:r>
    </w:p>
    <w:p w14:paraId="6E716B3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parentNode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insertBefore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                </w:t>
      </w:r>
    </w:p>
    <w:p w14:paraId="102A590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808080"/>
          <w:kern w:val="0"/>
          <w:sz w:val="21"/>
          <w:szCs w:val="21"/>
          <w:lang w:eastAsia="en-IN" w:bidi="ar-SA"/>
          <w14:ligatures w14:val="none"/>
        </w:rPr>
        <w:t>&gt;</w:t>
      </w:r>
    </w:p>
    <w:p w14:paraId="43A5F86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808080"/>
          <w:kern w:val="0"/>
          <w:sz w:val="21"/>
          <w:szCs w:val="21"/>
          <w:lang w:eastAsia="en-IN" w:bidi="ar-SA"/>
          <w14:ligatures w14:val="none"/>
        </w:rPr>
        <w:t>&gt;</w:t>
      </w:r>
    </w:p>
    <w:p w14:paraId="513723E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&lt;!--Dashboard--&gt;</w:t>
      </w:r>
      <w:r w:rsidRPr="00515E9C">
        <w:rPr>
          <w:rFonts w:ascii="Consolas" w:eastAsia="Times New Roman" w:hAnsi="Consolas" w:cs="Times New Roman"/>
          <w:color w:val="CCCCCC"/>
          <w:kern w:val="0"/>
          <w:sz w:val="21"/>
          <w:szCs w:val="21"/>
          <w:lang w:eastAsia="en-IN" w:bidi="ar-SA"/>
          <w14:ligatures w14:val="none"/>
        </w:rPr>
        <w:t xml:space="preserve"> </w:t>
      </w:r>
    </w:p>
    <w:p w14:paraId="4B68BC9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&lt;!--Story--&gt;</w:t>
      </w:r>
    </w:p>
    <w:p w14:paraId="0C16DF3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&lt;!--story 1--&gt;</w:t>
      </w:r>
    </w:p>
    <w:p w14:paraId="647F1BD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"page-section"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"story1"</w:t>
      </w:r>
      <w:r w:rsidRPr="00515E9C">
        <w:rPr>
          <w:rFonts w:ascii="Consolas" w:eastAsia="Times New Roman" w:hAnsi="Consolas" w:cs="Times New Roman"/>
          <w:color w:val="808080"/>
          <w:kern w:val="0"/>
          <w:sz w:val="21"/>
          <w:szCs w:val="21"/>
          <w:lang w:eastAsia="en-IN" w:bidi="ar-SA"/>
          <w14:ligatures w14:val="none"/>
        </w:rPr>
        <w:t>&gt;</w:t>
      </w:r>
    </w:p>
    <w:p w14:paraId="7B5B405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"container px-4 px-lg-5"</w:t>
      </w:r>
      <w:r w:rsidRPr="00515E9C">
        <w:rPr>
          <w:rFonts w:ascii="Consolas" w:eastAsia="Times New Roman" w:hAnsi="Consolas" w:cs="Times New Roman"/>
          <w:color w:val="808080"/>
          <w:kern w:val="0"/>
          <w:sz w:val="21"/>
          <w:szCs w:val="21"/>
          <w:lang w:eastAsia="en-IN" w:bidi="ar-SA"/>
          <w14:ligatures w14:val="none"/>
        </w:rPr>
        <w:t>&gt;</w:t>
      </w:r>
    </w:p>
    <w:p w14:paraId="76C16AB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"text-center mt-0"</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Story1</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808080"/>
          <w:kern w:val="0"/>
          <w:sz w:val="21"/>
          <w:szCs w:val="21"/>
          <w:lang w:eastAsia="en-IN" w:bidi="ar-SA"/>
          <w14:ligatures w14:val="none"/>
        </w:rPr>
        <w:t>&gt;</w:t>
      </w:r>
    </w:p>
    <w:p w14:paraId="7528694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"divider"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A5B2DB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06F6BC5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'tableauPlaceholder'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'viz1687452105439'</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'position: relative'</w:t>
      </w:r>
      <w:r w:rsidRPr="00515E9C">
        <w:rPr>
          <w:rFonts w:ascii="Consolas" w:eastAsia="Times New Roman" w:hAnsi="Consolas" w:cs="Times New Roman"/>
          <w:color w:val="808080"/>
          <w:kern w:val="0"/>
          <w:sz w:val="21"/>
          <w:szCs w:val="21"/>
          <w:lang w:eastAsia="en-IN" w:bidi="ar-SA"/>
          <w14:ligatures w14:val="none"/>
        </w:rPr>
        <w:t>&gt;</w:t>
      </w:r>
    </w:p>
    <w:p w14:paraId="42A4728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noscript</w:t>
      </w:r>
      <w:r w:rsidRPr="00515E9C">
        <w:rPr>
          <w:rFonts w:ascii="Consolas" w:eastAsia="Times New Roman" w:hAnsi="Consolas" w:cs="Times New Roman"/>
          <w:color w:val="808080"/>
          <w:kern w:val="0"/>
          <w:sz w:val="21"/>
          <w:szCs w:val="21"/>
          <w:lang w:eastAsia="en-IN" w:bidi="ar-SA"/>
          <w14:ligatures w14:val="none"/>
        </w:rPr>
        <w:t>&gt;</w:t>
      </w:r>
    </w:p>
    <w:p w14:paraId="39C9A65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808080"/>
          <w:kern w:val="0"/>
          <w:sz w:val="21"/>
          <w:szCs w:val="21"/>
          <w:lang w:eastAsia="en-IN" w:bidi="ar-SA"/>
          <w14:ligatures w14:val="none"/>
        </w:rPr>
        <w:t>&gt;</w:t>
      </w:r>
    </w:p>
    <w:p w14:paraId="07FF2B8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img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alt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'Geographic Analysis of Suicide Rates: Regional Insights '</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w:t>
      </w:r>
      <w:r w:rsidRPr="00515E9C">
        <w:rPr>
          <w:rFonts w:ascii="Consolas" w:eastAsia="Times New Roman" w:hAnsi="Consolas" w:cs="Times New Roman"/>
          <w:color w:val="569CD6"/>
          <w:kern w:val="0"/>
          <w:sz w:val="21"/>
          <w:szCs w:val="21"/>
          <w:lang w:eastAsia="en-IN" w:bidi="ar-SA"/>
          <w14:ligatures w14:val="none"/>
        </w:rPr>
        <w:t>&amp;#47;&amp;#47;</w:t>
      </w:r>
      <w:r w:rsidRPr="00515E9C">
        <w:rPr>
          <w:rFonts w:ascii="Consolas" w:eastAsia="Times New Roman" w:hAnsi="Consolas" w:cs="Times New Roman"/>
          <w:color w:val="CE9178"/>
          <w:kern w:val="0"/>
          <w:sz w:val="21"/>
          <w:szCs w:val="21"/>
          <w:lang w:eastAsia="en-IN" w:bidi="ar-SA"/>
          <w14:ligatures w14:val="none"/>
        </w:rPr>
        <w:t>public.tableau.com</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static</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images</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projectstory1_16874520789110</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Story1</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1_rss.png'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'border: none'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3359E4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w:t>
      </w:r>
    </w:p>
    <w:p w14:paraId="1B06DC0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noscript</w:t>
      </w:r>
      <w:r w:rsidRPr="00515E9C">
        <w:rPr>
          <w:rFonts w:ascii="Consolas" w:eastAsia="Times New Roman" w:hAnsi="Consolas" w:cs="Times New Roman"/>
          <w:color w:val="808080"/>
          <w:kern w:val="0"/>
          <w:sz w:val="21"/>
          <w:szCs w:val="21"/>
          <w:lang w:eastAsia="en-IN" w:bidi="ar-SA"/>
          <w14:ligatures w14:val="none"/>
        </w:rPr>
        <w:t>&gt;</w:t>
      </w:r>
    </w:p>
    <w:p w14:paraId="713382C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object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'tableauViz'</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'display:none;'</w:t>
      </w:r>
      <w:r w:rsidRPr="00515E9C">
        <w:rPr>
          <w:rFonts w:ascii="Consolas" w:eastAsia="Times New Roman" w:hAnsi="Consolas" w:cs="Times New Roman"/>
          <w:color w:val="808080"/>
          <w:kern w:val="0"/>
          <w:sz w:val="21"/>
          <w:szCs w:val="21"/>
          <w:lang w:eastAsia="en-IN" w:bidi="ar-SA"/>
          <w14:ligatures w14:val="none"/>
        </w:rPr>
        <w:t>&gt;</w:t>
      </w:r>
    </w:p>
    <w:p w14:paraId="602E149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'host_url'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'https%3A%2F%2Fpublic.tableau.com%2F'</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62D9CDE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'embed_code_version'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'3'</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58BE302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'path'</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'views</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projectstory1_16874520789110</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Story1?:language=en-GB</w:t>
      </w:r>
      <w:r w:rsidRPr="00515E9C">
        <w:rPr>
          <w:rFonts w:ascii="Consolas" w:eastAsia="Times New Roman" w:hAnsi="Consolas" w:cs="Times New Roman"/>
          <w:color w:val="569CD6"/>
          <w:kern w:val="0"/>
          <w:sz w:val="21"/>
          <w:szCs w:val="21"/>
          <w:lang w:eastAsia="en-IN" w:bidi="ar-SA"/>
          <w14:ligatures w14:val="none"/>
        </w:rPr>
        <w:t>&amp;amp;</w:t>
      </w:r>
      <w:r w:rsidRPr="00515E9C">
        <w:rPr>
          <w:rFonts w:ascii="Consolas" w:eastAsia="Times New Roman" w:hAnsi="Consolas" w:cs="Times New Roman"/>
          <w:color w:val="CE9178"/>
          <w:kern w:val="0"/>
          <w:sz w:val="21"/>
          <w:szCs w:val="21"/>
          <w:lang w:eastAsia="en-IN" w:bidi="ar-SA"/>
          <w14:ligatures w14:val="none"/>
        </w:rPr>
        <w:t>:embed=true</w:t>
      </w:r>
      <w:r w:rsidRPr="00515E9C">
        <w:rPr>
          <w:rFonts w:ascii="Consolas" w:eastAsia="Times New Roman" w:hAnsi="Consolas" w:cs="Times New Roman"/>
          <w:color w:val="569CD6"/>
          <w:kern w:val="0"/>
          <w:sz w:val="21"/>
          <w:szCs w:val="21"/>
          <w:lang w:eastAsia="en-IN" w:bidi="ar-SA"/>
          <w14:ligatures w14:val="none"/>
        </w:rPr>
        <w:t>&amp;amp;</w:t>
      </w:r>
      <w:r w:rsidRPr="00515E9C">
        <w:rPr>
          <w:rFonts w:ascii="Consolas" w:eastAsia="Times New Roman" w:hAnsi="Consolas" w:cs="Times New Roman"/>
          <w:color w:val="CE9178"/>
          <w:kern w:val="0"/>
          <w:sz w:val="21"/>
          <w:szCs w:val="21"/>
          <w:lang w:eastAsia="en-IN" w:bidi="ar-SA"/>
          <w14:ligatures w14:val="none"/>
        </w:rPr>
        <w:t>publish=yes'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134B0CD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'toolbar'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4138231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'static_image'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w:t>
      </w:r>
      <w:r w:rsidRPr="00515E9C">
        <w:rPr>
          <w:rFonts w:ascii="Consolas" w:eastAsia="Times New Roman" w:hAnsi="Consolas" w:cs="Times New Roman"/>
          <w:color w:val="569CD6"/>
          <w:kern w:val="0"/>
          <w:sz w:val="21"/>
          <w:szCs w:val="21"/>
          <w:lang w:eastAsia="en-IN" w:bidi="ar-SA"/>
          <w14:ligatures w14:val="none"/>
        </w:rPr>
        <w:t>&amp;#47;&amp;#47;</w:t>
      </w:r>
      <w:r w:rsidRPr="00515E9C">
        <w:rPr>
          <w:rFonts w:ascii="Consolas" w:eastAsia="Times New Roman" w:hAnsi="Consolas" w:cs="Times New Roman"/>
          <w:color w:val="CE9178"/>
          <w:kern w:val="0"/>
          <w:sz w:val="21"/>
          <w:szCs w:val="21"/>
          <w:lang w:eastAsia="en-IN" w:bidi="ar-SA"/>
          <w14:ligatures w14:val="none"/>
        </w:rPr>
        <w:t>public.tableau.com</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static</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images</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projectstory1_16874520789110</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Story1</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1.png'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21A70FC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'animate_transition'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115511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'display_static_image'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49D576C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'display_spinner'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1D39FDA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lastRenderedPageBreak/>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'display_overlay'</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54C45E8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'display_count'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0C6A8A9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'language'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'en-GB'</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E53121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'filter'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'publish=yes'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03E9599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object</w:t>
      </w:r>
      <w:r w:rsidRPr="00515E9C">
        <w:rPr>
          <w:rFonts w:ascii="Consolas" w:eastAsia="Times New Roman" w:hAnsi="Consolas" w:cs="Times New Roman"/>
          <w:color w:val="808080"/>
          <w:kern w:val="0"/>
          <w:sz w:val="21"/>
          <w:szCs w:val="21"/>
          <w:lang w:eastAsia="en-IN" w:bidi="ar-SA"/>
          <w14:ligatures w14:val="none"/>
        </w:rPr>
        <w:t>&gt;</w:t>
      </w:r>
    </w:p>
    <w:p w14:paraId="2A1EC4E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7974C3F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type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'text/javascript'</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D4D4D4"/>
          <w:kern w:val="0"/>
          <w:sz w:val="21"/>
          <w:szCs w:val="21"/>
          <w:lang w:eastAsia="en-IN" w:bidi="ar-SA"/>
          <w14:ligatures w14:val="none"/>
        </w:rPr>
        <w:t xml:space="preserve">                    </w:t>
      </w:r>
    </w:p>
    <w:p w14:paraId="0F8E796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document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getElementById</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'viz1687452105439'</w:t>
      </w:r>
      <w:r w:rsidRPr="00515E9C">
        <w:rPr>
          <w:rFonts w:ascii="Consolas" w:eastAsia="Times New Roman" w:hAnsi="Consolas" w:cs="Times New Roman"/>
          <w:color w:val="D4D4D4"/>
          <w:kern w:val="0"/>
          <w:sz w:val="21"/>
          <w:szCs w:val="21"/>
          <w:lang w:eastAsia="en-IN" w:bidi="ar-SA"/>
          <w14:ligatures w14:val="none"/>
        </w:rPr>
        <w:t>);                    </w:t>
      </w:r>
    </w:p>
    <w:p w14:paraId="67D33CF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getElementsByTagName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'object'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B5CEA8"/>
          <w:kern w:val="0"/>
          <w:sz w:val="21"/>
          <w:szCs w:val="21"/>
          <w:lang w:eastAsia="en-IN" w:bidi="ar-SA"/>
          <w14:ligatures w14:val="none"/>
        </w:rPr>
        <w:t>0</w:t>
      </w:r>
      <w:r w:rsidRPr="00515E9C">
        <w:rPr>
          <w:rFonts w:ascii="Consolas" w:eastAsia="Times New Roman" w:hAnsi="Consolas" w:cs="Times New Roman"/>
          <w:color w:val="D4D4D4"/>
          <w:kern w:val="0"/>
          <w:sz w:val="21"/>
          <w:szCs w:val="21"/>
          <w:lang w:eastAsia="en-IN" w:bidi="ar-SA"/>
          <w14:ligatures w14:val="none"/>
        </w:rPr>
        <w:t>];                    </w:t>
      </w:r>
    </w:p>
    <w:p w14:paraId="2DD637C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'100%'</w:t>
      </w:r>
      <w:r w:rsidRPr="00515E9C">
        <w:rPr>
          <w:rFonts w:ascii="Consolas" w:eastAsia="Times New Roman" w:hAnsi="Consolas" w:cs="Times New Roman"/>
          <w:color w:val="D4D4D4"/>
          <w:kern w:val="0"/>
          <w:sz w:val="21"/>
          <w:szCs w:val="21"/>
          <w:lang w:eastAsia="en-IN" w:bidi="ar-SA"/>
          <w14:ligatures w14:val="none"/>
        </w:rPr>
        <w:t>;</w:t>
      </w:r>
    </w:p>
    <w:p w14:paraId="0E25BC2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height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offsetWidth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B5CEA8"/>
          <w:kern w:val="0"/>
          <w:sz w:val="21"/>
          <w:szCs w:val="21"/>
          <w:lang w:eastAsia="en-IN" w:bidi="ar-SA"/>
          <w14:ligatures w14:val="none"/>
        </w:rPr>
        <w:t>0.45</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'px'</w:t>
      </w:r>
      <w:r w:rsidRPr="00515E9C">
        <w:rPr>
          <w:rFonts w:ascii="Consolas" w:eastAsia="Times New Roman" w:hAnsi="Consolas" w:cs="Times New Roman"/>
          <w:color w:val="D4D4D4"/>
          <w:kern w:val="0"/>
          <w:sz w:val="21"/>
          <w:szCs w:val="21"/>
          <w:lang w:eastAsia="en-IN" w:bidi="ar-SA"/>
          <w14:ligatures w14:val="none"/>
        </w:rPr>
        <w:t>;                    </w:t>
      </w:r>
    </w:p>
    <w:p w14:paraId="58B02A9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document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createElement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w:t>
      </w:r>
    </w:p>
    <w:p w14:paraId="795EB77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CE9178"/>
          <w:kern w:val="0"/>
          <w:sz w:val="21"/>
          <w:szCs w:val="21"/>
          <w:lang w:eastAsia="en-IN" w:bidi="ar-SA"/>
          <w14:ligatures w14:val="none"/>
        </w:rPr>
        <w:t>'https://public.tableau.com/javascripts/api/viz_v1.js'</w:t>
      </w:r>
      <w:r w:rsidRPr="00515E9C">
        <w:rPr>
          <w:rFonts w:ascii="Consolas" w:eastAsia="Times New Roman" w:hAnsi="Consolas" w:cs="Times New Roman"/>
          <w:color w:val="D4D4D4"/>
          <w:kern w:val="0"/>
          <w:sz w:val="21"/>
          <w:szCs w:val="21"/>
          <w:lang w:eastAsia="en-IN" w:bidi="ar-SA"/>
          <w14:ligatures w14:val="none"/>
        </w:rPr>
        <w:t>;                    </w:t>
      </w:r>
    </w:p>
    <w:p w14:paraId="41B0936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parentNode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insertBefore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                </w:t>
      </w:r>
    </w:p>
    <w:p w14:paraId="2E132A4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808080"/>
          <w:kern w:val="0"/>
          <w:sz w:val="21"/>
          <w:szCs w:val="21"/>
          <w:lang w:eastAsia="en-IN" w:bidi="ar-SA"/>
          <w14:ligatures w14:val="none"/>
        </w:rPr>
        <w:t>&gt;</w:t>
      </w:r>
    </w:p>
    <w:p w14:paraId="304A0CE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808080"/>
          <w:kern w:val="0"/>
          <w:sz w:val="21"/>
          <w:szCs w:val="21"/>
          <w:lang w:eastAsia="en-IN" w:bidi="ar-SA"/>
          <w14:ligatures w14:val="none"/>
        </w:rPr>
        <w:t>&gt;</w:t>
      </w:r>
    </w:p>
    <w:p w14:paraId="23DD163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&lt;!--story 1--&gt;</w:t>
      </w:r>
    </w:p>
    <w:p w14:paraId="73A9125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8318AD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&lt;!--story 2--&gt;</w:t>
      </w:r>
    </w:p>
    <w:p w14:paraId="5FA74D7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"page-section"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"story2"</w:t>
      </w:r>
      <w:r w:rsidRPr="00515E9C">
        <w:rPr>
          <w:rFonts w:ascii="Consolas" w:eastAsia="Times New Roman" w:hAnsi="Consolas" w:cs="Times New Roman"/>
          <w:color w:val="808080"/>
          <w:kern w:val="0"/>
          <w:sz w:val="21"/>
          <w:szCs w:val="21"/>
          <w:lang w:eastAsia="en-IN" w:bidi="ar-SA"/>
          <w14:ligatures w14:val="none"/>
        </w:rPr>
        <w:t>&gt;</w:t>
      </w:r>
    </w:p>
    <w:p w14:paraId="3053AA6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"container px-4 px-lg-5"</w:t>
      </w:r>
      <w:r w:rsidRPr="00515E9C">
        <w:rPr>
          <w:rFonts w:ascii="Consolas" w:eastAsia="Times New Roman" w:hAnsi="Consolas" w:cs="Times New Roman"/>
          <w:color w:val="808080"/>
          <w:kern w:val="0"/>
          <w:sz w:val="21"/>
          <w:szCs w:val="21"/>
          <w:lang w:eastAsia="en-IN" w:bidi="ar-SA"/>
          <w14:ligatures w14:val="none"/>
        </w:rPr>
        <w:t>&gt;</w:t>
      </w:r>
    </w:p>
    <w:p w14:paraId="14BCA83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"text-center mt-0"</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Story2</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808080"/>
          <w:kern w:val="0"/>
          <w:sz w:val="21"/>
          <w:szCs w:val="21"/>
          <w:lang w:eastAsia="en-IN" w:bidi="ar-SA"/>
          <w14:ligatures w14:val="none"/>
        </w:rPr>
        <w:t>&gt;</w:t>
      </w:r>
    </w:p>
    <w:p w14:paraId="248D9F9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"divider"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8314A3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45F9D7D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'tableauPlaceholder'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'viz1687452587506'</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'position: relative'</w:t>
      </w:r>
      <w:r w:rsidRPr="00515E9C">
        <w:rPr>
          <w:rFonts w:ascii="Consolas" w:eastAsia="Times New Roman" w:hAnsi="Consolas" w:cs="Times New Roman"/>
          <w:color w:val="808080"/>
          <w:kern w:val="0"/>
          <w:sz w:val="21"/>
          <w:szCs w:val="21"/>
          <w:lang w:eastAsia="en-IN" w:bidi="ar-SA"/>
          <w14:ligatures w14:val="none"/>
        </w:rPr>
        <w:t>&gt;</w:t>
      </w:r>
    </w:p>
    <w:p w14:paraId="1CD9DFC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noscript</w:t>
      </w:r>
      <w:r w:rsidRPr="00515E9C">
        <w:rPr>
          <w:rFonts w:ascii="Consolas" w:eastAsia="Times New Roman" w:hAnsi="Consolas" w:cs="Times New Roman"/>
          <w:color w:val="808080"/>
          <w:kern w:val="0"/>
          <w:sz w:val="21"/>
          <w:szCs w:val="21"/>
          <w:lang w:eastAsia="en-IN" w:bidi="ar-SA"/>
          <w14:ligatures w14:val="none"/>
        </w:rPr>
        <w:t>&gt;</w:t>
      </w:r>
    </w:p>
    <w:p w14:paraId="6D6A56C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808080"/>
          <w:kern w:val="0"/>
          <w:sz w:val="21"/>
          <w:szCs w:val="21"/>
          <w:lang w:eastAsia="en-IN" w:bidi="ar-SA"/>
          <w14:ligatures w14:val="none"/>
        </w:rPr>
        <w:t>&gt;</w:t>
      </w:r>
    </w:p>
    <w:p w14:paraId="2390758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img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alt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'Exploring Suicide Rates by Age and Gender: Patterns and Disparities '</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w:t>
      </w:r>
      <w:r w:rsidRPr="00515E9C">
        <w:rPr>
          <w:rFonts w:ascii="Consolas" w:eastAsia="Times New Roman" w:hAnsi="Consolas" w:cs="Times New Roman"/>
          <w:color w:val="569CD6"/>
          <w:kern w:val="0"/>
          <w:sz w:val="21"/>
          <w:szCs w:val="21"/>
          <w:lang w:eastAsia="en-IN" w:bidi="ar-SA"/>
          <w14:ligatures w14:val="none"/>
        </w:rPr>
        <w:t>&amp;#47;&amp;#47;</w:t>
      </w:r>
      <w:r w:rsidRPr="00515E9C">
        <w:rPr>
          <w:rFonts w:ascii="Consolas" w:eastAsia="Times New Roman" w:hAnsi="Consolas" w:cs="Times New Roman"/>
          <w:color w:val="CE9178"/>
          <w:kern w:val="0"/>
          <w:sz w:val="21"/>
          <w:szCs w:val="21"/>
          <w:lang w:eastAsia="en-IN" w:bidi="ar-SA"/>
          <w14:ligatures w14:val="none"/>
        </w:rPr>
        <w:t>public.tableau.com</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static</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images</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projectstory2_16874525723020</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Story2</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1_rss.png'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'border: none'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77F87B8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w:t>
      </w:r>
    </w:p>
    <w:p w14:paraId="12A8B81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noscript</w:t>
      </w:r>
      <w:r w:rsidRPr="00515E9C">
        <w:rPr>
          <w:rFonts w:ascii="Consolas" w:eastAsia="Times New Roman" w:hAnsi="Consolas" w:cs="Times New Roman"/>
          <w:color w:val="808080"/>
          <w:kern w:val="0"/>
          <w:sz w:val="21"/>
          <w:szCs w:val="21"/>
          <w:lang w:eastAsia="en-IN" w:bidi="ar-SA"/>
          <w14:ligatures w14:val="none"/>
        </w:rPr>
        <w:t>&gt;</w:t>
      </w:r>
    </w:p>
    <w:p w14:paraId="6DAA817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object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'tableauViz'</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'display:none;'</w:t>
      </w:r>
      <w:r w:rsidRPr="00515E9C">
        <w:rPr>
          <w:rFonts w:ascii="Consolas" w:eastAsia="Times New Roman" w:hAnsi="Consolas" w:cs="Times New Roman"/>
          <w:color w:val="808080"/>
          <w:kern w:val="0"/>
          <w:sz w:val="21"/>
          <w:szCs w:val="21"/>
          <w:lang w:eastAsia="en-IN" w:bidi="ar-SA"/>
          <w14:ligatures w14:val="none"/>
        </w:rPr>
        <w:t>&gt;</w:t>
      </w:r>
    </w:p>
    <w:p w14:paraId="4134FCB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'host_url'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'https%3A%2F%2Fpublic.tableau.com%2F'</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28D077C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'embed_code_version'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'3'</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608F47E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'site_root'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73C687D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'projectstory2_16874525723020</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Story2'</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25626E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'no'</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5E1F906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lastRenderedPageBreak/>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'toolbar'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7BF2F45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'static_image'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w:t>
      </w:r>
      <w:r w:rsidRPr="00515E9C">
        <w:rPr>
          <w:rFonts w:ascii="Consolas" w:eastAsia="Times New Roman" w:hAnsi="Consolas" w:cs="Times New Roman"/>
          <w:color w:val="569CD6"/>
          <w:kern w:val="0"/>
          <w:sz w:val="21"/>
          <w:szCs w:val="21"/>
          <w:lang w:eastAsia="en-IN" w:bidi="ar-SA"/>
          <w14:ligatures w14:val="none"/>
        </w:rPr>
        <w:t>&amp;#47;&amp;#47;</w:t>
      </w:r>
      <w:r w:rsidRPr="00515E9C">
        <w:rPr>
          <w:rFonts w:ascii="Consolas" w:eastAsia="Times New Roman" w:hAnsi="Consolas" w:cs="Times New Roman"/>
          <w:color w:val="CE9178"/>
          <w:kern w:val="0"/>
          <w:sz w:val="21"/>
          <w:szCs w:val="21"/>
          <w:lang w:eastAsia="en-IN" w:bidi="ar-SA"/>
          <w14:ligatures w14:val="none"/>
        </w:rPr>
        <w:t>public.tableau.com</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static</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images</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projectstory2_16874525723020</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Story2</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1.png'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3294874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'animate_transition'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0717326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'display_static_image'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1FF61B7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'display_spinner'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3F88BA5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'display_overlay'</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7B60623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'display_count'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3BA5631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'language'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'en-GB'</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52D7A50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'filter'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'publish=yes'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35E3BDF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object</w:t>
      </w:r>
      <w:r w:rsidRPr="00515E9C">
        <w:rPr>
          <w:rFonts w:ascii="Consolas" w:eastAsia="Times New Roman" w:hAnsi="Consolas" w:cs="Times New Roman"/>
          <w:color w:val="808080"/>
          <w:kern w:val="0"/>
          <w:sz w:val="21"/>
          <w:szCs w:val="21"/>
          <w:lang w:eastAsia="en-IN" w:bidi="ar-SA"/>
          <w14:ligatures w14:val="none"/>
        </w:rPr>
        <w:t>&gt;</w:t>
      </w:r>
    </w:p>
    <w:p w14:paraId="7CFA6E5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2E67C46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type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'text/javascript'</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D4D4D4"/>
          <w:kern w:val="0"/>
          <w:sz w:val="21"/>
          <w:szCs w:val="21"/>
          <w:lang w:eastAsia="en-IN" w:bidi="ar-SA"/>
          <w14:ligatures w14:val="none"/>
        </w:rPr>
        <w:t xml:space="preserve">                    </w:t>
      </w:r>
    </w:p>
    <w:p w14:paraId="5DE6009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document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getElementById</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'viz1687452587506'</w:t>
      </w:r>
      <w:r w:rsidRPr="00515E9C">
        <w:rPr>
          <w:rFonts w:ascii="Consolas" w:eastAsia="Times New Roman" w:hAnsi="Consolas" w:cs="Times New Roman"/>
          <w:color w:val="D4D4D4"/>
          <w:kern w:val="0"/>
          <w:sz w:val="21"/>
          <w:szCs w:val="21"/>
          <w:lang w:eastAsia="en-IN" w:bidi="ar-SA"/>
          <w14:ligatures w14:val="none"/>
        </w:rPr>
        <w:t>);                    </w:t>
      </w:r>
    </w:p>
    <w:p w14:paraId="5BB0F5D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getElementsByTagName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'object'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B5CEA8"/>
          <w:kern w:val="0"/>
          <w:sz w:val="21"/>
          <w:szCs w:val="21"/>
          <w:lang w:eastAsia="en-IN" w:bidi="ar-SA"/>
          <w14:ligatures w14:val="none"/>
        </w:rPr>
        <w:t>0</w:t>
      </w:r>
      <w:r w:rsidRPr="00515E9C">
        <w:rPr>
          <w:rFonts w:ascii="Consolas" w:eastAsia="Times New Roman" w:hAnsi="Consolas" w:cs="Times New Roman"/>
          <w:color w:val="D4D4D4"/>
          <w:kern w:val="0"/>
          <w:sz w:val="21"/>
          <w:szCs w:val="21"/>
          <w:lang w:eastAsia="en-IN" w:bidi="ar-SA"/>
          <w14:ligatures w14:val="none"/>
        </w:rPr>
        <w:t xml:space="preserve">];                   </w:t>
      </w:r>
    </w:p>
    <w:p w14:paraId="2ED455A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'100%'</w:t>
      </w:r>
      <w:r w:rsidRPr="00515E9C">
        <w:rPr>
          <w:rFonts w:ascii="Consolas" w:eastAsia="Times New Roman" w:hAnsi="Consolas" w:cs="Times New Roman"/>
          <w:color w:val="D4D4D4"/>
          <w:kern w:val="0"/>
          <w:sz w:val="21"/>
          <w:szCs w:val="21"/>
          <w:lang w:eastAsia="en-IN" w:bidi="ar-SA"/>
          <w14:ligatures w14:val="none"/>
        </w:rPr>
        <w:t>;</w:t>
      </w:r>
    </w:p>
    <w:p w14:paraId="22E5EC7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height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offsetWidth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B5CEA8"/>
          <w:kern w:val="0"/>
          <w:sz w:val="21"/>
          <w:szCs w:val="21"/>
          <w:lang w:eastAsia="en-IN" w:bidi="ar-SA"/>
          <w14:ligatures w14:val="none"/>
        </w:rPr>
        <w:t>0.45</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'px'</w:t>
      </w:r>
      <w:r w:rsidRPr="00515E9C">
        <w:rPr>
          <w:rFonts w:ascii="Consolas" w:eastAsia="Times New Roman" w:hAnsi="Consolas" w:cs="Times New Roman"/>
          <w:color w:val="D4D4D4"/>
          <w:kern w:val="0"/>
          <w:sz w:val="21"/>
          <w:szCs w:val="21"/>
          <w:lang w:eastAsia="en-IN" w:bidi="ar-SA"/>
          <w14:ligatures w14:val="none"/>
        </w:rPr>
        <w:t>;                    </w:t>
      </w:r>
    </w:p>
    <w:p w14:paraId="69AE399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document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createElement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w:t>
      </w:r>
    </w:p>
    <w:p w14:paraId="5BE37EC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CE9178"/>
          <w:kern w:val="0"/>
          <w:sz w:val="21"/>
          <w:szCs w:val="21"/>
          <w:lang w:eastAsia="en-IN" w:bidi="ar-SA"/>
          <w14:ligatures w14:val="none"/>
        </w:rPr>
        <w:t>'https://public.tableau.com/javascripts/api/viz_v1.js'</w:t>
      </w:r>
      <w:r w:rsidRPr="00515E9C">
        <w:rPr>
          <w:rFonts w:ascii="Consolas" w:eastAsia="Times New Roman" w:hAnsi="Consolas" w:cs="Times New Roman"/>
          <w:color w:val="D4D4D4"/>
          <w:kern w:val="0"/>
          <w:sz w:val="21"/>
          <w:szCs w:val="21"/>
          <w:lang w:eastAsia="en-IN" w:bidi="ar-SA"/>
          <w14:ligatures w14:val="none"/>
        </w:rPr>
        <w:t>;                    </w:t>
      </w:r>
    </w:p>
    <w:p w14:paraId="4183E2A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parentNode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insertBefore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                </w:t>
      </w:r>
    </w:p>
    <w:p w14:paraId="7B9BD1C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808080"/>
          <w:kern w:val="0"/>
          <w:sz w:val="21"/>
          <w:szCs w:val="21"/>
          <w:lang w:eastAsia="en-IN" w:bidi="ar-SA"/>
          <w14:ligatures w14:val="none"/>
        </w:rPr>
        <w:t>&gt;</w:t>
      </w:r>
    </w:p>
    <w:p w14:paraId="23CB8B5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808080"/>
          <w:kern w:val="0"/>
          <w:sz w:val="21"/>
          <w:szCs w:val="21"/>
          <w:lang w:eastAsia="en-IN" w:bidi="ar-SA"/>
          <w14:ligatures w14:val="none"/>
        </w:rPr>
        <w:t>&gt;</w:t>
      </w:r>
    </w:p>
    <w:p w14:paraId="52AD96E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&lt;!--story 2--&gt;</w:t>
      </w:r>
    </w:p>
    <w:p w14:paraId="6882A68E" w14:textId="77777777" w:rsidR="00515E9C" w:rsidRPr="00515E9C" w:rsidRDefault="00515E9C" w:rsidP="00515E9C">
      <w:pPr>
        <w:shd w:val="clear" w:color="auto" w:fill="1F1F1F"/>
        <w:spacing w:after="240" w:line="285" w:lineRule="atLeast"/>
        <w:rPr>
          <w:rFonts w:ascii="Consolas" w:eastAsia="Times New Roman" w:hAnsi="Consolas" w:cs="Times New Roman"/>
          <w:color w:val="CCCCCC"/>
          <w:kern w:val="0"/>
          <w:sz w:val="21"/>
          <w:szCs w:val="21"/>
          <w:lang w:eastAsia="en-IN" w:bidi="ar-SA"/>
          <w14:ligatures w14:val="none"/>
        </w:rPr>
      </w:pPr>
    </w:p>
    <w:p w14:paraId="773C8DD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&lt;!--story 3--&gt;</w:t>
      </w:r>
    </w:p>
    <w:p w14:paraId="691A85C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"page-section"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"story3"</w:t>
      </w:r>
      <w:r w:rsidRPr="00515E9C">
        <w:rPr>
          <w:rFonts w:ascii="Consolas" w:eastAsia="Times New Roman" w:hAnsi="Consolas" w:cs="Times New Roman"/>
          <w:color w:val="808080"/>
          <w:kern w:val="0"/>
          <w:sz w:val="21"/>
          <w:szCs w:val="21"/>
          <w:lang w:eastAsia="en-IN" w:bidi="ar-SA"/>
          <w14:ligatures w14:val="none"/>
        </w:rPr>
        <w:t>&gt;</w:t>
      </w:r>
    </w:p>
    <w:p w14:paraId="398A721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"container px-4 px-lg-5"</w:t>
      </w:r>
      <w:r w:rsidRPr="00515E9C">
        <w:rPr>
          <w:rFonts w:ascii="Consolas" w:eastAsia="Times New Roman" w:hAnsi="Consolas" w:cs="Times New Roman"/>
          <w:color w:val="808080"/>
          <w:kern w:val="0"/>
          <w:sz w:val="21"/>
          <w:szCs w:val="21"/>
          <w:lang w:eastAsia="en-IN" w:bidi="ar-SA"/>
          <w14:ligatures w14:val="none"/>
        </w:rPr>
        <w:t>&gt;</w:t>
      </w:r>
    </w:p>
    <w:p w14:paraId="0F46C30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"text-center mt-0"</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Story3</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h2</w:t>
      </w:r>
      <w:r w:rsidRPr="00515E9C">
        <w:rPr>
          <w:rFonts w:ascii="Consolas" w:eastAsia="Times New Roman" w:hAnsi="Consolas" w:cs="Times New Roman"/>
          <w:color w:val="808080"/>
          <w:kern w:val="0"/>
          <w:sz w:val="21"/>
          <w:szCs w:val="21"/>
          <w:lang w:eastAsia="en-IN" w:bidi="ar-SA"/>
          <w14:ligatures w14:val="none"/>
        </w:rPr>
        <w:t>&gt;</w:t>
      </w:r>
    </w:p>
    <w:p w14:paraId="28B5B18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"divider"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5D6744E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5DCC389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'tableauPlaceholder'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'viz1687452843457'</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'position: relative'</w:t>
      </w:r>
      <w:r w:rsidRPr="00515E9C">
        <w:rPr>
          <w:rFonts w:ascii="Consolas" w:eastAsia="Times New Roman" w:hAnsi="Consolas" w:cs="Times New Roman"/>
          <w:color w:val="808080"/>
          <w:kern w:val="0"/>
          <w:sz w:val="21"/>
          <w:szCs w:val="21"/>
          <w:lang w:eastAsia="en-IN" w:bidi="ar-SA"/>
          <w14:ligatures w14:val="none"/>
        </w:rPr>
        <w:t>&gt;</w:t>
      </w:r>
    </w:p>
    <w:p w14:paraId="7EA4332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noscript</w:t>
      </w:r>
      <w:r w:rsidRPr="00515E9C">
        <w:rPr>
          <w:rFonts w:ascii="Consolas" w:eastAsia="Times New Roman" w:hAnsi="Consolas" w:cs="Times New Roman"/>
          <w:color w:val="808080"/>
          <w:kern w:val="0"/>
          <w:sz w:val="21"/>
          <w:szCs w:val="21"/>
          <w:lang w:eastAsia="en-IN" w:bidi="ar-SA"/>
          <w14:ligatures w14:val="none"/>
        </w:rPr>
        <w:t>&gt;</w:t>
      </w:r>
    </w:p>
    <w:p w14:paraId="7C4A41E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808080"/>
          <w:kern w:val="0"/>
          <w:sz w:val="21"/>
          <w:szCs w:val="21"/>
          <w:lang w:eastAsia="en-IN" w:bidi="ar-SA"/>
          <w14:ligatures w14:val="none"/>
        </w:rPr>
        <w:t>&gt;</w:t>
      </w:r>
    </w:p>
    <w:p w14:paraId="47CEBDF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img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alt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'Understanding Suicide Rates by Type: Insights and Patterns '</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w:t>
      </w:r>
      <w:r w:rsidRPr="00515E9C">
        <w:rPr>
          <w:rFonts w:ascii="Consolas" w:eastAsia="Times New Roman" w:hAnsi="Consolas" w:cs="Times New Roman"/>
          <w:color w:val="569CD6"/>
          <w:kern w:val="0"/>
          <w:sz w:val="21"/>
          <w:szCs w:val="21"/>
          <w:lang w:eastAsia="en-IN" w:bidi="ar-SA"/>
          <w14:ligatures w14:val="none"/>
        </w:rPr>
        <w:t>&amp;#47;&amp;#47;</w:t>
      </w:r>
      <w:r w:rsidRPr="00515E9C">
        <w:rPr>
          <w:rFonts w:ascii="Consolas" w:eastAsia="Times New Roman" w:hAnsi="Consolas" w:cs="Times New Roman"/>
          <w:color w:val="CE9178"/>
          <w:kern w:val="0"/>
          <w:sz w:val="21"/>
          <w:szCs w:val="21"/>
          <w:lang w:eastAsia="en-IN" w:bidi="ar-SA"/>
          <w14:ligatures w14:val="none"/>
        </w:rPr>
        <w:t>public.tableau.com</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static</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images</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projectstory3</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Story4</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1_rss.png'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'border: none'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615B7DF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w:t>
      </w:r>
    </w:p>
    <w:p w14:paraId="0DFCF5A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noscript</w:t>
      </w:r>
      <w:r w:rsidRPr="00515E9C">
        <w:rPr>
          <w:rFonts w:ascii="Consolas" w:eastAsia="Times New Roman" w:hAnsi="Consolas" w:cs="Times New Roman"/>
          <w:color w:val="808080"/>
          <w:kern w:val="0"/>
          <w:sz w:val="21"/>
          <w:szCs w:val="21"/>
          <w:lang w:eastAsia="en-IN" w:bidi="ar-SA"/>
          <w14:ligatures w14:val="none"/>
        </w:rPr>
        <w:t>&gt;</w:t>
      </w:r>
    </w:p>
    <w:p w14:paraId="3C69D27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object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'tableauViz'</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'display:none;'</w:t>
      </w:r>
      <w:r w:rsidRPr="00515E9C">
        <w:rPr>
          <w:rFonts w:ascii="Consolas" w:eastAsia="Times New Roman" w:hAnsi="Consolas" w:cs="Times New Roman"/>
          <w:color w:val="808080"/>
          <w:kern w:val="0"/>
          <w:sz w:val="21"/>
          <w:szCs w:val="21"/>
          <w:lang w:eastAsia="en-IN" w:bidi="ar-SA"/>
          <w14:ligatures w14:val="none"/>
        </w:rPr>
        <w:t>&gt;</w:t>
      </w:r>
    </w:p>
    <w:p w14:paraId="42BC69F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lastRenderedPageBreak/>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'host_url'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'https%3A%2F%2Fpublic.tableau.com%2F'</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513AD65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'embed_code_version'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'3'</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593CBF3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'site_root'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0A814A8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'projectstory3</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Story4'</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1D14B57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'tabs'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'no'</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3E829EA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'toolbar'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340E23C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'static_image'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w:t>
      </w:r>
      <w:r w:rsidRPr="00515E9C">
        <w:rPr>
          <w:rFonts w:ascii="Consolas" w:eastAsia="Times New Roman" w:hAnsi="Consolas" w:cs="Times New Roman"/>
          <w:color w:val="569CD6"/>
          <w:kern w:val="0"/>
          <w:sz w:val="21"/>
          <w:szCs w:val="21"/>
          <w:lang w:eastAsia="en-IN" w:bidi="ar-SA"/>
          <w14:ligatures w14:val="none"/>
        </w:rPr>
        <w:t>&amp;#47;&amp;#47;</w:t>
      </w:r>
      <w:r w:rsidRPr="00515E9C">
        <w:rPr>
          <w:rFonts w:ascii="Consolas" w:eastAsia="Times New Roman" w:hAnsi="Consolas" w:cs="Times New Roman"/>
          <w:color w:val="CE9178"/>
          <w:kern w:val="0"/>
          <w:sz w:val="21"/>
          <w:szCs w:val="21"/>
          <w:lang w:eastAsia="en-IN" w:bidi="ar-SA"/>
          <w14:ligatures w14:val="none"/>
        </w:rPr>
        <w:t>public.tableau.com</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static</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images</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projectstory3</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Story4</w:t>
      </w:r>
      <w:r w:rsidRPr="00515E9C">
        <w:rPr>
          <w:rFonts w:ascii="Consolas" w:eastAsia="Times New Roman" w:hAnsi="Consolas" w:cs="Times New Roman"/>
          <w:color w:val="569CD6"/>
          <w:kern w:val="0"/>
          <w:sz w:val="21"/>
          <w:szCs w:val="21"/>
          <w:lang w:eastAsia="en-IN" w:bidi="ar-SA"/>
          <w14:ligatures w14:val="none"/>
        </w:rPr>
        <w:t>&amp;#47;</w:t>
      </w:r>
      <w:r w:rsidRPr="00515E9C">
        <w:rPr>
          <w:rFonts w:ascii="Consolas" w:eastAsia="Times New Roman" w:hAnsi="Consolas" w:cs="Times New Roman"/>
          <w:color w:val="CE9178"/>
          <w:kern w:val="0"/>
          <w:sz w:val="21"/>
          <w:szCs w:val="21"/>
          <w:lang w:eastAsia="en-IN" w:bidi="ar-SA"/>
          <w14:ligatures w14:val="none"/>
        </w:rPr>
        <w:t>1.png'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1D7F1D0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'animate_transition'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30885A1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'display_static_image'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79F452E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'display_spinner'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D1D7D7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'display_overlay'</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5F637A1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'display_count'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064F130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'language'</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'en-GB'</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29AC5F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param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name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'filter'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value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'publish=yes'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6AA8D2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object</w:t>
      </w:r>
      <w:r w:rsidRPr="00515E9C">
        <w:rPr>
          <w:rFonts w:ascii="Consolas" w:eastAsia="Times New Roman" w:hAnsi="Consolas" w:cs="Times New Roman"/>
          <w:color w:val="808080"/>
          <w:kern w:val="0"/>
          <w:sz w:val="21"/>
          <w:szCs w:val="21"/>
          <w:lang w:eastAsia="en-IN" w:bidi="ar-SA"/>
          <w14:ligatures w14:val="none"/>
        </w:rPr>
        <w:t>&gt;</w:t>
      </w:r>
    </w:p>
    <w:p w14:paraId="77F69A0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                </w:t>
      </w:r>
    </w:p>
    <w:p w14:paraId="4A804F4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type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'text/javascript'</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D4D4D4"/>
          <w:kern w:val="0"/>
          <w:sz w:val="21"/>
          <w:szCs w:val="21"/>
          <w:lang w:eastAsia="en-IN" w:bidi="ar-SA"/>
          <w14:ligatures w14:val="none"/>
        </w:rPr>
        <w:t xml:space="preserve">                    </w:t>
      </w:r>
    </w:p>
    <w:p w14:paraId="376ECC2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document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getElementById</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'viz1687452843457'</w:t>
      </w:r>
      <w:r w:rsidRPr="00515E9C">
        <w:rPr>
          <w:rFonts w:ascii="Consolas" w:eastAsia="Times New Roman" w:hAnsi="Consolas" w:cs="Times New Roman"/>
          <w:color w:val="D4D4D4"/>
          <w:kern w:val="0"/>
          <w:sz w:val="21"/>
          <w:szCs w:val="21"/>
          <w:lang w:eastAsia="en-IN" w:bidi="ar-SA"/>
          <w14:ligatures w14:val="none"/>
        </w:rPr>
        <w:t>);                    </w:t>
      </w:r>
    </w:p>
    <w:p w14:paraId="309BFC0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getElementsByTagName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'object'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B5CEA8"/>
          <w:kern w:val="0"/>
          <w:sz w:val="21"/>
          <w:szCs w:val="21"/>
          <w:lang w:eastAsia="en-IN" w:bidi="ar-SA"/>
          <w14:ligatures w14:val="none"/>
        </w:rPr>
        <w:t>0</w:t>
      </w:r>
      <w:r w:rsidRPr="00515E9C">
        <w:rPr>
          <w:rFonts w:ascii="Consolas" w:eastAsia="Times New Roman" w:hAnsi="Consolas" w:cs="Times New Roman"/>
          <w:color w:val="D4D4D4"/>
          <w:kern w:val="0"/>
          <w:sz w:val="21"/>
          <w:szCs w:val="21"/>
          <w:lang w:eastAsia="en-IN" w:bidi="ar-SA"/>
          <w14:ligatures w14:val="none"/>
        </w:rPr>
        <w:t>];                    </w:t>
      </w:r>
    </w:p>
    <w:p w14:paraId="6B210B1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'100%'</w:t>
      </w:r>
      <w:r w:rsidRPr="00515E9C">
        <w:rPr>
          <w:rFonts w:ascii="Consolas" w:eastAsia="Times New Roman" w:hAnsi="Consolas" w:cs="Times New Roman"/>
          <w:color w:val="D4D4D4"/>
          <w:kern w:val="0"/>
          <w:sz w:val="21"/>
          <w:szCs w:val="21"/>
          <w:lang w:eastAsia="en-IN" w:bidi="ar-SA"/>
          <w14:ligatures w14:val="none"/>
        </w:rPr>
        <w:t>;</w:t>
      </w:r>
    </w:p>
    <w:p w14:paraId="6DB323B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height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divElement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offsetWidth</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B5CEA8"/>
          <w:kern w:val="0"/>
          <w:sz w:val="21"/>
          <w:szCs w:val="21"/>
          <w:lang w:eastAsia="en-IN" w:bidi="ar-SA"/>
          <w14:ligatures w14:val="none"/>
        </w:rPr>
        <w:t>0.45</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'px'</w:t>
      </w:r>
      <w:r w:rsidRPr="00515E9C">
        <w:rPr>
          <w:rFonts w:ascii="Consolas" w:eastAsia="Times New Roman" w:hAnsi="Consolas" w:cs="Times New Roman"/>
          <w:color w:val="D4D4D4"/>
          <w:kern w:val="0"/>
          <w:sz w:val="21"/>
          <w:szCs w:val="21"/>
          <w:lang w:eastAsia="en-IN" w:bidi="ar-SA"/>
          <w14:ligatures w14:val="none"/>
        </w:rPr>
        <w:t>;                    </w:t>
      </w:r>
    </w:p>
    <w:p w14:paraId="0C6DB2F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569CD6"/>
          <w:kern w:val="0"/>
          <w:sz w:val="21"/>
          <w:szCs w:val="21"/>
          <w:lang w:eastAsia="en-IN" w:bidi="ar-SA"/>
          <w14:ligatures w14:val="none"/>
        </w:rPr>
        <w:t>var</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9CDCFE"/>
          <w:kern w:val="0"/>
          <w:sz w:val="21"/>
          <w:szCs w:val="21"/>
          <w:lang w:eastAsia="en-IN" w:bidi="ar-SA"/>
          <w14:ligatures w14:val="none"/>
        </w:rPr>
        <w:t>document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createElement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w:t>
      </w:r>
    </w:p>
    <w:p w14:paraId="677884D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D4D4D4"/>
          <w:kern w:val="0"/>
          <w:sz w:val="21"/>
          <w:szCs w:val="21"/>
          <w:lang w:eastAsia="en-IN" w:bidi="ar-SA"/>
          <w14:ligatures w14:val="none"/>
        </w:rPr>
        <w:t xml:space="preserve"> = </w:t>
      </w:r>
      <w:r w:rsidRPr="00515E9C">
        <w:rPr>
          <w:rFonts w:ascii="Consolas" w:eastAsia="Times New Roman" w:hAnsi="Consolas" w:cs="Times New Roman"/>
          <w:color w:val="CE9178"/>
          <w:kern w:val="0"/>
          <w:sz w:val="21"/>
          <w:szCs w:val="21"/>
          <w:lang w:eastAsia="en-IN" w:bidi="ar-SA"/>
          <w14:ligatures w14:val="none"/>
        </w:rPr>
        <w:t>'https://public.tableau.com/javascripts/api/viz_v1.js'</w:t>
      </w:r>
      <w:r w:rsidRPr="00515E9C">
        <w:rPr>
          <w:rFonts w:ascii="Consolas" w:eastAsia="Times New Roman" w:hAnsi="Consolas" w:cs="Times New Roman"/>
          <w:color w:val="D4D4D4"/>
          <w:kern w:val="0"/>
          <w:sz w:val="21"/>
          <w:szCs w:val="21"/>
          <w:lang w:eastAsia="en-IN" w:bidi="ar-SA"/>
          <w14:ligatures w14:val="none"/>
        </w:rPr>
        <w:t>;                    </w:t>
      </w:r>
    </w:p>
    <w:p w14:paraId="158C889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parentNode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DCDCAA"/>
          <w:kern w:val="0"/>
          <w:sz w:val="21"/>
          <w:szCs w:val="21"/>
          <w:lang w:eastAsia="en-IN" w:bidi="ar-SA"/>
          <w14:ligatures w14:val="none"/>
        </w:rPr>
        <w:t>insertBefore</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9CDCFE"/>
          <w:kern w:val="0"/>
          <w:sz w:val="21"/>
          <w:szCs w:val="21"/>
          <w:lang w:eastAsia="en-IN" w:bidi="ar-SA"/>
          <w14:ligatures w14:val="none"/>
        </w:rPr>
        <w:t>scriptElement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vizElement</w:t>
      </w:r>
      <w:r w:rsidRPr="00515E9C">
        <w:rPr>
          <w:rFonts w:ascii="Consolas" w:eastAsia="Times New Roman" w:hAnsi="Consolas" w:cs="Times New Roman"/>
          <w:color w:val="D4D4D4"/>
          <w:kern w:val="0"/>
          <w:sz w:val="21"/>
          <w:szCs w:val="21"/>
          <w:lang w:eastAsia="en-IN" w:bidi="ar-SA"/>
          <w14:ligatures w14:val="none"/>
        </w:rPr>
        <w:t>);                </w:t>
      </w:r>
    </w:p>
    <w:p w14:paraId="4B60DEF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808080"/>
          <w:kern w:val="0"/>
          <w:sz w:val="21"/>
          <w:szCs w:val="21"/>
          <w:lang w:eastAsia="en-IN" w:bidi="ar-SA"/>
          <w14:ligatures w14:val="none"/>
        </w:rPr>
        <w:t>&gt;</w:t>
      </w:r>
    </w:p>
    <w:p w14:paraId="5E55DEC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808080"/>
          <w:kern w:val="0"/>
          <w:sz w:val="21"/>
          <w:szCs w:val="21"/>
          <w:lang w:eastAsia="en-IN" w:bidi="ar-SA"/>
          <w14:ligatures w14:val="none"/>
        </w:rPr>
        <w:t>&gt;</w:t>
      </w:r>
    </w:p>
    <w:p w14:paraId="1F51461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&lt;!--story 3--&gt;</w:t>
      </w:r>
    </w:p>
    <w:p w14:paraId="0BFB0EF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&lt;!--Story--&gt;</w:t>
      </w:r>
    </w:p>
    <w:p w14:paraId="3978EF9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&lt;!--team members--&gt;</w:t>
      </w:r>
    </w:p>
    <w:p w14:paraId="6F8B7A7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"page-section"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id</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"team"</w:t>
      </w:r>
      <w:r w:rsidRPr="00515E9C">
        <w:rPr>
          <w:rFonts w:ascii="Consolas" w:eastAsia="Times New Roman" w:hAnsi="Consolas" w:cs="Times New Roman"/>
          <w:color w:val="808080"/>
          <w:kern w:val="0"/>
          <w:sz w:val="21"/>
          <w:szCs w:val="21"/>
          <w:lang w:eastAsia="en-IN" w:bidi="ar-SA"/>
          <w14:ligatures w14:val="none"/>
        </w:rPr>
        <w:t>&gt;</w:t>
      </w:r>
    </w:p>
    <w:p w14:paraId="54E643E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link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rel</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"stylesheet"</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"https://cdnjs.cloudflare.com/ajax/libs/MaterialDesign-Webfont/5.3.45/css/materialdesignicons.css"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integrity</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"sha256-NAxhqDvtY0l4xn+YVa6WjAcmd94NNfttjNsDmNatFVc="</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crossorigin</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"anonymous"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/&gt;</w:t>
      </w:r>
    </w:p>
    <w:p w14:paraId="20C7EDE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30FF845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"container mt-100 mt-60"</w:t>
      </w:r>
      <w:r w:rsidRPr="00515E9C">
        <w:rPr>
          <w:rFonts w:ascii="Consolas" w:eastAsia="Times New Roman" w:hAnsi="Consolas" w:cs="Times New Roman"/>
          <w:color w:val="808080"/>
          <w:kern w:val="0"/>
          <w:sz w:val="21"/>
          <w:szCs w:val="21"/>
          <w:lang w:eastAsia="en-IN" w:bidi="ar-SA"/>
          <w14:ligatures w14:val="none"/>
        </w:rPr>
        <w:t>&gt;</w:t>
      </w:r>
    </w:p>
    <w:p w14:paraId="55852FB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"row"</w:t>
      </w:r>
      <w:r w:rsidRPr="00515E9C">
        <w:rPr>
          <w:rFonts w:ascii="Consolas" w:eastAsia="Times New Roman" w:hAnsi="Consolas" w:cs="Times New Roman"/>
          <w:color w:val="808080"/>
          <w:kern w:val="0"/>
          <w:sz w:val="21"/>
          <w:szCs w:val="21"/>
          <w:lang w:eastAsia="en-IN" w:bidi="ar-SA"/>
          <w14:ligatures w14:val="none"/>
        </w:rPr>
        <w:t>&gt;</w:t>
      </w:r>
    </w:p>
    <w:p w14:paraId="718429B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"col-12 text-center"</w:t>
      </w:r>
      <w:r w:rsidRPr="00515E9C">
        <w:rPr>
          <w:rFonts w:ascii="Consolas" w:eastAsia="Times New Roman" w:hAnsi="Consolas" w:cs="Times New Roman"/>
          <w:color w:val="808080"/>
          <w:kern w:val="0"/>
          <w:sz w:val="21"/>
          <w:szCs w:val="21"/>
          <w:lang w:eastAsia="en-IN" w:bidi="ar-SA"/>
          <w14:ligatures w14:val="none"/>
        </w:rPr>
        <w:t>&gt;</w:t>
      </w:r>
    </w:p>
    <w:p w14:paraId="7642229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"section-title"</w:t>
      </w:r>
      <w:r w:rsidRPr="00515E9C">
        <w:rPr>
          <w:rFonts w:ascii="Consolas" w:eastAsia="Times New Roman" w:hAnsi="Consolas" w:cs="Times New Roman"/>
          <w:color w:val="808080"/>
          <w:kern w:val="0"/>
          <w:sz w:val="21"/>
          <w:szCs w:val="21"/>
          <w:lang w:eastAsia="en-IN" w:bidi="ar-SA"/>
          <w14:ligatures w14:val="none"/>
        </w:rPr>
        <w:t>&gt;</w:t>
      </w:r>
    </w:p>
    <w:p w14:paraId="62358FC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lastRenderedPageBreak/>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"title mb-4"</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Our Creative Minds</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808080"/>
          <w:kern w:val="0"/>
          <w:sz w:val="21"/>
          <w:szCs w:val="21"/>
          <w:lang w:eastAsia="en-IN" w:bidi="ar-SA"/>
          <w14:ligatures w14:val="none"/>
        </w:rPr>
        <w:t>&gt;</w:t>
      </w:r>
    </w:p>
    <w:p w14:paraId="3BD8F96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&lt;p class="text-muted para-desc mx-auto mb-0"&gt;Build responsive, mobile-first projects on the web with the world's most popular front-end component library.&lt;/p&gt; --&gt;</w:t>
      </w:r>
    </w:p>
    <w:p w14:paraId="0DE44B1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0A21A26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col--&gt;</w:t>
      </w:r>
    </w:p>
    <w:p w14:paraId="4760E6B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row--&gt;</w:t>
      </w:r>
    </w:p>
    <w:p w14:paraId="6B80FB3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4E33226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"row"</w:t>
      </w:r>
      <w:r w:rsidRPr="00515E9C">
        <w:rPr>
          <w:rFonts w:ascii="Consolas" w:eastAsia="Times New Roman" w:hAnsi="Consolas" w:cs="Times New Roman"/>
          <w:color w:val="808080"/>
          <w:kern w:val="0"/>
          <w:sz w:val="21"/>
          <w:szCs w:val="21"/>
          <w:lang w:eastAsia="en-IN" w:bidi="ar-SA"/>
          <w14:ligatures w14:val="none"/>
        </w:rPr>
        <w:t>&gt;</w:t>
      </w:r>
    </w:p>
    <w:p w14:paraId="1ABCDD0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"col-lg-3 col-md-6 col-12 mt-4 pt-2"</w:t>
      </w:r>
      <w:r w:rsidRPr="00515E9C">
        <w:rPr>
          <w:rFonts w:ascii="Consolas" w:eastAsia="Times New Roman" w:hAnsi="Consolas" w:cs="Times New Roman"/>
          <w:color w:val="808080"/>
          <w:kern w:val="0"/>
          <w:sz w:val="21"/>
          <w:szCs w:val="21"/>
          <w:lang w:eastAsia="en-IN" w:bidi="ar-SA"/>
          <w14:ligatures w14:val="none"/>
        </w:rPr>
        <w:t>&gt;</w:t>
      </w:r>
    </w:p>
    <w:p w14:paraId="5A794F0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"mt-4 pt-2"</w:t>
      </w:r>
      <w:r w:rsidRPr="00515E9C">
        <w:rPr>
          <w:rFonts w:ascii="Consolas" w:eastAsia="Times New Roman" w:hAnsi="Consolas" w:cs="Times New Roman"/>
          <w:color w:val="808080"/>
          <w:kern w:val="0"/>
          <w:sz w:val="21"/>
          <w:szCs w:val="21"/>
          <w:lang w:eastAsia="en-IN" w:bidi="ar-SA"/>
          <w14:ligatures w14:val="none"/>
        </w:rPr>
        <w:t>&gt;</w:t>
      </w:r>
    </w:p>
    <w:p w14:paraId="7AD9C3C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"team position-relative d-block text-center"</w:t>
      </w:r>
      <w:r w:rsidRPr="00515E9C">
        <w:rPr>
          <w:rFonts w:ascii="Consolas" w:eastAsia="Times New Roman" w:hAnsi="Consolas" w:cs="Times New Roman"/>
          <w:color w:val="808080"/>
          <w:kern w:val="0"/>
          <w:sz w:val="21"/>
          <w:szCs w:val="21"/>
          <w:lang w:eastAsia="en-IN" w:bidi="ar-SA"/>
          <w14:ligatures w14:val="none"/>
        </w:rPr>
        <w:t>&gt;</w:t>
      </w:r>
    </w:p>
    <w:p w14:paraId="0F390D1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"image position-relative d-block overflow-hidden"</w:t>
      </w:r>
      <w:r w:rsidRPr="00515E9C">
        <w:rPr>
          <w:rFonts w:ascii="Consolas" w:eastAsia="Times New Roman" w:hAnsi="Consolas" w:cs="Times New Roman"/>
          <w:color w:val="808080"/>
          <w:kern w:val="0"/>
          <w:sz w:val="21"/>
          <w:szCs w:val="21"/>
          <w:lang w:eastAsia="en-IN" w:bidi="ar-SA"/>
          <w14:ligatures w14:val="none"/>
        </w:rPr>
        <w:t>&gt;</w:t>
      </w:r>
    </w:p>
    <w:p w14:paraId="1AB772F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img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"https://bootdey.com/img/Content/avatar/avatar7.png"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"img-fluid rounded"</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alt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808080"/>
          <w:kern w:val="0"/>
          <w:sz w:val="21"/>
          <w:szCs w:val="21"/>
          <w:lang w:eastAsia="en-IN" w:bidi="ar-SA"/>
          <w14:ligatures w14:val="none"/>
        </w:rPr>
        <w:t>&gt;</w:t>
      </w:r>
    </w:p>
    <w:p w14:paraId="0AC11D4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"overlay rounded bg-dark"</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2D8D208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1A26D9C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"content py-2 member-position bg-white border-bottom overflow-hidden rounded d-inline-block"</w:t>
      </w:r>
      <w:r w:rsidRPr="00515E9C">
        <w:rPr>
          <w:rFonts w:ascii="Consolas" w:eastAsia="Times New Roman" w:hAnsi="Consolas" w:cs="Times New Roman"/>
          <w:color w:val="808080"/>
          <w:kern w:val="0"/>
          <w:sz w:val="21"/>
          <w:szCs w:val="21"/>
          <w:lang w:eastAsia="en-IN" w:bidi="ar-SA"/>
          <w14:ligatures w14:val="none"/>
        </w:rPr>
        <w:t>&gt;</w:t>
      </w:r>
    </w:p>
    <w:p w14:paraId="5F7D7A3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"title mb-0"</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Valluru Mohammad Rasheed</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808080"/>
          <w:kern w:val="0"/>
          <w:sz w:val="21"/>
          <w:szCs w:val="21"/>
          <w:lang w:eastAsia="en-IN" w:bidi="ar-SA"/>
          <w14:ligatures w14:val="none"/>
        </w:rPr>
        <w:t>&gt;</w:t>
      </w:r>
    </w:p>
    <w:p w14:paraId="6BC752E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&lt;small class="text-muted"&gt;Founder&lt;/small&gt; --&gt;</w:t>
      </w:r>
    </w:p>
    <w:p w14:paraId="58C4FCA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181C7EB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"list-unstyled team-social social-icon social mb-0"</w:t>
      </w:r>
      <w:r w:rsidRPr="00515E9C">
        <w:rPr>
          <w:rFonts w:ascii="Consolas" w:eastAsia="Times New Roman" w:hAnsi="Consolas" w:cs="Times New Roman"/>
          <w:color w:val="808080"/>
          <w:kern w:val="0"/>
          <w:sz w:val="21"/>
          <w:szCs w:val="21"/>
          <w:lang w:eastAsia="en-IN" w:bidi="ar-SA"/>
          <w14:ligatures w14:val="none"/>
        </w:rPr>
        <w:t>&gt;</w:t>
      </w:r>
    </w:p>
    <w:p w14:paraId="1834E36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mdi-facebook"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"Facebook"</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4003D7F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"https://instagram.com/rasheed___vmr?igshid=NGExMmI2YTkyZg=="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mdi-instagram"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"Instagram"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6E81868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"https://twitter.com/MohammadValluru"</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mdi-twitter"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"Twitter"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7A13F5A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mdi-google-plus"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"Google +"</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6AC3586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"https://www.linkedin.com/in/valluru-rasheed-259047207"</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mdi-linkedin"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"Linkedin"</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6322B6A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"color: antiquewhite;"</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Contact no: 9440893626</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45C581E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icon--&gt;</w:t>
      </w:r>
    </w:p>
    <w:p w14:paraId="451549F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5CC37AC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5249C2F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col--&gt;</w:t>
      </w:r>
    </w:p>
    <w:p w14:paraId="72C8563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p>
    <w:p w14:paraId="0A9F69F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lastRenderedPageBreak/>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"col-lg-3 col-md-6 col-12 mt-4 pt-2"</w:t>
      </w:r>
      <w:r w:rsidRPr="00515E9C">
        <w:rPr>
          <w:rFonts w:ascii="Consolas" w:eastAsia="Times New Roman" w:hAnsi="Consolas" w:cs="Times New Roman"/>
          <w:color w:val="808080"/>
          <w:kern w:val="0"/>
          <w:sz w:val="21"/>
          <w:szCs w:val="21"/>
          <w:lang w:eastAsia="en-IN" w:bidi="ar-SA"/>
          <w14:ligatures w14:val="none"/>
        </w:rPr>
        <w:t>&gt;</w:t>
      </w:r>
    </w:p>
    <w:p w14:paraId="20B0422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"mt-4 pt-2"</w:t>
      </w:r>
      <w:r w:rsidRPr="00515E9C">
        <w:rPr>
          <w:rFonts w:ascii="Consolas" w:eastAsia="Times New Roman" w:hAnsi="Consolas" w:cs="Times New Roman"/>
          <w:color w:val="808080"/>
          <w:kern w:val="0"/>
          <w:sz w:val="21"/>
          <w:szCs w:val="21"/>
          <w:lang w:eastAsia="en-IN" w:bidi="ar-SA"/>
          <w14:ligatures w14:val="none"/>
        </w:rPr>
        <w:t>&gt;</w:t>
      </w:r>
    </w:p>
    <w:p w14:paraId="24E6B8D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"team position-relative d-block text-center"</w:t>
      </w:r>
      <w:r w:rsidRPr="00515E9C">
        <w:rPr>
          <w:rFonts w:ascii="Consolas" w:eastAsia="Times New Roman" w:hAnsi="Consolas" w:cs="Times New Roman"/>
          <w:color w:val="808080"/>
          <w:kern w:val="0"/>
          <w:sz w:val="21"/>
          <w:szCs w:val="21"/>
          <w:lang w:eastAsia="en-IN" w:bidi="ar-SA"/>
          <w14:ligatures w14:val="none"/>
        </w:rPr>
        <w:t>&gt;</w:t>
      </w:r>
    </w:p>
    <w:p w14:paraId="424D244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"image position-relative d-block overflow-hidden"</w:t>
      </w:r>
      <w:r w:rsidRPr="00515E9C">
        <w:rPr>
          <w:rFonts w:ascii="Consolas" w:eastAsia="Times New Roman" w:hAnsi="Consolas" w:cs="Times New Roman"/>
          <w:color w:val="808080"/>
          <w:kern w:val="0"/>
          <w:sz w:val="21"/>
          <w:szCs w:val="21"/>
          <w:lang w:eastAsia="en-IN" w:bidi="ar-SA"/>
          <w14:ligatures w14:val="none"/>
        </w:rPr>
        <w:t>&gt;</w:t>
      </w:r>
    </w:p>
    <w:p w14:paraId="2475CFC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img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"/static/assets/img/5.png"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"img-fluid rounded"</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alt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808080"/>
          <w:kern w:val="0"/>
          <w:sz w:val="21"/>
          <w:szCs w:val="21"/>
          <w:lang w:eastAsia="en-IN" w:bidi="ar-SA"/>
          <w14:ligatures w14:val="none"/>
        </w:rPr>
        <w:t>&gt;</w:t>
      </w:r>
    </w:p>
    <w:p w14:paraId="56AFBA5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"overlay rounded bg-dark"</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2E8B666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34E55BD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"content py-2 member-position bg-white border-bottom overflow-hidden rounded d-inline-block"</w:t>
      </w:r>
      <w:r w:rsidRPr="00515E9C">
        <w:rPr>
          <w:rFonts w:ascii="Consolas" w:eastAsia="Times New Roman" w:hAnsi="Consolas" w:cs="Times New Roman"/>
          <w:color w:val="808080"/>
          <w:kern w:val="0"/>
          <w:sz w:val="21"/>
          <w:szCs w:val="21"/>
          <w:lang w:eastAsia="en-IN" w:bidi="ar-SA"/>
          <w14:ligatures w14:val="none"/>
        </w:rPr>
        <w:t>&gt;</w:t>
      </w:r>
    </w:p>
    <w:p w14:paraId="5E01CED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"title mb-0"</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Mrunalini</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808080"/>
          <w:kern w:val="0"/>
          <w:sz w:val="21"/>
          <w:szCs w:val="21"/>
          <w:lang w:eastAsia="en-IN" w:bidi="ar-SA"/>
          <w14:ligatures w14:val="none"/>
        </w:rPr>
        <w:t>&gt;</w:t>
      </w:r>
    </w:p>
    <w:p w14:paraId="0669696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&lt;small class="text-muted"&gt;C.E.O.&lt;/small&gt; --&gt;</w:t>
      </w:r>
    </w:p>
    <w:p w14:paraId="14FE211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744916F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"list-unstyled team-social social-icon social mb-0"</w:t>
      </w:r>
      <w:r w:rsidRPr="00515E9C">
        <w:rPr>
          <w:rFonts w:ascii="Consolas" w:eastAsia="Times New Roman" w:hAnsi="Consolas" w:cs="Times New Roman"/>
          <w:color w:val="808080"/>
          <w:kern w:val="0"/>
          <w:sz w:val="21"/>
          <w:szCs w:val="21"/>
          <w:lang w:eastAsia="en-IN" w:bidi="ar-SA"/>
          <w14:ligatures w14:val="none"/>
        </w:rPr>
        <w:t>&gt;</w:t>
      </w:r>
    </w:p>
    <w:p w14:paraId="330231B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mdi-facebook"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"Facebook"</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7639C6E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mdi-instagram"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"Instagram"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2190066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mdi-twitter"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"Twitter"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2D5159E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mdi-google-plus"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"Google +"</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24F3DD2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mdi-linkedin"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"Linkedin"</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3A76CA0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"color: antiquewhite;"</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Contact no: 6300667365</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7A321BC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icon--&gt;</w:t>
      </w:r>
    </w:p>
    <w:p w14:paraId="6F5F9C7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4201997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5268E17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col--&gt;</w:t>
      </w:r>
    </w:p>
    <w:p w14:paraId="1C9E626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p>
    <w:p w14:paraId="0331F0E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"col-lg-3 col-md-6 col-12 mt-4 pt-2"</w:t>
      </w:r>
      <w:r w:rsidRPr="00515E9C">
        <w:rPr>
          <w:rFonts w:ascii="Consolas" w:eastAsia="Times New Roman" w:hAnsi="Consolas" w:cs="Times New Roman"/>
          <w:color w:val="808080"/>
          <w:kern w:val="0"/>
          <w:sz w:val="21"/>
          <w:szCs w:val="21"/>
          <w:lang w:eastAsia="en-IN" w:bidi="ar-SA"/>
          <w14:ligatures w14:val="none"/>
        </w:rPr>
        <w:t>&gt;</w:t>
      </w:r>
    </w:p>
    <w:p w14:paraId="2DF3551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"mt-4 pt-2"</w:t>
      </w:r>
      <w:r w:rsidRPr="00515E9C">
        <w:rPr>
          <w:rFonts w:ascii="Consolas" w:eastAsia="Times New Roman" w:hAnsi="Consolas" w:cs="Times New Roman"/>
          <w:color w:val="808080"/>
          <w:kern w:val="0"/>
          <w:sz w:val="21"/>
          <w:szCs w:val="21"/>
          <w:lang w:eastAsia="en-IN" w:bidi="ar-SA"/>
          <w14:ligatures w14:val="none"/>
        </w:rPr>
        <w:t>&gt;</w:t>
      </w:r>
    </w:p>
    <w:p w14:paraId="6B14FDC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"team position-relative d-block text-center"</w:t>
      </w:r>
      <w:r w:rsidRPr="00515E9C">
        <w:rPr>
          <w:rFonts w:ascii="Consolas" w:eastAsia="Times New Roman" w:hAnsi="Consolas" w:cs="Times New Roman"/>
          <w:color w:val="808080"/>
          <w:kern w:val="0"/>
          <w:sz w:val="21"/>
          <w:szCs w:val="21"/>
          <w:lang w:eastAsia="en-IN" w:bidi="ar-SA"/>
          <w14:ligatures w14:val="none"/>
        </w:rPr>
        <w:t>&gt;</w:t>
      </w:r>
    </w:p>
    <w:p w14:paraId="1F5957C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"image position-relative d-block overflow-hidden"</w:t>
      </w:r>
      <w:r w:rsidRPr="00515E9C">
        <w:rPr>
          <w:rFonts w:ascii="Consolas" w:eastAsia="Times New Roman" w:hAnsi="Consolas" w:cs="Times New Roman"/>
          <w:color w:val="808080"/>
          <w:kern w:val="0"/>
          <w:sz w:val="21"/>
          <w:szCs w:val="21"/>
          <w:lang w:eastAsia="en-IN" w:bidi="ar-SA"/>
          <w14:ligatures w14:val="none"/>
        </w:rPr>
        <w:t>&gt;</w:t>
      </w:r>
    </w:p>
    <w:p w14:paraId="4189FB1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img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"/static/assets/img/6.png"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"img-fluid rounded"</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alt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808080"/>
          <w:kern w:val="0"/>
          <w:sz w:val="21"/>
          <w:szCs w:val="21"/>
          <w:lang w:eastAsia="en-IN" w:bidi="ar-SA"/>
          <w14:ligatures w14:val="none"/>
        </w:rPr>
        <w:t>&gt;</w:t>
      </w:r>
    </w:p>
    <w:p w14:paraId="65733E6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"overlay rounded bg-dark"</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112D0DF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087CB65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lastRenderedPageBreak/>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"content py-2 member-position bg-white border-bottom overflow-hidden rounded d-inline-block"</w:t>
      </w:r>
      <w:r w:rsidRPr="00515E9C">
        <w:rPr>
          <w:rFonts w:ascii="Consolas" w:eastAsia="Times New Roman" w:hAnsi="Consolas" w:cs="Times New Roman"/>
          <w:color w:val="808080"/>
          <w:kern w:val="0"/>
          <w:sz w:val="21"/>
          <w:szCs w:val="21"/>
          <w:lang w:eastAsia="en-IN" w:bidi="ar-SA"/>
          <w14:ligatures w14:val="none"/>
        </w:rPr>
        <w:t>&gt;</w:t>
      </w:r>
    </w:p>
    <w:p w14:paraId="336AD3C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"title mb-0"</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Rishitha</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808080"/>
          <w:kern w:val="0"/>
          <w:sz w:val="21"/>
          <w:szCs w:val="21"/>
          <w:lang w:eastAsia="en-IN" w:bidi="ar-SA"/>
          <w14:ligatures w14:val="none"/>
        </w:rPr>
        <w:t>&gt;</w:t>
      </w:r>
    </w:p>
    <w:p w14:paraId="244B8CC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&lt;small class="text-muted"&gt;Developer&lt;/small&gt; --&gt;</w:t>
      </w:r>
    </w:p>
    <w:p w14:paraId="01638D9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633B027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"list-unstyled team-social social-icon social mb-0"</w:t>
      </w:r>
      <w:r w:rsidRPr="00515E9C">
        <w:rPr>
          <w:rFonts w:ascii="Consolas" w:eastAsia="Times New Roman" w:hAnsi="Consolas" w:cs="Times New Roman"/>
          <w:color w:val="808080"/>
          <w:kern w:val="0"/>
          <w:sz w:val="21"/>
          <w:szCs w:val="21"/>
          <w:lang w:eastAsia="en-IN" w:bidi="ar-SA"/>
          <w14:ligatures w14:val="none"/>
        </w:rPr>
        <w:t>&gt;</w:t>
      </w:r>
    </w:p>
    <w:p w14:paraId="69DB573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mdi-facebook"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"Facebook"</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1EACD9A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mdi-instagram"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"Instagram"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6827AAB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mdi-twitter"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"Twitter"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54CE469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mdi-google-plus"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"Google +"</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0877DE17"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mdi-linkedin"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"Linkedin"</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798FBEC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"color: antiquewhite;"</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contact no: 9390995729</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1A97528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icon--&gt;</w:t>
      </w:r>
    </w:p>
    <w:p w14:paraId="3A46DF2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4BEB1B7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158A086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col--&gt;</w:t>
      </w:r>
    </w:p>
    <w:p w14:paraId="6B709B7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p>
    <w:p w14:paraId="5A09652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"col-lg-3 col-md-6 col-12 mt-4 pt-2"</w:t>
      </w:r>
      <w:r w:rsidRPr="00515E9C">
        <w:rPr>
          <w:rFonts w:ascii="Consolas" w:eastAsia="Times New Roman" w:hAnsi="Consolas" w:cs="Times New Roman"/>
          <w:color w:val="808080"/>
          <w:kern w:val="0"/>
          <w:sz w:val="21"/>
          <w:szCs w:val="21"/>
          <w:lang w:eastAsia="en-IN" w:bidi="ar-SA"/>
          <w14:ligatures w14:val="none"/>
        </w:rPr>
        <w:t>&gt;</w:t>
      </w:r>
    </w:p>
    <w:p w14:paraId="357B185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"mt-4 pt-2"</w:t>
      </w:r>
      <w:r w:rsidRPr="00515E9C">
        <w:rPr>
          <w:rFonts w:ascii="Consolas" w:eastAsia="Times New Roman" w:hAnsi="Consolas" w:cs="Times New Roman"/>
          <w:color w:val="808080"/>
          <w:kern w:val="0"/>
          <w:sz w:val="21"/>
          <w:szCs w:val="21"/>
          <w:lang w:eastAsia="en-IN" w:bidi="ar-SA"/>
          <w14:ligatures w14:val="none"/>
        </w:rPr>
        <w:t>&gt;</w:t>
      </w:r>
    </w:p>
    <w:p w14:paraId="4E615C6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"team position-relative d-block text-center"</w:t>
      </w:r>
      <w:r w:rsidRPr="00515E9C">
        <w:rPr>
          <w:rFonts w:ascii="Consolas" w:eastAsia="Times New Roman" w:hAnsi="Consolas" w:cs="Times New Roman"/>
          <w:color w:val="808080"/>
          <w:kern w:val="0"/>
          <w:sz w:val="21"/>
          <w:szCs w:val="21"/>
          <w:lang w:eastAsia="en-IN" w:bidi="ar-SA"/>
          <w14:ligatures w14:val="none"/>
        </w:rPr>
        <w:t>&gt;</w:t>
      </w:r>
    </w:p>
    <w:p w14:paraId="0823C2D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"image position-relative d-block overflow-hidden"</w:t>
      </w:r>
      <w:r w:rsidRPr="00515E9C">
        <w:rPr>
          <w:rFonts w:ascii="Consolas" w:eastAsia="Times New Roman" w:hAnsi="Consolas" w:cs="Times New Roman"/>
          <w:color w:val="808080"/>
          <w:kern w:val="0"/>
          <w:sz w:val="21"/>
          <w:szCs w:val="21"/>
          <w:lang w:eastAsia="en-IN" w:bidi="ar-SA"/>
          <w14:ligatures w14:val="none"/>
        </w:rPr>
        <w:t>&gt;</w:t>
      </w:r>
    </w:p>
    <w:p w14:paraId="5EF6E55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img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"/static/assets/img/4.png"</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"img-fluid rounded"</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alt</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w:t>
      </w:r>
      <w:r w:rsidRPr="00515E9C">
        <w:rPr>
          <w:rFonts w:ascii="Consolas" w:eastAsia="Times New Roman" w:hAnsi="Consolas" w:cs="Times New Roman"/>
          <w:color w:val="808080"/>
          <w:kern w:val="0"/>
          <w:sz w:val="21"/>
          <w:szCs w:val="21"/>
          <w:lang w:eastAsia="en-IN" w:bidi="ar-SA"/>
          <w14:ligatures w14:val="none"/>
        </w:rPr>
        <w:t>&gt;</w:t>
      </w:r>
    </w:p>
    <w:p w14:paraId="40C8DA4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"overlay rounded bg-dark"</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746B8F7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5D6AC93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"content py-2 member-position bg-white border-bottom overflow-hidden rounded d-inline-block"</w:t>
      </w:r>
      <w:r w:rsidRPr="00515E9C">
        <w:rPr>
          <w:rFonts w:ascii="Consolas" w:eastAsia="Times New Roman" w:hAnsi="Consolas" w:cs="Times New Roman"/>
          <w:color w:val="808080"/>
          <w:kern w:val="0"/>
          <w:sz w:val="21"/>
          <w:szCs w:val="21"/>
          <w:lang w:eastAsia="en-IN" w:bidi="ar-SA"/>
          <w14:ligatures w14:val="none"/>
        </w:rPr>
        <w:t>&gt;</w:t>
      </w:r>
    </w:p>
    <w:p w14:paraId="64B6948E"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"title mb-0"</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Greeshma</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h4</w:t>
      </w:r>
      <w:r w:rsidRPr="00515E9C">
        <w:rPr>
          <w:rFonts w:ascii="Consolas" w:eastAsia="Times New Roman" w:hAnsi="Consolas" w:cs="Times New Roman"/>
          <w:color w:val="808080"/>
          <w:kern w:val="0"/>
          <w:sz w:val="21"/>
          <w:szCs w:val="21"/>
          <w:lang w:eastAsia="en-IN" w:bidi="ar-SA"/>
          <w14:ligatures w14:val="none"/>
        </w:rPr>
        <w:t>&gt;</w:t>
      </w:r>
    </w:p>
    <w:p w14:paraId="4B6DE74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&lt;small class="text-muted"&gt;Designer&lt;/small&gt; --&gt;</w:t>
      </w:r>
    </w:p>
    <w:p w14:paraId="524F350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43B27FB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"list-unstyled team-social social-icon social mb-0"</w:t>
      </w:r>
      <w:r w:rsidRPr="00515E9C">
        <w:rPr>
          <w:rFonts w:ascii="Consolas" w:eastAsia="Times New Roman" w:hAnsi="Consolas" w:cs="Times New Roman"/>
          <w:color w:val="808080"/>
          <w:kern w:val="0"/>
          <w:sz w:val="21"/>
          <w:szCs w:val="21"/>
          <w:lang w:eastAsia="en-IN" w:bidi="ar-SA"/>
          <w14:ligatures w14:val="none"/>
        </w:rPr>
        <w:t>&gt;</w:t>
      </w:r>
    </w:p>
    <w:p w14:paraId="31DAB3CD"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mdi-facebook"</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"Facebook"</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2E307FE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lastRenderedPageBreak/>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mdi-instagram"</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"Instagram"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15A7EF9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mdi-twitter"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"Twitter"</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669EC3C0"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mdi-google-plus"</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"Google +"</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73C8856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"list-inline-item"</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href</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"javascript:void(0)"</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"rounded"</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"mdi mdi-linkedin"</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title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"Linkedin"</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i</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a</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6EB376E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style</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"color: antiquewhite;"</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Contact no: 7993919091</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li</w:t>
      </w:r>
      <w:r w:rsidRPr="00515E9C">
        <w:rPr>
          <w:rFonts w:ascii="Consolas" w:eastAsia="Times New Roman" w:hAnsi="Consolas" w:cs="Times New Roman"/>
          <w:color w:val="808080"/>
          <w:kern w:val="0"/>
          <w:sz w:val="21"/>
          <w:szCs w:val="21"/>
          <w:lang w:eastAsia="en-IN" w:bidi="ar-SA"/>
          <w14:ligatures w14:val="none"/>
        </w:rPr>
        <w:t>&gt;</w:t>
      </w:r>
    </w:p>
    <w:p w14:paraId="75E60AC8"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ul</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icon--&gt;</w:t>
      </w:r>
    </w:p>
    <w:p w14:paraId="15388CC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357D53FC"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240BAC0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col--&gt;</w:t>
      </w:r>
    </w:p>
    <w:p w14:paraId="6ED3A5A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6A9955"/>
          <w:kern w:val="0"/>
          <w:sz w:val="21"/>
          <w:szCs w:val="21"/>
          <w:lang w:eastAsia="en-IN" w:bidi="ar-SA"/>
          <w14:ligatures w14:val="none"/>
        </w:rPr>
        <w:t>&lt;!--end row--&gt;</w:t>
      </w:r>
    </w:p>
    <w:p w14:paraId="4887672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0D8C97A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section</w:t>
      </w:r>
      <w:r w:rsidRPr="00515E9C">
        <w:rPr>
          <w:rFonts w:ascii="Consolas" w:eastAsia="Times New Roman" w:hAnsi="Consolas" w:cs="Times New Roman"/>
          <w:color w:val="808080"/>
          <w:kern w:val="0"/>
          <w:sz w:val="21"/>
          <w:szCs w:val="21"/>
          <w:lang w:eastAsia="en-IN" w:bidi="ar-SA"/>
          <w14:ligatures w14:val="none"/>
        </w:rPr>
        <w:t>&gt;</w:t>
      </w:r>
    </w:p>
    <w:p w14:paraId="65A20D99"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&lt;!--team members--&gt;</w:t>
      </w:r>
    </w:p>
    <w:p w14:paraId="14F0881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Footer--&gt;</w:t>
      </w:r>
    </w:p>
    <w:p w14:paraId="6AA0B3B6"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footer</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"bg-light py-5"</w:t>
      </w:r>
      <w:r w:rsidRPr="00515E9C">
        <w:rPr>
          <w:rFonts w:ascii="Consolas" w:eastAsia="Times New Roman" w:hAnsi="Consolas" w:cs="Times New Roman"/>
          <w:color w:val="808080"/>
          <w:kern w:val="0"/>
          <w:sz w:val="21"/>
          <w:szCs w:val="21"/>
          <w:lang w:eastAsia="en-IN" w:bidi="ar-SA"/>
          <w14:ligatures w14:val="none"/>
        </w:rPr>
        <w:t>&gt;</w:t>
      </w:r>
    </w:p>
    <w:p w14:paraId="321B4E85"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"container px-4 px-lg-5"</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class</w:t>
      </w:r>
      <w:r w:rsidRPr="00515E9C">
        <w:rPr>
          <w:rFonts w:ascii="Consolas" w:eastAsia="Times New Roman" w:hAnsi="Consolas" w:cs="Times New Roman"/>
          <w:color w:val="CCCCCC"/>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"small text-center text-muted"</w:t>
      </w:r>
      <w:r w:rsidRPr="00515E9C">
        <w:rPr>
          <w:rFonts w:ascii="Consolas" w:eastAsia="Times New Roman" w:hAnsi="Consolas" w:cs="Times New Roman"/>
          <w:color w:val="808080"/>
          <w:kern w:val="0"/>
          <w:sz w:val="21"/>
          <w:szCs w:val="21"/>
          <w:lang w:eastAsia="en-IN" w:bidi="ar-SA"/>
          <w14:ligatures w14:val="none"/>
        </w:rPr>
        <w:t>&gt;</w:t>
      </w:r>
      <w:r w:rsidRPr="00515E9C">
        <w:rPr>
          <w:rFonts w:ascii="Consolas" w:eastAsia="Times New Roman" w:hAnsi="Consolas" w:cs="Times New Roman"/>
          <w:color w:val="CCCCCC"/>
          <w:kern w:val="0"/>
          <w:sz w:val="21"/>
          <w:szCs w:val="21"/>
          <w:lang w:eastAsia="en-IN" w:bidi="ar-SA"/>
          <w14:ligatures w14:val="none"/>
        </w:rPr>
        <w:t xml:space="preserve">Copyright </w:t>
      </w:r>
      <w:r w:rsidRPr="00515E9C">
        <w:rPr>
          <w:rFonts w:ascii="Consolas" w:eastAsia="Times New Roman" w:hAnsi="Consolas" w:cs="Times New Roman"/>
          <w:color w:val="569CD6"/>
          <w:kern w:val="0"/>
          <w:sz w:val="21"/>
          <w:szCs w:val="21"/>
          <w:lang w:eastAsia="en-IN" w:bidi="ar-SA"/>
          <w14:ligatures w14:val="none"/>
        </w:rPr>
        <w:t>&amp;copy;</w:t>
      </w:r>
      <w:r w:rsidRPr="00515E9C">
        <w:rPr>
          <w:rFonts w:ascii="Consolas" w:eastAsia="Times New Roman" w:hAnsi="Consolas" w:cs="Times New Roman"/>
          <w:color w:val="CCCCCC"/>
          <w:kern w:val="0"/>
          <w:sz w:val="21"/>
          <w:szCs w:val="21"/>
          <w:lang w:eastAsia="en-IN" w:bidi="ar-SA"/>
          <w14:ligatures w14:val="none"/>
        </w:rPr>
        <w:t xml:space="preserve"> 2023</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div</w:t>
      </w:r>
      <w:r w:rsidRPr="00515E9C">
        <w:rPr>
          <w:rFonts w:ascii="Consolas" w:eastAsia="Times New Roman" w:hAnsi="Consolas" w:cs="Times New Roman"/>
          <w:color w:val="808080"/>
          <w:kern w:val="0"/>
          <w:sz w:val="21"/>
          <w:szCs w:val="21"/>
          <w:lang w:eastAsia="en-IN" w:bidi="ar-SA"/>
          <w14:ligatures w14:val="none"/>
        </w:rPr>
        <w:t>&gt;</w:t>
      </w:r>
    </w:p>
    <w:p w14:paraId="5CA01264"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footer</w:t>
      </w:r>
      <w:r w:rsidRPr="00515E9C">
        <w:rPr>
          <w:rFonts w:ascii="Consolas" w:eastAsia="Times New Roman" w:hAnsi="Consolas" w:cs="Times New Roman"/>
          <w:color w:val="808080"/>
          <w:kern w:val="0"/>
          <w:sz w:val="21"/>
          <w:szCs w:val="21"/>
          <w:lang w:eastAsia="en-IN" w:bidi="ar-SA"/>
          <w14:ligatures w14:val="none"/>
        </w:rPr>
        <w:t>&gt;</w:t>
      </w:r>
    </w:p>
    <w:p w14:paraId="03EE6A8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Bootstrap core JS--&gt;</w:t>
      </w:r>
    </w:p>
    <w:p w14:paraId="6C78D172"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"https://cdn.jsdelivr.net/npm/bootstrap@5.2.3/dist/js/bootstrap.bundle.min.js"</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808080"/>
          <w:kern w:val="0"/>
          <w:sz w:val="21"/>
          <w:szCs w:val="21"/>
          <w:lang w:eastAsia="en-IN" w:bidi="ar-SA"/>
          <w14:ligatures w14:val="none"/>
        </w:rPr>
        <w:t>&gt;</w:t>
      </w:r>
    </w:p>
    <w:p w14:paraId="7207E28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SimpleLightbox plugin JS--&gt;</w:t>
      </w:r>
    </w:p>
    <w:p w14:paraId="338AF07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"https://cdnjs.cloudflare.com/ajax/libs/SimpleLightbox/2.1.0/simpleLightbox.min.js"</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808080"/>
          <w:kern w:val="0"/>
          <w:sz w:val="21"/>
          <w:szCs w:val="21"/>
          <w:lang w:eastAsia="en-IN" w:bidi="ar-SA"/>
          <w14:ligatures w14:val="none"/>
        </w:rPr>
        <w:t>&gt;</w:t>
      </w:r>
    </w:p>
    <w:p w14:paraId="743917AB"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6A9955"/>
          <w:kern w:val="0"/>
          <w:sz w:val="21"/>
          <w:szCs w:val="21"/>
          <w:lang w:eastAsia="en-IN" w:bidi="ar-SA"/>
          <w14:ligatures w14:val="none"/>
        </w:rPr>
        <w:t>&lt;!-- Core theme JS--&gt;</w:t>
      </w:r>
    </w:p>
    <w:p w14:paraId="4D4DEBAA"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"/static/js/scripts.js"</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808080"/>
          <w:kern w:val="0"/>
          <w:sz w:val="21"/>
          <w:szCs w:val="21"/>
          <w:lang w:eastAsia="en-IN" w:bidi="ar-SA"/>
          <w14:ligatures w14:val="none"/>
        </w:rPr>
        <w:t>&gt;</w:t>
      </w:r>
    </w:p>
    <w:p w14:paraId="4156AC01"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D4D4D4"/>
          <w:kern w:val="0"/>
          <w:sz w:val="21"/>
          <w:szCs w:val="21"/>
          <w:lang w:eastAsia="en-IN" w:bidi="ar-SA"/>
          <w14:ligatures w14:val="none"/>
        </w:rPr>
        <w:t xml:space="preserve"> </w:t>
      </w:r>
      <w:r w:rsidRPr="00515E9C">
        <w:rPr>
          <w:rFonts w:ascii="Consolas" w:eastAsia="Times New Roman" w:hAnsi="Consolas" w:cs="Times New Roman"/>
          <w:color w:val="9CDCFE"/>
          <w:kern w:val="0"/>
          <w:sz w:val="21"/>
          <w:szCs w:val="21"/>
          <w:lang w:eastAsia="en-IN" w:bidi="ar-SA"/>
          <w14:ligatures w14:val="none"/>
        </w:rPr>
        <w:t>src</w:t>
      </w:r>
      <w:r w:rsidRPr="00515E9C">
        <w:rPr>
          <w:rFonts w:ascii="Consolas" w:eastAsia="Times New Roman" w:hAnsi="Consolas" w:cs="Times New Roman"/>
          <w:color w:val="D4D4D4"/>
          <w:kern w:val="0"/>
          <w:sz w:val="21"/>
          <w:szCs w:val="21"/>
          <w:lang w:eastAsia="en-IN" w:bidi="ar-SA"/>
          <w14:ligatures w14:val="none"/>
        </w:rPr>
        <w:t>=</w:t>
      </w:r>
      <w:r w:rsidRPr="00515E9C">
        <w:rPr>
          <w:rFonts w:ascii="Consolas" w:eastAsia="Times New Roman" w:hAnsi="Consolas" w:cs="Times New Roman"/>
          <w:color w:val="CE9178"/>
          <w:kern w:val="0"/>
          <w:sz w:val="21"/>
          <w:szCs w:val="21"/>
          <w:lang w:eastAsia="en-IN" w:bidi="ar-SA"/>
          <w14:ligatures w14:val="none"/>
        </w:rPr>
        <w:t>"https://cdn.startbootstrap.com/sb-forms-latest.js"</w:t>
      </w:r>
      <w:r w:rsidRPr="00515E9C">
        <w:rPr>
          <w:rFonts w:ascii="Consolas" w:eastAsia="Times New Roman" w:hAnsi="Consolas" w:cs="Times New Roman"/>
          <w:color w:val="808080"/>
          <w:kern w:val="0"/>
          <w:sz w:val="21"/>
          <w:szCs w:val="21"/>
          <w:lang w:eastAsia="en-IN" w:bidi="ar-SA"/>
          <w14:ligatures w14:val="none"/>
        </w:rPr>
        <w:t>&gt;&lt;/</w:t>
      </w:r>
      <w:r w:rsidRPr="00515E9C">
        <w:rPr>
          <w:rFonts w:ascii="Consolas" w:eastAsia="Times New Roman" w:hAnsi="Consolas" w:cs="Times New Roman"/>
          <w:color w:val="569CD6"/>
          <w:kern w:val="0"/>
          <w:sz w:val="21"/>
          <w:szCs w:val="21"/>
          <w:lang w:eastAsia="en-IN" w:bidi="ar-SA"/>
          <w14:ligatures w14:val="none"/>
        </w:rPr>
        <w:t>script</w:t>
      </w:r>
      <w:r w:rsidRPr="00515E9C">
        <w:rPr>
          <w:rFonts w:ascii="Consolas" w:eastAsia="Times New Roman" w:hAnsi="Consolas" w:cs="Times New Roman"/>
          <w:color w:val="808080"/>
          <w:kern w:val="0"/>
          <w:sz w:val="21"/>
          <w:szCs w:val="21"/>
          <w:lang w:eastAsia="en-IN" w:bidi="ar-SA"/>
          <w14:ligatures w14:val="none"/>
        </w:rPr>
        <w:t>&gt;</w:t>
      </w:r>
    </w:p>
    <w:p w14:paraId="351174A3"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CCCCCC"/>
          <w:kern w:val="0"/>
          <w:sz w:val="21"/>
          <w:szCs w:val="21"/>
          <w:lang w:eastAsia="en-IN" w:bidi="ar-SA"/>
          <w14:ligatures w14:val="none"/>
        </w:rPr>
        <w:t xml:space="preserve">    </w:t>
      </w: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body</w:t>
      </w:r>
      <w:r w:rsidRPr="00515E9C">
        <w:rPr>
          <w:rFonts w:ascii="Consolas" w:eastAsia="Times New Roman" w:hAnsi="Consolas" w:cs="Times New Roman"/>
          <w:color w:val="808080"/>
          <w:kern w:val="0"/>
          <w:sz w:val="21"/>
          <w:szCs w:val="21"/>
          <w:lang w:eastAsia="en-IN" w:bidi="ar-SA"/>
          <w14:ligatures w14:val="none"/>
        </w:rPr>
        <w:t>&gt;</w:t>
      </w:r>
    </w:p>
    <w:p w14:paraId="79B4559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r w:rsidRPr="00515E9C">
        <w:rPr>
          <w:rFonts w:ascii="Consolas" w:eastAsia="Times New Roman" w:hAnsi="Consolas" w:cs="Times New Roman"/>
          <w:color w:val="808080"/>
          <w:kern w:val="0"/>
          <w:sz w:val="21"/>
          <w:szCs w:val="21"/>
          <w:lang w:eastAsia="en-IN" w:bidi="ar-SA"/>
          <w14:ligatures w14:val="none"/>
        </w:rPr>
        <w:t>&lt;/</w:t>
      </w:r>
      <w:r w:rsidRPr="00515E9C">
        <w:rPr>
          <w:rFonts w:ascii="Consolas" w:eastAsia="Times New Roman" w:hAnsi="Consolas" w:cs="Times New Roman"/>
          <w:color w:val="569CD6"/>
          <w:kern w:val="0"/>
          <w:sz w:val="21"/>
          <w:szCs w:val="21"/>
          <w:lang w:eastAsia="en-IN" w:bidi="ar-SA"/>
          <w14:ligatures w14:val="none"/>
        </w:rPr>
        <w:t>html</w:t>
      </w:r>
      <w:r w:rsidRPr="00515E9C">
        <w:rPr>
          <w:rFonts w:ascii="Consolas" w:eastAsia="Times New Roman" w:hAnsi="Consolas" w:cs="Times New Roman"/>
          <w:color w:val="808080"/>
          <w:kern w:val="0"/>
          <w:sz w:val="21"/>
          <w:szCs w:val="21"/>
          <w:lang w:eastAsia="en-IN" w:bidi="ar-SA"/>
          <w14:ligatures w14:val="none"/>
        </w:rPr>
        <w:t>&gt;</w:t>
      </w:r>
    </w:p>
    <w:p w14:paraId="1645AEBF" w14:textId="77777777" w:rsidR="00515E9C" w:rsidRPr="00515E9C" w:rsidRDefault="00515E9C" w:rsidP="00515E9C">
      <w:pPr>
        <w:shd w:val="clear" w:color="auto" w:fill="1F1F1F"/>
        <w:spacing w:after="0" w:line="285" w:lineRule="atLeast"/>
        <w:rPr>
          <w:rFonts w:ascii="Consolas" w:eastAsia="Times New Roman" w:hAnsi="Consolas" w:cs="Times New Roman"/>
          <w:color w:val="CCCCCC"/>
          <w:kern w:val="0"/>
          <w:sz w:val="21"/>
          <w:szCs w:val="21"/>
          <w:lang w:eastAsia="en-IN" w:bidi="ar-SA"/>
          <w14:ligatures w14:val="none"/>
        </w:rPr>
      </w:pPr>
    </w:p>
    <w:p w14:paraId="263EE303" w14:textId="77777777" w:rsidR="00515E9C" w:rsidRDefault="00515E9C" w:rsidP="00780D3E">
      <w:pPr>
        <w:pStyle w:val="ListParagraph"/>
        <w:spacing w:line="276" w:lineRule="auto"/>
        <w:ind w:left="643"/>
        <w:jc w:val="both"/>
        <w:rPr>
          <w:rFonts w:ascii="Arial" w:hAnsi="Arial" w:cs="Arial"/>
          <w:b/>
          <w:bCs/>
          <w:color w:val="4472C4" w:themeColor="accent1"/>
          <w:sz w:val="28"/>
          <w:szCs w:val="28"/>
        </w:rPr>
      </w:pPr>
    </w:p>
    <w:p w14:paraId="0A4A3E1F" w14:textId="77777777" w:rsidR="00216743" w:rsidRPr="00814C83" w:rsidRDefault="00216743" w:rsidP="00814C83">
      <w:pPr>
        <w:spacing w:line="276" w:lineRule="auto"/>
        <w:ind w:left="680"/>
        <w:jc w:val="both"/>
        <w:rPr>
          <w:rFonts w:ascii="Arial" w:hAnsi="Arial" w:cs="Arial"/>
          <w:sz w:val="24"/>
          <w:szCs w:val="24"/>
        </w:rPr>
      </w:pPr>
    </w:p>
    <w:p w14:paraId="4ACCDF08" w14:textId="77777777" w:rsidR="003C1E4B" w:rsidRPr="00814C83" w:rsidRDefault="003C1E4B" w:rsidP="00814C83">
      <w:pPr>
        <w:spacing w:line="276" w:lineRule="auto"/>
        <w:ind w:left="680"/>
        <w:jc w:val="both"/>
        <w:rPr>
          <w:rFonts w:ascii="Arial" w:hAnsi="Arial" w:cs="Arial"/>
          <w:sz w:val="24"/>
          <w:szCs w:val="24"/>
        </w:rPr>
      </w:pPr>
    </w:p>
    <w:p w14:paraId="513A39FF" w14:textId="133D4929" w:rsidR="003C1E4B" w:rsidRPr="004C002E" w:rsidRDefault="003C1E4B" w:rsidP="00814C83">
      <w:pPr>
        <w:spacing w:line="276" w:lineRule="auto"/>
        <w:jc w:val="both"/>
        <w:rPr>
          <w:rFonts w:ascii="Arial" w:hAnsi="Arial" w:cs="Arial"/>
          <w:color w:val="FF0000"/>
        </w:rPr>
      </w:pPr>
    </w:p>
    <w:p w14:paraId="299FC21B" w14:textId="06C2E5FE" w:rsidR="00423C7E" w:rsidRDefault="00423C7E" w:rsidP="00423C7E">
      <w:pPr>
        <w:spacing w:line="276" w:lineRule="auto"/>
        <w:jc w:val="both"/>
        <w:rPr>
          <w:rFonts w:ascii="Arial" w:hAnsi="Arial" w:cs="Arial"/>
          <w:b/>
          <w:bCs/>
          <w:color w:val="4472C4" w:themeColor="accent1"/>
          <w:sz w:val="28"/>
          <w:szCs w:val="28"/>
        </w:rPr>
      </w:pPr>
      <w:r w:rsidRPr="00423C7E">
        <w:rPr>
          <w:rFonts w:ascii="Arial" w:hAnsi="Arial" w:cs="Arial"/>
          <w:b/>
          <w:bCs/>
          <w:color w:val="4472C4" w:themeColor="accent1"/>
          <w:sz w:val="28"/>
          <w:szCs w:val="28"/>
        </w:rPr>
        <w:lastRenderedPageBreak/>
        <w:t>B. Dashboard Screen shorts</w:t>
      </w:r>
      <w:r>
        <w:rPr>
          <w:rFonts w:ascii="Arial" w:hAnsi="Arial" w:cs="Arial"/>
          <w:b/>
          <w:bCs/>
          <w:color w:val="4472C4" w:themeColor="accent1"/>
          <w:sz w:val="28"/>
          <w:szCs w:val="28"/>
        </w:rPr>
        <w:t xml:space="preserve"> &amp; link</w:t>
      </w:r>
    </w:p>
    <w:p w14:paraId="65F4DAF5" w14:textId="03640321" w:rsidR="00423C7E" w:rsidRPr="00423C7E" w:rsidRDefault="00423C7E" w:rsidP="00423C7E">
      <w:pPr>
        <w:spacing w:line="276" w:lineRule="auto"/>
        <w:jc w:val="both"/>
        <w:rPr>
          <w:rFonts w:ascii="Arial" w:hAnsi="Arial" w:cs="Arial"/>
          <w:b/>
          <w:bCs/>
          <w:color w:val="4472C4" w:themeColor="accent1"/>
          <w:sz w:val="28"/>
          <w:szCs w:val="28"/>
        </w:rPr>
      </w:pPr>
      <w:hyperlink r:id="rId13" w:history="1">
        <w:r w:rsidRPr="00C40A3A">
          <w:rPr>
            <w:rStyle w:val="Hyperlink"/>
            <w:rFonts w:ascii="Arial" w:hAnsi="Arial" w:cs="Arial"/>
            <w:b/>
            <w:bCs/>
            <w:sz w:val="28"/>
            <w:szCs w:val="28"/>
          </w:rPr>
          <w:t>https://public.tableau.com/views/projectdashboard_16880184848230/Dashboard4?:language=en-GB&amp;:display_count=n&amp;:origin=viz_share_link</w:t>
        </w:r>
      </w:hyperlink>
      <w:r>
        <w:rPr>
          <w:rFonts w:ascii="Arial" w:hAnsi="Arial" w:cs="Arial"/>
          <w:b/>
          <w:bCs/>
          <w:color w:val="4472C4" w:themeColor="accent1"/>
          <w:sz w:val="28"/>
          <w:szCs w:val="28"/>
        </w:rPr>
        <w:br/>
      </w:r>
    </w:p>
    <w:p w14:paraId="317EDB9F" w14:textId="097D1C0B" w:rsidR="00423C7E" w:rsidRDefault="00423C7E" w:rsidP="00423C7E">
      <w:pPr>
        <w:spacing w:line="276" w:lineRule="auto"/>
        <w:jc w:val="both"/>
        <w:rPr>
          <w:rFonts w:ascii="Arial" w:hAnsi="Arial" w:cs="Arial"/>
          <w:b/>
          <w:bCs/>
          <w:color w:val="4472C4" w:themeColor="accent1"/>
          <w:sz w:val="28"/>
          <w:szCs w:val="28"/>
        </w:rPr>
      </w:pPr>
      <w:r w:rsidRPr="00423C7E">
        <w:rPr>
          <w:rFonts w:ascii="Arial" w:hAnsi="Arial" w:cs="Arial"/>
          <w:b/>
          <w:bCs/>
          <w:color w:val="4472C4" w:themeColor="accent1"/>
          <w:sz w:val="28"/>
          <w:szCs w:val="28"/>
        </w:rPr>
        <w:drawing>
          <wp:inline distT="0" distB="0" distL="0" distR="0" wp14:anchorId="1FA97A89" wp14:editId="2A53219C">
            <wp:extent cx="5731510" cy="3223895"/>
            <wp:effectExtent l="0" t="0" r="2540" b="0"/>
            <wp:docPr id="818520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0227"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054E5CF0" w14:textId="77777777" w:rsidR="00423C7E" w:rsidRDefault="00423C7E" w:rsidP="00423C7E">
      <w:pPr>
        <w:spacing w:line="276" w:lineRule="auto"/>
        <w:jc w:val="both"/>
        <w:rPr>
          <w:rFonts w:ascii="Arial" w:hAnsi="Arial" w:cs="Arial"/>
          <w:b/>
          <w:bCs/>
          <w:color w:val="4472C4" w:themeColor="accent1"/>
          <w:sz w:val="28"/>
          <w:szCs w:val="28"/>
        </w:rPr>
      </w:pPr>
    </w:p>
    <w:p w14:paraId="5B46432A" w14:textId="2D4C2E3C" w:rsidR="00423C7E" w:rsidRDefault="00423C7E" w:rsidP="00423C7E">
      <w:pPr>
        <w:spacing w:line="276" w:lineRule="auto"/>
        <w:jc w:val="both"/>
        <w:rPr>
          <w:rFonts w:ascii="Arial" w:hAnsi="Arial" w:cs="Arial"/>
          <w:b/>
          <w:bCs/>
          <w:color w:val="4472C4" w:themeColor="accent1"/>
          <w:sz w:val="28"/>
          <w:szCs w:val="28"/>
        </w:rPr>
      </w:pPr>
      <w:r w:rsidRPr="00423C7E">
        <w:rPr>
          <w:rFonts w:ascii="Arial" w:hAnsi="Arial" w:cs="Arial"/>
          <w:b/>
          <w:bCs/>
          <w:color w:val="4472C4" w:themeColor="accent1"/>
          <w:sz w:val="28"/>
          <w:szCs w:val="28"/>
        </w:rPr>
        <w:drawing>
          <wp:inline distT="0" distB="0" distL="0" distR="0" wp14:anchorId="5E9671FC" wp14:editId="2C44169D">
            <wp:extent cx="5731510" cy="3223895"/>
            <wp:effectExtent l="0" t="0" r="2540" b="0"/>
            <wp:docPr id="112363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32543"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4C6713E9" w14:textId="77777777" w:rsidR="00423C7E" w:rsidRDefault="00423C7E" w:rsidP="00423C7E">
      <w:pPr>
        <w:spacing w:line="276" w:lineRule="auto"/>
        <w:jc w:val="both"/>
        <w:rPr>
          <w:rFonts w:ascii="Arial" w:hAnsi="Arial" w:cs="Arial"/>
          <w:b/>
          <w:bCs/>
          <w:color w:val="4472C4" w:themeColor="accent1"/>
          <w:sz w:val="28"/>
          <w:szCs w:val="28"/>
        </w:rPr>
      </w:pPr>
    </w:p>
    <w:p w14:paraId="5597C4F1" w14:textId="7B4224D3" w:rsidR="00423C7E" w:rsidRDefault="00423C7E" w:rsidP="00423C7E">
      <w:pPr>
        <w:spacing w:line="276" w:lineRule="auto"/>
        <w:jc w:val="both"/>
        <w:rPr>
          <w:rFonts w:ascii="Arial" w:hAnsi="Arial" w:cs="Arial"/>
          <w:b/>
          <w:bCs/>
          <w:color w:val="4472C4" w:themeColor="accent1"/>
          <w:sz w:val="28"/>
          <w:szCs w:val="28"/>
        </w:rPr>
      </w:pPr>
      <w:r w:rsidRPr="00423C7E">
        <w:rPr>
          <w:rFonts w:ascii="Arial" w:hAnsi="Arial" w:cs="Arial"/>
          <w:b/>
          <w:bCs/>
          <w:color w:val="4472C4" w:themeColor="accent1"/>
          <w:sz w:val="28"/>
          <w:szCs w:val="28"/>
        </w:rPr>
        <w:lastRenderedPageBreak/>
        <w:drawing>
          <wp:inline distT="0" distB="0" distL="0" distR="0" wp14:anchorId="338B9FD3" wp14:editId="2AEE10F8">
            <wp:extent cx="5731510" cy="3223895"/>
            <wp:effectExtent l="0" t="0" r="2540" b="0"/>
            <wp:docPr id="20005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025"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4F600B4E" w14:textId="77777777" w:rsidR="00423C7E" w:rsidRDefault="00423C7E" w:rsidP="00423C7E">
      <w:pPr>
        <w:spacing w:line="276" w:lineRule="auto"/>
        <w:jc w:val="both"/>
        <w:rPr>
          <w:rFonts w:ascii="Arial" w:hAnsi="Arial" w:cs="Arial"/>
          <w:b/>
          <w:bCs/>
          <w:color w:val="4472C4" w:themeColor="accent1"/>
          <w:sz w:val="28"/>
          <w:szCs w:val="28"/>
        </w:rPr>
      </w:pPr>
    </w:p>
    <w:p w14:paraId="09D5B46F" w14:textId="5022E2D7" w:rsidR="00423C7E" w:rsidRDefault="00423C7E" w:rsidP="00423C7E">
      <w:pPr>
        <w:spacing w:line="276" w:lineRule="auto"/>
        <w:jc w:val="both"/>
        <w:rPr>
          <w:rFonts w:ascii="Arial" w:hAnsi="Arial" w:cs="Arial"/>
          <w:b/>
          <w:bCs/>
          <w:color w:val="4472C4" w:themeColor="accent1"/>
          <w:sz w:val="28"/>
          <w:szCs w:val="28"/>
        </w:rPr>
      </w:pPr>
      <w:r w:rsidRPr="00423C7E">
        <w:rPr>
          <w:rFonts w:ascii="Arial" w:hAnsi="Arial" w:cs="Arial"/>
          <w:b/>
          <w:bCs/>
          <w:color w:val="4472C4" w:themeColor="accent1"/>
          <w:sz w:val="28"/>
          <w:szCs w:val="28"/>
        </w:rPr>
        <w:drawing>
          <wp:inline distT="0" distB="0" distL="0" distR="0" wp14:anchorId="656539CE" wp14:editId="0E1CF047">
            <wp:extent cx="5731510" cy="3223895"/>
            <wp:effectExtent l="0" t="0" r="2540" b="0"/>
            <wp:docPr id="981869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9208"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017D1D60" w14:textId="77777777" w:rsidR="00423C7E" w:rsidRDefault="00423C7E" w:rsidP="00423C7E">
      <w:pPr>
        <w:spacing w:line="276" w:lineRule="auto"/>
        <w:jc w:val="both"/>
        <w:rPr>
          <w:rFonts w:ascii="Arial" w:hAnsi="Arial" w:cs="Arial"/>
          <w:b/>
          <w:bCs/>
          <w:color w:val="4472C4" w:themeColor="accent1"/>
          <w:sz w:val="28"/>
          <w:szCs w:val="28"/>
        </w:rPr>
      </w:pPr>
    </w:p>
    <w:p w14:paraId="262A8DC0" w14:textId="77777777" w:rsidR="00423C7E" w:rsidRDefault="00423C7E" w:rsidP="00423C7E">
      <w:pPr>
        <w:spacing w:line="276" w:lineRule="auto"/>
        <w:jc w:val="both"/>
        <w:rPr>
          <w:rFonts w:ascii="Arial" w:hAnsi="Arial" w:cs="Arial"/>
          <w:b/>
          <w:bCs/>
          <w:color w:val="4472C4" w:themeColor="accent1"/>
          <w:sz w:val="28"/>
          <w:szCs w:val="28"/>
        </w:rPr>
      </w:pPr>
    </w:p>
    <w:p w14:paraId="37393A40" w14:textId="77777777" w:rsidR="00423C7E" w:rsidRDefault="00423C7E" w:rsidP="00423C7E">
      <w:pPr>
        <w:spacing w:line="276" w:lineRule="auto"/>
        <w:jc w:val="both"/>
        <w:rPr>
          <w:rFonts w:ascii="Arial" w:hAnsi="Arial" w:cs="Arial"/>
          <w:b/>
          <w:bCs/>
          <w:color w:val="4472C4" w:themeColor="accent1"/>
          <w:sz w:val="28"/>
          <w:szCs w:val="28"/>
        </w:rPr>
      </w:pPr>
    </w:p>
    <w:p w14:paraId="2698D3BB" w14:textId="77777777" w:rsidR="00423C7E" w:rsidRDefault="00423C7E" w:rsidP="00423C7E">
      <w:pPr>
        <w:spacing w:line="276" w:lineRule="auto"/>
        <w:jc w:val="both"/>
        <w:rPr>
          <w:rFonts w:ascii="Arial" w:hAnsi="Arial" w:cs="Arial"/>
          <w:b/>
          <w:bCs/>
          <w:color w:val="4472C4" w:themeColor="accent1"/>
          <w:sz w:val="28"/>
          <w:szCs w:val="28"/>
        </w:rPr>
      </w:pPr>
    </w:p>
    <w:p w14:paraId="6BBA6FDB" w14:textId="77777777" w:rsidR="00423C7E" w:rsidRDefault="00423C7E" w:rsidP="00423C7E">
      <w:pPr>
        <w:spacing w:line="276" w:lineRule="auto"/>
        <w:jc w:val="both"/>
        <w:rPr>
          <w:rFonts w:ascii="Arial" w:hAnsi="Arial" w:cs="Arial"/>
          <w:b/>
          <w:bCs/>
          <w:color w:val="4472C4" w:themeColor="accent1"/>
          <w:sz w:val="28"/>
          <w:szCs w:val="28"/>
        </w:rPr>
      </w:pPr>
    </w:p>
    <w:p w14:paraId="70E661E5" w14:textId="360679E3" w:rsidR="00423C7E" w:rsidRDefault="00423C7E" w:rsidP="00423C7E">
      <w:pPr>
        <w:spacing w:line="276" w:lineRule="auto"/>
        <w:jc w:val="both"/>
        <w:rPr>
          <w:rFonts w:ascii="Arial" w:hAnsi="Arial" w:cs="Arial"/>
          <w:b/>
          <w:bCs/>
          <w:color w:val="4472C4" w:themeColor="accent1"/>
          <w:sz w:val="28"/>
          <w:szCs w:val="28"/>
        </w:rPr>
      </w:pPr>
      <w:r w:rsidRPr="00423C7E">
        <w:rPr>
          <w:rFonts w:ascii="Arial" w:hAnsi="Arial" w:cs="Arial"/>
          <w:b/>
          <w:bCs/>
          <w:color w:val="4472C4" w:themeColor="accent1"/>
          <w:sz w:val="28"/>
          <w:szCs w:val="28"/>
        </w:rPr>
        <w:lastRenderedPageBreak/>
        <w:t>C. Story Screen shorts</w:t>
      </w:r>
    </w:p>
    <w:p w14:paraId="61AE82F7" w14:textId="5638B7E0" w:rsidR="00423C7E" w:rsidRPr="00E2788C" w:rsidRDefault="00E2788C" w:rsidP="00423C7E">
      <w:pPr>
        <w:spacing w:line="276" w:lineRule="auto"/>
        <w:jc w:val="both"/>
        <w:rPr>
          <w:rFonts w:ascii="Arial" w:hAnsi="Arial" w:cs="Arial"/>
          <w:b/>
          <w:bCs/>
          <w:color w:val="4472C4" w:themeColor="accent1"/>
          <w:sz w:val="24"/>
          <w:szCs w:val="24"/>
        </w:rPr>
      </w:pPr>
      <w:r w:rsidRPr="00E2788C">
        <w:rPr>
          <w:rFonts w:ascii="Arial" w:hAnsi="Arial" w:cs="Arial"/>
          <w:b/>
          <w:bCs/>
          <w:color w:val="4472C4" w:themeColor="accent1"/>
          <w:sz w:val="24"/>
          <w:szCs w:val="24"/>
        </w:rPr>
        <w:t xml:space="preserve">Story 1: </w:t>
      </w:r>
    </w:p>
    <w:p w14:paraId="5B6275EF" w14:textId="00C6EE49" w:rsidR="00E2788C" w:rsidRPr="00E2788C" w:rsidRDefault="00E2788C" w:rsidP="00423C7E">
      <w:pPr>
        <w:spacing w:line="276" w:lineRule="auto"/>
        <w:jc w:val="both"/>
        <w:rPr>
          <w:rFonts w:ascii="Arial" w:hAnsi="Arial" w:cs="Arial"/>
          <w:b/>
          <w:bCs/>
          <w:color w:val="4472C4" w:themeColor="accent1"/>
          <w:sz w:val="24"/>
          <w:szCs w:val="24"/>
        </w:rPr>
      </w:pPr>
      <w:hyperlink r:id="rId18" w:history="1">
        <w:r w:rsidRPr="00E2788C">
          <w:rPr>
            <w:rStyle w:val="Hyperlink"/>
            <w:rFonts w:ascii="Arial" w:hAnsi="Arial" w:cs="Arial"/>
            <w:b/>
            <w:bCs/>
            <w:sz w:val="24"/>
            <w:szCs w:val="24"/>
          </w:rPr>
          <w:t>https://public.tableau.com/views/projectstory1_16874520789110/Story1?:language=en-GB&amp;:display_count=n&amp;:origin=viz_share_link</w:t>
        </w:r>
      </w:hyperlink>
    </w:p>
    <w:p w14:paraId="5B1C4A6F" w14:textId="77777777" w:rsidR="00423C7E" w:rsidRDefault="00423C7E" w:rsidP="00814C83">
      <w:pPr>
        <w:spacing w:line="276" w:lineRule="auto"/>
        <w:jc w:val="both"/>
        <w:rPr>
          <w:noProof/>
        </w:rPr>
      </w:pPr>
      <w:r w:rsidRPr="00423C7E">
        <w:rPr>
          <w:rFonts w:ascii="Arial" w:hAnsi="Arial" w:cs="Arial"/>
          <w:color w:val="FF0000"/>
        </w:rPr>
        <w:drawing>
          <wp:inline distT="0" distB="0" distL="0" distR="0" wp14:anchorId="40D41CA4" wp14:editId="30DDDD2E">
            <wp:extent cx="5731510" cy="3223895"/>
            <wp:effectExtent l="0" t="0" r="2540" b="0"/>
            <wp:docPr id="63775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5765"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6C7DA2B2" w14:textId="52ADD73A" w:rsidR="00E2788C" w:rsidRPr="005C01B1" w:rsidRDefault="00E2788C" w:rsidP="00E2788C">
      <w:pPr>
        <w:spacing w:line="276" w:lineRule="auto"/>
        <w:jc w:val="both"/>
        <w:rPr>
          <w:rFonts w:ascii="Arial" w:hAnsi="Arial" w:cs="Arial"/>
          <w:b/>
          <w:bCs/>
          <w:color w:val="4472C4" w:themeColor="accent1"/>
          <w:sz w:val="24"/>
          <w:szCs w:val="24"/>
        </w:rPr>
      </w:pPr>
      <w:r w:rsidRPr="005C01B1">
        <w:rPr>
          <w:rFonts w:ascii="Arial" w:hAnsi="Arial" w:cs="Arial"/>
          <w:b/>
          <w:bCs/>
          <w:color w:val="4472C4" w:themeColor="accent1"/>
          <w:sz w:val="24"/>
          <w:szCs w:val="24"/>
        </w:rPr>
        <w:t xml:space="preserve">Story </w:t>
      </w:r>
      <w:r w:rsidRPr="005C01B1">
        <w:rPr>
          <w:rFonts w:ascii="Arial" w:hAnsi="Arial" w:cs="Arial"/>
          <w:b/>
          <w:bCs/>
          <w:color w:val="4472C4" w:themeColor="accent1"/>
          <w:sz w:val="24"/>
          <w:szCs w:val="24"/>
        </w:rPr>
        <w:t>2</w:t>
      </w:r>
      <w:r w:rsidRPr="005C01B1">
        <w:rPr>
          <w:rFonts w:ascii="Arial" w:hAnsi="Arial" w:cs="Arial"/>
          <w:b/>
          <w:bCs/>
          <w:color w:val="4472C4" w:themeColor="accent1"/>
          <w:sz w:val="24"/>
          <w:szCs w:val="24"/>
        </w:rPr>
        <w:t xml:space="preserve">: </w:t>
      </w:r>
    </w:p>
    <w:p w14:paraId="0C5E6A01" w14:textId="6AB024A2" w:rsidR="00E2788C" w:rsidRPr="00E2788C" w:rsidRDefault="00E2788C" w:rsidP="00814C83">
      <w:pPr>
        <w:spacing w:line="276" w:lineRule="auto"/>
        <w:jc w:val="both"/>
        <w:rPr>
          <w:rFonts w:ascii="Arial" w:hAnsi="Arial" w:cs="Arial"/>
          <w:noProof/>
        </w:rPr>
      </w:pPr>
      <w:hyperlink r:id="rId20" w:history="1">
        <w:r w:rsidRPr="005C01B1">
          <w:rPr>
            <w:rStyle w:val="Hyperlink"/>
            <w:rFonts w:ascii="Arial" w:hAnsi="Arial" w:cs="Arial"/>
            <w:b/>
            <w:bCs/>
            <w:noProof/>
            <w:sz w:val="24"/>
            <w:szCs w:val="24"/>
          </w:rPr>
          <w:t>https://public.tableau.com/views/projectstory2_16874525723020/Story2?:language=en-GB&amp;:display_count=n&amp;:origin=viz_share_link</w:t>
        </w:r>
      </w:hyperlink>
    </w:p>
    <w:p w14:paraId="76C1DD28" w14:textId="218F6D6B" w:rsidR="009C336B" w:rsidRDefault="00423C7E" w:rsidP="00814C83">
      <w:pPr>
        <w:spacing w:line="276" w:lineRule="auto"/>
        <w:jc w:val="both"/>
        <w:rPr>
          <w:noProof/>
        </w:rPr>
      </w:pPr>
      <w:r w:rsidRPr="00423C7E">
        <w:rPr>
          <w:rFonts w:ascii="Arial" w:hAnsi="Arial" w:cs="Arial"/>
          <w:color w:val="FF0000"/>
        </w:rPr>
        <w:drawing>
          <wp:inline distT="0" distB="0" distL="0" distR="0" wp14:anchorId="625A42BD" wp14:editId="529E8E76">
            <wp:extent cx="5731510" cy="3223895"/>
            <wp:effectExtent l="0" t="0" r="2540" b="0"/>
            <wp:docPr id="1645147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4731" name="Picture 1" descr="A screen 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5D2EE353" w14:textId="77777777" w:rsidR="00423C7E" w:rsidRDefault="00423C7E" w:rsidP="00814C83">
      <w:pPr>
        <w:spacing w:line="276" w:lineRule="auto"/>
        <w:jc w:val="both"/>
        <w:rPr>
          <w:noProof/>
        </w:rPr>
      </w:pPr>
    </w:p>
    <w:p w14:paraId="3BA7A4A2" w14:textId="77777777" w:rsidR="00E2788C" w:rsidRPr="005C01B1" w:rsidRDefault="00E2788C" w:rsidP="00814C83">
      <w:pPr>
        <w:spacing w:line="276" w:lineRule="auto"/>
        <w:jc w:val="both"/>
        <w:rPr>
          <w:rFonts w:ascii="Arial" w:hAnsi="Arial" w:cs="Arial"/>
          <w:b/>
          <w:bCs/>
          <w:color w:val="4472C4" w:themeColor="accent1"/>
          <w:sz w:val="24"/>
          <w:szCs w:val="24"/>
        </w:rPr>
      </w:pPr>
      <w:r w:rsidRPr="005C01B1">
        <w:rPr>
          <w:rFonts w:ascii="Arial" w:hAnsi="Arial" w:cs="Arial"/>
          <w:b/>
          <w:bCs/>
          <w:color w:val="4472C4" w:themeColor="accent1"/>
          <w:sz w:val="24"/>
          <w:szCs w:val="24"/>
        </w:rPr>
        <w:lastRenderedPageBreak/>
        <w:t xml:space="preserve">Story </w:t>
      </w:r>
      <w:r w:rsidRPr="005C01B1">
        <w:rPr>
          <w:rFonts w:ascii="Arial" w:hAnsi="Arial" w:cs="Arial"/>
          <w:b/>
          <w:bCs/>
          <w:color w:val="4472C4" w:themeColor="accent1"/>
          <w:sz w:val="24"/>
          <w:szCs w:val="24"/>
        </w:rPr>
        <w:t>3</w:t>
      </w:r>
      <w:r w:rsidRPr="005C01B1">
        <w:rPr>
          <w:rFonts w:ascii="Arial" w:hAnsi="Arial" w:cs="Arial"/>
          <w:b/>
          <w:bCs/>
          <w:color w:val="4472C4" w:themeColor="accent1"/>
          <w:sz w:val="24"/>
          <w:szCs w:val="24"/>
        </w:rPr>
        <w:t>:</w:t>
      </w:r>
    </w:p>
    <w:p w14:paraId="6677B365" w14:textId="416C3C6D" w:rsidR="005C01B1" w:rsidRDefault="005C01B1" w:rsidP="00814C83">
      <w:pPr>
        <w:spacing w:line="276" w:lineRule="auto"/>
        <w:jc w:val="both"/>
        <w:rPr>
          <w:rFonts w:ascii="Arial" w:hAnsi="Arial" w:cs="Arial"/>
          <w:b/>
          <w:bCs/>
          <w:color w:val="4472C4" w:themeColor="accent1"/>
          <w:sz w:val="24"/>
          <w:szCs w:val="24"/>
        </w:rPr>
      </w:pPr>
      <w:hyperlink r:id="rId22" w:history="1">
        <w:r w:rsidRPr="00C40A3A">
          <w:rPr>
            <w:rStyle w:val="Hyperlink"/>
            <w:rFonts w:ascii="Arial" w:hAnsi="Arial" w:cs="Arial"/>
            <w:b/>
            <w:bCs/>
            <w:sz w:val="24"/>
            <w:szCs w:val="24"/>
          </w:rPr>
          <w:t>https://public.tableau.com/views/projectstory3/Story4?:language=en-GB&amp;:display_count=n&amp;:origin=viz_share_link</w:t>
        </w:r>
      </w:hyperlink>
    </w:p>
    <w:p w14:paraId="58A8418E" w14:textId="64DE3493" w:rsidR="00423C7E" w:rsidRPr="005C01B1" w:rsidRDefault="00423C7E" w:rsidP="00814C83">
      <w:pPr>
        <w:spacing w:line="276" w:lineRule="auto"/>
        <w:jc w:val="both"/>
        <w:rPr>
          <w:rFonts w:ascii="Arial" w:hAnsi="Arial" w:cs="Arial"/>
          <w:b/>
          <w:bCs/>
          <w:color w:val="4472C4" w:themeColor="accent1"/>
          <w:sz w:val="24"/>
          <w:szCs w:val="24"/>
        </w:rPr>
      </w:pPr>
      <w:r w:rsidRPr="00423C7E">
        <w:rPr>
          <w:rFonts w:ascii="Arial" w:hAnsi="Arial" w:cs="Arial"/>
          <w:color w:val="FF0000"/>
        </w:rPr>
        <w:drawing>
          <wp:inline distT="0" distB="0" distL="0" distR="0" wp14:anchorId="1B35B84E" wp14:editId="5CF17F8C">
            <wp:extent cx="5731510" cy="3223895"/>
            <wp:effectExtent l="0" t="0" r="2540" b="0"/>
            <wp:docPr id="2001238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8995"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6D225D05" w14:textId="77777777" w:rsidR="00E2788C" w:rsidRPr="004C002E" w:rsidRDefault="00E2788C" w:rsidP="00814C83">
      <w:pPr>
        <w:spacing w:line="276" w:lineRule="auto"/>
        <w:jc w:val="both"/>
        <w:rPr>
          <w:rFonts w:ascii="Arial" w:hAnsi="Arial" w:cs="Arial"/>
          <w:color w:val="FF0000"/>
        </w:rPr>
      </w:pPr>
    </w:p>
    <w:p w14:paraId="5366940D" w14:textId="3163402D" w:rsidR="009C336B" w:rsidRPr="004C002E" w:rsidRDefault="009C336B" w:rsidP="00814C83">
      <w:pPr>
        <w:spacing w:line="276" w:lineRule="auto"/>
        <w:jc w:val="both"/>
        <w:rPr>
          <w:rFonts w:ascii="Arial" w:hAnsi="Arial" w:cs="Arial"/>
          <w:b/>
          <w:bCs/>
          <w:color w:val="FF0000"/>
        </w:rPr>
      </w:pPr>
    </w:p>
    <w:sectPr w:rsidR="009C336B" w:rsidRPr="004C002E" w:rsidSect="009941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A5762"/>
    <w:multiLevelType w:val="multilevel"/>
    <w:tmpl w:val="51406A2A"/>
    <w:lvl w:ilvl="0">
      <w:start w:val="1"/>
      <w:numFmt w:val="decimal"/>
      <w:lvlText w:val="%1."/>
      <w:lvlJc w:val="left"/>
      <w:pPr>
        <w:ind w:left="720" w:hanging="360"/>
      </w:pPr>
      <w:rPr>
        <w:rFonts w:hint="default"/>
      </w:rPr>
    </w:lvl>
    <w:lvl w:ilvl="1">
      <w:start w:val="1"/>
      <w:numFmt w:val="decimal"/>
      <w:isLgl/>
      <w:lvlText w:val="%1.%2"/>
      <w:lvlJc w:val="left"/>
      <w:pPr>
        <w:ind w:left="1620" w:hanging="42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800" w:hanging="1080"/>
      </w:pPr>
      <w:rPr>
        <w:rFonts w:hint="default"/>
      </w:rPr>
    </w:lvl>
    <w:lvl w:ilvl="5">
      <w:start w:val="1"/>
      <w:numFmt w:val="decimal"/>
      <w:isLgl/>
      <w:lvlText w:val="%1.%2.%3.%4.%5.%6"/>
      <w:lvlJc w:val="left"/>
      <w:pPr>
        <w:ind w:left="600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8040" w:hanging="1800"/>
      </w:pPr>
      <w:rPr>
        <w:rFonts w:hint="default"/>
      </w:rPr>
    </w:lvl>
    <w:lvl w:ilvl="8">
      <w:start w:val="1"/>
      <w:numFmt w:val="decimal"/>
      <w:isLgl/>
      <w:lvlText w:val="%1.%2.%3.%4.%5.%6.%7.%8.%9"/>
      <w:lvlJc w:val="left"/>
      <w:pPr>
        <w:ind w:left="9240" w:hanging="2160"/>
      </w:pPr>
      <w:rPr>
        <w:rFonts w:hint="default"/>
      </w:rPr>
    </w:lvl>
  </w:abstractNum>
  <w:abstractNum w:abstractNumId="1" w15:restartNumberingAfterBreak="0">
    <w:nsid w:val="0B3E092D"/>
    <w:multiLevelType w:val="hybridMultilevel"/>
    <w:tmpl w:val="BE101246"/>
    <w:lvl w:ilvl="0" w:tplc="2DC655EC">
      <w:start w:val="1"/>
      <w:numFmt w:val="decimal"/>
      <w:lvlText w:val="%1."/>
      <w:lvlJc w:val="left"/>
      <w:pPr>
        <w:ind w:left="1040" w:hanging="360"/>
      </w:pPr>
      <w:rPr>
        <w:rFonts w:hint="default"/>
      </w:r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 w15:restartNumberingAfterBreak="0">
    <w:nsid w:val="0CD8757B"/>
    <w:multiLevelType w:val="hybridMultilevel"/>
    <w:tmpl w:val="A42EEAD8"/>
    <w:lvl w:ilvl="0" w:tplc="39E6980C">
      <w:start w:val="1"/>
      <w:numFmt w:val="decimal"/>
      <w:lvlText w:val="%1."/>
      <w:lvlJc w:val="left"/>
      <w:pPr>
        <w:ind w:left="1520" w:hanging="360"/>
      </w:pPr>
      <w:rPr>
        <w:rFonts w:hint="default"/>
      </w:rPr>
    </w:lvl>
    <w:lvl w:ilvl="1" w:tplc="40090019" w:tentative="1">
      <w:start w:val="1"/>
      <w:numFmt w:val="lowerLetter"/>
      <w:lvlText w:val="%2."/>
      <w:lvlJc w:val="left"/>
      <w:pPr>
        <w:ind w:left="2240" w:hanging="360"/>
      </w:pPr>
    </w:lvl>
    <w:lvl w:ilvl="2" w:tplc="4009001B" w:tentative="1">
      <w:start w:val="1"/>
      <w:numFmt w:val="lowerRoman"/>
      <w:lvlText w:val="%3."/>
      <w:lvlJc w:val="right"/>
      <w:pPr>
        <w:ind w:left="2960" w:hanging="180"/>
      </w:pPr>
    </w:lvl>
    <w:lvl w:ilvl="3" w:tplc="4009000F" w:tentative="1">
      <w:start w:val="1"/>
      <w:numFmt w:val="decimal"/>
      <w:lvlText w:val="%4."/>
      <w:lvlJc w:val="left"/>
      <w:pPr>
        <w:ind w:left="3680" w:hanging="360"/>
      </w:pPr>
    </w:lvl>
    <w:lvl w:ilvl="4" w:tplc="40090019" w:tentative="1">
      <w:start w:val="1"/>
      <w:numFmt w:val="lowerLetter"/>
      <w:lvlText w:val="%5."/>
      <w:lvlJc w:val="left"/>
      <w:pPr>
        <w:ind w:left="4400" w:hanging="360"/>
      </w:pPr>
    </w:lvl>
    <w:lvl w:ilvl="5" w:tplc="4009001B" w:tentative="1">
      <w:start w:val="1"/>
      <w:numFmt w:val="lowerRoman"/>
      <w:lvlText w:val="%6."/>
      <w:lvlJc w:val="right"/>
      <w:pPr>
        <w:ind w:left="5120" w:hanging="180"/>
      </w:pPr>
    </w:lvl>
    <w:lvl w:ilvl="6" w:tplc="4009000F" w:tentative="1">
      <w:start w:val="1"/>
      <w:numFmt w:val="decimal"/>
      <w:lvlText w:val="%7."/>
      <w:lvlJc w:val="left"/>
      <w:pPr>
        <w:ind w:left="5840" w:hanging="360"/>
      </w:pPr>
    </w:lvl>
    <w:lvl w:ilvl="7" w:tplc="40090019" w:tentative="1">
      <w:start w:val="1"/>
      <w:numFmt w:val="lowerLetter"/>
      <w:lvlText w:val="%8."/>
      <w:lvlJc w:val="left"/>
      <w:pPr>
        <w:ind w:left="6560" w:hanging="360"/>
      </w:pPr>
    </w:lvl>
    <w:lvl w:ilvl="8" w:tplc="4009001B" w:tentative="1">
      <w:start w:val="1"/>
      <w:numFmt w:val="lowerRoman"/>
      <w:lvlText w:val="%9."/>
      <w:lvlJc w:val="right"/>
      <w:pPr>
        <w:ind w:left="7280" w:hanging="180"/>
      </w:pPr>
    </w:lvl>
  </w:abstractNum>
  <w:abstractNum w:abstractNumId="3" w15:restartNumberingAfterBreak="0">
    <w:nsid w:val="0D622C39"/>
    <w:multiLevelType w:val="hybridMultilevel"/>
    <w:tmpl w:val="69F4574C"/>
    <w:lvl w:ilvl="0" w:tplc="E5DA96DE">
      <w:start w:val="10"/>
      <w:numFmt w:val="decimal"/>
      <w:lvlText w:val="%1."/>
      <w:lvlJc w:val="left"/>
      <w:pPr>
        <w:ind w:left="683" w:hanging="40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0F9D2D87"/>
    <w:multiLevelType w:val="multilevel"/>
    <w:tmpl w:val="51406A2A"/>
    <w:lvl w:ilvl="0">
      <w:start w:val="1"/>
      <w:numFmt w:val="decimal"/>
      <w:lvlText w:val="%1."/>
      <w:lvlJc w:val="left"/>
      <w:pPr>
        <w:ind w:left="720" w:hanging="360"/>
      </w:pPr>
      <w:rPr>
        <w:rFonts w:hint="default"/>
      </w:rPr>
    </w:lvl>
    <w:lvl w:ilvl="1">
      <w:start w:val="1"/>
      <w:numFmt w:val="decimal"/>
      <w:isLgl/>
      <w:lvlText w:val="%1.%2"/>
      <w:lvlJc w:val="left"/>
      <w:pPr>
        <w:ind w:left="1620" w:hanging="42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800" w:hanging="1080"/>
      </w:pPr>
      <w:rPr>
        <w:rFonts w:hint="default"/>
      </w:rPr>
    </w:lvl>
    <w:lvl w:ilvl="5">
      <w:start w:val="1"/>
      <w:numFmt w:val="decimal"/>
      <w:isLgl/>
      <w:lvlText w:val="%1.%2.%3.%4.%5.%6"/>
      <w:lvlJc w:val="left"/>
      <w:pPr>
        <w:ind w:left="600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8040" w:hanging="1800"/>
      </w:pPr>
      <w:rPr>
        <w:rFonts w:hint="default"/>
      </w:rPr>
    </w:lvl>
    <w:lvl w:ilvl="8">
      <w:start w:val="1"/>
      <w:numFmt w:val="decimal"/>
      <w:isLgl/>
      <w:lvlText w:val="%1.%2.%3.%4.%5.%6.%7.%8.%9"/>
      <w:lvlJc w:val="left"/>
      <w:pPr>
        <w:ind w:left="9240" w:hanging="2160"/>
      </w:pPr>
      <w:rPr>
        <w:rFonts w:hint="default"/>
      </w:rPr>
    </w:lvl>
  </w:abstractNum>
  <w:abstractNum w:abstractNumId="5" w15:restartNumberingAfterBreak="0">
    <w:nsid w:val="19645664"/>
    <w:multiLevelType w:val="hybridMultilevel"/>
    <w:tmpl w:val="24CE5BC6"/>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6" w15:restartNumberingAfterBreak="0">
    <w:nsid w:val="1CFC2651"/>
    <w:multiLevelType w:val="hybridMultilevel"/>
    <w:tmpl w:val="F8D837F4"/>
    <w:lvl w:ilvl="0" w:tplc="F96C3A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76A43CB"/>
    <w:multiLevelType w:val="multilevel"/>
    <w:tmpl w:val="16C4BD4E"/>
    <w:lvl w:ilvl="0">
      <w:start w:val="1"/>
      <w:numFmt w:val="decimal"/>
      <w:lvlText w:val="%1"/>
      <w:lvlJc w:val="left"/>
      <w:pPr>
        <w:ind w:left="400" w:hanging="40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240" w:hanging="144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8" w15:restartNumberingAfterBreak="0">
    <w:nsid w:val="2D567FC7"/>
    <w:multiLevelType w:val="hybridMultilevel"/>
    <w:tmpl w:val="BE24026A"/>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9" w15:restartNumberingAfterBreak="0">
    <w:nsid w:val="39AE0B7E"/>
    <w:multiLevelType w:val="hybridMultilevel"/>
    <w:tmpl w:val="807475CA"/>
    <w:lvl w:ilvl="0" w:tplc="4009000F">
      <w:start w:val="6"/>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744F7E"/>
    <w:multiLevelType w:val="hybridMultilevel"/>
    <w:tmpl w:val="A2D6579E"/>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1" w15:restartNumberingAfterBreak="0">
    <w:nsid w:val="563B6D0C"/>
    <w:multiLevelType w:val="hybridMultilevel"/>
    <w:tmpl w:val="26086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AA07AA"/>
    <w:multiLevelType w:val="hybridMultilevel"/>
    <w:tmpl w:val="9DEE3278"/>
    <w:lvl w:ilvl="0" w:tplc="1528F842">
      <w:start w:val="10"/>
      <w:numFmt w:val="decimal"/>
      <w:lvlText w:val="%1."/>
      <w:lvlJc w:val="left"/>
      <w:pPr>
        <w:ind w:left="760" w:hanging="4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667469"/>
    <w:multiLevelType w:val="multilevel"/>
    <w:tmpl w:val="51406A2A"/>
    <w:lvl w:ilvl="0">
      <w:start w:val="1"/>
      <w:numFmt w:val="decimal"/>
      <w:lvlText w:val="%1."/>
      <w:lvlJc w:val="left"/>
      <w:pPr>
        <w:ind w:left="720" w:hanging="360"/>
      </w:pPr>
      <w:rPr>
        <w:rFonts w:hint="default"/>
      </w:rPr>
    </w:lvl>
    <w:lvl w:ilvl="1">
      <w:start w:val="1"/>
      <w:numFmt w:val="decimal"/>
      <w:isLgl/>
      <w:lvlText w:val="%1.%2"/>
      <w:lvlJc w:val="left"/>
      <w:pPr>
        <w:ind w:left="1620" w:hanging="42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800" w:hanging="1080"/>
      </w:pPr>
      <w:rPr>
        <w:rFonts w:hint="default"/>
      </w:rPr>
    </w:lvl>
    <w:lvl w:ilvl="5">
      <w:start w:val="1"/>
      <w:numFmt w:val="decimal"/>
      <w:isLgl/>
      <w:lvlText w:val="%1.%2.%3.%4.%5.%6"/>
      <w:lvlJc w:val="left"/>
      <w:pPr>
        <w:ind w:left="600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8040" w:hanging="1800"/>
      </w:pPr>
      <w:rPr>
        <w:rFonts w:hint="default"/>
      </w:rPr>
    </w:lvl>
    <w:lvl w:ilvl="8">
      <w:start w:val="1"/>
      <w:numFmt w:val="decimal"/>
      <w:isLgl/>
      <w:lvlText w:val="%1.%2.%3.%4.%5.%6.%7.%8.%9"/>
      <w:lvlJc w:val="left"/>
      <w:pPr>
        <w:ind w:left="9240" w:hanging="2160"/>
      </w:pPr>
      <w:rPr>
        <w:rFonts w:hint="default"/>
      </w:rPr>
    </w:lvl>
  </w:abstractNum>
  <w:abstractNum w:abstractNumId="14" w15:restartNumberingAfterBreak="0">
    <w:nsid w:val="68B07CBF"/>
    <w:multiLevelType w:val="hybridMultilevel"/>
    <w:tmpl w:val="7FF67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627111"/>
    <w:multiLevelType w:val="hybridMultilevel"/>
    <w:tmpl w:val="B02E45F4"/>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6" w15:restartNumberingAfterBreak="0">
    <w:nsid w:val="721E4582"/>
    <w:multiLevelType w:val="multilevel"/>
    <w:tmpl w:val="51406A2A"/>
    <w:lvl w:ilvl="0">
      <w:start w:val="1"/>
      <w:numFmt w:val="decimal"/>
      <w:lvlText w:val="%1."/>
      <w:lvlJc w:val="left"/>
      <w:pPr>
        <w:ind w:left="720" w:hanging="360"/>
      </w:pPr>
      <w:rPr>
        <w:rFonts w:hint="default"/>
      </w:rPr>
    </w:lvl>
    <w:lvl w:ilvl="1">
      <w:start w:val="1"/>
      <w:numFmt w:val="decimal"/>
      <w:isLgl/>
      <w:lvlText w:val="%1.%2"/>
      <w:lvlJc w:val="left"/>
      <w:pPr>
        <w:ind w:left="1620" w:hanging="42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800" w:hanging="1080"/>
      </w:pPr>
      <w:rPr>
        <w:rFonts w:hint="default"/>
      </w:rPr>
    </w:lvl>
    <w:lvl w:ilvl="5">
      <w:start w:val="1"/>
      <w:numFmt w:val="decimal"/>
      <w:isLgl/>
      <w:lvlText w:val="%1.%2.%3.%4.%5.%6"/>
      <w:lvlJc w:val="left"/>
      <w:pPr>
        <w:ind w:left="600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8040" w:hanging="1800"/>
      </w:pPr>
      <w:rPr>
        <w:rFonts w:hint="default"/>
      </w:rPr>
    </w:lvl>
    <w:lvl w:ilvl="8">
      <w:start w:val="1"/>
      <w:numFmt w:val="decimal"/>
      <w:isLgl/>
      <w:lvlText w:val="%1.%2.%3.%4.%5.%6.%7.%8.%9"/>
      <w:lvlJc w:val="left"/>
      <w:pPr>
        <w:ind w:left="9240" w:hanging="2160"/>
      </w:pPr>
      <w:rPr>
        <w:rFonts w:hint="default"/>
      </w:rPr>
    </w:lvl>
  </w:abstractNum>
  <w:abstractNum w:abstractNumId="17" w15:restartNumberingAfterBreak="0">
    <w:nsid w:val="7B490159"/>
    <w:multiLevelType w:val="hybridMultilevel"/>
    <w:tmpl w:val="E5C8E8D2"/>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num w:numId="1" w16cid:durableId="11539236">
    <w:abstractNumId w:val="11"/>
  </w:num>
  <w:num w:numId="2" w16cid:durableId="788665953">
    <w:abstractNumId w:val="14"/>
  </w:num>
  <w:num w:numId="3" w16cid:durableId="1925454718">
    <w:abstractNumId w:val="13"/>
  </w:num>
  <w:num w:numId="4" w16cid:durableId="467477496">
    <w:abstractNumId w:val="2"/>
  </w:num>
  <w:num w:numId="5" w16cid:durableId="909971002">
    <w:abstractNumId w:val="6"/>
  </w:num>
  <w:num w:numId="6" w16cid:durableId="1880625813">
    <w:abstractNumId w:val="7"/>
  </w:num>
  <w:num w:numId="7" w16cid:durableId="445197845">
    <w:abstractNumId w:val="0"/>
  </w:num>
  <w:num w:numId="8" w16cid:durableId="1055085171">
    <w:abstractNumId w:val="16"/>
  </w:num>
  <w:num w:numId="9" w16cid:durableId="1489590744">
    <w:abstractNumId w:val="12"/>
  </w:num>
  <w:num w:numId="10" w16cid:durableId="136806199">
    <w:abstractNumId w:val="9"/>
  </w:num>
  <w:num w:numId="11" w16cid:durableId="1271430810">
    <w:abstractNumId w:val="4"/>
  </w:num>
  <w:num w:numId="12" w16cid:durableId="2113695570">
    <w:abstractNumId w:val="3"/>
  </w:num>
  <w:num w:numId="13" w16cid:durableId="1512989216">
    <w:abstractNumId w:val="8"/>
  </w:num>
  <w:num w:numId="14" w16cid:durableId="1320695514">
    <w:abstractNumId w:val="1"/>
  </w:num>
  <w:num w:numId="15" w16cid:durableId="203370290">
    <w:abstractNumId w:val="10"/>
  </w:num>
  <w:num w:numId="16" w16cid:durableId="280572296">
    <w:abstractNumId w:val="15"/>
  </w:num>
  <w:num w:numId="17" w16cid:durableId="2028603772">
    <w:abstractNumId w:val="17"/>
  </w:num>
  <w:num w:numId="18" w16cid:durableId="11185277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F6F"/>
    <w:rsid w:val="00081FD1"/>
    <w:rsid w:val="000E4F6F"/>
    <w:rsid w:val="00216743"/>
    <w:rsid w:val="00295ACC"/>
    <w:rsid w:val="003544DD"/>
    <w:rsid w:val="0038624C"/>
    <w:rsid w:val="003C1E4B"/>
    <w:rsid w:val="00423C7E"/>
    <w:rsid w:val="00483816"/>
    <w:rsid w:val="004C002E"/>
    <w:rsid w:val="00515E9C"/>
    <w:rsid w:val="00584055"/>
    <w:rsid w:val="005C01B1"/>
    <w:rsid w:val="006D51C4"/>
    <w:rsid w:val="00780D3E"/>
    <w:rsid w:val="007D19AB"/>
    <w:rsid w:val="00814C83"/>
    <w:rsid w:val="00822B4A"/>
    <w:rsid w:val="009941CC"/>
    <w:rsid w:val="009B4A2D"/>
    <w:rsid w:val="009C336B"/>
    <w:rsid w:val="00A37FE8"/>
    <w:rsid w:val="00E255A8"/>
    <w:rsid w:val="00E2788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370F8"/>
  <w15:chartTrackingRefBased/>
  <w15:docId w15:val="{97BF6E69-DC8A-408D-83B9-187A40666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8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F6F"/>
    <w:pPr>
      <w:ind w:left="720"/>
      <w:contextualSpacing/>
    </w:pPr>
  </w:style>
  <w:style w:type="table" w:styleId="TableGrid">
    <w:name w:val="Table Grid"/>
    <w:basedOn w:val="TableNormal"/>
    <w:uiPriority w:val="39"/>
    <w:rsid w:val="00081FD1"/>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5ACC"/>
    <w:rPr>
      <w:color w:val="0563C1" w:themeColor="hyperlink"/>
      <w:u w:val="single"/>
    </w:rPr>
  </w:style>
  <w:style w:type="character" w:styleId="UnresolvedMention">
    <w:name w:val="Unresolved Mention"/>
    <w:basedOn w:val="DefaultParagraphFont"/>
    <w:uiPriority w:val="99"/>
    <w:semiHidden/>
    <w:unhideWhenUsed/>
    <w:rsid w:val="00295ACC"/>
    <w:rPr>
      <w:color w:val="605E5C"/>
      <w:shd w:val="clear" w:color="auto" w:fill="E1DFDD"/>
    </w:rPr>
  </w:style>
  <w:style w:type="paragraph" w:customStyle="1" w:styleId="msonormal0">
    <w:name w:val="msonormal"/>
    <w:basedOn w:val="Normal"/>
    <w:rsid w:val="00515E9C"/>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738686">
      <w:bodyDiv w:val="1"/>
      <w:marLeft w:val="0"/>
      <w:marRight w:val="0"/>
      <w:marTop w:val="0"/>
      <w:marBottom w:val="0"/>
      <w:divBdr>
        <w:top w:val="none" w:sz="0" w:space="0" w:color="auto"/>
        <w:left w:val="none" w:sz="0" w:space="0" w:color="auto"/>
        <w:bottom w:val="none" w:sz="0" w:space="0" w:color="auto"/>
        <w:right w:val="none" w:sz="0" w:space="0" w:color="auto"/>
      </w:divBdr>
      <w:divsChild>
        <w:div w:id="1201675047">
          <w:marLeft w:val="0"/>
          <w:marRight w:val="0"/>
          <w:marTop w:val="0"/>
          <w:marBottom w:val="0"/>
          <w:divBdr>
            <w:top w:val="none" w:sz="0" w:space="0" w:color="auto"/>
            <w:left w:val="none" w:sz="0" w:space="0" w:color="auto"/>
            <w:bottom w:val="none" w:sz="0" w:space="0" w:color="auto"/>
            <w:right w:val="none" w:sz="0" w:space="0" w:color="auto"/>
          </w:divBdr>
          <w:divsChild>
            <w:div w:id="205414794">
              <w:marLeft w:val="0"/>
              <w:marRight w:val="0"/>
              <w:marTop w:val="0"/>
              <w:marBottom w:val="0"/>
              <w:divBdr>
                <w:top w:val="none" w:sz="0" w:space="0" w:color="auto"/>
                <w:left w:val="none" w:sz="0" w:space="0" w:color="auto"/>
                <w:bottom w:val="none" w:sz="0" w:space="0" w:color="auto"/>
                <w:right w:val="none" w:sz="0" w:space="0" w:color="auto"/>
              </w:divBdr>
            </w:div>
            <w:div w:id="513106297">
              <w:marLeft w:val="0"/>
              <w:marRight w:val="0"/>
              <w:marTop w:val="0"/>
              <w:marBottom w:val="0"/>
              <w:divBdr>
                <w:top w:val="none" w:sz="0" w:space="0" w:color="auto"/>
                <w:left w:val="none" w:sz="0" w:space="0" w:color="auto"/>
                <w:bottom w:val="none" w:sz="0" w:space="0" w:color="auto"/>
                <w:right w:val="none" w:sz="0" w:space="0" w:color="auto"/>
              </w:divBdr>
            </w:div>
            <w:div w:id="55863706">
              <w:marLeft w:val="0"/>
              <w:marRight w:val="0"/>
              <w:marTop w:val="0"/>
              <w:marBottom w:val="0"/>
              <w:divBdr>
                <w:top w:val="none" w:sz="0" w:space="0" w:color="auto"/>
                <w:left w:val="none" w:sz="0" w:space="0" w:color="auto"/>
                <w:bottom w:val="none" w:sz="0" w:space="0" w:color="auto"/>
                <w:right w:val="none" w:sz="0" w:space="0" w:color="auto"/>
              </w:divBdr>
            </w:div>
            <w:div w:id="1667707756">
              <w:marLeft w:val="0"/>
              <w:marRight w:val="0"/>
              <w:marTop w:val="0"/>
              <w:marBottom w:val="0"/>
              <w:divBdr>
                <w:top w:val="none" w:sz="0" w:space="0" w:color="auto"/>
                <w:left w:val="none" w:sz="0" w:space="0" w:color="auto"/>
                <w:bottom w:val="none" w:sz="0" w:space="0" w:color="auto"/>
                <w:right w:val="none" w:sz="0" w:space="0" w:color="auto"/>
              </w:divBdr>
            </w:div>
            <w:div w:id="1608079800">
              <w:marLeft w:val="0"/>
              <w:marRight w:val="0"/>
              <w:marTop w:val="0"/>
              <w:marBottom w:val="0"/>
              <w:divBdr>
                <w:top w:val="none" w:sz="0" w:space="0" w:color="auto"/>
                <w:left w:val="none" w:sz="0" w:space="0" w:color="auto"/>
                <w:bottom w:val="none" w:sz="0" w:space="0" w:color="auto"/>
                <w:right w:val="none" w:sz="0" w:space="0" w:color="auto"/>
              </w:divBdr>
            </w:div>
            <w:div w:id="2041665960">
              <w:marLeft w:val="0"/>
              <w:marRight w:val="0"/>
              <w:marTop w:val="0"/>
              <w:marBottom w:val="0"/>
              <w:divBdr>
                <w:top w:val="none" w:sz="0" w:space="0" w:color="auto"/>
                <w:left w:val="none" w:sz="0" w:space="0" w:color="auto"/>
                <w:bottom w:val="none" w:sz="0" w:space="0" w:color="auto"/>
                <w:right w:val="none" w:sz="0" w:space="0" w:color="auto"/>
              </w:divBdr>
            </w:div>
            <w:div w:id="426583895">
              <w:marLeft w:val="0"/>
              <w:marRight w:val="0"/>
              <w:marTop w:val="0"/>
              <w:marBottom w:val="0"/>
              <w:divBdr>
                <w:top w:val="none" w:sz="0" w:space="0" w:color="auto"/>
                <w:left w:val="none" w:sz="0" w:space="0" w:color="auto"/>
                <w:bottom w:val="none" w:sz="0" w:space="0" w:color="auto"/>
                <w:right w:val="none" w:sz="0" w:space="0" w:color="auto"/>
              </w:divBdr>
            </w:div>
            <w:div w:id="1419206357">
              <w:marLeft w:val="0"/>
              <w:marRight w:val="0"/>
              <w:marTop w:val="0"/>
              <w:marBottom w:val="0"/>
              <w:divBdr>
                <w:top w:val="none" w:sz="0" w:space="0" w:color="auto"/>
                <w:left w:val="none" w:sz="0" w:space="0" w:color="auto"/>
                <w:bottom w:val="none" w:sz="0" w:space="0" w:color="auto"/>
                <w:right w:val="none" w:sz="0" w:space="0" w:color="auto"/>
              </w:divBdr>
            </w:div>
            <w:div w:id="1092507555">
              <w:marLeft w:val="0"/>
              <w:marRight w:val="0"/>
              <w:marTop w:val="0"/>
              <w:marBottom w:val="0"/>
              <w:divBdr>
                <w:top w:val="none" w:sz="0" w:space="0" w:color="auto"/>
                <w:left w:val="none" w:sz="0" w:space="0" w:color="auto"/>
                <w:bottom w:val="none" w:sz="0" w:space="0" w:color="auto"/>
                <w:right w:val="none" w:sz="0" w:space="0" w:color="auto"/>
              </w:divBdr>
            </w:div>
            <w:div w:id="766074892">
              <w:marLeft w:val="0"/>
              <w:marRight w:val="0"/>
              <w:marTop w:val="0"/>
              <w:marBottom w:val="0"/>
              <w:divBdr>
                <w:top w:val="none" w:sz="0" w:space="0" w:color="auto"/>
                <w:left w:val="none" w:sz="0" w:space="0" w:color="auto"/>
                <w:bottom w:val="none" w:sz="0" w:space="0" w:color="auto"/>
                <w:right w:val="none" w:sz="0" w:space="0" w:color="auto"/>
              </w:divBdr>
            </w:div>
            <w:div w:id="1444183817">
              <w:marLeft w:val="0"/>
              <w:marRight w:val="0"/>
              <w:marTop w:val="0"/>
              <w:marBottom w:val="0"/>
              <w:divBdr>
                <w:top w:val="none" w:sz="0" w:space="0" w:color="auto"/>
                <w:left w:val="none" w:sz="0" w:space="0" w:color="auto"/>
                <w:bottom w:val="none" w:sz="0" w:space="0" w:color="auto"/>
                <w:right w:val="none" w:sz="0" w:space="0" w:color="auto"/>
              </w:divBdr>
            </w:div>
            <w:div w:id="557522567">
              <w:marLeft w:val="0"/>
              <w:marRight w:val="0"/>
              <w:marTop w:val="0"/>
              <w:marBottom w:val="0"/>
              <w:divBdr>
                <w:top w:val="none" w:sz="0" w:space="0" w:color="auto"/>
                <w:left w:val="none" w:sz="0" w:space="0" w:color="auto"/>
                <w:bottom w:val="none" w:sz="0" w:space="0" w:color="auto"/>
                <w:right w:val="none" w:sz="0" w:space="0" w:color="auto"/>
              </w:divBdr>
            </w:div>
            <w:div w:id="941575487">
              <w:marLeft w:val="0"/>
              <w:marRight w:val="0"/>
              <w:marTop w:val="0"/>
              <w:marBottom w:val="0"/>
              <w:divBdr>
                <w:top w:val="none" w:sz="0" w:space="0" w:color="auto"/>
                <w:left w:val="none" w:sz="0" w:space="0" w:color="auto"/>
                <w:bottom w:val="none" w:sz="0" w:space="0" w:color="auto"/>
                <w:right w:val="none" w:sz="0" w:space="0" w:color="auto"/>
              </w:divBdr>
            </w:div>
            <w:div w:id="46533244">
              <w:marLeft w:val="0"/>
              <w:marRight w:val="0"/>
              <w:marTop w:val="0"/>
              <w:marBottom w:val="0"/>
              <w:divBdr>
                <w:top w:val="none" w:sz="0" w:space="0" w:color="auto"/>
                <w:left w:val="none" w:sz="0" w:space="0" w:color="auto"/>
                <w:bottom w:val="none" w:sz="0" w:space="0" w:color="auto"/>
                <w:right w:val="none" w:sz="0" w:space="0" w:color="auto"/>
              </w:divBdr>
            </w:div>
            <w:div w:id="1063068152">
              <w:marLeft w:val="0"/>
              <w:marRight w:val="0"/>
              <w:marTop w:val="0"/>
              <w:marBottom w:val="0"/>
              <w:divBdr>
                <w:top w:val="none" w:sz="0" w:space="0" w:color="auto"/>
                <w:left w:val="none" w:sz="0" w:space="0" w:color="auto"/>
                <w:bottom w:val="none" w:sz="0" w:space="0" w:color="auto"/>
                <w:right w:val="none" w:sz="0" w:space="0" w:color="auto"/>
              </w:divBdr>
            </w:div>
            <w:div w:id="1177764647">
              <w:marLeft w:val="0"/>
              <w:marRight w:val="0"/>
              <w:marTop w:val="0"/>
              <w:marBottom w:val="0"/>
              <w:divBdr>
                <w:top w:val="none" w:sz="0" w:space="0" w:color="auto"/>
                <w:left w:val="none" w:sz="0" w:space="0" w:color="auto"/>
                <w:bottom w:val="none" w:sz="0" w:space="0" w:color="auto"/>
                <w:right w:val="none" w:sz="0" w:space="0" w:color="auto"/>
              </w:divBdr>
            </w:div>
            <w:div w:id="1444035785">
              <w:marLeft w:val="0"/>
              <w:marRight w:val="0"/>
              <w:marTop w:val="0"/>
              <w:marBottom w:val="0"/>
              <w:divBdr>
                <w:top w:val="none" w:sz="0" w:space="0" w:color="auto"/>
                <w:left w:val="none" w:sz="0" w:space="0" w:color="auto"/>
                <w:bottom w:val="none" w:sz="0" w:space="0" w:color="auto"/>
                <w:right w:val="none" w:sz="0" w:space="0" w:color="auto"/>
              </w:divBdr>
            </w:div>
            <w:div w:id="2075350876">
              <w:marLeft w:val="0"/>
              <w:marRight w:val="0"/>
              <w:marTop w:val="0"/>
              <w:marBottom w:val="0"/>
              <w:divBdr>
                <w:top w:val="none" w:sz="0" w:space="0" w:color="auto"/>
                <w:left w:val="none" w:sz="0" w:space="0" w:color="auto"/>
                <w:bottom w:val="none" w:sz="0" w:space="0" w:color="auto"/>
                <w:right w:val="none" w:sz="0" w:space="0" w:color="auto"/>
              </w:divBdr>
            </w:div>
            <w:div w:id="157352918">
              <w:marLeft w:val="0"/>
              <w:marRight w:val="0"/>
              <w:marTop w:val="0"/>
              <w:marBottom w:val="0"/>
              <w:divBdr>
                <w:top w:val="none" w:sz="0" w:space="0" w:color="auto"/>
                <w:left w:val="none" w:sz="0" w:space="0" w:color="auto"/>
                <w:bottom w:val="none" w:sz="0" w:space="0" w:color="auto"/>
                <w:right w:val="none" w:sz="0" w:space="0" w:color="auto"/>
              </w:divBdr>
            </w:div>
            <w:div w:id="1005016857">
              <w:marLeft w:val="0"/>
              <w:marRight w:val="0"/>
              <w:marTop w:val="0"/>
              <w:marBottom w:val="0"/>
              <w:divBdr>
                <w:top w:val="none" w:sz="0" w:space="0" w:color="auto"/>
                <w:left w:val="none" w:sz="0" w:space="0" w:color="auto"/>
                <w:bottom w:val="none" w:sz="0" w:space="0" w:color="auto"/>
                <w:right w:val="none" w:sz="0" w:space="0" w:color="auto"/>
              </w:divBdr>
            </w:div>
            <w:div w:id="2127894016">
              <w:marLeft w:val="0"/>
              <w:marRight w:val="0"/>
              <w:marTop w:val="0"/>
              <w:marBottom w:val="0"/>
              <w:divBdr>
                <w:top w:val="none" w:sz="0" w:space="0" w:color="auto"/>
                <w:left w:val="none" w:sz="0" w:space="0" w:color="auto"/>
                <w:bottom w:val="none" w:sz="0" w:space="0" w:color="auto"/>
                <w:right w:val="none" w:sz="0" w:space="0" w:color="auto"/>
              </w:divBdr>
            </w:div>
            <w:div w:id="199244833">
              <w:marLeft w:val="0"/>
              <w:marRight w:val="0"/>
              <w:marTop w:val="0"/>
              <w:marBottom w:val="0"/>
              <w:divBdr>
                <w:top w:val="none" w:sz="0" w:space="0" w:color="auto"/>
                <w:left w:val="none" w:sz="0" w:space="0" w:color="auto"/>
                <w:bottom w:val="none" w:sz="0" w:space="0" w:color="auto"/>
                <w:right w:val="none" w:sz="0" w:space="0" w:color="auto"/>
              </w:divBdr>
            </w:div>
            <w:div w:id="1586184462">
              <w:marLeft w:val="0"/>
              <w:marRight w:val="0"/>
              <w:marTop w:val="0"/>
              <w:marBottom w:val="0"/>
              <w:divBdr>
                <w:top w:val="none" w:sz="0" w:space="0" w:color="auto"/>
                <w:left w:val="none" w:sz="0" w:space="0" w:color="auto"/>
                <w:bottom w:val="none" w:sz="0" w:space="0" w:color="auto"/>
                <w:right w:val="none" w:sz="0" w:space="0" w:color="auto"/>
              </w:divBdr>
            </w:div>
            <w:div w:id="1347057473">
              <w:marLeft w:val="0"/>
              <w:marRight w:val="0"/>
              <w:marTop w:val="0"/>
              <w:marBottom w:val="0"/>
              <w:divBdr>
                <w:top w:val="none" w:sz="0" w:space="0" w:color="auto"/>
                <w:left w:val="none" w:sz="0" w:space="0" w:color="auto"/>
                <w:bottom w:val="none" w:sz="0" w:space="0" w:color="auto"/>
                <w:right w:val="none" w:sz="0" w:space="0" w:color="auto"/>
              </w:divBdr>
            </w:div>
            <w:div w:id="815686300">
              <w:marLeft w:val="0"/>
              <w:marRight w:val="0"/>
              <w:marTop w:val="0"/>
              <w:marBottom w:val="0"/>
              <w:divBdr>
                <w:top w:val="none" w:sz="0" w:space="0" w:color="auto"/>
                <w:left w:val="none" w:sz="0" w:space="0" w:color="auto"/>
                <w:bottom w:val="none" w:sz="0" w:space="0" w:color="auto"/>
                <w:right w:val="none" w:sz="0" w:space="0" w:color="auto"/>
              </w:divBdr>
            </w:div>
            <w:div w:id="614825240">
              <w:marLeft w:val="0"/>
              <w:marRight w:val="0"/>
              <w:marTop w:val="0"/>
              <w:marBottom w:val="0"/>
              <w:divBdr>
                <w:top w:val="none" w:sz="0" w:space="0" w:color="auto"/>
                <w:left w:val="none" w:sz="0" w:space="0" w:color="auto"/>
                <w:bottom w:val="none" w:sz="0" w:space="0" w:color="auto"/>
                <w:right w:val="none" w:sz="0" w:space="0" w:color="auto"/>
              </w:divBdr>
            </w:div>
            <w:div w:id="663707731">
              <w:marLeft w:val="0"/>
              <w:marRight w:val="0"/>
              <w:marTop w:val="0"/>
              <w:marBottom w:val="0"/>
              <w:divBdr>
                <w:top w:val="none" w:sz="0" w:space="0" w:color="auto"/>
                <w:left w:val="none" w:sz="0" w:space="0" w:color="auto"/>
                <w:bottom w:val="none" w:sz="0" w:space="0" w:color="auto"/>
                <w:right w:val="none" w:sz="0" w:space="0" w:color="auto"/>
              </w:divBdr>
            </w:div>
            <w:div w:id="1827624091">
              <w:marLeft w:val="0"/>
              <w:marRight w:val="0"/>
              <w:marTop w:val="0"/>
              <w:marBottom w:val="0"/>
              <w:divBdr>
                <w:top w:val="none" w:sz="0" w:space="0" w:color="auto"/>
                <w:left w:val="none" w:sz="0" w:space="0" w:color="auto"/>
                <w:bottom w:val="none" w:sz="0" w:space="0" w:color="auto"/>
                <w:right w:val="none" w:sz="0" w:space="0" w:color="auto"/>
              </w:divBdr>
            </w:div>
            <w:div w:id="1569611156">
              <w:marLeft w:val="0"/>
              <w:marRight w:val="0"/>
              <w:marTop w:val="0"/>
              <w:marBottom w:val="0"/>
              <w:divBdr>
                <w:top w:val="none" w:sz="0" w:space="0" w:color="auto"/>
                <w:left w:val="none" w:sz="0" w:space="0" w:color="auto"/>
                <w:bottom w:val="none" w:sz="0" w:space="0" w:color="auto"/>
                <w:right w:val="none" w:sz="0" w:space="0" w:color="auto"/>
              </w:divBdr>
            </w:div>
            <w:div w:id="554389353">
              <w:marLeft w:val="0"/>
              <w:marRight w:val="0"/>
              <w:marTop w:val="0"/>
              <w:marBottom w:val="0"/>
              <w:divBdr>
                <w:top w:val="none" w:sz="0" w:space="0" w:color="auto"/>
                <w:left w:val="none" w:sz="0" w:space="0" w:color="auto"/>
                <w:bottom w:val="none" w:sz="0" w:space="0" w:color="auto"/>
                <w:right w:val="none" w:sz="0" w:space="0" w:color="auto"/>
              </w:divBdr>
            </w:div>
            <w:div w:id="429668069">
              <w:marLeft w:val="0"/>
              <w:marRight w:val="0"/>
              <w:marTop w:val="0"/>
              <w:marBottom w:val="0"/>
              <w:divBdr>
                <w:top w:val="none" w:sz="0" w:space="0" w:color="auto"/>
                <w:left w:val="none" w:sz="0" w:space="0" w:color="auto"/>
                <w:bottom w:val="none" w:sz="0" w:space="0" w:color="auto"/>
                <w:right w:val="none" w:sz="0" w:space="0" w:color="auto"/>
              </w:divBdr>
            </w:div>
            <w:div w:id="408618618">
              <w:marLeft w:val="0"/>
              <w:marRight w:val="0"/>
              <w:marTop w:val="0"/>
              <w:marBottom w:val="0"/>
              <w:divBdr>
                <w:top w:val="none" w:sz="0" w:space="0" w:color="auto"/>
                <w:left w:val="none" w:sz="0" w:space="0" w:color="auto"/>
                <w:bottom w:val="none" w:sz="0" w:space="0" w:color="auto"/>
                <w:right w:val="none" w:sz="0" w:space="0" w:color="auto"/>
              </w:divBdr>
            </w:div>
            <w:div w:id="198397556">
              <w:marLeft w:val="0"/>
              <w:marRight w:val="0"/>
              <w:marTop w:val="0"/>
              <w:marBottom w:val="0"/>
              <w:divBdr>
                <w:top w:val="none" w:sz="0" w:space="0" w:color="auto"/>
                <w:left w:val="none" w:sz="0" w:space="0" w:color="auto"/>
                <w:bottom w:val="none" w:sz="0" w:space="0" w:color="auto"/>
                <w:right w:val="none" w:sz="0" w:space="0" w:color="auto"/>
              </w:divBdr>
            </w:div>
            <w:div w:id="1587226316">
              <w:marLeft w:val="0"/>
              <w:marRight w:val="0"/>
              <w:marTop w:val="0"/>
              <w:marBottom w:val="0"/>
              <w:divBdr>
                <w:top w:val="none" w:sz="0" w:space="0" w:color="auto"/>
                <w:left w:val="none" w:sz="0" w:space="0" w:color="auto"/>
                <w:bottom w:val="none" w:sz="0" w:space="0" w:color="auto"/>
                <w:right w:val="none" w:sz="0" w:space="0" w:color="auto"/>
              </w:divBdr>
            </w:div>
            <w:div w:id="1937707293">
              <w:marLeft w:val="0"/>
              <w:marRight w:val="0"/>
              <w:marTop w:val="0"/>
              <w:marBottom w:val="0"/>
              <w:divBdr>
                <w:top w:val="none" w:sz="0" w:space="0" w:color="auto"/>
                <w:left w:val="none" w:sz="0" w:space="0" w:color="auto"/>
                <w:bottom w:val="none" w:sz="0" w:space="0" w:color="auto"/>
                <w:right w:val="none" w:sz="0" w:space="0" w:color="auto"/>
              </w:divBdr>
            </w:div>
            <w:div w:id="234170644">
              <w:marLeft w:val="0"/>
              <w:marRight w:val="0"/>
              <w:marTop w:val="0"/>
              <w:marBottom w:val="0"/>
              <w:divBdr>
                <w:top w:val="none" w:sz="0" w:space="0" w:color="auto"/>
                <w:left w:val="none" w:sz="0" w:space="0" w:color="auto"/>
                <w:bottom w:val="none" w:sz="0" w:space="0" w:color="auto"/>
                <w:right w:val="none" w:sz="0" w:space="0" w:color="auto"/>
              </w:divBdr>
            </w:div>
            <w:div w:id="1835948033">
              <w:marLeft w:val="0"/>
              <w:marRight w:val="0"/>
              <w:marTop w:val="0"/>
              <w:marBottom w:val="0"/>
              <w:divBdr>
                <w:top w:val="none" w:sz="0" w:space="0" w:color="auto"/>
                <w:left w:val="none" w:sz="0" w:space="0" w:color="auto"/>
                <w:bottom w:val="none" w:sz="0" w:space="0" w:color="auto"/>
                <w:right w:val="none" w:sz="0" w:space="0" w:color="auto"/>
              </w:divBdr>
            </w:div>
            <w:div w:id="896428133">
              <w:marLeft w:val="0"/>
              <w:marRight w:val="0"/>
              <w:marTop w:val="0"/>
              <w:marBottom w:val="0"/>
              <w:divBdr>
                <w:top w:val="none" w:sz="0" w:space="0" w:color="auto"/>
                <w:left w:val="none" w:sz="0" w:space="0" w:color="auto"/>
                <w:bottom w:val="none" w:sz="0" w:space="0" w:color="auto"/>
                <w:right w:val="none" w:sz="0" w:space="0" w:color="auto"/>
              </w:divBdr>
            </w:div>
            <w:div w:id="26218563">
              <w:marLeft w:val="0"/>
              <w:marRight w:val="0"/>
              <w:marTop w:val="0"/>
              <w:marBottom w:val="0"/>
              <w:divBdr>
                <w:top w:val="none" w:sz="0" w:space="0" w:color="auto"/>
                <w:left w:val="none" w:sz="0" w:space="0" w:color="auto"/>
                <w:bottom w:val="none" w:sz="0" w:space="0" w:color="auto"/>
                <w:right w:val="none" w:sz="0" w:space="0" w:color="auto"/>
              </w:divBdr>
            </w:div>
            <w:div w:id="1649280051">
              <w:marLeft w:val="0"/>
              <w:marRight w:val="0"/>
              <w:marTop w:val="0"/>
              <w:marBottom w:val="0"/>
              <w:divBdr>
                <w:top w:val="none" w:sz="0" w:space="0" w:color="auto"/>
                <w:left w:val="none" w:sz="0" w:space="0" w:color="auto"/>
                <w:bottom w:val="none" w:sz="0" w:space="0" w:color="auto"/>
                <w:right w:val="none" w:sz="0" w:space="0" w:color="auto"/>
              </w:divBdr>
            </w:div>
            <w:div w:id="533660032">
              <w:marLeft w:val="0"/>
              <w:marRight w:val="0"/>
              <w:marTop w:val="0"/>
              <w:marBottom w:val="0"/>
              <w:divBdr>
                <w:top w:val="none" w:sz="0" w:space="0" w:color="auto"/>
                <w:left w:val="none" w:sz="0" w:space="0" w:color="auto"/>
                <w:bottom w:val="none" w:sz="0" w:space="0" w:color="auto"/>
                <w:right w:val="none" w:sz="0" w:space="0" w:color="auto"/>
              </w:divBdr>
            </w:div>
            <w:div w:id="575407759">
              <w:marLeft w:val="0"/>
              <w:marRight w:val="0"/>
              <w:marTop w:val="0"/>
              <w:marBottom w:val="0"/>
              <w:divBdr>
                <w:top w:val="none" w:sz="0" w:space="0" w:color="auto"/>
                <w:left w:val="none" w:sz="0" w:space="0" w:color="auto"/>
                <w:bottom w:val="none" w:sz="0" w:space="0" w:color="auto"/>
                <w:right w:val="none" w:sz="0" w:space="0" w:color="auto"/>
              </w:divBdr>
            </w:div>
            <w:div w:id="460538053">
              <w:marLeft w:val="0"/>
              <w:marRight w:val="0"/>
              <w:marTop w:val="0"/>
              <w:marBottom w:val="0"/>
              <w:divBdr>
                <w:top w:val="none" w:sz="0" w:space="0" w:color="auto"/>
                <w:left w:val="none" w:sz="0" w:space="0" w:color="auto"/>
                <w:bottom w:val="none" w:sz="0" w:space="0" w:color="auto"/>
                <w:right w:val="none" w:sz="0" w:space="0" w:color="auto"/>
              </w:divBdr>
            </w:div>
            <w:div w:id="1642271568">
              <w:marLeft w:val="0"/>
              <w:marRight w:val="0"/>
              <w:marTop w:val="0"/>
              <w:marBottom w:val="0"/>
              <w:divBdr>
                <w:top w:val="none" w:sz="0" w:space="0" w:color="auto"/>
                <w:left w:val="none" w:sz="0" w:space="0" w:color="auto"/>
                <w:bottom w:val="none" w:sz="0" w:space="0" w:color="auto"/>
                <w:right w:val="none" w:sz="0" w:space="0" w:color="auto"/>
              </w:divBdr>
            </w:div>
            <w:div w:id="1898517513">
              <w:marLeft w:val="0"/>
              <w:marRight w:val="0"/>
              <w:marTop w:val="0"/>
              <w:marBottom w:val="0"/>
              <w:divBdr>
                <w:top w:val="none" w:sz="0" w:space="0" w:color="auto"/>
                <w:left w:val="none" w:sz="0" w:space="0" w:color="auto"/>
                <w:bottom w:val="none" w:sz="0" w:space="0" w:color="auto"/>
                <w:right w:val="none" w:sz="0" w:space="0" w:color="auto"/>
              </w:divBdr>
            </w:div>
            <w:div w:id="732385489">
              <w:marLeft w:val="0"/>
              <w:marRight w:val="0"/>
              <w:marTop w:val="0"/>
              <w:marBottom w:val="0"/>
              <w:divBdr>
                <w:top w:val="none" w:sz="0" w:space="0" w:color="auto"/>
                <w:left w:val="none" w:sz="0" w:space="0" w:color="auto"/>
                <w:bottom w:val="none" w:sz="0" w:space="0" w:color="auto"/>
                <w:right w:val="none" w:sz="0" w:space="0" w:color="auto"/>
              </w:divBdr>
            </w:div>
            <w:div w:id="1962491973">
              <w:marLeft w:val="0"/>
              <w:marRight w:val="0"/>
              <w:marTop w:val="0"/>
              <w:marBottom w:val="0"/>
              <w:divBdr>
                <w:top w:val="none" w:sz="0" w:space="0" w:color="auto"/>
                <w:left w:val="none" w:sz="0" w:space="0" w:color="auto"/>
                <w:bottom w:val="none" w:sz="0" w:space="0" w:color="auto"/>
                <w:right w:val="none" w:sz="0" w:space="0" w:color="auto"/>
              </w:divBdr>
            </w:div>
            <w:div w:id="991055671">
              <w:marLeft w:val="0"/>
              <w:marRight w:val="0"/>
              <w:marTop w:val="0"/>
              <w:marBottom w:val="0"/>
              <w:divBdr>
                <w:top w:val="none" w:sz="0" w:space="0" w:color="auto"/>
                <w:left w:val="none" w:sz="0" w:space="0" w:color="auto"/>
                <w:bottom w:val="none" w:sz="0" w:space="0" w:color="auto"/>
                <w:right w:val="none" w:sz="0" w:space="0" w:color="auto"/>
              </w:divBdr>
            </w:div>
            <w:div w:id="69078990">
              <w:marLeft w:val="0"/>
              <w:marRight w:val="0"/>
              <w:marTop w:val="0"/>
              <w:marBottom w:val="0"/>
              <w:divBdr>
                <w:top w:val="none" w:sz="0" w:space="0" w:color="auto"/>
                <w:left w:val="none" w:sz="0" w:space="0" w:color="auto"/>
                <w:bottom w:val="none" w:sz="0" w:space="0" w:color="auto"/>
                <w:right w:val="none" w:sz="0" w:space="0" w:color="auto"/>
              </w:divBdr>
            </w:div>
            <w:div w:id="1277172283">
              <w:marLeft w:val="0"/>
              <w:marRight w:val="0"/>
              <w:marTop w:val="0"/>
              <w:marBottom w:val="0"/>
              <w:divBdr>
                <w:top w:val="none" w:sz="0" w:space="0" w:color="auto"/>
                <w:left w:val="none" w:sz="0" w:space="0" w:color="auto"/>
                <w:bottom w:val="none" w:sz="0" w:space="0" w:color="auto"/>
                <w:right w:val="none" w:sz="0" w:space="0" w:color="auto"/>
              </w:divBdr>
            </w:div>
            <w:div w:id="1670250769">
              <w:marLeft w:val="0"/>
              <w:marRight w:val="0"/>
              <w:marTop w:val="0"/>
              <w:marBottom w:val="0"/>
              <w:divBdr>
                <w:top w:val="none" w:sz="0" w:space="0" w:color="auto"/>
                <w:left w:val="none" w:sz="0" w:space="0" w:color="auto"/>
                <w:bottom w:val="none" w:sz="0" w:space="0" w:color="auto"/>
                <w:right w:val="none" w:sz="0" w:space="0" w:color="auto"/>
              </w:divBdr>
            </w:div>
            <w:div w:id="2138374224">
              <w:marLeft w:val="0"/>
              <w:marRight w:val="0"/>
              <w:marTop w:val="0"/>
              <w:marBottom w:val="0"/>
              <w:divBdr>
                <w:top w:val="none" w:sz="0" w:space="0" w:color="auto"/>
                <w:left w:val="none" w:sz="0" w:space="0" w:color="auto"/>
                <w:bottom w:val="none" w:sz="0" w:space="0" w:color="auto"/>
                <w:right w:val="none" w:sz="0" w:space="0" w:color="auto"/>
              </w:divBdr>
            </w:div>
            <w:div w:id="53551891">
              <w:marLeft w:val="0"/>
              <w:marRight w:val="0"/>
              <w:marTop w:val="0"/>
              <w:marBottom w:val="0"/>
              <w:divBdr>
                <w:top w:val="none" w:sz="0" w:space="0" w:color="auto"/>
                <w:left w:val="none" w:sz="0" w:space="0" w:color="auto"/>
                <w:bottom w:val="none" w:sz="0" w:space="0" w:color="auto"/>
                <w:right w:val="none" w:sz="0" w:space="0" w:color="auto"/>
              </w:divBdr>
            </w:div>
            <w:div w:id="340283892">
              <w:marLeft w:val="0"/>
              <w:marRight w:val="0"/>
              <w:marTop w:val="0"/>
              <w:marBottom w:val="0"/>
              <w:divBdr>
                <w:top w:val="none" w:sz="0" w:space="0" w:color="auto"/>
                <w:left w:val="none" w:sz="0" w:space="0" w:color="auto"/>
                <w:bottom w:val="none" w:sz="0" w:space="0" w:color="auto"/>
                <w:right w:val="none" w:sz="0" w:space="0" w:color="auto"/>
              </w:divBdr>
            </w:div>
            <w:div w:id="579827239">
              <w:marLeft w:val="0"/>
              <w:marRight w:val="0"/>
              <w:marTop w:val="0"/>
              <w:marBottom w:val="0"/>
              <w:divBdr>
                <w:top w:val="none" w:sz="0" w:space="0" w:color="auto"/>
                <w:left w:val="none" w:sz="0" w:space="0" w:color="auto"/>
                <w:bottom w:val="none" w:sz="0" w:space="0" w:color="auto"/>
                <w:right w:val="none" w:sz="0" w:space="0" w:color="auto"/>
              </w:divBdr>
            </w:div>
            <w:div w:id="1330210224">
              <w:marLeft w:val="0"/>
              <w:marRight w:val="0"/>
              <w:marTop w:val="0"/>
              <w:marBottom w:val="0"/>
              <w:divBdr>
                <w:top w:val="none" w:sz="0" w:space="0" w:color="auto"/>
                <w:left w:val="none" w:sz="0" w:space="0" w:color="auto"/>
                <w:bottom w:val="none" w:sz="0" w:space="0" w:color="auto"/>
                <w:right w:val="none" w:sz="0" w:space="0" w:color="auto"/>
              </w:divBdr>
            </w:div>
            <w:div w:id="880166270">
              <w:marLeft w:val="0"/>
              <w:marRight w:val="0"/>
              <w:marTop w:val="0"/>
              <w:marBottom w:val="0"/>
              <w:divBdr>
                <w:top w:val="none" w:sz="0" w:space="0" w:color="auto"/>
                <w:left w:val="none" w:sz="0" w:space="0" w:color="auto"/>
                <w:bottom w:val="none" w:sz="0" w:space="0" w:color="auto"/>
                <w:right w:val="none" w:sz="0" w:space="0" w:color="auto"/>
              </w:divBdr>
            </w:div>
            <w:div w:id="227690492">
              <w:marLeft w:val="0"/>
              <w:marRight w:val="0"/>
              <w:marTop w:val="0"/>
              <w:marBottom w:val="0"/>
              <w:divBdr>
                <w:top w:val="none" w:sz="0" w:space="0" w:color="auto"/>
                <w:left w:val="none" w:sz="0" w:space="0" w:color="auto"/>
                <w:bottom w:val="none" w:sz="0" w:space="0" w:color="auto"/>
                <w:right w:val="none" w:sz="0" w:space="0" w:color="auto"/>
              </w:divBdr>
            </w:div>
            <w:div w:id="586816676">
              <w:marLeft w:val="0"/>
              <w:marRight w:val="0"/>
              <w:marTop w:val="0"/>
              <w:marBottom w:val="0"/>
              <w:divBdr>
                <w:top w:val="none" w:sz="0" w:space="0" w:color="auto"/>
                <w:left w:val="none" w:sz="0" w:space="0" w:color="auto"/>
                <w:bottom w:val="none" w:sz="0" w:space="0" w:color="auto"/>
                <w:right w:val="none" w:sz="0" w:space="0" w:color="auto"/>
              </w:divBdr>
            </w:div>
            <w:div w:id="1266767093">
              <w:marLeft w:val="0"/>
              <w:marRight w:val="0"/>
              <w:marTop w:val="0"/>
              <w:marBottom w:val="0"/>
              <w:divBdr>
                <w:top w:val="none" w:sz="0" w:space="0" w:color="auto"/>
                <w:left w:val="none" w:sz="0" w:space="0" w:color="auto"/>
                <w:bottom w:val="none" w:sz="0" w:space="0" w:color="auto"/>
                <w:right w:val="none" w:sz="0" w:space="0" w:color="auto"/>
              </w:divBdr>
            </w:div>
            <w:div w:id="1656179395">
              <w:marLeft w:val="0"/>
              <w:marRight w:val="0"/>
              <w:marTop w:val="0"/>
              <w:marBottom w:val="0"/>
              <w:divBdr>
                <w:top w:val="none" w:sz="0" w:space="0" w:color="auto"/>
                <w:left w:val="none" w:sz="0" w:space="0" w:color="auto"/>
                <w:bottom w:val="none" w:sz="0" w:space="0" w:color="auto"/>
                <w:right w:val="none" w:sz="0" w:space="0" w:color="auto"/>
              </w:divBdr>
            </w:div>
            <w:div w:id="860362340">
              <w:marLeft w:val="0"/>
              <w:marRight w:val="0"/>
              <w:marTop w:val="0"/>
              <w:marBottom w:val="0"/>
              <w:divBdr>
                <w:top w:val="none" w:sz="0" w:space="0" w:color="auto"/>
                <w:left w:val="none" w:sz="0" w:space="0" w:color="auto"/>
                <w:bottom w:val="none" w:sz="0" w:space="0" w:color="auto"/>
                <w:right w:val="none" w:sz="0" w:space="0" w:color="auto"/>
              </w:divBdr>
            </w:div>
            <w:div w:id="72240411">
              <w:marLeft w:val="0"/>
              <w:marRight w:val="0"/>
              <w:marTop w:val="0"/>
              <w:marBottom w:val="0"/>
              <w:divBdr>
                <w:top w:val="none" w:sz="0" w:space="0" w:color="auto"/>
                <w:left w:val="none" w:sz="0" w:space="0" w:color="auto"/>
                <w:bottom w:val="none" w:sz="0" w:space="0" w:color="auto"/>
                <w:right w:val="none" w:sz="0" w:space="0" w:color="auto"/>
              </w:divBdr>
            </w:div>
            <w:div w:id="499854582">
              <w:marLeft w:val="0"/>
              <w:marRight w:val="0"/>
              <w:marTop w:val="0"/>
              <w:marBottom w:val="0"/>
              <w:divBdr>
                <w:top w:val="none" w:sz="0" w:space="0" w:color="auto"/>
                <w:left w:val="none" w:sz="0" w:space="0" w:color="auto"/>
                <w:bottom w:val="none" w:sz="0" w:space="0" w:color="auto"/>
                <w:right w:val="none" w:sz="0" w:space="0" w:color="auto"/>
              </w:divBdr>
            </w:div>
            <w:div w:id="1777599145">
              <w:marLeft w:val="0"/>
              <w:marRight w:val="0"/>
              <w:marTop w:val="0"/>
              <w:marBottom w:val="0"/>
              <w:divBdr>
                <w:top w:val="none" w:sz="0" w:space="0" w:color="auto"/>
                <w:left w:val="none" w:sz="0" w:space="0" w:color="auto"/>
                <w:bottom w:val="none" w:sz="0" w:space="0" w:color="auto"/>
                <w:right w:val="none" w:sz="0" w:space="0" w:color="auto"/>
              </w:divBdr>
            </w:div>
            <w:div w:id="312492589">
              <w:marLeft w:val="0"/>
              <w:marRight w:val="0"/>
              <w:marTop w:val="0"/>
              <w:marBottom w:val="0"/>
              <w:divBdr>
                <w:top w:val="none" w:sz="0" w:space="0" w:color="auto"/>
                <w:left w:val="none" w:sz="0" w:space="0" w:color="auto"/>
                <w:bottom w:val="none" w:sz="0" w:space="0" w:color="auto"/>
                <w:right w:val="none" w:sz="0" w:space="0" w:color="auto"/>
              </w:divBdr>
            </w:div>
            <w:div w:id="1607035942">
              <w:marLeft w:val="0"/>
              <w:marRight w:val="0"/>
              <w:marTop w:val="0"/>
              <w:marBottom w:val="0"/>
              <w:divBdr>
                <w:top w:val="none" w:sz="0" w:space="0" w:color="auto"/>
                <w:left w:val="none" w:sz="0" w:space="0" w:color="auto"/>
                <w:bottom w:val="none" w:sz="0" w:space="0" w:color="auto"/>
                <w:right w:val="none" w:sz="0" w:space="0" w:color="auto"/>
              </w:divBdr>
            </w:div>
            <w:div w:id="543445891">
              <w:marLeft w:val="0"/>
              <w:marRight w:val="0"/>
              <w:marTop w:val="0"/>
              <w:marBottom w:val="0"/>
              <w:divBdr>
                <w:top w:val="none" w:sz="0" w:space="0" w:color="auto"/>
                <w:left w:val="none" w:sz="0" w:space="0" w:color="auto"/>
                <w:bottom w:val="none" w:sz="0" w:space="0" w:color="auto"/>
                <w:right w:val="none" w:sz="0" w:space="0" w:color="auto"/>
              </w:divBdr>
            </w:div>
            <w:div w:id="1816870578">
              <w:marLeft w:val="0"/>
              <w:marRight w:val="0"/>
              <w:marTop w:val="0"/>
              <w:marBottom w:val="0"/>
              <w:divBdr>
                <w:top w:val="none" w:sz="0" w:space="0" w:color="auto"/>
                <w:left w:val="none" w:sz="0" w:space="0" w:color="auto"/>
                <w:bottom w:val="none" w:sz="0" w:space="0" w:color="auto"/>
                <w:right w:val="none" w:sz="0" w:space="0" w:color="auto"/>
              </w:divBdr>
            </w:div>
            <w:div w:id="1143354437">
              <w:marLeft w:val="0"/>
              <w:marRight w:val="0"/>
              <w:marTop w:val="0"/>
              <w:marBottom w:val="0"/>
              <w:divBdr>
                <w:top w:val="none" w:sz="0" w:space="0" w:color="auto"/>
                <w:left w:val="none" w:sz="0" w:space="0" w:color="auto"/>
                <w:bottom w:val="none" w:sz="0" w:space="0" w:color="auto"/>
                <w:right w:val="none" w:sz="0" w:space="0" w:color="auto"/>
              </w:divBdr>
            </w:div>
            <w:div w:id="1452630916">
              <w:marLeft w:val="0"/>
              <w:marRight w:val="0"/>
              <w:marTop w:val="0"/>
              <w:marBottom w:val="0"/>
              <w:divBdr>
                <w:top w:val="none" w:sz="0" w:space="0" w:color="auto"/>
                <w:left w:val="none" w:sz="0" w:space="0" w:color="auto"/>
                <w:bottom w:val="none" w:sz="0" w:space="0" w:color="auto"/>
                <w:right w:val="none" w:sz="0" w:space="0" w:color="auto"/>
              </w:divBdr>
            </w:div>
            <w:div w:id="1686789428">
              <w:marLeft w:val="0"/>
              <w:marRight w:val="0"/>
              <w:marTop w:val="0"/>
              <w:marBottom w:val="0"/>
              <w:divBdr>
                <w:top w:val="none" w:sz="0" w:space="0" w:color="auto"/>
                <w:left w:val="none" w:sz="0" w:space="0" w:color="auto"/>
                <w:bottom w:val="none" w:sz="0" w:space="0" w:color="auto"/>
                <w:right w:val="none" w:sz="0" w:space="0" w:color="auto"/>
              </w:divBdr>
            </w:div>
            <w:div w:id="770247837">
              <w:marLeft w:val="0"/>
              <w:marRight w:val="0"/>
              <w:marTop w:val="0"/>
              <w:marBottom w:val="0"/>
              <w:divBdr>
                <w:top w:val="none" w:sz="0" w:space="0" w:color="auto"/>
                <w:left w:val="none" w:sz="0" w:space="0" w:color="auto"/>
                <w:bottom w:val="none" w:sz="0" w:space="0" w:color="auto"/>
                <w:right w:val="none" w:sz="0" w:space="0" w:color="auto"/>
              </w:divBdr>
            </w:div>
            <w:div w:id="1606770223">
              <w:marLeft w:val="0"/>
              <w:marRight w:val="0"/>
              <w:marTop w:val="0"/>
              <w:marBottom w:val="0"/>
              <w:divBdr>
                <w:top w:val="none" w:sz="0" w:space="0" w:color="auto"/>
                <w:left w:val="none" w:sz="0" w:space="0" w:color="auto"/>
                <w:bottom w:val="none" w:sz="0" w:space="0" w:color="auto"/>
                <w:right w:val="none" w:sz="0" w:space="0" w:color="auto"/>
              </w:divBdr>
            </w:div>
            <w:div w:id="1391416795">
              <w:marLeft w:val="0"/>
              <w:marRight w:val="0"/>
              <w:marTop w:val="0"/>
              <w:marBottom w:val="0"/>
              <w:divBdr>
                <w:top w:val="none" w:sz="0" w:space="0" w:color="auto"/>
                <w:left w:val="none" w:sz="0" w:space="0" w:color="auto"/>
                <w:bottom w:val="none" w:sz="0" w:space="0" w:color="auto"/>
                <w:right w:val="none" w:sz="0" w:space="0" w:color="auto"/>
              </w:divBdr>
            </w:div>
            <w:div w:id="1472021630">
              <w:marLeft w:val="0"/>
              <w:marRight w:val="0"/>
              <w:marTop w:val="0"/>
              <w:marBottom w:val="0"/>
              <w:divBdr>
                <w:top w:val="none" w:sz="0" w:space="0" w:color="auto"/>
                <w:left w:val="none" w:sz="0" w:space="0" w:color="auto"/>
                <w:bottom w:val="none" w:sz="0" w:space="0" w:color="auto"/>
                <w:right w:val="none" w:sz="0" w:space="0" w:color="auto"/>
              </w:divBdr>
            </w:div>
            <w:div w:id="605113268">
              <w:marLeft w:val="0"/>
              <w:marRight w:val="0"/>
              <w:marTop w:val="0"/>
              <w:marBottom w:val="0"/>
              <w:divBdr>
                <w:top w:val="none" w:sz="0" w:space="0" w:color="auto"/>
                <w:left w:val="none" w:sz="0" w:space="0" w:color="auto"/>
                <w:bottom w:val="none" w:sz="0" w:space="0" w:color="auto"/>
                <w:right w:val="none" w:sz="0" w:space="0" w:color="auto"/>
              </w:divBdr>
            </w:div>
            <w:div w:id="1382051769">
              <w:marLeft w:val="0"/>
              <w:marRight w:val="0"/>
              <w:marTop w:val="0"/>
              <w:marBottom w:val="0"/>
              <w:divBdr>
                <w:top w:val="none" w:sz="0" w:space="0" w:color="auto"/>
                <w:left w:val="none" w:sz="0" w:space="0" w:color="auto"/>
                <w:bottom w:val="none" w:sz="0" w:space="0" w:color="auto"/>
                <w:right w:val="none" w:sz="0" w:space="0" w:color="auto"/>
              </w:divBdr>
            </w:div>
            <w:div w:id="1153526267">
              <w:marLeft w:val="0"/>
              <w:marRight w:val="0"/>
              <w:marTop w:val="0"/>
              <w:marBottom w:val="0"/>
              <w:divBdr>
                <w:top w:val="none" w:sz="0" w:space="0" w:color="auto"/>
                <w:left w:val="none" w:sz="0" w:space="0" w:color="auto"/>
                <w:bottom w:val="none" w:sz="0" w:space="0" w:color="auto"/>
                <w:right w:val="none" w:sz="0" w:space="0" w:color="auto"/>
              </w:divBdr>
            </w:div>
            <w:div w:id="1574586875">
              <w:marLeft w:val="0"/>
              <w:marRight w:val="0"/>
              <w:marTop w:val="0"/>
              <w:marBottom w:val="0"/>
              <w:divBdr>
                <w:top w:val="none" w:sz="0" w:space="0" w:color="auto"/>
                <w:left w:val="none" w:sz="0" w:space="0" w:color="auto"/>
                <w:bottom w:val="none" w:sz="0" w:space="0" w:color="auto"/>
                <w:right w:val="none" w:sz="0" w:space="0" w:color="auto"/>
              </w:divBdr>
            </w:div>
            <w:div w:id="955327338">
              <w:marLeft w:val="0"/>
              <w:marRight w:val="0"/>
              <w:marTop w:val="0"/>
              <w:marBottom w:val="0"/>
              <w:divBdr>
                <w:top w:val="none" w:sz="0" w:space="0" w:color="auto"/>
                <w:left w:val="none" w:sz="0" w:space="0" w:color="auto"/>
                <w:bottom w:val="none" w:sz="0" w:space="0" w:color="auto"/>
                <w:right w:val="none" w:sz="0" w:space="0" w:color="auto"/>
              </w:divBdr>
            </w:div>
            <w:div w:id="888416923">
              <w:marLeft w:val="0"/>
              <w:marRight w:val="0"/>
              <w:marTop w:val="0"/>
              <w:marBottom w:val="0"/>
              <w:divBdr>
                <w:top w:val="none" w:sz="0" w:space="0" w:color="auto"/>
                <w:left w:val="none" w:sz="0" w:space="0" w:color="auto"/>
                <w:bottom w:val="none" w:sz="0" w:space="0" w:color="auto"/>
                <w:right w:val="none" w:sz="0" w:space="0" w:color="auto"/>
              </w:divBdr>
            </w:div>
            <w:div w:id="521550253">
              <w:marLeft w:val="0"/>
              <w:marRight w:val="0"/>
              <w:marTop w:val="0"/>
              <w:marBottom w:val="0"/>
              <w:divBdr>
                <w:top w:val="none" w:sz="0" w:space="0" w:color="auto"/>
                <w:left w:val="none" w:sz="0" w:space="0" w:color="auto"/>
                <w:bottom w:val="none" w:sz="0" w:space="0" w:color="auto"/>
                <w:right w:val="none" w:sz="0" w:space="0" w:color="auto"/>
              </w:divBdr>
            </w:div>
            <w:div w:id="870992244">
              <w:marLeft w:val="0"/>
              <w:marRight w:val="0"/>
              <w:marTop w:val="0"/>
              <w:marBottom w:val="0"/>
              <w:divBdr>
                <w:top w:val="none" w:sz="0" w:space="0" w:color="auto"/>
                <w:left w:val="none" w:sz="0" w:space="0" w:color="auto"/>
                <w:bottom w:val="none" w:sz="0" w:space="0" w:color="auto"/>
                <w:right w:val="none" w:sz="0" w:space="0" w:color="auto"/>
              </w:divBdr>
            </w:div>
            <w:div w:id="49379890">
              <w:marLeft w:val="0"/>
              <w:marRight w:val="0"/>
              <w:marTop w:val="0"/>
              <w:marBottom w:val="0"/>
              <w:divBdr>
                <w:top w:val="none" w:sz="0" w:space="0" w:color="auto"/>
                <w:left w:val="none" w:sz="0" w:space="0" w:color="auto"/>
                <w:bottom w:val="none" w:sz="0" w:space="0" w:color="auto"/>
                <w:right w:val="none" w:sz="0" w:space="0" w:color="auto"/>
              </w:divBdr>
            </w:div>
            <w:div w:id="1962879234">
              <w:marLeft w:val="0"/>
              <w:marRight w:val="0"/>
              <w:marTop w:val="0"/>
              <w:marBottom w:val="0"/>
              <w:divBdr>
                <w:top w:val="none" w:sz="0" w:space="0" w:color="auto"/>
                <w:left w:val="none" w:sz="0" w:space="0" w:color="auto"/>
                <w:bottom w:val="none" w:sz="0" w:space="0" w:color="auto"/>
                <w:right w:val="none" w:sz="0" w:space="0" w:color="auto"/>
              </w:divBdr>
            </w:div>
            <w:div w:id="1047949748">
              <w:marLeft w:val="0"/>
              <w:marRight w:val="0"/>
              <w:marTop w:val="0"/>
              <w:marBottom w:val="0"/>
              <w:divBdr>
                <w:top w:val="none" w:sz="0" w:space="0" w:color="auto"/>
                <w:left w:val="none" w:sz="0" w:space="0" w:color="auto"/>
                <w:bottom w:val="none" w:sz="0" w:space="0" w:color="auto"/>
                <w:right w:val="none" w:sz="0" w:space="0" w:color="auto"/>
              </w:divBdr>
            </w:div>
            <w:div w:id="635455930">
              <w:marLeft w:val="0"/>
              <w:marRight w:val="0"/>
              <w:marTop w:val="0"/>
              <w:marBottom w:val="0"/>
              <w:divBdr>
                <w:top w:val="none" w:sz="0" w:space="0" w:color="auto"/>
                <w:left w:val="none" w:sz="0" w:space="0" w:color="auto"/>
                <w:bottom w:val="none" w:sz="0" w:space="0" w:color="auto"/>
                <w:right w:val="none" w:sz="0" w:space="0" w:color="auto"/>
              </w:divBdr>
            </w:div>
            <w:div w:id="1893538258">
              <w:marLeft w:val="0"/>
              <w:marRight w:val="0"/>
              <w:marTop w:val="0"/>
              <w:marBottom w:val="0"/>
              <w:divBdr>
                <w:top w:val="none" w:sz="0" w:space="0" w:color="auto"/>
                <w:left w:val="none" w:sz="0" w:space="0" w:color="auto"/>
                <w:bottom w:val="none" w:sz="0" w:space="0" w:color="auto"/>
                <w:right w:val="none" w:sz="0" w:space="0" w:color="auto"/>
              </w:divBdr>
            </w:div>
            <w:div w:id="269287521">
              <w:marLeft w:val="0"/>
              <w:marRight w:val="0"/>
              <w:marTop w:val="0"/>
              <w:marBottom w:val="0"/>
              <w:divBdr>
                <w:top w:val="none" w:sz="0" w:space="0" w:color="auto"/>
                <w:left w:val="none" w:sz="0" w:space="0" w:color="auto"/>
                <w:bottom w:val="none" w:sz="0" w:space="0" w:color="auto"/>
                <w:right w:val="none" w:sz="0" w:space="0" w:color="auto"/>
              </w:divBdr>
            </w:div>
            <w:div w:id="2141603429">
              <w:marLeft w:val="0"/>
              <w:marRight w:val="0"/>
              <w:marTop w:val="0"/>
              <w:marBottom w:val="0"/>
              <w:divBdr>
                <w:top w:val="none" w:sz="0" w:space="0" w:color="auto"/>
                <w:left w:val="none" w:sz="0" w:space="0" w:color="auto"/>
                <w:bottom w:val="none" w:sz="0" w:space="0" w:color="auto"/>
                <w:right w:val="none" w:sz="0" w:space="0" w:color="auto"/>
              </w:divBdr>
            </w:div>
            <w:div w:id="828791507">
              <w:marLeft w:val="0"/>
              <w:marRight w:val="0"/>
              <w:marTop w:val="0"/>
              <w:marBottom w:val="0"/>
              <w:divBdr>
                <w:top w:val="none" w:sz="0" w:space="0" w:color="auto"/>
                <w:left w:val="none" w:sz="0" w:space="0" w:color="auto"/>
                <w:bottom w:val="none" w:sz="0" w:space="0" w:color="auto"/>
                <w:right w:val="none" w:sz="0" w:space="0" w:color="auto"/>
              </w:divBdr>
            </w:div>
            <w:div w:id="1642614309">
              <w:marLeft w:val="0"/>
              <w:marRight w:val="0"/>
              <w:marTop w:val="0"/>
              <w:marBottom w:val="0"/>
              <w:divBdr>
                <w:top w:val="none" w:sz="0" w:space="0" w:color="auto"/>
                <w:left w:val="none" w:sz="0" w:space="0" w:color="auto"/>
                <w:bottom w:val="none" w:sz="0" w:space="0" w:color="auto"/>
                <w:right w:val="none" w:sz="0" w:space="0" w:color="auto"/>
              </w:divBdr>
            </w:div>
            <w:div w:id="49303135">
              <w:marLeft w:val="0"/>
              <w:marRight w:val="0"/>
              <w:marTop w:val="0"/>
              <w:marBottom w:val="0"/>
              <w:divBdr>
                <w:top w:val="none" w:sz="0" w:space="0" w:color="auto"/>
                <w:left w:val="none" w:sz="0" w:space="0" w:color="auto"/>
                <w:bottom w:val="none" w:sz="0" w:space="0" w:color="auto"/>
                <w:right w:val="none" w:sz="0" w:space="0" w:color="auto"/>
              </w:divBdr>
            </w:div>
            <w:div w:id="1005476064">
              <w:marLeft w:val="0"/>
              <w:marRight w:val="0"/>
              <w:marTop w:val="0"/>
              <w:marBottom w:val="0"/>
              <w:divBdr>
                <w:top w:val="none" w:sz="0" w:space="0" w:color="auto"/>
                <w:left w:val="none" w:sz="0" w:space="0" w:color="auto"/>
                <w:bottom w:val="none" w:sz="0" w:space="0" w:color="auto"/>
                <w:right w:val="none" w:sz="0" w:space="0" w:color="auto"/>
              </w:divBdr>
            </w:div>
            <w:div w:id="840193509">
              <w:marLeft w:val="0"/>
              <w:marRight w:val="0"/>
              <w:marTop w:val="0"/>
              <w:marBottom w:val="0"/>
              <w:divBdr>
                <w:top w:val="none" w:sz="0" w:space="0" w:color="auto"/>
                <w:left w:val="none" w:sz="0" w:space="0" w:color="auto"/>
                <w:bottom w:val="none" w:sz="0" w:space="0" w:color="auto"/>
                <w:right w:val="none" w:sz="0" w:space="0" w:color="auto"/>
              </w:divBdr>
            </w:div>
            <w:div w:id="1195078490">
              <w:marLeft w:val="0"/>
              <w:marRight w:val="0"/>
              <w:marTop w:val="0"/>
              <w:marBottom w:val="0"/>
              <w:divBdr>
                <w:top w:val="none" w:sz="0" w:space="0" w:color="auto"/>
                <w:left w:val="none" w:sz="0" w:space="0" w:color="auto"/>
                <w:bottom w:val="none" w:sz="0" w:space="0" w:color="auto"/>
                <w:right w:val="none" w:sz="0" w:space="0" w:color="auto"/>
              </w:divBdr>
            </w:div>
            <w:div w:id="1989240370">
              <w:marLeft w:val="0"/>
              <w:marRight w:val="0"/>
              <w:marTop w:val="0"/>
              <w:marBottom w:val="0"/>
              <w:divBdr>
                <w:top w:val="none" w:sz="0" w:space="0" w:color="auto"/>
                <w:left w:val="none" w:sz="0" w:space="0" w:color="auto"/>
                <w:bottom w:val="none" w:sz="0" w:space="0" w:color="auto"/>
                <w:right w:val="none" w:sz="0" w:space="0" w:color="auto"/>
              </w:divBdr>
            </w:div>
            <w:div w:id="720860984">
              <w:marLeft w:val="0"/>
              <w:marRight w:val="0"/>
              <w:marTop w:val="0"/>
              <w:marBottom w:val="0"/>
              <w:divBdr>
                <w:top w:val="none" w:sz="0" w:space="0" w:color="auto"/>
                <w:left w:val="none" w:sz="0" w:space="0" w:color="auto"/>
                <w:bottom w:val="none" w:sz="0" w:space="0" w:color="auto"/>
                <w:right w:val="none" w:sz="0" w:space="0" w:color="auto"/>
              </w:divBdr>
            </w:div>
            <w:div w:id="1074820416">
              <w:marLeft w:val="0"/>
              <w:marRight w:val="0"/>
              <w:marTop w:val="0"/>
              <w:marBottom w:val="0"/>
              <w:divBdr>
                <w:top w:val="none" w:sz="0" w:space="0" w:color="auto"/>
                <w:left w:val="none" w:sz="0" w:space="0" w:color="auto"/>
                <w:bottom w:val="none" w:sz="0" w:space="0" w:color="auto"/>
                <w:right w:val="none" w:sz="0" w:space="0" w:color="auto"/>
              </w:divBdr>
            </w:div>
            <w:div w:id="916670563">
              <w:marLeft w:val="0"/>
              <w:marRight w:val="0"/>
              <w:marTop w:val="0"/>
              <w:marBottom w:val="0"/>
              <w:divBdr>
                <w:top w:val="none" w:sz="0" w:space="0" w:color="auto"/>
                <w:left w:val="none" w:sz="0" w:space="0" w:color="auto"/>
                <w:bottom w:val="none" w:sz="0" w:space="0" w:color="auto"/>
                <w:right w:val="none" w:sz="0" w:space="0" w:color="auto"/>
              </w:divBdr>
            </w:div>
            <w:div w:id="711000971">
              <w:marLeft w:val="0"/>
              <w:marRight w:val="0"/>
              <w:marTop w:val="0"/>
              <w:marBottom w:val="0"/>
              <w:divBdr>
                <w:top w:val="none" w:sz="0" w:space="0" w:color="auto"/>
                <w:left w:val="none" w:sz="0" w:space="0" w:color="auto"/>
                <w:bottom w:val="none" w:sz="0" w:space="0" w:color="auto"/>
                <w:right w:val="none" w:sz="0" w:space="0" w:color="auto"/>
              </w:divBdr>
            </w:div>
            <w:div w:id="1853521525">
              <w:marLeft w:val="0"/>
              <w:marRight w:val="0"/>
              <w:marTop w:val="0"/>
              <w:marBottom w:val="0"/>
              <w:divBdr>
                <w:top w:val="none" w:sz="0" w:space="0" w:color="auto"/>
                <w:left w:val="none" w:sz="0" w:space="0" w:color="auto"/>
                <w:bottom w:val="none" w:sz="0" w:space="0" w:color="auto"/>
                <w:right w:val="none" w:sz="0" w:space="0" w:color="auto"/>
              </w:divBdr>
            </w:div>
            <w:div w:id="2029866896">
              <w:marLeft w:val="0"/>
              <w:marRight w:val="0"/>
              <w:marTop w:val="0"/>
              <w:marBottom w:val="0"/>
              <w:divBdr>
                <w:top w:val="none" w:sz="0" w:space="0" w:color="auto"/>
                <w:left w:val="none" w:sz="0" w:space="0" w:color="auto"/>
                <w:bottom w:val="none" w:sz="0" w:space="0" w:color="auto"/>
                <w:right w:val="none" w:sz="0" w:space="0" w:color="auto"/>
              </w:divBdr>
            </w:div>
            <w:div w:id="1926302202">
              <w:marLeft w:val="0"/>
              <w:marRight w:val="0"/>
              <w:marTop w:val="0"/>
              <w:marBottom w:val="0"/>
              <w:divBdr>
                <w:top w:val="none" w:sz="0" w:space="0" w:color="auto"/>
                <w:left w:val="none" w:sz="0" w:space="0" w:color="auto"/>
                <w:bottom w:val="none" w:sz="0" w:space="0" w:color="auto"/>
                <w:right w:val="none" w:sz="0" w:space="0" w:color="auto"/>
              </w:divBdr>
            </w:div>
            <w:div w:id="1409811130">
              <w:marLeft w:val="0"/>
              <w:marRight w:val="0"/>
              <w:marTop w:val="0"/>
              <w:marBottom w:val="0"/>
              <w:divBdr>
                <w:top w:val="none" w:sz="0" w:space="0" w:color="auto"/>
                <w:left w:val="none" w:sz="0" w:space="0" w:color="auto"/>
                <w:bottom w:val="none" w:sz="0" w:space="0" w:color="auto"/>
                <w:right w:val="none" w:sz="0" w:space="0" w:color="auto"/>
              </w:divBdr>
            </w:div>
            <w:div w:id="379132733">
              <w:marLeft w:val="0"/>
              <w:marRight w:val="0"/>
              <w:marTop w:val="0"/>
              <w:marBottom w:val="0"/>
              <w:divBdr>
                <w:top w:val="none" w:sz="0" w:space="0" w:color="auto"/>
                <w:left w:val="none" w:sz="0" w:space="0" w:color="auto"/>
                <w:bottom w:val="none" w:sz="0" w:space="0" w:color="auto"/>
                <w:right w:val="none" w:sz="0" w:space="0" w:color="auto"/>
              </w:divBdr>
            </w:div>
            <w:div w:id="2022777967">
              <w:marLeft w:val="0"/>
              <w:marRight w:val="0"/>
              <w:marTop w:val="0"/>
              <w:marBottom w:val="0"/>
              <w:divBdr>
                <w:top w:val="none" w:sz="0" w:space="0" w:color="auto"/>
                <w:left w:val="none" w:sz="0" w:space="0" w:color="auto"/>
                <w:bottom w:val="none" w:sz="0" w:space="0" w:color="auto"/>
                <w:right w:val="none" w:sz="0" w:space="0" w:color="auto"/>
              </w:divBdr>
            </w:div>
            <w:div w:id="1375888000">
              <w:marLeft w:val="0"/>
              <w:marRight w:val="0"/>
              <w:marTop w:val="0"/>
              <w:marBottom w:val="0"/>
              <w:divBdr>
                <w:top w:val="none" w:sz="0" w:space="0" w:color="auto"/>
                <w:left w:val="none" w:sz="0" w:space="0" w:color="auto"/>
                <w:bottom w:val="none" w:sz="0" w:space="0" w:color="auto"/>
                <w:right w:val="none" w:sz="0" w:space="0" w:color="auto"/>
              </w:divBdr>
            </w:div>
            <w:div w:id="2030181717">
              <w:marLeft w:val="0"/>
              <w:marRight w:val="0"/>
              <w:marTop w:val="0"/>
              <w:marBottom w:val="0"/>
              <w:divBdr>
                <w:top w:val="none" w:sz="0" w:space="0" w:color="auto"/>
                <w:left w:val="none" w:sz="0" w:space="0" w:color="auto"/>
                <w:bottom w:val="none" w:sz="0" w:space="0" w:color="auto"/>
                <w:right w:val="none" w:sz="0" w:space="0" w:color="auto"/>
              </w:divBdr>
            </w:div>
            <w:div w:id="1186137866">
              <w:marLeft w:val="0"/>
              <w:marRight w:val="0"/>
              <w:marTop w:val="0"/>
              <w:marBottom w:val="0"/>
              <w:divBdr>
                <w:top w:val="none" w:sz="0" w:space="0" w:color="auto"/>
                <w:left w:val="none" w:sz="0" w:space="0" w:color="auto"/>
                <w:bottom w:val="none" w:sz="0" w:space="0" w:color="auto"/>
                <w:right w:val="none" w:sz="0" w:space="0" w:color="auto"/>
              </w:divBdr>
            </w:div>
            <w:div w:id="463937144">
              <w:marLeft w:val="0"/>
              <w:marRight w:val="0"/>
              <w:marTop w:val="0"/>
              <w:marBottom w:val="0"/>
              <w:divBdr>
                <w:top w:val="none" w:sz="0" w:space="0" w:color="auto"/>
                <w:left w:val="none" w:sz="0" w:space="0" w:color="auto"/>
                <w:bottom w:val="none" w:sz="0" w:space="0" w:color="auto"/>
                <w:right w:val="none" w:sz="0" w:space="0" w:color="auto"/>
              </w:divBdr>
            </w:div>
            <w:div w:id="1872649549">
              <w:marLeft w:val="0"/>
              <w:marRight w:val="0"/>
              <w:marTop w:val="0"/>
              <w:marBottom w:val="0"/>
              <w:divBdr>
                <w:top w:val="none" w:sz="0" w:space="0" w:color="auto"/>
                <w:left w:val="none" w:sz="0" w:space="0" w:color="auto"/>
                <w:bottom w:val="none" w:sz="0" w:space="0" w:color="auto"/>
                <w:right w:val="none" w:sz="0" w:space="0" w:color="auto"/>
              </w:divBdr>
            </w:div>
            <w:div w:id="2067561034">
              <w:marLeft w:val="0"/>
              <w:marRight w:val="0"/>
              <w:marTop w:val="0"/>
              <w:marBottom w:val="0"/>
              <w:divBdr>
                <w:top w:val="none" w:sz="0" w:space="0" w:color="auto"/>
                <w:left w:val="none" w:sz="0" w:space="0" w:color="auto"/>
                <w:bottom w:val="none" w:sz="0" w:space="0" w:color="auto"/>
                <w:right w:val="none" w:sz="0" w:space="0" w:color="auto"/>
              </w:divBdr>
            </w:div>
            <w:div w:id="83573788">
              <w:marLeft w:val="0"/>
              <w:marRight w:val="0"/>
              <w:marTop w:val="0"/>
              <w:marBottom w:val="0"/>
              <w:divBdr>
                <w:top w:val="none" w:sz="0" w:space="0" w:color="auto"/>
                <w:left w:val="none" w:sz="0" w:space="0" w:color="auto"/>
                <w:bottom w:val="none" w:sz="0" w:space="0" w:color="auto"/>
                <w:right w:val="none" w:sz="0" w:space="0" w:color="auto"/>
              </w:divBdr>
            </w:div>
            <w:div w:id="315184543">
              <w:marLeft w:val="0"/>
              <w:marRight w:val="0"/>
              <w:marTop w:val="0"/>
              <w:marBottom w:val="0"/>
              <w:divBdr>
                <w:top w:val="none" w:sz="0" w:space="0" w:color="auto"/>
                <w:left w:val="none" w:sz="0" w:space="0" w:color="auto"/>
                <w:bottom w:val="none" w:sz="0" w:space="0" w:color="auto"/>
                <w:right w:val="none" w:sz="0" w:space="0" w:color="auto"/>
              </w:divBdr>
            </w:div>
            <w:div w:id="1267301138">
              <w:marLeft w:val="0"/>
              <w:marRight w:val="0"/>
              <w:marTop w:val="0"/>
              <w:marBottom w:val="0"/>
              <w:divBdr>
                <w:top w:val="none" w:sz="0" w:space="0" w:color="auto"/>
                <w:left w:val="none" w:sz="0" w:space="0" w:color="auto"/>
                <w:bottom w:val="none" w:sz="0" w:space="0" w:color="auto"/>
                <w:right w:val="none" w:sz="0" w:space="0" w:color="auto"/>
              </w:divBdr>
            </w:div>
            <w:div w:id="468327533">
              <w:marLeft w:val="0"/>
              <w:marRight w:val="0"/>
              <w:marTop w:val="0"/>
              <w:marBottom w:val="0"/>
              <w:divBdr>
                <w:top w:val="none" w:sz="0" w:space="0" w:color="auto"/>
                <w:left w:val="none" w:sz="0" w:space="0" w:color="auto"/>
                <w:bottom w:val="none" w:sz="0" w:space="0" w:color="auto"/>
                <w:right w:val="none" w:sz="0" w:space="0" w:color="auto"/>
              </w:divBdr>
            </w:div>
            <w:div w:id="146485639">
              <w:marLeft w:val="0"/>
              <w:marRight w:val="0"/>
              <w:marTop w:val="0"/>
              <w:marBottom w:val="0"/>
              <w:divBdr>
                <w:top w:val="none" w:sz="0" w:space="0" w:color="auto"/>
                <w:left w:val="none" w:sz="0" w:space="0" w:color="auto"/>
                <w:bottom w:val="none" w:sz="0" w:space="0" w:color="auto"/>
                <w:right w:val="none" w:sz="0" w:space="0" w:color="auto"/>
              </w:divBdr>
            </w:div>
            <w:div w:id="758599884">
              <w:marLeft w:val="0"/>
              <w:marRight w:val="0"/>
              <w:marTop w:val="0"/>
              <w:marBottom w:val="0"/>
              <w:divBdr>
                <w:top w:val="none" w:sz="0" w:space="0" w:color="auto"/>
                <w:left w:val="none" w:sz="0" w:space="0" w:color="auto"/>
                <w:bottom w:val="none" w:sz="0" w:space="0" w:color="auto"/>
                <w:right w:val="none" w:sz="0" w:space="0" w:color="auto"/>
              </w:divBdr>
            </w:div>
            <w:div w:id="1379861742">
              <w:marLeft w:val="0"/>
              <w:marRight w:val="0"/>
              <w:marTop w:val="0"/>
              <w:marBottom w:val="0"/>
              <w:divBdr>
                <w:top w:val="none" w:sz="0" w:space="0" w:color="auto"/>
                <w:left w:val="none" w:sz="0" w:space="0" w:color="auto"/>
                <w:bottom w:val="none" w:sz="0" w:space="0" w:color="auto"/>
                <w:right w:val="none" w:sz="0" w:space="0" w:color="auto"/>
              </w:divBdr>
            </w:div>
            <w:div w:id="772434386">
              <w:marLeft w:val="0"/>
              <w:marRight w:val="0"/>
              <w:marTop w:val="0"/>
              <w:marBottom w:val="0"/>
              <w:divBdr>
                <w:top w:val="none" w:sz="0" w:space="0" w:color="auto"/>
                <w:left w:val="none" w:sz="0" w:space="0" w:color="auto"/>
                <w:bottom w:val="none" w:sz="0" w:space="0" w:color="auto"/>
                <w:right w:val="none" w:sz="0" w:space="0" w:color="auto"/>
              </w:divBdr>
            </w:div>
            <w:div w:id="1334644103">
              <w:marLeft w:val="0"/>
              <w:marRight w:val="0"/>
              <w:marTop w:val="0"/>
              <w:marBottom w:val="0"/>
              <w:divBdr>
                <w:top w:val="none" w:sz="0" w:space="0" w:color="auto"/>
                <w:left w:val="none" w:sz="0" w:space="0" w:color="auto"/>
                <w:bottom w:val="none" w:sz="0" w:space="0" w:color="auto"/>
                <w:right w:val="none" w:sz="0" w:space="0" w:color="auto"/>
              </w:divBdr>
            </w:div>
            <w:div w:id="261302508">
              <w:marLeft w:val="0"/>
              <w:marRight w:val="0"/>
              <w:marTop w:val="0"/>
              <w:marBottom w:val="0"/>
              <w:divBdr>
                <w:top w:val="none" w:sz="0" w:space="0" w:color="auto"/>
                <w:left w:val="none" w:sz="0" w:space="0" w:color="auto"/>
                <w:bottom w:val="none" w:sz="0" w:space="0" w:color="auto"/>
                <w:right w:val="none" w:sz="0" w:space="0" w:color="auto"/>
              </w:divBdr>
            </w:div>
            <w:div w:id="2041272654">
              <w:marLeft w:val="0"/>
              <w:marRight w:val="0"/>
              <w:marTop w:val="0"/>
              <w:marBottom w:val="0"/>
              <w:divBdr>
                <w:top w:val="none" w:sz="0" w:space="0" w:color="auto"/>
                <w:left w:val="none" w:sz="0" w:space="0" w:color="auto"/>
                <w:bottom w:val="none" w:sz="0" w:space="0" w:color="auto"/>
                <w:right w:val="none" w:sz="0" w:space="0" w:color="auto"/>
              </w:divBdr>
            </w:div>
            <w:div w:id="962078399">
              <w:marLeft w:val="0"/>
              <w:marRight w:val="0"/>
              <w:marTop w:val="0"/>
              <w:marBottom w:val="0"/>
              <w:divBdr>
                <w:top w:val="none" w:sz="0" w:space="0" w:color="auto"/>
                <w:left w:val="none" w:sz="0" w:space="0" w:color="auto"/>
                <w:bottom w:val="none" w:sz="0" w:space="0" w:color="auto"/>
                <w:right w:val="none" w:sz="0" w:space="0" w:color="auto"/>
              </w:divBdr>
            </w:div>
            <w:div w:id="293684650">
              <w:marLeft w:val="0"/>
              <w:marRight w:val="0"/>
              <w:marTop w:val="0"/>
              <w:marBottom w:val="0"/>
              <w:divBdr>
                <w:top w:val="none" w:sz="0" w:space="0" w:color="auto"/>
                <w:left w:val="none" w:sz="0" w:space="0" w:color="auto"/>
                <w:bottom w:val="none" w:sz="0" w:space="0" w:color="auto"/>
                <w:right w:val="none" w:sz="0" w:space="0" w:color="auto"/>
              </w:divBdr>
            </w:div>
            <w:div w:id="791555810">
              <w:marLeft w:val="0"/>
              <w:marRight w:val="0"/>
              <w:marTop w:val="0"/>
              <w:marBottom w:val="0"/>
              <w:divBdr>
                <w:top w:val="none" w:sz="0" w:space="0" w:color="auto"/>
                <w:left w:val="none" w:sz="0" w:space="0" w:color="auto"/>
                <w:bottom w:val="none" w:sz="0" w:space="0" w:color="auto"/>
                <w:right w:val="none" w:sz="0" w:space="0" w:color="auto"/>
              </w:divBdr>
            </w:div>
            <w:div w:id="749161015">
              <w:marLeft w:val="0"/>
              <w:marRight w:val="0"/>
              <w:marTop w:val="0"/>
              <w:marBottom w:val="0"/>
              <w:divBdr>
                <w:top w:val="none" w:sz="0" w:space="0" w:color="auto"/>
                <w:left w:val="none" w:sz="0" w:space="0" w:color="auto"/>
                <w:bottom w:val="none" w:sz="0" w:space="0" w:color="auto"/>
                <w:right w:val="none" w:sz="0" w:space="0" w:color="auto"/>
              </w:divBdr>
            </w:div>
            <w:div w:id="1149903730">
              <w:marLeft w:val="0"/>
              <w:marRight w:val="0"/>
              <w:marTop w:val="0"/>
              <w:marBottom w:val="0"/>
              <w:divBdr>
                <w:top w:val="none" w:sz="0" w:space="0" w:color="auto"/>
                <w:left w:val="none" w:sz="0" w:space="0" w:color="auto"/>
                <w:bottom w:val="none" w:sz="0" w:space="0" w:color="auto"/>
                <w:right w:val="none" w:sz="0" w:space="0" w:color="auto"/>
              </w:divBdr>
            </w:div>
            <w:div w:id="1458336887">
              <w:marLeft w:val="0"/>
              <w:marRight w:val="0"/>
              <w:marTop w:val="0"/>
              <w:marBottom w:val="0"/>
              <w:divBdr>
                <w:top w:val="none" w:sz="0" w:space="0" w:color="auto"/>
                <w:left w:val="none" w:sz="0" w:space="0" w:color="auto"/>
                <w:bottom w:val="none" w:sz="0" w:space="0" w:color="auto"/>
                <w:right w:val="none" w:sz="0" w:space="0" w:color="auto"/>
              </w:divBdr>
            </w:div>
            <w:div w:id="293946767">
              <w:marLeft w:val="0"/>
              <w:marRight w:val="0"/>
              <w:marTop w:val="0"/>
              <w:marBottom w:val="0"/>
              <w:divBdr>
                <w:top w:val="none" w:sz="0" w:space="0" w:color="auto"/>
                <w:left w:val="none" w:sz="0" w:space="0" w:color="auto"/>
                <w:bottom w:val="none" w:sz="0" w:space="0" w:color="auto"/>
                <w:right w:val="none" w:sz="0" w:space="0" w:color="auto"/>
              </w:divBdr>
            </w:div>
            <w:div w:id="731124975">
              <w:marLeft w:val="0"/>
              <w:marRight w:val="0"/>
              <w:marTop w:val="0"/>
              <w:marBottom w:val="0"/>
              <w:divBdr>
                <w:top w:val="none" w:sz="0" w:space="0" w:color="auto"/>
                <w:left w:val="none" w:sz="0" w:space="0" w:color="auto"/>
                <w:bottom w:val="none" w:sz="0" w:space="0" w:color="auto"/>
                <w:right w:val="none" w:sz="0" w:space="0" w:color="auto"/>
              </w:divBdr>
            </w:div>
            <w:div w:id="789709628">
              <w:marLeft w:val="0"/>
              <w:marRight w:val="0"/>
              <w:marTop w:val="0"/>
              <w:marBottom w:val="0"/>
              <w:divBdr>
                <w:top w:val="none" w:sz="0" w:space="0" w:color="auto"/>
                <w:left w:val="none" w:sz="0" w:space="0" w:color="auto"/>
                <w:bottom w:val="none" w:sz="0" w:space="0" w:color="auto"/>
                <w:right w:val="none" w:sz="0" w:space="0" w:color="auto"/>
              </w:divBdr>
            </w:div>
            <w:div w:id="631710903">
              <w:marLeft w:val="0"/>
              <w:marRight w:val="0"/>
              <w:marTop w:val="0"/>
              <w:marBottom w:val="0"/>
              <w:divBdr>
                <w:top w:val="none" w:sz="0" w:space="0" w:color="auto"/>
                <w:left w:val="none" w:sz="0" w:space="0" w:color="auto"/>
                <w:bottom w:val="none" w:sz="0" w:space="0" w:color="auto"/>
                <w:right w:val="none" w:sz="0" w:space="0" w:color="auto"/>
              </w:divBdr>
            </w:div>
            <w:div w:id="156850019">
              <w:marLeft w:val="0"/>
              <w:marRight w:val="0"/>
              <w:marTop w:val="0"/>
              <w:marBottom w:val="0"/>
              <w:divBdr>
                <w:top w:val="none" w:sz="0" w:space="0" w:color="auto"/>
                <w:left w:val="none" w:sz="0" w:space="0" w:color="auto"/>
                <w:bottom w:val="none" w:sz="0" w:space="0" w:color="auto"/>
                <w:right w:val="none" w:sz="0" w:space="0" w:color="auto"/>
              </w:divBdr>
            </w:div>
            <w:div w:id="128328479">
              <w:marLeft w:val="0"/>
              <w:marRight w:val="0"/>
              <w:marTop w:val="0"/>
              <w:marBottom w:val="0"/>
              <w:divBdr>
                <w:top w:val="none" w:sz="0" w:space="0" w:color="auto"/>
                <w:left w:val="none" w:sz="0" w:space="0" w:color="auto"/>
                <w:bottom w:val="none" w:sz="0" w:space="0" w:color="auto"/>
                <w:right w:val="none" w:sz="0" w:space="0" w:color="auto"/>
              </w:divBdr>
            </w:div>
            <w:div w:id="1989742220">
              <w:marLeft w:val="0"/>
              <w:marRight w:val="0"/>
              <w:marTop w:val="0"/>
              <w:marBottom w:val="0"/>
              <w:divBdr>
                <w:top w:val="none" w:sz="0" w:space="0" w:color="auto"/>
                <w:left w:val="none" w:sz="0" w:space="0" w:color="auto"/>
                <w:bottom w:val="none" w:sz="0" w:space="0" w:color="auto"/>
                <w:right w:val="none" w:sz="0" w:space="0" w:color="auto"/>
              </w:divBdr>
            </w:div>
            <w:div w:id="366180328">
              <w:marLeft w:val="0"/>
              <w:marRight w:val="0"/>
              <w:marTop w:val="0"/>
              <w:marBottom w:val="0"/>
              <w:divBdr>
                <w:top w:val="none" w:sz="0" w:space="0" w:color="auto"/>
                <w:left w:val="none" w:sz="0" w:space="0" w:color="auto"/>
                <w:bottom w:val="none" w:sz="0" w:space="0" w:color="auto"/>
                <w:right w:val="none" w:sz="0" w:space="0" w:color="auto"/>
              </w:divBdr>
            </w:div>
            <w:div w:id="812722231">
              <w:marLeft w:val="0"/>
              <w:marRight w:val="0"/>
              <w:marTop w:val="0"/>
              <w:marBottom w:val="0"/>
              <w:divBdr>
                <w:top w:val="none" w:sz="0" w:space="0" w:color="auto"/>
                <w:left w:val="none" w:sz="0" w:space="0" w:color="auto"/>
                <w:bottom w:val="none" w:sz="0" w:space="0" w:color="auto"/>
                <w:right w:val="none" w:sz="0" w:space="0" w:color="auto"/>
              </w:divBdr>
            </w:div>
            <w:div w:id="1405840011">
              <w:marLeft w:val="0"/>
              <w:marRight w:val="0"/>
              <w:marTop w:val="0"/>
              <w:marBottom w:val="0"/>
              <w:divBdr>
                <w:top w:val="none" w:sz="0" w:space="0" w:color="auto"/>
                <w:left w:val="none" w:sz="0" w:space="0" w:color="auto"/>
                <w:bottom w:val="none" w:sz="0" w:space="0" w:color="auto"/>
                <w:right w:val="none" w:sz="0" w:space="0" w:color="auto"/>
              </w:divBdr>
            </w:div>
            <w:div w:id="177669512">
              <w:marLeft w:val="0"/>
              <w:marRight w:val="0"/>
              <w:marTop w:val="0"/>
              <w:marBottom w:val="0"/>
              <w:divBdr>
                <w:top w:val="none" w:sz="0" w:space="0" w:color="auto"/>
                <w:left w:val="none" w:sz="0" w:space="0" w:color="auto"/>
                <w:bottom w:val="none" w:sz="0" w:space="0" w:color="auto"/>
                <w:right w:val="none" w:sz="0" w:space="0" w:color="auto"/>
              </w:divBdr>
            </w:div>
            <w:div w:id="1041516777">
              <w:marLeft w:val="0"/>
              <w:marRight w:val="0"/>
              <w:marTop w:val="0"/>
              <w:marBottom w:val="0"/>
              <w:divBdr>
                <w:top w:val="none" w:sz="0" w:space="0" w:color="auto"/>
                <w:left w:val="none" w:sz="0" w:space="0" w:color="auto"/>
                <w:bottom w:val="none" w:sz="0" w:space="0" w:color="auto"/>
                <w:right w:val="none" w:sz="0" w:space="0" w:color="auto"/>
              </w:divBdr>
            </w:div>
            <w:div w:id="705527574">
              <w:marLeft w:val="0"/>
              <w:marRight w:val="0"/>
              <w:marTop w:val="0"/>
              <w:marBottom w:val="0"/>
              <w:divBdr>
                <w:top w:val="none" w:sz="0" w:space="0" w:color="auto"/>
                <w:left w:val="none" w:sz="0" w:space="0" w:color="auto"/>
                <w:bottom w:val="none" w:sz="0" w:space="0" w:color="auto"/>
                <w:right w:val="none" w:sz="0" w:space="0" w:color="auto"/>
              </w:divBdr>
            </w:div>
            <w:div w:id="466356226">
              <w:marLeft w:val="0"/>
              <w:marRight w:val="0"/>
              <w:marTop w:val="0"/>
              <w:marBottom w:val="0"/>
              <w:divBdr>
                <w:top w:val="none" w:sz="0" w:space="0" w:color="auto"/>
                <w:left w:val="none" w:sz="0" w:space="0" w:color="auto"/>
                <w:bottom w:val="none" w:sz="0" w:space="0" w:color="auto"/>
                <w:right w:val="none" w:sz="0" w:space="0" w:color="auto"/>
              </w:divBdr>
            </w:div>
            <w:div w:id="1213620218">
              <w:marLeft w:val="0"/>
              <w:marRight w:val="0"/>
              <w:marTop w:val="0"/>
              <w:marBottom w:val="0"/>
              <w:divBdr>
                <w:top w:val="none" w:sz="0" w:space="0" w:color="auto"/>
                <w:left w:val="none" w:sz="0" w:space="0" w:color="auto"/>
                <w:bottom w:val="none" w:sz="0" w:space="0" w:color="auto"/>
                <w:right w:val="none" w:sz="0" w:space="0" w:color="auto"/>
              </w:divBdr>
            </w:div>
            <w:div w:id="455490261">
              <w:marLeft w:val="0"/>
              <w:marRight w:val="0"/>
              <w:marTop w:val="0"/>
              <w:marBottom w:val="0"/>
              <w:divBdr>
                <w:top w:val="none" w:sz="0" w:space="0" w:color="auto"/>
                <w:left w:val="none" w:sz="0" w:space="0" w:color="auto"/>
                <w:bottom w:val="none" w:sz="0" w:space="0" w:color="auto"/>
                <w:right w:val="none" w:sz="0" w:space="0" w:color="auto"/>
              </w:divBdr>
            </w:div>
            <w:div w:id="679967411">
              <w:marLeft w:val="0"/>
              <w:marRight w:val="0"/>
              <w:marTop w:val="0"/>
              <w:marBottom w:val="0"/>
              <w:divBdr>
                <w:top w:val="none" w:sz="0" w:space="0" w:color="auto"/>
                <w:left w:val="none" w:sz="0" w:space="0" w:color="auto"/>
                <w:bottom w:val="none" w:sz="0" w:space="0" w:color="auto"/>
                <w:right w:val="none" w:sz="0" w:space="0" w:color="auto"/>
              </w:divBdr>
            </w:div>
            <w:div w:id="1154949486">
              <w:marLeft w:val="0"/>
              <w:marRight w:val="0"/>
              <w:marTop w:val="0"/>
              <w:marBottom w:val="0"/>
              <w:divBdr>
                <w:top w:val="none" w:sz="0" w:space="0" w:color="auto"/>
                <w:left w:val="none" w:sz="0" w:space="0" w:color="auto"/>
                <w:bottom w:val="none" w:sz="0" w:space="0" w:color="auto"/>
                <w:right w:val="none" w:sz="0" w:space="0" w:color="auto"/>
              </w:divBdr>
            </w:div>
            <w:div w:id="218322392">
              <w:marLeft w:val="0"/>
              <w:marRight w:val="0"/>
              <w:marTop w:val="0"/>
              <w:marBottom w:val="0"/>
              <w:divBdr>
                <w:top w:val="none" w:sz="0" w:space="0" w:color="auto"/>
                <w:left w:val="none" w:sz="0" w:space="0" w:color="auto"/>
                <w:bottom w:val="none" w:sz="0" w:space="0" w:color="auto"/>
                <w:right w:val="none" w:sz="0" w:space="0" w:color="auto"/>
              </w:divBdr>
            </w:div>
            <w:div w:id="1557201837">
              <w:marLeft w:val="0"/>
              <w:marRight w:val="0"/>
              <w:marTop w:val="0"/>
              <w:marBottom w:val="0"/>
              <w:divBdr>
                <w:top w:val="none" w:sz="0" w:space="0" w:color="auto"/>
                <w:left w:val="none" w:sz="0" w:space="0" w:color="auto"/>
                <w:bottom w:val="none" w:sz="0" w:space="0" w:color="auto"/>
                <w:right w:val="none" w:sz="0" w:space="0" w:color="auto"/>
              </w:divBdr>
            </w:div>
            <w:div w:id="313485933">
              <w:marLeft w:val="0"/>
              <w:marRight w:val="0"/>
              <w:marTop w:val="0"/>
              <w:marBottom w:val="0"/>
              <w:divBdr>
                <w:top w:val="none" w:sz="0" w:space="0" w:color="auto"/>
                <w:left w:val="none" w:sz="0" w:space="0" w:color="auto"/>
                <w:bottom w:val="none" w:sz="0" w:space="0" w:color="auto"/>
                <w:right w:val="none" w:sz="0" w:space="0" w:color="auto"/>
              </w:divBdr>
            </w:div>
            <w:div w:id="1855415371">
              <w:marLeft w:val="0"/>
              <w:marRight w:val="0"/>
              <w:marTop w:val="0"/>
              <w:marBottom w:val="0"/>
              <w:divBdr>
                <w:top w:val="none" w:sz="0" w:space="0" w:color="auto"/>
                <w:left w:val="none" w:sz="0" w:space="0" w:color="auto"/>
                <w:bottom w:val="none" w:sz="0" w:space="0" w:color="auto"/>
                <w:right w:val="none" w:sz="0" w:space="0" w:color="auto"/>
              </w:divBdr>
            </w:div>
            <w:div w:id="762528001">
              <w:marLeft w:val="0"/>
              <w:marRight w:val="0"/>
              <w:marTop w:val="0"/>
              <w:marBottom w:val="0"/>
              <w:divBdr>
                <w:top w:val="none" w:sz="0" w:space="0" w:color="auto"/>
                <w:left w:val="none" w:sz="0" w:space="0" w:color="auto"/>
                <w:bottom w:val="none" w:sz="0" w:space="0" w:color="auto"/>
                <w:right w:val="none" w:sz="0" w:space="0" w:color="auto"/>
              </w:divBdr>
            </w:div>
            <w:div w:id="1372539586">
              <w:marLeft w:val="0"/>
              <w:marRight w:val="0"/>
              <w:marTop w:val="0"/>
              <w:marBottom w:val="0"/>
              <w:divBdr>
                <w:top w:val="none" w:sz="0" w:space="0" w:color="auto"/>
                <w:left w:val="none" w:sz="0" w:space="0" w:color="auto"/>
                <w:bottom w:val="none" w:sz="0" w:space="0" w:color="auto"/>
                <w:right w:val="none" w:sz="0" w:space="0" w:color="auto"/>
              </w:divBdr>
            </w:div>
            <w:div w:id="506600991">
              <w:marLeft w:val="0"/>
              <w:marRight w:val="0"/>
              <w:marTop w:val="0"/>
              <w:marBottom w:val="0"/>
              <w:divBdr>
                <w:top w:val="none" w:sz="0" w:space="0" w:color="auto"/>
                <w:left w:val="none" w:sz="0" w:space="0" w:color="auto"/>
                <w:bottom w:val="none" w:sz="0" w:space="0" w:color="auto"/>
                <w:right w:val="none" w:sz="0" w:space="0" w:color="auto"/>
              </w:divBdr>
            </w:div>
            <w:div w:id="391806882">
              <w:marLeft w:val="0"/>
              <w:marRight w:val="0"/>
              <w:marTop w:val="0"/>
              <w:marBottom w:val="0"/>
              <w:divBdr>
                <w:top w:val="none" w:sz="0" w:space="0" w:color="auto"/>
                <w:left w:val="none" w:sz="0" w:space="0" w:color="auto"/>
                <w:bottom w:val="none" w:sz="0" w:space="0" w:color="auto"/>
                <w:right w:val="none" w:sz="0" w:space="0" w:color="auto"/>
              </w:divBdr>
            </w:div>
            <w:div w:id="626087096">
              <w:marLeft w:val="0"/>
              <w:marRight w:val="0"/>
              <w:marTop w:val="0"/>
              <w:marBottom w:val="0"/>
              <w:divBdr>
                <w:top w:val="none" w:sz="0" w:space="0" w:color="auto"/>
                <w:left w:val="none" w:sz="0" w:space="0" w:color="auto"/>
                <w:bottom w:val="none" w:sz="0" w:space="0" w:color="auto"/>
                <w:right w:val="none" w:sz="0" w:space="0" w:color="auto"/>
              </w:divBdr>
            </w:div>
            <w:div w:id="1241451513">
              <w:marLeft w:val="0"/>
              <w:marRight w:val="0"/>
              <w:marTop w:val="0"/>
              <w:marBottom w:val="0"/>
              <w:divBdr>
                <w:top w:val="none" w:sz="0" w:space="0" w:color="auto"/>
                <w:left w:val="none" w:sz="0" w:space="0" w:color="auto"/>
                <w:bottom w:val="none" w:sz="0" w:space="0" w:color="auto"/>
                <w:right w:val="none" w:sz="0" w:space="0" w:color="auto"/>
              </w:divBdr>
            </w:div>
            <w:div w:id="1754281622">
              <w:marLeft w:val="0"/>
              <w:marRight w:val="0"/>
              <w:marTop w:val="0"/>
              <w:marBottom w:val="0"/>
              <w:divBdr>
                <w:top w:val="none" w:sz="0" w:space="0" w:color="auto"/>
                <w:left w:val="none" w:sz="0" w:space="0" w:color="auto"/>
                <w:bottom w:val="none" w:sz="0" w:space="0" w:color="auto"/>
                <w:right w:val="none" w:sz="0" w:space="0" w:color="auto"/>
              </w:divBdr>
            </w:div>
            <w:div w:id="986399019">
              <w:marLeft w:val="0"/>
              <w:marRight w:val="0"/>
              <w:marTop w:val="0"/>
              <w:marBottom w:val="0"/>
              <w:divBdr>
                <w:top w:val="none" w:sz="0" w:space="0" w:color="auto"/>
                <w:left w:val="none" w:sz="0" w:space="0" w:color="auto"/>
                <w:bottom w:val="none" w:sz="0" w:space="0" w:color="auto"/>
                <w:right w:val="none" w:sz="0" w:space="0" w:color="auto"/>
              </w:divBdr>
            </w:div>
            <w:div w:id="682518029">
              <w:marLeft w:val="0"/>
              <w:marRight w:val="0"/>
              <w:marTop w:val="0"/>
              <w:marBottom w:val="0"/>
              <w:divBdr>
                <w:top w:val="none" w:sz="0" w:space="0" w:color="auto"/>
                <w:left w:val="none" w:sz="0" w:space="0" w:color="auto"/>
                <w:bottom w:val="none" w:sz="0" w:space="0" w:color="auto"/>
                <w:right w:val="none" w:sz="0" w:space="0" w:color="auto"/>
              </w:divBdr>
            </w:div>
            <w:div w:id="620768631">
              <w:marLeft w:val="0"/>
              <w:marRight w:val="0"/>
              <w:marTop w:val="0"/>
              <w:marBottom w:val="0"/>
              <w:divBdr>
                <w:top w:val="none" w:sz="0" w:space="0" w:color="auto"/>
                <w:left w:val="none" w:sz="0" w:space="0" w:color="auto"/>
                <w:bottom w:val="none" w:sz="0" w:space="0" w:color="auto"/>
                <w:right w:val="none" w:sz="0" w:space="0" w:color="auto"/>
              </w:divBdr>
            </w:div>
            <w:div w:id="864945046">
              <w:marLeft w:val="0"/>
              <w:marRight w:val="0"/>
              <w:marTop w:val="0"/>
              <w:marBottom w:val="0"/>
              <w:divBdr>
                <w:top w:val="none" w:sz="0" w:space="0" w:color="auto"/>
                <w:left w:val="none" w:sz="0" w:space="0" w:color="auto"/>
                <w:bottom w:val="none" w:sz="0" w:space="0" w:color="auto"/>
                <w:right w:val="none" w:sz="0" w:space="0" w:color="auto"/>
              </w:divBdr>
            </w:div>
            <w:div w:id="300892191">
              <w:marLeft w:val="0"/>
              <w:marRight w:val="0"/>
              <w:marTop w:val="0"/>
              <w:marBottom w:val="0"/>
              <w:divBdr>
                <w:top w:val="none" w:sz="0" w:space="0" w:color="auto"/>
                <w:left w:val="none" w:sz="0" w:space="0" w:color="auto"/>
                <w:bottom w:val="none" w:sz="0" w:space="0" w:color="auto"/>
                <w:right w:val="none" w:sz="0" w:space="0" w:color="auto"/>
              </w:divBdr>
            </w:div>
            <w:div w:id="2121948657">
              <w:marLeft w:val="0"/>
              <w:marRight w:val="0"/>
              <w:marTop w:val="0"/>
              <w:marBottom w:val="0"/>
              <w:divBdr>
                <w:top w:val="none" w:sz="0" w:space="0" w:color="auto"/>
                <w:left w:val="none" w:sz="0" w:space="0" w:color="auto"/>
                <w:bottom w:val="none" w:sz="0" w:space="0" w:color="auto"/>
                <w:right w:val="none" w:sz="0" w:space="0" w:color="auto"/>
              </w:divBdr>
            </w:div>
            <w:div w:id="2071616749">
              <w:marLeft w:val="0"/>
              <w:marRight w:val="0"/>
              <w:marTop w:val="0"/>
              <w:marBottom w:val="0"/>
              <w:divBdr>
                <w:top w:val="none" w:sz="0" w:space="0" w:color="auto"/>
                <w:left w:val="none" w:sz="0" w:space="0" w:color="auto"/>
                <w:bottom w:val="none" w:sz="0" w:space="0" w:color="auto"/>
                <w:right w:val="none" w:sz="0" w:space="0" w:color="auto"/>
              </w:divBdr>
            </w:div>
            <w:div w:id="585501744">
              <w:marLeft w:val="0"/>
              <w:marRight w:val="0"/>
              <w:marTop w:val="0"/>
              <w:marBottom w:val="0"/>
              <w:divBdr>
                <w:top w:val="none" w:sz="0" w:space="0" w:color="auto"/>
                <w:left w:val="none" w:sz="0" w:space="0" w:color="auto"/>
                <w:bottom w:val="none" w:sz="0" w:space="0" w:color="auto"/>
                <w:right w:val="none" w:sz="0" w:space="0" w:color="auto"/>
              </w:divBdr>
            </w:div>
            <w:div w:id="447894538">
              <w:marLeft w:val="0"/>
              <w:marRight w:val="0"/>
              <w:marTop w:val="0"/>
              <w:marBottom w:val="0"/>
              <w:divBdr>
                <w:top w:val="none" w:sz="0" w:space="0" w:color="auto"/>
                <w:left w:val="none" w:sz="0" w:space="0" w:color="auto"/>
                <w:bottom w:val="none" w:sz="0" w:space="0" w:color="auto"/>
                <w:right w:val="none" w:sz="0" w:space="0" w:color="auto"/>
              </w:divBdr>
            </w:div>
            <w:div w:id="622883616">
              <w:marLeft w:val="0"/>
              <w:marRight w:val="0"/>
              <w:marTop w:val="0"/>
              <w:marBottom w:val="0"/>
              <w:divBdr>
                <w:top w:val="none" w:sz="0" w:space="0" w:color="auto"/>
                <w:left w:val="none" w:sz="0" w:space="0" w:color="auto"/>
                <w:bottom w:val="none" w:sz="0" w:space="0" w:color="auto"/>
                <w:right w:val="none" w:sz="0" w:space="0" w:color="auto"/>
              </w:divBdr>
            </w:div>
            <w:div w:id="902452081">
              <w:marLeft w:val="0"/>
              <w:marRight w:val="0"/>
              <w:marTop w:val="0"/>
              <w:marBottom w:val="0"/>
              <w:divBdr>
                <w:top w:val="none" w:sz="0" w:space="0" w:color="auto"/>
                <w:left w:val="none" w:sz="0" w:space="0" w:color="auto"/>
                <w:bottom w:val="none" w:sz="0" w:space="0" w:color="auto"/>
                <w:right w:val="none" w:sz="0" w:space="0" w:color="auto"/>
              </w:divBdr>
            </w:div>
            <w:div w:id="965937388">
              <w:marLeft w:val="0"/>
              <w:marRight w:val="0"/>
              <w:marTop w:val="0"/>
              <w:marBottom w:val="0"/>
              <w:divBdr>
                <w:top w:val="none" w:sz="0" w:space="0" w:color="auto"/>
                <w:left w:val="none" w:sz="0" w:space="0" w:color="auto"/>
                <w:bottom w:val="none" w:sz="0" w:space="0" w:color="auto"/>
                <w:right w:val="none" w:sz="0" w:space="0" w:color="auto"/>
              </w:divBdr>
            </w:div>
            <w:div w:id="1352417015">
              <w:marLeft w:val="0"/>
              <w:marRight w:val="0"/>
              <w:marTop w:val="0"/>
              <w:marBottom w:val="0"/>
              <w:divBdr>
                <w:top w:val="none" w:sz="0" w:space="0" w:color="auto"/>
                <w:left w:val="none" w:sz="0" w:space="0" w:color="auto"/>
                <w:bottom w:val="none" w:sz="0" w:space="0" w:color="auto"/>
                <w:right w:val="none" w:sz="0" w:space="0" w:color="auto"/>
              </w:divBdr>
            </w:div>
            <w:div w:id="796609955">
              <w:marLeft w:val="0"/>
              <w:marRight w:val="0"/>
              <w:marTop w:val="0"/>
              <w:marBottom w:val="0"/>
              <w:divBdr>
                <w:top w:val="none" w:sz="0" w:space="0" w:color="auto"/>
                <w:left w:val="none" w:sz="0" w:space="0" w:color="auto"/>
                <w:bottom w:val="none" w:sz="0" w:space="0" w:color="auto"/>
                <w:right w:val="none" w:sz="0" w:space="0" w:color="auto"/>
              </w:divBdr>
            </w:div>
            <w:div w:id="205608586">
              <w:marLeft w:val="0"/>
              <w:marRight w:val="0"/>
              <w:marTop w:val="0"/>
              <w:marBottom w:val="0"/>
              <w:divBdr>
                <w:top w:val="none" w:sz="0" w:space="0" w:color="auto"/>
                <w:left w:val="none" w:sz="0" w:space="0" w:color="auto"/>
                <w:bottom w:val="none" w:sz="0" w:space="0" w:color="auto"/>
                <w:right w:val="none" w:sz="0" w:space="0" w:color="auto"/>
              </w:divBdr>
            </w:div>
            <w:div w:id="113378260">
              <w:marLeft w:val="0"/>
              <w:marRight w:val="0"/>
              <w:marTop w:val="0"/>
              <w:marBottom w:val="0"/>
              <w:divBdr>
                <w:top w:val="none" w:sz="0" w:space="0" w:color="auto"/>
                <w:left w:val="none" w:sz="0" w:space="0" w:color="auto"/>
                <w:bottom w:val="none" w:sz="0" w:space="0" w:color="auto"/>
                <w:right w:val="none" w:sz="0" w:space="0" w:color="auto"/>
              </w:divBdr>
            </w:div>
            <w:div w:id="1874079340">
              <w:marLeft w:val="0"/>
              <w:marRight w:val="0"/>
              <w:marTop w:val="0"/>
              <w:marBottom w:val="0"/>
              <w:divBdr>
                <w:top w:val="none" w:sz="0" w:space="0" w:color="auto"/>
                <w:left w:val="none" w:sz="0" w:space="0" w:color="auto"/>
                <w:bottom w:val="none" w:sz="0" w:space="0" w:color="auto"/>
                <w:right w:val="none" w:sz="0" w:space="0" w:color="auto"/>
              </w:divBdr>
            </w:div>
            <w:div w:id="1859806701">
              <w:marLeft w:val="0"/>
              <w:marRight w:val="0"/>
              <w:marTop w:val="0"/>
              <w:marBottom w:val="0"/>
              <w:divBdr>
                <w:top w:val="none" w:sz="0" w:space="0" w:color="auto"/>
                <w:left w:val="none" w:sz="0" w:space="0" w:color="auto"/>
                <w:bottom w:val="none" w:sz="0" w:space="0" w:color="auto"/>
                <w:right w:val="none" w:sz="0" w:space="0" w:color="auto"/>
              </w:divBdr>
            </w:div>
            <w:div w:id="1412042306">
              <w:marLeft w:val="0"/>
              <w:marRight w:val="0"/>
              <w:marTop w:val="0"/>
              <w:marBottom w:val="0"/>
              <w:divBdr>
                <w:top w:val="none" w:sz="0" w:space="0" w:color="auto"/>
                <w:left w:val="none" w:sz="0" w:space="0" w:color="auto"/>
                <w:bottom w:val="none" w:sz="0" w:space="0" w:color="auto"/>
                <w:right w:val="none" w:sz="0" w:space="0" w:color="auto"/>
              </w:divBdr>
            </w:div>
            <w:div w:id="141892999">
              <w:marLeft w:val="0"/>
              <w:marRight w:val="0"/>
              <w:marTop w:val="0"/>
              <w:marBottom w:val="0"/>
              <w:divBdr>
                <w:top w:val="none" w:sz="0" w:space="0" w:color="auto"/>
                <w:left w:val="none" w:sz="0" w:space="0" w:color="auto"/>
                <w:bottom w:val="none" w:sz="0" w:space="0" w:color="auto"/>
                <w:right w:val="none" w:sz="0" w:space="0" w:color="auto"/>
              </w:divBdr>
            </w:div>
            <w:div w:id="1471285683">
              <w:marLeft w:val="0"/>
              <w:marRight w:val="0"/>
              <w:marTop w:val="0"/>
              <w:marBottom w:val="0"/>
              <w:divBdr>
                <w:top w:val="none" w:sz="0" w:space="0" w:color="auto"/>
                <w:left w:val="none" w:sz="0" w:space="0" w:color="auto"/>
                <w:bottom w:val="none" w:sz="0" w:space="0" w:color="auto"/>
                <w:right w:val="none" w:sz="0" w:space="0" w:color="auto"/>
              </w:divBdr>
            </w:div>
            <w:div w:id="467011899">
              <w:marLeft w:val="0"/>
              <w:marRight w:val="0"/>
              <w:marTop w:val="0"/>
              <w:marBottom w:val="0"/>
              <w:divBdr>
                <w:top w:val="none" w:sz="0" w:space="0" w:color="auto"/>
                <w:left w:val="none" w:sz="0" w:space="0" w:color="auto"/>
                <w:bottom w:val="none" w:sz="0" w:space="0" w:color="auto"/>
                <w:right w:val="none" w:sz="0" w:space="0" w:color="auto"/>
              </w:divBdr>
            </w:div>
            <w:div w:id="886069257">
              <w:marLeft w:val="0"/>
              <w:marRight w:val="0"/>
              <w:marTop w:val="0"/>
              <w:marBottom w:val="0"/>
              <w:divBdr>
                <w:top w:val="none" w:sz="0" w:space="0" w:color="auto"/>
                <w:left w:val="none" w:sz="0" w:space="0" w:color="auto"/>
                <w:bottom w:val="none" w:sz="0" w:space="0" w:color="auto"/>
                <w:right w:val="none" w:sz="0" w:space="0" w:color="auto"/>
              </w:divBdr>
            </w:div>
            <w:div w:id="1913849947">
              <w:marLeft w:val="0"/>
              <w:marRight w:val="0"/>
              <w:marTop w:val="0"/>
              <w:marBottom w:val="0"/>
              <w:divBdr>
                <w:top w:val="none" w:sz="0" w:space="0" w:color="auto"/>
                <w:left w:val="none" w:sz="0" w:space="0" w:color="auto"/>
                <w:bottom w:val="none" w:sz="0" w:space="0" w:color="auto"/>
                <w:right w:val="none" w:sz="0" w:space="0" w:color="auto"/>
              </w:divBdr>
            </w:div>
            <w:div w:id="680551764">
              <w:marLeft w:val="0"/>
              <w:marRight w:val="0"/>
              <w:marTop w:val="0"/>
              <w:marBottom w:val="0"/>
              <w:divBdr>
                <w:top w:val="none" w:sz="0" w:space="0" w:color="auto"/>
                <w:left w:val="none" w:sz="0" w:space="0" w:color="auto"/>
                <w:bottom w:val="none" w:sz="0" w:space="0" w:color="auto"/>
                <w:right w:val="none" w:sz="0" w:space="0" w:color="auto"/>
              </w:divBdr>
            </w:div>
            <w:div w:id="1730692991">
              <w:marLeft w:val="0"/>
              <w:marRight w:val="0"/>
              <w:marTop w:val="0"/>
              <w:marBottom w:val="0"/>
              <w:divBdr>
                <w:top w:val="none" w:sz="0" w:space="0" w:color="auto"/>
                <w:left w:val="none" w:sz="0" w:space="0" w:color="auto"/>
                <w:bottom w:val="none" w:sz="0" w:space="0" w:color="auto"/>
                <w:right w:val="none" w:sz="0" w:space="0" w:color="auto"/>
              </w:divBdr>
            </w:div>
            <w:div w:id="1724911338">
              <w:marLeft w:val="0"/>
              <w:marRight w:val="0"/>
              <w:marTop w:val="0"/>
              <w:marBottom w:val="0"/>
              <w:divBdr>
                <w:top w:val="none" w:sz="0" w:space="0" w:color="auto"/>
                <w:left w:val="none" w:sz="0" w:space="0" w:color="auto"/>
                <w:bottom w:val="none" w:sz="0" w:space="0" w:color="auto"/>
                <w:right w:val="none" w:sz="0" w:space="0" w:color="auto"/>
              </w:divBdr>
            </w:div>
            <w:div w:id="895244404">
              <w:marLeft w:val="0"/>
              <w:marRight w:val="0"/>
              <w:marTop w:val="0"/>
              <w:marBottom w:val="0"/>
              <w:divBdr>
                <w:top w:val="none" w:sz="0" w:space="0" w:color="auto"/>
                <w:left w:val="none" w:sz="0" w:space="0" w:color="auto"/>
                <w:bottom w:val="none" w:sz="0" w:space="0" w:color="auto"/>
                <w:right w:val="none" w:sz="0" w:space="0" w:color="auto"/>
              </w:divBdr>
            </w:div>
            <w:div w:id="2146270520">
              <w:marLeft w:val="0"/>
              <w:marRight w:val="0"/>
              <w:marTop w:val="0"/>
              <w:marBottom w:val="0"/>
              <w:divBdr>
                <w:top w:val="none" w:sz="0" w:space="0" w:color="auto"/>
                <w:left w:val="none" w:sz="0" w:space="0" w:color="auto"/>
                <w:bottom w:val="none" w:sz="0" w:space="0" w:color="auto"/>
                <w:right w:val="none" w:sz="0" w:space="0" w:color="auto"/>
              </w:divBdr>
            </w:div>
            <w:div w:id="2021736942">
              <w:marLeft w:val="0"/>
              <w:marRight w:val="0"/>
              <w:marTop w:val="0"/>
              <w:marBottom w:val="0"/>
              <w:divBdr>
                <w:top w:val="none" w:sz="0" w:space="0" w:color="auto"/>
                <w:left w:val="none" w:sz="0" w:space="0" w:color="auto"/>
                <w:bottom w:val="none" w:sz="0" w:space="0" w:color="auto"/>
                <w:right w:val="none" w:sz="0" w:space="0" w:color="auto"/>
              </w:divBdr>
            </w:div>
            <w:div w:id="1651598022">
              <w:marLeft w:val="0"/>
              <w:marRight w:val="0"/>
              <w:marTop w:val="0"/>
              <w:marBottom w:val="0"/>
              <w:divBdr>
                <w:top w:val="none" w:sz="0" w:space="0" w:color="auto"/>
                <w:left w:val="none" w:sz="0" w:space="0" w:color="auto"/>
                <w:bottom w:val="none" w:sz="0" w:space="0" w:color="auto"/>
                <w:right w:val="none" w:sz="0" w:space="0" w:color="auto"/>
              </w:divBdr>
            </w:div>
            <w:div w:id="1537624082">
              <w:marLeft w:val="0"/>
              <w:marRight w:val="0"/>
              <w:marTop w:val="0"/>
              <w:marBottom w:val="0"/>
              <w:divBdr>
                <w:top w:val="none" w:sz="0" w:space="0" w:color="auto"/>
                <w:left w:val="none" w:sz="0" w:space="0" w:color="auto"/>
                <w:bottom w:val="none" w:sz="0" w:space="0" w:color="auto"/>
                <w:right w:val="none" w:sz="0" w:space="0" w:color="auto"/>
              </w:divBdr>
            </w:div>
            <w:div w:id="1695963754">
              <w:marLeft w:val="0"/>
              <w:marRight w:val="0"/>
              <w:marTop w:val="0"/>
              <w:marBottom w:val="0"/>
              <w:divBdr>
                <w:top w:val="none" w:sz="0" w:space="0" w:color="auto"/>
                <w:left w:val="none" w:sz="0" w:space="0" w:color="auto"/>
                <w:bottom w:val="none" w:sz="0" w:space="0" w:color="auto"/>
                <w:right w:val="none" w:sz="0" w:space="0" w:color="auto"/>
              </w:divBdr>
            </w:div>
            <w:div w:id="1091967395">
              <w:marLeft w:val="0"/>
              <w:marRight w:val="0"/>
              <w:marTop w:val="0"/>
              <w:marBottom w:val="0"/>
              <w:divBdr>
                <w:top w:val="none" w:sz="0" w:space="0" w:color="auto"/>
                <w:left w:val="none" w:sz="0" w:space="0" w:color="auto"/>
                <w:bottom w:val="none" w:sz="0" w:space="0" w:color="auto"/>
                <w:right w:val="none" w:sz="0" w:space="0" w:color="auto"/>
              </w:divBdr>
            </w:div>
            <w:div w:id="72970535">
              <w:marLeft w:val="0"/>
              <w:marRight w:val="0"/>
              <w:marTop w:val="0"/>
              <w:marBottom w:val="0"/>
              <w:divBdr>
                <w:top w:val="none" w:sz="0" w:space="0" w:color="auto"/>
                <w:left w:val="none" w:sz="0" w:space="0" w:color="auto"/>
                <w:bottom w:val="none" w:sz="0" w:space="0" w:color="auto"/>
                <w:right w:val="none" w:sz="0" w:space="0" w:color="auto"/>
              </w:divBdr>
            </w:div>
            <w:div w:id="137188068">
              <w:marLeft w:val="0"/>
              <w:marRight w:val="0"/>
              <w:marTop w:val="0"/>
              <w:marBottom w:val="0"/>
              <w:divBdr>
                <w:top w:val="none" w:sz="0" w:space="0" w:color="auto"/>
                <w:left w:val="none" w:sz="0" w:space="0" w:color="auto"/>
                <w:bottom w:val="none" w:sz="0" w:space="0" w:color="auto"/>
                <w:right w:val="none" w:sz="0" w:space="0" w:color="auto"/>
              </w:divBdr>
            </w:div>
            <w:div w:id="88621816">
              <w:marLeft w:val="0"/>
              <w:marRight w:val="0"/>
              <w:marTop w:val="0"/>
              <w:marBottom w:val="0"/>
              <w:divBdr>
                <w:top w:val="none" w:sz="0" w:space="0" w:color="auto"/>
                <w:left w:val="none" w:sz="0" w:space="0" w:color="auto"/>
                <w:bottom w:val="none" w:sz="0" w:space="0" w:color="auto"/>
                <w:right w:val="none" w:sz="0" w:space="0" w:color="auto"/>
              </w:divBdr>
            </w:div>
            <w:div w:id="762722620">
              <w:marLeft w:val="0"/>
              <w:marRight w:val="0"/>
              <w:marTop w:val="0"/>
              <w:marBottom w:val="0"/>
              <w:divBdr>
                <w:top w:val="none" w:sz="0" w:space="0" w:color="auto"/>
                <w:left w:val="none" w:sz="0" w:space="0" w:color="auto"/>
                <w:bottom w:val="none" w:sz="0" w:space="0" w:color="auto"/>
                <w:right w:val="none" w:sz="0" w:space="0" w:color="auto"/>
              </w:divBdr>
            </w:div>
            <w:div w:id="1186750068">
              <w:marLeft w:val="0"/>
              <w:marRight w:val="0"/>
              <w:marTop w:val="0"/>
              <w:marBottom w:val="0"/>
              <w:divBdr>
                <w:top w:val="none" w:sz="0" w:space="0" w:color="auto"/>
                <w:left w:val="none" w:sz="0" w:space="0" w:color="auto"/>
                <w:bottom w:val="none" w:sz="0" w:space="0" w:color="auto"/>
                <w:right w:val="none" w:sz="0" w:space="0" w:color="auto"/>
              </w:divBdr>
            </w:div>
            <w:div w:id="703603650">
              <w:marLeft w:val="0"/>
              <w:marRight w:val="0"/>
              <w:marTop w:val="0"/>
              <w:marBottom w:val="0"/>
              <w:divBdr>
                <w:top w:val="none" w:sz="0" w:space="0" w:color="auto"/>
                <w:left w:val="none" w:sz="0" w:space="0" w:color="auto"/>
                <w:bottom w:val="none" w:sz="0" w:space="0" w:color="auto"/>
                <w:right w:val="none" w:sz="0" w:space="0" w:color="auto"/>
              </w:divBdr>
            </w:div>
            <w:div w:id="1648582126">
              <w:marLeft w:val="0"/>
              <w:marRight w:val="0"/>
              <w:marTop w:val="0"/>
              <w:marBottom w:val="0"/>
              <w:divBdr>
                <w:top w:val="none" w:sz="0" w:space="0" w:color="auto"/>
                <w:left w:val="none" w:sz="0" w:space="0" w:color="auto"/>
                <w:bottom w:val="none" w:sz="0" w:space="0" w:color="auto"/>
                <w:right w:val="none" w:sz="0" w:space="0" w:color="auto"/>
              </w:divBdr>
            </w:div>
            <w:div w:id="366488536">
              <w:marLeft w:val="0"/>
              <w:marRight w:val="0"/>
              <w:marTop w:val="0"/>
              <w:marBottom w:val="0"/>
              <w:divBdr>
                <w:top w:val="none" w:sz="0" w:space="0" w:color="auto"/>
                <w:left w:val="none" w:sz="0" w:space="0" w:color="auto"/>
                <w:bottom w:val="none" w:sz="0" w:space="0" w:color="auto"/>
                <w:right w:val="none" w:sz="0" w:space="0" w:color="auto"/>
              </w:divBdr>
            </w:div>
            <w:div w:id="260265264">
              <w:marLeft w:val="0"/>
              <w:marRight w:val="0"/>
              <w:marTop w:val="0"/>
              <w:marBottom w:val="0"/>
              <w:divBdr>
                <w:top w:val="none" w:sz="0" w:space="0" w:color="auto"/>
                <w:left w:val="none" w:sz="0" w:space="0" w:color="auto"/>
                <w:bottom w:val="none" w:sz="0" w:space="0" w:color="auto"/>
                <w:right w:val="none" w:sz="0" w:space="0" w:color="auto"/>
              </w:divBdr>
            </w:div>
            <w:div w:id="1048724918">
              <w:marLeft w:val="0"/>
              <w:marRight w:val="0"/>
              <w:marTop w:val="0"/>
              <w:marBottom w:val="0"/>
              <w:divBdr>
                <w:top w:val="none" w:sz="0" w:space="0" w:color="auto"/>
                <w:left w:val="none" w:sz="0" w:space="0" w:color="auto"/>
                <w:bottom w:val="none" w:sz="0" w:space="0" w:color="auto"/>
                <w:right w:val="none" w:sz="0" w:space="0" w:color="auto"/>
              </w:divBdr>
            </w:div>
            <w:div w:id="1730112915">
              <w:marLeft w:val="0"/>
              <w:marRight w:val="0"/>
              <w:marTop w:val="0"/>
              <w:marBottom w:val="0"/>
              <w:divBdr>
                <w:top w:val="none" w:sz="0" w:space="0" w:color="auto"/>
                <w:left w:val="none" w:sz="0" w:space="0" w:color="auto"/>
                <w:bottom w:val="none" w:sz="0" w:space="0" w:color="auto"/>
                <w:right w:val="none" w:sz="0" w:space="0" w:color="auto"/>
              </w:divBdr>
            </w:div>
            <w:div w:id="1397320555">
              <w:marLeft w:val="0"/>
              <w:marRight w:val="0"/>
              <w:marTop w:val="0"/>
              <w:marBottom w:val="0"/>
              <w:divBdr>
                <w:top w:val="none" w:sz="0" w:space="0" w:color="auto"/>
                <w:left w:val="none" w:sz="0" w:space="0" w:color="auto"/>
                <w:bottom w:val="none" w:sz="0" w:space="0" w:color="auto"/>
                <w:right w:val="none" w:sz="0" w:space="0" w:color="auto"/>
              </w:divBdr>
            </w:div>
            <w:div w:id="295725600">
              <w:marLeft w:val="0"/>
              <w:marRight w:val="0"/>
              <w:marTop w:val="0"/>
              <w:marBottom w:val="0"/>
              <w:divBdr>
                <w:top w:val="none" w:sz="0" w:space="0" w:color="auto"/>
                <w:left w:val="none" w:sz="0" w:space="0" w:color="auto"/>
                <w:bottom w:val="none" w:sz="0" w:space="0" w:color="auto"/>
                <w:right w:val="none" w:sz="0" w:space="0" w:color="auto"/>
              </w:divBdr>
            </w:div>
            <w:div w:id="1945767083">
              <w:marLeft w:val="0"/>
              <w:marRight w:val="0"/>
              <w:marTop w:val="0"/>
              <w:marBottom w:val="0"/>
              <w:divBdr>
                <w:top w:val="none" w:sz="0" w:space="0" w:color="auto"/>
                <w:left w:val="none" w:sz="0" w:space="0" w:color="auto"/>
                <w:bottom w:val="none" w:sz="0" w:space="0" w:color="auto"/>
                <w:right w:val="none" w:sz="0" w:space="0" w:color="auto"/>
              </w:divBdr>
            </w:div>
            <w:div w:id="133330791">
              <w:marLeft w:val="0"/>
              <w:marRight w:val="0"/>
              <w:marTop w:val="0"/>
              <w:marBottom w:val="0"/>
              <w:divBdr>
                <w:top w:val="none" w:sz="0" w:space="0" w:color="auto"/>
                <w:left w:val="none" w:sz="0" w:space="0" w:color="auto"/>
                <w:bottom w:val="none" w:sz="0" w:space="0" w:color="auto"/>
                <w:right w:val="none" w:sz="0" w:space="0" w:color="auto"/>
              </w:divBdr>
            </w:div>
            <w:div w:id="1286497953">
              <w:marLeft w:val="0"/>
              <w:marRight w:val="0"/>
              <w:marTop w:val="0"/>
              <w:marBottom w:val="0"/>
              <w:divBdr>
                <w:top w:val="none" w:sz="0" w:space="0" w:color="auto"/>
                <w:left w:val="none" w:sz="0" w:space="0" w:color="auto"/>
                <w:bottom w:val="none" w:sz="0" w:space="0" w:color="auto"/>
                <w:right w:val="none" w:sz="0" w:space="0" w:color="auto"/>
              </w:divBdr>
            </w:div>
            <w:div w:id="1330013554">
              <w:marLeft w:val="0"/>
              <w:marRight w:val="0"/>
              <w:marTop w:val="0"/>
              <w:marBottom w:val="0"/>
              <w:divBdr>
                <w:top w:val="none" w:sz="0" w:space="0" w:color="auto"/>
                <w:left w:val="none" w:sz="0" w:space="0" w:color="auto"/>
                <w:bottom w:val="none" w:sz="0" w:space="0" w:color="auto"/>
                <w:right w:val="none" w:sz="0" w:space="0" w:color="auto"/>
              </w:divBdr>
            </w:div>
            <w:div w:id="1511916950">
              <w:marLeft w:val="0"/>
              <w:marRight w:val="0"/>
              <w:marTop w:val="0"/>
              <w:marBottom w:val="0"/>
              <w:divBdr>
                <w:top w:val="none" w:sz="0" w:space="0" w:color="auto"/>
                <w:left w:val="none" w:sz="0" w:space="0" w:color="auto"/>
                <w:bottom w:val="none" w:sz="0" w:space="0" w:color="auto"/>
                <w:right w:val="none" w:sz="0" w:space="0" w:color="auto"/>
              </w:divBdr>
            </w:div>
            <w:div w:id="1393388437">
              <w:marLeft w:val="0"/>
              <w:marRight w:val="0"/>
              <w:marTop w:val="0"/>
              <w:marBottom w:val="0"/>
              <w:divBdr>
                <w:top w:val="none" w:sz="0" w:space="0" w:color="auto"/>
                <w:left w:val="none" w:sz="0" w:space="0" w:color="auto"/>
                <w:bottom w:val="none" w:sz="0" w:space="0" w:color="auto"/>
                <w:right w:val="none" w:sz="0" w:space="0" w:color="auto"/>
              </w:divBdr>
            </w:div>
            <w:div w:id="1626037204">
              <w:marLeft w:val="0"/>
              <w:marRight w:val="0"/>
              <w:marTop w:val="0"/>
              <w:marBottom w:val="0"/>
              <w:divBdr>
                <w:top w:val="none" w:sz="0" w:space="0" w:color="auto"/>
                <w:left w:val="none" w:sz="0" w:space="0" w:color="auto"/>
                <w:bottom w:val="none" w:sz="0" w:space="0" w:color="auto"/>
                <w:right w:val="none" w:sz="0" w:space="0" w:color="auto"/>
              </w:divBdr>
            </w:div>
            <w:div w:id="54013837">
              <w:marLeft w:val="0"/>
              <w:marRight w:val="0"/>
              <w:marTop w:val="0"/>
              <w:marBottom w:val="0"/>
              <w:divBdr>
                <w:top w:val="none" w:sz="0" w:space="0" w:color="auto"/>
                <w:left w:val="none" w:sz="0" w:space="0" w:color="auto"/>
                <w:bottom w:val="none" w:sz="0" w:space="0" w:color="auto"/>
                <w:right w:val="none" w:sz="0" w:space="0" w:color="auto"/>
              </w:divBdr>
            </w:div>
            <w:div w:id="1456215530">
              <w:marLeft w:val="0"/>
              <w:marRight w:val="0"/>
              <w:marTop w:val="0"/>
              <w:marBottom w:val="0"/>
              <w:divBdr>
                <w:top w:val="none" w:sz="0" w:space="0" w:color="auto"/>
                <w:left w:val="none" w:sz="0" w:space="0" w:color="auto"/>
                <w:bottom w:val="none" w:sz="0" w:space="0" w:color="auto"/>
                <w:right w:val="none" w:sz="0" w:space="0" w:color="auto"/>
              </w:divBdr>
            </w:div>
            <w:div w:id="898444863">
              <w:marLeft w:val="0"/>
              <w:marRight w:val="0"/>
              <w:marTop w:val="0"/>
              <w:marBottom w:val="0"/>
              <w:divBdr>
                <w:top w:val="none" w:sz="0" w:space="0" w:color="auto"/>
                <w:left w:val="none" w:sz="0" w:space="0" w:color="auto"/>
                <w:bottom w:val="none" w:sz="0" w:space="0" w:color="auto"/>
                <w:right w:val="none" w:sz="0" w:space="0" w:color="auto"/>
              </w:divBdr>
            </w:div>
            <w:div w:id="1234506861">
              <w:marLeft w:val="0"/>
              <w:marRight w:val="0"/>
              <w:marTop w:val="0"/>
              <w:marBottom w:val="0"/>
              <w:divBdr>
                <w:top w:val="none" w:sz="0" w:space="0" w:color="auto"/>
                <w:left w:val="none" w:sz="0" w:space="0" w:color="auto"/>
                <w:bottom w:val="none" w:sz="0" w:space="0" w:color="auto"/>
                <w:right w:val="none" w:sz="0" w:space="0" w:color="auto"/>
              </w:divBdr>
            </w:div>
            <w:div w:id="812020797">
              <w:marLeft w:val="0"/>
              <w:marRight w:val="0"/>
              <w:marTop w:val="0"/>
              <w:marBottom w:val="0"/>
              <w:divBdr>
                <w:top w:val="none" w:sz="0" w:space="0" w:color="auto"/>
                <w:left w:val="none" w:sz="0" w:space="0" w:color="auto"/>
                <w:bottom w:val="none" w:sz="0" w:space="0" w:color="auto"/>
                <w:right w:val="none" w:sz="0" w:space="0" w:color="auto"/>
              </w:divBdr>
            </w:div>
            <w:div w:id="1857570731">
              <w:marLeft w:val="0"/>
              <w:marRight w:val="0"/>
              <w:marTop w:val="0"/>
              <w:marBottom w:val="0"/>
              <w:divBdr>
                <w:top w:val="none" w:sz="0" w:space="0" w:color="auto"/>
                <w:left w:val="none" w:sz="0" w:space="0" w:color="auto"/>
                <w:bottom w:val="none" w:sz="0" w:space="0" w:color="auto"/>
                <w:right w:val="none" w:sz="0" w:space="0" w:color="auto"/>
              </w:divBdr>
            </w:div>
            <w:div w:id="246043570">
              <w:marLeft w:val="0"/>
              <w:marRight w:val="0"/>
              <w:marTop w:val="0"/>
              <w:marBottom w:val="0"/>
              <w:divBdr>
                <w:top w:val="none" w:sz="0" w:space="0" w:color="auto"/>
                <w:left w:val="none" w:sz="0" w:space="0" w:color="auto"/>
                <w:bottom w:val="none" w:sz="0" w:space="0" w:color="auto"/>
                <w:right w:val="none" w:sz="0" w:space="0" w:color="auto"/>
              </w:divBdr>
            </w:div>
            <w:div w:id="5715454">
              <w:marLeft w:val="0"/>
              <w:marRight w:val="0"/>
              <w:marTop w:val="0"/>
              <w:marBottom w:val="0"/>
              <w:divBdr>
                <w:top w:val="none" w:sz="0" w:space="0" w:color="auto"/>
                <w:left w:val="none" w:sz="0" w:space="0" w:color="auto"/>
                <w:bottom w:val="none" w:sz="0" w:space="0" w:color="auto"/>
                <w:right w:val="none" w:sz="0" w:space="0" w:color="auto"/>
              </w:divBdr>
            </w:div>
            <w:div w:id="1747875344">
              <w:marLeft w:val="0"/>
              <w:marRight w:val="0"/>
              <w:marTop w:val="0"/>
              <w:marBottom w:val="0"/>
              <w:divBdr>
                <w:top w:val="none" w:sz="0" w:space="0" w:color="auto"/>
                <w:left w:val="none" w:sz="0" w:space="0" w:color="auto"/>
                <w:bottom w:val="none" w:sz="0" w:space="0" w:color="auto"/>
                <w:right w:val="none" w:sz="0" w:space="0" w:color="auto"/>
              </w:divBdr>
            </w:div>
            <w:div w:id="1827696659">
              <w:marLeft w:val="0"/>
              <w:marRight w:val="0"/>
              <w:marTop w:val="0"/>
              <w:marBottom w:val="0"/>
              <w:divBdr>
                <w:top w:val="none" w:sz="0" w:space="0" w:color="auto"/>
                <w:left w:val="none" w:sz="0" w:space="0" w:color="auto"/>
                <w:bottom w:val="none" w:sz="0" w:space="0" w:color="auto"/>
                <w:right w:val="none" w:sz="0" w:space="0" w:color="auto"/>
              </w:divBdr>
            </w:div>
            <w:div w:id="976256216">
              <w:marLeft w:val="0"/>
              <w:marRight w:val="0"/>
              <w:marTop w:val="0"/>
              <w:marBottom w:val="0"/>
              <w:divBdr>
                <w:top w:val="none" w:sz="0" w:space="0" w:color="auto"/>
                <w:left w:val="none" w:sz="0" w:space="0" w:color="auto"/>
                <w:bottom w:val="none" w:sz="0" w:space="0" w:color="auto"/>
                <w:right w:val="none" w:sz="0" w:space="0" w:color="auto"/>
              </w:divBdr>
            </w:div>
            <w:div w:id="177620956">
              <w:marLeft w:val="0"/>
              <w:marRight w:val="0"/>
              <w:marTop w:val="0"/>
              <w:marBottom w:val="0"/>
              <w:divBdr>
                <w:top w:val="none" w:sz="0" w:space="0" w:color="auto"/>
                <w:left w:val="none" w:sz="0" w:space="0" w:color="auto"/>
                <w:bottom w:val="none" w:sz="0" w:space="0" w:color="auto"/>
                <w:right w:val="none" w:sz="0" w:space="0" w:color="auto"/>
              </w:divBdr>
            </w:div>
            <w:div w:id="1343511162">
              <w:marLeft w:val="0"/>
              <w:marRight w:val="0"/>
              <w:marTop w:val="0"/>
              <w:marBottom w:val="0"/>
              <w:divBdr>
                <w:top w:val="none" w:sz="0" w:space="0" w:color="auto"/>
                <w:left w:val="none" w:sz="0" w:space="0" w:color="auto"/>
                <w:bottom w:val="none" w:sz="0" w:space="0" w:color="auto"/>
                <w:right w:val="none" w:sz="0" w:space="0" w:color="auto"/>
              </w:divBdr>
            </w:div>
            <w:div w:id="317684899">
              <w:marLeft w:val="0"/>
              <w:marRight w:val="0"/>
              <w:marTop w:val="0"/>
              <w:marBottom w:val="0"/>
              <w:divBdr>
                <w:top w:val="none" w:sz="0" w:space="0" w:color="auto"/>
                <w:left w:val="none" w:sz="0" w:space="0" w:color="auto"/>
                <w:bottom w:val="none" w:sz="0" w:space="0" w:color="auto"/>
                <w:right w:val="none" w:sz="0" w:space="0" w:color="auto"/>
              </w:divBdr>
            </w:div>
            <w:div w:id="471751551">
              <w:marLeft w:val="0"/>
              <w:marRight w:val="0"/>
              <w:marTop w:val="0"/>
              <w:marBottom w:val="0"/>
              <w:divBdr>
                <w:top w:val="none" w:sz="0" w:space="0" w:color="auto"/>
                <w:left w:val="none" w:sz="0" w:space="0" w:color="auto"/>
                <w:bottom w:val="none" w:sz="0" w:space="0" w:color="auto"/>
                <w:right w:val="none" w:sz="0" w:space="0" w:color="auto"/>
              </w:divBdr>
            </w:div>
            <w:div w:id="853879059">
              <w:marLeft w:val="0"/>
              <w:marRight w:val="0"/>
              <w:marTop w:val="0"/>
              <w:marBottom w:val="0"/>
              <w:divBdr>
                <w:top w:val="none" w:sz="0" w:space="0" w:color="auto"/>
                <w:left w:val="none" w:sz="0" w:space="0" w:color="auto"/>
                <w:bottom w:val="none" w:sz="0" w:space="0" w:color="auto"/>
                <w:right w:val="none" w:sz="0" w:space="0" w:color="auto"/>
              </w:divBdr>
            </w:div>
            <w:div w:id="1161233904">
              <w:marLeft w:val="0"/>
              <w:marRight w:val="0"/>
              <w:marTop w:val="0"/>
              <w:marBottom w:val="0"/>
              <w:divBdr>
                <w:top w:val="none" w:sz="0" w:space="0" w:color="auto"/>
                <w:left w:val="none" w:sz="0" w:space="0" w:color="auto"/>
                <w:bottom w:val="none" w:sz="0" w:space="0" w:color="auto"/>
                <w:right w:val="none" w:sz="0" w:space="0" w:color="auto"/>
              </w:divBdr>
            </w:div>
            <w:div w:id="1463235344">
              <w:marLeft w:val="0"/>
              <w:marRight w:val="0"/>
              <w:marTop w:val="0"/>
              <w:marBottom w:val="0"/>
              <w:divBdr>
                <w:top w:val="none" w:sz="0" w:space="0" w:color="auto"/>
                <w:left w:val="none" w:sz="0" w:space="0" w:color="auto"/>
                <w:bottom w:val="none" w:sz="0" w:space="0" w:color="auto"/>
                <w:right w:val="none" w:sz="0" w:space="0" w:color="auto"/>
              </w:divBdr>
            </w:div>
            <w:div w:id="141970389">
              <w:marLeft w:val="0"/>
              <w:marRight w:val="0"/>
              <w:marTop w:val="0"/>
              <w:marBottom w:val="0"/>
              <w:divBdr>
                <w:top w:val="none" w:sz="0" w:space="0" w:color="auto"/>
                <w:left w:val="none" w:sz="0" w:space="0" w:color="auto"/>
                <w:bottom w:val="none" w:sz="0" w:space="0" w:color="auto"/>
                <w:right w:val="none" w:sz="0" w:space="0" w:color="auto"/>
              </w:divBdr>
            </w:div>
            <w:div w:id="1000473292">
              <w:marLeft w:val="0"/>
              <w:marRight w:val="0"/>
              <w:marTop w:val="0"/>
              <w:marBottom w:val="0"/>
              <w:divBdr>
                <w:top w:val="none" w:sz="0" w:space="0" w:color="auto"/>
                <w:left w:val="none" w:sz="0" w:space="0" w:color="auto"/>
                <w:bottom w:val="none" w:sz="0" w:space="0" w:color="auto"/>
                <w:right w:val="none" w:sz="0" w:space="0" w:color="auto"/>
              </w:divBdr>
            </w:div>
            <w:div w:id="1273394711">
              <w:marLeft w:val="0"/>
              <w:marRight w:val="0"/>
              <w:marTop w:val="0"/>
              <w:marBottom w:val="0"/>
              <w:divBdr>
                <w:top w:val="none" w:sz="0" w:space="0" w:color="auto"/>
                <w:left w:val="none" w:sz="0" w:space="0" w:color="auto"/>
                <w:bottom w:val="none" w:sz="0" w:space="0" w:color="auto"/>
                <w:right w:val="none" w:sz="0" w:space="0" w:color="auto"/>
              </w:divBdr>
            </w:div>
            <w:div w:id="19791953">
              <w:marLeft w:val="0"/>
              <w:marRight w:val="0"/>
              <w:marTop w:val="0"/>
              <w:marBottom w:val="0"/>
              <w:divBdr>
                <w:top w:val="none" w:sz="0" w:space="0" w:color="auto"/>
                <w:left w:val="none" w:sz="0" w:space="0" w:color="auto"/>
                <w:bottom w:val="none" w:sz="0" w:space="0" w:color="auto"/>
                <w:right w:val="none" w:sz="0" w:space="0" w:color="auto"/>
              </w:divBdr>
            </w:div>
            <w:div w:id="768625134">
              <w:marLeft w:val="0"/>
              <w:marRight w:val="0"/>
              <w:marTop w:val="0"/>
              <w:marBottom w:val="0"/>
              <w:divBdr>
                <w:top w:val="none" w:sz="0" w:space="0" w:color="auto"/>
                <w:left w:val="none" w:sz="0" w:space="0" w:color="auto"/>
                <w:bottom w:val="none" w:sz="0" w:space="0" w:color="auto"/>
                <w:right w:val="none" w:sz="0" w:space="0" w:color="auto"/>
              </w:divBdr>
            </w:div>
            <w:div w:id="1394815173">
              <w:marLeft w:val="0"/>
              <w:marRight w:val="0"/>
              <w:marTop w:val="0"/>
              <w:marBottom w:val="0"/>
              <w:divBdr>
                <w:top w:val="none" w:sz="0" w:space="0" w:color="auto"/>
                <w:left w:val="none" w:sz="0" w:space="0" w:color="auto"/>
                <w:bottom w:val="none" w:sz="0" w:space="0" w:color="auto"/>
                <w:right w:val="none" w:sz="0" w:space="0" w:color="auto"/>
              </w:divBdr>
            </w:div>
            <w:div w:id="89276169">
              <w:marLeft w:val="0"/>
              <w:marRight w:val="0"/>
              <w:marTop w:val="0"/>
              <w:marBottom w:val="0"/>
              <w:divBdr>
                <w:top w:val="none" w:sz="0" w:space="0" w:color="auto"/>
                <w:left w:val="none" w:sz="0" w:space="0" w:color="auto"/>
                <w:bottom w:val="none" w:sz="0" w:space="0" w:color="auto"/>
                <w:right w:val="none" w:sz="0" w:space="0" w:color="auto"/>
              </w:divBdr>
            </w:div>
            <w:div w:id="1321881229">
              <w:marLeft w:val="0"/>
              <w:marRight w:val="0"/>
              <w:marTop w:val="0"/>
              <w:marBottom w:val="0"/>
              <w:divBdr>
                <w:top w:val="none" w:sz="0" w:space="0" w:color="auto"/>
                <w:left w:val="none" w:sz="0" w:space="0" w:color="auto"/>
                <w:bottom w:val="none" w:sz="0" w:space="0" w:color="auto"/>
                <w:right w:val="none" w:sz="0" w:space="0" w:color="auto"/>
              </w:divBdr>
            </w:div>
            <w:div w:id="211044664">
              <w:marLeft w:val="0"/>
              <w:marRight w:val="0"/>
              <w:marTop w:val="0"/>
              <w:marBottom w:val="0"/>
              <w:divBdr>
                <w:top w:val="none" w:sz="0" w:space="0" w:color="auto"/>
                <w:left w:val="none" w:sz="0" w:space="0" w:color="auto"/>
                <w:bottom w:val="none" w:sz="0" w:space="0" w:color="auto"/>
                <w:right w:val="none" w:sz="0" w:space="0" w:color="auto"/>
              </w:divBdr>
            </w:div>
            <w:div w:id="58478557">
              <w:marLeft w:val="0"/>
              <w:marRight w:val="0"/>
              <w:marTop w:val="0"/>
              <w:marBottom w:val="0"/>
              <w:divBdr>
                <w:top w:val="none" w:sz="0" w:space="0" w:color="auto"/>
                <w:left w:val="none" w:sz="0" w:space="0" w:color="auto"/>
                <w:bottom w:val="none" w:sz="0" w:space="0" w:color="auto"/>
                <w:right w:val="none" w:sz="0" w:space="0" w:color="auto"/>
              </w:divBdr>
            </w:div>
            <w:div w:id="1576472109">
              <w:marLeft w:val="0"/>
              <w:marRight w:val="0"/>
              <w:marTop w:val="0"/>
              <w:marBottom w:val="0"/>
              <w:divBdr>
                <w:top w:val="none" w:sz="0" w:space="0" w:color="auto"/>
                <w:left w:val="none" w:sz="0" w:space="0" w:color="auto"/>
                <w:bottom w:val="none" w:sz="0" w:space="0" w:color="auto"/>
                <w:right w:val="none" w:sz="0" w:space="0" w:color="auto"/>
              </w:divBdr>
            </w:div>
            <w:div w:id="1754475796">
              <w:marLeft w:val="0"/>
              <w:marRight w:val="0"/>
              <w:marTop w:val="0"/>
              <w:marBottom w:val="0"/>
              <w:divBdr>
                <w:top w:val="none" w:sz="0" w:space="0" w:color="auto"/>
                <w:left w:val="none" w:sz="0" w:space="0" w:color="auto"/>
                <w:bottom w:val="none" w:sz="0" w:space="0" w:color="auto"/>
                <w:right w:val="none" w:sz="0" w:space="0" w:color="auto"/>
              </w:divBdr>
            </w:div>
            <w:div w:id="1728214992">
              <w:marLeft w:val="0"/>
              <w:marRight w:val="0"/>
              <w:marTop w:val="0"/>
              <w:marBottom w:val="0"/>
              <w:divBdr>
                <w:top w:val="none" w:sz="0" w:space="0" w:color="auto"/>
                <w:left w:val="none" w:sz="0" w:space="0" w:color="auto"/>
                <w:bottom w:val="none" w:sz="0" w:space="0" w:color="auto"/>
                <w:right w:val="none" w:sz="0" w:space="0" w:color="auto"/>
              </w:divBdr>
            </w:div>
            <w:div w:id="64303029">
              <w:marLeft w:val="0"/>
              <w:marRight w:val="0"/>
              <w:marTop w:val="0"/>
              <w:marBottom w:val="0"/>
              <w:divBdr>
                <w:top w:val="none" w:sz="0" w:space="0" w:color="auto"/>
                <w:left w:val="none" w:sz="0" w:space="0" w:color="auto"/>
                <w:bottom w:val="none" w:sz="0" w:space="0" w:color="auto"/>
                <w:right w:val="none" w:sz="0" w:space="0" w:color="auto"/>
              </w:divBdr>
            </w:div>
            <w:div w:id="1096483103">
              <w:marLeft w:val="0"/>
              <w:marRight w:val="0"/>
              <w:marTop w:val="0"/>
              <w:marBottom w:val="0"/>
              <w:divBdr>
                <w:top w:val="none" w:sz="0" w:space="0" w:color="auto"/>
                <w:left w:val="none" w:sz="0" w:space="0" w:color="auto"/>
                <w:bottom w:val="none" w:sz="0" w:space="0" w:color="auto"/>
                <w:right w:val="none" w:sz="0" w:space="0" w:color="auto"/>
              </w:divBdr>
            </w:div>
            <w:div w:id="2011635591">
              <w:marLeft w:val="0"/>
              <w:marRight w:val="0"/>
              <w:marTop w:val="0"/>
              <w:marBottom w:val="0"/>
              <w:divBdr>
                <w:top w:val="none" w:sz="0" w:space="0" w:color="auto"/>
                <w:left w:val="none" w:sz="0" w:space="0" w:color="auto"/>
                <w:bottom w:val="none" w:sz="0" w:space="0" w:color="auto"/>
                <w:right w:val="none" w:sz="0" w:space="0" w:color="auto"/>
              </w:divBdr>
            </w:div>
            <w:div w:id="186262649">
              <w:marLeft w:val="0"/>
              <w:marRight w:val="0"/>
              <w:marTop w:val="0"/>
              <w:marBottom w:val="0"/>
              <w:divBdr>
                <w:top w:val="none" w:sz="0" w:space="0" w:color="auto"/>
                <w:left w:val="none" w:sz="0" w:space="0" w:color="auto"/>
                <w:bottom w:val="none" w:sz="0" w:space="0" w:color="auto"/>
                <w:right w:val="none" w:sz="0" w:space="0" w:color="auto"/>
              </w:divBdr>
            </w:div>
            <w:div w:id="1336155195">
              <w:marLeft w:val="0"/>
              <w:marRight w:val="0"/>
              <w:marTop w:val="0"/>
              <w:marBottom w:val="0"/>
              <w:divBdr>
                <w:top w:val="none" w:sz="0" w:space="0" w:color="auto"/>
                <w:left w:val="none" w:sz="0" w:space="0" w:color="auto"/>
                <w:bottom w:val="none" w:sz="0" w:space="0" w:color="auto"/>
                <w:right w:val="none" w:sz="0" w:space="0" w:color="auto"/>
              </w:divBdr>
            </w:div>
            <w:div w:id="76901784">
              <w:marLeft w:val="0"/>
              <w:marRight w:val="0"/>
              <w:marTop w:val="0"/>
              <w:marBottom w:val="0"/>
              <w:divBdr>
                <w:top w:val="none" w:sz="0" w:space="0" w:color="auto"/>
                <w:left w:val="none" w:sz="0" w:space="0" w:color="auto"/>
                <w:bottom w:val="none" w:sz="0" w:space="0" w:color="auto"/>
                <w:right w:val="none" w:sz="0" w:space="0" w:color="auto"/>
              </w:divBdr>
            </w:div>
            <w:div w:id="61756139">
              <w:marLeft w:val="0"/>
              <w:marRight w:val="0"/>
              <w:marTop w:val="0"/>
              <w:marBottom w:val="0"/>
              <w:divBdr>
                <w:top w:val="none" w:sz="0" w:space="0" w:color="auto"/>
                <w:left w:val="none" w:sz="0" w:space="0" w:color="auto"/>
                <w:bottom w:val="none" w:sz="0" w:space="0" w:color="auto"/>
                <w:right w:val="none" w:sz="0" w:space="0" w:color="auto"/>
              </w:divBdr>
            </w:div>
            <w:div w:id="271473811">
              <w:marLeft w:val="0"/>
              <w:marRight w:val="0"/>
              <w:marTop w:val="0"/>
              <w:marBottom w:val="0"/>
              <w:divBdr>
                <w:top w:val="none" w:sz="0" w:space="0" w:color="auto"/>
                <w:left w:val="none" w:sz="0" w:space="0" w:color="auto"/>
                <w:bottom w:val="none" w:sz="0" w:space="0" w:color="auto"/>
                <w:right w:val="none" w:sz="0" w:space="0" w:color="auto"/>
              </w:divBdr>
            </w:div>
            <w:div w:id="358749033">
              <w:marLeft w:val="0"/>
              <w:marRight w:val="0"/>
              <w:marTop w:val="0"/>
              <w:marBottom w:val="0"/>
              <w:divBdr>
                <w:top w:val="none" w:sz="0" w:space="0" w:color="auto"/>
                <w:left w:val="none" w:sz="0" w:space="0" w:color="auto"/>
                <w:bottom w:val="none" w:sz="0" w:space="0" w:color="auto"/>
                <w:right w:val="none" w:sz="0" w:space="0" w:color="auto"/>
              </w:divBdr>
            </w:div>
            <w:div w:id="743186573">
              <w:marLeft w:val="0"/>
              <w:marRight w:val="0"/>
              <w:marTop w:val="0"/>
              <w:marBottom w:val="0"/>
              <w:divBdr>
                <w:top w:val="none" w:sz="0" w:space="0" w:color="auto"/>
                <w:left w:val="none" w:sz="0" w:space="0" w:color="auto"/>
                <w:bottom w:val="none" w:sz="0" w:space="0" w:color="auto"/>
                <w:right w:val="none" w:sz="0" w:space="0" w:color="auto"/>
              </w:divBdr>
            </w:div>
            <w:div w:id="1415279752">
              <w:marLeft w:val="0"/>
              <w:marRight w:val="0"/>
              <w:marTop w:val="0"/>
              <w:marBottom w:val="0"/>
              <w:divBdr>
                <w:top w:val="none" w:sz="0" w:space="0" w:color="auto"/>
                <w:left w:val="none" w:sz="0" w:space="0" w:color="auto"/>
                <w:bottom w:val="none" w:sz="0" w:space="0" w:color="auto"/>
                <w:right w:val="none" w:sz="0" w:space="0" w:color="auto"/>
              </w:divBdr>
            </w:div>
            <w:div w:id="584339818">
              <w:marLeft w:val="0"/>
              <w:marRight w:val="0"/>
              <w:marTop w:val="0"/>
              <w:marBottom w:val="0"/>
              <w:divBdr>
                <w:top w:val="none" w:sz="0" w:space="0" w:color="auto"/>
                <w:left w:val="none" w:sz="0" w:space="0" w:color="auto"/>
                <w:bottom w:val="none" w:sz="0" w:space="0" w:color="auto"/>
                <w:right w:val="none" w:sz="0" w:space="0" w:color="auto"/>
              </w:divBdr>
            </w:div>
            <w:div w:id="1632134546">
              <w:marLeft w:val="0"/>
              <w:marRight w:val="0"/>
              <w:marTop w:val="0"/>
              <w:marBottom w:val="0"/>
              <w:divBdr>
                <w:top w:val="none" w:sz="0" w:space="0" w:color="auto"/>
                <w:left w:val="none" w:sz="0" w:space="0" w:color="auto"/>
                <w:bottom w:val="none" w:sz="0" w:space="0" w:color="auto"/>
                <w:right w:val="none" w:sz="0" w:space="0" w:color="auto"/>
              </w:divBdr>
            </w:div>
            <w:div w:id="1043480078">
              <w:marLeft w:val="0"/>
              <w:marRight w:val="0"/>
              <w:marTop w:val="0"/>
              <w:marBottom w:val="0"/>
              <w:divBdr>
                <w:top w:val="none" w:sz="0" w:space="0" w:color="auto"/>
                <w:left w:val="none" w:sz="0" w:space="0" w:color="auto"/>
                <w:bottom w:val="none" w:sz="0" w:space="0" w:color="auto"/>
                <w:right w:val="none" w:sz="0" w:space="0" w:color="auto"/>
              </w:divBdr>
            </w:div>
            <w:div w:id="1275753234">
              <w:marLeft w:val="0"/>
              <w:marRight w:val="0"/>
              <w:marTop w:val="0"/>
              <w:marBottom w:val="0"/>
              <w:divBdr>
                <w:top w:val="none" w:sz="0" w:space="0" w:color="auto"/>
                <w:left w:val="none" w:sz="0" w:space="0" w:color="auto"/>
                <w:bottom w:val="none" w:sz="0" w:space="0" w:color="auto"/>
                <w:right w:val="none" w:sz="0" w:space="0" w:color="auto"/>
              </w:divBdr>
            </w:div>
            <w:div w:id="850224535">
              <w:marLeft w:val="0"/>
              <w:marRight w:val="0"/>
              <w:marTop w:val="0"/>
              <w:marBottom w:val="0"/>
              <w:divBdr>
                <w:top w:val="none" w:sz="0" w:space="0" w:color="auto"/>
                <w:left w:val="none" w:sz="0" w:space="0" w:color="auto"/>
                <w:bottom w:val="none" w:sz="0" w:space="0" w:color="auto"/>
                <w:right w:val="none" w:sz="0" w:space="0" w:color="auto"/>
              </w:divBdr>
            </w:div>
            <w:div w:id="31196671">
              <w:marLeft w:val="0"/>
              <w:marRight w:val="0"/>
              <w:marTop w:val="0"/>
              <w:marBottom w:val="0"/>
              <w:divBdr>
                <w:top w:val="none" w:sz="0" w:space="0" w:color="auto"/>
                <w:left w:val="none" w:sz="0" w:space="0" w:color="auto"/>
                <w:bottom w:val="none" w:sz="0" w:space="0" w:color="auto"/>
                <w:right w:val="none" w:sz="0" w:space="0" w:color="auto"/>
              </w:divBdr>
            </w:div>
            <w:div w:id="587159867">
              <w:marLeft w:val="0"/>
              <w:marRight w:val="0"/>
              <w:marTop w:val="0"/>
              <w:marBottom w:val="0"/>
              <w:divBdr>
                <w:top w:val="none" w:sz="0" w:space="0" w:color="auto"/>
                <w:left w:val="none" w:sz="0" w:space="0" w:color="auto"/>
                <w:bottom w:val="none" w:sz="0" w:space="0" w:color="auto"/>
                <w:right w:val="none" w:sz="0" w:space="0" w:color="auto"/>
              </w:divBdr>
            </w:div>
            <w:div w:id="1633704685">
              <w:marLeft w:val="0"/>
              <w:marRight w:val="0"/>
              <w:marTop w:val="0"/>
              <w:marBottom w:val="0"/>
              <w:divBdr>
                <w:top w:val="none" w:sz="0" w:space="0" w:color="auto"/>
                <w:left w:val="none" w:sz="0" w:space="0" w:color="auto"/>
                <w:bottom w:val="none" w:sz="0" w:space="0" w:color="auto"/>
                <w:right w:val="none" w:sz="0" w:space="0" w:color="auto"/>
              </w:divBdr>
            </w:div>
            <w:div w:id="1659724478">
              <w:marLeft w:val="0"/>
              <w:marRight w:val="0"/>
              <w:marTop w:val="0"/>
              <w:marBottom w:val="0"/>
              <w:divBdr>
                <w:top w:val="none" w:sz="0" w:space="0" w:color="auto"/>
                <w:left w:val="none" w:sz="0" w:space="0" w:color="auto"/>
                <w:bottom w:val="none" w:sz="0" w:space="0" w:color="auto"/>
                <w:right w:val="none" w:sz="0" w:space="0" w:color="auto"/>
              </w:divBdr>
            </w:div>
            <w:div w:id="1086265138">
              <w:marLeft w:val="0"/>
              <w:marRight w:val="0"/>
              <w:marTop w:val="0"/>
              <w:marBottom w:val="0"/>
              <w:divBdr>
                <w:top w:val="none" w:sz="0" w:space="0" w:color="auto"/>
                <w:left w:val="none" w:sz="0" w:space="0" w:color="auto"/>
                <w:bottom w:val="none" w:sz="0" w:space="0" w:color="auto"/>
                <w:right w:val="none" w:sz="0" w:space="0" w:color="auto"/>
              </w:divBdr>
            </w:div>
            <w:div w:id="1667443173">
              <w:marLeft w:val="0"/>
              <w:marRight w:val="0"/>
              <w:marTop w:val="0"/>
              <w:marBottom w:val="0"/>
              <w:divBdr>
                <w:top w:val="none" w:sz="0" w:space="0" w:color="auto"/>
                <w:left w:val="none" w:sz="0" w:space="0" w:color="auto"/>
                <w:bottom w:val="none" w:sz="0" w:space="0" w:color="auto"/>
                <w:right w:val="none" w:sz="0" w:space="0" w:color="auto"/>
              </w:divBdr>
            </w:div>
            <w:div w:id="1032658274">
              <w:marLeft w:val="0"/>
              <w:marRight w:val="0"/>
              <w:marTop w:val="0"/>
              <w:marBottom w:val="0"/>
              <w:divBdr>
                <w:top w:val="none" w:sz="0" w:space="0" w:color="auto"/>
                <w:left w:val="none" w:sz="0" w:space="0" w:color="auto"/>
                <w:bottom w:val="none" w:sz="0" w:space="0" w:color="auto"/>
                <w:right w:val="none" w:sz="0" w:space="0" w:color="auto"/>
              </w:divBdr>
            </w:div>
            <w:div w:id="1294560277">
              <w:marLeft w:val="0"/>
              <w:marRight w:val="0"/>
              <w:marTop w:val="0"/>
              <w:marBottom w:val="0"/>
              <w:divBdr>
                <w:top w:val="none" w:sz="0" w:space="0" w:color="auto"/>
                <w:left w:val="none" w:sz="0" w:space="0" w:color="auto"/>
                <w:bottom w:val="none" w:sz="0" w:space="0" w:color="auto"/>
                <w:right w:val="none" w:sz="0" w:space="0" w:color="auto"/>
              </w:divBdr>
            </w:div>
            <w:div w:id="373120300">
              <w:marLeft w:val="0"/>
              <w:marRight w:val="0"/>
              <w:marTop w:val="0"/>
              <w:marBottom w:val="0"/>
              <w:divBdr>
                <w:top w:val="none" w:sz="0" w:space="0" w:color="auto"/>
                <w:left w:val="none" w:sz="0" w:space="0" w:color="auto"/>
                <w:bottom w:val="none" w:sz="0" w:space="0" w:color="auto"/>
                <w:right w:val="none" w:sz="0" w:space="0" w:color="auto"/>
              </w:divBdr>
            </w:div>
            <w:div w:id="247425643">
              <w:marLeft w:val="0"/>
              <w:marRight w:val="0"/>
              <w:marTop w:val="0"/>
              <w:marBottom w:val="0"/>
              <w:divBdr>
                <w:top w:val="none" w:sz="0" w:space="0" w:color="auto"/>
                <w:left w:val="none" w:sz="0" w:space="0" w:color="auto"/>
                <w:bottom w:val="none" w:sz="0" w:space="0" w:color="auto"/>
                <w:right w:val="none" w:sz="0" w:space="0" w:color="auto"/>
              </w:divBdr>
            </w:div>
            <w:div w:id="991058921">
              <w:marLeft w:val="0"/>
              <w:marRight w:val="0"/>
              <w:marTop w:val="0"/>
              <w:marBottom w:val="0"/>
              <w:divBdr>
                <w:top w:val="none" w:sz="0" w:space="0" w:color="auto"/>
                <w:left w:val="none" w:sz="0" w:space="0" w:color="auto"/>
                <w:bottom w:val="none" w:sz="0" w:space="0" w:color="auto"/>
                <w:right w:val="none" w:sz="0" w:space="0" w:color="auto"/>
              </w:divBdr>
            </w:div>
            <w:div w:id="372971355">
              <w:marLeft w:val="0"/>
              <w:marRight w:val="0"/>
              <w:marTop w:val="0"/>
              <w:marBottom w:val="0"/>
              <w:divBdr>
                <w:top w:val="none" w:sz="0" w:space="0" w:color="auto"/>
                <w:left w:val="none" w:sz="0" w:space="0" w:color="auto"/>
                <w:bottom w:val="none" w:sz="0" w:space="0" w:color="auto"/>
                <w:right w:val="none" w:sz="0" w:space="0" w:color="auto"/>
              </w:divBdr>
            </w:div>
            <w:div w:id="210701621">
              <w:marLeft w:val="0"/>
              <w:marRight w:val="0"/>
              <w:marTop w:val="0"/>
              <w:marBottom w:val="0"/>
              <w:divBdr>
                <w:top w:val="none" w:sz="0" w:space="0" w:color="auto"/>
                <w:left w:val="none" w:sz="0" w:space="0" w:color="auto"/>
                <w:bottom w:val="none" w:sz="0" w:space="0" w:color="auto"/>
                <w:right w:val="none" w:sz="0" w:space="0" w:color="auto"/>
              </w:divBdr>
            </w:div>
            <w:div w:id="713432516">
              <w:marLeft w:val="0"/>
              <w:marRight w:val="0"/>
              <w:marTop w:val="0"/>
              <w:marBottom w:val="0"/>
              <w:divBdr>
                <w:top w:val="none" w:sz="0" w:space="0" w:color="auto"/>
                <w:left w:val="none" w:sz="0" w:space="0" w:color="auto"/>
                <w:bottom w:val="none" w:sz="0" w:space="0" w:color="auto"/>
                <w:right w:val="none" w:sz="0" w:space="0" w:color="auto"/>
              </w:divBdr>
            </w:div>
            <w:div w:id="1996452748">
              <w:marLeft w:val="0"/>
              <w:marRight w:val="0"/>
              <w:marTop w:val="0"/>
              <w:marBottom w:val="0"/>
              <w:divBdr>
                <w:top w:val="none" w:sz="0" w:space="0" w:color="auto"/>
                <w:left w:val="none" w:sz="0" w:space="0" w:color="auto"/>
                <w:bottom w:val="none" w:sz="0" w:space="0" w:color="auto"/>
                <w:right w:val="none" w:sz="0" w:space="0" w:color="auto"/>
              </w:divBdr>
            </w:div>
            <w:div w:id="1628312843">
              <w:marLeft w:val="0"/>
              <w:marRight w:val="0"/>
              <w:marTop w:val="0"/>
              <w:marBottom w:val="0"/>
              <w:divBdr>
                <w:top w:val="none" w:sz="0" w:space="0" w:color="auto"/>
                <w:left w:val="none" w:sz="0" w:space="0" w:color="auto"/>
                <w:bottom w:val="none" w:sz="0" w:space="0" w:color="auto"/>
                <w:right w:val="none" w:sz="0" w:space="0" w:color="auto"/>
              </w:divBdr>
            </w:div>
            <w:div w:id="1462576246">
              <w:marLeft w:val="0"/>
              <w:marRight w:val="0"/>
              <w:marTop w:val="0"/>
              <w:marBottom w:val="0"/>
              <w:divBdr>
                <w:top w:val="none" w:sz="0" w:space="0" w:color="auto"/>
                <w:left w:val="none" w:sz="0" w:space="0" w:color="auto"/>
                <w:bottom w:val="none" w:sz="0" w:space="0" w:color="auto"/>
                <w:right w:val="none" w:sz="0" w:space="0" w:color="auto"/>
              </w:divBdr>
            </w:div>
            <w:div w:id="1588805988">
              <w:marLeft w:val="0"/>
              <w:marRight w:val="0"/>
              <w:marTop w:val="0"/>
              <w:marBottom w:val="0"/>
              <w:divBdr>
                <w:top w:val="none" w:sz="0" w:space="0" w:color="auto"/>
                <w:left w:val="none" w:sz="0" w:space="0" w:color="auto"/>
                <w:bottom w:val="none" w:sz="0" w:space="0" w:color="auto"/>
                <w:right w:val="none" w:sz="0" w:space="0" w:color="auto"/>
              </w:divBdr>
            </w:div>
            <w:div w:id="1039740131">
              <w:marLeft w:val="0"/>
              <w:marRight w:val="0"/>
              <w:marTop w:val="0"/>
              <w:marBottom w:val="0"/>
              <w:divBdr>
                <w:top w:val="none" w:sz="0" w:space="0" w:color="auto"/>
                <w:left w:val="none" w:sz="0" w:space="0" w:color="auto"/>
                <w:bottom w:val="none" w:sz="0" w:space="0" w:color="auto"/>
                <w:right w:val="none" w:sz="0" w:space="0" w:color="auto"/>
              </w:divBdr>
            </w:div>
            <w:div w:id="523783257">
              <w:marLeft w:val="0"/>
              <w:marRight w:val="0"/>
              <w:marTop w:val="0"/>
              <w:marBottom w:val="0"/>
              <w:divBdr>
                <w:top w:val="none" w:sz="0" w:space="0" w:color="auto"/>
                <w:left w:val="none" w:sz="0" w:space="0" w:color="auto"/>
                <w:bottom w:val="none" w:sz="0" w:space="0" w:color="auto"/>
                <w:right w:val="none" w:sz="0" w:space="0" w:color="auto"/>
              </w:divBdr>
            </w:div>
            <w:div w:id="415325316">
              <w:marLeft w:val="0"/>
              <w:marRight w:val="0"/>
              <w:marTop w:val="0"/>
              <w:marBottom w:val="0"/>
              <w:divBdr>
                <w:top w:val="none" w:sz="0" w:space="0" w:color="auto"/>
                <w:left w:val="none" w:sz="0" w:space="0" w:color="auto"/>
                <w:bottom w:val="none" w:sz="0" w:space="0" w:color="auto"/>
                <w:right w:val="none" w:sz="0" w:space="0" w:color="auto"/>
              </w:divBdr>
            </w:div>
            <w:div w:id="1354376142">
              <w:marLeft w:val="0"/>
              <w:marRight w:val="0"/>
              <w:marTop w:val="0"/>
              <w:marBottom w:val="0"/>
              <w:divBdr>
                <w:top w:val="none" w:sz="0" w:space="0" w:color="auto"/>
                <w:left w:val="none" w:sz="0" w:space="0" w:color="auto"/>
                <w:bottom w:val="none" w:sz="0" w:space="0" w:color="auto"/>
                <w:right w:val="none" w:sz="0" w:space="0" w:color="auto"/>
              </w:divBdr>
            </w:div>
            <w:div w:id="942998189">
              <w:marLeft w:val="0"/>
              <w:marRight w:val="0"/>
              <w:marTop w:val="0"/>
              <w:marBottom w:val="0"/>
              <w:divBdr>
                <w:top w:val="none" w:sz="0" w:space="0" w:color="auto"/>
                <w:left w:val="none" w:sz="0" w:space="0" w:color="auto"/>
                <w:bottom w:val="none" w:sz="0" w:space="0" w:color="auto"/>
                <w:right w:val="none" w:sz="0" w:space="0" w:color="auto"/>
              </w:divBdr>
            </w:div>
            <w:div w:id="691301361">
              <w:marLeft w:val="0"/>
              <w:marRight w:val="0"/>
              <w:marTop w:val="0"/>
              <w:marBottom w:val="0"/>
              <w:divBdr>
                <w:top w:val="none" w:sz="0" w:space="0" w:color="auto"/>
                <w:left w:val="none" w:sz="0" w:space="0" w:color="auto"/>
                <w:bottom w:val="none" w:sz="0" w:space="0" w:color="auto"/>
                <w:right w:val="none" w:sz="0" w:space="0" w:color="auto"/>
              </w:divBdr>
            </w:div>
            <w:div w:id="554003905">
              <w:marLeft w:val="0"/>
              <w:marRight w:val="0"/>
              <w:marTop w:val="0"/>
              <w:marBottom w:val="0"/>
              <w:divBdr>
                <w:top w:val="none" w:sz="0" w:space="0" w:color="auto"/>
                <w:left w:val="none" w:sz="0" w:space="0" w:color="auto"/>
                <w:bottom w:val="none" w:sz="0" w:space="0" w:color="auto"/>
                <w:right w:val="none" w:sz="0" w:space="0" w:color="auto"/>
              </w:divBdr>
            </w:div>
            <w:div w:id="541988292">
              <w:marLeft w:val="0"/>
              <w:marRight w:val="0"/>
              <w:marTop w:val="0"/>
              <w:marBottom w:val="0"/>
              <w:divBdr>
                <w:top w:val="none" w:sz="0" w:space="0" w:color="auto"/>
                <w:left w:val="none" w:sz="0" w:space="0" w:color="auto"/>
                <w:bottom w:val="none" w:sz="0" w:space="0" w:color="auto"/>
                <w:right w:val="none" w:sz="0" w:space="0" w:color="auto"/>
              </w:divBdr>
            </w:div>
            <w:div w:id="100340404">
              <w:marLeft w:val="0"/>
              <w:marRight w:val="0"/>
              <w:marTop w:val="0"/>
              <w:marBottom w:val="0"/>
              <w:divBdr>
                <w:top w:val="none" w:sz="0" w:space="0" w:color="auto"/>
                <w:left w:val="none" w:sz="0" w:space="0" w:color="auto"/>
                <w:bottom w:val="none" w:sz="0" w:space="0" w:color="auto"/>
                <w:right w:val="none" w:sz="0" w:space="0" w:color="auto"/>
              </w:divBdr>
            </w:div>
            <w:div w:id="241986221">
              <w:marLeft w:val="0"/>
              <w:marRight w:val="0"/>
              <w:marTop w:val="0"/>
              <w:marBottom w:val="0"/>
              <w:divBdr>
                <w:top w:val="none" w:sz="0" w:space="0" w:color="auto"/>
                <w:left w:val="none" w:sz="0" w:space="0" w:color="auto"/>
                <w:bottom w:val="none" w:sz="0" w:space="0" w:color="auto"/>
                <w:right w:val="none" w:sz="0" w:space="0" w:color="auto"/>
              </w:divBdr>
            </w:div>
            <w:div w:id="698355408">
              <w:marLeft w:val="0"/>
              <w:marRight w:val="0"/>
              <w:marTop w:val="0"/>
              <w:marBottom w:val="0"/>
              <w:divBdr>
                <w:top w:val="none" w:sz="0" w:space="0" w:color="auto"/>
                <w:left w:val="none" w:sz="0" w:space="0" w:color="auto"/>
                <w:bottom w:val="none" w:sz="0" w:space="0" w:color="auto"/>
                <w:right w:val="none" w:sz="0" w:space="0" w:color="auto"/>
              </w:divBdr>
            </w:div>
            <w:div w:id="1087532396">
              <w:marLeft w:val="0"/>
              <w:marRight w:val="0"/>
              <w:marTop w:val="0"/>
              <w:marBottom w:val="0"/>
              <w:divBdr>
                <w:top w:val="none" w:sz="0" w:space="0" w:color="auto"/>
                <w:left w:val="none" w:sz="0" w:space="0" w:color="auto"/>
                <w:bottom w:val="none" w:sz="0" w:space="0" w:color="auto"/>
                <w:right w:val="none" w:sz="0" w:space="0" w:color="auto"/>
              </w:divBdr>
            </w:div>
            <w:div w:id="14430746">
              <w:marLeft w:val="0"/>
              <w:marRight w:val="0"/>
              <w:marTop w:val="0"/>
              <w:marBottom w:val="0"/>
              <w:divBdr>
                <w:top w:val="none" w:sz="0" w:space="0" w:color="auto"/>
                <w:left w:val="none" w:sz="0" w:space="0" w:color="auto"/>
                <w:bottom w:val="none" w:sz="0" w:space="0" w:color="auto"/>
                <w:right w:val="none" w:sz="0" w:space="0" w:color="auto"/>
              </w:divBdr>
            </w:div>
            <w:div w:id="923611811">
              <w:marLeft w:val="0"/>
              <w:marRight w:val="0"/>
              <w:marTop w:val="0"/>
              <w:marBottom w:val="0"/>
              <w:divBdr>
                <w:top w:val="none" w:sz="0" w:space="0" w:color="auto"/>
                <w:left w:val="none" w:sz="0" w:space="0" w:color="auto"/>
                <w:bottom w:val="none" w:sz="0" w:space="0" w:color="auto"/>
                <w:right w:val="none" w:sz="0" w:space="0" w:color="auto"/>
              </w:divBdr>
            </w:div>
            <w:div w:id="554002815">
              <w:marLeft w:val="0"/>
              <w:marRight w:val="0"/>
              <w:marTop w:val="0"/>
              <w:marBottom w:val="0"/>
              <w:divBdr>
                <w:top w:val="none" w:sz="0" w:space="0" w:color="auto"/>
                <w:left w:val="none" w:sz="0" w:space="0" w:color="auto"/>
                <w:bottom w:val="none" w:sz="0" w:space="0" w:color="auto"/>
                <w:right w:val="none" w:sz="0" w:space="0" w:color="auto"/>
              </w:divBdr>
            </w:div>
            <w:div w:id="1509709296">
              <w:marLeft w:val="0"/>
              <w:marRight w:val="0"/>
              <w:marTop w:val="0"/>
              <w:marBottom w:val="0"/>
              <w:divBdr>
                <w:top w:val="none" w:sz="0" w:space="0" w:color="auto"/>
                <w:left w:val="none" w:sz="0" w:space="0" w:color="auto"/>
                <w:bottom w:val="none" w:sz="0" w:space="0" w:color="auto"/>
                <w:right w:val="none" w:sz="0" w:space="0" w:color="auto"/>
              </w:divBdr>
            </w:div>
            <w:div w:id="145128765">
              <w:marLeft w:val="0"/>
              <w:marRight w:val="0"/>
              <w:marTop w:val="0"/>
              <w:marBottom w:val="0"/>
              <w:divBdr>
                <w:top w:val="none" w:sz="0" w:space="0" w:color="auto"/>
                <w:left w:val="none" w:sz="0" w:space="0" w:color="auto"/>
                <w:bottom w:val="none" w:sz="0" w:space="0" w:color="auto"/>
                <w:right w:val="none" w:sz="0" w:space="0" w:color="auto"/>
              </w:divBdr>
            </w:div>
            <w:div w:id="766657548">
              <w:marLeft w:val="0"/>
              <w:marRight w:val="0"/>
              <w:marTop w:val="0"/>
              <w:marBottom w:val="0"/>
              <w:divBdr>
                <w:top w:val="none" w:sz="0" w:space="0" w:color="auto"/>
                <w:left w:val="none" w:sz="0" w:space="0" w:color="auto"/>
                <w:bottom w:val="none" w:sz="0" w:space="0" w:color="auto"/>
                <w:right w:val="none" w:sz="0" w:space="0" w:color="auto"/>
              </w:divBdr>
            </w:div>
            <w:div w:id="685984058">
              <w:marLeft w:val="0"/>
              <w:marRight w:val="0"/>
              <w:marTop w:val="0"/>
              <w:marBottom w:val="0"/>
              <w:divBdr>
                <w:top w:val="none" w:sz="0" w:space="0" w:color="auto"/>
                <w:left w:val="none" w:sz="0" w:space="0" w:color="auto"/>
                <w:bottom w:val="none" w:sz="0" w:space="0" w:color="auto"/>
                <w:right w:val="none" w:sz="0" w:space="0" w:color="auto"/>
              </w:divBdr>
            </w:div>
            <w:div w:id="1706715353">
              <w:marLeft w:val="0"/>
              <w:marRight w:val="0"/>
              <w:marTop w:val="0"/>
              <w:marBottom w:val="0"/>
              <w:divBdr>
                <w:top w:val="none" w:sz="0" w:space="0" w:color="auto"/>
                <w:left w:val="none" w:sz="0" w:space="0" w:color="auto"/>
                <w:bottom w:val="none" w:sz="0" w:space="0" w:color="auto"/>
                <w:right w:val="none" w:sz="0" w:space="0" w:color="auto"/>
              </w:divBdr>
            </w:div>
            <w:div w:id="1812284411">
              <w:marLeft w:val="0"/>
              <w:marRight w:val="0"/>
              <w:marTop w:val="0"/>
              <w:marBottom w:val="0"/>
              <w:divBdr>
                <w:top w:val="none" w:sz="0" w:space="0" w:color="auto"/>
                <w:left w:val="none" w:sz="0" w:space="0" w:color="auto"/>
                <w:bottom w:val="none" w:sz="0" w:space="0" w:color="auto"/>
                <w:right w:val="none" w:sz="0" w:space="0" w:color="auto"/>
              </w:divBdr>
            </w:div>
            <w:div w:id="499547543">
              <w:marLeft w:val="0"/>
              <w:marRight w:val="0"/>
              <w:marTop w:val="0"/>
              <w:marBottom w:val="0"/>
              <w:divBdr>
                <w:top w:val="none" w:sz="0" w:space="0" w:color="auto"/>
                <w:left w:val="none" w:sz="0" w:space="0" w:color="auto"/>
                <w:bottom w:val="none" w:sz="0" w:space="0" w:color="auto"/>
                <w:right w:val="none" w:sz="0" w:space="0" w:color="auto"/>
              </w:divBdr>
            </w:div>
            <w:div w:id="1041512611">
              <w:marLeft w:val="0"/>
              <w:marRight w:val="0"/>
              <w:marTop w:val="0"/>
              <w:marBottom w:val="0"/>
              <w:divBdr>
                <w:top w:val="none" w:sz="0" w:space="0" w:color="auto"/>
                <w:left w:val="none" w:sz="0" w:space="0" w:color="auto"/>
                <w:bottom w:val="none" w:sz="0" w:space="0" w:color="auto"/>
                <w:right w:val="none" w:sz="0" w:space="0" w:color="auto"/>
              </w:divBdr>
            </w:div>
            <w:div w:id="1746998968">
              <w:marLeft w:val="0"/>
              <w:marRight w:val="0"/>
              <w:marTop w:val="0"/>
              <w:marBottom w:val="0"/>
              <w:divBdr>
                <w:top w:val="none" w:sz="0" w:space="0" w:color="auto"/>
                <w:left w:val="none" w:sz="0" w:space="0" w:color="auto"/>
                <w:bottom w:val="none" w:sz="0" w:space="0" w:color="auto"/>
                <w:right w:val="none" w:sz="0" w:space="0" w:color="auto"/>
              </w:divBdr>
            </w:div>
            <w:div w:id="320894864">
              <w:marLeft w:val="0"/>
              <w:marRight w:val="0"/>
              <w:marTop w:val="0"/>
              <w:marBottom w:val="0"/>
              <w:divBdr>
                <w:top w:val="none" w:sz="0" w:space="0" w:color="auto"/>
                <w:left w:val="none" w:sz="0" w:space="0" w:color="auto"/>
                <w:bottom w:val="none" w:sz="0" w:space="0" w:color="auto"/>
                <w:right w:val="none" w:sz="0" w:space="0" w:color="auto"/>
              </w:divBdr>
            </w:div>
            <w:div w:id="1874269440">
              <w:marLeft w:val="0"/>
              <w:marRight w:val="0"/>
              <w:marTop w:val="0"/>
              <w:marBottom w:val="0"/>
              <w:divBdr>
                <w:top w:val="none" w:sz="0" w:space="0" w:color="auto"/>
                <w:left w:val="none" w:sz="0" w:space="0" w:color="auto"/>
                <w:bottom w:val="none" w:sz="0" w:space="0" w:color="auto"/>
                <w:right w:val="none" w:sz="0" w:space="0" w:color="auto"/>
              </w:divBdr>
            </w:div>
            <w:div w:id="1003750845">
              <w:marLeft w:val="0"/>
              <w:marRight w:val="0"/>
              <w:marTop w:val="0"/>
              <w:marBottom w:val="0"/>
              <w:divBdr>
                <w:top w:val="none" w:sz="0" w:space="0" w:color="auto"/>
                <w:left w:val="none" w:sz="0" w:space="0" w:color="auto"/>
                <w:bottom w:val="none" w:sz="0" w:space="0" w:color="auto"/>
                <w:right w:val="none" w:sz="0" w:space="0" w:color="auto"/>
              </w:divBdr>
            </w:div>
            <w:div w:id="752747123">
              <w:marLeft w:val="0"/>
              <w:marRight w:val="0"/>
              <w:marTop w:val="0"/>
              <w:marBottom w:val="0"/>
              <w:divBdr>
                <w:top w:val="none" w:sz="0" w:space="0" w:color="auto"/>
                <w:left w:val="none" w:sz="0" w:space="0" w:color="auto"/>
                <w:bottom w:val="none" w:sz="0" w:space="0" w:color="auto"/>
                <w:right w:val="none" w:sz="0" w:space="0" w:color="auto"/>
              </w:divBdr>
            </w:div>
            <w:div w:id="260526009">
              <w:marLeft w:val="0"/>
              <w:marRight w:val="0"/>
              <w:marTop w:val="0"/>
              <w:marBottom w:val="0"/>
              <w:divBdr>
                <w:top w:val="none" w:sz="0" w:space="0" w:color="auto"/>
                <w:left w:val="none" w:sz="0" w:space="0" w:color="auto"/>
                <w:bottom w:val="none" w:sz="0" w:space="0" w:color="auto"/>
                <w:right w:val="none" w:sz="0" w:space="0" w:color="auto"/>
              </w:divBdr>
            </w:div>
            <w:div w:id="489253047">
              <w:marLeft w:val="0"/>
              <w:marRight w:val="0"/>
              <w:marTop w:val="0"/>
              <w:marBottom w:val="0"/>
              <w:divBdr>
                <w:top w:val="none" w:sz="0" w:space="0" w:color="auto"/>
                <w:left w:val="none" w:sz="0" w:space="0" w:color="auto"/>
                <w:bottom w:val="none" w:sz="0" w:space="0" w:color="auto"/>
                <w:right w:val="none" w:sz="0" w:space="0" w:color="auto"/>
              </w:divBdr>
            </w:div>
            <w:div w:id="1593470335">
              <w:marLeft w:val="0"/>
              <w:marRight w:val="0"/>
              <w:marTop w:val="0"/>
              <w:marBottom w:val="0"/>
              <w:divBdr>
                <w:top w:val="none" w:sz="0" w:space="0" w:color="auto"/>
                <w:left w:val="none" w:sz="0" w:space="0" w:color="auto"/>
                <w:bottom w:val="none" w:sz="0" w:space="0" w:color="auto"/>
                <w:right w:val="none" w:sz="0" w:space="0" w:color="auto"/>
              </w:divBdr>
            </w:div>
            <w:div w:id="1164013126">
              <w:marLeft w:val="0"/>
              <w:marRight w:val="0"/>
              <w:marTop w:val="0"/>
              <w:marBottom w:val="0"/>
              <w:divBdr>
                <w:top w:val="none" w:sz="0" w:space="0" w:color="auto"/>
                <w:left w:val="none" w:sz="0" w:space="0" w:color="auto"/>
                <w:bottom w:val="none" w:sz="0" w:space="0" w:color="auto"/>
                <w:right w:val="none" w:sz="0" w:space="0" w:color="auto"/>
              </w:divBdr>
            </w:div>
            <w:div w:id="344021791">
              <w:marLeft w:val="0"/>
              <w:marRight w:val="0"/>
              <w:marTop w:val="0"/>
              <w:marBottom w:val="0"/>
              <w:divBdr>
                <w:top w:val="none" w:sz="0" w:space="0" w:color="auto"/>
                <w:left w:val="none" w:sz="0" w:space="0" w:color="auto"/>
                <w:bottom w:val="none" w:sz="0" w:space="0" w:color="auto"/>
                <w:right w:val="none" w:sz="0" w:space="0" w:color="auto"/>
              </w:divBdr>
            </w:div>
            <w:div w:id="1645769298">
              <w:marLeft w:val="0"/>
              <w:marRight w:val="0"/>
              <w:marTop w:val="0"/>
              <w:marBottom w:val="0"/>
              <w:divBdr>
                <w:top w:val="none" w:sz="0" w:space="0" w:color="auto"/>
                <w:left w:val="none" w:sz="0" w:space="0" w:color="auto"/>
                <w:bottom w:val="none" w:sz="0" w:space="0" w:color="auto"/>
                <w:right w:val="none" w:sz="0" w:space="0" w:color="auto"/>
              </w:divBdr>
            </w:div>
            <w:div w:id="1327784342">
              <w:marLeft w:val="0"/>
              <w:marRight w:val="0"/>
              <w:marTop w:val="0"/>
              <w:marBottom w:val="0"/>
              <w:divBdr>
                <w:top w:val="none" w:sz="0" w:space="0" w:color="auto"/>
                <w:left w:val="none" w:sz="0" w:space="0" w:color="auto"/>
                <w:bottom w:val="none" w:sz="0" w:space="0" w:color="auto"/>
                <w:right w:val="none" w:sz="0" w:space="0" w:color="auto"/>
              </w:divBdr>
            </w:div>
            <w:div w:id="1382285893">
              <w:marLeft w:val="0"/>
              <w:marRight w:val="0"/>
              <w:marTop w:val="0"/>
              <w:marBottom w:val="0"/>
              <w:divBdr>
                <w:top w:val="none" w:sz="0" w:space="0" w:color="auto"/>
                <w:left w:val="none" w:sz="0" w:space="0" w:color="auto"/>
                <w:bottom w:val="none" w:sz="0" w:space="0" w:color="auto"/>
                <w:right w:val="none" w:sz="0" w:space="0" w:color="auto"/>
              </w:divBdr>
            </w:div>
            <w:div w:id="464663136">
              <w:marLeft w:val="0"/>
              <w:marRight w:val="0"/>
              <w:marTop w:val="0"/>
              <w:marBottom w:val="0"/>
              <w:divBdr>
                <w:top w:val="none" w:sz="0" w:space="0" w:color="auto"/>
                <w:left w:val="none" w:sz="0" w:space="0" w:color="auto"/>
                <w:bottom w:val="none" w:sz="0" w:space="0" w:color="auto"/>
                <w:right w:val="none" w:sz="0" w:space="0" w:color="auto"/>
              </w:divBdr>
            </w:div>
            <w:div w:id="880678186">
              <w:marLeft w:val="0"/>
              <w:marRight w:val="0"/>
              <w:marTop w:val="0"/>
              <w:marBottom w:val="0"/>
              <w:divBdr>
                <w:top w:val="none" w:sz="0" w:space="0" w:color="auto"/>
                <w:left w:val="none" w:sz="0" w:space="0" w:color="auto"/>
                <w:bottom w:val="none" w:sz="0" w:space="0" w:color="auto"/>
                <w:right w:val="none" w:sz="0" w:space="0" w:color="auto"/>
              </w:divBdr>
            </w:div>
            <w:div w:id="110444559">
              <w:marLeft w:val="0"/>
              <w:marRight w:val="0"/>
              <w:marTop w:val="0"/>
              <w:marBottom w:val="0"/>
              <w:divBdr>
                <w:top w:val="none" w:sz="0" w:space="0" w:color="auto"/>
                <w:left w:val="none" w:sz="0" w:space="0" w:color="auto"/>
                <w:bottom w:val="none" w:sz="0" w:space="0" w:color="auto"/>
                <w:right w:val="none" w:sz="0" w:space="0" w:color="auto"/>
              </w:divBdr>
            </w:div>
            <w:div w:id="495267028">
              <w:marLeft w:val="0"/>
              <w:marRight w:val="0"/>
              <w:marTop w:val="0"/>
              <w:marBottom w:val="0"/>
              <w:divBdr>
                <w:top w:val="none" w:sz="0" w:space="0" w:color="auto"/>
                <w:left w:val="none" w:sz="0" w:space="0" w:color="auto"/>
                <w:bottom w:val="none" w:sz="0" w:space="0" w:color="auto"/>
                <w:right w:val="none" w:sz="0" w:space="0" w:color="auto"/>
              </w:divBdr>
            </w:div>
            <w:div w:id="1530411490">
              <w:marLeft w:val="0"/>
              <w:marRight w:val="0"/>
              <w:marTop w:val="0"/>
              <w:marBottom w:val="0"/>
              <w:divBdr>
                <w:top w:val="none" w:sz="0" w:space="0" w:color="auto"/>
                <w:left w:val="none" w:sz="0" w:space="0" w:color="auto"/>
                <w:bottom w:val="none" w:sz="0" w:space="0" w:color="auto"/>
                <w:right w:val="none" w:sz="0" w:space="0" w:color="auto"/>
              </w:divBdr>
            </w:div>
            <w:div w:id="579485728">
              <w:marLeft w:val="0"/>
              <w:marRight w:val="0"/>
              <w:marTop w:val="0"/>
              <w:marBottom w:val="0"/>
              <w:divBdr>
                <w:top w:val="none" w:sz="0" w:space="0" w:color="auto"/>
                <w:left w:val="none" w:sz="0" w:space="0" w:color="auto"/>
                <w:bottom w:val="none" w:sz="0" w:space="0" w:color="auto"/>
                <w:right w:val="none" w:sz="0" w:space="0" w:color="auto"/>
              </w:divBdr>
            </w:div>
            <w:div w:id="613365563">
              <w:marLeft w:val="0"/>
              <w:marRight w:val="0"/>
              <w:marTop w:val="0"/>
              <w:marBottom w:val="0"/>
              <w:divBdr>
                <w:top w:val="none" w:sz="0" w:space="0" w:color="auto"/>
                <w:left w:val="none" w:sz="0" w:space="0" w:color="auto"/>
                <w:bottom w:val="none" w:sz="0" w:space="0" w:color="auto"/>
                <w:right w:val="none" w:sz="0" w:space="0" w:color="auto"/>
              </w:divBdr>
            </w:div>
            <w:div w:id="1786730388">
              <w:marLeft w:val="0"/>
              <w:marRight w:val="0"/>
              <w:marTop w:val="0"/>
              <w:marBottom w:val="0"/>
              <w:divBdr>
                <w:top w:val="none" w:sz="0" w:space="0" w:color="auto"/>
                <w:left w:val="none" w:sz="0" w:space="0" w:color="auto"/>
                <w:bottom w:val="none" w:sz="0" w:space="0" w:color="auto"/>
                <w:right w:val="none" w:sz="0" w:space="0" w:color="auto"/>
              </w:divBdr>
            </w:div>
            <w:div w:id="1984851727">
              <w:marLeft w:val="0"/>
              <w:marRight w:val="0"/>
              <w:marTop w:val="0"/>
              <w:marBottom w:val="0"/>
              <w:divBdr>
                <w:top w:val="none" w:sz="0" w:space="0" w:color="auto"/>
                <w:left w:val="none" w:sz="0" w:space="0" w:color="auto"/>
                <w:bottom w:val="none" w:sz="0" w:space="0" w:color="auto"/>
                <w:right w:val="none" w:sz="0" w:space="0" w:color="auto"/>
              </w:divBdr>
            </w:div>
            <w:div w:id="1305432113">
              <w:marLeft w:val="0"/>
              <w:marRight w:val="0"/>
              <w:marTop w:val="0"/>
              <w:marBottom w:val="0"/>
              <w:divBdr>
                <w:top w:val="none" w:sz="0" w:space="0" w:color="auto"/>
                <w:left w:val="none" w:sz="0" w:space="0" w:color="auto"/>
                <w:bottom w:val="none" w:sz="0" w:space="0" w:color="auto"/>
                <w:right w:val="none" w:sz="0" w:space="0" w:color="auto"/>
              </w:divBdr>
            </w:div>
            <w:div w:id="327170495">
              <w:marLeft w:val="0"/>
              <w:marRight w:val="0"/>
              <w:marTop w:val="0"/>
              <w:marBottom w:val="0"/>
              <w:divBdr>
                <w:top w:val="none" w:sz="0" w:space="0" w:color="auto"/>
                <w:left w:val="none" w:sz="0" w:space="0" w:color="auto"/>
                <w:bottom w:val="none" w:sz="0" w:space="0" w:color="auto"/>
                <w:right w:val="none" w:sz="0" w:space="0" w:color="auto"/>
              </w:divBdr>
            </w:div>
            <w:div w:id="1954557066">
              <w:marLeft w:val="0"/>
              <w:marRight w:val="0"/>
              <w:marTop w:val="0"/>
              <w:marBottom w:val="0"/>
              <w:divBdr>
                <w:top w:val="none" w:sz="0" w:space="0" w:color="auto"/>
                <w:left w:val="none" w:sz="0" w:space="0" w:color="auto"/>
                <w:bottom w:val="none" w:sz="0" w:space="0" w:color="auto"/>
                <w:right w:val="none" w:sz="0" w:space="0" w:color="auto"/>
              </w:divBdr>
            </w:div>
            <w:div w:id="1008798892">
              <w:marLeft w:val="0"/>
              <w:marRight w:val="0"/>
              <w:marTop w:val="0"/>
              <w:marBottom w:val="0"/>
              <w:divBdr>
                <w:top w:val="none" w:sz="0" w:space="0" w:color="auto"/>
                <w:left w:val="none" w:sz="0" w:space="0" w:color="auto"/>
                <w:bottom w:val="none" w:sz="0" w:space="0" w:color="auto"/>
                <w:right w:val="none" w:sz="0" w:space="0" w:color="auto"/>
              </w:divBdr>
            </w:div>
            <w:div w:id="805202456">
              <w:marLeft w:val="0"/>
              <w:marRight w:val="0"/>
              <w:marTop w:val="0"/>
              <w:marBottom w:val="0"/>
              <w:divBdr>
                <w:top w:val="none" w:sz="0" w:space="0" w:color="auto"/>
                <w:left w:val="none" w:sz="0" w:space="0" w:color="auto"/>
                <w:bottom w:val="none" w:sz="0" w:space="0" w:color="auto"/>
                <w:right w:val="none" w:sz="0" w:space="0" w:color="auto"/>
              </w:divBdr>
            </w:div>
            <w:div w:id="850219644">
              <w:marLeft w:val="0"/>
              <w:marRight w:val="0"/>
              <w:marTop w:val="0"/>
              <w:marBottom w:val="0"/>
              <w:divBdr>
                <w:top w:val="none" w:sz="0" w:space="0" w:color="auto"/>
                <w:left w:val="none" w:sz="0" w:space="0" w:color="auto"/>
                <w:bottom w:val="none" w:sz="0" w:space="0" w:color="auto"/>
                <w:right w:val="none" w:sz="0" w:space="0" w:color="auto"/>
              </w:divBdr>
            </w:div>
            <w:div w:id="2135326383">
              <w:marLeft w:val="0"/>
              <w:marRight w:val="0"/>
              <w:marTop w:val="0"/>
              <w:marBottom w:val="0"/>
              <w:divBdr>
                <w:top w:val="none" w:sz="0" w:space="0" w:color="auto"/>
                <w:left w:val="none" w:sz="0" w:space="0" w:color="auto"/>
                <w:bottom w:val="none" w:sz="0" w:space="0" w:color="auto"/>
                <w:right w:val="none" w:sz="0" w:space="0" w:color="auto"/>
              </w:divBdr>
            </w:div>
            <w:div w:id="701177081">
              <w:marLeft w:val="0"/>
              <w:marRight w:val="0"/>
              <w:marTop w:val="0"/>
              <w:marBottom w:val="0"/>
              <w:divBdr>
                <w:top w:val="none" w:sz="0" w:space="0" w:color="auto"/>
                <w:left w:val="none" w:sz="0" w:space="0" w:color="auto"/>
                <w:bottom w:val="none" w:sz="0" w:space="0" w:color="auto"/>
                <w:right w:val="none" w:sz="0" w:space="0" w:color="auto"/>
              </w:divBdr>
            </w:div>
            <w:div w:id="304892022">
              <w:marLeft w:val="0"/>
              <w:marRight w:val="0"/>
              <w:marTop w:val="0"/>
              <w:marBottom w:val="0"/>
              <w:divBdr>
                <w:top w:val="none" w:sz="0" w:space="0" w:color="auto"/>
                <w:left w:val="none" w:sz="0" w:space="0" w:color="auto"/>
                <w:bottom w:val="none" w:sz="0" w:space="0" w:color="auto"/>
                <w:right w:val="none" w:sz="0" w:space="0" w:color="auto"/>
              </w:divBdr>
            </w:div>
            <w:div w:id="42675344">
              <w:marLeft w:val="0"/>
              <w:marRight w:val="0"/>
              <w:marTop w:val="0"/>
              <w:marBottom w:val="0"/>
              <w:divBdr>
                <w:top w:val="none" w:sz="0" w:space="0" w:color="auto"/>
                <w:left w:val="none" w:sz="0" w:space="0" w:color="auto"/>
                <w:bottom w:val="none" w:sz="0" w:space="0" w:color="auto"/>
                <w:right w:val="none" w:sz="0" w:space="0" w:color="auto"/>
              </w:divBdr>
            </w:div>
            <w:div w:id="737898212">
              <w:marLeft w:val="0"/>
              <w:marRight w:val="0"/>
              <w:marTop w:val="0"/>
              <w:marBottom w:val="0"/>
              <w:divBdr>
                <w:top w:val="none" w:sz="0" w:space="0" w:color="auto"/>
                <w:left w:val="none" w:sz="0" w:space="0" w:color="auto"/>
                <w:bottom w:val="none" w:sz="0" w:space="0" w:color="auto"/>
                <w:right w:val="none" w:sz="0" w:space="0" w:color="auto"/>
              </w:divBdr>
            </w:div>
            <w:div w:id="1040740669">
              <w:marLeft w:val="0"/>
              <w:marRight w:val="0"/>
              <w:marTop w:val="0"/>
              <w:marBottom w:val="0"/>
              <w:divBdr>
                <w:top w:val="none" w:sz="0" w:space="0" w:color="auto"/>
                <w:left w:val="none" w:sz="0" w:space="0" w:color="auto"/>
                <w:bottom w:val="none" w:sz="0" w:space="0" w:color="auto"/>
                <w:right w:val="none" w:sz="0" w:space="0" w:color="auto"/>
              </w:divBdr>
            </w:div>
            <w:div w:id="1453792361">
              <w:marLeft w:val="0"/>
              <w:marRight w:val="0"/>
              <w:marTop w:val="0"/>
              <w:marBottom w:val="0"/>
              <w:divBdr>
                <w:top w:val="none" w:sz="0" w:space="0" w:color="auto"/>
                <w:left w:val="none" w:sz="0" w:space="0" w:color="auto"/>
                <w:bottom w:val="none" w:sz="0" w:space="0" w:color="auto"/>
                <w:right w:val="none" w:sz="0" w:space="0" w:color="auto"/>
              </w:divBdr>
            </w:div>
            <w:div w:id="1829327656">
              <w:marLeft w:val="0"/>
              <w:marRight w:val="0"/>
              <w:marTop w:val="0"/>
              <w:marBottom w:val="0"/>
              <w:divBdr>
                <w:top w:val="none" w:sz="0" w:space="0" w:color="auto"/>
                <w:left w:val="none" w:sz="0" w:space="0" w:color="auto"/>
                <w:bottom w:val="none" w:sz="0" w:space="0" w:color="auto"/>
                <w:right w:val="none" w:sz="0" w:space="0" w:color="auto"/>
              </w:divBdr>
            </w:div>
            <w:div w:id="869413143">
              <w:marLeft w:val="0"/>
              <w:marRight w:val="0"/>
              <w:marTop w:val="0"/>
              <w:marBottom w:val="0"/>
              <w:divBdr>
                <w:top w:val="none" w:sz="0" w:space="0" w:color="auto"/>
                <w:left w:val="none" w:sz="0" w:space="0" w:color="auto"/>
                <w:bottom w:val="none" w:sz="0" w:space="0" w:color="auto"/>
                <w:right w:val="none" w:sz="0" w:space="0" w:color="auto"/>
              </w:divBdr>
            </w:div>
            <w:div w:id="1301838988">
              <w:marLeft w:val="0"/>
              <w:marRight w:val="0"/>
              <w:marTop w:val="0"/>
              <w:marBottom w:val="0"/>
              <w:divBdr>
                <w:top w:val="none" w:sz="0" w:space="0" w:color="auto"/>
                <w:left w:val="none" w:sz="0" w:space="0" w:color="auto"/>
                <w:bottom w:val="none" w:sz="0" w:space="0" w:color="auto"/>
                <w:right w:val="none" w:sz="0" w:space="0" w:color="auto"/>
              </w:divBdr>
            </w:div>
            <w:div w:id="813642478">
              <w:marLeft w:val="0"/>
              <w:marRight w:val="0"/>
              <w:marTop w:val="0"/>
              <w:marBottom w:val="0"/>
              <w:divBdr>
                <w:top w:val="none" w:sz="0" w:space="0" w:color="auto"/>
                <w:left w:val="none" w:sz="0" w:space="0" w:color="auto"/>
                <w:bottom w:val="none" w:sz="0" w:space="0" w:color="auto"/>
                <w:right w:val="none" w:sz="0" w:space="0" w:color="auto"/>
              </w:divBdr>
            </w:div>
            <w:div w:id="1914926564">
              <w:marLeft w:val="0"/>
              <w:marRight w:val="0"/>
              <w:marTop w:val="0"/>
              <w:marBottom w:val="0"/>
              <w:divBdr>
                <w:top w:val="none" w:sz="0" w:space="0" w:color="auto"/>
                <w:left w:val="none" w:sz="0" w:space="0" w:color="auto"/>
                <w:bottom w:val="none" w:sz="0" w:space="0" w:color="auto"/>
                <w:right w:val="none" w:sz="0" w:space="0" w:color="auto"/>
              </w:divBdr>
            </w:div>
            <w:div w:id="1423257934">
              <w:marLeft w:val="0"/>
              <w:marRight w:val="0"/>
              <w:marTop w:val="0"/>
              <w:marBottom w:val="0"/>
              <w:divBdr>
                <w:top w:val="none" w:sz="0" w:space="0" w:color="auto"/>
                <w:left w:val="none" w:sz="0" w:space="0" w:color="auto"/>
                <w:bottom w:val="none" w:sz="0" w:space="0" w:color="auto"/>
                <w:right w:val="none" w:sz="0" w:space="0" w:color="auto"/>
              </w:divBdr>
            </w:div>
            <w:div w:id="479225759">
              <w:marLeft w:val="0"/>
              <w:marRight w:val="0"/>
              <w:marTop w:val="0"/>
              <w:marBottom w:val="0"/>
              <w:divBdr>
                <w:top w:val="none" w:sz="0" w:space="0" w:color="auto"/>
                <w:left w:val="none" w:sz="0" w:space="0" w:color="auto"/>
                <w:bottom w:val="none" w:sz="0" w:space="0" w:color="auto"/>
                <w:right w:val="none" w:sz="0" w:space="0" w:color="auto"/>
              </w:divBdr>
            </w:div>
            <w:div w:id="1891184821">
              <w:marLeft w:val="0"/>
              <w:marRight w:val="0"/>
              <w:marTop w:val="0"/>
              <w:marBottom w:val="0"/>
              <w:divBdr>
                <w:top w:val="none" w:sz="0" w:space="0" w:color="auto"/>
                <w:left w:val="none" w:sz="0" w:space="0" w:color="auto"/>
                <w:bottom w:val="none" w:sz="0" w:space="0" w:color="auto"/>
                <w:right w:val="none" w:sz="0" w:space="0" w:color="auto"/>
              </w:divBdr>
            </w:div>
            <w:div w:id="734549979">
              <w:marLeft w:val="0"/>
              <w:marRight w:val="0"/>
              <w:marTop w:val="0"/>
              <w:marBottom w:val="0"/>
              <w:divBdr>
                <w:top w:val="none" w:sz="0" w:space="0" w:color="auto"/>
                <w:left w:val="none" w:sz="0" w:space="0" w:color="auto"/>
                <w:bottom w:val="none" w:sz="0" w:space="0" w:color="auto"/>
                <w:right w:val="none" w:sz="0" w:space="0" w:color="auto"/>
              </w:divBdr>
            </w:div>
            <w:div w:id="412581330">
              <w:marLeft w:val="0"/>
              <w:marRight w:val="0"/>
              <w:marTop w:val="0"/>
              <w:marBottom w:val="0"/>
              <w:divBdr>
                <w:top w:val="none" w:sz="0" w:space="0" w:color="auto"/>
                <w:left w:val="none" w:sz="0" w:space="0" w:color="auto"/>
                <w:bottom w:val="none" w:sz="0" w:space="0" w:color="auto"/>
                <w:right w:val="none" w:sz="0" w:space="0" w:color="auto"/>
              </w:divBdr>
            </w:div>
            <w:div w:id="2095780756">
              <w:marLeft w:val="0"/>
              <w:marRight w:val="0"/>
              <w:marTop w:val="0"/>
              <w:marBottom w:val="0"/>
              <w:divBdr>
                <w:top w:val="none" w:sz="0" w:space="0" w:color="auto"/>
                <w:left w:val="none" w:sz="0" w:space="0" w:color="auto"/>
                <w:bottom w:val="none" w:sz="0" w:space="0" w:color="auto"/>
                <w:right w:val="none" w:sz="0" w:space="0" w:color="auto"/>
              </w:divBdr>
            </w:div>
            <w:div w:id="335229755">
              <w:marLeft w:val="0"/>
              <w:marRight w:val="0"/>
              <w:marTop w:val="0"/>
              <w:marBottom w:val="0"/>
              <w:divBdr>
                <w:top w:val="none" w:sz="0" w:space="0" w:color="auto"/>
                <w:left w:val="none" w:sz="0" w:space="0" w:color="auto"/>
                <w:bottom w:val="none" w:sz="0" w:space="0" w:color="auto"/>
                <w:right w:val="none" w:sz="0" w:space="0" w:color="auto"/>
              </w:divBdr>
            </w:div>
            <w:div w:id="1816675866">
              <w:marLeft w:val="0"/>
              <w:marRight w:val="0"/>
              <w:marTop w:val="0"/>
              <w:marBottom w:val="0"/>
              <w:divBdr>
                <w:top w:val="none" w:sz="0" w:space="0" w:color="auto"/>
                <w:left w:val="none" w:sz="0" w:space="0" w:color="auto"/>
                <w:bottom w:val="none" w:sz="0" w:space="0" w:color="auto"/>
                <w:right w:val="none" w:sz="0" w:space="0" w:color="auto"/>
              </w:divBdr>
            </w:div>
            <w:div w:id="1896966111">
              <w:marLeft w:val="0"/>
              <w:marRight w:val="0"/>
              <w:marTop w:val="0"/>
              <w:marBottom w:val="0"/>
              <w:divBdr>
                <w:top w:val="none" w:sz="0" w:space="0" w:color="auto"/>
                <w:left w:val="none" w:sz="0" w:space="0" w:color="auto"/>
                <w:bottom w:val="none" w:sz="0" w:space="0" w:color="auto"/>
                <w:right w:val="none" w:sz="0" w:space="0" w:color="auto"/>
              </w:divBdr>
            </w:div>
            <w:div w:id="125439698">
              <w:marLeft w:val="0"/>
              <w:marRight w:val="0"/>
              <w:marTop w:val="0"/>
              <w:marBottom w:val="0"/>
              <w:divBdr>
                <w:top w:val="none" w:sz="0" w:space="0" w:color="auto"/>
                <w:left w:val="none" w:sz="0" w:space="0" w:color="auto"/>
                <w:bottom w:val="none" w:sz="0" w:space="0" w:color="auto"/>
                <w:right w:val="none" w:sz="0" w:space="0" w:color="auto"/>
              </w:divBdr>
            </w:div>
            <w:div w:id="623929081">
              <w:marLeft w:val="0"/>
              <w:marRight w:val="0"/>
              <w:marTop w:val="0"/>
              <w:marBottom w:val="0"/>
              <w:divBdr>
                <w:top w:val="none" w:sz="0" w:space="0" w:color="auto"/>
                <w:left w:val="none" w:sz="0" w:space="0" w:color="auto"/>
                <w:bottom w:val="none" w:sz="0" w:space="0" w:color="auto"/>
                <w:right w:val="none" w:sz="0" w:space="0" w:color="auto"/>
              </w:divBdr>
            </w:div>
            <w:div w:id="360480141">
              <w:marLeft w:val="0"/>
              <w:marRight w:val="0"/>
              <w:marTop w:val="0"/>
              <w:marBottom w:val="0"/>
              <w:divBdr>
                <w:top w:val="none" w:sz="0" w:space="0" w:color="auto"/>
                <w:left w:val="none" w:sz="0" w:space="0" w:color="auto"/>
                <w:bottom w:val="none" w:sz="0" w:space="0" w:color="auto"/>
                <w:right w:val="none" w:sz="0" w:space="0" w:color="auto"/>
              </w:divBdr>
            </w:div>
            <w:div w:id="647511491">
              <w:marLeft w:val="0"/>
              <w:marRight w:val="0"/>
              <w:marTop w:val="0"/>
              <w:marBottom w:val="0"/>
              <w:divBdr>
                <w:top w:val="none" w:sz="0" w:space="0" w:color="auto"/>
                <w:left w:val="none" w:sz="0" w:space="0" w:color="auto"/>
                <w:bottom w:val="none" w:sz="0" w:space="0" w:color="auto"/>
                <w:right w:val="none" w:sz="0" w:space="0" w:color="auto"/>
              </w:divBdr>
            </w:div>
            <w:div w:id="185754887">
              <w:marLeft w:val="0"/>
              <w:marRight w:val="0"/>
              <w:marTop w:val="0"/>
              <w:marBottom w:val="0"/>
              <w:divBdr>
                <w:top w:val="none" w:sz="0" w:space="0" w:color="auto"/>
                <w:left w:val="none" w:sz="0" w:space="0" w:color="auto"/>
                <w:bottom w:val="none" w:sz="0" w:space="0" w:color="auto"/>
                <w:right w:val="none" w:sz="0" w:space="0" w:color="auto"/>
              </w:divBdr>
            </w:div>
            <w:div w:id="1502693172">
              <w:marLeft w:val="0"/>
              <w:marRight w:val="0"/>
              <w:marTop w:val="0"/>
              <w:marBottom w:val="0"/>
              <w:divBdr>
                <w:top w:val="none" w:sz="0" w:space="0" w:color="auto"/>
                <w:left w:val="none" w:sz="0" w:space="0" w:color="auto"/>
                <w:bottom w:val="none" w:sz="0" w:space="0" w:color="auto"/>
                <w:right w:val="none" w:sz="0" w:space="0" w:color="auto"/>
              </w:divBdr>
            </w:div>
            <w:div w:id="939408136">
              <w:marLeft w:val="0"/>
              <w:marRight w:val="0"/>
              <w:marTop w:val="0"/>
              <w:marBottom w:val="0"/>
              <w:divBdr>
                <w:top w:val="none" w:sz="0" w:space="0" w:color="auto"/>
                <w:left w:val="none" w:sz="0" w:space="0" w:color="auto"/>
                <w:bottom w:val="none" w:sz="0" w:space="0" w:color="auto"/>
                <w:right w:val="none" w:sz="0" w:space="0" w:color="auto"/>
              </w:divBdr>
            </w:div>
            <w:div w:id="787553857">
              <w:marLeft w:val="0"/>
              <w:marRight w:val="0"/>
              <w:marTop w:val="0"/>
              <w:marBottom w:val="0"/>
              <w:divBdr>
                <w:top w:val="none" w:sz="0" w:space="0" w:color="auto"/>
                <w:left w:val="none" w:sz="0" w:space="0" w:color="auto"/>
                <w:bottom w:val="none" w:sz="0" w:space="0" w:color="auto"/>
                <w:right w:val="none" w:sz="0" w:space="0" w:color="auto"/>
              </w:divBdr>
            </w:div>
            <w:div w:id="707140867">
              <w:marLeft w:val="0"/>
              <w:marRight w:val="0"/>
              <w:marTop w:val="0"/>
              <w:marBottom w:val="0"/>
              <w:divBdr>
                <w:top w:val="none" w:sz="0" w:space="0" w:color="auto"/>
                <w:left w:val="none" w:sz="0" w:space="0" w:color="auto"/>
                <w:bottom w:val="none" w:sz="0" w:space="0" w:color="auto"/>
                <w:right w:val="none" w:sz="0" w:space="0" w:color="auto"/>
              </w:divBdr>
            </w:div>
            <w:div w:id="245580846">
              <w:marLeft w:val="0"/>
              <w:marRight w:val="0"/>
              <w:marTop w:val="0"/>
              <w:marBottom w:val="0"/>
              <w:divBdr>
                <w:top w:val="none" w:sz="0" w:space="0" w:color="auto"/>
                <w:left w:val="none" w:sz="0" w:space="0" w:color="auto"/>
                <w:bottom w:val="none" w:sz="0" w:space="0" w:color="auto"/>
                <w:right w:val="none" w:sz="0" w:space="0" w:color="auto"/>
              </w:divBdr>
            </w:div>
            <w:div w:id="883755780">
              <w:marLeft w:val="0"/>
              <w:marRight w:val="0"/>
              <w:marTop w:val="0"/>
              <w:marBottom w:val="0"/>
              <w:divBdr>
                <w:top w:val="none" w:sz="0" w:space="0" w:color="auto"/>
                <w:left w:val="none" w:sz="0" w:space="0" w:color="auto"/>
                <w:bottom w:val="none" w:sz="0" w:space="0" w:color="auto"/>
                <w:right w:val="none" w:sz="0" w:space="0" w:color="auto"/>
              </w:divBdr>
            </w:div>
            <w:div w:id="674259368">
              <w:marLeft w:val="0"/>
              <w:marRight w:val="0"/>
              <w:marTop w:val="0"/>
              <w:marBottom w:val="0"/>
              <w:divBdr>
                <w:top w:val="none" w:sz="0" w:space="0" w:color="auto"/>
                <w:left w:val="none" w:sz="0" w:space="0" w:color="auto"/>
                <w:bottom w:val="none" w:sz="0" w:space="0" w:color="auto"/>
                <w:right w:val="none" w:sz="0" w:space="0" w:color="auto"/>
              </w:divBdr>
            </w:div>
            <w:div w:id="312954647">
              <w:marLeft w:val="0"/>
              <w:marRight w:val="0"/>
              <w:marTop w:val="0"/>
              <w:marBottom w:val="0"/>
              <w:divBdr>
                <w:top w:val="none" w:sz="0" w:space="0" w:color="auto"/>
                <w:left w:val="none" w:sz="0" w:space="0" w:color="auto"/>
                <w:bottom w:val="none" w:sz="0" w:space="0" w:color="auto"/>
                <w:right w:val="none" w:sz="0" w:space="0" w:color="auto"/>
              </w:divBdr>
            </w:div>
            <w:div w:id="944580309">
              <w:marLeft w:val="0"/>
              <w:marRight w:val="0"/>
              <w:marTop w:val="0"/>
              <w:marBottom w:val="0"/>
              <w:divBdr>
                <w:top w:val="none" w:sz="0" w:space="0" w:color="auto"/>
                <w:left w:val="none" w:sz="0" w:space="0" w:color="auto"/>
                <w:bottom w:val="none" w:sz="0" w:space="0" w:color="auto"/>
                <w:right w:val="none" w:sz="0" w:space="0" w:color="auto"/>
              </w:divBdr>
            </w:div>
            <w:div w:id="1285891617">
              <w:marLeft w:val="0"/>
              <w:marRight w:val="0"/>
              <w:marTop w:val="0"/>
              <w:marBottom w:val="0"/>
              <w:divBdr>
                <w:top w:val="none" w:sz="0" w:space="0" w:color="auto"/>
                <w:left w:val="none" w:sz="0" w:space="0" w:color="auto"/>
                <w:bottom w:val="none" w:sz="0" w:space="0" w:color="auto"/>
                <w:right w:val="none" w:sz="0" w:space="0" w:color="auto"/>
              </w:divBdr>
            </w:div>
            <w:div w:id="1209342127">
              <w:marLeft w:val="0"/>
              <w:marRight w:val="0"/>
              <w:marTop w:val="0"/>
              <w:marBottom w:val="0"/>
              <w:divBdr>
                <w:top w:val="none" w:sz="0" w:space="0" w:color="auto"/>
                <w:left w:val="none" w:sz="0" w:space="0" w:color="auto"/>
                <w:bottom w:val="none" w:sz="0" w:space="0" w:color="auto"/>
                <w:right w:val="none" w:sz="0" w:space="0" w:color="auto"/>
              </w:divBdr>
            </w:div>
            <w:div w:id="1046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3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ajanand/suicides-in-india" TargetMode="External"/><Relationship Id="rId13" Type="http://schemas.openxmlformats.org/officeDocument/2006/relationships/hyperlink" Target="https://public.tableau.com/views/projectdashboard_16880184848230/Dashboard4?:language=en-GB&amp;:display_count=n&amp;:origin=viz_share_link" TargetMode="External"/><Relationship Id="rId18" Type="http://schemas.openxmlformats.org/officeDocument/2006/relationships/hyperlink" Target="https://public.tableau.com/views/projectstory1_16874520789110/Story1?:language=en-GB&amp;:display_count=n&amp;:origin=viz_share_link"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hyperlink" Target="https://www.ncbi.nlm.nih.gov/pmc/articles/PMC4120287/"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ublic.tableau.com/views/projectstory2_16874525723020/Story2?:language=en-GB&amp;:display_count=n&amp;:origin=viz_share_lin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crb.gov.in/en/suicides-india-%E2%80%93-part-%E2%80%93-2-2001"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hyperlink" Target="https://en.wikipedia.org/wiki/Suicide_in_India"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ncrb.gov.in/sites/default/files/ADSI2021/adsi2021_Chapter-2-Suicides.pdf" TargetMode="External"/><Relationship Id="rId14" Type="http://schemas.openxmlformats.org/officeDocument/2006/relationships/image" Target="media/image3.png"/><Relationship Id="rId22" Type="http://schemas.openxmlformats.org/officeDocument/2006/relationships/hyperlink" Target="https://public.tableau.com/views/projectstory3/Story4?:language=en-GB&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DF1F8-F0E9-4173-B793-7988094CC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28</Pages>
  <Words>7450</Words>
  <Characters>42466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90543</dc:creator>
  <cp:keywords/>
  <dc:description/>
  <cp:lastModifiedBy>VALLURU MOHAMMAD RASHEED</cp:lastModifiedBy>
  <cp:revision>4</cp:revision>
  <dcterms:created xsi:type="dcterms:W3CDTF">2023-06-29T06:10:00Z</dcterms:created>
  <dcterms:modified xsi:type="dcterms:W3CDTF">2023-07-12T09:55:00Z</dcterms:modified>
</cp:coreProperties>
</file>