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87" w:rsidRPr="00925460" w:rsidRDefault="00925460" w:rsidP="00925460">
      <w:pPr>
        <w:pStyle w:val="Titre1"/>
        <w:rPr>
          <w:lang w:val="en-CA"/>
        </w:rPr>
      </w:pPr>
      <w:r w:rsidRPr="00925460">
        <w:rPr>
          <w:lang w:val="en-CA"/>
        </w:rPr>
        <w:t xml:space="preserve">The </w:t>
      </w:r>
      <w:r w:rsidR="0096330E" w:rsidRPr="00925460">
        <w:rPr>
          <w:lang w:val="en-CA"/>
        </w:rPr>
        <w:t>Enchanted</w:t>
      </w:r>
      <w:r w:rsidR="0096330E">
        <w:rPr>
          <w:lang w:val="en-CA"/>
        </w:rPr>
        <w:t>: Illustration (151 words)</w:t>
      </w:r>
    </w:p>
    <w:p w:rsidR="00925460" w:rsidRPr="00925460" w:rsidRDefault="00925460" w:rsidP="00925460">
      <w:pPr>
        <w:pStyle w:val="Titre1"/>
        <w:rPr>
          <w:lang w:val="en-CA"/>
        </w:rPr>
      </w:pPr>
    </w:p>
    <w:p w:rsidR="00925460" w:rsidRPr="00925460" w:rsidRDefault="00925460" w:rsidP="00925460">
      <w:pPr>
        <w:pStyle w:val="Sansinterligne"/>
        <w:rPr>
          <w:lang w:val="en-CA"/>
        </w:rPr>
      </w:pPr>
      <w:r w:rsidRPr="00925460">
        <w:rPr>
          <w:lang w:val="en-CA"/>
        </w:rPr>
        <w:t xml:space="preserve">As it is difficult </w:t>
      </w:r>
      <w:r>
        <w:rPr>
          <w:lang w:val="en-CA"/>
        </w:rPr>
        <w:t>to have</w:t>
      </w:r>
      <w:r w:rsidR="0096330E">
        <w:rPr>
          <w:lang w:val="en-CA"/>
        </w:rPr>
        <w:t xml:space="preserve"> the hand on</w:t>
      </w:r>
      <w:bookmarkStart w:id="0" w:name="_GoBack"/>
      <w:bookmarkEnd w:id="0"/>
      <w:r>
        <w:rPr>
          <w:lang w:val="en-CA"/>
        </w:rPr>
        <w:t xml:space="preserve"> the perfect picture to show, even with the Internet,</w:t>
      </w:r>
      <w:r w:rsidR="0096330E">
        <w:rPr>
          <w:lang w:val="en-CA"/>
        </w:rPr>
        <w:t xml:space="preserve"> I</w:t>
      </w:r>
      <w:r>
        <w:rPr>
          <w:lang w:val="en-CA"/>
        </w:rPr>
        <w:t xml:space="preserve"> a have unfortunately no illustration to show. The first reading part of the novel “The Enchanted” has brought me many different images in my head, but only one was </w:t>
      </w:r>
      <w:r w:rsidR="0096330E">
        <w:rPr>
          <w:lang w:val="en-CA"/>
        </w:rPr>
        <w:t>significantly</w:t>
      </w:r>
      <w:r>
        <w:rPr>
          <w:lang w:val="en-CA"/>
        </w:rPr>
        <w:t xml:space="preserve"> enough to be chose. The prisoner is seeing the world differently and it is with this vision that the reader is illustrating the story in his mind. The picture of a man in a six-foot windowed prison</w:t>
      </w:r>
      <w:r w:rsidR="0096330E">
        <w:rPr>
          <w:lang w:val="en-CA"/>
        </w:rPr>
        <w:t xml:space="preserve"> cell</w:t>
      </w:r>
      <w:r>
        <w:rPr>
          <w:lang w:val="en-CA"/>
        </w:rPr>
        <w:t>, crossing his head on the wall,</w:t>
      </w:r>
      <w:r w:rsidR="0096330E">
        <w:rPr>
          <w:lang w:val="en-CA"/>
        </w:rPr>
        <w:t xml:space="preserve"> the eyes closed while there is a forest around the only cell seems to illustrate very well the prisoner seeing the world through his own eyes. A simple but appropriate final adding to the picture would be the woman walking around the cell with the priest following her closely. This is my illustration for “The Enchanted”. </w:t>
      </w:r>
    </w:p>
    <w:sectPr w:rsidR="00925460" w:rsidRPr="009254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60"/>
    <w:rsid w:val="00124587"/>
    <w:rsid w:val="00925460"/>
    <w:rsid w:val="0096330E"/>
    <w:rsid w:val="00E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FA9A"/>
  <w15:chartTrackingRefBased/>
  <w15:docId w15:val="{EDE2CE80-5222-49A8-8BEA-AF23B722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5460"/>
    <w:pPr>
      <w:keepNext/>
      <w:keepLines/>
      <w:spacing w:before="240" w:after="0" w:line="240" w:lineRule="auto"/>
      <w:jc w:val="center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25460"/>
    <w:pPr>
      <w:spacing w:after="0" w:line="240" w:lineRule="auto"/>
      <w:jc w:val="both"/>
    </w:pPr>
    <w:rPr>
      <w:rFonts w:ascii="Cambria" w:hAnsi="Cambria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5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25460"/>
    <w:rPr>
      <w:rFonts w:ascii="Cambria" w:eastAsiaTheme="majorEastAsia" w:hAnsi="Cambr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1632010</dc:creator>
  <cp:keywords/>
  <dc:description/>
  <cp:lastModifiedBy>1632010</cp:lastModifiedBy>
  <cp:revision>1</cp:revision>
  <dcterms:created xsi:type="dcterms:W3CDTF">2017-09-12T00:02:00Z</dcterms:created>
  <dcterms:modified xsi:type="dcterms:W3CDTF">2017-09-12T00:23:00Z</dcterms:modified>
</cp:coreProperties>
</file>